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2EE7" w14:textId="65DB7525" w:rsidR="00A1201A" w:rsidRPr="00A1201A" w:rsidRDefault="00A1201A" w:rsidP="00A1201A">
      <w:pPr>
        <w:spacing w:after="0"/>
        <w:ind w:firstLine="709"/>
        <w:jc w:val="center"/>
        <w:rPr>
          <w:i/>
          <w:iCs/>
          <w:noProof/>
          <w:sz w:val="36"/>
          <w:szCs w:val="40"/>
        </w:rPr>
      </w:pPr>
      <w:r w:rsidRPr="00A1201A">
        <w:rPr>
          <w:i/>
          <w:iCs/>
          <w:noProof/>
          <w:sz w:val="36"/>
          <w:szCs w:val="40"/>
        </w:rPr>
        <w:t>муниципальное дошкольное образовательное автономное учреждение «Детский сад № 123 «Гармония»</w:t>
      </w:r>
    </w:p>
    <w:p w14:paraId="196011B3" w14:textId="77777777" w:rsidR="00A1201A" w:rsidRDefault="00A1201A" w:rsidP="00B80B08">
      <w:pPr>
        <w:spacing w:after="0"/>
        <w:ind w:firstLine="709"/>
        <w:rPr>
          <w:noProof/>
          <w:sz w:val="20"/>
        </w:rPr>
      </w:pPr>
    </w:p>
    <w:p w14:paraId="5DBEF484" w14:textId="77777777" w:rsidR="00A1201A" w:rsidRDefault="00A1201A" w:rsidP="00B80B08">
      <w:pPr>
        <w:spacing w:after="0"/>
        <w:ind w:firstLine="709"/>
        <w:rPr>
          <w:noProof/>
          <w:sz w:val="20"/>
        </w:rPr>
      </w:pPr>
    </w:p>
    <w:p w14:paraId="73869A2B" w14:textId="77777777" w:rsidR="00A1201A" w:rsidRDefault="00A1201A" w:rsidP="00B80B08">
      <w:pPr>
        <w:spacing w:after="0"/>
        <w:ind w:firstLine="709"/>
        <w:rPr>
          <w:noProof/>
          <w:sz w:val="20"/>
        </w:rPr>
      </w:pPr>
    </w:p>
    <w:p w14:paraId="4C07D97C" w14:textId="77777777" w:rsidR="00A1201A" w:rsidRDefault="00A1201A" w:rsidP="00B80B08">
      <w:pPr>
        <w:spacing w:after="0"/>
        <w:ind w:firstLine="709"/>
        <w:rPr>
          <w:noProof/>
          <w:sz w:val="20"/>
        </w:rPr>
      </w:pPr>
    </w:p>
    <w:p w14:paraId="06153894" w14:textId="77777777" w:rsidR="00A1201A" w:rsidRDefault="00A1201A" w:rsidP="00B80B08">
      <w:pPr>
        <w:spacing w:after="0"/>
        <w:ind w:firstLine="709"/>
        <w:rPr>
          <w:noProof/>
          <w:sz w:val="20"/>
        </w:rPr>
      </w:pPr>
    </w:p>
    <w:p w14:paraId="415ABC51" w14:textId="642F4FCC" w:rsidR="00B80B08" w:rsidRDefault="00B80B08" w:rsidP="00B80B08">
      <w:pPr>
        <w:spacing w:after="0"/>
        <w:ind w:firstLine="709"/>
        <w:rPr>
          <w:b/>
          <w:bCs/>
          <w:sz w:val="36"/>
          <w:szCs w:val="28"/>
        </w:rPr>
      </w:pPr>
      <w:r>
        <w:rPr>
          <w:noProof/>
          <w:sz w:val="20"/>
        </w:rPr>
        <w:drawing>
          <wp:inline distT="0" distB="0" distL="0" distR="0" wp14:anchorId="3C40FBB8" wp14:editId="24058F52">
            <wp:extent cx="1404790" cy="9429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7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101AF" w14:textId="2F29EDD9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76967CC3" w14:textId="063D4A5E" w:rsidR="00A1201A" w:rsidRDefault="00A1201A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785A9FA2" w14:textId="77777777" w:rsidR="00A1201A" w:rsidRDefault="00A1201A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406892DA" w14:textId="06D67F74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6DE438D7" w14:textId="663383B7" w:rsidR="00B80B08" w:rsidRDefault="003A596D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Родительское собрание в группе компенсирующей направленности № 8</w:t>
      </w:r>
    </w:p>
    <w:p w14:paraId="723A260E" w14:textId="77777777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334C79F8" w14:textId="77777777" w:rsidR="00B80B08" w:rsidRPr="00703CBF" w:rsidRDefault="00B80B08" w:rsidP="00B80B08">
      <w:pPr>
        <w:spacing w:after="0"/>
        <w:ind w:firstLine="709"/>
        <w:jc w:val="center"/>
        <w:rPr>
          <w:b/>
          <w:bCs/>
          <w:sz w:val="36"/>
          <w:szCs w:val="28"/>
        </w:rPr>
      </w:pPr>
      <w:proofErr w:type="spellStart"/>
      <w:r>
        <w:rPr>
          <w:b/>
          <w:bCs/>
          <w:sz w:val="36"/>
          <w:szCs w:val="28"/>
        </w:rPr>
        <w:t>Игротренинг</w:t>
      </w:r>
      <w:proofErr w:type="spellEnd"/>
      <w:r>
        <w:rPr>
          <w:b/>
          <w:bCs/>
          <w:sz w:val="36"/>
          <w:szCs w:val="28"/>
        </w:rPr>
        <w:t xml:space="preserve"> для родителей</w:t>
      </w:r>
      <w:r>
        <w:rPr>
          <w:b/>
          <w:bCs/>
          <w:sz w:val="36"/>
          <w:szCs w:val="28"/>
        </w:rPr>
        <w:tab/>
      </w:r>
    </w:p>
    <w:p w14:paraId="17EFDD83" w14:textId="77777777" w:rsidR="00B80B08" w:rsidRPr="00703CBF" w:rsidRDefault="00B80B08" w:rsidP="00B80B08">
      <w:pPr>
        <w:spacing w:after="0"/>
        <w:ind w:firstLine="709"/>
        <w:jc w:val="center"/>
        <w:rPr>
          <w:b/>
          <w:bCs/>
          <w:color w:val="FF0000"/>
          <w:sz w:val="36"/>
          <w:szCs w:val="28"/>
        </w:rPr>
      </w:pPr>
      <w:r w:rsidRPr="00703CBF">
        <w:rPr>
          <w:b/>
          <w:bCs/>
          <w:color w:val="FF0000"/>
          <w:sz w:val="36"/>
          <w:szCs w:val="28"/>
        </w:rPr>
        <w:t>«</w:t>
      </w:r>
      <w:r>
        <w:rPr>
          <w:b/>
          <w:bCs/>
          <w:color w:val="FF0000"/>
          <w:sz w:val="36"/>
          <w:szCs w:val="28"/>
        </w:rPr>
        <w:t>Семья – радость моя</w:t>
      </w:r>
      <w:r w:rsidRPr="00703CBF">
        <w:rPr>
          <w:b/>
          <w:bCs/>
          <w:color w:val="FF0000"/>
          <w:sz w:val="36"/>
          <w:szCs w:val="28"/>
        </w:rPr>
        <w:t>»,</w:t>
      </w:r>
    </w:p>
    <w:p w14:paraId="6811A9D4" w14:textId="77777777" w:rsidR="00B80B08" w:rsidRDefault="00B80B08" w:rsidP="00B80B08">
      <w:pPr>
        <w:spacing w:after="0"/>
        <w:ind w:firstLine="709"/>
        <w:jc w:val="center"/>
        <w:rPr>
          <w:b/>
          <w:bCs/>
          <w:sz w:val="36"/>
          <w:szCs w:val="28"/>
        </w:rPr>
      </w:pPr>
      <w:r w:rsidRPr="00703CBF">
        <w:rPr>
          <w:b/>
          <w:bCs/>
          <w:sz w:val="36"/>
          <w:szCs w:val="28"/>
        </w:rPr>
        <w:t>посвященного Году Семьи в России</w:t>
      </w:r>
    </w:p>
    <w:p w14:paraId="3A86E4AD" w14:textId="63FF972A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5F5709B0" w14:textId="291B8034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1F120783" w14:textId="11B6DE0C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2F712157" w14:textId="2218DC2D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2EC36E75" w14:textId="63B03DB7" w:rsidR="00B80B08" w:rsidRDefault="003A596D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  <w:r>
        <w:rPr>
          <w:noProof/>
        </w:rPr>
        <w:drawing>
          <wp:inline distT="0" distB="0" distL="0" distR="0" wp14:anchorId="422A07D1" wp14:editId="5975E150">
            <wp:extent cx="4914939" cy="21375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539" cy="214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AD246" w14:textId="766175BB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13EE90E1" w14:textId="4238CAA6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17C32404" w14:textId="34495B89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7D496571" w14:textId="03C5959E" w:rsidR="00B80B08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49F2BB72" w14:textId="50F74C90" w:rsidR="00703CBF" w:rsidRPr="00703CBF" w:rsidRDefault="00B80B08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  <w:proofErr w:type="spellStart"/>
      <w:r>
        <w:rPr>
          <w:b/>
          <w:bCs/>
          <w:sz w:val="36"/>
          <w:szCs w:val="28"/>
        </w:rPr>
        <w:lastRenderedPageBreak/>
        <w:t>Игротренинг</w:t>
      </w:r>
      <w:proofErr w:type="spellEnd"/>
      <w:r>
        <w:rPr>
          <w:b/>
          <w:bCs/>
          <w:sz w:val="36"/>
          <w:szCs w:val="28"/>
        </w:rPr>
        <w:t xml:space="preserve"> для родителей</w:t>
      </w:r>
      <w:r>
        <w:rPr>
          <w:b/>
          <w:bCs/>
          <w:sz w:val="36"/>
          <w:szCs w:val="28"/>
        </w:rPr>
        <w:tab/>
      </w:r>
    </w:p>
    <w:p w14:paraId="2D7C07A7" w14:textId="27732DB3" w:rsidR="00703CBF" w:rsidRPr="00703CBF" w:rsidRDefault="00703CBF" w:rsidP="00703CBF">
      <w:pPr>
        <w:spacing w:after="0"/>
        <w:ind w:firstLine="709"/>
        <w:jc w:val="center"/>
        <w:rPr>
          <w:b/>
          <w:bCs/>
          <w:color w:val="FF0000"/>
          <w:sz w:val="36"/>
          <w:szCs w:val="28"/>
        </w:rPr>
      </w:pPr>
      <w:r w:rsidRPr="00703CBF">
        <w:rPr>
          <w:b/>
          <w:bCs/>
          <w:color w:val="FF0000"/>
          <w:sz w:val="36"/>
          <w:szCs w:val="28"/>
        </w:rPr>
        <w:t>«</w:t>
      </w:r>
      <w:r w:rsidR="00B80B08">
        <w:rPr>
          <w:b/>
          <w:bCs/>
          <w:color w:val="FF0000"/>
          <w:sz w:val="36"/>
          <w:szCs w:val="28"/>
        </w:rPr>
        <w:t>Семья – радость моя</w:t>
      </w:r>
      <w:r w:rsidRPr="00703CBF">
        <w:rPr>
          <w:b/>
          <w:bCs/>
          <w:color w:val="FF0000"/>
          <w:sz w:val="36"/>
          <w:szCs w:val="28"/>
        </w:rPr>
        <w:t>»,</w:t>
      </w:r>
    </w:p>
    <w:p w14:paraId="5C9FBA74" w14:textId="5AE9222F" w:rsidR="00F12C76" w:rsidRDefault="00703CBF" w:rsidP="00703CBF">
      <w:pPr>
        <w:spacing w:after="0"/>
        <w:ind w:firstLine="709"/>
        <w:jc w:val="center"/>
        <w:rPr>
          <w:b/>
          <w:bCs/>
          <w:sz w:val="36"/>
          <w:szCs w:val="28"/>
        </w:rPr>
      </w:pPr>
      <w:r w:rsidRPr="00703CBF">
        <w:rPr>
          <w:b/>
          <w:bCs/>
          <w:sz w:val="36"/>
          <w:szCs w:val="28"/>
        </w:rPr>
        <w:t>посвященного Году Семьи в России</w:t>
      </w:r>
    </w:p>
    <w:p w14:paraId="13210672" w14:textId="658B5036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Цель:</w:t>
      </w:r>
      <w:r w:rsidRPr="00A625F3">
        <w:rPr>
          <w:b/>
          <w:bCs/>
          <w:color w:val="000000"/>
          <w:sz w:val="28"/>
          <w:szCs w:val="28"/>
        </w:rPr>
        <w:t xml:space="preserve"> </w:t>
      </w:r>
      <w:r w:rsidRPr="00A625F3">
        <w:rPr>
          <w:color w:val="000000"/>
          <w:sz w:val="28"/>
          <w:szCs w:val="28"/>
        </w:rPr>
        <w:t xml:space="preserve">создать атмосферу взаимопонимания, дружбы между родителями и детьми; вырабатывать умения правильно строить взаимоотношения </w:t>
      </w:r>
      <w:r w:rsidRPr="00A625F3">
        <w:rPr>
          <w:color w:val="000000"/>
          <w:sz w:val="28"/>
          <w:szCs w:val="28"/>
        </w:rPr>
        <w:t>между членами</w:t>
      </w:r>
      <w:r w:rsidRPr="00A625F3">
        <w:rPr>
          <w:color w:val="000000"/>
          <w:sz w:val="28"/>
          <w:szCs w:val="28"/>
        </w:rPr>
        <w:t xml:space="preserve"> семь</w:t>
      </w:r>
      <w:r w:rsidRPr="00A625F3">
        <w:rPr>
          <w:color w:val="000000"/>
          <w:sz w:val="28"/>
          <w:szCs w:val="28"/>
        </w:rPr>
        <w:t>и</w:t>
      </w:r>
      <w:r w:rsidRPr="00A625F3">
        <w:rPr>
          <w:color w:val="000000"/>
          <w:sz w:val="28"/>
          <w:szCs w:val="28"/>
        </w:rPr>
        <w:t>.</w:t>
      </w:r>
    </w:p>
    <w:p w14:paraId="429348E9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Воспитывать культуру общения и уважение к родителям, взаимоотношениям в семье; чувства любви и гордости за свою семью.</w:t>
      </w:r>
    </w:p>
    <w:p w14:paraId="2760FB2C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Задачи:</w:t>
      </w:r>
    </w:p>
    <w:p w14:paraId="4E90895F" w14:textId="77777777" w:rsidR="00AA587F" w:rsidRPr="00A625F3" w:rsidRDefault="00AA587F" w:rsidP="00A625F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создать условия для формирования у присутствующих отношения к семье как одной из главных жизненных ценностей;</w:t>
      </w:r>
    </w:p>
    <w:p w14:paraId="19F2D8CE" w14:textId="77777777" w:rsidR="00AA587F" w:rsidRPr="00A625F3" w:rsidRDefault="00AA587F" w:rsidP="00A625F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создать ситуацию успеха;</w:t>
      </w:r>
    </w:p>
    <w:p w14:paraId="147421C4" w14:textId="77777777" w:rsidR="00AA587F" w:rsidRPr="00A625F3" w:rsidRDefault="00AA587F" w:rsidP="00A625F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сплочение родительского и детского коллектива;</w:t>
      </w:r>
    </w:p>
    <w:p w14:paraId="46402841" w14:textId="77777777" w:rsidR="00AA587F" w:rsidRPr="00A625F3" w:rsidRDefault="00AA587F" w:rsidP="00A625F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способствовать моральному развитию детей, побуждать их к анализу собственного поведения, к самовоспитанию;</w:t>
      </w:r>
    </w:p>
    <w:p w14:paraId="26552D77" w14:textId="77777777" w:rsidR="00AA587F" w:rsidRPr="00A625F3" w:rsidRDefault="00AA587F" w:rsidP="00A625F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воспитывать уважение к нравственному опыту представителей старшего поколения;</w:t>
      </w:r>
    </w:p>
    <w:p w14:paraId="2CBDFEA1" w14:textId="77777777" w:rsidR="00AA587F" w:rsidRPr="00A625F3" w:rsidRDefault="00AA587F" w:rsidP="00A625F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показать родителям учащихся значимость проблемы воспитания детей в семье.</w:t>
      </w:r>
    </w:p>
    <w:p w14:paraId="0FDE3C82" w14:textId="007587A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Форма проведения: </w:t>
      </w:r>
      <w:proofErr w:type="spellStart"/>
      <w:r w:rsidRPr="00A625F3">
        <w:rPr>
          <w:color w:val="000000"/>
          <w:sz w:val="28"/>
          <w:szCs w:val="28"/>
        </w:rPr>
        <w:t>игротренинг</w:t>
      </w:r>
      <w:proofErr w:type="spellEnd"/>
    </w:p>
    <w:p w14:paraId="5BC40EC8" w14:textId="7F320E2A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Оборудование: </w:t>
      </w:r>
      <w:r w:rsidRPr="00A625F3">
        <w:rPr>
          <w:color w:val="000000"/>
          <w:sz w:val="28"/>
          <w:szCs w:val="28"/>
        </w:rPr>
        <w:t>мультимедийная презентация</w:t>
      </w:r>
      <w:r w:rsidRPr="00A625F3">
        <w:rPr>
          <w:b/>
          <w:bCs/>
          <w:color w:val="000000"/>
          <w:sz w:val="28"/>
          <w:szCs w:val="28"/>
        </w:rPr>
        <w:t>, </w:t>
      </w:r>
      <w:r w:rsidRPr="00A625F3">
        <w:rPr>
          <w:color w:val="000000"/>
          <w:sz w:val="28"/>
          <w:szCs w:val="28"/>
        </w:rPr>
        <w:t>раздаточный материал</w:t>
      </w:r>
      <w:r w:rsidRPr="00A625F3">
        <w:rPr>
          <w:color w:val="000000"/>
          <w:sz w:val="28"/>
          <w:szCs w:val="28"/>
        </w:rPr>
        <w:t>.</w:t>
      </w:r>
    </w:p>
    <w:p w14:paraId="0B77FA68" w14:textId="3E565CF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Методы и приёмы:</w:t>
      </w:r>
      <w:r w:rsidRPr="00A625F3">
        <w:rPr>
          <w:color w:val="000000"/>
          <w:sz w:val="28"/>
          <w:szCs w:val="28"/>
        </w:rPr>
        <w:t> рассказ, беседа, игры, работа в группах.</w:t>
      </w:r>
    </w:p>
    <w:p w14:paraId="14CE22E7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Формы организации познавательной деятельности:</w:t>
      </w:r>
      <w:r w:rsidRPr="00A625F3">
        <w:rPr>
          <w:color w:val="000000"/>
          <w:sz w:val="28"/>
          <w:szCs w:val="28"/>
        </w:rPr>
        <w:t> индивидуальная, фронтальная, групповая.</w:t>
      </w:r>
    </w:p>
    <w:p w14:paraId="431DB775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Высказывания о семье:</w:t>
      </w:r>
    </w:p>
    <w:p w14:paraId="6613DE8A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Научить человека быть счастливым нельзя, но воспитать его так, чтобы он был счастливым, можно</w:t>
      </w:r>
      <w:r w:rsidRPr="00A625F3">
        <w:rPr>
          <w:b/>
          <w:bCs/>
          <w:color w:val="000000"/>
          <w:sz w:val="28"/>
          <w:szCs w:val="28"/>
        </w:rPr>
        <w:t>. </w:t>
      </w:r>
      <w:r w:rsidRPr="00A625F3">
        <w:rPr>
          <w:color w:val="000000"/>
          <w:sz w:val="28"/>
          <w:szCs w:val="28"/>
        </w:rPr>
        <w:t>(</w:t>
      </w:r>
      <w:proofErr w:type="spellStart"/>
      <w:r w:rsidRPr="00A625F3">
        <w:rPr>
          <w:color w:val="000000"/>
          <w:sz w:val="28"/>
          <w:szCs w:val="28"/>
        </w:rPr>
        <w:t>А.Макаренко</w:t>
      </w:r>
      <w:proofErr w:type="spellEnd"/>
      <w:r w:rsidRPr="00A625F3">
        <w:rPr>
          <w:color w:val="000000"/>
          <w:sz w:val="28"/>
          <w:szCs w:val="28"/>
        </w:rPr>
        <w:t>)</w:t>
      </w:r>
    </w:p>
    <w:p w14:paraId="234D4893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Самое главное и ценное в жизни – это семья! Сначала, в которой ты рождаешься, а затем, которую создаёшь (</w:t>
      </w:r>
      <w:r w:rsidRPr="00A625F3">
        <w:rPr>
          <w:rStyle w:val="a7"/>
          <w:color w:val="000000"/>
          <w:sz w:val="28"/>
          <w:szCs w:val="28"/>
        </w:rPr>
        <w:t>Сьюзан Кинг)</w:t>
      </w:r>
    </w:p>
    <w:p w14:paraId="66E5ED37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625F3">
        <w:rPr>
          <w:color w:val="000000"/>
          <w:sz w:val="28"/>
          <w:szCs w:val="28"/>
        </w:rPr>
        <w:t>Для создания семьи достаточно полюбить. А для сохранения – нужно научиться терпеть и прощать (</w:t>
      </w:r>
      <w:r w:rsidRPr="00A625F3">
        <w:rPr>
          <w:rStyle w:val="a7"/>
          <w:color w:val="000000"/>
          <w:sz w:val="28"/>
          <w:szCs w:val="28"/>
        </w:rPr>
        <w:t>Мать Тереза</w:t>
      </w:r>
      <w:r w:rsidRPr="00A625F3">
        <w:rPr>
          <w:color w:val="000000"/>
          <w:sz w:val="28"/>
          <w:szCs w:val="28"/>
        </w:rPr>
        <w:t>)</w:t>
      </w:r>
    </w:p>
    <w:p w14:paraId="4FE00C23" w14:textId="77777777" w:rsidR="00AA587F" w:rsidRPr="00A625F3" w:rsidRDefault="00AA587F" w:rsidP="00A625F3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625F3">
        <w:rPr>
          <w:b/>
          <w:bCs/>
          <w:color w:val="000000"/>
          <w:sz w:val="28"/>
          <w:szCs w:val="28"/>
        </w:rPr>
        <w:t>Семейная традиция </w:t>
      </w:r>
      <w:r w:rsidRPr="00A625F3">
        <w:rPr>
          <w:color w:val="000000"/>
          <w:sz w:val="28"/>
          <w:szCs w:val="28"/>
        </w:rPr>
        <w:t>- то, что перешло от одного поколения к другому, что унаследовано от предшествующих поколений, например, идеи, взгляды, вкусы, образ действий, обычай. Обычай, установившийся порядок в поведении, в быту (традиции встречи Нового года, празднования дня рождения и другие).</w:t>
      </w:r>
    </w:p>
    <w:p w14:paraId="64557BBB" w14:textId="53EC2755" w:rsidR="00AA587F" w:rsidRDefault="00AA587F" w:rsidP="00FF7EAF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A587F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Сценарий мероприятия:</w:t>
      </w:r>
    </w:p>
    <w:p w14:paraId="33709408" w14:textId="77777777" w:rsidR="00ED23FB" w:rsidRPr="000110D0" w:rsidRDefault="00ED23FB" w:rsidP="00FF7EAF">
      <w:pPr>
        <w:ind w:firstLine="708"/>
        <w:jc w:val="both"/>
        <w:rPr>
          <w:shd w:val="clear" w:color="auto" w:fill="FFFFFF"/>
        </w:rPr>
      </w:pPr>
      <w:r w:rsidRPr="000110D0">
        <w:rPr>
          <w:shd w:val="clear" w:color="auto" w:fill="FFFFFF"/>
        </w:rPr>
        <w:t>Уважаемые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родители</w:t>
      </w:r>
      <w:r w:rsidRPr="000110D0">
        <w:rPr>
          <w:shd w:val="clear" w:color="auto" w:fill="FFFFFF"/>
        </w:rPr>
        <w:t>! Мы</w:t>
      </w:r>
      <w:r w:rsidRPr="000110D0">
        <w:rPr>
          <w:b/>
          <w:bCs/>
          <w:shd w:val="clear" w:color="auto" w:fill="FFFFFF"/>
        </w:rPr>
        <w:t>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собрались сегодня</w:t>
      </w:r>
      <w:r w:rsidRPr="000110D0">
        <w:rPr>
          <w:shd w:val="clear" w:color="auto" w:fill="FFFFFF"/>
        </w:rPr>
        <w:t>, чтобы поговорить о </w:t>
      </w:r>
      <w:r w:rsidRPr="000110D0">
        <w:rPr>
          <w:rStyle w:val="a4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семье</w:t>
      </w:r>
      <w:r w:rsidRPr="000110D0">
        <w:rPr>
          <w:shd w:val="clear" w:color="auto" w:fill="FFFFFF"/>
        </w:rPr>
        <w:t>, о взаимоотношениях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родителей и детей</w:t>
      </w:r>
      <w:r w:rsidRPr="000110D0">
        <w:rPr>
          <w:shd w:val="clear" w:color="auto" w:fill="FFFFFF"/>
        </w:rPr>
        <w:t>. Наша встреча так и называется </w:t>
      </w:r>
      <w:r w:rsidRPr="000110D0">
        <w:rPr>
          <w:i/>
          <w:iCs/>
          <w:bdr w:val="none" w:sz="0" w:space="0" w:color="auto" w:frame="1"/>
          <w:shd w:val="clear" w:color="auto" w:fill="FFFFFF"/>
        </w:rPr>
        <w:t>«Моя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</w:rPr>
        <w:t xml:space="preserve">семья – 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</w:rPr>
        <w:t>радость моя</w:t>
      </w:r>
      <w:r w:rsidRPr="000110D0">
        <w:rPr>
          <w:i/>
          <w:iCs/>
          <w:bdr w:val="none" w:sz="0" w:space="0" w:color="auto" w:frame="1"/>
          <w:shd w:val="clear" w:color="auto" w:fill="FFFFFF"/>
        </w:rPr>
        <w:t>»</w:t>
      </w:r>
      <w:r w:rsidRPr="000110D0">
        <w:rPr>
          <w:shd w:val="clear" w:color="auto" w:fill="FFFFFF"/>
        </w:rPr>
        <w:t>.</w:t>
      </w:r>
    </w:p>
    <w:p w14:paraId="25ADC265" w14:textId="22B92296" w:rsidR="00ED23FB" w:rsidRPr="000110D0" w:rsidRDefault="00ED23FB" w:rsidP="00FF7EAF">
      <w:pPr>
        <w:ind w:firstLine="360"/>
        <w:jc w:val="both"/>
        <w:rPr>
          <w:rFonts w:eastAsia="Times New Roman"/>
          <w:color w:val="000000"/>
          <w:lang w:eastAsia="ru-RU"/>
        </w:rPr>
      </w:pPr>
      <w:r w:rsidRPr="000110D0">
        <w:rPr>
          <w:shd w:val="clear" w:color="auto" w:fill="FFFFFF"/>
        </w:rPr>
        <w:t xml:space="preserve"> Воспитание детей, формирование личности ребенка – основная обязанность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родителей</w:t>
      </w:r>
      <w:r w:rsidRPr="000110D0">
        <w:rPr>
          <w:b/>
          <w:bCs/>
          <w:shd w:val="clear" w:color="auto" w:fill="FFFFFF"/>
        </w:rPr>
        <w:t>.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Семья</w:t>
      </w:r>
      <w:r w:rsidRPr="000110D0">
        <w:rPr>
          <w:shd w:val="clear" w:color="auto" w:fill="FFFFFF"/>
        </w:rPr>
        <w:t> оказывает большое влияние на ребенка. Мы, взрослые, должны помочь детям понять значимость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семьи</w:t>
      </w:r>
      <w:r w:rsidRPr="000110D0">
        <w:rPr>
          <w:shd w:val="clear" w:color="auto" w:fill="FFFFFF"/>
        </w:rPr>
        <w:t>, воспитать у детей любовь и уважение к членам своей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семьи</w:t>
      </w:r>
      <w:r w:rsidRPr="000110D0">
        <w:rPr>
          <w:shd w:val="clear" w:color="auto" w:fill="FFFFFF"/>
        </w:rPr>
        <w:t>, привить детям чувство привязанности к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семье и дому</w:t>
      </w:r>
      <w:r w:rsidRPr="000110D0">
        <w:rPr>
          <w:shd w:val="clear" w:color="auto" w:fill="FFFFFF"/>
        </w:rPr>
        <w:t>. И нас, всех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собравшихся сегодня</w:t>
      </w:r>
      <w:r w:rsidRPr="000110D0">
        <w:rPr>
          <w:shd w:val="clear" w:color="auto" w:fill="FFFFFF"/>
        </w:rPr>
        <w:t>, тоже можно назвать одной большой </w:t>
      </w:r>
      <w:r w:rsidRPr="000110D0">
        <w:rPr>
          <w:rStyle w:val="a4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семьей</w:t>
      </w:r>
      <w:r w:rsidRPr="000110D0">
        <w:rPr>
          <w:shd w:val="clear" w:color="auto" w:fill="FFFFFF"/>
        </w:rPr>
        <w:t>.</w:t>
      </w:r>
    </w:p>
    <w:p w14:paraId="3E788E8C" w14:textId="77777777" w:rsidR="00AA587F" w:rsidRPr="00AA587F" w:rsidRDefault="00AA587F" w:rsidP="00A625F3">
      <w:pPr>
        <w:numPr>
          <w:ilvl w:val="0"/>
          <w:numId w:val="5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A587F">
        <w:rPr>
          <w:rFonts w:eastAsia="Times New Roman" w:cs="Times New Roman"/>
          <w:b/>
          <w:bCs/>
          <w:color w:val="000000"/>
          <w:szCs w:val="28"/>
          <w:lang w:eastAsia="ru-RU"/>
        </w:rPr>
        <w:t>Мотивационный этап.</w:t>
      </w:r>
    </w:p>
    <w:p w14:paraId="438B9DBA" w14:textId="74282F78" w:rsidR="00AA587F" w:rsidRDefault="00AA587F" w:rsidP="00A625F3">
      <w:pPr>
        <w:pStyle w:val="a3"/>
        <w:jc w:val="both"/>
        <w:rPr>
          <w:rFonts w:cs="Times New Roman"/>
          <w:szCs w:val="28"/>
        </w:rPr>
      </w:pPr>
      <w:r w:rsidRPr="00A625F3">
        <w:rPr>
          <w:rFonts w:cs="Times New Roman"/>
          <w:szCs w:val="28"/>
        </w:rPr>
        <w:t xml:space="preserve">К детям «пришел расстроенный тигренок». Он «поссорился с мамой», потому что «не хотел убирать на место свои игрушки». А теперь не знает, как помириться с </w:t>
      </w:r>
      <w:r w:rsidR="009F1429">
        <w:rPr>
          <w:rFonts w:cs="Times New Roman"/>
          <w:szCs w:val="28"/>
        </w:rPr>
        <w:t>ней</w:t>
      </w:r>
      <w:r w:rsidRPr="00A625F3">
        <w:rPr>
          <w:rFonts w:cs="Times New Roman"/>
          <w:szCs w:val="28"/>
        </w:rPr>
        <w:t xml:space="preserve">. </w:t>
      </w:r>
    </w:p>
    <w:p w14:paraId="44B1F58C" w14:textId="0D095113" w:rsidR="00174320" w:rsidRPr="00174320" w:rsidRDefault="00174320" w:rsidP="00174320">
      <w:pPr>
        <w:pStyle w:val="a3"/>
        <w:numPr>
          <w:ilvl w:val="0"/>
          <w:numId w:val="5"/>
        </w:numPr>
        <w:jc w:val="both"/>
        <w:rPr>
          <w:rFonts w:cs="Times New Roman"/>
          <w:b/>
          <w:bCs/>
          <w:szCs w:val="28"/>
        </w:rPr>
      </w:pPr>
      <w:r w:rsidRPr="00174320">
        <w:rPr>
          <w:rFonts w:cs="Times New Roman"/>
          <w:b/>
          <w:bCs/>
          <w:szCs w:val="28"/>
        </w:rPr>
        <w:t>Ход мероприятия</w:t>
      </w:r>
    </w:p>
    <w:p w14:paraId="2EED1997" w14:textId="77777777" w:rsidR="003916B7" w:rsidRDefault="00B27172" w:rsidP="003916B7">
      <w:pPr>
        <w:shd w:val="clear" w:color="auto" w:fill="FFFFFF"/>
        <w:spacing w:after="150"/>
        <w:jc w:val="both"/>
        <w:rPr>
          <w:rFonts w:cs="Times New Roman"/>
          <w:szCs w:val="28"/>
        </w:rPr>
      </w:pPr>
      <w:r w:rsidRPr="009F1429">
        <w:rPr>
          <w:rFonts w:cs="Times New Roman"/>
          <w:b/>
          <w:bCs/>
          <w:szCs w:val="28"/>
        </w:rPr>
        <w:t>Ведущий</w:t>
      </w:r>
      <w:r w:rsidRPr="00A625F3">
        <w:rPr>
          <w:rFonts w:cs="Times New Roman"/>
          <w:szCs w:val="28"/>
        </w:rPr>
        <w:t xml:space="preserve">: </w:t>
      </w:r>
      <w:r w:rsidRPr="00A625F3">
        <w:rPr>
          <w:rFonts w:cs="Times New Roman"/>
          <w:szCs w:val="28"/>
        </w:rPr>
        <w:t>Ребята, вы обижаетесь на родных, когда они вас ругают? Родных нужно любить и помогать им.</w:t>
      </w:r>
    </w:p>
    <w:p w14:paraId="6F7C47C8" w14:textId="5788DB08" w:rsidR="003916B7" w:rsidRPr="004735B5" w:rsidRDefault="003916B7" w:rsidP="004735B5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735B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Работа в группах </w:t>
      </w:r>
    </w:p>
    <w:p w14:paraId="57AE3570" w14:textId="3CD6194E" w:rsidR="00B27172" w:rsidRPr="003916B7" w:rsidRDefault="003916B7" w:rsidP="003916B7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 w:rsidRPr="003916B7">
        <w:rPr>
          <w:rFonts w:cs="Times New Roman"/>
          <w:b/>
          <w:bCs/>
          <w:szCs w:val="28"/>
        </w:rPr>
        <w:t>Ведущий</w:t>
      </w:r>
      <w:r>
        <w:rPr>
          <w:rFonts w:cs="Times New Roman"/>
          <w:szCs w:val="28"/>
        </w:rPr>
        <w:t xml:space="preserve">: </w:t>
      </w:r>
      <w:r w:rsidR="00B27172" w:rsidRPr="003916B7">
        <w:rPr>
          <w:rFonts w:cs="Times New Roman"/>
          <w:szCs w:val="28"/>
        </w:rPr>
        <w:t xml:space="preserve">Как вы помогаете дома своим родным? </w:t>
      </w:r>
      <w:r w:rsidR="00B27172" w:rsidRPr="003916B7">
        <w:rPr>
          <w:rFonts w:cs="Times New Roman"/>
          <w:szCs w:val="28"/>
        </w:rPr>
        <w:t xml:space="preserve">Я вам предлагаю поиграть в игру </w:t>
      </w:r>
      <w:r w:rsidR="00B27172" w:rsidRPr="003916B7">
        <w:rPr>
          <w:rFonts w:cs="Times New Roman"/>
          <w:b/>
          <w:bCs/>
          <w:szCs w:val="28"/>
        </w:rPr>
        <w:t>«Наведи порядок»</w:t>
      </w:r>
      <w:r w:rsidR="00B27172" w:rsidRPr="003916B7">
        <w:rPr>
          <w:rFonts w:cs="Times New Roman"/>
          <w:szCs w:val="28"/>
        </w:rPr>
        <w:t xml:space="preserve">. </w:t>
      </w:r>
      <w:r w:rsidR="00B27172" w:rsidRPr="003916B7">
        <w:rPr>
          <w:rFonts w:cs="Times New Roman"/>
          <w:szCs w:val="28"/>
        </w:rPr>
        <w:t xml:space="preserve">для того, чтобы </w:t>
      </w:r>
      <w:r w:rsidR="00B12D0A" w:rsidRPr="003916B7">
        <w:rPr>
          <w:rFonts w:cs="Times New Roman"/>
          <w:szCs w:val="28"/>
        </w:rPr>
        <w:t xml:space="preserve">научить </w:t>
      </w:r>
      <w:r w:rsidR="009F1429" w:rsidRPr="003916B7">
        <w:rPr>
          <w:rFonts w:cs="Times New Roman"/>
          <w:szCs w:val="28"/>
        </w:rPr>
        <w:t>Тигренка помогать</w:t>
      </w:r>
      <w:r w:rsidR="00B27172" w:rsidRPr="003916B7">
        <w:rPr>
          <w:rFonts w:cs="Times New Roman"/>
          <w:szCs w:val="28"/>
        </w:rPr>
        <w:t xml:space="preserve"> своей маме и не забыва</w:t>
      </w:r>
      <w:r w:rsidR="009F1429" w:rsidRPr="003916B7">
        <w:rPr>
          <w:rFonts w:cs="Times New Roman"/>
          <w:szCs w:val="28"/>
        </w:rPr>
        <w:t>ть</w:t>
      </w:r>
      <w:r w:rsidR="00B27172" w:rsidRPr="003916B7">
        <w:rPr>
          <w:rFonts w:cs="Times New Roman"/>
          <w:szCs w:val="28"/>
        </w:rPr>
        <w:t xml:space="preserve"> об этом. Дети по очереди рассказывают о том, как они помогают дома маме, папе, брату, сестренке, бабушке, дедушке</w:t>
      </w:r>
      <w:r w:rsidR="008A1ADB" w:rsidRPr="003916B7">
        <w:rPr>
          <w:rFonts w:cs="Times New Roman"/>
          <w:szCs w:val="28"/>
        </w:rPr>
        <w:t>.</w:t>
      </w:r>
    </w:p>
    <w:p w14:paraId="787E9912" w14:textId="643C51CB" w:rsidR="00A6508D" w:rsidRPr="009F1429" w:rsidRDefault="00A6508D" w:rsidP="00A6508D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1386E">
        <w:rPr>
          <w:rFonts w:cs="Times New Roman"/>
          <w:color w:val="000000"/>
          <w:szCs w:val="28"/>
          <w:u w:val="single"/>
          <w:shd w:val="clear" w:color="auto" w:fill="FFFFFF"/>
        </w:rPr>
        <w:t>Задание для детей:</w:t>
      </w:r>
      <w:r w:rsidRPr="00A625F3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F1429">
        <w:rPr>
          <w:rFonts w:eastAsia="Times New Roman" w:cs="Times New Roman"/>
          <w:color w:val="000000"/>
          <w:szCs w:val="28"/>
          <w:lang w:eastAsia="ru-RU"/>
        </w:rPr>
        <w:t>нав</w:t>
      </w:r>
      <w:r>
        <w:rPr>
          <w:rFonts w:eastAsia="Times New Roman" w:cs="Times New Roman"/>
          <w:color w:val="000000"/>
          <w:szCs w:val="28"/>
          <w:lang w:eastAsia="ru-RU"/>
        </w:rPr>
        <w:t>ести</w:t>
      </w:r>
      <w:r w:rsidRPr="009F1429">
        <w:rPr>
          <w:rFonts w:eastAsia="Times New Roman" w:cs="Times New Roman"/>
          <w:color w:val="000000"/>
          <w:szCs w:val="28"/>
          <w:lang w:eastAsia="ru-RU"/>
        </w:rPr>
        <w:t xml:space="preserve"> порядок в доме (работа с карточками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«Дом»</w:t>
      </w:r>
      <w:r w:rsidRPr="009F1429">
        <w:rPr>
          <w:rFonts w:eastAsia="Times New Roman" w:cs="Times New Roman"/>
          <w:b/>
          <w:bCs/>
          <w:color w:val="000000"/>
          <w:szCs w:val="28"/>
          <w:lang w:eastAsia="ru-RU"/>
        </w:rPr>
        <w:t>)</w:t>
      </w:r>
    </w:p>
    <w:p w14:paraId="5AF205F5" w14:textId="427DC519" w:rsidR="00B27172" w:rsidRPr="00A6508D" w:rsidRDefault="00A6508D" w:rsidP="00A6508D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1386E">
        <w:rPr>
          <w:rFonts w:cs="Times New Roman"/>
          <w:color w:val="000000"/>
          <w:szCs w:val="28"/>
          <w:u w:val="single"/>
          <w:shd w:val="clear" w:color="auto" w:fill="FFFFFF"/>
        </w:rPr>
        <w:t>Задание для родителей:</w:t>
      </w:r>
      <w:r w:rsidRPr="00A625F3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навести </w:t>
      </w:r>
      <w:r w:rsidR="00B27172" w:rsidRPr="009F1429">
        <w:rPr>
          <w:rFonts w:eastAsia="Times New Roman" w:cs="Times New Roman"/>
          <w:color w:val="000000"/>
          <w:szCs w:val="28"/>
          <w:lang w:eastAsia="ru-RU"/>
        </w:rPr>
        <w:t>порядок на своих рабочих местах (работа с карточками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«Профессии»</w:t>
      </w:r>
      <w:r w:rsidR="00B27172" w:rsidRPr="009F1429">
        <w:rPr>
          <w:rFonts w:eastAsia="Times New Roman" w:cs="Times New Roman"/>
          <w:color w:val="000000"/>
          <w:szCs w:val="28"/>
          <w:lang w:eastAsia="ru-RU"/>
        </w:rPr>
        <w:t>)</w:t>
      </w:r>
    </w:p>
    <w:p w14:paraId="2CE852E6" w14:textId="3EF72518" w:rsidR="008A1ADB" w:rsidRPr="003916B7" w:rsidRDefault="00A625F3" w:rsidP="003916B7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3916B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Ведущий: </w:t>
      </w:r>
      <w:r w:rsidR="00221E20" w:rsidRPr="003916B7">
        <w:rPr>
          <w:rFonts w:cs="Times New Roman"/>
          <w:color w:val="000000"/>
          <w:szCs w:val="28"/>
          <w:shd w:val="clear" w:color="auto" w:fill="FFFFFF"/>
        </w:rPr>
        <w:t>Г</w:t>
      </w:r>
      <w:r w:rsidRPr="003916B7">
        <w:rPr>
          <w:rFonts w:cs="Times New Roman"/>
          <w:color w:val="000000"/>
          <w:szCs w:val="28"/>
          <w:shd w:val="clear" w:color="auto" w:fill="FFFFFF"/>
        </w:rPr>
        <w:t>оворя о семье, мы представляем дом, в котором она живет. А какой же он? Из чего фундамент, стены, крыша? Давайте построим </w:t>
      </w:r>
      <w:r w:rsidRPr="003916B7">
        <w:rPr>
          <w:rFonts w:cs="Times New Roman"/>
          <w:b/>
          <w:bCs/>
          <w:color w:val="000000"/>
          <w:szCs w:val="28"/>
          <w:shd w:val="clear" w:color="auto" w:fill="FFFFFF"/>
        </w:rPr>
        <w:t>дом счастливой семьи</w:t>
      </w:r>
      <w:r w:rsidRPr="003916B7">
        <w:rPr>
          <w:rFonts w:cs="Times New Roman"/>
          <w:color w:val="000000"/>
          <w:szCs w:val="28"/>
          <w:shd w:val="clear" w:color="auto" w:fill="FFFFFF"/>
        </w:rPr>
        <w:t>.</w:t>
      </w:r>
    </w:p>
    <w:p w14:paraId="05596F20" w14:textId="189469E2" w:rsidR="00A625F3" w:rsidRPr="00A625F3" w:rsidRDefault="00A625F3" w:rsidP="00A625F3">
      <w:pPr>
        <w:shd w:val="clear" w:color="auto" w:fill="FFFFFF"/>
        <w:spacing w:after="15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1386E">
        <w:rPr>
          <w:rFonts w:cs="Times New Roman"/>
          <w:color w:val="000000"/>
          <w:szCs w:val="28"/>
          <w:u w:val="single"/>
          <w:shd w:val="clear" w:color="auto" w:fill="FFFFFF"/>
        </w:rPr>
        <w:t>Задание для детей:</w:t>
      </w:r>
      <w:r w:rsidRPr="00A625F3">
        <w:rPr>
          <w:rFonts w:cs="Times New Roman"/>
          <w:color w:val="000000"/>
          <w:szCs w:val="28"/>
          <w:shd w:val="clear" w:color="auto" w:fill="FFFFFF"/>
        </w:rPr>
        <w:t xml:space="preserve"> Составить слово дом </w:t>
      </w:r>
    </w:p>
    <w:p w14:paraId="10AEC6FD" w14:textId="08CAC305" w:rsidR="00A625F3" w:rsidRDefault="00A625F3" w:rsidP="00A625F3">
      <w:pPr>
        <w:shd w:val="clear" w:color="auto" w:fill="FFFFFF"/>
        <w:spacing w:after="15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1386E">
        <w:rPr>
          <w:rFonts w:cs="Times New Roman"/>
          <w:color w:val="000000"/>
          <w:szCs w:val="28"/>
          <w:u w:val="single"/>
          <w:shd w:val="clear" w:color="auto" w:fill="FFFFFF"/>
        </w:rPr>
        <w:t>Задание для родителей:</w:t>
      </w:r>
      <w:r w:rsidRPr="00A625F3">
        <w:rPr>
          <w:rFonts w:cs="Times New Roman"/>
          <w:color w:val="000000"/>
          <w:szCs w:val="28"/>
          <w:shd w:val="clear" w:color="auto" w:fill="FFFFFF"/>
        </w:rPr>
        <w:t xml:space="preserve"> составить слова, кто </w:t>
      </w:r>
      <w:r w:rsidR="0091386E" w:rsidRPr="00A625F3">
        <w:rPr>
          <w:rFonts w:cs="Times New Roman"/>
          <w:color w:val="000000"/>
          <w:szCs w:val="28"/>
          <w:shd w:val="clear" w:color="auto" w:fill="FFFFFF"/>
        </w:rPr>
        <w:t>живет доме</w:t>
      </w:r>
      <w:r w:rsidRPr="00A625F3">
        <w:rPr>
          <w:rFonts w:cs="Times New Roman"/>
          <w:color w:val="000000"/>
          <w:szCs w:val="28"/>
          <w:shd w:val="clear" w:color="auto" w:fill="FFFFFF"/>
        </w:rPr>
        <w:t xml:space="preserve">. </w:t>
      </w:r>
    </w:p>
    <w:p w14:paraId="65A842B9" w14:textId="0005F72E" w:rsidR="004735B5" w:rsidRPr="004735B5" w:rsidRDefault="004735B5" w:rsidP="004735B5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cs="Times New Roman"/>
          <w:b/>
          <w:bCs/>
          <w:color w:val="000000"/>
          <w:szCs w:val="28"/>
          <w:shd w:val="clear" w:color="auto" w:fill="FFFFFF"/>
        </w:rPr>
      </w:pPr>
      <w:r w:rsidRPr="004735B5">
        <w:rPr>
          <w:rFonts w:cs="Times New Roman"/>
          <w:b/>
          <w:bCs/>
          <w:color w:val="000000"/>
          <w:szCs w:val="28"/>
          <w:shd w:val="clear" w:color="auto" w:fill="FFFFFF"/>
        </w:rPr>
        <w:t>Работа с интерактивными играми</w:t>
      </w:r>
    </w:p>
    <w:p w14:paraId="106C79E6" w14:textId="1A90343A" w:rsidR="00ED23FB" w:rsidRDefault="00ED23FB" w:rsidP="00ED23FB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Ведущий: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60FE4">
        <w:rPr>
          <w:rFonts w:eastAsia="Times New Roman" w:cs="Times New Roman"/>
          <w:color w:val="000000"/>
          <w:szCs w:val="28"/>
          <w:lang w:eastAsia="ru-RU"/>
        </w:rPr>
        <w:t>Мы научили Тигренка наводить порядок, построили вместе с ним дом, а теперь давайте познакомим его с традициями,</w:t>
      </w:r>
      <w:r w:rsidR="004735B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60FE4">
        <w:rPr>
          <w:rFonts w:eastAsia="Times New Roman" w:cs="Times New Roman"/>
          <w:color w:val="000000"/>
          <w:szCs w:val="28"/>
          <w:lang w:eastAsia="ru-RU"/>
        </w:rPr>
        <w:t>которые существуют в семьях</w:t>
      </w:r>
      <w:r w:rsidR="004735B5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4735B5" w:rsidRPr="004735B5">
        <w:rPr>
          <w:rFonts w:eastAsia="Times New Roman" w:cs="Times New Roman"/>
          <w:b/>
          <w:bCs/>
          <w:color w:val="000000"/>
          <w:szCs w:val="28"/>
          <w:lang w:eastAsia="ru-RU"/>
        </w:rPr>
        <w:t>Интерактивная игра «Пусть в вашей семье светит солнце»</w:t>
      </w:r>
    </w:p>
    <w:p w14:paraId="08299EF1" w14:textId="77777777" w:rsidR="00174320" w:rsidRPr="00174320" w:rsidRDefault="00174320" w:rsidP="00174320">
      <w:pPr>
        <w:pStyle w:val="a3"/>
        <w:numPr>
          <w:ilvl w:val="0"/>
          <w:numId w:val="5"/>
        </w:numPr>
        <w:rPr>
          <w:b/>
          <w:bCs/>
        </w:rPr>
      </w:pPr>
      <w:r w:rsidRPr="00174320">
        <w:rPr>
          <w:b/>
          <w:bCs/>
        </w:rPr>
        <w:t xml:space="preserve">Заключительный этап </w:t>
      </w:r>
    </w:p>
    <w:p w14:paraId="3C5557C3" w14:textId="77777777" w:rsidR="009627E0" w:rsidRDefault="00174320" w:rsidP="009627E0">
      <w:pPr>
        <w:pStyle w:val="a3"/>
        <w:rPr>
          <w:b/>
          <w:bCs/>
        </w:rPr>
      </w:pPr>
      <w:r>
        <w:lastRenderedPageBreak/>
        <w:t xml:space="preserve">Тигренок </w:t>
      </w:r>
      <w:r>
        <w:t>«благодарит» детей за</w:t>
      </w:r>
      <w:r>
        <w:t xml:space="preserve"> помощь</w:t>
      </w:r>
      <w:r>
        <w:t xml:space="preserve"> и возвращается домой мириться с мамой и помогать ей.</w:t>
      </w:r>
      <w:r>
        <w:t xml:space="preserve"> </w:t>
      </w:r>
      <w:r w:rsidRPr="00174320">
        <w:rPr>
          <w:b/>
          <w:bCs/>
        </w:rPr>
        <w:t>Музыкальная игра «Летчики</w:t>
      </w:r>
      <w:r>
        <w:rPr>
          <w:b/>
          <w:bCs/>
        </w:rPr>
        <w:t xml:space="preserve"> на аэродром</w:t>
      </w:r>
      <w:r w:rsidRPr="00174320">
        <w:rPr>
          <w:b/>
          <w:bCs/>
        </w:rPr>
        <w:t>»</w:t>
      </w:r>
    </w:p>
    <w:p w14:paraId="79136CD1" w14:textId="747813A6" w:rsidR="00ED23FB" w:rsidRPr="009627E0" w:rsidRDefault="009627E0" w:rsidP="009627E0">
      <w:pPr>
        <w:pStyle w:val="a3"/>
        <w:rPr>
          <w:rFonts w:cs="Times New Roman"/>
          <w:szCs w:val="28"/>
        </w:rPr>
      </w:pPr>
      <w:r w:rsidRPr="009627E0">
        <w:rPr>
          <w:rFonts w:cs="Times New Roman"/>
          <w:b/>
          <w:bCs/>
          <w:szCs w:val="28"/>
        </w:rPr>
        <w:t xml:space="preserve">6. </w:t>
      </w:r>
      <w:r w:rsidR="00ED23FB" w:rsidRPr="009627E0">
        <w:rPr>
          <w:rFonts w:cs="Times New Roman"/>
          <w:b/>
          <w:bCs/>
          <w:color w:val="000000"/>
          <w:szCs w:val="28"/>
        </w:rPr>
        <w:t xml:space="preserve"> Рефлексия</w:t>
      </w:r>
      <w:r w:rsidR="00ED23FB" w:rsidRPr="009627E0">
        <w:rPr>
          <w:rFonts w:cs="Times New Roman"/>
          <w:color w:val="000000"/>
          <w:szCs w:val="28"/>
        </w:rPr>
        <w:t> </w:t>
      </w:r>
    </w:p>
    <w:p w14:paraId="37B0E7CF" w14:textId="77777777" w:rsidR="009627E0" w:rsidRDefault="009627E0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</w:t>
      </w:r>
    </w:p>
    <w:p w14:paraId="79427925" w14:textId="109ED07C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- Что же такое семья?</w:t>
      </w:r>
    </w:p>
    <w:p w14:paraId="062E7DF3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- Семья – это не просто родственники, которые живут вместе, это люди, которые сплочены чувствами, интересами, отношением к жизни. Нет ничего дороже семьи.</w:t>
      </w:r>
    </w:p>
    <w:p w14:paraId="40A29058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Семья – это то, что мы делим на всех,</w:t>
      </w:r>
    </w:p>
    <w:p w14:paraId="37885B3B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Всем понемножку: и слезы и смех,</w:t>
      </w:r>
    </w:p>
    <w:p w14:paraId="0520C96B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Взлет и падение, радость, печаль,</w:t>
      </w:r>
    </w:p>
    <w:p w14:paraId="55DBBF53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Дружбу и ссоры, молчанья печать.</w:t>
      </w:r>
    </w:p>
    <w:p w14:paraId="6A47A87E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Семья – это то, что с тобою всегда.</w:t>
      </w:r>
    </w:p>
    <w:p w14:paraId="5A17E5B4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Пусть мчатся секунды, недели, года,</w:t>
      </w:r>
    </w:p>
    <w:p w14:paraId="61D414DD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Но стены родные, отчий твой дом –</w:t>
      </w:r>
    </w:p>
    <w:p w14:paraId="20314066" w14:textId="77777777" w:rsidR="00ED23FB" w:rsidRPr="009627E0" w:rsidRDefault="00ED23FB" w:rsidP="00ED23F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27E0">
        <w:rPr>
          <w:color w:val="000000"/>
          <w:sz w:val="28"/>
          <w:szCs w:val="28"/>
        </w:rPr>
        <w:t>Сердце навеки останется в нем!</w:t>
      </w:r>
    </w:p>
    <w:p w14:paraId="3CD1588A" w14:textId="64CD1B49" w:rsidR="00AA587F" w:rsidRDefault="000B6ABD" w:rsidP="00B27172">
      <w:pPr>
        <w:spacing w:after="0"/>
        <w:ind w:firstLine="709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Использованные источники</w:t>
      </w:r>
    </w:p>
    <w:p w14:paraId="2B9CB2C3" w14:textId="7A130ED4" w:rsidR="000B6ABD" w:rsidRPr="00A1201A" w:rsidRDefault="008C1302" w:rsidP="000B6ABD">
      <w:pPr>
        <w:pStyle w:val="a3"/>
        <w:numPr>
          <w:ilvl w:val="0"/>
          <w:numId w:val="8"/>
        </w:numPr>
        <w:spacing w:after="0"/>
        <w:rPr>
          <w:rFonts w:cs="Times New Roman"/>
          <w:b/>
          <w:bCs/>
          <w:szCs w:val="28"/>
        </w:rPr>
      </w:pPr>
      <w:hyperlink r:id="rId7" w:history="1">
        <w:r w:rsidRPr="00A1201A">
          <w:rPr>
            <w:rStyle w:val="a8"/>
            <w:rFonts w:cs="Times New Roman"/>
            <w:b/>
            <w:bCs/>
            <w:szCs w:val="28"/>
          </w:rPr>
          <w:t>https://multiurok.ru/files/stsenarii-roditelskogo-sobraniia-semia-vsemu-nacha.html</w:t>
        </w:r>
      </w:hyperlink>
    </w:p>
    <w:p w14:paraId="39699934" w14:textId="77777777" w:rsidR="00AE7F1C" w:rsidRPr="00AE7F1C" w:rsidRDefault="00AE7F1C" w:rsidP="00AE7F1C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AE7F1C">
        <w:rPr>
          <w:rFonts w:eastAsia="Times New Roman" w:cs="Times New Roman"/>
          <w:color w:val="000000"/>
          <w:szCs w:val="28"/>
          <w:lang w:eastAsia="ru-RU"/>
        </w:rPr>
        <w:t xml:space="preserve">Высказывания о </w:t>
      </w:r>
      <w:proofErr w:type="spellStart"/>
      <w:r w:rsidRPr="00AE7F1C">
        <w:rPr>
          <w:rFonts w:eastAsia="Times New Roman" w:cs="Times New Roman"/>
          <w:color w:val="000000"/>
          <w:szCs w:val="28"/>
          <w:lang w:eastAsia="ru-RU"/>
        </w:rPr>
        <w:t>семье.</w:t>
      </w:r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https</w:t>
      </w:r>
      <w:proofErr w:type="spellEnd"/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://irinazaytseva.ru/o-semejnom-schaste.html</w:t>
      </w:r>
    </w:p>
    <w:p w14:paraId="23272BF2" w14:textId="77777777" w:rsidR="00AE7F1C" w:rsidRPr="00AE7F1C" w:rsidRDefault="00AE7F1C" w:rsidP="00AE7F1C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AE7F1C">
        <w:rPr>
          <w:rFonts w:eastAsia="Times New Roman" w:cs="Times New Roman"/>
          <w:color w:val="000000"/>
          <w:szCs w:val="28"/>
          <w:lang w:eastAsia="ru-RU"/>
        </w:rPr>
        <w:t xml:space="preserve">Видеоролик на песню «Здравствуй, МИР!». Авторы песни: музыка – </w:t>
      </w:r>
      <w:proofErr w:type="spellStart"/>
      <w:r w:rsidRPr="00AE7F1C">
        <w:rPr>
          <w:rFonts w:eastAsia="Times New Roman" w:cs="Times New Roman"/>
          <w:color w:val="000000"/>
          <w:szCs w:val="28"/>
          <w:lang w:eastAsia="ru-RU"/>
        </w:rPr>
        <w:t>Л.Квинт</w:t>
      </w:r>
      <w:proofErr w:type="spellEnd"/>
      <w:r w:rsidRPr="00AE7F1C">
        <w:rPr>
          <w:rFonts w:eastAsia="Times New Roman" w:cs="Times New Roman"/>
          <w:color w:val="000000"/>
          <w:szCs w:val="28"/>
          <w:lang w:eastAsia="ru-RU"/>
        </w:rPr>
        <w:t xml:space="preserve">, слова – </w:t>
      </w:r>
      <w:proofErr w:type="spellStart"/>
      <w:r w:rsidRPr="00AE7F1C">
        <w:rPr>
          <w:rFonts w:eastAsia="Times New Roman" w:cs="Times New Roman"/>
          <w:color w:val="000000"/>
          <w:szCs w:val="28"/>
          <w:lang w:eastAsia="ru-RU"/>
        </w:rPr>
        <w:t>В.Костров.</w:t>
      </w:r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https</w:t>
      </w:r>
      <w:proofErr w:type="spellEnd"/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://www.youtube.com/watch?v=l3_k8pKVOLU</w:t>
      </w:r>
    </w:p>
    <w:p w14:paraId="30CDA467" w14:textId="77777777" w:rsidR="00AE7F1C" w:rsidRPr="00AE7F1C" w:rsidRDefault="00AE7F1C" w:rsidP="00AE7F1C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AE7F1C">
        <w:rPr>
          <w:rFonts w:eastAsia="Times New Roman" w:cs="Times New Roman"/>
          <w:color w:val="000000"/>
          <w:szCs w:val="28"/>
          <w:lang w:eastAsia="ru-RU"/>
        </w:rPr>
        <w:t>Карпенко М.Т. Сборник пословиц. Пособие для учителя. М.: Просвещение 1988г</w:t>
      </w:r>
    </w:p>
    <w:p w14:paraId="5C28D3D1" w14:textId="77777777" w:rsidR="00AE7F1C" w:rsidRPr="00AE7F1C" w:rsidRDefault="00AE7F1C" w:rsidP="00AE7F1C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AE7F1C">
        <w:rPr>
          <w:rFonts w:eastAsia="Times New Roman" w:cs="Times New Roman"/>
          <w:color w:val="000000"/>
          <w:szCs w:val="28"/>
          <w:lang w:eastAsia="ru-RU"/>
        </w:rPr>
        <w:t>Причти и мудрые высказывания: </w:t>
      </w:r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http://www.smisl-zhizni.ru/pritchi/95-o-schastie</w:t>
      </w:r>
    </w:p>
    <w:p w14:paraId="2552CEF2" w14:textId="77777777" w:rsidR="00AE7F1C" w:rsidRPr="00AE7F1C" w:rsidRDefault="00AE7F1C" w:rsidP="00AE7F1C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AE7F1C">
        <w:rPr>
          <w:rFonts w:eastAsia="Times New Roman" w:cs="Times New Roman"/>
          <w:color w:val="000000"/>
          <w:szCs w:val="28"/>
          <w:lang w:eastAsia="ru-RU"/>
        </w:rPr>
        <w:t>Сборник народной мудрости: </w:t>
      </w:r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https://sbornik-mudrosti.ru/poslovicy-i-pogovorki-o-seme/</w:t>
      </w:r>
    </w:p>
    <w:p w14:paraId="74D9E178" w14:textId="77777777" w:rsidR="00AE7F1C" w:rsidRPr="00AE7F1C" w:rsidRDefault="00AE7F1C" w:rsidP="00AE7F1C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AE7F1C">
        <w:rPr>
          <w:rFonts w:eastAsia="Times New Roman" w:cs="Times New Roman"/>
          <w:color w:val="000000"/>
          <w:szCs w:val="28"/>
          <w:lang w:eastAsia="ru-RU"/>
        </w:rPr>
        <w:t>Толковый словарь Ожегова онлайн: http://slovarozhegova.ru/</w:t>
      </w:r>
    </w:p>
    <w:p w14:paraId="65ABA457" w14:textId="77777777" w:rsidR="00AE7F1C" w:rsidRPr="00AE7F1C" w:rsidRDefault="00AE7F1C" w:rsidP="00AE7F1C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AE7F1C">
        <w:rPr>
          <w:rFonts w:eastAsia="Times New Roman" w:cs="Times New Roman"/>
          <w:color w:val="000000"/>
          <w:szCs w:val="28"/>
          <w:lang w:eastAsia="ru-RU"/>
        </w:rPr>
        <w:t xml:space="preserve">Видео «Семья – это целый </w:t>
      </w:r>
      <w:proofErr w:type="spellStart"/>
      <w:r w:rsidRPr="00AE7F1C">
        <w:rPr>
          <w:rFonts w:eastAsia="Times New Roman" w:cs="Times New Roman"/>
          <w:color w:val="000000"/>
          <w:szCs w:val="28"/>
          <w:lang w:eastAsia="ru-RU"/>
        </w:rPr>
        <w:t>мир»</w:t>
      </w:r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https</w:t>
      </w:r>
      <w:proofErr w:type="spellEnd"/>
      <w:r w:rsidRPr="00AE7F1C">
        <w:rPr>
          <w:rFonts w:eastAsia="Times New Roman" w:cs="Times New Roman"/>
          <w:color w:val="000000"/>
          <w:szCs w:val="28"/>
          <w:u w:val="single"/>
          <w:lang w:eastAsia="ru-RU"/>
        </w:rPr>
        <w:t>://www.youtube.com/watch?v=WHrHeOhVltc</w:t>
      </w:r>
    </w:p>
    <w:p w14:paraId="5FA30A4D" w14:textId="77777777" w:rsidR="008C1302" w:rsidRPr="00341BB4" w:rsidRDefault="008C1302" w:rsidP="00A1201A">
      <w:pPr>
        <w:pStyle w:val="a3"/>
        <w:spacing w:after="0"/>
        <w:ind w:left="1069"/>
        <w:rPr>
          <w:b/>
          <w:bCs/>
        </w:rPr>
      </w:pPr>
    </w:p>
    <w:sectPr w:rsidR="008C1302" w:rsidRPr="00341BB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CD4"/>
    <w:multiLevelType w:val="multilevel"/>
    <w:tmpl w:val="8CEE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0181A"/>
    <w:multiLevelType w:val="hybridMultilevel"/>
    <w:tmpl w:val="1E1EB20E"/>
    <w:lvl w:ilvl="0" w:tplc="84482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F00BA5"/>
    <w:multiLevelType w:val="hybridMultilevel"/>
    <w:tmpl w:val="FFA2B560"/>
    <w:lvl w:ilvl="0" w:tplc="FFFFFFF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A3A1498"/>
    <w:multiLevelType w:val="multilevel"/>
    <w:tmpl w:val="75D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00857"/>
    <w:multiLevelType w:val="hybridMultilevel"/>
    <w:tmpl w:val="3E300994"/>
    <w:lvl w:ilvl="0" w:tplc="EB5A6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AF103D"/>
    <w:multiLevelType w:val="multilevel"/>
    <w:tmpl w:val="5DC853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77392200"/>
    <w:multiLevelType w:val="hybridMultilevel"/>
    <w:tmpl w:val="2668C3E4"/>
    <w:lvl w:ilvl="0" w:tplc="9692D30C">
      <w:start w:val="1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77747592"/>
    <w:multiLevelType w:val="multilevel"/>
    <w:tmpl w:val="FB70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A0F37"/>
    <w:multiLevelType w:val="hybridMultilevel"/>
    <w:tmpl w:val="4B1CBF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A3"/>
    <w:rsid w:val="00004C0E"/>
    <w:rsid w:val="000110D0"/>
    <w:rsid w:val="000B6ABD"/>
    <w:rsid w:val="001072D3"/>
    <w:rsid w:val="00174320"/>
    <w:rsid w:val="00214B90"/>
    <w:rsid w:val="00221E20"/>
    <w:rsid w:val="00341BB4"/>
    <w:rsid w:val="00374CB2"/>
    <w:rsid w:val="003916B7"/>
    <w:rsid w:val="003A596D"/>
    <w:rsid w:val="00460738"/>
    <w:rsid w:val="004735B5"/>
    <w:rsid w:val="00487C4B"/>
    <w:rsid w:val="004B00C0"/>
    <w:rsid w:val="005830E6"/>
    <w:rsid w:val="005C7894"/>
    <w:rsid w:val="005E71FE"/>
    <w:rsid w:val="00603C07"/>
    <w:rsid w:val="006543E7"/>
    <w:rsid w:val="00656F53"/>
    <w:rsid w:val="006C0A04"/>
    <w:rsid w:val="006C0B77"/>
    <w:rsid w:val="00703CBF"/>
    <w:rsid w:val="00795090"/>
    <w:rsid w:val="007D22DE"/>
    <w:rsid w:val="008242FF"/>
    <w:rsid w:val="008308F6"/>
    <w:rsid w:val="00870751"/>
    <w:rsid w:val="00887681"/>
    <w:rsid w:val="008A01E6"/>
    <w:rsid w:val="008A1ADB"/>
    <w:rsid w:val="008C1302"/>
    <w:rsid w:val="008D143A"/>
    <w:rsid w:val="008F4004"/>
    <w:rsid w:val="0091386E"/>
    <w:rsid w:val="00922C48"/>
    <w:rsid w:val="009627E0"/>
    <w:rsid w:val="009C69F1"/>
    <w:rsid w:val="009F1429"/>
    <w:rsid w:val="00A1201A"/>
    <w:rsid w:val="00A625F3"/>
    <w:rsid w:val="00A6508D"/>
    <w:rsid w:val="00A66EE0"/>
    <w:rsid w:val="00AA587F"/>
    <w:rsid w:val="00AC66CE"/>
    <w:rsid w:val="00AE7F1C"/>
    <w:rsid w:val="00B12D0A"/>
    <w:rsid w:val="00B26EB1"/>
    <w:rsid w:val="00B27172"/>
    <w:rsid w:val="00B54B58"/>
    <w:rsid w:val="00B559B9"/>
    <w:rsid w:val="00B80B08"/>
    <w:rsid w:val="00B915B7"/>
    <w:rsid w:val="00BA15E6"/>
    <w:rsid w:val="00BE20E5"/>
    <w:rsid w:val="00BF60A3"/>
    <w:rsid w:val="00C60FE4"/>
    <w:rsid w:val="00C94635"/>
    <w:rsid w:val="00E94678"/>
    <w:rsid w:val="00EA59DF"/>
    <w:rsid w:val="00ED23FB"/>
    <w:rsid w:val="00EE4070"/>
    <w:rsid w:val="00F12C76"/>
    <w:rsid w:val="00FB5A43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D3D8"/>
  <w15:chartTrackingRefBased/>
  <w15:docId w15:val="{6C39FBBF-36E0-4A7F-80BE-9E23A5AB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1E6"/>
    <w:pPr>
      <w:ind w:left="720"/>
      <w:contextualSpacing/>
    </w:pPr>
  </w:style>
  <w:style w:type="character" w:customStyle="1" w:styleId="c13">
    <w:name w:val="c13"/>
    <w:basedOn w:val="a0"/>
    <w:rsid w:val="00B54B58"/>
  </w:style>
  <w:style w:type="character" w:customStyle="1" w:styleId="c1">
    <w:name w:val="c1"/>
    <w:basedOn w:val="a0"/>
    <w:rsid w:val="00B54B58"/>
  </w:style>
  <w:style w:type="character" w:styleId="a4">
    <w:name w:val="Strong"/>
    <w:basedOn w:val="a0"/>
    <w:uiPriority w:val="22"/>
    <w:qFormat/>
    <w:rsid w:val="00B26EB1"/>
    <w:rPr>
      <w:b/>
      <w:bCs/>
    </w:rPr>
  </w:style>
  <w:style w:type="paragraph" w:customStyle="1" w:styleId="c0">
    <w:name w:val="c0"/>
    <w:basedOn w:val="a"/>
    <w:rsid w:val="008876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7681"/>
  </w:style>
  <w:style w:type="character" w:customStyle="1" w:styleId="c6">
    <w:name w:val="c6"/>
    <w:basedOn w:val="a0"/>
    <w:rsid w:val="00887681"/>
  </w:style>
  <w:style w:type="character" w:customStyle="1" w:styleId="c2">
    <w:name w:val="c2"/>
    <w:basedOn w:val="a0"/>
    <w:rsid w:val="00887681"/>
  </w:style>
  <w:style w:type="character" w:customStyle="1" w:styleId="c9">
    <w:name w:val="c9"/>
    <w:basedOn w:val="a0"/>
    <w:rsid w:val="00887681"/>
  </w:style>
  <w:style w:type="character" w:customStyle="1" w:styleId="c16">
    <w:name w:val="c16"/>
    <w:basedOn w:val="a0"/>
    <w:rsid w:val="00AC66CE"/>
  </w:style>
  <w:style w:type="paragraph" w:customStyle="1" w:styleId="c22">
    <w:name w:val="c22"/>
    <w:basedOn w:val="a"/>
    <w:rsid w:val="00AC66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072D3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AA5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A587F"/>
    <w:rPr>
      <w:i/>
      <w:iCs/>
    </w:rPr>
  </w:style>
  <w:style w:type="character" w:styleId="a8">
    <w:name w:val="Hyperlink"/>
    <w:basedOn w:val="a0"/>
    <w:uiPriority w:val="99"/>
    <w:unhideWhenUsed/>
    <w:rsid w:val="008C130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stsenarii-roditelskogo-sobraniia-semia-vsemu-nach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2024-10-28T04:20:00Z</cp:lastPrinted>
  <dcterms:created xsi:type="dcterms:W3CDTF">2024-10-08T06:16:00Z</dcterms:created>
  <dcterms:modified xsi:type="dcterms:W3CDTF">2024-12-17T06:21:00Z</dcterms:modified>
</cp:coreProperties>
</file>