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82" w:rsidRPr="00203F82" w:rsidRDefault="00203F82" w:rsidP="00203F82">
      <w:pPr>
        <w:pStyle w:val="a3"/>
        <w:spacing w:before="0" w:beforeAutospacing="0" w:after="0" w:afterAutospacing="0"/>
        <w:jc w:val="center"/>
      </w:pPr>
      <w:r w:rsidRPr="00203F82">
        <w:rPr>
          <w:rFonts w:eastAsia="+mn-ea"/>
          <w:color w:val="000000"/>
          <w:sz w:val="28"/>
          <w:szCs w:val="28"/>
        </w:rPr>
        <w:t>Муниципальное образование городской округ город Армавир</w:t>
      </w:r>
    </w:p>
    <w:p w:rsidR="00203F82" w:rsidRPr="00203F82" w:rsidRDefault="00203F82" w:rsidP="00203F82">
      <w:pPr>
        <w:pStyle w:val="a3"/>
        <w:spacing w:before="0" w:beforeAutospacing="0" w:after="0" w:afterAutospacing="0"/>
        <w:jc w:val="center"/>
      </w:pPr>
      <w:r w:rsidRPr="00203F82">
        <w:rPr>
          <w:rFonts w:eastAsia="+mn-ea"/>
          <w:color w:val="000000"/>
          <w:sz w:val="28"/>
          <w:szCs w:val="28"/>
        </w:rPr>
        <w:t xml:space="preserve">Муниципальное автономное дошкольное образовательное учреждение детский сад </w:t>
      </w:r>
      <w:r w:rsidRPr="00203F82">
        <w:rPr>
          <w:rFonts w:eastAsia="+mn-ea"/>
          <w:color w:val="000000"/>
          <w:sz w:val="28"/>
          <w:szCs w:val="28"/>
        </w:rPr>
        <w:t>№ 12</w:t>
      </w: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82" w:rsidRDefault="00203F82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из опыта работы по теме:</w:t>
      </w:r>
    </w:p>
    <w:p w:rsidR="008322FA" w:rsidRDefault="008322FA" w:rsidP="008322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FA">
        <w:rPr>
          <w:rFonts w:ascii="Times New Roman" w:hAnsi="Times New Roman" w:cs="Times New Roman"/>
          <w:b/>
          <w:sz w:val="28"/>
          <w:szCs w:val="28"/>
        </w:rPr>
        <w:t>«От первых шагов к осознанному отношению: опыт реализации проекта «Эколята- дошколята» в нашем детском саду»</w:t>
      </w: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203F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8322F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203F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8322FA" w:rsidRDefault="008322FA" w:rsidP="00203F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8322FA" w:rsidRPr="008322FA" w:rsidRDefault="008322FA" w:rsidP="00203F8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Гайдаенко Е. В.</w:t>
      </w:r>
    </w:p>
    <w:p w:rsidR="008322FA" w:rsidRDefault="008322FA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F82" w:rsidRDefault="00203F82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7E3" w:rsidRDefault="00DD1AD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Добрый день уважаемые коллеги. Разрешите представить вашему вниманию опыт работы нашего детского сада по экологическому воспитанию в рамках Всероссийского природоохранного социально- образовательного проекта «Эколята- дошколята». Наш детский сад ведет работу в этом направлении уже в течении нескольких лет.</w:t>
      </w:r>
    </w:p>
    <w:p w:rsidR="00DD1AD8" w:rsidRDefault="001C7CD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проект является важным </w:t>
      </w:r>
      <w:r w:rsidR="00C36DC4">
        <w:rPr>
          <w:rFonts w:ascii="Times New Roman" w:hAnsi="Times New Roman" w:cs="Times New Roman"/>
          <w:sz w:val="28"/>
          <w:szCs w:val="28"/>
        </w:rPr>
        <w:t>аспектом</w:t>
      </w:r>
      <w:r>
        <w:rPr>
          <w:rFonts w:ascii="Times New Roman" w:hAnsi="Times New Roman" w:cs="Times New Roman"/>
          <w:sz w:val="28"/>
          <w:szCs w:val="28"/>
        </w:rPr>
        <w:t xml:space="preserve"> развития подрастающего поколения, ведь патриотическое направление воспитания является одним из приоритетных </w:t>
      </w:r>
      <w:r w:rsidR="00C36D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DC4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современного образования.</w:t>
      </w:r>
      <w:r w:rsidRPr="001C7CDE">
        <w:t xml:space="preserve"> </w:t>
      </w:r>
      <w:r w:rsidRPr="001C7CDE">
        <w:rPr>
          <w:rFonts w:ascii="Times New Roman" w:hAnsi="Times New Roman" w:cs="Times New Roman"/>
          <w:sz w:val="28"/>
          <w:szCs w:val="28"/>
        </w:rPr>
        <w:t>Проявлением патриотизма</w:t>
      </w:r>
      <w:r w:rsidR="00234A2A">
        <w:rPr>
          <w:rFonts w:ascii="Times New Roman" w:hAnsi="Times New Roman" w:cs="Times New Roman"/>
          <w:sz w:val="28"/>
          <w:szCs w:val="28"/>
        </w:rPr>
        <w:t>, наряду с прочими пара</w:t>
      </w:r>
      <w:r w:rsidR="00C36DC4">
        <w:rPr>
          <w:rFonts w:ascii="Times New Roman" w:hAnsi="Times New Roman" w:cs="Times New Roman"/>
          <w:sz w:val="28"/>
          <w:szCs w:val="28"/>
        </w:rPr>
        <w:t>метрами,</w:t>
      </w:r>
      <w:r w:rsidRPr="001C7CDE">
        <w:rPr>
          <w:rFonts w:ascii="Times New Roman" w:hAnsi="Times New Roman" w:cs="Times New Roman"/>
          <w:sz w:val="28"/>
          <w:szCs w:val="28"/>
        </w:rPr>
        <w:t xml:space="preserve">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1C7CDE" w:rsidRDefault="001C7CD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же мы строим свою работу в рамках проекта «Эколята- дошколята»? Ведь </w:t>
      </w:r>
      <w:r w:rsidR="00E23F1C">
        <w:rPr>
          <w:rFonts w:ascii="Times New Roman" w:hAnsi="Times New Roman" w:cs="Times New Roman"/>
          <w:sz w:val="28"/>
          <w:szCs w:val="28"/>
        </w:rPr>
        <w:t>деятельность с детьми экологического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наверняка есть во многих детских садах: наблюдения, беседы, чтение литературы, занятия.</w:t>
      </w:r>
    </w:p>
    <w:p w:rsidR="00F52F3D" w:rsidRDefault="00F52F3D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мы разрабатываем перспективный план работы учреждения, включающий 3 направления работы: работу с детьми, работу с родителями и работу с педагогами. Работа с педагогами включают в себя мероприятия по повышению методической грамотности педагогов в данном направлении, оформление РППС, помощь в подготовке воспитанников к конкурсным мероприятиям.</w:t>
      </w:r>
    </w:p>
    <w:p w:rsidR="00F52F3D" w:rsidRDefault="00F52F3D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с родителями направлены на консультирование и просвещение </w:t>
      </w:r>
      <w:r w:rsidR="00F61B7E">
        <w:rPr>
          <w:rFonts w:ascii="Times New Roman" w:hAnsi="Times New Roman" w:cs="Times New Roman"/>
          <w:sz w:val="28"/>
          <w:szCs w:val="28"/>
        </w:rPr>
        <w:t>родителей в вопросах экологической направленности, привлечение родителей к участию в акциях.</w:t>
      </w:r>
    </w:p>
    <w:p w:rsidR="00F61B7E" w:rsidRDefault="00F61B7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остановимся подробнее именно на работе с детьми.</w:t>
      </w:r>
    </w:p>
    <w:p w:rsidR="001C7CDE" w:rsidRDefault="001C7CD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Ключевая особенность – использование образов четырех сказочных героев- Эколят: Умницы, Шалуна, Тихони и Елочки. Эти персонажи, по замыслу авторов проекта, «родились в лесу, знают про него все или почти все». А игра и сказка- ведущие каналы восприятия дошкольника. В начале нашей работы мы использовали напечатанных героев- Эколят. Но наши незаменимые родители пришли на помощь и изготовили героев из различных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материалов, что позволило расширить спектр образовательной деятельности и вовлечь в работу несколько групп одновременно.</w:t>
      </w:r>
    </w:p>
    <w:p w:rsidR="00DD1AD8" w:rsidRDefault="001C7CD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AD8">
        <w:rPr>
          <w:rFonts w:ascii="Times New Roman" w:hAnsi="Times New Roman" w:cs="Times New Roman"/>
          <w:sz w:val="28"/>
          <w:szCs w:val="28"/>
        </w:rPr>
        <w:t>В проекте по большей части принимают участие воспитанники старших и подготовительных групп</w:t>
      </w:r>
      <w:r>
        <w:rPr>
          <w:rFonts w:ascii="Times New Roman" w:hAnsi="Times New Roman" w:cs="Times New Roman"/>
          <w:sz w:val="28"/>
          <w:szCs w:val="28"/>
        </w:rPr>
        <w:t>, но знакомить</w:t>
      </w:r>
      <w:r w:rsidR="00F61B7E">
        <w:rPr>
          <w:rFonts w:ascii="Times New Roman" w:hAnsi="Times New Roman" w:cs="Times New Roman"/>
          <w:sz w:val="28"/>
          <w:szCs w:val="28"/>
        </w:rPr>
        <w:t xml:space="preserve"> со сказочными героями начинаем с раннего возраста.</w:t>
      </w:r>
    </w:p>
    <w:p w:rsidR="00F61B7E" w:rsidRDefault="00F61B7E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шагом становится посвящение в Эколят: дети произносят клятву Эколят, поют гимн, что сразу задает эмоциональный тон. </w:t>
      </w:r>
    </w:p>
    <w:p w:rsidR="00F61B7E" w:rsidRDefault="00E23F1C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года </w:t>
      </w:r>
      <w:r w:rsidR="00F61B7E">
        <w:rPr>
          <w:rFonts w:ascii="Times New Roman" w:hAnsi="Times New Roman" w:cs="Times New Roman"/>
          <w:sz w:val="28"/>
          <w:szCs w:val="28"/>
        </w:rPr>
        <w:t xml:space="preserve">РППС в группах содействует экологической грамотности детей: в каждой группе есть центры, наполненные материалом для наблюдения, игр, экспериментирования. Главной особенностью является использование автодидактических карточек для экспериментирования, что позволяет детям самостоятельно </w:t>
      </w:r>
      <w:r w:rsidR="00E02DFC">
        <w:rPr>
          <w:rFonts w:ascii="Times New Roman" w:hAnsi="Times New Roman" w:cs="Times New Roman"/>
          <w:sz w:val="28"/>
          <w:szCs w:val="28"/>
        </w:rPr>
        <w:t>находить</w:t>
      </w:r>
      <w:r w:rsidR="00F61B7E">
        <w:rPr>
          <w:rFonts w:ascii="Times New Roman" w:hAnsi="Times New Roman" w:cs="Times New Roman"/>
          <w:sz w:val="28"/>
          <w:szCs w:val="28"/>
        </w:rPr>
        <w:t xml:space="preserve"> причинно- следственные связи во время </w:t>
      </w:r>
      <w:r w:rsidR="00A45B97">
        <w:rPr>
          <w:rFonts w:ascii="Times New Roman" w:hAnsi="Times New Roman" w:cs="Times New Roman"/>
          <w:sz w:val="28"/>
          <w:szCs w:val="28"/>
        </w:rPr>
        <w:t>активной</w:t>
      </w:r>
      <w:r w:rsidR="00F61B7E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Так же дети совместно с родителями принимают активное участие в пополнении РППС. Так, в этом году в одной из групп была составлена коллективная книга «</w:t>
      </w:r>
      <w:r w:rsidR="001A61A8">
        <w:rPr>
          <w:rFonts w:ascii="Times New Roman" w:hAnsi="Times New Roman" w:cs="Times New Roman"/>
          <w:sz w:val="28"/>
          <w:szCs w:val="28"/>
        </w:rPr>
        <w:t>Рыбы нашего</w:t>
      </w:r>
      <w:r>
        <w:rPr>
          <w:rFonts w:ascii="Times New Roman" w:hAnsi="Times New Roman" w:cs="Times New Roman"/>
          <w:sz w:val="28"/>
          <w:szCs w:val="28"/>
        </w:rPr>
        <w:t xml:space="preserve"> края», в другой группе- </w:t>
      </w:r>
      <w:r w:rsidR="001A61A8">
        <w:rPr>
          <w:rFonts w:ascii="Times New Roman" w:hAnsi="Times New Roman" w:cs="Times New Roman"/>
          <w:sz w:val="28"/>
          <w:szCs w:val="28"/>
        </w:rPr>
        <w:t>энциклопедия</w:t>
      </w:r>
      <w:r>
        <w:rPr>
          <w:rFonts w:ascii="Times New Roman" w:hAnsi="Times New Roman" w:cs="Times New Roman"/>
          <w:sz w:val="28"/>
          <w:szCs w:val="28"/>
        </w:rPr>
        <w:t xml:space="preserve"> «Почемучек», отвечающие на такие вопросы, как «Что такое облака?», «Откуда берется дождь?» и другие.</w:t>
      </w:r>
    </w:p>
    <w:p w:rsidR="00A45B97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фойе нашего детского сада расположен стенд Эколят, который является точкой притяжения родителей, детей и педагогов.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участках дети вместе с Эколятами наблюдают за погодой и фиксируют свои наблюдения.</w:t>
      </w:r>
    </w:p>
    <w:p w:rsidR="001A61A8" w:rsidRDefault="00E23F1C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Помимо традиционных занятий мы используем квесты</w:t>
      </w:r>
      <w:r w:rsidR="001A61A8">
        <w:rPr>
          <w:rFonts w:ascii="Times New Roman" w:hAnsi="Times New Roman" w:cs="Times New Roman"/>
          <w:sz w:val="28"/>
          <w:szCs w:val="28"/>
        </w:rPr>
        <w:t>, которые в увлекательной игровой форме помогает раскрыть загадки природы.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конечно, наиболее важным является деятельность, которая проводится на протяжении всего года и ребята принимают в ней непосредственное участие.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Так, в нашем детском саду доброй традицией является сбор макулатуры, и ребята знают, что так можно спасти дерево.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елки мы украшаем экоигрушками, изготовленными своими руками.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Эко- огороды приучают ребят к труду и уходу за самостоятельно выращенными и посаженными культурами.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экоотряд «Экошки» вместе с родителями изготовили 12 кормушек и развесили их на территории детского сада, что позволило пернатым друзьям легче пережить зиму.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лето, и «Экошки» высадили самшитовую аллею, за которой теперь трепетно ухаживают. </w:t>
      </w:r>
    </w:p>
    <w:p w:rsidR="001A61A8" w:rsidRDefault="001A61A8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много </w:t>
      </w:r>
      <w:r w:rsidR="00534920">
        <w:rPr>
          <w:rFonts w:ascii="Times New Roman" w:hAnsi="Times New Roman" w:cs="Times New Roman"/>
          <w:sz w:val="28"/>
          <w:szCs w:val="28"/>
        </w:rPr>
        <w:t xml:space="preserve">и других добрых экодел. </w:t>
      </w:r>
    </w:p>
    <w:p w:rsidR="00534920" w:rsidRDefault="00534920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одной из подготовительных групп дети участвовали в долгосрочном  социально- значимом проекте «Будь природе другом- прикоснись к ней сердцем»</w:t>
      </w:r>
    </w:p>
    <w:p w:rsidR="00534920" w:rsidRDefault="00534920" w:rsidP="00234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работы мы заметили позитивные изменения: дети самостоятельно напоминают сверстникам и взрослым о правилах поведения в природе</w:t>
      </w:r>
      <w:r w:rsidR="0006273E">
        <w:rPr>
          <w:rFonts w:ascii="Times New Roman" w:hAnsi="Times New Roman" w:cs="Times New Roman"/>
          <w:sz w:val="28"/>
          <w:szCs w:val="28"/>
        </w:rPr>
        <w:t>; проявляют инициативу в уборке территории, сформировалось эмоционально- положительное отношение к природе- они перестали бездумно рвать цветы, бросать мусор, ловить насекомых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3F1C" w:rsidRDefault="00203F82" w:rsidP="00203F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22FA">
        <w:rPr>
          <w:rFonts w:ascii="Times New Roman" w:hAnsi="Times New Roman" w:cs="Times New Roman"/>
          <w:sz w:val="28"/>
          <w:szCs w:val="28"/>
        </w:rPr>
        <w:t xml:space="preserve"> </w:t>
      </w:r>
      <w:r w:rsidR="00534920">
        <w:rPr>
          <w:rFonts w:ascii="Times New Roman" w:hAnsi="Times New Roman" w:cs="Times New Roman"/>
          <w:sz w:val="28"/>
          <w:szCs w:val="28"/>
        </w:rPr>
        <w:t>Наши воспитанники- неоднократные победители и призеры муниципальных и региональных конкурсов: «Я- исследователь», «Семейные экологические проекты», «Экологический мониторинг», «Экомода». «Экоблогер» и др.</w:t>
      </w:r>
    </w:p>
    <w:p w:rsidR="00534920" w:rsidRDefault="00534920" w:rsidP="008322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мы достаточно давно ведем работу в данном ключе, мы сталкиваемся и с трудностями: не все дети сразу проявляют интерес и включаются в работу; не все родители откликались, но мы проводили индивидуальные беседы, показывали примеры успешных совместных работ, создавали атмосферу сотрудничества.</w:t>
      </w:r>
    </w:p>
    <w:p w:rsidR="00534920" w:rsidRDefault="00534920" w:rsidP="008322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</w:t>
      </w:r>
      <w:r w:rsidR="0006273E">
        <w:rPr>
          <w:rFonts w:ascii="Times New Roman" w:hAnsi="Times New Roman" w:cs="Times New Roman"/>
          <w:sz w:val="28"/>
          <w:szCs w:val="28"/>
        </w:rPr>
        <w:t xml:space="preserve"> еще много планов для воплощения, но уже проект «Эколята- дошколята стал для нас не просто отдельным направлением работы, а системой, обеспечивающей комплексный подход в решении задач экологического, нравственного, культурного и духовного воспитания ребенка..</w:t>
      </w:r>
    </w:p>
    <w:p w:rsidR="0006273E" w:rsidRPr="00DD1AD8" w:rsidRDefault="0006273E" w:rsidP="008322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наш опыт показывает: этот инструмент доступен любому дошкольному учреждению, не требует значительных материальных затрат и дает устойчивый воспитательный эффект. Главное- системность, вовлечение всех участников образовательных отношений и искренняя вера в то, что именно сегодня мы закладываем основы экологической культуры будущего поколения.</w:t>
      </w:r>
      <w:bookmarkStart w:id="0" w:name="_GoBack"/>
      <w:bookmarkEnd w:id="0"/>
    </w:p>
    <w:sectPr w:rsidR="0006273E" w:rsidRPr="00DD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94"/>
    <w:rsid w:val="0006273E"/>
    <w:rsid w:val="001A61A8"/>
    <w:rsid w:val="001C7CDE"/>
    <w:rsid w:val="00203F82"/>
    <w:rsid w:val="00234A2A"/>
    <w:rsid w:val="00534920"/>
    <w:rsid w:val="008322FA"/>
    <w:rsid w:val="008C37E3"/>
    <w:rsid w:val="00A45B97"/>
    <w:rsid w:val="00C36DC4"/>
    <w:rsid w:val="00DD1AD8"/>
    <w:rsid w:val="00E02DFC"/>
    <w:rsid w:val="00E23F1C"/>
    <w:rsid w:val="00F16F94"/>
    <w:rsid w:val="00F52F3D"/>
    <w:rsid w:val="00F61B7E"/>
    <w:rsid w:val="00FB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сад2</dc:creator>
  <cp:keywords/>
  <dc:description/>
  <cp:lastModifiedBy>Polina</cp:lastModifiedBy>
  <cp:revision>6</cp:revision>
  <cp:lastPrinted>2026-07-07T12:16:00Z</cp:lastPrinted>
  <dcterms:created xsi:type="dcterms:W3CDTF">2026-07-07T06:37:00Z</dcterms:created>
  <dcterms:modified xsi:type="dcterms:W3CDTF">2026-08-17T10:15:00Z</dcterms:modified>
</cp:coreProperties>
</file>