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6" w:rsidRPr="00B57FE6" w:rsidRDefault="002021C7" w:rsidP="00EC57F0">
      <w:pPr>
        <w:pStyle w:val="a3"/>
        <w:shd w:val="clear" w:color="auto" w:fill="FFFFFF" w:themeFill="background1"/>
        <w:spacing w:before="0" w:beforeAutospacing="0" w:after="240" w:afterAutospacing="0"/>
        <w:textAlignment w:val="baseline"/>
        <w:rPr>
          <w:rFonts w:ascii="Segoe Print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hAnsi="Segoe Print" w:cs="Arial"/>
          <w:color w:val="000000" w:themeColor="text1"/>
          <w:sz w:val="36"/>
          <w:szCs w:val="36"/>
        </w:rPr>
        <w:t xml:space="preserve">Наступает тёплый период, и многие родители забывают о том, что открытое окно может быть смертельно опасно для ребёнка. 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</w:t>
      </w:r>
      <w:r w:rsidRPr="00B57FE6">
        <w:rPr>
          <w:rFonts w:ascii="Segoe Print" w:hAnsi="Segoe Print" w:cs="Arial"/>
          <w:color w:val="000000" w:themeColor="text1"/>
          <w:sz w:val="36"/>
          <w:szCs w:val="36"/>
        </w:rPr>
        <w:lastRenderedPageBreak/>
        <w:t>любознательности. Каждый год от падений с высоты гибнет огромное количество детей. Будьте бдительны!</w:t>
      </w:r>
    </w:p>
    <w:p w:rsidR="00EE55AB" w:rsidRPr="002021C7" w:rsidRDefault="00B57FE6" w:rsidP="00EC57F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2963333" cy="1666875"/>
            <wp:effectExtent l="19050" t="0" r="8467" b="0"/>
            <wp:docPr id="4" name="Рисунок 4" descr="Министерство труда, занятости и социальной защиты Республики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нистерство труда, занятости и социальной защиты Республики Татарст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57" cy="166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6D0" w:rsidRPr="00B57FE6" w:rsidRDefault="009F16D0" w:rsidP="00EC57F0">
      <w:pPr>
        <w:pStyle w:val="a3"/>
        <w:shd w:val="clear" w:color="auto" w:fill="FFFFFF" w:themeFill="background1"/>
        <w:spacing w:before="0" w:beforeAutospacing="0" w:after="240" w:afterAutospacing="0"/>
        <w:textAlignment w:val="baseline"/>
        <w:rPr>
          <w:rFonts w:ascii="Segoe Print" w:hAnsi="Segoe Print" w:cs="Arial"/>
          <w:color w:val="000000" w:themeColor="text1"/>
          <w:sz w:val="36"/>
          <w:szCs w:val="36"/>
        </w:rPr>
      </w:pPr>
      <w:r w:rsidRPr="000128A1">
        <w:rPr>
          <w:rFonts w:ascii="Segoe Print" w:hAnsi="Segoe Print" w:cs="Arial"/>
          <w:b/>
          <w:color w:val="FF0000"/>
          <w:sz w:val="36"/>
          <w:szCs w:val="36"/>
        </w:rPr>
        <w:t>Рекомендации родителям по защите детей от падения из окна:</w:t>
      </w:r>
      <w:r w:rsidRPr="000128A1">
        <w:rPr>
          <w:rFonts w:ascii="Segoe Print" w:hAnsi="Segoe Print" w:cs="Arial"/>
          <w:color w:val="FF0000"/>
          <w:sz w:val="36"/>
          <w:szCs w:val="36"/>
        </w:rPr>
        <w:br/>
      </w:r>
      <w:r>
        <w:rPr>
          <w:rFonts w:ascii="Segoe Print" w:hAnsi="Segoe Print" w:cs="Arial"/>
          <w:color w:val="000000" w:themeColor="text1"/>
          <w:sz w:val="36"/>
          <w:szCs w:val="36"/>
        </w:rPr>
        <w:t>(переверни буклет)</w:t>
      </w:r>
    </w:p>
    <w:p w:rsidR="00422C0F" w:rsidRDefault="00422C0F" w:rsidP="00422C0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422C0F" w:rsidRPr="00422C0F" w:rsidRDefault="00B57FE6" w:rsidP="00422C0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57FE6">
        <w:rPr>
          <w:rFonts w:ascii="Times New Roman" w:hAnsi="Times New Roman" w:cs="Times New Roman"/>
          <w:b/>
          <w:color w:val="FF0000"/>
          <w:sz w:val="56"/>
          <w:szCs w:val="56"/>
        </w:rPr>
        <w:t>ОСТОРОЖНО!!!</w:t>
      </w:r>
      <w:r w:rsidRPr="00B57FE6">
        <w:rPr>
          <w:rFonts w:ascii="Times New Roman" w:hAnsi="Times New Roman" w:cs="Times New Roman"/>
          <w:b/>
          <w:color w:val="FF0000"/>
          <w:sz w:val="56"/>
          <w:szCs w:val="56"/>
        </w:rPr>
        <w:br/>
        <w:t>ОТКРЫТОЕ ОКНО!!!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br/>
      </w:r>
      <w:r>
        <w:rPr>
          <w:noProof/>
        </w:rPr>
        <w:drawing>
          <wp:inline distT="0" distB="0" distL="0" distR="0">
            <wp:extent cx="2828925" cy="2219325"/>
            <wp:effectExtent l="19050" t="0" r="9525" b="0"/>
            <wp:docPr id="7" name="Рисунок 7" descr="ОТКРЫТОЕ ОКНО – опасность для ребенка! Уважаемые родители! | ГУЗ ТО &quot;Центр  детской психоневролог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ОЕ ОКНО – опасность для ребенка! Уважаемые родители! | ГУЗ ТО &quot;Центр  детской психоневрологии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55AB" w:rsidRPr="002021C7">
        <w:rPr>
          <w:rFonts w:ascii="Times New Roman" w:hAnsi="Times New Roman" w:cs="Times New Roman"/>
          <w:b/>
          <w:color w:val="000000" w:themeColor="text1"/>
          <w:sz w:val="56"/>
          <w:szCs w:val="56"/>
        </w:rPr>
        <w:br/>
      </w:r>
      <w:r w:rsidR="00422C0F" w:rsidRPr="00422C0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ЗАПОМНИТЕ ПРАВИЛА, КОТОРЫЕ СОХРАНЯТ ЖИЗНЬ ВАШЕМУ</w:t>
      </w:r>
      <w:r w:rsidR="00422C0F" w:rsidRPr="00B57FE6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 </w:t>
      </w:r>
      <w:r w:rsidR="00422C0F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br/>
      </w:r>
      <w:r w:rsidR="00422C0F" w:rsidRPr="00422C0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РЕБЕНКУ!</w:t>
      </w:r>
    </w:p>
    <w:p w:rsidR="009F16D0" w:rsidRPr="00B57FE6" w:rsidRDefault="009F16D0" w:rsidP="00EC57F0">
      <w:pPr>
        <w:shd w:val="clear" w:color="auto" w:fill="FFFFFF" w:themeFill="background1"/>
        <w:rPr>
          <w:rFonts w:ascii="Times New Roman" w:hAnsi="Times New Roman" w:cs="Times New Roman"/>
          <w:sz w:val="56"/>
          <w:szCs w:val="56"/>
        </w:rPr>
      </w:pP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lastRenderedPageBreak/>
        <w:t xml:space="preserve">Никогда не держите окна открытыми, если дома ребёнок! 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Не ставьте мебель поблизости окон, чтобы ребёнок не взобрался на подоконник и не упал вниз.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Не позволяйте детям прыгать на кровати или другой мебели, расположенной вблизи окон.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 xml:space="preserve">НИКОГДА не рассчитывайте на </w:t>
      </w: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lastRenderedPageBreak/>
        <w:t>москитные сетки! Они не предназначены для защиты от падений! Очень часто дети выпадают вместе с этими сетками.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По возможности, открывайте окна сверху, а не снизу.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Установите на окна блокираторы, чтобы ребёнок не мог самостоятельно открыть окно.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lastRenderedPageBreak/>
        <w:t xml:space="preserve">Защитите окна, вставив оконные решетки. 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Давайте детям уроки безопасности. Учите старших детей присматривать за младшими.</w:t>
      </w:r>
    </w:p>
    <w:p w:rsidR="00B57FE6" w:rsidRPr="00B57FE6" w:rsidRDefault="00B57FE6" w:rsidP="00EC57F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Segoe Print" w:eastAsia="Times New Roman" w:hAnsi="Segoe Print" w:cs="Arial"/>
          <w:color w:val="000000" w:themeColor="text1"/>
          <w:sz w:val="36"/>
          <w:szCs w:val="36"/>
        </w:rPr>
      </w:pPr>
      <w:r w:rsidRPr="00B57FE6">
        <w:rPr>
          <w:rFonts w:ascii="Segoe Print" w:eastAsia="Times New Roman" w:hAnsi="Segoe Print" w:cs="Arial"/>
          <w:color w:val="000000" w:themeColor="text1"/>
          <w:sz w:val="36"/>
          <w:szCs w:val="36"/>
        </w:rPr>
        <w:t>Никогда не оставляйте ребёнка без присмотра!</w:t>
      </w:r>
    </w:p>
    <w:p w:rsidR="002021C7" w:rsidRPr="000128A1" w:rsidRDefault="00B57FE6" w:rsidP="00EC57F0">
      <w:pPr>
        <w:shd w:val="clear" w:color="auto" w:fill="FFFFFF" w:themeFill="background1"/>
        <w:spacing w:after="0" w:line="240" w:lineRule="auto"/>
        <w:textAlignment w:val="baseline"/>
        <w:rPr>
          <w:rFonts w:ascii="Segoe Print" w:eastAsia="Times New Roman" w:hAnsi="Segoe Print" w:cs="Arial"/>
          <w:b/>
          <w:color w:val="FF0000"/>
          <w:sz w:val="36"/>
          <w:szCs w:val="36"/>
        </w:rPr>
      </w:pPr>
      <w:r w:rsidRPr="000128A1">
        <w:rPr>
          <w:rFonts w:ascii="Segoe Print" w:eastAsia="Times New Roman" w:hAnsi="Segoe Print" w:cs="Arial"/>
          <w:b/>
          <w:bCs/>
          <w:color w:val="FF0000"/>
          <w:sz w:val="36"/>
          <w:szCs w:val="36"/>
        </w:rPr>
        <w:t>ЗАПОМНИТЕ ПРАВИЛА, КОТОРЫЕ СОХРАНЯТ ЖИЗНЬ ВАШЕМУ</w:t>
      </w:r>
      <w:r w:rsidRPr="00B57FE6">
        <w:rPr>
          <w:rFonts w:ascii="Segoe Print" w:eastAsia="Times New Roman" w:hAnsi="Segoe Print" w:cs="Arial"/>
          <w:b/>
          <w:color w:val="FF0000"/>
          <w:sz w:val="36"/>
          <w:szCs w:val="36"/>
        </w:rPr>
        <w:t> </w:t>
      </w:r>
      <w:r w:rsidRPr="000128A1">
        <w:rPr>
          <w:rFonts w:ascii="Segoe Print" w:eastAsia="Times New Roman" w:hAnsi="Segoe Print" w:cs="Arial"/>
          <w:b/>
          <w:bCs/>
          <w:color w:val="FF0000"/>
          <w:sz w:val="36"/>
          <w:szCs w:val="36"/>
        </w:rPr>
        <w:t>РЕБЕНКУ!</w:t>
      </w:r>
    </w:p>
    <w:sectPr w:rsidR="002021C7" w:rsidRPr="000128A1" w:rsidSect="00EE55A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29" w:rsidRDefault="00173A29" w:rsidP="002021C7">
      <w:pPr>
        <w:spacing w:after="0" w:line="240" w:lineRule="auto"/>
      </w:pPr>
      <w:r>
        <w:separator/>
      </w:r>
    </w:p>
  </w:endnote>
  <w:endnote w:type="continuationSeparator" w:id="1">
    <w:p w:rsidR="00173A29" w:rsidRDefault="00173A29" w:rsidP="002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29" w:rsidRDefault="00173A29" w:rsidP="002021C7">
      <w:pPr>
        <w:spacing w:after="0" w:line="240" w:lineRule="auto"/>
      </w:pPr>
      <w:r>
        <w:separator/>
      </w:r>
    </w:p>
  </w:footnote>
  <w:footnote w:type="continuationSeparator" w:id="1">
    <w:p w:rsidR="00173A29" w:rsidRDefault="00173A29" w:rsidP="00202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BAB"/>
    <w:multiLevelType w:val="multilevel"/>
    <w:tmpl w:val="468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61E28"/>
    <w:multiLevelType w:val="multilevel"/>
    <w:tmpl w:val="9D52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55AB"/>
    <w:rsid w:val="000128A1"/>
    <w:rsid w:val="00173A29"/>
    <w:rsid w:val="002021C7"/>
    <w:rsid w:val="00422C0F"/>
    <w:rsid w:val="009F16D0"/>
    <w:rsid w:val="00B57FE6"/>
    <w:rsid w:val="00EC57F0"/>
    <w:rsid w:val="00EE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55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5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0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21C7"/>
  </w:style>
  <w:style w:type="paragraph" w:styleId="a9">
    <w:name w:val="footer"/>
    <w:basedOn w:val="a"/>
    <w:link w:val="aa"/>
    <w:uiPriority w:val="99"/>
    <w:semiHidden/>
    <w:unhideWhenUsed/>
    <w:rsid w:val="0020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2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Анатольевич</dc:creator>
  <cp:keywords/>
  <dc:description/>
  <cp:lastModifiedBy>Антон Анатольевич</cp:lastModifiedBy>
  <cp:revision>7</cp:revision>
  <cp:lastPrinted>2022-04-19T07:03:00Z</cp:lastPrinted>
  <dcterms:created xsi:type="dcterms:W3CDTF">2022-04-19T06:31:00Z</dcterms:created>
  <dcterms:modified xsi:type="dcterms:W3CDTF">2022-04-19T07:07:00Z</dcterms:modified>
</cp:coreProperties>
</file>