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90" w:rsidRPr="00317890" w:rsidRDefault="00317890" w:rsidP="0031789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lang w:eastAsia="ru-RU"/>
        </w:rPr>
        <w:t>Олимпиада по истории</w:t>
      </w:r>
    </w:p>
    <w:p w:rsidR="00317890" w:rsidRPr="00317890" w:rsidRDefault="00317890" w:rsidP="0031789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lang w:eastAsia="ru-RU"/>
        </w:rPr>
        <w:t>6 класс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numPr>
          <w:ilvl w:val="0"/>
          <w:numId w:val="1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Государство Русь образовалось </w:t>
      </w:r>
      <w:proofErr w:type="gram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Calibri" w:eastAsia="Times New Roman" w:hAnsi="Calibri" w:cs="Calibri"/>
          <w:color w:val="000000"/>
          <w:lang w:eastAsia="ru-RU"/>
        </w:rPr>
        <w:t>а)</w:t>
      </w: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VIII в. б) IX в. в) X в. г) XI в.</w:t>
      </w:r>
    </w:p>
    <w:p w:rsidR="00317890" w:rsidRPr="00317890" w:rsidRDefault="00317890" w:rsidP="00317890">
      <w:pPr>
        <w:numPr>
          <w:ilvl w:val="0"/>
          <w:numId w:val="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на Руси называли гостем: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родственника;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соседа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купца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друга</w:t>
      </w:r>
    </w:p>
    <w:p w:rsidR="00317890" w:rsidRPr="00317890" w:rsidRDefault="00317890" w:rsidP="00317890">
      <w:pPr>
        <w:numPr>
          <w:ilvl w:val="0"/>
          <w:numId w:val="3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Центрами Древнерусского государства были: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Тверь и Смоленск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Новгород и Псков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Киев и Новгород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Москва и Суздаль</w:t>
      </w:r>
    </w:p>
    <w:p w:rsidR="00317890" w:rsidRPr="00317890" w:rsidRDefault="00317890" w:rsidP="00317890">
      <w:pPr>
        <w:numPr>
          <w:ilvl w:val="0"/>
          <w:numId w:val="4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Владимер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«Се не добро, что мало городов около Киева». И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ставити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городы</w:t>
      </w:r>
      <w:proofErr w:type="spellEnd"/>
      <w:proofErr w:type="gram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 И</w:t>
      </w:r>
      <w:proofErr w:type="gram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набирать мужи лучшие от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словен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от кривич, и от чуди, и от вятич, и ими населил грады». От каких кочевников Владимир стремился обезопасить юго-восточные границы: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 хазар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 печенегов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 половцев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 монголов</w:t>
      </w:r>
    </w:p>
    <w:p w:rsidR="00317890" w:rsidRPr="00317890" w:rsidRDefault="00317890" w:rsidP="00317890">
      <w:pPr>
        <w:numPr>
          <w:ilvl w:val="0"/>
          <w:numId w:val="5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Крепость этих князей, их готовность пойти на муки подчёркивает летопись. Они стали первыми русскими святыми, покровителями земли Русской и княжеского рода. Это: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Олег и Игорь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Выжеслав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Изяслав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Владимир и Ярослав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Борис и Глеб</w:t>
      </w:r>
    </w:p>
    <w:p w:rsidR="00317890" w:rsidRPr="00317890" w:rsidRDefault="00317890" w:rsidP="00317890">
      <w:pPr>
        <w:numPr>
          <w:ilvl w:val="0"/>
          <w:numId w:val="6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Дополнения в законы «Русской Правды», облегчавшие положение городского люда, были внесены князем: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Ярославом Мудрым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Владимиром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Святославичем</w:t>
      </w:r>
      <w:proofErr w:type="spellEnd"/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Владимиром Мономахом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Иваном III</w:t>
      </w:r>
    </w:p>
    <w:p w:rsidR="00317890" w:rsidRPr="00317890" w:rsidRDefault="00317890" w:rsidP="00317890">
      <w:pPr>
        <w:numPr>
          <w:ilvl w:val="0"/>
          <w:numId w:val="7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княжил Всеволод Большое Гнездо: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Киевском княжестве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Черниговском княжестве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Новгородской земле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 Владимиро-Суздальском княжестве</w:t>
      </w:r>
    </w:p>
    <w:p w:rsidR="00317890" w:rsidRPr="00317890" w:rsidRDefault="00317890" w:rsidP="00317890">
      <w:pPr>
        <w:numPr>
          <w:ilvl w:val="0"/>
          <w:numId w:val="8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Какой город – один из крупнейших центров Древней Руси, первым пал во время </w:t>
      </w:r>
      <w:proofErr w:type="spell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Батыева</w:t>
      </w:r>
      <w:proofErr w:type="spell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нашествия: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Киев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Ростов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Владимир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Рязань</w:t>
      </w:r>
    </w:p>
    <w:p w:rsidR="00317890" w:rsidRPr="00317890" w:rsidRDefault="00317890" w:rsidP="00317890">
      <w:pPr>
        <w:numPr>
          <w:ilvl w:val="0"/>
          <w:numId w:val="9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в древнерусском счёте равнялась тьма: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10 000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40 000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100 000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1 000 000</w:t>
      </w:r>
    </w:p>
    <w:p w:rsidR="00317890" w:rsidRPr="00317890" w:rsidRDefault="00317890" w:rsidP="00317890">
      <w:pPr>
        <w:numPr>
          <w:ilvl w:val="0"/>
          <w:numId w:val="10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 из главных символов России – двуглавый орёл появился в правление: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Владимира Мономаха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Ивана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Калиты</w:t>
      </w:r>
      <w:proofErr w:type="spellEnd"/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Ивана III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Ивана IV</w:t>
      </w:r>
    </w:p>
    <w:p w:rsidR="00317890" w:rsidRPr="00317890" w:rsidRDefault="00317890" w:rsidP="00317890">
      <w:pPr>
        <w:numPr>
          <w:ilvl w:val="0"/>
          <w:numId w:val="11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Соотнесите имена князей с событиями: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Олег а) принятие Судебника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Святослав б) успешные походы против половцев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 Мудрый в) разгром Хазарского каганата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 Мономах г) победа над ордынцами на реке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Вожа</w:t>
      </w:r>
      <w:proofErr w:type="spellEnd"/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Невский д) начало династии московских князей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Даниил Александрович е) объединение Киева и Новгорода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Донской ж) начало письменного русского законодательства</w:t>
      </w:r>
    </w:p>
    <w:p w:rsidR="00317890" w:rsidRPr="00317890" w:rsidRDefault="00317890" w:rsidP="00317890">
      <w:pPr>
        <w:numPr>
          <w:ilvl w:val="0"/>
          <w:numId w:val="1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 III з) разгром немецких рыцарей на Чудском озере</w:t>
      </w:r>
    </w:p>
    <w:p w:rsidR="00317890" w:rsidRPr="00317890" w:rsidRDefault="00317890" w:rsidP="00317890">
      <w:pPr>
        <w:numPr>
          <w:ilvl w:val="0"/>
          <w:numId w:val="13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какому принципу образованы логические ряды: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882 г., 912 г., 945 г., 964 г., 980 г., 1019 г.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закуп, смерд, холоп, рядович, челядь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падение ордынского ига, принятие Судебника, присоединение Твери и Новгорода, женитьба на византийской принцессе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Роман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Мстиславич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Ярослав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Осмомысл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Даниил Галицкий</w:t>
      </w:r>
    </w:p>
    <w:p w:rsidR="00317890" w:rsidRPr="00317890" w:rsidRDefault="00317890" w:rsidP="00317890">
      <w:pPr>
        <w:numPr>
          <w:ilvl w:val="0"/>
          <w:numId w:val="14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Четвёртый лишний. Объясните, кто (что) и почему: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Олег, Святослав, Рюрик, Владимир, Игорь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неф, паперть, анфилада, апсида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«Повесть временных лет» Нестора, « Поучение детям» Владимира Мономаха, «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Хожение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моря» Афанасия Никитина, «Слово о законе и благодати»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Илариона</w:t>
      </w:r>
      <w:proofErr w:type="spellEnd"/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Невская битва, Ледовое побоище, битва на реке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Пьяне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Куликовская битва</w:t>
      </w:r>
    </w:p>
    <w:p w:rsidR="00317890" w:rsidRPr="00317890" w:rsidRDefault="00317890" w:rsidP="00317890">
      <w:pPr>
        <w:numPr>
          <w:ilvl w:val="0"/>
          <w:numId w:val="15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 идёт речь?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</w:t>
      </w:r>
      <w:proofErr w:type="gram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Соединившись со всеми князьями русскими и со всею силою пошёл он против</w:t>
      </w:r>
      <w:proofErr w:type="gram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Мамая скоро из Москвы, намереваясь оборонять свою вотчину, и пришёл в Коломну, и собрал воинов своих 150 тысяч, кроме войска княжеского и воевод местных. От начала мира не бывало такой силы русских князей, как при этом князе…»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«Нет в XV веке более звонкого имени. Перечень сохранившихся работ величайшего русского художника </w:t>
      </w:r>
      <w:proofErr w:type="gram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</w:t>
      </w:r>
      <w:proofErr w:type="gram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но даже части сохранившегося, даже одной-единственной неповторимой Троицы было бы достаточно для бессмертия его имени…»</w:t>
      </w:r>
    </w:p>
    <w:p w:rsidR="00317890" w:rsidRPr="00317890" w:rsidRDefault="00317890" w:rsidP="00317890">
      <w:pPr>
        <w:numPr>
          <w:ilvl w:val="0"/>
          <w:numId w:val="16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источники, отрывки их которых приведены ниже. О каких событиях идёт речь в отрывках?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«А крестьянин уходить из волости, из села в село, один срок в году, за неделю до Юрьева дня и неделю после Юрьева дня. Дворы пожилое платят в полях за двор рубль, а в лесах полтина. А который крестьянин поживёт за кем год да пойдет прочь, и он платит четверть двора, и два года поживет… полдвора платит, а три года </w:t>
      </w:r>
      <w:proofErr w:type="gram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поживет</w:t>
      </w:r>
      <w:proofErr w:type="gram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платит три четверти двора, а четыре года поживет… и он весь двор платит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« В год 6390 вступил в поход Олег, взяв с собою много воинов: варягов,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чердь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славян, мерю, весь, кривичей, и пришел к Смоленску с кривичами, и принял власть в городе</w:t>
      </w:r>
      <w:proofErr w:type="gram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ттуда отправился вниз, и взял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Любеч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И пришли к горам Киевским, и узнал Олег, что княжили тут Аскольд и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Когда же Аскольд и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пришли, все спрятанные воины выскочили из ладей, и сказал Олег Аскольду и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Диру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«Не князья вы и не княжеского рода, но я княжеского рода», и когда вынесли Игоря, добавил: «Вот он, сын Рюрика». И убили Аскольда и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Дира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</w:t>
      </w:r>
    </w:p>
    <w:p w:rsidR="00317890" w:rsidRPr="00317890" w:rsidRDefault="00317890" w:rsidP="00317890">
      <w:pPr>
        <w:numPr>
          <w:ilvl w:val="0"/>
          <w:numId w:val="17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значение выражения, составленного из исторических дат. Что оно означает?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(Крещение Руси + начала княжения Владимира Мономаха + Ледовое побоище + Куликовская битва + Судебник Ивана III – 32)</w:t>
      </w:r>
      <w:proofErr w:type="gram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=</w:t>
      </w:r>
    </w:p>
    <w:p w:rsidR="00317890" w:rsidRPr="00317890" w:rsidRDefault="00317890" w:rsidP="00317890">
      <w:pPr>
        <w:numPr>
          <w:ilvl w:val="0"/>
          <w:numId w:val="18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исторические события отражают эти фразы? Кому они принадлежат?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«Иду на вы»»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«Земля наша велика и обильна, а порядка в ней нет»</w:t>
      </w:r>
    </w:p>
    <w:p w:rsidR="00317890" w:rsidRPr="00317890" w:rsidRDefault="00317890" w:rsidP="00317890">
      <w:pPr>
        <w:numPr>
          <w:ilvl w:val="0"/>
          <w:numId w:val="19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эрудитов: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город был основан князем Юрием Долгоруким в 1147 году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этот город Древней Руси, основанный в 859 г на берегах реки Волхов и озера Ильмень, считали портом трех морей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название этого города произошло от названия древнерусской денежной единицы резаны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построен в 1010 году на берегу реки Волги ростовским князем Ярославом Мудрым; на гербе этого города изображен медведь с золотой секирой.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на гербе этого древнерусского города изображена пушка, на стволе которой сидит сказочная птица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Гамаюн</w:t>
      </w:r>
      <w:proofErr w:type="spellEnd"/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 каком году от Сотворения мира произошло окончательное освобождение Руси от монголо-татарского ига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какой подарок сделал в 1339 г. ордынский хан Узбек, отпуская от себя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Иванв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Калиту</w:t>
      </w:r>
      <w:proofErr w:type="spellEnd"/>
    </w:p>
    <w:p w:rsidR="00317890" w:rsidRPr="00317890" w:rsidRDefault="00317890" w:rsidP="00317890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lang w:eastAsia="ru-RU"/>
        </w:rPr>
        <w:t>Из приведенных слов составьте определение исторического понятия и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lang w:eastAsia="ru-RU"/>
        </w:rPr>
        <w:t>запишите его. Напишите само понятие. Слова не могут быть использованы дважды.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lang w:eastAsia="ru-RU"/>
        </w:rPr>
        <w:t>В этот лингвистический конструктор вы можете добавлять предлоги, изменять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по числам и падежам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Наследство, обязанности, отличающиеся, группа, права, люди, большие, закрепленные,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передающиеся</w:t>
      </w:r>
    </w:p>
    <w:p w:rsidR="00317890" w:rsidRPr="00317890" w:rsidRDefault="00317890" w:rsidP="00317890">
      <w:pPr>
        <w:numPr>
          <w:ilvl w:val="0"/>
          <w:numId w:val="21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Назовите архитектурные сооружения. В </w:t>
      </w:r>
      <w:proofErr w:type="gramStart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честь</w:t>
      </w:r>
      <w:proofErr w:type="gramEnd"/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каких событий они были созданы?</w:t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Pr="00317890" w:rsidRDefault="00317890" w:rsidP="00317890">
      <w:pPr>
        <w:numPr>
          <w:ilvl w:val="0"/>
          <w:numId w:val="22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hyperlink r:id="rId6" w:tgtFrame="_blank" w:history="1">
        <w:r>
          <w:rPr>
            <w:rFonts w:ascii="Arial" w:eastAsia="Times New Roman" w:hAnsi="Arial" w:cs="Arial"/>
            <w:noProof/>
            <w:color w:val="4868A3"/>
            <w:lang w:eastAsia="ru-RU"/>
          </w:rPr>
          <w:drawing>
            <wp:inline distT="0" distB="0" distL="0" distR="0">
              <wp:extent cx="2006600" cy="1879600"/>
              <wp:effectExtent l="0" t="0" r="0" b="6350"/>
              <wp:docPr id="8" name="Рисунок 8" descr="http://doc4web.ru/uploads/files/2/1071/hello_html_7f5f73d6.jp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doc4web.ru/uploads/files/2/1071/hello_html_7f5f73d6.jp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6600" cy="187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17890">
          <w:rPr>
            <w:rFonts w:ascii="Arial" w:eastAsia="Times New Roman" w:hAnsi="Arial" w:cs="Arial"/>
            <w:color w:val="4868A3"/>
            <w:lang w:eastAsia="ru-RU"/>
          </w:rPr>
          <w:t> </w:t>
        </w:r>
        <w:r w:rsidRPr="00317890">
          <w:rPr>
            <w:rFonts w:ascii="Calibri" w:eastAsia="Times New Roman" w:hAnsi="Calibri" w:cs="Calibri"/>
            <w:b/>
            <w:bCs/>
            <w:color w:val="4868A3"/>
            <w:lang w:eastAsia="ru-RU"/>
          </w:rPr>
          <w:t>2. </w:t>
        </w:r>
      </w:hyperlink>
      <w:r>
        <w:rPr>
          <w:rFonts w:ascii="Arial" w:eastAsia="Times New Roman" w:hAnsi="Arial" w:cs="Arial"/>
          <w:noProof/>
          <w:color w:val="4868A3"/>
          <w:sz w:val="18"/>
          <w:szCs w:val="18"/>
          <w:lang w:eastAsia="ru-RU"/>
        </w:rPr>
        <w:drawing>
          <wp:inline distT="0" distB="0" distL="0" distR="0">
            <wp:extent cx="2082800" cy="1765300"/>
            <wp:effectExtent l="0" t="0" r="0" b="6350"/>
            <wp:docPr id="7" name="Рисунок 7" descr="http://doc4web.ru/uploads/files/2/1071/hello_html_219dfe7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2/1071/hello_html_219dfe7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color w:val="4868A3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4web.ru/go.html?href=http%3A%2F%2Fimages.yandex.ru%2Fyandsearch%3Ftext%3D%D1%81%D0%BE%D1%84%D0%B8%D0%B9%D1%81%D0%BA%D0%B8%D0%B9%2520%D1%81%D0%BE%D0%B1%D0%BE%D1%80%2520%D0%B2%2520%D0%BA%D0%B8%D0%B5%D0%B2%D0%B5%26fp%3D0%26img_url%3Dhttp%3A%2F%2Fearth-chronicles.ru%2FPublications%2F35%2F6eea8242c138.jpg%26pos%3D0%26uinfo%3Dww-1263-wh-876-fw-1038-fh-598-pd-1%26rpt%3Dsimage" \t "_blank" </w:instrText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lang w:eastAsia="ru-RU"/>
        </w:rPr>
        <w:br/>
      </w: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Pr="00317890" w:rsidRDefault="00317890" w:rsidP="00317890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Разгадайте шифрограмму, и вы прочтёте знаменитые слова Александра Невского, сказанные им после Ледового побоища:</w:t>
      </w:r>
    </w:p>
    <w:p w:rsidR="00317890" w:rsidRPr="00317890" w:rsidRDefault="00317890" w:rsidP="00317890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рыцарского ордена</w:t>
      </w:r>
    </w:p>
    <w:p w:rsidR="00317890" w:rsidRPr="00317890" w:rsidRDefault="00317890" w:rsidP="00317890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крестовых походов</w:t>
      </w:r>
    </w:p>
    <w:p w:rsidR="00317890" w:rsidRPr="00317890" w:rsidRDefault="00317890" w:rsidP="00317890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Перепись ордынцами населения подвластных земель</w:t>
      </w:r>
    </w:p>
    <w:p w:rsidR="00317890" w:rsidRPr="00317890" w:rsidRDefault="00317890" w:rsidP="00317890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 захваченный крестоносцами на Руси</w:t>
      </w:r>
    </w:p>
    <w:p w:rsidR="00317890" w:rsidRPr="00317890" w:rsidRDefault="00317890" w:rsidP="00317890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 с русских земель в Орду</w:t>
      </w:r>
    </w:p>
    <w:p w:rsidR="00317890" w:rsidRPr="00317890" w:rsidRDefault="00317890" w:rsidP="00317890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ханов на Руси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pPr w:leftFromText="45" w:rightFromText="45" w:vertAnchor="text"/>
        <w:tblW w:w="2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8"/>
        <w:gridCol w:w="418"/>
        <w:gridCol w:w="418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3178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1789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</w:t>
      </w:r>
    </w:p>
    <w:tbl>
      <w:tblPr>
        <w:tblpPr w:leftFromText="45" w:rightFromText="45" w:vertAnchor="text"/>
        <w:tblW w:w="4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597"/>
        <w:gridCol w:w="597"/>
        <w:gridCol w:w="597"/>
        <w:gridCol w:w="327"/>
        <w:gridCol w:w="597"/>
        <w:gridCol w:w="597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</w:tr>
    </w:tbl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2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</w:t>
      </w:r>
    </w:p>
    <w:tbl>
      <w:tblPr>
        <w:tblpPr w:leftFromText="45" w:rightFromText="45" w:vertAnchor="text"/>
        <w:tblW w:w="2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90"/>
        <w:gridCol w:w="713"/>
        <w:gridCol w:w="713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</w:tbl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3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</w:t>
      </w:r>
    </w:p>
    <w:tbl>
      <w:tblPr>
        <w:tblpPr w:leftFromText="45" w:rightFromText="45" w:vertAnchor="text"/>
        <w:tblW w:w="2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90"/>
        <w:gridCol w:w="713"/>
        <w:gridCol w:w="713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</w:t>
      </w:r>
      <w:r w:rsidRPr="00317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</w:t>
      </w:r>
    </w:p>
    <w:tbl>
      <w:tblPr>
        <w:tblpPr w:leftFromText="45" w:rightFromText="45" w:vertAnchor="text"/>
        <w:tblW w:w="1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730"/>
        <w:gridCol w:w="730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</w:t>
      </w:r>
      <w:r w:rsidRPr="00317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</w:t>
      </w:r>
    </w:p>
    <w:tbl>
      <w:tblPr>
        <w:tblpPr w:leftFromText="45" w:rightFromText="45" w:vertAnchor="text"/>
        <w:tblW w:w="2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</w:tbl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</w:t>
      </w:r>
    </w:p>
    <w:tbl>
      <w:tblPr>
        <w:tblW w:w="6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692"/>
        <w:gridCol w:w="75"/>
        <w:gridCol w:w="378"/>
        <w:gridCol w:w="75"/>
        <w:gridCol w:w="378"/>
        <w:gridCol w:w="378"/>
        <w:gridCol w:w="691"/>
        <w:gridCol w:w="691"/>
        <w:gridCol w:w="378"/>
        <w:gridCol w:w="75"/>
        <w:gridCol w:w="378"/>
        <w:gridCol w:w="75"/>
        <w:gridCol w:w="691"/>
        <w:gridCol w:w="378"/>
        <w:gridCol w:w="378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16</w:t>
      </w:r>
    </w:p>
    <w:tbl>
      <w:tblPr>
        <w:tblW w:w="5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384"/>
        <w:gridCol w:w="700"/>
        <w:gridCol w:w="383"/>
        <w:gridCol w:w="383"/>
        <w:gridCol w:w="224"/>
        <w:gridCol w:w="700"/>
        <w:gridCol w:w="383"/>
        <w:gridCol w:w="76"/>
        <w:gridCol w:w="383"/>
        <w:gridCol w:w="383"/>
        <w:gridCol w:w="700"/>
        <w:gridCol w:w="383"/>
        <w:gridCol w:w="76"/>
        <w:gridCol w:w="383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16</w:t>
      </w:r>
    </w:p>
    <w:tbl>
      <w:tblPr>
        <w:tblW w:w="3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61"/>
        <w:gridCol w:w="361"/>
        <w:gridCol w:w="659"/>
        <w:gridCol w:w="659"/>
        <w:gridCol w:w="361"/>
        <w:gridCol w:w="361"/>
      </w:tblGrid>
      <w:tr w:rsidR="00317890" w:rsidRPr="00317890" w:rsidTr="00317890"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8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</w:tbl>
    <w:p w:rsidR="00317890" w:rsidRPr="00317890" w:rsidRDefault="00317890" w:rsidP="00317890">
      <w:pPr>
        <w:numPr>
          <w:ilvl w:val="0"/>
          <w:numId w:val="25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имена этих исторических деятелей. Укажите век, в котором они жили</w:t>
      </w:r>
    </w:p>
    <w:p w:rsidR="00317890" w:rsidRPr="00317890" w:rsidRDefault="00317890" w:rsidP="00317890">
      <w:pPr>
        <w:numPr>
          <w:ilvl w:val="0"/>
          <w:numId w:val="26"/>
        </w:numPr>
        <w:spacing w:after="0" w:line="253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4868A3"/>
          <w:lang w:eastAsia="ru-RU"/>
        </w:rPr>
        <w:drawing>
          <wp:inline distT="0" distB="0" distL="0" distR="0">
            <wp:extent cx="1676400" cy="2222500"/>
            <wp:effectExtent l="0" t="0" r="0" b="6350"/>
            <wp:docPr id="6" name="Рисунок 6" descr="http://doc4web.ru/uploads/files/2/1071/hello_html_29b28662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2/1071/hello_html_29b28662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317890">
          <w:rPr>
            <w:rFonts w:ascii="Arial" w:eastAsia="Times New Roman" w:hAnsi="Arial" w:cs="Arial"/>
            <w:color w:val="4868A3"/>
            <w:lang w:eastAsia="ru-RU"/>
          </w:rPr>
          <w:t> </w:t>
        </w:r>
        <w:r w:rsidRPr="00317890">
          <w:rPr>
            <w:rFonts w:ascii="Times New Roman" w:eastAsia="Times New Roman" w:hAnsi="Times New Roman" w:cs="Times New Roman"/>
            <w:b/>
            <w:bCs/>
            <w:color w:val="4868A3"/>
            <w:sz w:val="24"/>
            <w:szCs w:val="24"/>
            <w:lang w:eastAsia="ru-RU"/>
          </w:rPr>
          <w:t>2. </w:t>
        </w:r>
      </w:hyperlink>
      <w:r>
        <w:rPr>
          <w:rFonts w:ascii="Arial" w:eastAsia="Times New Roman" w:hAnsi="Arial" w:cs="Arial"/>
          <w:noProof/>
          <w:color w:val="4868A3"/>
          <w:sz w:val="18"/>
          <w:szCs w:val="18"/>
          <w:lang w:eastAsia="ru-RU"/>
        </w:rPr>
        <w:drawing>
          <wp:inline distT="0" distB="0" distL="0" distR="0">
            <wp:extent cx="2057400" cy="2171700"/>
            <wp:effectExtent l="0" t="0" r="0" b="0"/>
            <wp:docPr id="5" name="Рисунок 5" descr="http://doc4web.ru/uploads/files/2/1071/hello_html_53e1250c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2/1071/hello_html_53e1250c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color w:val="4868A3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4web.ru/go.html?href=http%3A%2F%2Fimages.yandex.ru%2Fyandsearch%3Fp%3D4%26text%3D%D0%BF%D0%BE%D1%80%D1%82%D1%80%D0%B5%D1%82%D1%8B%2520%D0%B4%D1%80%D0%B5%D0%B2%D0%BD%D0%B5%D1%80%D1%83%D1%81%D1%81%D0%BA%D0%B8%D1%85%2520%D0%BA%D0%BD%D1%8F%D0%B7%D0%B5%D0%B9%26fp%3D4%26img_url%3Dhttp%3A%2F%2Fwww.perunica.ru%2Fuploads%2Fposts%2F2009-10%2F1254514822_image003s.jpg%26pos%3D126%26uinfo%3Dww-1263-wh-876-fw-1038-fh-598-pd-1%26rpt%3Dsimage" \t "_blank" </w:instrText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5" w:tgtFrame="_blank" w:history="1">
        <w:r w:rsidRPr="00317890">
          <w:rPr>
            <w:rFonts w:ascii="Arial" w:eastAsia="Times New Roman" w:hAnsi="Arial" w:cs="Arial"/>
            <w:b/>
            <w:bCs/>
            <w:color w:val="4868A3"/>
            <w:lang w:eastAsia="ru-RU"/>
          </w:rPr>
          <w:t>3. </w:t>
        </w:r>
      </w:hyperlink>
      <w:r>
        <w:rPr>
          <w:rFonts w:ascii="Arial" w:eastAsia="Times New Roman" w:hAnsi="Arial" w:cs="Arial"/>
          <w:noProof/>
          <w:color w:val="4868A3"/>
          <w:sz w:val="18"/>
          <w:szCs w:val="18"/>
          <w:lang w:eastAsia="ru-RU"/>
        </w:rPr>
        <w:drawing>
          <wp:inline distT="0" distB="0" distL="0" distR="0">
            <wp:extent cx="1612900" cy="2171700"/>
            <wp:effectExtent l="0" t="0" r="6350" b="0"/>
            <wp:docPr id="4" name="Рисунок 4" descr="http://doc4web.ru/uploads/files/2/1071/hello_html_37b5a5b1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2/1071/hello_html_37b5a5b1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317890">
          <w:rPr>
            <w:rFonts w:ascii="Arial" w:eastAsia="Times New Roman" w:hAnsi="Arial" w:cs="Arial"/>
            <w:b/>
            <w:bCs/>
            <w:color w:val="4868A3"/>
            <w:lang w:eastAsia="ru-RU"/>
          </w:rPr>
          <w:t> 4. </w:t>
        </w:r>
      </w:hyperlink>
      <w:r>
        <w:rPr>
          <w:rFonts w:ascii="Arial" w:eastAsia="Times New Roman" w:hAnsi="Arial" w:cs="Arial"/>
          <w:noProof/>
          <w:color w:val="4868A3"/>
          <w:sz w:val="18"/>
          <w:szCs w:val="18"/>
          <w:lang w:eastAsia="ru-RU"/>
        </w:rPr>
        <w:drawing>
          <wp:inline distT="0" distB="0" distL="0" distR="0">
            <wp:extent cx="1511300" cy="2159000"/>
            <wp:effectExtent l="0" t="0" r="0" b="0"/>
            <wp:docPr id="3" name="Рисунок 3" descr="http://doc4web.ru/uploads/files/2/1071/hello_html_m62b17094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c4web.ru/uploads/files/2/1071/hello_html_m62b17094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color w:val="4868A3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4web.ru/go.html?href=http%3A%2F%2Fimages.yandex.ru%2Fyandsearch%3Fp%3D1%26text%3D%D0%B0%D0%BB%D0%B5%D0%BA%D1%81%D0%B0%D0%BD%D0%B4%D1%80%2520%D0%BD%D0%B5%D0%B2%D1%81%D0%BA%D0%B8%D0%B9%2520%D0%BF%D0%BE%D1%80%D1%82%D1%80%D0%B5%D1%82%D1%8B%26fp%3D1%26img_url%3Dhttp%3A%2F%2Fface.meta.ua%2F0%2F16%2F28%2F1055896%2Fbig_m.jpg%26pos%3D31%26uinfo%3Dww-1263-wh-876-fw-1038-fh-598-pd-1%26rpt%3Dsimage" \t "_blank" </w:instrText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890" w:rsidRPr="00317890" w:rsidRDefault="00317890" w:rsidP="00317890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Используя карту, выполните задания: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Arial" w:eastAsia="Times New Roman" w:hAnsi="Arial" w:cs="Arial"/>
          <w:noProof/>
          <w:color w:val="4868A3"/>
          <w:lang w:eastAsia="ru-RU"/>
        </w:rPr>
        <w:drawing>
          <wp:inline distT="0" distB="0" distL="0" distR="0" wp14:anchorId="69AF9911" wp14:editId="10902162">
            <wp:extent cx="4724400" cy="5258230"/>
            <wp:effectExtent l="0" t="0" r="0" b="0"/>
            <wp:docPr id="2" name="Рисунок 2" descr="http://doc4web.ru/uploads/files/2/1071/hello_html_m59b131d0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c4web.ru/uploads/files/2/1071/hello_html_m59b131d0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5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color w:val="0085FF"/>
          <w:sz w:val="24"/>
          <w:szCs w:val="24"/>
          <w:lang w:eastAsia="ru-RU"/>
        </w:rPr>
      </w:pP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4web.ru/go.html?href=http%3A%2F%2Fimages.yandex.ru%2F%23%21%2Fyandsearch%3Ftext%3D%25D1%2584%25D0%25B5%25D0%25BE%25D0%25B4%25D0%25B0%25D0%25BB%25D1%258C%25D0%25BD%25D0%25B0%25D1%258F%2520%25D1%2580%25D0%25B0%25D0%25B7%25D0%25B4%25D1%2580%25D0%25BE%25D0%25B1%25D0%25BB%25D0%25B5%25D0%25BD%25D0%25BD%25D0%25BE%25D1%2581%25D1%2582%25D1%258C%2520%25D0%25BA%25D0%25B0%25D1%2580%25D1%2582%25D0%25B0%2520%25D0%25BD%25D0%25B0%2520%25D0%25A0%25D1%2583%25D1%2581%25D0%25B8%26fp%3D0%26pos%3D2%26uinfo%3Dww-1263-wh-876-fw-1038-fh-598-pd-1%26rpt%3Dsimage%26img_url%3Dhttp%253A%252F%252Fruskerealie.zcu.cz%252Fimages%252Fmapa-206.jpg" \t "_blank" </w:instrText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lang w:eastAsia="ru-RU"/>
        </w:rPr>
        <w:br/>
      </w: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lang w:eastAsia="ru-RU"/>
        </w:rPr>
        <w:br/>
      </w: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Pr="00317890" w:rsidRDefault="00317890" w:rsidP="003178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три крупнейшие территории (земля и княжества) Руси периода феодальной раздробленности, являвшиеся альтернативами развития Русского государства</w:t>
      </w:r>
    </w:p>
    <w:p w:rsidR="00317890" w:rsidRPr="00317890" w:rsidRDefault="00317890" w:rsidP="003178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форму правления в них</w:t>
      </w:r>
    </w:p>
    <w:p w:rsidR="00317890" w:rsidRPr="00317890" w:rsidRDefault="00317890" w:rsidP="003178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результаты двух событий, указанных на карте</w:t>
      </w:r>
    </w:p>
    <w:p w:rsidR="00317890" w:rsidRPr="00317890" w:rsidRDefault="00317890" w:rsidP="003178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дата- </w:t>
      </w: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1147 г.</w:t>
      </w:r>
    </w:p>
    <w:p w:rsidR="00317890" w:rsidRPr="00317890" w:rsidRDefault="00317890" w:rsidP="003178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республика сейчас находится на территории Волжской </w:t>
      </w:r>
      <w:proofErr w:type="spellStart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Булгарии</w:t>
      </w:r>
      <w:proofErr w:type="spellEnd"/>
      <w:r w:rsidRPr="00317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17890" w:rsidRPr="00317890" w:rsidRDefault="00317890" w:rsidP="0031789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lang w:eastAsia="ru-RU"/>
        </w:rPr>
        <w:t>. Головоломка. По ходу часовой стрелки, пропуская одинаковое количество делений, прочтите имена помощников языческого бога Перуна, которые считались особо строгими по отношению к человеку.</w:t>
      </w:r>
    </w:p>
    <w:p w:rsidR="00317890" w:rsidRPr="00317890" w:rsidRDefault="00317890" w:rsidP="00317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978400" cy="3263900"/>
            <wp:effectExtent l="0" t="0" r="0" b="0"/>
            <wp:docPr id="1" name="Рисунок 1" descr="http://doc4web.ru/uploads/files/2/1071/hello_html_m3a246229.pn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4web.ru/uploads/files/2/1071/hello_html_m3a246229.p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90" w:rsidRPr="00317890" w:rsidRDefault="00317890" w:rsidP="0031789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lang w:eastAsia="ru-RU"/>
        </w:rPr>
        <w:br/>
      </w: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Pr="00317890" w:rsidRDefault="00317890" w:rsidP="00317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Default="00317890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color w:val="0085FF"/>
          <w:sz w:val="24"/>
          <w:szCs w:val="24"/>
          <w:lang w:eastAsia="ru-RU"/>
        </w:rPr>
        <w:br/>
      </w:r>
      <w:r w:rsidRPr="003178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A51FE" w:rsidRDefault="00BA51FE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A51FE" w:rsidRDefault="00BA51FE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A51FE" w:rsidRDefault="00BA51FE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A51FE" w:rsidRDefault="00BA51FE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A51FE" w:rsidRDefault="00BA51FE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A51FE" w:rsidRPr="00BA51FE" w:rsidRDefault="00BA51FE" w:rsidP="003178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317890" w:rsidRPr="00317890" w:rsidRDefault="00317890" w:rsidP="00317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Олимпиада по истории</w:t>
      </w:r>
    </w:p>
    <w:p w:rsidR="00317890" w:rsidRPr="00317890" w:rsidRDefault="00317890" w:rsidP="00317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6 класс</w:t>
      </w:r>
    </w:p>
    <w:p w:rsidR="00317890" w:rsidRPr="00317890" w:rsidRDefault="00317890" w:rsidP="00317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(ответы)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1б, 2в, 3в, 4б, 5г, 6в, 7г, 8г, 9а, 10в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(10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11. 1е, 2в, 3ж, 4б, 5з, 6д. 7г, 8а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(8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12 а) начало правления древнерусских князей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б) категории зависимого населения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в) события, связанные с Иваном III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г) князья Галицко-Волынского княжества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(4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13. а) Рюрик – правил в Новгороде, остальные – киевские князья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б) анфилада встречалась в жилых постройках позднего времени, всё остальное представляет собой части православного храма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в) «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Хожение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за три моря» Афанасия Никитина было написано в 15 веке, все остальное – литература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домонгольского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периода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г) битва на реке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Пьяне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– поражение русских войск, в остальных русские дружины одержали победу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(8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14. а) Дмитрий Донской б) Андрей Рублёв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(4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15. а) Судебник 1497 г.; ограничение выхода крестьян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б) «Повесть временных лет»; объединение Киева и Новгорода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(4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16. (988 + 1113 + 1242 + 1380 + 1497 – 32)</w:t>
      </w:r>
      <w:proofErr w:type="gram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:</w:t>
      </w:r>
      <w:proofErr w:type="gram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4 = 1547 ( венчание на царство Ивана IV 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(7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17. а) князь Святослав, начиная войну, заранее объявлял неприятелю: «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Хочю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на вы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ити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»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б) древнерусский летописец сообщает, что </w:t>
      </w:r>
      <w:proofErr w:type="gram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новгородские</w:t>
      </w:r>
      <w:proofErr w:type="gram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словене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обратились к варягам (норманнам) с такими словами: «Земля наша велика и обильна, а наряда (порядка) в ней нет; да пойдите княжить и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володеть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нами»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(4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18. а) Москва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б) Великий Новгород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в) Рязань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г) Ярославль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д) Смоленск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е) 5508 + 1480 =6988 лет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д) шапку Мономаха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(7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19. Сословия – большие группы людей. </w:t>
      </w:r>
      <w:proofErr w:type="gram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Отличающиеся</w:t>
      </w:r>
      <w:proofErr w:type="gram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 закреплёнными правами и обязанностями, передающимися по наследству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(3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19. 1) Храм Покрова-на-рву (храм Василия Блаженного) – в честь взятия Казани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2) Софийский собор в Киеве – в ознаменование победы над печенегами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(4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20.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(8 баллов)</w:t>
      </w:r>
    </w:p>
    <w:p w:rsid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A51FE" w:rsidRPr="00317890" w:rsidRDefault="00BA51FE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</w:t>
      </w:r>
    </w:p>
    <w:tbl>
      <w:tblPr>
        <w:tblpPr w:leftFromText="45" w:rightFromText="45" w:vertAnchor="text"/>
        <w:tblW w:w="2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322"/>
        <w:gridCol w:w="452"/>
        <w:gridCol w:w="412"/>
        <w:gridCol w:w="385"/>
        <w:gridCol w:w="452"/>
      </w:tblGrid>
      <w:tr w:rsidR="00317890" w:rsidRPr="00317890" w:rsidTr="00317890"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2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ru-RU"/>
        </w:rPr>
        <w:t>1</w:t>
      </w:r>
      <w:r w:rsidRPr="00317890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  <w:r w:rsidRPr="00317890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</w:p>
    <w:tbl>
      <w:tblPr>
        <w:tblpPr w:leftFromText="45" w:rightFromText="45" w:vertAnchor="text"/>
        <w:tblW w:w="3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61"/>
        <w:gridCol w:w="337"/>
        <w:gridCol w:w="396"/>
        <w:gridCol w:w="393"/>
        <w:gridCol w:w="396"/>
        <w:gridCol w:w="361"/>
        <w:gridCol w:w="404"/>
        <w:gridCol w:w="492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ы</w:t>
            </w:r>
          </w:p>
        </w:tc>
      </w:tr>
    </w:tbl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2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</w:p>
    <w:tbl>
      <w:tblPr>
        <w:tblpPr w:leftFromText="45" w:rightFromText="45" w:vertAnchor="text"/>
        <w:tblW w:w="17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412"/>
        <w:gridCol w:w="469"/>
        <w:gridCol w:w="452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</w:t>
            </w:r>
          </w:p>
        </w:tc>
      </w:tr>
    </w:tbl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3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</w:p>
    <w:tbl>
      <w:tblPr>
        <w:tblpPr w:leftFromText="45" w:rightFromText="45" w:vertAnchor="text"/>
        <w:tblW w:w="1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396"/>
        <w:gridCol w:w="478"/>
        <w:gridCol w:w="460"/>
      </w:tblGrid>
      <w:tr w:rsidR="00317890" w:rsidRPr="00317890" w:rsidTr="00317890"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ru-RU"/>
        </w:rPr>
        <w:t>4.</w:t>
      </w:r>
      <w:r w:rsidRPr="00317890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ru-RU"/>
        </w:rPr>
        <w:br/>
      </w:r>
      <w:r w:rsidRPr="00317890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</w:p>
    <w:tbl>
      <w:tblPr>
        <w:tblpPr w:leftFromText="45" w:rightFromText="45" w:vertAnchor="text"/>
        <w:tblW w:w="1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482"/>
        <w:gridCol w:w="458"/>
      </w:tblGrid>
      <w:tr w:rsidR="00317890" w:rsidRPr="00317890" w:rsidTr="00317890"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ь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90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ru-RU"/>
        </w:rPr>
        <w:t>5.</w:t>
      </w:r>
      <w:r w:rsidRPr="00317890">
        <w:rPr>
          <w:rFonts w:ascii="Helvetica" w:eastAsia="Times New Roman" w:hAnsi="Helvetica" w:cs="Helvetica"/>
          <w:b/>
          <w:bCs/>
          <w:color w:val="666666"/>
          <w:sz w:val="27"/>
          <w:szCs w:val="27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</w:p>
    <w:tbl>
      <w:tblPr>
        <w:tblpPr w:leftFromText="45" w:rightFromText="45" w:vertAnchor="text"/>
        <w:tblW w:w="2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03"/>
        <w:gridCol w:w="366"/>
        <w:gridCol w:w="442"/>
        <w:gridCol w:w="366"/>
        <w:gridCol w:w="442"/>
      </w:tblGrid>
      <w:tr w:rsidR="00317890" w:rsidRPr="00317890" w:rsidTr="00317890"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</w:t>
            </w:r>
          </w:p>
        </w:tc>
      </w:tr>
    </w:tbl>
    <w:p w:rsidR="00317890" w:rsidRPr="00317890" w:rsidRDefault="00317890" w:rsidP="00317890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31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17890">
        <w:rPr>
          <w:rFonts w:ascii="Arial" w:eastAsia="Times New Roman" w:hAnsi="Arial" w:cs="Arial"/>
          <w:color w:val="000000"/>
          <w:lang w:eastAsia="ru-RU"/>
        </w:rPr>
        <w:br/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7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</w:p>
    <w:tbl>
      <w:tblPr>
        <w:tblW w:w="5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453"/>
        <w:gridCol w:w="84"/>
        <w:gridCol w:w="420"/>
        <w:gridCol w:w="83"/>
        <w:gridCol w:w="533"/>
        <w:gridCol w:w="420"/>
        <w:gridCol w:w="434"/>
        <w:gridCol w:w="452"/>
        <w:gridCol w:w="533"/>
        <w:gridCol w:w="83"/>
        <w:gridCol w:w="385"/>
        <w:gridCol w:w="83"/>
        <w:gridCol w:w="450"/>
        <w:gridCol w:w="420"/>
        <w:gridCol w:w="533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6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9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7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</w:p>
    <w:tbl>
      <w:tblPr>
        <w:tblW w:w="5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439"/>
        <w:gridCol w:w="453"/>
        <w:gridCol w:w="406"/>
        <w:gridCol w:w="366"/>
        <w:gridCol w:w="238"/>
        <w:gridCol w:w="437"/>
        <w:gridCol w:w="366"/>
        <w:gridCol w:w="81"/>
        <w:gridCol w:w="516"/>
        <w:gridCol w:w="406"/>
        <w:gridCol w:w="419"/>
        <w:gridCol w:w="406"/>
        <w:gridCol w:w="81"/>
        <w:gridCol w:w="440"/>
      </w:tblGrid>
      <w:tr w:rsidR="00317890" w:rsidRPr="00317890" w:rsidTr="00317890">
        <w:tc>
          <w:tcPr>
            <w:tcW w:w="16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</w:p>
        </w:tc>
        <w:tc>
          <w:tcPr>
            <w:tcW w:w="16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7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6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3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7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</w:p>
    <w:tbl>
      <w:tblPr>
        <w:tblW w:w="2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26"/>
        <w:gridCol w:w="447"/>
        <w:gridCol w:w="449"/>
        <w:gridCol w:w="443"/>
        <w:gridCol w:w="413"/>
        <w:gridCol w:w="372"/>
      </w:tblGrid>
      <w:tr w:rsidR="00317890" w:rsidRPr="00317890" w:rsidTr="00317890"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6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150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16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35" w:type="dxa"/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0" w:rsidRPr="00317890" w:rsidRDefault="00317890" w:rsidP="00317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789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</w:t>
            </w:r>
          </w:p>
        </w:tc>
      </w:tr>
    </w:tbl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21. 1) Владимиро-Суздальское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княжство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, Галицко-Волынское княжество, Новгородская земля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2) сильная княжеская власть, сословно-представительная монархия, боярская республика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3) 1185 – поражение русских от половцев, 1223 – поражение русских и половцев от монголо-татар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4) основание Москвы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5) республика Татарстан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(5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22. Морозко, </w:t>
      </w:r>
      <w:proofErr w:type="spell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Трескунец</w:t>
      </w:r>
      <w:proofErr w:type="spellEnd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 xml:space="preserve">, </w:t>
      </w:r>
      <w:proofErr w:type="gramStart"/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Карачун</w:t>
      </w:r>
      <w:proofErr w:type="gramEnd"/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(3 балла)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23. 1) Ярослав Мудрый –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XI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в.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2) Святослав –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X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в.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3) Ольга –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X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в.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4) Александр Невский –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XIII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в.</w:t>
      </w:r>
      <w:r w:rsidRPr="00BA51F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17890">
        <w:rPr>
          <w:rFonts w:ascii="Arial" w:eastAsia="Times New Roman" w:hAnsi="Arial" w:cs="Arial"/>
          <w:color w:val="000000"/>
          <w:sz w:val="28"/>
          <w:lang w:eastAsia="ru-RU"/>
        </w:rPr>
        <w:t>(8 баллов)</w:t>
      </w: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317890" w:rsidRPr="00317890" w:rsidRDefault="00317890" w:rsidP="00317890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317890" w:rsidRPr="00317890" w:rsidRDefault="00317890" w:rsidP="00BA51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317890">
        <w:rPr>
          <w:rFonts w:ascii="Arial" w:eastAsia="Times New Roman" w:hAnsi="Arial" w:cs="Arial"/>
          <w:b/>
          <w:color w:val="000000"/>
          <w:sz w:val="28"/>
          <w:lang w:eastAsia="ru-RU"/>
        </w:rPr>
        <w:t>87 баллов</w:t>
      </w:r>
    </w:p>
    <w:p w:rsidR="00F60A3E" w:rsidRPr="00BA51FE" w:rsidRDefault="00F60A3E" w:rsidP="00BA51F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lang w:eastAsia="ru-RU"/>
        </w:rPr>
      </w:pPr>
      <w:bookmarkStart w:id="0" w:name="_GoBack"/>
      <w:bookmarkEnd w:id="0"/>
    </w:p>
    <w:sectPr w:rsidR="00F60A3E" w:rsidRPr="00BA51FE" w:rsidSect="0031789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761"/>
    <w:multiLevelType w:val="multilevel"/>
    <w:tmpl w:val="2ED0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26A9F"/>
    <w:multiLevelType w:val="multilevel"/>
    <w:tmpl w:val="49F828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B07E4"/>
    <w:multiLevelType w:val="multilevel"/>
    <w:tmpl w:val="AAA05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7163C"/>
    <w:multiLevelType w:val="multilevel"/>
    <w:tmpl w:val="3B70C8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A4056"/>
    <w:multiLevelType w:val="multilevel"/>
    <w:tmpl w:val="D3506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F1581"/>
    <w:multiLevelType w:val="multilevel"/>
    <w:tmpl w:val="7968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20D82"/>
    <w:multiLevelType w:val="multilevel"/>
    <w:tmpl w:val="D69A56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F01A3"/>
    <w:multiLevelType w:val="multilevel"/>
    <w:tmpl w:val="D166AE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35E65"/>
    <w:multiLevelType w:val="multilevel"/>
    <w:tmpl w:val="3BD60F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E2D34"/>
    <w:multiLevelType w:val="multilevel"/>
    <w:tmpl w:val="C16282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44A72"/>
    <w:multiLevelType w:val="multilevel"/>
    <w:tmpl w:val="77740B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7038B"/>
    <w:multiLevelType w:val="multilevel"/>
    <w:tmpl w:val="2B64FA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76F00"/>
    <w:multiLevelType w:val="multilevel"/>
    <w:tmpl w:val="2B26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34F09"/>
    <w:multiLevelType w:val="multilevel"/>
    <w:tmpl w:val="AD96C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A05DA"/>
    <w:multiLevelType w:val="multilevel"/>
    <w:tmpl w:val="76284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40E47"/>
    <w:multiLevelType w:val="multilevel"/>
    <w:tmpl w:val="E7A2B7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2250CA"/>
    <w:multiLevelType w:val="multilevel"/>
    <w:tmpl w:val="16D099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778A8"/>
    <w:multiLevelType w:val="multilevel"/>
    <w:tmpl w:val="4B6035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F25E31"/>
    <w:multiLevelType w:val="multilevel"/>
    <w:tmpl w:val="8A7061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A391E"/>
    <w:multiLevelType w:val="multilevel"/>
    <w:tmpl w:val="FC44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8D0B0E"/>
    <w:multiLevelType w:val="multilevel"/>
    <w:tmpl w:val="8F808A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673B0E"/>
    <w:multiLevelType w:val="multilevel"/>
    <w:tmpl w:val="89B671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5C0A8B"/>
    <w:multiLevelType w:val="multilevel"/>
    <w:tmpl w:val="6F5694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7D7055"/>
    <w:multiLevelType w:val="multilevel"/>
    <w:tmpl w:val="66D8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F57394"/>
    <w:multiLevelType w:val="multilevel"/>
    <w:tmpl w:val="999A31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C80C30"/>
    <w:multiLevelType w:val="multilevel"/>
    <w:tmpl w:val="61EE78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7869E6"/>
    <w:multiLevelType w:val="multilevel"/>
    <w:tmpl w:val="C8563D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94151"/>
    <w:multiLevelType w:val="multilevel"/>
    <w:tmpl w:val="0978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1C2F9E"/>
    <w:multiLevelType w:val="multilevel"/>
    <w:tmpl w:val="13E2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2"/>
  </w:num>
  <w:num w:numId="6">
    <w:abstractNumId w:val="17"/>
  </w:num>
  <w:num w:numId="7">
    <w:abstractNumId w:val="8"/>
  </w:num>
  <w:num w:numId="8">
    <w:abstractNumId w:val="24"/>
  </w:num>
  <w:num w:numId="9">
    <w:abstractNumId w:val="10"/>
  </w:num>
  <w:num w:numId="10">
    <w:abstractNumId w:val="19"/>
  </w:num>
  <w:num w:numId="11">
    <w:abstractNumId w:val="15"/>
  </w:num>
  <w:num w:numId="12">
    <w:abstractNumId w:val="5"/>
  </w:num>
  <w:num w:numId="13">
    <w:abstractNumId w:val="16"/>
  </w:num>
  <w:num w:numId="14">
    <w:abstractNumId w:val="6"/>
  </w:num>
  <w:num w:numId="15">
    <w:abstractNumId w:val="20"/>
  </w:num>
  <w:num w:numId="16">
    <w:abstractNumId w:val="25"/>
  </w:num>
  <w:num w:numId="17">
    <w:abstractNumId w:val="9"/>
  </w:num>
  <w:num w:numId="18">
    <w:abstractNumId w:val="3"/>
  </w:num>
  <w:num w:numId="19">
    <w:abstractNumId w:val="26"/>
  </w:num>
  <w:num w:numId="20">
    <w:abstractNumId w:val="4"/>
  </w:num>
  <w:num w:numId="21">
    <w:abstractNumId w:val="18"/>
  </w:num>
  <w:num w:numId="22">
    <w:abstractNumId w:val="28"/>
  </w:num>
  <w:num w:numId="23">
    <w:abstractNumId w:val="22"/>
  </w:num>
  <w:num w:numId="24">
    <w:abstractNumId w:val="27"/>
  </w:num>
  <w:num w:numId="25">
    <w:abstractNumId w:val="1"/>
  </w:num>
  <w:num w:numId="26">
    <w:abstractNumId w:val="23"/>
  </w:num>
  <w:num w:numId="27">
    <w:abstractNumId w:val="11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90"/>
    <w:rsid w:val="00317890"/>
    <w:rsid w:val="00BA51FE"/>
    <w:rsid w:val="00C93B36"/>
    <w:rsid w:val="00F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890"/>
  </w:style>
  <w:style w:type="character" w:styleId="a4">
    <w:name w:val="Hyperlink"/>
    <w:basedOn w:val="a0"/>
    <w:uiPriority w:val="99"/>
    <w:semiHidden/>
    <w:unhideWhenUsed/>
    <w:rsid w:val="003178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890"/>
  </w:style>
  <w:style w:type="character" w:styleId="a4">
    <w:name w:val="Hyperlink"/>
    <w:basedOn w:val="a0"/>
    <w:uiPriority w:val="99"/>
    <w:semiHidden/>
    <w:unhideWhenUsed/>
    <w:rsid w:val="003178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images.yandex.ru%2Fyandsearch%3Ftext%3D%D1%81%D0%BE%D1%84%D0%B8%D0%B9%D1%81%D0%BA%D0%B8%D0%B9%2520%D1%81%D0%BE%D0%B1%D0%BE%D1%80%2520%D0%B2%2520%D0%BA%D0%B8%D0%B5%D0%B2%D0%B5%26fp%3D0%26img_url%3Dhttp%3A%2F%2Fearth-chronicles.ru%2FPublications%2F35%2F6eea8242c138.jpg%26pos%3D0%26uinfo%3Dww-1263-wh-876-fw-1038-fh-598-pd-1%26rpt%3Dsimage" TargetMode="External"/><Relationship Id="rId13" Type="http://schemas.openxmlformats.org/officeDocument/2006/relationships/hyperlink" Target="http://doc4web.ru/go.html?href=http%3A%2F%2Fimages.yandex.ru%2Fyandsearch%3Fp%3D4%26text%3D%D0%BF%D0%BE%D1%80%D1%82%D1%80%D0%B5%D1%82%D1%8B%2520%D0%B4%D1%80%D0%B5%D0%B2%D0%BD%D0%B5%D1%80%D1%83%D1%81%D1%81%D0%BA%D0%B8%D1%85%2520%D0%BA%D0%BD%D1%8F%D0%B7%D0%B5%D0%B9%26fp%3D4%26img_url%3Dhttp%3A%2F%2Fwww.perunica.ru%2Fuploads%2Fposts%2F2009-10%2F1254514822_image003s.jpg%26pos%3D126%26uinfo%3Dww-1263-wh-876-fw-1038-fh-598-pd-1%26rpt%3Dsimage" TargetMode="External"/><Relationship Id="rId18" Type="http://schemas.openxmlformats.org/officeDocument/2006/relationships/hyperlink" Target="http://doc4web.ru/go.html?href=http%3A%2F%2Fimages.yandex.ru%2Fyandsearch%3Ftext%3D%D0%BE%D0%BB%D1%8C%D0%B3%D0%B0%2520%D1%81%D0%B2%D1%8F%D1%82%D0%B0%D1%8F%26fp%3D0%26img_url%3Dhttp%3A%2F%2Fwww.pravmir.ru%2Fwp-content%2Fuploads%2F2010%2F06%2Fknjagina_Olga.jpg%26pos%3D4%26uinfo%3Dww-1263-wh-876-fw-1038-fh-598-pd-1%26rpt%3Dsima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4web.ru/go.html?href=http%3A%2F%2Fimages.yandex.ru%2F%23%21%2Fyandsearch%3Ftext%3D%25D1%2584%25D0%25B5%25D0%25BE%25D0%25B4%25D0%25B0%25D0%25BB%25D1%258C%25D0%25BD%25D0%25B0%25D1%258F%2520%25D1%2580%25D0%25B0%25D0%25B7%25D0%25B4%25D1%2580%25D0%25BE%25D0%25B1%25D0%25BB%25D0%25B5%25D0%25BD%25D0%25BD%25D0%25BE%25D1%2581%25D1%2582%25D1%258C%2520%25D0%25BA%25D0%25B0%25D1%2580%25D1%2582%25D0%25B0%2520%25D0%25BD%25D0%25B0%2520%25D0%25A0%25D1%2583%25D1%2581%25D0%25B8%26fp%3D0%26pos%3D2%26uinfo%3Dww-1263-wh-876-fw-1038-fh-598-pd-1%26rpt%3Dsimage%26img_url%3Dhttp%253A%252F%252Fruskerealie.zcu.cz%252Fimages%252Fmapa-206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oc4web.ru/go.html?href=http%3A%2F%2Fimages.yandex.ru%2Fyandsearch%3Ftext%3D%D0%BF%D0%BE%D1%80%D1%82%D1%80%D0%B5%D1%82%D1%8B%2520%D0%B4%D1%80%D0%B5%D0%B2%D0%BD%D0%B5%D1%80%D1%83%D1%81%D1%81%D0%BA%D0%B8%D1%85%2520%D0%BA%D0%BD%D1%8F%D0%B7%D0%B5%D0%B9%2520%26fp%3D0%26img_url%3Dhttp%3A%2F%2Fwww.hrono.ru%2Fimg%2Fmonarhi%2Fyar_mudr..jpg%26pos%3D16%26uinfo%3Dww-1263-wh-876-fw-1038-fh-598-pd-1%26rpt%3Dsimage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4web.ru/go.html?href=http%3A%2F%2Fimages.yandex.ru%2Fyandsearch%3Ftext%3D%D0%BE%D0%BB%D1%8C%D0%B3%D0%B0%2520%D1%81%D0%B2%D1%8F%D1%82%D0%B0%D1%8F%26fp%3D0%26img_url%3Dhttp%3A%2F%2Fwww.pravmir.ru%2Fwp-content%2Fuploads%2F2010%2F06%2Fknjagina_Olga.jpg%26pos%3D4%26uinfo%3Dww-1263-wh-876-fw-1038-fh-598-pd-1%26rpt%3Dsimage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images.yandex.ru%2Fyandsearch%3Ftext%3D%D1%85%D1%80%D0%B0%D0%BC%2520%D0%B2%D0%B0%D1%81%D0%B8%D0%BB%D0%B8%D1%8F%2520%D0%B1%D0%BB%D0%B0%D0%B6%D0%B5%D0%BD%D0%BD%D0%BE%D0%B3%D0%BE%26fp%3D0%26img_url%3Dhttp%3A%2F%2Fstat17.privet.ru%2Flr%2F0a0414eb0d10c80707ff2fdfa4792391%26pos%3D0%26uinfo%3Dww-1263-wh-876-fw-1038-fh-598-pd-1%26rpt%3Dsimage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4web.ru/go.html?href=http%3A%2F%2Fimages.yandex.ru%2Fyandsearch%3Fp%3D4%26text%3D%D0%BF%D0%BE%D1%80%D1%82%D1%80%D0%B5%D1%82%D1%8B%2520%D0%B4%D1%80%D0%B5%D0%B2%D0%BD%D0%B5%D1%80%D1%83%D1%81%D1%81%D0%BA%D0%B8%D1%85%2520%D0%BA%D0%BD%D1%8F%D0%B7%D0%B5%D0%B9%26fp%3D4%26img_url%3Dhttp%3A%2F%2Fwww.perunica.ru%2Fuploads%2Fposts%2F2009-10%2F1254514822_image003s.jpg%26pos%3D126%26uinfo%3Dww-1263-wh-876-fw-1038-fh-598-pd-1%26rpt%3Dsimage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://doc4web.ru/go.html?href=http%3A%2F%2Fimages.yandex.ru%2Fyandsearch%3Ftext%3D%D0%BF%D0%BE%D1%80%D1%82%D1%80%D0%B5%D1%82%D1%8B%2520%D0%B4%D1%80%D0%B5%D0%B2%D0%BD%D0%B5%D1%80%D1%83%D1%81%D1%81%D0%BA%D0%B8%D1%85%2520%D0%BA%D0%BD%D1%8F%D0%B7%D0%B5%D0%B9%2520%26fp%3D0%26img_url%3Dhttp%3A%2F%2Fwww.hrono.ru%2Fimg%2Fmonarhi%2Fyar_mudr..jpg%26pos%3D16%26uinfo%3Dww-1263-wh-876-fw-1038-fh-598-pd-1%26rpt%3Dsimage" TargetMode="External"/><Relationship Id="rId19" Type="http://schemas.openxmlformats.org/officeDocument/2006/relationships/hyperlink" Target="http://doc4web.ru/go.html?href=http%3A%2F%2Fimages.yandex.ru%2Fyandsearch%3Fp%3D1%26text%3D%D0%B0%D0%BB%D0%B5%D0%BA%D1%81%D0%B0%D0%BD%D0%B4%D1%80%2520%D0%BD%D0%B5%D0%B2%D1%81%D0%BA%D0%B8%D0%B9%2520%D0%BF%D0%BE%D1%80%D1%82%D1%80%D0%B5%D1%82%D1%8B%26fp%3D1%26img_url%3Dhttp%3A%2F%2Fface.meta.ua%2F0%2F16%2F28%2F1055896%2Fbig_m.jpg%26pos%3D31%26uinfo%3Dww-1263-wh-876-fw-1038-fh-598-pd-1%26rpt%3Dsim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2014-12-08T06:16:00Z</cp:lastPrinted>
  <dcterms:created xsi:type="dcterms:W3CDTF">2014-12-08T06:14:00Z</dcterms:created>
  <dcterms:modified xsi:type="dcterms:W3CDTF">2014-12-08T06:50:00Z</dcterms:modified>
</cp:coreProperties>
</file>