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5" w:type="dxa"/>
        <w:tblInd w:w="-176" w:type="dxa"/>
        <w:tblLook w:val="04A0"/>
      </w:tblPr>
      <w:tblGrid>
        <w:gridCol w:w="5104"/>
        <w:gridCol w:w="4971"/>
      </w:tblGrid>
      <w:tr w:rsidR="0095171F" w:rsidRPr="00B1235C" w:rsidTr="007A11A2">
        <w:tc>
          <w:tcPr>
            <w:tcW w:w="5104" w:type="dxa"/>
          </w:tcPr>
          <w:p w:rsidR="0095171F" w:rsidRPr="00B1235C" w:rsidRDefault="0095171F" w:rsidP="007A11A2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95171F" w:rsidRPr="00B1235C" w:rsidRDefault="0095171F" w:rsidP="007A11A2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методист НМЦ УО г</w:t>
            </w:r>
            <w:proofErr w:type="gramStart"/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рска</w:t>
            </w:r>
          </w:p>
          <w:p w:rsidR="0095171F" w:rsidRPr="00B1235C" w:rsidRDefault="0095171F" w:rsidP="007A11A2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95171F" w:rsidRPr="00B1235C" w:rsidRDefault="0095171F" w:rsidP="007A11A2">
            <w:pPr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  <w:p w:rsidR="0095171F" w:rsidRPr="00B1235C" w:rsidRDefault="0095171F" w:rsidP="007A11A2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1" w:type="dxa"/>
          </w:tcPr>
          <w:p w:rsidR="0095171F" w:rsidRPr="00B1235C" w:rsidRDefault="0095171F" w:rsidP="007A11A2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95171F" w:rsidRPr="00B1235C" w:rsidRDefault="0095171F" w:rsidP="007A11A2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УО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Администрации г. Орска</w:t>
            </w:r>
          </w:p>
          <w:p w:rsidR="0095171F" w:rsidRPr="00B1235C" w:rsidRDefault="0095171F" w:rsidP="007A11A2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__________________В.А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.Коваленко</w:t>
            </w:r>
            <w:proofErr w:type="spellEnd"/>
          </w:p>
          <w:p w:rsidR="0095171F" w:rsidRPr="00B1235C" w:rsidRDefault="0095171F" w:rsidP="007A11A2">
            <w:pPr>
              <w:tabs>
                <w:tab w:val="left" w:pos="5670"/>
              </w:tabs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«_____»_______________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_2020 г.</w:t>
            </w:r>
          </w:p>
        </w:tc>
      </w:tr>
    </w:tbl>
    <w:p w:rsidR="0018267C" w:rsidRDefault="0018267C" w:rsidP="000D367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5171F" w:rsidRDefault="0018267C" w:rsidP="0018267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5171F">
        <w:rPr>
          <w:b/>
          <w:color w:val="000000"/>
          <w:sz w:val="32"/>
        </w:rPr>
        <w:t>Положение</w:t>
      </w:r>
    </w:p>
    <w:p w:rsidR="003D0F0E" w:rsidRDefault="0095171F" w:rsidP="007875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  <w:lang w:val="en-US"/>
        </w:rPr>
      </w:pPr>
      <w:r>
        <w:rPr>
          <w:b/>
          <w:bCs/>
          <w:sz w:val="32"/>
          <w:szCs w:val="32"/>
          <w:bdr w:val="none" w:sz="0" w:space="0" w:color="auto" w:frame="1"/>
        </w:rPr>
        <w:t xml:space="preserve">Муниципального </w:t>
      </w:r>
      <w:r w:rsidRPr="00B1235C">
        <w:rPr>
          <w:b/>
          <w:bCs/>
          <w:sz w:val="32"/>
          <w:szCs w:val="32"/>
          <w:bdr w:val="none" w:sz="0" w:space="0" w:color="auto" w:frame="1"/>
        </w:rPr>
        <w:t>конкурс</w:t>
      </w:r>
      <w:r w:rsidR="00787530">
        <w:rPr>
          <w:b/>
          <w:bCs/>
          <w:sz w:val="32"/>
          <w:szCs w:val="32"/>
          <w:bdr w:val="none" w:sz="0" w:space="0" w:color="auto" w:frame="1"/>
        </w:rPr>
        <w:t>а</w:t>
      </w:r>
      <w:r w:rsidR="005C3FF2">
        <w:rPr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="005C3FF2">
        <w:rPr>
          <w:b/>
          <w:bCs/>
          <w:sz w:val="32"/>
          <w:szCs w:val="32"/>
          <w:bdr w:val="none" w:sz="0" w:space="0" w:color="auto" w:frame="1"/>
        </w:rPr>
        <w:t>видеопрезентаций</w:t>
      </w:r>
      <w:proofErr w:type="spellEnd"/>
    </w:p>
    <w:p w:rsidR="0018267C" w:rsidRDefault="005C3FF2" w:rsidP="0078753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="00787530">
        <w:rPr>
          <w:b/>
          <w:bCs/>
          <w:sz w:val="32"/>
          <w:szCs w:val="32"/>
          <w:bdr w:val="none" w:sz="0" w:space="0" w:color="auto" w:frame="1"/>
        </w:rPr>
        <w:t xml:space="preserve"> </w:t>
      </w:r>
      <w:r>
        <w:rPr>
          <w:b/>
          <w:bCs/>
          <w:sz w:val="32"/>
          <w:szCs w:val="32"/>
          <w:bdr w:val="none" w:sz="0" w:space="0" w:color="auto" w:frame="1"/>
        </w:rPr>
        <w:t>«</w:t>
      </w:r>
      <w:proofErr w:type="spellStart"/>
      <w:r>
        <w:rPr>
          <w:b/>
          <w:bCs/>
          <w:sz w:val="32"/>
          <w:szCs w:val="32"/>
          <w:bdr w:val="none" w:sz="0" w:space="0" w:color="auto" w:frame="1"/>
        </w:rPr>
        <w:t>Мы-орчане</w:t>
      </w:r>
      <w:proofErr w:type="spellEnd"/>
      <w:r>
        <w:rPr>
          <w:b/>
          <w:bCs/>
          <w:sz w:val="32"/>
          <w:szCs w:val="32"/>
          <w:bdr w:val="none" w:sz="0" w:space="0" w:color="auto" w:frame="1"/>
        </w:rPr>
        <w:t xml:space="preserve">!». </w:t>
      </w:r>
    </w:p>
    <w:p w:rsidR="000C7D5F" w:rsidRDefault="000C7D5F" w:rsidP="001826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bdr w:val="none" w:sz="0" w:space="0" w:color="auto" w:frame="1"/>
        </w:rPr>
      </w:pPr>
    </w:p>
    <w:p w:rsidR="0095171F" w:rsidRPr="0095171F" w:rsidRDefault="0095171F" w:rsidP="00052E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2"/>
        </w:rPr>
      </w:pPr>
      <w:r w:rsidRPr="0095171F">
        <w:rPr>
          <w:bCs/>
          <w:sz w:val="28"/>
          <w:szCs w:val="32"/>
          <w:bdr w:val="none" w:sz="0" w:space="0" w:color="auto" w:frame="1"/>
        </w:rPr>
        <w:t>Пояснительная записка</w:t>
      </w:r>
    </w:p>
    <w:p w:rsidR="00BC4F03" w:rsidRPr="003D0F0E" w:rsidRDefault="008E4973" w:rsidP="003D0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F0E">
        <w:rPr>
          <w:color w:val="333333"/>
          <w:sz w:val="28"/>
          <w:szCs w:val="28"/>
        </w:rPr>
        <w:t>   В дошкольном возрасте закладывается фундамент жизненных ориентировок в окружающем мире, и все, что ребенок усвоит в детском саду, прочно останется с ним навсегда. Вот почему с самого раннего возраста необходимо воспитывать у дошкольников нравственно – патриотическое воспитание</w:t>
      </w:r>
      <w:proofErr w:type="gramStart"/>
      <w:r w:rsidRPr="003D0F0E">
        <w:rPr>
          <w:color w:val="333333"/>
          <w:sz w:val="28"/>
          <w:szCs w:val="28"/>
        </w:rPr>
        <w:t>.</w:t>
      </w:r>
      <w:r w:rsidR="00BC4F03" w:rsidRPr="003D0F0E">
        <w:rPr>
          <w:color w:val="000000"/>
          <w:sz w:val="28"/>
          <w:szCs w:val="28"/>
        </w:rPr>
        <w:t>П</w:t>
      </w:r>
      <w:proofErr w:type="gramEnd"/>
      <w:r w:rsidR="00BC4F03" w:rsidRPr="003D0F0E">
        <w:rPr>
          <w:color w:val="000000"/>
          <w:sz w:val="28"/>
          <w:szCs w:val="28"/>
        </w:rPr>
        <w:t>атриотическое воспитание подрастающего поколения всегда являлось одной из важнейших задач современного общества. Под патриотическим воспитанием понимается постепенное формирование у детей любви к своей</w:t>
      </w:r>
      <w:r w:rsidR="00904985" w:rsidRPr="003D0F0E">
        <w:rPr>
          <w:color w:val="000000"/>
          <w:sz w:val="28"/>
          <w:szCs w:val="28"/>
        </w:rPr>
        <w:t xml:space="preserve"> малой  Родине. Конкурс проводится в рамках юбилея города Орска 285 лет.</w:t>
      </w:r>
    </w:p>
    <w:p w:rsidR="000C7D5F" w:rsidRPr="003D0F0E" w:rsidRDefault="000C7D5F" w:rsidP="003D0F0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052E8C" w:rsidRPr="003D0F0E" w:rsidRDefault="00052E8C" w:rsidP="003D0F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D0F0E">
        <w:rPr>
          <w:sz w:val="28"/>
          <w:szCs w:val="28"/>
          <w:shd w:val="clear" w:color="auto" w:fill="FFFFFF"/>
        </w:rPr>
        <w:t>Общее положение</w:t>
      </w:r>
    </w:p>
    <w:p w:rsidR="000C7D5F" w:rsidRPr="003D0F0E" w:rsidRDefault="000C7D5F" w:rsidP="003D0F0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shd w:val="clear" w:color="auto" w:fill="FFFFFF"/>
        </w:rPr>
      </w:pPr>
    </w:p>
    <w:p w:rsidR="00052E8C" w:rsidRPr="003D0F0E" w:rsidRDefault="00052E8C" w:rsidP="003D0F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3D0F0E">
        <w:rPr>
          <w:rStyle w:val="normaltextrun"/>
          <w:sz w:val="28"/>
          <w:szCs w:val="28"/>
        </w:rPr>
        <w:t>2.1</w:t>
      </w:r>
      <w:r w:rsidR="000C7D5F" w:rsidRPr="003D0F0E">
        <w:rPr>
          <w:rStyle w:val="normaltextrun"/>
          <w:sz w:val="28"/>
          <w:szCs w:val="28"/>
        </w:rPr>
        <w:t>.</w:t>
      </w:r>
      <w:r w:rsidRPr="003D0F0E">
        <w:rPr>
          <w:rStyle w:val="normaltextrun"/>
          <w:sz w:val="28"/>
          <w:szCs w:val="28"/>
        </w:rPr>
        <w:t xml:space="preserve"> Муниципальный конкур</w:t>
      </w:r>
      <w:r w:rsidR="00D15FC2" w:rsidRPr="003D0F0E">
        <w:rPr>
          <w:rStyle w:val="normaltextrun"/>
          <w:sz w:val="28"/>
          <w:szCs w:val="28"/>
        </w:rPr>
        <w:t xml:space="preserve">с </w:t>
      </w:r>
      <w:proofErr w:type="spellStart"/>
      <w:r w:rsidR="00D15FC2" w:rsidRPr="003D0F0E">
        <w:rPr>
          <w:rStyle w:val="normaltextrun"/>
          <w:sz w:val="28"/>
          <w:szCs w:val="28"/>
        </w:rPr>
        <w:t>видеопрезентаций</w:t>
      </w:r>
      <w:proofErr w:type="spellEnd"/>
      <w:r w:rsidR="00D15FC2" w:rsidRPr="003D0F0E">
        <w:rPr>
          <w:rStyle w:val="normaltextrun"/>
          <w:sz w:val="28"/>
          <w:szCs w:val="28"/>
        </w:rPr>
        <w:t> «</w:t>
      </w:r>
      <w:proofErr w:type="spellStart"/>
      <w:r w:rsidR="00D15FC2" w:rsidRPr="003D0F0E">
        <w:rPr>
          <w:rStyle w:val="normaltextrun"/>
          <w:sz w:val="28"/>
          <w:szCs w:val="28"/>
        </w:rPr>
        <w:t>Мы-орчане</w:t>
      </w:r>
      <w:proofErr w:type="spellEnd"/>
      <w:r w:rsidR="00D15FC2" w:rsidRPr="003D0F0E">
        <w:rPr>
          <w:rStyle w:val="normaltextrun"/>
          <w:sz w:val="28"/>
          <w:szCs w:val="28"/>
        </w:rPr>
        <w:t>!</w:t>
      </w:r>
      <w:r w:rsidRPr="003D0F0E">
        <w:rPr>
          <w:rStyle w:val="normaltextrun"/>
          <w:sz w:val="28"/>
          <w:szCs w:val="28"/>
        </w:rPr>
        <w:t>»  (далее – Конкурс) проводится НМЦ   г. Орска, городским методическим объединением  воспитателей   г. Орска  «Патриотическое воспитание дошкольников».</w:t>
      </w:r>
      <w:r w:rsidRPr="003D0F0E">
        <w:rPr>
          <w:rStyle w:val="eop"/>
          <w:sz w:val="28"/>
          <w:szCs w:val="28"/>
        </w:rPr>
        <w:t> </w:t>
      </w:r>
      <w:r w:rsidR="0018518D" w:rsidRPr="003D0F0E">
        <w:rPr>
          <w:rStyle w:val="eop"/>
          <w:sz w:val="28"/>
          <w:szCs w:val="28"/>
        </w:rPr>
        <w:t>Презентация может содержать материал о коренных жителях города Орска, трудовых династиях, жизненных достижениях, семейных традициях.</w:t>
      </w:r>
    </w:p>
    <w:p w:rsidR="00052E8C" w:rsidRPr="003D0F0E" w:rsidRDefault="00052E8C" w:rsidP="003D0F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3D0F0E">
        <w:rPr>
          <w:rStyle w:val="normaltextrun"/>
          <w:sz w:val="28"/>
          <w:szCs w:val="28"/>
        </w:rPr>
        <w:t>2.2</w:t>
      </w:r>
      <w:r w:rsidR="000C7D5F" w:rsidRPr="003D0F0E">
        <w:rPr>
          <w:rStyle w:val="normaltextrun"/>
          <w:sz w:val="28"/>
          <w:szCs w:val="28"/>
        </w:rPr>
        <w:t xml:space="preserve">. </w:t>
      </w:r>
      <w:r w:rsidRPr="003D0F0E">
        <w:rPr>
          <w:rStyle w:val="normaltextrun"/>
          <w:sz w:val="28"/>
          <w:szCs w:val="28"/>
        </w:rPr>
        <w:t> Настоящее Положение определяет цель и задачи</w:t>
      </w:r>
      <w:r w:rsidRPr="003D0F0E">
        <w:rPr>
          <w:rStyle w:val="normaltextrun"/>
          <w:b/>
          <w:bCs/>
          <w:sz w:val="28"/>
          <w:szCs w:val="28"/>
        </w:rPr>
        <w:t> </w:t>
      </w:r>
      <w:r w:rsidRPr="003D0F0E">
        <w:rPr>
          <w:rStyle w:val="normaltextrun"/>
          <w:sz w:val="28"/>
          <w:szCs w:val="28"/>
        </w:rPr>
        <w:t>конкурса, порядок его проведения, место, сроки, требования к представлению материалов, поощрение участников.</w:t>
      </w:r>
      <w:r w:rsidRPr="003D0F0E">
        <w:rPr>
          <w:rStyle w:val="eop"/>
          <w:sz w:val="28"/>
          <w:szCs w:val="28"/>
        </w:rPr>
        <w:t> </w:t>
      </w:r>
    </w:p>
    <w:p w:rsidR="00B20E52" w:rsidRPr="003D0F0E" w:rsidRDefault="00052E8C" w:rsidP="003D0F0E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Style w:val="eop"/>
          <w:rFonts w:ascii="Times New Roman" w:hAnsi="Times New Roman" w:cs="Times New Roman"/>
          <w:sz w:val="28"/>
          <w:szCs w:val="28"/>
        </w:rPr>
      </w:pPr>
      <w:r w:rsidRPr="003D0F0E">
        <w:rPr>
          <w:rStyle w:val="normaltextrun"/>
          <w:rFonts w:ascii="Times New Roman" w:hAnsi="Times New Roman" w:cs="Times New Roman"/>
          <w:sz w:val="28"/>
          <w:szCs w:val="28"/>
        </w:rPr>
        <w:t>2.3</w:t>
      </w:r>
      <w:r w:rsidR="00B20E52" w:rsidRPr="003D0F0E">
        <w:rPr>
          <w:rStyle w:val="normaltextrun"/>
          <w:rFonts w:ascii="Times New Roman" w:hAnsi="Times New Roman" w:cs="Times New Roman"/>
          <w:sz w:val="28"/>
          <w:szCs w:val="28"/>
        </w:rPr>
        <w:t xml:space="preserve">. </w:t>
      </w:r>
      <w:r w:rsidRPr="003D0F0E">
        <w:rPr>
          <w:rStyle w:val="normaltextrun"/>
          <w:rFonts w:ascii="Times New Roman" w:hAnsi="Times New Roman" w:cs="Times New Roman"/>
          <w:sz w:val="28"/>
          <w:szCs w:val="28"/>
        </w:rPr>
        <w:t> Участие в конкурсе  принимают воспитатели всех возрастных групп дошкольных образовательных организаций.</w:t>
      </w:r>
      <w:r w:rsidRPr="003D0F0E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B20E52" w:rsidRPr="003D0F0E" w:rsidRDefault="00B20E52" w:rsidP="003D0F0E">
      <w:pPr>
        <w:shd w:val="clear" w:color="auto" w:fill="FFFFFF"/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Участие может быть индивидуальным или групповым (принцип формирования авторского коллектива любой). </w:t>
      </w:r>
    </w:p>
    <w:p w:rsidR="00052E8C" w:rsidRPr="003D0F0E" w:rsidRDefault="00052E8C" w:rsidP="003D0F0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0C7D5F" w:rsidRPr="003D0F0E" w:rsidRDefault="00052E8C" w:rsidP="003D0F0E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D0F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Цели и задачи конкурса</w:t>
      </w:r>
    </w:p>
    <w:p w:rsidR="004859D7" w:rsidRPr="003D0F0E" w:rsidRDefault="004859D7" w:rsidP="003D0F0E">
      <w:pPr>
        <w:pStyle w:val="a5"/>
        <w:numPr>
          <w:ilvl w:val="1"/>
          <w:numId w:val="2"/>
        </w:numPr>
        <w:spacing w:after="0"/>
        <w:ind w:left="0" w:firstLine="1046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D0F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Целью</w:t>
      </w:r>
      <w:r w:rsidR="00052E8C" w:rsidRPr="003D0F0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Конкурса является:</w:t>
      </w:r>
    </w:p>
    <w:p w:rsidR="0064507F" w:rsidRPr="003D0F0E" w:rsidRDefault="009867D8" w:rsidP="003D0F0E">
      <w:pPr>
        <w:pStyle w:val="2"/>
        <w:rPr>
          <w:sz w:val="28"/>
          <w:szCs w:val="28"/>
        </w:rPr>
      </w:pPr>
      <w:r w:rsidRPr="003D0F0E">
        <w:rPr>
          <w:sz w:val="28"/>
          <w:szCs w:val="28"/>
        </w:rPr>
        <w:t>С</w:t>
      </w:r>
      <w:r w:rsidR="00C25856" w:rsidRPr="003D0F0E">
        <w:rPr>
          <w:sz w:val="28"/>
          <w:szCs w:val="28"/>
        </w:rPr>
        <w:t>овершенствовать</w:t>
      </w:r>
      <w:r w:rsidR="0064507F" w:rsidRPr="003D0F0E">
        <w:rPr>
          <w:sz w:val="28"/>
          <w:szCs w:val="28"/>
        </w:rPr>
        <w:t xml:space="preserve"> систем</w:t>
      </w:r>
      <w:r w:rsidR="00C25856" w:rsidRPr="003D0F0E">
        <w:rPr>
          <w:sz w:val="28"/>
          <w:szCs w:val="28"/>
        </w:rPr>
        <w:t>у</w:t>
      </w:r>
      <w:r w:rsidR="0064507F" w:rsidRPr="003D0F0E">
        <w:rPr>
          <w:sz w:val="28"/>
          <w:szCs w:val="28"/>
        </w:rPr>
        <w:t xml:space="preserve"> патри</w:t>
      </w:r>
      <w:r w:rsidR="00C25856" w:rsidRPr="003D0F0E">
        <w:rPr>
          <w:sz w:val="28"/>
          <w:szCs w:val="28"/>
        </w:rPr>
        <w:t>отического воспитания в ДОУ и создать</w:t>
      </w:r>
      <w:r w:rsidR="0064507F" w:rsidRPr="003D0F0E">
        <w:rPr>
          <w:sz w:val="28"/>
          <w:szCs w:val="28"/>
        </w:rPr>
        <w:t xml:space="preserve"> педагогически</w:t>
      </w:r>
      <w:r w:rsidR="00C25856" w:rsidRPr="003D0F0E">
        <w:rPr>
          <w:sz w:val="28"/>
          <w:szCs w:val="28"/>
        </w:rPr>
        <w:t>е</w:t>
      </w:r>
      <w:r w:rsidR="0064507F" w:rsidRPr="003D0F0E">
        <w:rPr>
          <w:sz w:val="28"/>
          <w:szCs w:val="28"/>
        </w:rPr>
        <w:t xml:space="preserve"> услови</w:t>
      </w:r>
      <w:r w:rsidR="00C25856" w:rsidRPr="003D0F0E">
        <w:rPr>
          <w:sz w:val="28"/>
          <w:szCs w:val="28"/>
        </w:rPr>
        <w:t xml:space="preserve">я </w:t>
      </w:r>
      <w:r w:rsidR="0064507F" w:rsidRPr="003D0F0E">
        <w:rPr>
          <w:sz w:val="28"/>
          <w:szCs w:val="28"/>
        </w:rPr>
        <w:t>для е</w:t>
      </w:r>
      <w:r w:rsidR="00361C76" w:rsidRPr="003D0F0E">
        <w:rPr>
          <w:sz w:val="28"/>
          <w:szCs w:val="28"/>
        </w:rPr>
        <w:t>е</w:t>
      </w:r>
      <w:r w:rsidR="00C25856" w:rsidRPr="003D0F0E">
        <w:rPr>
          <w:sz w:val="28"/>
          <w:szCs w:val="28"/>
        </w:rPr>
        <w:t xml:space="preserve"> эффективной реализации</w:t>
      </w:r>
      <w:r w:rsidR="0064507F" w:rsidRPr="003D0F0E">
        <w:rPr>
          <w:sz w:val="28"/>
          <w:szCs w:val="28"/>
        </w:rPr>
        <w:t>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мотивации педагогов в использовании ИКТ в учебно-воспитательном процессе.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Личностное развитие, повышение квалификации и рост профессионального мастерства педагогических кадров в использовании ИКТ.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опыта педагогов, внедряющих </w:t>
      </w:r>
      <w:proofErr w:type="spellStart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и ИКТ в образовательный процесс.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методической копилки  (в том числе в электронном виде) с использованием ИКТ для распространения среди педагогов.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04985"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конкурса.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Конкурсная работа представляет собой электронное иллюстративное приложение в программе </w:t>
      </w:r>
      <w:proofErr w:type="spellStart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презентации).</w:t>
      </w:r>
    </w:p>
    <w:p w:rsidR="00904985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Конкурсная работа должна быть выполнена самостоятельно.</w:t>
      </w:r>
    </w:p>
    <w:p w:rsidR="00904985" w:rsidRPr="003D0F0E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904985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автор может представить только одну работу, которая выполняется одним автором.</w:t>
      </w:r>
    </w:p>
    <w:p w:rsidR="0018518D" w:rsidRPr="00787530" w:rsidRDefault="0018518D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518D" w:rsidRPr="00787530" w:rsidRDefault="00744545" w:rsidP="003D0F0E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18518D"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конкурсной работы</w:t>
      </w:r>
    </w:p>
    <w:p w:rsidR="0018518D" w:rsidRPr="00787530" w:rsidRDefault="00744545" w:rsidP="003D0F0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Методическая ценность (1 балл):</w:t>
      </w:r>
    </w:p>
    <w:p w:rsidR="0018518D" w:rsidRPr="00787530" w:rsidRDefault="0018518D" w:rsidP="003D0F0E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норм </w:t>
      </w:r>
      <w:proofErr w:type="spellStart"/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(соответствие содержания возрасту детей);</w:t>
      </w:r>
    </w:p>
    <w:p w:rsidR="0018518D" w:rsidRPr="00787530" w:rsidRDefault="00744545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Дидактическая ценность (1 балл):</w:t>
      </w:r>
    </w:p>
    <w:p w:rsidR="0018518D" w:rsidRPr="00787530" w:rsidRDefault="0018518D" w:rsidP="003D0F0E">
      <w:pPr>
        <w:numPr>
          <w:ilvl w:val="0"/>
          <w:numId w:val="1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задачи, решаемые с использованием новых технологий;</w:t>
      </w:r>
    </w:p>
    <w:p w:rsidR="0018518D" w:rsidRPr="00787530" w:rsidRDefault="00744545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Практическая значимость (2 балла):</w:t>
      </w:r>
    </w:p>
    <w:p w:rsidR="0018518D" w:rsidRPr="00787530" w:rsidRDefault="0018518D" w:rsidP="003D0F0E">
      <w:pPr>
        <w:numPr>
          <w:ilvl w:val="0"/>
          <w:numId w:val="19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представленной разработки;</w:t>
      </w:r>
    </w:p>
    <w:p w:rsidR="0018518D" w:rsidRPr="00787530" w:rsidRDefault="0018518D" w:rsidP="003D0F0E">
      <w:pPr>
        <w:numPr>
          <w:ilvl w:val="0"/>
          <w:numId w:val="19"/>
        </w:numPr>
        <w:shd w:val="clear" w:color="auto" w:fill="FFFFFF"/>
        <w:spacing w:after="0" w:line="240" w:lineRule="auto"/>
        <w:ind w:left="36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орфографических и фактических ошибок.</w:t>
      </w:r>
    </w:p>
    <w:p w:rsidR="0018518D" w:rsidRPr="00787530" w:rsidRDefault="00744545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Технологичность (5 баллов):</w:t>
      </w:r>
    </w:p>
    <w:p w:rsidR="0018518D" w:rsidRPr="00787530" w:rsidRDefault="0018518D" w:rsidP="003D0F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стиля оформления слайдов;</w:t>
      </w:r>
    </w:p>
    <w:p w:rsidR="0018518D" w:rsidRPr="00787530" w:rsidRDefault="0018518D" w:rsidP="003D0F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 гамма;</w:t>
      </w:r>
    </w:p>
    <w:p w:rsidR="0018518D" w:rsidRPr="00787530" w:rsidRDefault="0018518D" w:rsidP="003D0F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 слайда;</w:t>
      </w:r>
    </w:p>
    <w:p w:rsidR="0018518D" w:rsidRPr="00787530" w:rsidRDefault="0018518D" w:rsidP="003D0F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применения анимационных и звуковых эффектов;</w:t>
      </w:r>
    </w:p>
    <w:p w:rsidR="0018518D" w:rsidRPr="00787530" w:rsidRDefault="0018518D" w:rsidP="003D0F0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информативность слайда;</w:t>
      </w:r>
    </w:p>
    <w:p w:rsidR="0018518D" w:rsidRPr="00787530" w:rsidRDefault="00744545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18518D" w:rsidRPr="003D0F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работы на конкурс</w:t>
      </w:r>
    </w:p>
    <w:p w:rsidR="00744545" w:rsidRPr="003D0F0E" w:rsidRDefault="00744545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выполненная в </w:t>
      </w:r>
      <w:proofErr w:type="spellStart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="0018518D"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04985" w:rsidRPr="003D0F0E" w:rsidRDefault="0018518D" w:rsidP="003D0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 от 5 до 20 слайдов</w:t>
      </w:r>
      <w:proofErr w:type="gramStart"/>
      <w:r w:rsidRPr="003D0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04985" w:rsidRPr="003D0F0E" w:rsidRDefault="00904985" w:rsidP="003D0F0E">
      <w:pPr>
        <w:pStyle w:val="2"/>
        <w:rPr>
          <w:sz w:val="28"/>
          <w:szCs w:val="28"/>
        </w:rPr>
      </w:pPr>
    </w:p>
    <w:p w:rsidR="001A4441" w:rsidRPr="003D0F0E" w:rsidRDefault="00744545" w:rsidP="003D0F0E">
      <w:pPr>
        <w:pStyle w:val="a6"/>
        <w:jc w:val="both"/>
        <w:rPr>
          <w:b/>
          <w:sz w:val="28"/>
          <w:szCs w:val="28"/>
        </w:rPr>
      </w:pPr>
      <w:r w:rsidRPr="003D0F0E">
        <w:rPr>
          <w:b/>
          <w:sz w:val="28"/>
          <w:szCs w:val="28"/>
        </w:rPr>
        <w:t>7</w:t>
      </w:r>
      <w:r w:rsidR="00DF3E5E" w:rsidRPr="003D0F0E">
        <w:rPr>
          <w:b/>
          <w:sz w:val="28"/>
          <w:szCs w:val="28"/>
        </w:rPr>
        <w:t xml:space="preserve">. </w:t>
      </w:r>
      <w:r w:rsidR="001A4441" w:rsidRPr="003D0F0E">
        <w:rPr>
          <w:b/>
          <w:sz w:val="28"/>
          <w:szCs w:val="28"/>
        </w:rPr>
        <w:t>Порядок и сроки проведения Конкурса.</w:t>
      </w:r>
    </w:p>
    <w:p w:rsidR="001A4441" w:rsidRPr="003D0F0E" w:rsidRDefault="00744545" w:rsidP="003D0F0E">
      <w:pPr>
        <w:pStyle w:val="a6"/>
        <w:jc w:val="both"/>
        <w:rPr>
          <w:sz w:val="28"/>
          <w:szCs w:val="28"/>
        </w:rPr>
      </w:pPr>
      <w:r w:rsidRPr="003D0F0E">
        <w:rPr>
          <w:sz w:val="28"/>
          <w:szCs w:val="28"/>
        </w:rPr>
        <w:t>7</w:t>
      </w:r>
      <w:r w:rsidR="001A4441" w:rsidRPr="003D0F0E">
        <w:rPr>
          <w:sz w:val="28"/>
          <w:szCs w:val="28"/>
        </w:rPr>
        <w:t xml:space="preserve">.1. Конкурс проводится в период с </w:t>
      </w:r>
      <w:r w:rsidR="00904985" w:rsidRPr="003D0F0E">
        <w:rPr>
          <w:sz w:val="28"/>
          <w:szCs w:val="28"/>
        </w:rPr>
        <w:t>25</w:t>
      </w:r>
      <w:r w:rsidR="001A4441" w:rsidRPr="003D0F0E">
        <w:rPr>
          <w:sz w:val="28"/>
          <w:szCs w:val="28"/>
        </w:rPr>
        <w:t>.0</w:t>
      </w:r>
      <w:r w:rsidR="00904985" w:rsidRPr="003D0F0E">
        <w:rPr>
          <w:sz w:val="28"/>
          <w:szCs w:val="28"/>
        </w:rPr>
        <w:t>9</w:t>
      </w:r>
      <w:r w:rsidR="001A4441" w:rsidRPr="003D0F0E">
        <w:rPr>
          <w:sz w:val="28"/>
          <w:szCs w:val="28"/>
        </w:rPr>
        <w:t xml:space="preserve">. 2020г.  по </w:t>
      </w:r>
      <w:r w:rsidR="00904985" w:rsidRPr="003D0F0E">
        <w:rPr>
          <w:sz w:val="28"/>
          <w:szCs w:val="28"/>
        </w:rPr>
        <w:t>12.10</w:t>
      </w:r>
      <w:r w:rsidR="001A4441" w:rsidRPr="003D0F0E">
        <w:rPr>
          <w:sz w:val="28"/>
          <w:szCs w:val="28"/>
        </w:rPr>
        <w:t>. 2020 года в</w:t>
      </w:r>
      <w:r w:rsidRPr="003D0F0E">
        <w:rPr>
          <w:sz w:val="28"/>
          <w:szCs w:val="28"/>
        </w:rPr>
        <w:t xml:space="preserve"> </w:t>
      </w:r>
      <w:r w:rsidR="001A4441" w:rsidRPr="003D0F0E">
        <w:rPr>
          <w:sz w:val="28"/>
          <w:szCs w:val="28"/>
        </w:rPr>
        <w:t xml:space="preserve"> 3 этапа:</w:t>
      </w:r>
    </w:p>
    <w:p w:rsidR="001A4441" w:rsidRPr="003D0F0E" w:rsidRDefault="001A4441" w:rsidP="003D0F0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1-й этап</w:t>
      </w:r>
      <w:r w:rsidRPr="003D0F0E">
        <w:rPr>
          <w:rFonts w:ascii="Times New Roman" w:hAnsi="Times New Roman" w:cs="Times New Roman"/>
          <w:i/>
          <w:sz w:val="28"/>
          <w:szCs w:val="28"/>
        </w:rPr>
        <w:t>:</w:t>
      </w:r>
      <w:r w:rsidRPr="003D0F0E">
        <w:rPr>
          <w:rFonts w:ascii="Times New Roman" w:hAnsi="Times New Roman" w:cs="Times New Roman"/>
          <w:sz w:val="28"/>
          <w:szCs w:val="28"/>
        </w:rPr>
        <w:t xml:space="preserve"> </w:t>
      </w:r>
      <w:r w:rsidR="00904985" w:rsidRPr="003D0F0E">
        <w:rPr>
          <w:rFonts w:ascii="Times New Roman" w:hAnsi="Times New Roman" w:cs="Times New Roman"/>
          <w:sz w:val="28"/>
          <w:szCs w:val="28"/>
        </w:rPr>
        <w:t>25.09</w:t>
      </w:r>
      <w:r w:rsidRPr="003D0F0E">
        <w:rPr>
          <w:rFonts w:ascii="Times New Roman" w:hAnsi="Times New Roman" w:cs="Times New Roman"/>
          <w:sz w:val="28"/>
          <w:szCs w:val="28"/>
        </w:rPr>
        <w:t xml:space="preserve">.2020 – </w:t>
      </w:r>
      <w:r w:rsidR="00904985" w:rsidRPr="003D0F0E">
        <w:rPr>
          <w:rFonts w:ascii="Times New Roman" w:hAnsi="Times New Roman" w:cs="Times New Roman"/>
          <w:sz w:val="28"/>
          <w:szCs w:val="28"/>
        </w:rPr>
        <w:t>0</w:t>
      </w:r>
      <w:r w:rsidR="0018518D" w:rsidRPr="003D0F0E">
        <w:rPr>
          <w:rFonts w:ascii="Times New Roman" w:hAnsi="Times New Roman" w:cs="Times New Roman"/>
          <w:sz w:val="28"/>
          <w:szCs w:val="28"/>
        </w:rPr>
        <w:t>8.10</w:t>
      </w:r>
      <w:r w:rsidRPr="003D0F0E">
        <w:rPr>
          <w:rFonts w:ascii="Times New Roman" w:hAnsi="Times New Roman" w:cs="Times New Roman"/>
          <w:sz w:val="28"/>
          <w:szCs w:val="28"/>
        </w:rPr>
        <w:t>.20г.  – знакомство участников конкурса с положением, подготовка методических материалов, подача в оргкомитет участниками заявки и материалов конкурса;</w:t>
      </w:r>
    </w:p>
    <w:p w:rsidR="001A4441" w:rsidRPr="003D0F0E" w:rsidRDefault="001A4441" w:rsidP="003D0F0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2-й этап</w:t>
      </w:r>
      <w:r w:rsidRPr="003D0F0E">
        <w:rPr>
          <w:rFonts w:ascii="Times New Roman" w:hAnsi="Times New Roman" w:cs="Times New Roman"/>
          <w:i/>
          <w:sz w:val="28"/>
          <w:szCs w:val="28"/>
        </w:rPr>
        <w:t>:</w:t>
      </w:r>
      <w:r w:rsidR="0018518D" w:rsidRPr="003D0F0E">
        <w:rPr>
          <w:rFonts w:ascii="Times New Roman" w:hAnsi="Times New Roman" w:cs="Times New Roman"/>
          <w:sz w:val="28"/>
          <w:szCs w:val="28"/>
        </w:rPr>
        <w:t>09.10</w:t>
      </w:r>
      <w:r w:rsidRPr="003D0F0E">
        <w:rPr>
          <w:rFonts w:ascii="Times New Roman" w:hAnsi="Times New Roman" w:cs="Times New Roman"/>
          <w:sz w:val="28"/>
          <w:szCs w:val="28"/>
        </w:rPr>
        <w:t>.2020-</w:t>
      </w:r>
      <w:r w:rsidR="0018518D" w:rsidRPr="003D0F0E">
        <w:rPr>
          <w:rFonts w:ascii="Times New Roman" w:hAnsi="Times New Roman" w:cs="Times New Roman"/>
          <w:sz w:val="28"/>
          <w:szCs w:val="28"/>
        </w:rPr>
        <w:t>1</w:t>
      </w:r>
      <w:r w:rsidR="00097540" w:rsidRPr="003D0F0E">
        <w:rPr>
          <w:rFonts w:ascii="Times New Roman" w:hAnsi="Times New Roman" w:cs="Times New Roman"/>
          <w:sz w:val="28"/>
          <w:szCs w:val="28"/>
        </w:rPr>
        <w:t>2</w:t>
      </w:r>
      <w:r w:rsidR="0018518D" w:rsidRPr="003D0F0E">
        <w:rPr>
          <w:rFonts w:ascii="Times New Roman" w:hAnsi="Times New Roman" w:cs="Times New Roman"/>
          <w:sz w:val="28"/>
          <w:szCs w:val="28"/>
        </w:rPr>
        <w:t>.10</w:t>
      </w:r>
      <w:r w:rsidRPr="003D0F0E">
        <w:rPr>
          <w:rFonts w:ascii="Times New Roman" w:hAnsi="Times New Roman" w:cs="Times New Roman"/>
          <w:sz w:val="28"/>
          <w:szCs w:val="28"/>
        </w:rPr>
        <w:t>.2020 – работа экспертной комиссии, подведение итогов конкурса.</w:t>
      </w:r>
    </w:p>
    <w:p w:rsidR="001A4441" w:rsidRPr="003D0F0E" w:rsidRDefault="001A4441" w:rsidP="003D0F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F0E">
        <w:rPr>
          <w:rFonts w:ascii="Times New Roman" w:hAnsi="Times New Roman" w:cs="Times New Roman"/>
          <w:i/>
          <w:sz w:val="28"/>
          <w:szCs w:val="28"/>
          <w:u w:val="single"/>
        </w:rPr>
        <w:t>3-й этап:</w:t>
      </w:r>
      <w:r w:rsidRPr="003D0F0E">
        <w:rPr>
          <w:rFonts w:ascii="Times New Roman" w:hAnsi="Times New Roman" w:cs="Times New Roman"/>
          <w:sz w:val="28"/>
          <w:szCs w:val="28"/>
        </w:rPr>
        <w:t xml:space="preserve"> –  финал Конкурса, награждение победителей в рамках методического объединения воспитателей по патриотическому воспитанию дошкольников  (дата проведения будет сообщена позже в координационном плане работы методиста НМЦ по дошкольному образованию).</w:t>
      </w:r>
    </w:p>
    <w:p w:rsidR="00DF3E5E" w:rsidRPr="003D0F0E" w:rsidRDefault="00744545" w:rsidP="003D0F0E">
      <w:pPr>
        <w:pStyle w:val="a6"/>
        <w:jc w:val="both"/>
        <w:rPr>
          <w:b/>
          <w:sz w:val="28"/>
          <w:szCs w:val="28"/>
        </w:rPr>
      </w:pPr>
      <w:r w:rsidRPr="003D0F0E">
        <w:rPr>
          <w:sz w:val="28"/>
          <w:szCs w:val="28"/>
          <w:shd w:val="clear" w:color="auto" w:fill="FFFFFF"/>
        </w:rPr>
        <w:lastRenderedPageBreak/>
        <w:t>7.2</w:t>
      </w:r>
      <w:r w:rsidR="00DF3E5E" w:rsidRPr="003D0F0E">
        <w:rPr>
          <w:sz w:val="28"/>
          <w:szCs w:val="28"/>
          <w:shd w:val="clear" w:color="auto" w:fill="FFFFFF"/>
        </w:rPr>
        <w:t>. Конкурсн</w:t>
      </w:r>
      <w:r w:rsidR="00C93CA4" w:rsidRPr="003D0F0E">
        <w:rPr>
          <w:sz w:val="28"/>
          <w:szCs w:val="28"/>
          <w:shd w:val="clear" w:color="auto" w:fill="FFFFFF"/>
        </w:rPr>
        <w:t>ые</w:t>
      </w:r>
      <w:r w:rsidR="00DF3E5E" w:rsidRPr="003D0F0E">
        <w:rPr>
          <w:sz w:val="28"/>
          <w:szCs w:val="28"/>
          <w:shd w:val="clear" w:color="auto" w:fill="FFFFFF"/>
        </w:rPr>
        <w:t xml:space="preserve"> работ</w:t>
      </w:r>
      <w:r w:rsidR="00C93CA4" w:rsidRPr="003D0F0E">
        <w:rPr>
          <w:sz w:val="28"/>
          <w:szCs w:val="28"/>
          <w:shd w:val="clear" w:color="auto" w:fill="FFFFFF"/>
        </w:rPr>
        <w:t>ы</w:t>
      </w:r>
      <w:r w:rsidR="00DF3E5E" w:rsidRPr="003D0F0E">
        <w:rPr>
          <w:sz w:val="28"/>
          <w:szCs w:val="28"/>
          <w:shd w:val="clear" w:color="auto" w:fill="FFFFFF"/>
        </w:rPr>
        <w:t xml:space="preserve"> принима</w:t>
      </w:r>
      <w:r w:rsidR="00C93CA4" w:rsidRPr="003D0F0E">
        <w:rPr>
          <w:sz w:val="28"/>
          <w:szCs w:val="28"/>
          <w:shd w:val="clear" w:color="auto" w:fill="FFFFFF"/>
        </w:rPr>
        <w:t>ю</w:t>
      </w:r>
      <w:r w:rsidR="00DF3E5E" w:rsidRPr="003D0F0E">
        <w:rPr>
          <w:sz w:val="28"/>
          <w:szCs w:val="28"/>
          <w:shd w:val="clear" w:color="auto" w:fill="FFFFFF"/>
        </w:rPr>
        <w:t xml:space="preserve">тся </w:t>
      </w:r>
      <w:r w:rsidR="00097540" w:rsidRPr="003D0F0E">
        <w:rPr>
          <w:sz w:val="28"/>
          <w:szCs w:val="28"/>
          <w:shd w:val="clear" w:color="auto" w:fill="FFFFFF"/>
        </w:rPr>
        <w:t xml:space="preserve">в электронном виде на электронный адрес </w:t>
      </w:r>
      <w:r w:rsidRPr="003D0F0E">
        <w:rPr>
          <w:color w:val="FF0000"/>
          <w:sz w:val="28"/>
          <w:szCs w:val="28"/>
        </w:rPr>
        <w:t>marilen55@mail.ru</w:t>
      </w:r>
      <w:r w:rsidR="00097540" w:rsidRPr="003D0F0E">
        <w:rPr>
          <w:sz w:val="28"/>
          <w:szCs w:val="28"/>
          <w:shd w:val="clear" w:color="auto" w:fill="FFFFFF"/>
        </w:rPr>
        <w:t xml:space="preserve"> или</w:t>
      </w:r>
      <w:r w:rsidR="0005764B" w:rsidRPr="003D0F0E">
        <w:rPr>
          <w:sz w:val="28"/>
          <w:szCs w:val="28"/>
          <w:shd w:val="clear" w:color="auto" w:fill="FFFFFF"/>
        </w:rPr>
        <w:t xml:space="preserve"> </w:t>
      </w:r>
      <w:r w:rsidR="0005764B" w:rsidRPr="003D0F0E">
        <w:rPr>
          <w:sz w:val="28"/>
          <w:szCs w:val="28"/>
          <w:shd w:val="clear" w:color="auto" w:fill="FFFFFF"/>
          <w:lang w:val="en-US"/>
        </w:rPr>
        <w:t>ya</w:t>
      </w:r>
      <w:r w:rsidR="0005764B" w:rsidRPr="003D0F0E">
        <w:rPr>
          <w:sz w:val="28"/>
          <w:szCs w:val="28"/>
          <w:shd w:val="clear" w:color="auto" w:fill="FFFFFF"/>
        </w:rPr>
        <w:t>.</w:t>
      </w:r>
      <w:r w:rsidR="0005764B" w:rsidRPr="003D0F0E">
        <w:rPr>
          <w:sz w:val="28"/>
          <w:szCs w:val="28"/>
          <w:shd w:val="clear" w:color="auto" w:fill="FFFFFF"/>
          <w:lang w:val="en-US"/>
        </w:rPr>
        <w:t>inna</w:t>
      </w:r>
      <w:r w:rsidR="0005764B" w:rsidRPr="003D0F0E">
        <w:rPr>
          <w:sz w:val="28"/>
          <w:szCs w:val="28"/>
          <w:shd w:val="clear" w:color="auto" w:fill="FFFFFF"/>
        </w:rPr>
        <w:t>-1974@</w:t>
      </w:r>
      <w:r w:rsidR="0005764B" w:rsidRPr="003D0F0E">
        <w:rPr>
          <w:sz w:val="28"/>
          <w:szCs w:val="28"/>
          <w:shd w:val="clear" w:color="auto" w:fill="FFFFFF"/>
          <w:lang w:val="en-US"/>
        </w:rPr>
        <w:t>yandex</w:t>
      </w:r>
      <w:r w:rsidR="0005764B" w:rsidRPr="003D0F0E">
        <w:rPr>
          <w:sz w:val="28"/>
          <w:szCs w:val="28"/>
          <w:shd w:val="clear" w:color="auto" w:fill="FFFFFF"/>
        </w:rPr>
        <w:t>.</w:t>
      </w:r>
      <w:r w:rsidR="0005764B" w:rsidRPr="003D0F0E">
        <w:rPr>
          <w:sz w:val="28"/>
          <w:szCs w:val="28"/>
          <w:shd w:val="clear" w:color="auto" w:fill="FFFFFF"/>
          <w:lang w:val="en-US"/>
        </w:rPr>
        <w:t>ru</w:t>
      </w:r>
      <w:r w:rsidR="00097540" w:rsidRPr="003D0F0E">
        <w:rPr>
          <w:sz w:val="28"/>
          <w:szCs w:val="28"/>
        </w:rPr>
        <w:t xml:space="preserve"> (выбрать любой из указанных адресов)</w:t>
      </w:r>
    </w:p>
    <w:p w:rsidR="00DF3E5E" w:rsidRPr="003D0F0E" w:rsidRDefault="00744545" w:rsidP="003D0F0E">
      <w:pPr>
        <w:pStyle w:val="a6"/>
        <w:jc w:val="both"/>
        <w:rPr>
          <w:sz w:val="28"/>
          <w:szCs w:val="28"/>
        </w:rPr>
      </w:pPr>
      <w:r w:rsidRPr="003D0F0E">
        <w:rPr>
          <w:sz w:val="28"/>
          <w:szCs w:val="28"/>
        </w:rPr>
        <w:t>7.3</w:t>
      </w:r>
      <w:r w:rsidR="00DF3E5E" w:rsidRPr="003D0F0E">
        <w:rPr>
          <w:sz w:val="28"/>
          <w:szCs w:val="28"/>
        </w:rPr>
        <w:t>. К участию в конкурсе допускаются все конкурсанты, предоставившие свои</w:t>
      </w:r>
      <w:r w:rsidR="0018518D" w:rsidRPr="003D0F0E">
        <w:rPr>
          <w:sz w:val="28"/>
          <w:szCs w:val="28"/>
        </w:rPr>
        <w:t xml:space="preserve"> работы в указанные  сроки.</w:t>
      </w:r>
      <w:r w:rsidR="00DF3E5E" w:rsidRPr="003D0F0E">
        <w:rPr>
          <w:sz w:val="28"/>
          <w:szCs w:val="28"/>
        </w:rPr>
        <w:t xml:space="preserve"> </w:t>
      </w:r>
    </w:p>
    <w:p w:rsidR="00DF3E5E" w:rsidRPr="003D0F0E" w:rsidRDefault="00744545" w:rsidP="003D0F0E">
      <w:pPr>
        <w:pStyle w:val="a6"/>
        <w:jc w:val="both"/>
        <w:rPr>
          <w:sz w:val="28"/>
          <w:szCs w:val="28"/>
        </w:rPr>
      </w:pPr>
      <w:r w:rsidRPr="003D0F0E">
        <w:rPr>
          <w:sz w:val="28"/>
          <w:szCs w:val="28"/>
        </w:rPr>
        <w:t>7.4</w:t>
      </w:r>
      <w:r w:rsidR="00DF3E5E" w:rsidRPr="003D0F0E">
        <w:rPr>
          <w:sz w:val="28"/>
          <w:szCs w:val="28"/>
        </w:rPr>
        <w:t xml:space="preserve">. Организационный взнос составляет  </w:t>
      </w:r>
      <w:r w:rsidR="00DF3E5E" w:rsidRPr="003D0F0E">
        <w:rPr>
          <w:bCs/>
          <w:sz w:val="28"/>
          <w:szCs w:val="28"/>
        </w:rPr>
        <w:t>50 рублей</w:t>
      </w:r>
      <w:r w:rsidR="00DF3E5E" w:rsidRPr="003D0F0E">
        <w:rPr>
          <w:sz w:val="28"/>
          <w:szCs w:val="28"/>
        </w:rPr>
        <w:t xml:space="preserve">  за одну конкурсную работу. Оплата </w:t>
      </w:r>
      <w:proofErr w:type="spellStart"/>
      <w:r w:rsidR="00DF3E5E" w:rsidRPr="003D0F0E">
        <w:rPr>
          <w:sz w:val="28"/>
          <w:szCs w:val="28"/>
        </w:rPr>
        <w:t>оргвзноса</w:t>
      </w:r>
      <w:proofErr w:type="spellEnd"/>
      <w:r w:rsidR="00DF3E5E" w:rsidRPr="003D0F0E">
        <w:rPr>
          <w:sz w:val="28"/>
          <w:szCs w:val="28"/>
        </w:rPr>
        <w:t xml:space="preserve"> идет на награждение победителей и участников конкурса. </w:t>
      </w:r>
    </w:p>
    <w:p w:rsidR="00361C76" w:rsidRPr="003D0F0E" w:rsidRDefault="00744545" w:rsidP="003D0F0E">
      <w:pPr>
        <w:tabs>
          <w:tab w:val="left" w:pos="622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>7.5</w:t>
      </w:r>
      <w:r w:rsidR="00097540"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61C76"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Конкурса проводится подведение итогов: </w:t>
      </w:r>
    </w:p>
    <w:p w:rsidR="00361C76" w:rsidRPr="003D0F0E" w:rsidRDefault="00361C76" w:rsidP="003D0F0E">
      <w:pPr>
        <w:tabs>
          <w:tab w:val="left" w:pos="851"/>
          <w:tab w:val="left" w:pos="62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>• за участие в Конкурсе всем педагогам вручаются Сертификат участника</w:t>
      </w:r>
      <w:r w:rsidR="00097540"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0F0E">
        <w:rPr>
          <w:rFonts w:ascii="Times New Roman" w:hAnsi="Times New Roman" w:cs="Times New Roman"/>
          <w:sz w:val="28"/>
          <w:szCs w:val="28"/>
          <w:shd w:val="clear" w:color="auto" w:fill="FFFFFF"/>
        </w:rPr>
        <w:t>и поощрительные призы за участие. </w:t>
      </w:r>
    </w:p>
    <w:p w:rsidR="00361C76" w:rsidRPr="003D0F0E" w:rsidRDefault="00361C76" w:rsidP="003D0F0E">
      <w:pPr>
        <w:pStyle w:val="a6"/>
        <w:jc w:val="both"/>
        <w:rPr>
          <w:sz w:val="28"/>
          <w:szCs w:val="28"/>
        </w:rPr>
      </w:pPr>
      <w:r w:rsidRPr="003D0F0E">
        <w:rPr>
          <w:sz w:val="28"/>
          <w:szCs w:val="28"/>
          <w:shd w:val="clear" w:color="auto" w:fill="FFFFFF"/>
        </w:rPr>
        <w:t>• победители  1, 2, 3 место - с вручением Дипломов и памятных подарков.</w:t>
      </w:r>
    </w:p>
    <w:p w:rsidR="00052E8C" w:rsidRPr="003D0F0E" w:rsidRDefault="00052E8C" w:rsidP="003D0F0E">
      <w:pPr>
        <w:pStyle w:val="a6"/>
        <w:jc w:val="both"/>
        <w:rPr>
          <w:sz w:val="28"/>
          <w:szCs w:val="28"/>
        </w:rPr>
      </w:pPr>
    </w:p>
    <w:p w:rsidR="00BC4F03" w:rsidRPr="003D0F0E" w:rsidRDefault="00C93CA4" w:rsidP="003D0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0F0E">
        <w:rPr>
          <w:color w:val="000000"/>
          <w:sz w:val="28"/>
          <w:szCs w:val="28"/>
        </w:rPr>
        <w:t>Контактная информация</w:t>
      </w:r>
    </w:p>
    <w:p w:rsidR="00C93CA4" w:rsidRPr="003D0F0E" w:rsidRDefault="00C93CA4" w:rsidP="003D0F0E">
      <w:pPr>
        <w:pStyle w:val="a6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3D0F0E">
        <w:rPr>
          <w:sz w:val="28"/>
          <w:szCs w:val="28"/>
        </w:rPr>
        <w:t>Контакты</w:t>
      </w:r>
      <w:r w:rsidR="0018518D" w:rsidRPr="003D0F0E">
        <w:rPr>
          <w:sz w:val="28"/>
          <w:szCs w:val="28"/>
        </w:rPr>
        <w:t xml:space="preserve">: </w:t>
      </w:r>
      <w:r w:rsidRPr="003D0F0E">
        <w:rPr>
          <w:rStyle w:val="a7"/>
          <w:b w:val="0"/>
          <w:color w:val="000000"/>
          <w:sz w:val="28"/>
          <w:szCs w:val="28"/>
          <w:shd w:val="clear" w:color="auto" w:fill="FFFFFF"/>
        </w:rPr>
        <w:t>телефон:</w:t>
      </w:r>
      <w:r w:rsidRPr="003D0F0E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="0018518D" w:rsidRPr="003D0F0E">
        <w:rPr>
          <w:sz w:val="28"/>
          <w:szCs w:val="28"/>
        </w:rPr>
        <w:t xml:space="preserve"> </w:t>
      </w:r>
      <w:r w:rsidR="001C6DE0" w:rsidRPr="003D0F0E">
        <w:rPr>
          <w:sz w:val="28"/>
          <w:szCs w:val="28"/>
        </w:rPr>
        <w:t xml:space="preserve">  </w:t>
      </w:r>
      <w:r w:rsidR="0018518D" w:rsidRPr="003D0F0E">
        <w:rPr>
          <w:color w:val="FF0000"/>
          <w:sz w:val="28"/>
          <w:szCs w:val="28"/>
        </w:rPr>
        <w:t xml:space="preserve">89058961388 </w:t>
      </w:r>
      <w:r w:rsidR="0018518D" w:rsidRPr="003D0F0E">
        <w:rPr>
          <w:sz w:val="28"/>
          <w:szCs w:val="28"/>
        </w:rPr>
        <w:t xml:space="preserve">Ефимова Светлана Андреевна </w:t>
      </w:r>
      <w:r w:rsidR="001C6DE0" w:rsidRPr="003D0F0E">
        <w:rPr>
          <w:sz w:val="28"/>
          <w:szCs w:val="28"/>
        </w:rPr>
        <w:t xml:space="preserve">(старший воспитатель </w:t>
      </w:r>
      <w:r w:rsidR="0018518D" w:rsidRPr="003D0F0E">
        <w:rPr>
          <w:sz w:val="28"/>
          <w:szCs w:val="28"/>
        </w:rPr>
        <w:t>СОШ №54</w:t>
      </w:r>
      <w:r w:rsidR="001C6DE0" w:rsidRPr="003D0F0E">
        <w:rPr>
          <w:sz w:val="28"/>
          <w:szCs w:val="28"/>
        </w:rPr>
        <w:t>)</w:t>
      </w:r>
      <w:r w:rsidR="00A81E22" w:rsidRPr="003D0F0E">
        <w:rPr>
          <w:sz w:val="28"/>
          <w:szCs w:val="28"/>
        </w:rPr>
        <w:t xml:space="preserve">; </w:t>
      </w:r>
      <w:r w:rsidR="00D57B0C" w:rsidRPr="003D0F0E">
        <w:rPr>
          <w:sz w:val="28"/>
          <w:szCs w:val="28"/>
        </w:rPr>
        <w:t>8 987 866 71 32</w:t>
      </w:r>
      <w:bookmarkStart w:id="0" w:name="_GoBack"/>
      <w:bookmarkEnd w:id="0"/>
      <w:r w:rsidR="001C6DE0" w:rsidRPr="003D0F0E">
        <w:rPr>
          <w:sz w:val="28"/>
          <w:szCs w:val="28"/>
        </w:rPr>
        <w:t xml:space="preserve"> </w:t>
      </w:r>
      <w:r w:rsidR="00A81E22" w:rsidRPr="003D0F0E">
        <w:rPr>
          <w:sz w:val="28"/>
          <w:szCs w:val="28"/>
        </w:rPr>
        <w:t>Гусева Инна Владимировна</w:t>
      </w:r>
      <w:r w:rsidR="001C6DE0" w:rsidRPr="003D0F0E">
        <w:rPr>
          <w:sz w:val="28"/>
          <w:szCs w:val="28"/>
        </w:rPr>
        <w:t xml:space="preserve"> (старший воспитатель</w:t>
      </w:r>
      <w:r w:rsidR="0018518D" w:rsidRPr="003D0F0E">
        <w:rPr>
          <w:sz w:val="28"/>
          <w:szCs w:val="28"/>
        </w:rPr>
        <w:t xml:space="preserve"> МДОАУ №18</w:t>
      </w:r>
      <w:r w:rsidR="00A81E22" w:rsidRPr="003D0F0E">
        <w:rPr>
          <w:sz w:val="28"/>
          <w:szCs w:val="28"/>
        </w:rPr>
        <w:t>)</w:t>
      </w:r>
    </w:p>
    <w:p w:rsidR="00C93CA4" w:rsidRPr="003D0F0E" w:rsidRDefault="00C93CA4" w:rsidP="003D0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E22" w:rsidRPr="003D0F0E" w:rsidRDefault="00A81E22" w:rsidP="003D0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E22" w:rsidRPr="003D0F0E" w:rsidRDefault="00A81E22" w:rsidP="003D0F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1E22" w:rsidRPr="003D0F0E" w:rsidRDefault="00A81E22" w:rsidP="003D0F0E">
      <w:pPr>
        <w:tabs>
          <w:tab w:val="left" w:pos="6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E22" w:rsidRPr="003D0F0E" w:rsidRDefault="00A81E22" w:rsidP="003D0F0E">
      <w:pPr>
        <w:tabs>
          <w:tab w:val="left" w:pos="6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E22" w:rsidRPr="003D0F0E" w:rsidRDefault="00A81E22" w:rsidP="003D0F0E">
      <w:pPr>
        <w:tabs>
          <w:tab w:val="left" w:pos="6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E22" w:rsidRPr="003D0F0E" w:rsidRDefault="00A81E22" w:rsidP="003D0F0E">
      <w:pPr>
        <w:tabs>
          <w:tab w:val="left" w:pos="6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CA4" w:rsidRPr="00445C75" w:rsidRDefault="00744545" w:rsidP="00C93CA4">
      <w:pPr>
        <w:tabs>
          <w:tab w:val="left" w:pos="62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C93CA4" w:rsidRDefault="00C93CA4" w:rsidP="00C93CA4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C75">
        <w:rPr>
          <w:rFonts w:ascii="Times New Roman" w:hAnsi="Times New Roman" w:cs="Times New Roman"/>
          <w:sz w:val="28"/>
          <w:szCs w:val="28"/>
        </w:rPr>
        <w:tab/>
      </w:r>
    </w:p>
    <w:p w:rsidR="00744545" w:rsidRDefault="00C93CA4" w:rsidP="00C93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DED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  <w:r w:rsidRPr="00917DE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917DED">
        <w:rPr>
          <w:rFonts w:ascii="Times New Roman" w:eastAsia="Calibri" w:hAnsi="Times New Roman" w:cs="Times New Roman"/>
          <w:b/>
          <w:sz w:val="28"/>
          <w:szCs w:val="28"/>
        </w:rPr>
        <w:t>участ</w:t>
      </w:r>
      <w:r w:rsidRPr="00917DED">
        <w:rPr>
          <w:rFonts w:ascii="Times New Roman" w:hAnsi="Times New Roman" w:cs="Times New Roman"/>
          <w:b/>
          <w:sz w:val="28"/>
          <w:szCs w:val="28"/>
        </w:rPr>
        <w:t xml:space="preserve">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44545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proofErr w:type="spellStart"/>
      <w:r w:rsidR="00744545">
        <w:rPr>
          <w:rFonts w:ascii="Times New Roman" w:hAnsi="Times New Roman" w:cs="Times New Roman"/>
          <w:b/>
          <w:sz w:val="28"/>
          <w:szCs w:val="28"/>
        </w:rPr>
        <w:t>видеопрезентаций</w:t>
      </w:r>
      <w:proofErr w:type="spellEnd"/>
    </w:p>
    <w:p w:rsidR="00C93CA4" w:rsidRPr="003D0F0E" w:rsidRDefault="00744545" w:rsidP="003D0F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тему: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Мы-орчане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5574"/>
        <w:gridCol w:w="3439"/>
      </w:tblGrid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445C75">
              <w:rPr>
                <w:rFonts w:ascii="Times New Roman" w:hAnsi="Times New Roman" w:cs="Times New Roman"/>
                <w:sz w:val="28"/>
                <w:szCs w:val="28"/>
              </w:rPr>
              <w:t xml:space="preserve">именование </w:t>
            </w: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онтактные телефоны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Электрон</w:t>
            </w:r>
            <w:r w:rsidRPr="00445C75">
              <w:rPr>
                <w:rFonts w:ascii="Times New Roman" w:hAnsi="Times New Roman" w:cs="Times New Roman"/>
                <w:sz w:val="28"/>
                <w:szCs w:val="28"/>
              </w:rPr>
              <w:t>ная почта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A81E2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 w:rsidR="00744545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3CA4" w:rsidRPr="00445C75" w:rsidTr="00A81E22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A81E22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93CA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3D0F0E" w:rsidRDefault="00C93CA4" w:rsidP="007A11A2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D0F0E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Номинация конкурса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A4" w:rsidRPr="00445C75" w:rsidRDefault="00C93CA4" w:rsidP="007A11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D3671" w:rsidRDefault="000D3671"/>
    <w:sectPr w:rsidR="000D3671" w:rsidSect="009A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06F"/>
    <w:multiLevelType w:val="multilevel"/>
    <w:tmpl w:val="C46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07E2C"/>
    <w:multiLevelType w:val="multilevel"/>
    <w:tmpl w:val="61821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96647"/>
    <w:multiLevelType w:val="multilevel"/>
    <w:tmpl w:val="E8302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B28C8"/>
    <w:multiLevelType w:val="multilevel"/>
    <w:tmpl w:val="5894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12ADF"/>
    <w:multiLevelType w:val="multilevel"/>
    <w:tmpl w:val="BE5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77CD2"/>
    <w:multiLevelType w:val="multilevel"/>
    <w:tmpl w:val="93021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A1D3F"/>
    <w:multiLevelType w:val="multilevel"/>
    <w:tmpl w:val="765C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E4EFD"/>
    <w:multiLevelType w:val="hybridMultilevel"/>
    <w:tmpl w:val="6916EB88"/>
    <w:lvl w:ilvl="0" w:tplc="3F5C4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E7160"/>
    <w:multiLevelType w:val="multilevel"/>
    <w:tmpl w:val="8252EC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23C20"/>
    <w:multiLevelType w:val="multilevel"/>
    <w:tmpl w:val="898EA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D14B6"/>
    <w:multiLevelType w:val="multilevel"/>
    <w:tmpl w:val="8B62AD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367E9"/>
    <w:multiLevelType w:val="multilevel"/>
    <w:tmpl w:val="63701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25FE5"/>
    <w:multiLevelType w:val="hybridMultilevel"/>
    <w:tmpl w:val="B7E45262"/>
    <w:lvl w:ilvl="0" w:tplc="EC38BCE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FB63CE8"/>
    <w:multiLevelType w:val="multilevel"/>
    <w:tmpl w:val="C112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2F21E3"/>
    <w:multiLevelType w:val="multilevel"/>
    <w:tmpl w:val="8E0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183F3A"/>
    <w:multiLevelType w:val="multilevel"/>
    <w:tmpl w:val="BAFA9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986722"/>
    <w:multiLevelType w:val="multilevel"/>
    <w:tmpl w:val="9BF8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90BB7"/>
    <w:multiLevelType w:val="multilevel"/>
    <w:tmpl w:val="5144E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D10D03"/>
    <w:multiLevelType w:val="multilevel"/>
    <w:tmpl w:val="D74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A065A"/>
    <w:multiLevelType w:val="multilevel"/>
    <w:tmpl w:val="BBFA13FA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 w:val="0"/>
      </w:rPr>
    </w:lvl>
  </w:abstractNum>
  <w:abstractNum w:abstractNumId="20">
    <w:nsid w:val="6C17712B"/>
    <w:multiLevelType w:val="hybridMultilevel"/>
    <w:tmpl w:val="55BA16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D57C93"/>
    <w:multiLevelType w:val="hybridMultilevel"/>
    <w:tmpl w:val="FC945B6A"/>
    <w:lvl w:ilvl="0" w:tplc="3BC086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F4BC5"/>
    <w:multiLevelType w:val="multilevel"/>
    <w:tmpl w:val="01E653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10CC4"/>
    <w:multiLevelType w:val="multilevel"/>
    <w:tmpl w:val="D12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0"/>
  </w:num>
  <w:num w:numId="6">
    <w:abstractNumId w:val="7"/>
  </w:num>
  <w:num w:numId="7">
    <w:abstractNumId w:val="18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  <w:num w:numId="18">
    <w:abstractNumId w:val="0"/>
  </w:num>
  <w:num w:numId="19">
    <w:abstractNumId w:val="23"/>
  </w:num>
  <w:num w:numId="20">
    <w:abstractNumId w:val="13"/>
  </w:num>
  <w:num w:numId="21">
    <w:abstractNumId w:val="1"/>
  </w:num>
  <w:num w:numId="22">
    <w:abstractNumId w:val="22"/>
  </w:num>
  <w:num w:numId="23">
    <w:abstractNumId w:val="14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951"/>
    <w:rsid w:val="0002127D"/>
    <w:rsid w:val="00052E8C"/>
    <w:rsid w:val="0005764B"/>
    <w:rsid w:val="00097540"/>
    <w:rsid w:val="000B6951"/>
    <w:rsid w:val="000C7D5F"/>
    <w:rsid w:val="000D3671"/>
    <w:rsid w:val="0018267C"/>
    <w:rsid w:val="0018518D"/>
    <w:rsid w:val="001A4441"/>
    <w:rsid w:val="001C6DE0"/>
    <w:rsid w:val="00244E13"/>
    <w:rsid w:val="00361C76"/>
    <w:rsid w:val="003D0F0E"/>
    <w:rsid w:val="0041042D"/>
    <w:rsid w:val="004859D7"/>
    <w:rsid w:val="00493E00"/>
    <w:rsid w:val="005C3FF2"/>
    <w:rsid w:val="0064507F"/>
    <w:rsid w:val="00744545"/>
    <w:rsid w:val="00787530"/>
    <w:rsid w:val="00820D97"/>
    <w:rsid w:val="008E4973"/>
    <w:rsid w:val="00904985"/>
    <w:rsid w:val="0095171F"/>
    <w:rsid w:val="009867D8"/>
    <w:rsid w:val="009A7AAB"/>
    <w:rsid w:val="00A81E22"/>
    <w:rsid w:val="00B20E52"/>
    <w:rsid w:val="00B234EA"/>
    <w:rsid w:val="00BC4F03"/>
    <w:rsid w:val="00C25856"/>
    <w:rsid w:val="00C93CA4"/>
    <w:rsid w:val="00CF753D"/>
    <w:rsid w:val="00D15FC2"/>
    <w:rsid w:val="00D57B0C"/>
    <w:rsid w:val="00DF3E5E"/>
    <w:rsid w:val="00E6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3671"/>
    <w:rPr>
      <w:color w:val="0000FF"/>
      <w:u w:val="single"/>
    </w:rPr>
  </w:style>
  <w:style w:type="character" w:customStyle="1" w:styleId="c3">
    <w:name w:val="c3"/>
    <w:basedOn w:val="a0"/>
    <w:rsid w:val="000D3671"/>
  </w:style>
  <w:style w:type="paragraph" w:customStyle="1" w:styleId="c4">
    <w:name w:val="c4"/>
    <w:basedOn w:val="a"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671"/>
  </w:style>
  <w:style w:type="paragraph" w:customStyle="1" w:styleId="paragraph">
    <w:name w:val="paragraph"/>
    <w:basedOn w:val="a"/>
    <w:rsid w:val="0005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52E8C"/>
  </w:style>
  <w:style w:type="character" w:customStyle="1" w:styleId="eop">
    <w:name w:val="eop"/>
    <w:basedOn w:val="a0"/>
    <w:rsid w:val="00052E8C"/>
  </w:style>
  <w:style w:type="paragraph" w:styleId="a5">
    <w:name w:val="List Paragraph"/>
    <w:basedOn w:val="a"/>
    <w:uiPriority w:val="34"/>
    <w:qFormat/>
    <w:rsid w:val="00052E8C"/>
    <w:pPr>
      <w:ind w:left="720"/>
      <w:contextualSpacing/>
    </w:pPr>
  </w:style>
  <w:style w:type="paragraph" w:styleId="a6">
    <w:name w:val="No Spacing"/>
    <w:uiPriority w:val="1"/>
    <w:qFormat/>
    <w:rsid w:val="0005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4507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507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A4441"/>
    <w:rPr>
      <w:b/>
      <w:bCs/>
    </w:rPr>
  </w:style>
  <w:style w:type="character" w:customStyle="1" w:styleId="c0">
    <w:name w:val="c0"/>
    <w:basedOn w:val="a0"/>
    <w:rsid w:val="00787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3671"/>
    <w:rPr>
      <w:color w:val="0000FF"/>
      <w:u w:val="single"/>
    </w:rPr>
  </w:style>
  <w:style w:type="character" w:customStyle="1" w:styleId="c3">
    <w:name w:val="c3"/>
    <w:basedOn w:val="a0"/>
    <w:rsid w:val="000D3671"/>
  </w:style>
  <w:style w:type="paragraph" w:customStyle="1" w:styleId="c4">
    <w:name w:val="c4"/>
    <w:basedOn w:val="a"/>
    <w:rsid w:val="000D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3671"/>
  </w:style>
  <w:style w:type="paragraph" w:customStyle="1" w:styleId="paragraph">
    <w:name w:val="paragraph"/>
    <w:basedOn w:val="a"/>
    <w:rsid w:val="0005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52E8C"/>
  </w:style>
  <w:style w:type="character" w:customStyle="1" w:styleId="eop">
    <w:name w:val="eop"/>
    <w:basedOn w:val="a0"/>
    <w:rsid w:val="00052E8C"/>
  </w:style>
  <w:style w:type="paragraph" w:styleId="a5">
    <w:name w:val="List Paragraph"/>
    <w:basedOn w:val="a"/>
    <w:uiPriority w:val="34"/>
    <w:qFormat/>
    <w:rsid w:val="00052E8C"/>
    <w:pPr>
      <w:ind w:left="720"/>
      <w:contextualSpacing/>
    </w:pPr>
  </w:style>
  <w:style w:type="paragraph" w:styleId="a6">
    <w:name w:val="No Spacing"/>
    <w:uiPriority w:val="1"/>
    <w:qFormat/>
    <w:rsid w:val="0005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4507F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645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Strong"/>
    <w:basedOn w:val="a0"/>
    <w:uiPriority w:val="22"/>
    <w:qFormat/>
    <w:rsid w:val="001A4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Олеся Шарова</cp:lastModifiedBy>
  <cp:revision>2</cp:revision>
  <dcterms:created xsi:type="dcterms:W3CDTF">2020-09-04T06:45:00Z</dcterms:created>
  <dcterms:modified xsi:type="dcterms:W3CDTF">2020-09-04T06:45:00Z</dcterms:modified>
</cp:coreProperties>
</file>