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35" w:rsidRDefault="00466F35" w:rsidP="00466F35">
      <w:pPr>
        <w:jc w:val="center"/>
        <w:rPr>
          <w:rFonts w:asciiTheme="majorHAnsi" w:hAnsiTheme="majorHAnsi"/>
          <w:b/>
          <w:i w:val="0"/>
          <w:sz w:val="32"/>
        </w:rPr>
      </w:pPr>
      <w:r w:rsidRPr="00632429">
        <w:rPr>
          <w:rFonts w:asciiTheme="majorHAnsi" w:hAnsiTheme="majorHAnsi"/>
          <w:b/>
          <w:i w:val="0"/>
          <w:sz w:val="32"/>
        </w:rPr>
        <w:t xml:space="preserve">Публикации педагогов </w:t>
      </w:r>
      <w:r>
        <w:rPr>
          <w:rFonts w:asciiTheme="majorHAnsi" w:hAnsiTheme="majorHAnsi"/>
          <w:b/>
          <w:i w:val="0"/>
          <w:sz w:val="32"/>
        </w:rPr>
        <w:t xml:space="preserve">                                                                             </w:t>
      </w:r>
      <w:r w:rsidRPr="00632429">
        <w:rPr>
          <w:rFonts w:asciiTheme="majorHAnsi" w:hAnsiTheme="majorHAnsi"/>
          <w:b/>
          <w:i w:val="0"/>
          <w:sz w:val="32"/>
        </w:rPr>
        <w:t>МДОАУ «Детский сад № 46 г. Орска»</w:t>
      </w:r>
    </w:p>
    <w:p w:rsidR="00466F35" w:rsidRDefault="00466F35" w:rsidP="00466F35">
      <w:pPr>
        <w:jc w:val="center"/>
        <w:rPr>
          <w:rFonts w:asciiTheme="majorHAnsi" w:hAnsiTheme="majorHAnsi"/>
          <w:b/>
          <w:i w:val="0"/>
          <w:sz w:val="32"/>
        </w:rPr>
      </w:pPr>
      <w:r>
        <w:rPr>
          <w:rFonts w:asciiTheme="majorHAnsi" w:hAnsiTheme="majorHAnsi"/>
          <w:b/>
          <w:i w:val="0"/>
          <w:sz w:val="32"/>
        </w:rPr>
        <w:t>2023</w:t>
      </w:r>
      <w:r>
        <w:rPr>
          <w:rFonts w:asciiTheme="majorHAnsi" w:hAnsiTheme="majorHAnsi"/>
          <w:b/>
          <w:i w:val="0"/>
          <w:sz w:val="32"/>
        </w:rPr>
        <w:t xml:space="preserve"> год</w:t>
      </w:r>
    </w:p>
    <w:tbl>
      <w:tblPr>
        <w:tblStyle w:val="a3"/>
        <w:tblW w:w="9747" w:type="dxa"/>
        <w:tblInd w:w="-743" w:type="dxa"/>
        <w:tblLook w:val="04A0" w:firstRow="1" w:lastRow="0" w:firstColumn="1" w:lastColumn="0" w:noHBand="0" w:noVBand="1"/>
      </w:tblPr>
      <w:tblGrid>
        <w:gridCol w:w="552"/>
        <w:gridCol w:w="2958"/>
        <w:gridCol w:w="6237"/>
      </w:tblGrid>
      <w:tr w:rsidR="00466F35" w:rsidTr="006D0D19">
        <w:tc>
          <w:tcPr>
            <w:tcW w:w="552" w:type="dxa"/>
          </w:tcPr>
          <w:p w:rsidR="00466F35" w:rsidRDefault="00466F35" w:rsidP="006D0D19">
            <w:pPr>
              <w:jc w:val="center"/>
              <w:rPr>
                <w:rFonts w:asciiTheme="majorHAnsi" w:hAnsiTheme="majorHAnsi"/>
                <w:b/>
                <w:i w:val="0"/>
                <w:sz w:val="32"/>
              </w:rPr>
            </w:pPr>
            <w:r>
              <w:rPr>
                <w:rFonts w:asciiTheme="majorHAnsi" w:hAnsiTheme="majorHAnsi"/>
                <w:b/>
                <w:i w:val="0"/>
                <w:sz w:val="32"/>
              </w:rPr>
              <w:t>№</w:t>
            </w:r>
          </w:p>
        </w:tc>
        <w:tc>
          <w:tcPr>
            <w:tcW w:w="2958" w:type="dxa"/>
          </w:tcPr>
          <w:p w:rsidR="00466F35" w:rsidRDefault="00466F35" w:rsidP="006D0D19">
            <w:pPr>
              <w:jc w:val="center"/>
              <w:rPr>
                <w:rFonts w:asciiTheme="majorHAnsi" w:hAnsiTheme="majorHAnsi"/>
                <w:b/>
                <w:i w:val="0"/>
                <w:sz w:val="32"/>
              </w:rPr>
            </w:pPr>
            <w:r>
              <w:rPr>
                <w:rFonts w:asciiTheme="majorHAnsi" w:hAnsiTheme="majorHAnsi"/>
                <w:b/>
                <w:i w:val="0"/>
                <w:sz w:val="32"/>
              </w:rPr>
              <w:t>Ф.И.О. педагога</w:t>
            </w:r>
          </w:p>
        </w:tc>
        <w:tc>
          <w:tcPr>
            <w:tcW w:w="6237" w:type="dxa"/>
          </w:tcPr>
          <w:p w:rsidR="00466F35" w:rsidRDefault="00466F35" w:rsidP="006D0D19">
            <w:pPr>
              <w:jc w:val="center"/>
              <w:rPr>
                <w:rFonts w:asciiTheme="majorHAnsi" w:hAnsiTheme="majorHAnsi"/>
                <w:b/>
                <w:i w:val="0"/>
                <w:sz w:val="32"/>
              </w:rPr>
            </w:pPr>
            <w:r>
              <w:rPr>
                <w:rFonts w:asciiTheme="majorHAnsi" w:hAnsiTheme="majorHAnsi"/>
                <w:b/>
                <w:i w:val="0"/>
                <w:sz w:val="32"/>
              </w:rPr>
              <w:t>Ссылка на публикацию</w:t>
            </w:r>
          </w:p>
        </w:tc>
      </w:tr>
      <w:tr w:rsidR="00466F35" w:rsidTr="006D0D19">
        <w:tc>
          <w:tcPr>
            <w:tcW w:w="552" w:type="dxa"/>
          </w:tcPr>
          <w:p w:rsidR="00466F35" w:rsidRPr="00AD281A" w:rsidRDefault="00466F35" w:rsidP="006D0D1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>1.</w:t>
            </w:r>
          </w:p>
        </w:tc>
        <w:tc>
          <w:tcPr>
            <w:tcW w:w="2958" w:type="dxa"/>
          </w:tcPr>
          <w:p w:rsidR="00466F35" w:rsidRPr="00AD281A" w:rsidRDefault="00466F35" w:rsidP="006D0D1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>Филатова Ю.Ю.</w:t>
            </w:r>
          </w:p>
        </w:tc>
        <w:tc>
          <w:tcPr>
            <w:tcW w:w="6237" w:type="dxa"/>
          </w:tcPr>
          <w:p w:rsidR="00466F35" w:rsidRDefault="00466F35" w:rsidP="00466F35">
            <w:pPr>
              <w:tabs>
                <w:tab w:val="left" w:pos="2340"/>
                <w:tab w:val="center" w:pos="3010"/>
              </w:tabs>
              <w:jc w:val="center"/>
              <w:rPr>
                <w:rFonts w:ascii="Times New Roman" w:hAnsi="Times New Roman" w:cs="Times New Roman"/>
                <w:bCs/>
                <w:i w:val="0"/>
                <w:sz w:val="24"/>
              </w:rPr>
            </w:pPr>
            <w:r w:rsidRPr="00466F35">
              <w:rPr>
                <w:rFonts w:ascii="Times New Roman" w:hAnsi="Times New Roman" w:cs="Times New Roman"/>
                <w:bCs/>
                <w:i w:val="0"/>
                <w:sz w:val="24"/>
              </w:rPr>
              <w:t>Самостоятельная письменная работа Эссе " Я - педагог"</w:t>
            </w:r>
          </w:p>
          <w:p w:rsidR="00466F35" w:rsidRDefault="00466F35" w:rsidP="00466F35">
            <w:pPr>
              <w:tabs>
                <w:tab w:val="left" w:pos="2340"/>
                <w:tab w:val="center" w:pos="3010"/>
              </w:tabs>
              <w:jc w:val="center"/>
              <w:rPr>
                <w:rFonts w:ascii="Times New Roman" w:hAnsi="Times New Roman" w:cs="Times New Roman"/>
                <w:bCs/>
                <w:i w:val="0"/>
                <w:sz w:val="24"/>
              </w:rPr>
            </w:pPr>
            <w:hyperlink r:id="rId5" w:history="1">
              <w:r w:rsidRPr="00A5793E">
                <w:rPr>
                  <w:rStyle w:val="a4"/>
                  <w:rFonts w:ascii="Times New Roman" w:hAnsi="Times New Roman" w:cs="Times New Roman"/>
                  <w:bCs/>
                  <w:i w:val="0"/>
                  <w:sz w:val="24"/>
                </w:rPr>
                <w:t>https://infourok.ru/samostoyatelnaya-pismennaya-rabota-esse-ya-pedagog-6507240.html</w:t>
              </w:r>
            </w:hyperlink>
            <w:r>
              <w:rPr>
                <w:rFonts w:ascii="Times New Roman" w:hAnsi="Times New Roman" w:cs="Times New Roman"/>
                <w:bCs/>
                <w:i w:val="0"/>
                <w:sz w:val="24"/>
              </w:rPr>
              <w:t xml:space="preserve"> </w:t>
            </w:r>
          </w:p>
          <w:p w:rsidR="00466F35" w:rsidRDefault="00466F35" w:rsidP="00466F35">
            <w:pPr>
              <w:tabs>
                <w:tab w:val="left" w:pos="2340"/>
                <w:tab w:val="center" w:pos="3010"/>
              </w:tabs>
              <w:jc w:val="center"/>
              <w:rPr>
                <w:rFonts w:ascii="Times New Roman" w:hAnsi="Times New Roman" w:cs="Times New Roman"/>
                <w:bCs/>
                <w:i w:val="0"/>
                <w:sz w:val="24"/>
              </w:rPr>
            </w:pPr>
            <w:r>
              <w:rPr>
                <w:rFonts w:ascii="Times New Roman" w:hAnsi="Times New Roman" w:cs="Times New Roman"/>
                <w:bCs/>
                <w:i w:val="0"/>
                <w:sz w:val="24"/>
              </w:rPr>
              <w:t>Мастер – класс</w:t>
            </w:r>
          </w:p>
          <w:p w:rsidR="00466F35" w:rsidRPr="00466F35" w:rsidRDefault="00466F35" w:rsidP="00466F35">
            <w:pPr>
              <w:tabs>
                <w:tab w:val="left" w:pos="2340"/>
                <w:tab w:val="center" w:pos="3010"/>
              </w:tabs>
              <w:jc w:val="center"/>
              <w:rPr>
                <w:rFonts w:ascii="Times New Roman" w:hAnsi="Times New Roman" w:cs="Times New Roman"/>
                <w:bCs/>
                <w:i w:val="0"/>
                <w:sz w:val="24"/>
              </w:rPr>
            </w:pPr>
            <w:r w:rsidRPr="00466F35">
              <w:rPr>
                <w:rFonts w:ascii="Times New Roman" w:hAnsi="Times New Roman" w:cs="Times New Roman"/>
                <w:bCs/>
                <w:i w:val="0"/>
                <w:sz w:val="24"/>
              </w:rPr>
              <w:t>«Использование инновационных технологий в нравственно патриотическом воспитании»</w:t>
            </w:r>
          </w:p>
          <w:p w:rsidR="00466F35" w:rsidRPr="008F1D9D" w:rsidRDefault="00466F35" w:rsidP="00466F35">
            <w:pPr>
              <w:tabs>
                <w:tab w:val="left" w:pos="2340"/>
                <w:tab w:val="center" w:pos="3010"/>
              </w:tabs>
              <w:jc w:val="center"/>
              <w:rPr>
                <w:rFonts w:ascii="Times New Roman" w:hAnsi="Times New Roman" w:cs="Times New Roman"/>
                <w:bCs/>
                <w:i w:val="0"/>
                <w:sz w:val="24"/>
              </w:rPr>
            </w:pPr>
            <w:hyperlink r:id="rId6" w:history="1">
              <w:r w:rsidRPr="00A5793E">
                <w:rPr>
                  <w:rStyle w:val="a4"/>
                  <w:rFonts w:ascii="Times New Roman" w:hAnsi="Times New Roman" w:cs="Times New Roman"/>
                  <w:bCs/>
                  <w:i w:val="0"/>
                  <w:sz w:val="24"/>
                </w:rPr>
                <w:t>https://infourok.ru/master-klass-ispolzovanie-innovacionnyh-tehnologij-v-nravstvenno-patrioticheskom-vospitanii-6507156.html</w:t>
              </w:r>
            </w:hyperlink>
            <w:r>
              <w:rPr>
                <w:rFonts w:ascii="Times New Roman" w:hAnsi="Times New Roman" w:cs="Times New Roman"/>
                <w:bCs/>
                <w:i w:val="0"/>
                <w:sz w:val="24"/>
              </w:rPr>
              <w:t xml:space="preserve"> </w:t>
            </w:r>
          </w:p>
        </w:tc>
      </w:tr>
      <w:tr w:rsidR="00466F35" w:rsidTr="006C5497">
        <w:tc>
          <w:tcPr>
            <w:tcW w:w="552" w:type="dxa"/>
          </w:tcPr>
          <w:p w:rsidR="00466F35" w:rsidRPr="00AD281A" w:rsidRDefault="00466F35" w:rsidP="006D0D1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>2.</w:t>
            </w:r>
          </w:p>
        </w:tc>
        <w:tc>
          <w:tcPr>
            <w:tcW w:w="2958" w:type="dxa"/>
          </w:tcPr>
          <w:p w:rsidR="00466F35" w:rsidRPr="00AD281A" w:rsidRDefault="00466F35" w:rsidP="006D0D1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>Медведева А.В.</w:t>
            </w:r>
          </w:p>
        </w:tc>
        <w:tc>
          <w:tcPr>
            <w:tcW w:w="6237" w:type="dxa"/>
            <w:shd w:val="clear" w:color="auto" w:fill="auto"/>
          </w:tcPr>
          <w:p w:rsidR="00466F35" w:rsidRDefault="00466F35" w:rsidP="006C5497">
            <w:pPr>
              <w:shd w:val="clear" w:color="auto" w:fill="FFFFFF" w:themeFill="background1"/>
              <w:spacing w:before="15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181818"/>
                <w:kern w:val="36"/>
                <w:sz w:val="24"/>
                <w:szCs w:val="48"/>
                <w:lang w:eastAsia="ru-RU"/>
              </w:rPr>
            </w:pPr>
            <w:r w:rsidRPr="00466F35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181818"/>
                <w:kern w:val="36"/>
                <w:sz w:val="24"/>
                <w:szCs w:val="48"/>
                <w:lang w:eastAsia="ru-RU"/>
              </w:rPr>
              <w:t xml:space="preserve">Презентация дидактической игры по </w:t>
            </w:r>
            <w:r w:rsidR="001257DD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181818"/>
                <w:kern w:val="36"/>
                <w:sz w:val="24"/>
                <w:szCs w:val="48"/>
                <w:lang w:eastAsia="ru-RU"/>
              </w:rPr>
              <w:t>патриотическому воспитанию в ДОУ</w:t>
            </w:r>
          </w:p>
          <w:p w:rsidR="00466F35" w:rsidRPr="001257DD" w:rsidRDefault="001257DD" w:rsidP="001257DD">
            <w:pPr>
              <w:shd w:val="clear" w:color="auto" w:fill="F5F5F5"/>
              <w:spacing w:before="15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181818"/>
                <w:kern w:val="36"/>
                <w:sz w:val="24"/>
                <w:szCs w:val="48"/>
                <w:lang w:eastAsia="ru-RU"/>
              </w:rPr>
            </w:pPr>
            <w:hyperlink r:id="rId7" w:history="1">
              <w:r w:rsidRPr="00A5793E">
                <w:rPr>
                  <w:rStyle w:val="a4"/>
                  <w:rFonts w:ascii="Times New Roman" w:eastAsia="Times New Roman" w:hAnsi="Times New Roman" w:cs="Times New Roman"/>
                  <w:bCs/>
                  <w:i w:val="0"/>
                  <w:iCs w:val="0"/>
                  <w:kern w:val="36"/>
                  <w:sz w:val="24"/>
                  <w:szCs w:val="48"/>
                  <w:lang w:eastAsia="ru-RU"/>
                </w:rPr>
                <w:t>https://infourok.ru/prezentaciya-didakticheskoj-igry-po-patrioticheskomu-vospitaniyu-v-dou-6480916.html</w:t>
              </w:r>
            </w:hyperlink>
            <w:r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181818"/>
                <w:kern w:val="36"/>
                <w:sz w:val="24"/>
                <w:szCs w:val="48"/>
                <w:lang w:eastAsia="ru-RU"/>
              </w:rPr>
              <w:t xml:space="preserve"> </w:t>
            </w:r>
          </w:p>
        </w:tc>
      </w:tr>
      <w:tr w:rsidR="00466F35" w:rsidRPr="003E3E9E" w:rsidTr="001257DD">
        <w:trPr>
          <w:trHeight w:val="1620"/>
        </w:trPr>
        <w:tc>
          <w:tcPr>
            <w:tcW w:w="552" w:type="dxa"/>
          </w:tcPr>
          <w:p w:rsidR="00466F35" w:rsidRPr="00AD281A" w:rsidRDefault="00466F35" w:rsidP="006D0D1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>3.</w:t>
            </w:r>
          </w:p>
        </w:tc>
        <w:tc>
          <w:tcPr>
            <w:tcW w:w="2958" w:type="dxa"/>
          </w:tcPr>
          <w:p w:rsidR="00466F35" w:rsidRPr="00AD281A" w:rsidRDefault="00466F35" w:rsidP="006D0D1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AD281A">
              <w:rPr>
                <w:rFonts w:ascii="Times New Roman" w:hAnsi="Times New Roman" w:cs="Times New Roman"/>
                <w:i w:val="0"/>
                <w:sz w:val="24"/>
              </w:rPr>
              <w:t>Устимович В.В.</w:t>
            </w:r>
          </w:p>
        </w:tc>
        <w:tc>
          <w:tcPr>
            <w:tcW w:w="6237" w:type="dxa"/>
          </w:tcPr>
          <w:p w:rsidR="00466F35" w:rsidRDefault="00466F35" w:rsidP="006D0D1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  <w:r w:rsidR="001257DD">
              <w:rPr>
                <w:rFonts w:ascii="Times New Roman" w:hAnsi="Times New Roman" w:cs="Times New Roman"/>
                <w:i w:val="0"/>
                <w:sz w:val="24"/>
              </w:rPr>
              <w:t xml:space="preserve">Буклет Безопасность на льду. </w:t>
            </w:r>
          </w:p>
          <w:p w:rsidR="001257DD" w:rsidRDefault="001257DD" w:rsidP="006D0D1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hyperlink r:id="rId8" w:history="1">
              <w:r w:rsidRPr="00A5793E">
                <w:rPr>
                  <w:rStyle w:val="a4"/>
                  <w:rFonts w:ascii="Times New Roman" w:hAnsi="Times New Roman" w:cs="Times New Roman"/>
                  <w:i w:val="0"/>
                  <w:sz w:val="24"/>
                </w:rPr>
                <w:t>https://infourok.ru/buklet-bezopasnost-na-ldu-6505912.html</w:t>
              </w:r>
            </w:hyperlink>
          </w:p>
          <w:p w:rsidR="001257DD" w:rsidRDefault="001257DD" w:rsidP="001257DD">
            <w:pPr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 xml:space="preserve">                 Буклет Зимние забавы</w:t>
            </w:r>
            <w:r w:rsidRPr="001257DD">
              <w:rPr>
                <w:rFonts w:ascii="Times New Roman" w:hAnsi="Times New Roman" w:cs="Times New Roman"/>
                <w:i w:val="0"/>
                <w:sz w:val="24"/>
              </w:rPr>
              <w:t xml:space="preserve"> для родителей</w:t>
            </w:r>
            <w:r>
              <w:rPr>
                <w:rFonts w:ascii="Times New Roman" w:hAnsi="Times New Roman" w:cs="Times New Roman"/>
                <w:i w:val="0"/>
                <w:sz w:val="24"/>
              </w:rPr>
              <w:t>.</w:t>
            </w:r>
          </w:p>
          <w:p w:rsidR="001257DD" w:rsidRPr="003E3E9E" w:rsidRDefault="001257DD" w:rsidP="001257DD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hyperlink r:id="rId9" w:history="1">
              <w:r w:rsidRPr="00A5793E">
                <w:rPr>
                  <w:rStyle w:val="a4"/>
                  <w:rFonts w:ascii="Times New Roman" w:hAnsi="Times New Roman" w:cs="Times New Roman"/>
                  <w:i w:val="0"/>
                  <w:sz w:val="24"/>
                </w:rPr>
                <w:t>https://infourok.ru/buklet-zimnie-zabavy-dlya-roditelej-6505920.html</w:t>
              </w:r>
            </w:hyperlink>
            <w:r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</w:p>
        </w:tc>
      </w:tr>
      <w:tr w:rsidR="001257DD" w:rsidRPr="006C5497" w:rsidTr="006C5497">
        <w:trPr>
          <w:trHeight w:val="1620"/>
        </w:trPr>
        <w:tc>
          <w:tcPr>
            <w:tcW w:w="552" w:type="dxa"/>
          </w:tcPr>
          <w:p w:rsidR="001257DD" w:rsidRPr="00AD281A" w:rsidRDefault="001257DD" w:rsidP="006D0D1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4.</w:t>
            </w:r>
          </w:p>
        </w:tc>
        <w:tc>
          <w:tcPr>
            <w:tcW w:w="2958" w:type="dxa"/>
          </w:tcPr>
          <w:p w:rsidR="001257DD" w:rsidRPr="00AD281A" w:rsidRDefault="001257DD" w:rsidP="006D0D1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Захарова Ю.С.</w:t>
            </w:r>
          </w:p>
        </w:tc>
        <w:tc>
          <w:tcPr>
            <w:tcW w:w="6237" w:type="dxa"/>
          </w:tcPr>
          <w:p w:rsidR="001257DD" w:rsidRDefault="001257DD" w:rsidP="006C549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</w:pPr>
            <w:r w:rsidRPr="001257DD"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  <w:t>Макет</w:t>
            </w:r>
            <w:r w:rsidR="006C5497"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  <w:t xml:space="preserve"> </w:t>
            </w:r>
            <w:r w:rsidRPr="001257DD"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  <w:t>«Мой любимый детский сад»</w:t>
            </w:r>
          </w:p>
          <w:p w:rsidR="006C5497" w:rsidRDefault="006C5497" w:rsidP="006C549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</w:pPr>
            <w:hyperlink r:id="rId10" w:history="1">
              <w:r w:rsidRPr="00A5793E">
                <w:rPr>
                  <w:rStyle w:val="a4"/>
                  <w:rFonts w:ascii="Times New Roman" w:eastAsia="Times New Roman" w:hAnsi="Times New Roman" w:cs="Times New Roman"/>
                  <w:i w:val="0"/>
                  <w:iCs w:val="0"/>
                  <w:sz w:val="24"/>
                  <w:szCs w:val="23"/>
                  <w:lang w:eastAsia="ru-RU"/>
                </w:rPr>
                <w:t>https://infourok.ru/user/zaharova-yuliya-sergeevna5/blog/3-d-maket-moj-lyubimyj-detskij-sad-282844.html</w:t>
              </w:r>
            </w:hyperlink>
            <w:r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  <w:t xml:space="preserve"> </w:t>
            </w:r>
          </w:p>
          <w:p w:rsidR="001257DD" w:rsidRDefault="006C5497" w:rsidP="006C549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</w:pPr>
            <w:proofErr w:type="spellStart"/>
            <w:r w:rsidRPr="006C5497"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  <w:t>Лепбук</w:t>
            </w:r>
            <w:proofErr w:type="spellEnd"/>
            <w:r w:rsidRPr="006C5497"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  <w:t xml:space="preserve"> «Юные экономисты» </w:t>
            </w:r>
          </w:p>
          <w:p w:rsidR="006C5497" w:rsidRPr="006C5497" w:rsidRDefault="006C5497" w:rsidP="006C549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hyperlink r:id="rId11" w:history="1">
              <w:r w:rsidRPr="00A5793E">
                <w:rPr>
                  <w:rStyle w:val="a4"/>
                  <w:rFonts w:ascii="Times New Roman" w:hAnsi="Times New Roman" w:cs="Times New Roman"/>
                  <w:i w:val="0"/>
                  <w:sz w:val="24"/>
                </w:rPr>
                <w:t>https://infourok.ru/user/zaharova-yuliya-sergeevna5/blog/lepbuk-283130.html</w:t>
              </w:r>
            </w:hyperlink>
            <w:r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</w:p>
        </w:tc>
      </w:tr>
      <w:tr w:rsidR="006C5497" w:rsidRPr="006C5497" w:rsidTr="006D0D19">
        <w:trPr>
          <w:trHeight w:val="292"/>
        </w:trPr>
        <w:tc>
          <w:tcPr>
            <w:tcW w:w="552" w:type="dxa"/>
          </w:tcPr>
          <w:p w:rsidR="006C5497" w:rsidRDefault="006C5497" w:rsidP="006D0D1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5.</w:t>
            </w:r>
          </w:p>
        </w:tc>
        <w:tc>
          <w:tcPr>
            <w:tcW w:w="2958" w:type="dxa"/>
          </w:tcPr>
          <w:p w:rsidR="006C5497" w:rsidRDefault="006C5497" w:rsidP="006D0D19">
            <w:pPr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 xml:space="preserve">Юсупова Г.И. </w:t>
            </w:r>
          </w:p>
        </w:tc>
        <w:tc>
          <w:tcPr>
            <w:tcW w:w="6237" w:type="dxa"/>
          </w:tcPr>
          <w:p w:rsidR="006C5497" w:rsidRDefault="006C5497" w:rsidP="006C549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</w:pPr>
            <w:r w:rsidRPr="006C5497"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  <w:t xml:space="preserve">Консультация для родителей </w:t>
            </w:r>
          </w:p>
          <w:p w:rsidR="006C5497" w:rsidRDefault="006C5497" w:rsidP="006C549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</w:pPr>
            <w:r w:rsidRPr="006C5497"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  <w:t>" Роль сказки в воспитании детей"</w:t>
            </w:r>
          </w:p>
          <w:p w:rsidR="006C5497" w:rsidRDefault="006C5497" w:rsidP="006C549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</w:pPr>
            <w:hyperlink r:id="rId12" w:history="1">
              <w:r w:rsidRPr="00A5793E">
                <w:rPr>
                  <w:rStyle w:val="a4"/>
                  <w:rFonts w:ascii="Times New Roman" w:eastAsia="Times New Roman" w:hAnsi="Times New Roman" w:cs="Times New Roman"/>
                  <w:i w:val="0"/>
                  <w:iCs w:val="0"/>
                  <w:sz w:val="24"/>
                  <w:szCs w:val="23"/>
                  <w:lang w:eastAsia="ru-RU"/>
                </w:rPr>
                <w:t>https://infourok.ru/konsultaciya-dlya-roditelej-rol-skazki-v-vospitanii-detej-6481130.html</w:t>
              </w:r>
            </w:hyperlink>
            <w:r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  <w:t xml:space="preserve"> </w:t>
            </w:r>
          </w:p>
          <w:p w:rsidR="006C5497" w:rsidRDefault="006C5497" w:rsidP="006C549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  <w:t>Эссе "Моя педагогическая фило</w:t>
            </w:r>
            <w:r w:rsidRPr="006C5497"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  <w:t>софия"</w:t>
            </w:r>
          </w:p>
          <w:p w:rsidR="006C5497" w:rsidRDefault="006C5497" w:rsidP="006C549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</w:pPr>
            <w:hyperlink r:id="rId13" w:history="1">
              <w:r w:rsidRPr="00A5793E">
                <w:rPr>
                  <w:rStyle w:val="a4"/>
                  <w:rFonts w:ascii="Times New Roman" w:eastAsia="Times New Roman" w:hAnsi="Times New Roman" w:cs="Times New Roman"/>
                  <w:i w:val="0"/>
                  <w:iCs w:val="0"/>
                  <w:sz w:val="24"/>
                  <w:szCs w:val="23"/>
                  <w:lang w:eastAsia="ru-RU"/>
                </w:rPr>
                <w:t>https://infourok.ru/esse-moya-pedagogicheskaya-filasofiya-6507257.html</w:t>
              </w:r>
            </w:hyperlink>
            <w:r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  <w:t xml:space="preserve"> </w:t>
            </w:r>
            <w:bookmarkStart w:id="0" w:name="_GoBack"/>
            <w:bookmarkEnd w:id="0"/>
          </w:p>
          <w:p w:rsidR="006C5497" w:rsidRPr="001257DD" w:rsidRDefault="006C5497" w:rsidP="006C5497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1A1A1A"/>
                <w:sz w:val="24"/>
                <w:szCs w:val="23"/>
                <w:lang w:eastAsia="ru-RU"/>
              </w:rPr>
            </w:pPr>
          </w:p>
        </w:tc>
      </w:tr>
    </w:tbl>
    <w:p w:rsidR="00466F35" w:rsidRPr="006C5497" w:rsidRDefault="00466F35" w:rsidP="00466F35">
      <w:pPr>
        <w:rPr>
          <w:sz w:val="16"/>
        </w:rPr>
      </w:pPr>
    </w:p>
    <w:p w:rsidR="008C6E12" w:rsidRPr="006C5497" w:rsidRDefault="008C6E12"/>
    <w:sectPr w:rsidR="008C6E12" w:rsidRPr="006C5497" w:rsidSect="008F1D9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0E"/>
    <w:rsid w:val="001257DD"/>
    <w:rsid w:val="00466F35"/>
    <w:rsid w:val="004D68FB"/>
    <w:rsid w:val="006C5497"/>
    <w:rsid w:val="008C6E12"/>
    <w:rsid w:val="00C97D0E"/>
    <w:rsid w:val="00D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35"/>
    <w:pPr>
      <w:spacing w:line="288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66F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6F3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66F35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35"/>
    <w:pPr>
      <w:spacing w:line="288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66F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6F3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66F35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buklet-bezopasnost-na-ldu-6505912.html" TargetMode="External"/><Relationship Id="rId13" Type="http://schemas.openxmlformats.org/officeDocument/2006/relationships/hyperlink" Target="https://infourok.ru/esse-moya-pedagogicheskaya-filasofiya-650725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didakticheskoj-igry-po-patrioticheskomu-vospitaniyu-v-dou-6480916.html" TargetMode="External"/><Relationship Id="rId12" Type="http://schemas.openxmlformats.org/officeDocument/2006/relationships/hyperlink" Target="https://infourok.ru/konsultaciya-dlya-roditelej-rol-skazki-v-vospitanii-detej-6481130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master-klass-ispolzovanie-innovacionnyh-tehnologij-v-nravstvenno-patrioticheskom-vospitanii-6507156.html" TargetMode="External"/><Relationship Id="rId11" Type="http://schemas.openxmlformats.org/officeDocument/2006/relationships/hyperlink" Target="https://infourok.ru/user/zaharova-yuliya-sergeevna5/blog/lepbuk-283130.html" TargetMode="External"/><Relationship Id="rId5" Type="http://schemas.openxmlformats.org/officeDocument/2006/relationships/hyperlink" Target="https://infourok.ru/samostoyatelnaya-pismennaya-rabota-esse-ya-pedagog-6507240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user/zaharova-yuliya-sergeevna5/blog/3-d-maket-moj-lyubimyj-detskij-sad-28284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buklet-zimnie-zabavy-dlya-roditelej-650592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2023-02-18T14:04:00Z</dcterms:created>
  <dcterms:modified xsi:type="dcterms:W3CDTF">2023-02-18T14:39:00Z</dcterms:modified>
</cp:coreProperties>
</file>