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30C" w:rsidRDefault="009F5C95" w:rsidP="009033B8">
      <w:pPr>
        <w:spacing w:line="240" w:lineRule="auto"/>
        <w:jc w:val="center"/>
        <w:rPr>
          <w:rFonts w:ascii="Times New Roman" w:eastAsia="Times New Roman" w:hAnsi="Times New Roman" w:cs="Times New Roman"/>
          <w:b/>
          <w:bCs/>
          <w:color w:val="000000"/>
          <w:sz w:val="28"/>
          <w:szCs w:val="28"/>
          <w:lang w:val="be-BY"/>
        </w:rPr>
      </w:pPr>
      <w:r>
        <w:rPr>
          <w:rFonts w:ascii="Times New Roman" w:eastAsia="Times New Roman" w:hAnsi="Times New Roman" w:cs="Times New Roman"/>
          <w:b/>
          <w:bCs/>
          <w:color w:val="000000"/>
          <w:sz w:val="28"/>
          <w:szCs w:val="28"/>
          <w:lang w:val="be-BY"/>
        </w:rPr>
        <w:t>Задача “</w:t>
      </w:r>
      <w:r w:rsidRPr="009F5C95">
        <w:rPr>
          <w:rFonts w:ascii="Times New Roman" w:eastAsia="Times New Roman" w:hAnsi="Times New Roman" w:cs="Times New Roman"/>
          <w:b/>
          <w:bCs/>
          <w:color w:val="000000"/>
          <w:sz w:val="28"/>
          <w:szCs w:val="28"/>
          <w:lang w:val="be-BY"/>
        </w:rPr>
        <w:t>Уладзiмiр Караткевiч</w:t>
      </w:r>
      <w:r w:rsidR="004E630C">
        <w:rPr>
          <w:rFonts w:ascii="Times New Roman" w:eastAsia="Times New Roman" w:hAnsi="Times New Roman" w:cs="Times New Roman"/>
          <w:b/>
          <w:bCs/>
          <w:color w:val="000000"/>
          <w:sz w:val="28"/>
          <w:szCs w:val="28"/>
          <w:lang w:val="be-BY"/>
        </w:rPr>
        <w:t xml:space="preserve"> – зорка ў сузор’і </w:t>
      </w:r>
      <w:r w:rsidR="004E630C" w:rsidRPr="009F5C95">
        <w:rPr>
          <w:rFonts w:ascii="Times New Roman" w:eastAsia="Times New Roman" w:hAnsi="Times New Roman" w:cs="Times New Roman"/>
          <w:b/>
          <w:bCs/>
          <w:color w:val="000000"/>
          <w:sz w:val="28"/>
          <w:szCs w:val="28"/>
          <w:lang w:val="be-BY"/>
        </w:rPr>
        <w:t>славутых імёнаў Беларушчыны</w:t>
      </w:r>
      <w:r w:rsidR="004E630C">
        <w:rPr>
          <w:rFonts w:ascii="Times New Roman" w:eastAsia="Times New Roman" w:hAnsi="Times New Roman" w:cs="Times New Roman"/>
          <w:b/>
          <w:bCs/>
          <w:color w:val="000000"/>
          <w:sz w:val="28"/>
          <w:szCs w:val="28"/>
          <w:lang w:val="be-BY"/>
        </w:rPr>
        <w:t>”</w:t>
      </w:r>
    </w:p>
    <w:p w:rsidR="00314A3E" w:rsidRDefault="00314A3E" w:rsidP="004E630C">
      <w:pPr>
        <w:spacing w:line="240" w:lineRule="auto"/>
        <w:rPr>
          <w:rFonts w:ascii="Times New Roman" w:eastAsia="Times New Roman" w:hAnsi="Times New Roman" w:cs="Times New Roman"/>
          <w:b/>
          <w:bCs/>
          <w:color w:val="000000"/>
          <w:sz w:val="28"/>
          <w:szCs w:val="28"/>
          <w:lang w:val="be-BY"/>
        </w:rPr>
      </w:pPr>
      <w:r>
        <w:rPr>
          <w:rFonts w:ascii="Times New Roman" w:eastAsia="Times New Roman" w:hAnsi="Times New Roman" w:cs="Times New Roman"/>
          <w:b/>
          <w:bCs/>
          <w:color w:val="000000"/>
          <w:sz w:val="28"/>
          <w:szCs w:val="28"/>
          <w:lang w:val="be-BY"/>
        </w:rPr>
        <w:t>Матывацыя</w:t>
      </w:r>
      <w:r w:rsidR="00876AF3">
        <w:rPr>
          <w:rFonts w:ascii="Times New Roman" w:eastAsia="Times New Roman" w:hAnsi="Times New Roman" w:cs="Times New Roman"/>
          <w:b/>
          <w:bCs/>
          <w:color w:val="000000"/>
          <w:sz w:val="28"/>
          <w:szCs w:val="28"/>
          <w:lang w:val="be-BY"/>
        </w:rPr>
        <w:t>:</w:t>
      </w:r>
    </w:p>
    <w:p w:rsidR="00D109FD" w:rsidRPr="004A2F99" w:rsidRDefault="00314A3E" w:rsidP="00314A3E">
      <w:pPr>
        <w:spacing w:line="240" w:lineRule="auto"/>
        <w:jc w:val="center"/>
        <w:rPr>
          <w:rFonts w:ascii="Times New Roman" w:eastAsia="Times New Roman" w:hAnsi="Times New Roman" w:cs="Times New Roman"/>
          <w:bCs/>
          <w:i/>
          <w:color w:val="000000"/>
          <w:sz w:val="28"/>
          <w:szCs w:val="28"/>
          <w:lang w:val="be-BY"/>
        </w:rPr>
      </w:pPr>
      <w:r w:rsidRPr="004A2F99">
        <w:rPr>
          <w:rFonts w:ascii="Times New Roman" w:eastAsia="Times New Roman" w:hAnsi="Times New Roman" w:cs="Times New Roman"/>
          <w:bCs/>
          <w:i/>
          <w:color w:val="000000"/>
          <w:sz w:val="28"/>
          <w:szCs w:val="28"/>
          <w:lang w:val="be-BY"/>
        </w:rPr>
        <w:t>Паважаны</w:t>
      </w:r>
      <w:r w:rsidR="004A2F99">
        <w:rPr>
          <w:rFonts w:ascii="Times New Roman" w:eastAsia="Times New Roman" w:hAnsi="Times New Roman" w:cs="Times New Roman"/>
          <w:bCs/>
          <w:i/>
          <w:color w:val="000000"/>
          <w:sz w:val="28"/>
          <w:szCs w:val="28"/>
          <w:lang w:val="be-BY"/>
        </w:rPr>
        <w:t>я</w:t>
      </w:r>
      <w:r w:rsidRPr="004A2F99">
        <w:rPr>
          <w:rFonts w:ascii="Times New Roman" w:eastAsia="Times New Roman" w:hAnsi="Times New Roman" w:cs="Times New Roman"/>
          <w:bCs/>
          <w:i/>
          <w:color w:val="000000"/>
          <w:sz w:val="28"/>
          <w:szCs w:val="28"/>
          <w:lang w:val="be-BY"/>
        </w:rPr>
        <w:t xml:space="preserve"> адзінаццацікласнік</w:t>
      </w:r>
      <w:r w:rsidR="004A2F99">
        <w:rPr>
          <w:rFonts w:ascii="Times New Roman" w:eastAsia="Times New Roman" w:hAnsi="Times New Roman" w:cs="Times New Roman"/>
          <w:bCs/>
          <w:i/>
          <w:color w:val="000000"/>
          <w:sz w:val="28"/>
          <w:szCs w:val="28"/>
          <w:lang w:val="be-BY"/>
        </w:rPr>
        <w:t>і</w:t>
      </w:r>
      <w:r w:rsidRPr="004A2F99">
        <w:rPr>
          <w:rFonts w:ascii="Times New Roman" w:eastAsia="Times New Roman" w:hAnsi="Times New Roman" w:cs="Times New Roman"/>
          <w:bCs/>
          <w:i/>
          <w:color w:val="000000"/>
          <w:sz w:val="28"/>
          <w:szCs w:val="28"/>
          <w:lang w:val="be-BY"/>
        </w:rPr>
        <w:t>!</w:t>
      </w:r>
    </w:p>
    <w:p w:rsidR="004A2F99" w:rsidRDefault="00314A3E" w:rsidP="002F4AC3">
      <w:pPr>
        <w:spacing w:line="240" w:lineRule="auto"/>
        <w:ind w:firstLine="720"/>
        <w:jc w:val="both"/>
        <w:rPr>
          <w:rFonts w:ascii="Times New Roman" w:eastAsia="Times New Roman" w:hAnsi="Times New Roman" w:cs="Times New Roman"/>
          <w:bCs/>
          <w:i/>
          <w:color w:val="000000"/>
          <w:sz w:val="28"/>
          <w:szCs w:val="28"/>
          <w:lang w:val="be-BY"/>
        </w:rPr>
      </w:pPr>
      <w:r w:rsidRPr="004A2F99">
        <w:rPr>
          <w:rFonts w:ascii="Times New Roman" w:eastAsia="Times New Roman" w:hAnsi="Times New Roman" w:cs="Times New Roman"/>
          <w:bCs/>
          <w:i/>
          <w:color w:val="000000"/>
          <w:sz w:val="28"/>
          <w:szCs w:val="28"/>
          <w:lang w:val="be-BY"/>
        </w:rPr>
        <w:t>Уявіце сітуацыю, што ў нашу краіну па адукацыйнай праграме прыехала група вашых равеснікаў з-за мяжы. Яны вучацца ў high school (</w:t>
      </w:r>
      <w:r w:rsidR="003D270B">
        <w:rPr>
          <w:rFonts w:ascii="Times New Roman" w:eastAsia="Times New Roman" w:hAnsi="Times New Roman" w:cs="Times New Roman"/>
          <w:bCs/>
          <w:i/>
          <w:color w:val="000000"/>
          <w:sz w:val="28"/>
          <w:szCs w:val="28"/>
          <w:lang w:val="be-BY"/>
        </w:rPr>
        <w:t>старэйшыя</w:t>
      </w:r>
      <w:r w:rsidRPr="004A2F99">
        <w:rPr>
          <w:rFonts w:ascii="Times New Roman" w:eastAsia="Times New Roman" w:hAnsi="Times New Roman" w:cs="Times New Roman"/>
          <w:bCs/>
          <w:i/>
          <w:color w:val="000000"/>
          <w:sz w:val="28"/>
          <w:szCs w:val="28"/>
          <w:lang w:val="be-BY"/>
        </w:rPr>
        <w:t xml:space="preserve"> класы</w:t>
      </w:r>
      <w:r w:rsidR="00876AF3">
        <w:rPr>
          <w:rFonts w:ascii="Times New Roman" w:eastAsia="Times New Roman" w:hAnsi="Times New Roman" w:cs="Times New Roman"/>
          <w:bCs/>
          <w:i/>
          <w:color w:val="000000"/>
          <w:sz w:val="28"/>
          <w:szCs w:val="28"/>
          <w:lang w:val="be-BY"/>
        </w:rPr>
        <w:t xml:space="preserve"> іх устаноў адукацыі</w:t>
      </w:r>
      <w:r w:rsidRPr="004A2F99">
        <w:rPr>
          <w:rFonts w:ascii="Times New Roman" w:eastAsia="Times New Roman" w:hAnsi="Times New Roman" w:cs="Times New Roman"/>
          <w:bCs/>
          <w:i/>
          <w:color w:val="000000"/>
          <w:sz w:val="28"/>
          <w:szCs w:val="28"/>
          <w:lang w:val="be-BY"/>
        </w:rPr>
        <w:t xml:space="preserve">) і вывучаюць паглыблена мову і літаратуру сваёй краіны. Яны любяць чытаць і цікавяцца філалогіяй. Ім </w:t>
      </w:r>
      <w:r w:rsidR="00876AF3">
        <w:rPr>
          <w:rFonts w:ascii="Times New Roman" w:eastAsia="Times New Roman" w:hAnsi="Times New Roman" w:cs="Times New Roman"/>
          <w:bCs/>
          <w:i/>
          <w:color w:val="000000"/>
          <w:sz w:val="28"/>
          <w:szCs w:val="28"/>
          <w:lang w:val="be-BY"/>
        </w:rPr>
        <w:t xml:space="preserve">хочацца </w:t>
      </w:r>
      <w:r w:rsidRPr="004A2F99">
        <w:rPr>
          <w:rFonts w:ascii="Times New Roman" w:eastAsia="Times New Roman" w:hAnsi="Times New Roman" w:cs="Times New Roman"/>
          <w:bCs/>
          <w:i/>
          <w:color w:val="000000"/>
          <w:sz w:val="28"/>
          <w:szCs w:val="28"/>
          <w:lang w:val="be-BY"/>
        </w:rPr>
        <w:t>даведацца пра аднаго з класікаў нашай літаратуры і</w:t>
      </w:r>
      <w:r w:rsidR="00876AF3">
        <w:rPr>
          <w:rFonts w:ascii="Times New Roman" w:eastAsia="Times New Roman" w:hAnsi="Times New Roman" w:cs="Times New Roman"/>
          <w:bCs/>
          <w:i/>
          <w:color w:val="000000"/>
          <w:sz w:val="28"/>
          <w:szCs w:val="28"/>
          <w:lang w:val="be-BY"/>
        </w:rPr>
        <w:t>, магчыма, наведаць</w:t>
      </w:r>
      <w:r w:rsidRPr="004A2F99">
        <w:rPr>
          <w:rFonts w:ascii="Times New Roman" w:eastAsia="Times New Roman" w:hAnsi="Times New Roman" w:cs="Times New Roman"/>
          <w:bCs/>
          <w:i/>
          <w:color w:val="000000"/>
          <w:sz w:val="28"/>
          <w:szCs w:val="28"/>
          <w:lang w:val="be-BY"/>
        </w:rPr>
        <w:t xml:space="preserve"> месцы, звязаныя з яго жыццём </w:t>
      </w:r>
      <w:r w:rsidR="00A36CB5">
        <w:rPr>
          <w:rFonts w:ascii="Times New Roman" w:eastAsia="Times New Roman" w:hAnsi="Times New Roman" w:cs="Times New Roman"/>
          <w:bCs/>
          <w:i/>
          <w:color w:val="000000"/>
          <w:sz w:val="28"/>
          <w:szCs w:val="28"/>
          <w:lang w:val="be-BY"/>
        </w:rPr>
        <w:t>ц</w:t>
      </w:r>
      <w:r w:rsidRPr="004A2F99">
        <w:rPr>
          <w:rFonts w:ascii="Times New Roman" w:eastAsia="Times New Roman" w:hAnsi="Times New Roman" w:cs="Times New Roman"/>
          <w:bCs/>
          <w:i/>
          <w:color w:val="000000"/>
          <w:sz w:val="28"/>
          <w:szCs w:val="28"/>
          <w:lang w:val="be-BY"/>
        </w:rPr>
        <w:t>і творчасцю.</w:t>
      </w:r>
      <w:r w:rsidR="004A2F99" w:rsidRPr="004A2F99">
        <w:rPr>
          <w:rFonts w:ascii="Times New Roman" w:eastAsia="Times New Roman" w:hAnsi="Times New Roman" w:cs="Times New Roman"/>
          <w:bCs/>
          <w:i/>
          <w:color w:val="000000"/>
          <w:sz w:val="28"/>
          <w:szCs w:val="28"/>
          <w:lang w:val="be-BY"/>
        </w:rPr>
        <w:t xml:space="preserve"> </w:t>
      </w:r>
    </w:p>
    <w:p w:rsidR="00314A3E" w:rsidRPr="004A2F99" w:rsidRDefault="003D270B" w:rsidP="002F4AC3">
      <w:pPr>
        <w:spacing w:line="240" w:lineRule="auto"/>
        <w:ind w:firstLine="720"/>
        <w:jc w:val="both"/>
        <w:rPr>
          <w:rFonts w:ascii="Times New Roman" w:eastAsia="Times New Roman" w:hAnsi="Times New Roman" w:cs="Times New Roman"/>
          <w:bCs/>
          <w:i/>
          <w:color w:val="000000"/>
          <w:sz w:val="28"/>
          <w:szCs w:val="28"/>
          <w:lang w:val="be-BY"/>
        </w:rPr>
      </w:pPr>
      <w:r>
        <w:rPr>
          <w:rFonts w:ascii="Times New Roman" w:eastAsia="Times New Roman" w:hAnsi="Times New Roman" w:cs="Times New Roman"/>
          <w:bCs/>
          <w:i/>
          <w:color w:val="000000"/>
          <w:sz w:val="28"/>
          <w:szCs w:val="28"/>
          <w:lang w:val="be-BY"/>
        </w:rPr>
        <w:t>Вам прапаную</w:t>
      </w:r>
      <w:r w:rsidR="004A2F99" w:rsidRPr="004A2F99">
        <w:rPr>
          <w:rFonts w:ascii="Times New Roman" w:eastAsia="Times New Roman" w:hAnsi="Times New Roman" w:cs="Times New Roman"/>
          <w:bCs/>
          <w:i/>
          <w:color w:val="000000"/>
          <w:sz w:val="28"/>
          <w:szCs w:val="28"/>
          <w:lang w:val="be-BY"/>
        </w:rPr>
        <w:t xml:space="preserve">цца </w:t>
      </w:r>
      <w:r>
        <w:rPr>
          <w:rFonts w:ascii="Times New Roman" w:eastAsia="Times New Roman" w:hAnsi="Times New Roman" w:cs="Times New Roman"/>
          <w:bCs/>
          <w:i/>
          <w:color w:val="000000"/>
          <w:sz w:val="28"/>
          <w:szCs w:val="28"/>
          <w:lang w:val="be-BY"/>
        </w:rPr>
        <w:t>два</w:t>
      </w:r>
      <w:r w:rsidR="004A2F99" w:rsidRPr="004A2F99">
        <w:rPr>
          <w:rFonts w:ascii="Times New Roman" w:eastAsia="Times New Roman" w:hAnsi="Times New Roman" w:cs="Times New Roman"/>
          <w:bCs/>
          <w:i/>
          <w:color w:val="000000"/>
          <w:sz w:val="28"/>
          <w:szCs w:val="28"/>
          <w:lang w:val="be-BY"/>
        </w:rPr>
        <w:t xml:space="preserve"> тэкст</w:t>
      </w:r>
      <w:r>
        <w:rPr>
          <w:rFonts w:ascii="Times New Roman" w:eastAsia="Times New Roman" w:hAnsi="Times New Roman" w:cs="Times New Roman"/>
          <w:bCs/>
          <w:i/>
          <w:color w:val="000000"/>
          <w:sz w:val="28"/>
          <w:szCs w:val="28"/>
          <w:lang w:val="be-BY"/>
        </w:rPr>
        <w:t>ы розных жанраў і родаў</w:t>
      </w:r>
      <w:r w:rsidR="004A2F99" w:rsidRPr="004A2F99">
        <w:rPr>
          <w:rFonts w:ascii="Times New Roman" w:eastAsia="Times New Roman" w:hAnsi="Times New Roman" w:cs="Times New Roman"/>
          <w:bCs/>
          <w:i/>
          <w:color w:val="000000"/>
          <w:sz w:val="28"/>
          <w:szCs w:val="28"/>
          <w:lang w:val="be-BY"/>
        </w:rPr>
        <w:t xml:space="preserve">, якія дапамогуць вам падрыхтавацца да размовы з вашымі </w:t>
      </w:r>
      <w:r w:rsidR="00876AF3">
        <w:rPr>
          <w:rFonts w:ascii="Times New Roman" w:eastAsia="Times New Roman" w:hAnsi="Times New Roman" w:cs="Times New Roman"/>
          <w:bCs/>
          <w:i/>
          <w:color w:val="000000"/>
          <w:sz w:val="28"/>
          <w:szCs w:val="28"/>
          <w:lang w:val="be-BY"/>
        </w:rPr>
        <w:t>гасцямі-</w:t>
      </w:r>
      <w:r w:rsidR="004A2F99" w:rsidRPr="004A2F99">
        <w:rPr>
          <w:rFonts w:ascii="Times New Roman" w:eastAsia="Times New Roman" w:hAnsi="Times New Roman" w:cs="Times New Roman"/>
          <w:bCs/>
          <w:i/>
          <w:color w:val="000000"/>
          <w:sz w:val="28"/>
          <w:szCs w:val="28"/>
          <w:lang w:val="be-BY"/>
        </w:rPr>
        <w:t xml:space="preserve">аднагодкамі і адначасова </w:t>
      </w:r>
      <w:r w:rsidR="00876AF3">
        <w:rPr>
          <w:rFonts w:ascii="Times New Roman" w:eastAsia="Times New Roman" w:hAnsi="Times New Roman" w:cs="Times New Roman"/>
          <w:bCs/>
          <w:i/>
          <w:color w:val="000000"/>
          <w:sz w:val="28"/>
          <w:szCs w:val="28"/>
          <w:lang w:val="be-BY"/>
        </w:rPr>
        <w:t>пашырыць</w:t>
      </w:r>
      <w:r w:rsidR="004A2F99" w:rsidRPr="004A2F99">
        <w:rPr>
          <w:rFonts w:ascii="Times New Roman" w:eastAsia="Times New Roman" w:hAnsi="Times New Roman" w:cs="Times New Roman"/>
          <w:bCs/>
          <w:i/>
          <w:color w:val="000000"/>
          <w:sz w:val="28"/>
          <w:szCs w:val="28"/>
          <w:lang w:val="be-BY"/>
        </w:rPr>
        <w:t xml:space="preserve"> в</w:t>
      </w:r>
      <w:r w:rsidR="00E33886">
        <w:rPr>
          <w:rFonts w:ascii="Times New Roman" w:eastAsia="Times New Roman" w:hAnsi="Times New Roman" w:cs="Times New Roman"/>
          <w:bCs/>
          <w:i/>
          <w:color w:val="000000"/>
          <w:sz w:val="28"/>
          <w:szCs w:val="28"/>
          <w:lang w:val="be-BY"/>
        </w:rPr>
        <w:t>е</w:t>
      </w:r>
      <w:r>
        <w:rPr>
          <w:rFonts w:ascii="Times New Roman" w:eastAsia="Times New Roman" w:hAnsi="Times New Roman" w:cs="Times New Roman"/>
          <w:bCs/>
          <w:i/>
          <w:color w:val="000000"/>
          <w:sz w:val="28"/>
          <w:szCs w:val="28"/>
          <w:lang w:val="be-BY"/>
        </w:rPr>
        <w:t>ды па літаратуры</w:t>
      </w:r>
      <w:r w:rsidR="00876AF3">
        <w:rPr>
          <w:rFonts w:ascii="Times New Roman" w:eastAsia="Times New Roman" w:hAnsi="Times New Roman" w:cs="Times New Roman"/>
          <w:bCs/>
          <w:i/>
          <w:color w:val="000000"/>
          <w:sz w:val="28"/>
          <w:szCs w:val="28"/>
          <w:lang w:val="be-BY"/>
        </w:rPr>
        <w:t>, удасканаліць свае ўменні і навыкі ў напісанні разгорнутых ці сціслых адказаў на пытанні.</w:t>
      </w:r>
    </w:p>
    <w:p w:rsidR="00876AF3" w:rsidRDefault="00E547DD" w:rsidP="00C53AE8">
      <w:pPr>
        <w:spacing w:line="240" w:lineRule="auto"/>
        <w:jc w:val="both"/>
        <w:rPr>
          <w:rFonts w:ascii="Times New Roman" w:eastAsia="Times New Roman" w:hAnsi="Times New Roman" w:cs="Times New Roman"/>
          <w:bCs/>
          <w:color w:val="000000"/>
          <w:sz w:val="28"/>
          <w:szCs w:val="28"/>
          <w:lang w:val="be-BY"/>
        </w:rPr>
      </w:pPr>
      <w:r w:rsidRPr="00E547DD">
        <w:rPr>
          <w:rFonts w:ascii="Times New Roman" w:eastAsia="Times New Roman" w:hAnsi="Times New Roman" w:cs="Times New Roman"/>
          <w:b/>
          <w:bCs/>
          <w:color w:val="000000"/>
          <w:sz w:val="28"/>
          <w:szCs w:val="28"/>
          <w:lang w:val="be-BY"/>
        </w:rPr>
        <w:t xml:space="preserve">Інструкцыя па выкананні. </w:t>
      </w:r>
      <w:r w:rsidRPr="00E547DD">
        <w:rPr>
          <w:rFonts w:ascii="Times New Roman" w:eastAsia="Times New Roman" w:hAnsi="Times New Roman" w:cs="Times New Roman"/>
          <w:bCs/>
          <w:color w:val="000000"/>
          <w:sz w:val="28"/>
          <w:szCs w:val="28"/>
          <w:lang w:val="be-BY"/>
        </w:rPr>
        <w:t xml:space="preserve">Вам </w:t>
      </w:r>
      <w:r>
        <w:rPr>
          <w:rFonts w:ascii="Times New Roman" w:eastAsia="Times New Roman" w:hAnsi="Times New Roman" w:cs="Times New Roman"/>
          <w:bCs/>
          <w:color w:val="000000"/>
          <w:sz w:val="28"/>
          <w:szCs w:val="28"/>
          <w:lang w:val="be-BY"/>
        </w:rPr>
        <w:t>неабходна</w:t>
      </w:r>
      <w:r w:rsidRPr="00E547DD">
        <w:rPr>
          <w:rFonts w:ascii="Times New Roman" w:eastAsia="Times New Roman" w:hAnsi="Times New Roman" w:cs="Times New Roman"/>
          <w:bCs/>
          <w:color w:val="000000"/>
          <w:sz w:val="28"/>
          <w:szCs w:val="28"/>
          <w:lang w:val="be-BY"/>
        </w:rPr>
        <w:t xml:space="preserve"> выканаць </w:t>
      </w:r>
      <w:r>
        <w:rPr>
          <w:rFonts w:ascii="Times New Roman" w:eastAsia="Times New Roman" w:hAnsi="Times New Roman" w:cs="Times New Roman"/>
          <w:bCs/>
          <w:color w:val="000000"/>
          <w:sz w:val="28"/>
          <w:szCs w:val="28"/>
          <w:lang w:val="be-BY"/>
        </w:rPr>
        <w:t>заданне</w:t>
      </w:r>
      <w:r w:rsidRPr="00E547DD">
        <w:rPr>
          <w:rFonts w:ascii="Times New Roman" w:eastAsia="Times New Roman" w:hAnsi="Times New Roman" w:cs="Times New Roman"/>
          <w:bCs/>
          <w:color w:val="000000"/>
          <w:sz w:val="28"/>
          <w:szCs w:val="28"/>
          <w:lang w:val="be-BY"/>
        </w:rPr>
        <w:t>,</w:t>
      </w:r>
      <w:r>
        <w:rPr>
          <w:rFonts w:ascii="Times New Roman" w:eastAsia="Times New Roman" w:hAnsi="Times New Roman" w:cs="Times New Roman"/>
          <w:bCs/>
          <w:color w:val="000000"/>
          <w:sz w:val="28"/>
          <w:szCs w:val="28"/>
          <w:lang w:val="be-BY"/>
        </w:rPr>
        <w:t xml:space="preserve"> якое</w:t>
      </w:r>
      <w:r w:rsidRPr="00E547DD">
        <w:rPr>
          <w:rFonts w:ascii="Times New Roman" w:eastAsia="Times New Roman" w:hAnsi="Times New Roman" w:cs="Times New Roman"/>
          <w:bCs/>
          <w:color w:val="000000"/>
          <w:sz w:val="28"/>
          <w:szCs w:val="28"/>
          <w:lang w:val="be-BY"/>
        </w:rPr>
        <w:t xml:space="preserve"> ацэньвае, наколькі ўважліва і ўдумліва вы </w:t>
      </w:r>
      <w:r>
        <w:rPr>
          <w:rFonts w:ascii="Times New Roman" w:eastAsia="Times New Roman" w:hAnsi="Times New Roman" w:cs="Times New Roman"/>
          <w:bCs/>
          <w:color w:val="000000"/>
          <w:sz w:val="28"/>
          <w:szCs w:val="28"/>
          <w:lang w:val="be-BY"/>
        </w:rPr>
        <w:t xml:space="preserve">ўмееце чытаць розныя тэксты, а таксама </w:t>
      </w:r>
      <w:r w:rsidR="00C53AE8" w:rsidRPr="00C53AE8">
        <w:rPr>
          <w:rFonts w:ascii="Times New Roman" w:eastAsia="Times New Roman" w:hAnsi="Times New Roman" w:cs="Times New Roman"/>
          <w:bCs/>
          <w:color w:val="000000"/>
          <w:sz w:val="28"/>
          <w:szCs w:val="28"/>
          <w:lang w:val="be-BY"/>
        </w:rPr>
        <w:t>ацэн</w:t>
      </w:r>
      <w:r w:rsidR="00C53AE8">
        <w:rPr>
          <w:rFonts w:ascii="Times New Roman" w:eastAsia="Times New Roman" w:hAnsi="Times New Roman" w:cs="Times New Roman"/>
          <w:bCs/>
          <w:color w:val="000000"/>
          <w:sz w:val="28"/>
          <w:szCs w:val="28"/>
          <w:lang w:val="be-BY"/>
        </w:rPr>
        <w:t>ьваць,</w:t>
      </w:r>
      <w:r w:rsidR="00C53AE8" w:rsidRPr="00C53AE8">
        <w:rPr>
          <w:rFonts w:ascii="Times New Roman" w:eastAsia="Times New Roman" w:hAnsi="Times New Roman" w:cs="Times New Roman"/>
          <w:bCs/>
          <w:color w:val="000000"/>
          <w:sz w:val="28"/>
          <w:szCs w:val="28"/>
          <w:lang w:val="be-BY"/>
        </w:rPr>
        <w:t xml:space="preserve"> асэнс</w:t>
      </w:r>
      <w:r w:rsidR="00C53AE8">
        <w:rPr>
          <w:rFonts w:ascii="Times New Roman" w:eastAsia="Times New Roman" w:hAnsi="Times New Roman" w:cs="Times New Roman"/>
          <w:bCs/>
          <w:color w:val="000000"/>
          <w:sz w:val="28"/>
          <w:szCs w:val="28"/>
          <w:lang w:val="be-BY"/>
        </w:rPr>
        <w:t>оўваць атрыманую інфармацыю</w:t>
      </w:r>
      <w:r w:rsidR="00876AF3">
        <w:rPr>
          <w:rFonts w:ascii="Times New Roman" w:eastAsia="Times New Roman" w:hAnsi="Times New Roman" w:cs="Times New Roman"/>
          <w:bCs/>
          <w:color w:val="000000"/>
          <w:sz w:val="28"/>
          <w:szCs w:val="28"/>
          <w:lang w:val="be-BY"/>
        </w:rPr>
        <w:t>,</w:t>
      </w:r>
      <w:r w:rsidR="00C53AE8" w:rsidRPr="00C53AE8">
        <w:rPr>
          <w:rFonts w:ascii="Times New Roman" w:eastAsia="Times New Roman" w:hAnsi="Times New Roman" w:cs="Times New Roman"/>
          <w:bCs/>
          <w:color w:val="000000"/>
          <w:sz w:val="28"/>
          <w:szCs w:val="28"/>
          <w:lang w:val="be-BY"/>
        </w:rPr>
        <w:t xml:space="preserve"> аргумента</w:t>
      </w:r>
      <w:r w:rsidR="00C53AE8">
        <w:rPr>
          <w:rFonts w:ascii="Times New Roman" w:eastAsia="Times New Roman" w:hAnsi="Times New Roman" w:cs="Times New Roman"/>
          <w:bCs/>
          <w:color w:val="000000"/>
          <w:sz w:val="28"/>
          <w:szCs w:val="28"/>
          <w:lang w:val="be-BY"/>
        </w:rPr>
        <w:t xml:space="preserve">ваць сваю пазіцыю і дэманстраваць набытыя раней </w:t>
      </w:r>
      <w:r>
        <w:rPr>
          <w:rFonts w:ascii="Times New Roman" w:eastAsia="Times New Roman" w:hAnsi="Times New Roman" w:cs="Times New Roman"/>
          <w:bCs/>
          <w:color w:val="000000"/>
          <w:sz w:val="28"/>
          <w:szCs w:val="28"/>
          <w:lang w:val="be-BY"/>
        </w:rPr>
        <w:t xml:space="preserve">веды </w:t>
      </w:r>
      <w:r w:rsidR="00C53AE8">
        <w:rPr>
          <w:rFonts w:ascii="Times New Roman" w:eastAsia="Times New Roman" w:hAnsi="Times New Roman" w:cs="Times New Roman"/>
          <w:bCs/>
          <w:color w:val="000000"/>
          <w:sz w:val="28"/>
          <w:szCs w:val="28"/>
          <w:lang w:val="be-BY"/>
        </w:rPr>
        <w:t xml:space="preserve">і ўменні </w:t>
      </w:r>
      <w:r>
        <w:rPr>
          <w:rFonts w:ascii="Times New Roman" w:eastAsia="Times New Roman" w:hAnsi="Times New Roman" w:cs="Times New Roman"/>
          <w:bCs/>
          <w:color w:val="000000"/>
          <w:sz w:val="28"/>
          <w:szCs w:val="28"/>
          <w:lang w:val="be-BY"/>
        </w:rPr>
        <w:t>па прадмеце.</w:t>
      </w:r>
      <w:r w:rsidRPr="00E547DD">
        <w:rPr>
          <w:rFonts w:ascii="Times New Roman" w:eastAsia="Times New Roman" w:hAnsi="Times New Roman" w:cs="Times New Roman"/>
          <w:bCs/>
          <w:color w:val="000000"/>
          <w:sz w:val="28"/>
          <w:szCs w:val="28"/>
          <w:lang w:val="be-BY"/>
        </w:rPr>
        <w:t xml:space="preserve"> </w:t>
      </w:r>
      <w:r>
        <w:rPr>
          <w:rFonts w:ascii="Times New Roman" w:eastAsia="Times New Roman" w:hAnsi="Times New Roman" w:cs="Times New Roman"/>
          <w:bCs/>
          <w:color w:val="000000"/>
          <w:sz w:val="28"/>
          <w:szCs w:val="28"/>
          <w:lang w:val="be-BY"/>
        </w:rPr>
        <w:t xml:space="preserve"> </w:t>
      </w:r>
    </w:p>
    <w:p w:rsidR="00876AF3" w:rsidRDefault="00E547DD" w:rsidP="00C53AE8">
      <w:pPr>
        <w:spacing w:line="240" w:lineRule="auto"/>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 xml:space="preserve">На выкананне </w:t>
      </w:r>
      <w:r w:rsidR="00C53AE8">
        <w:rPr>
          <w:rFonts w:ascii="Times New Roman" w:eastAsia="Times New Roman" w:hAnsi="Times New Roman" w:cs="Times New Roman"/>
          <w:bCs/>
          <w:color w:val="000000"/>
          <w:sz w:val="28"/>
          <w:szCs w:val="28"/>
          <w:lang w:val="be-BY"/>
        </w:rPr>
        <w:t>работы адводзіцца 4</w:t>
      </w:r>
      <w:r>
        <w:rPr>
          <w:rFonts w:ascii="Times New Roman" w:eastAsia="Times New Roman" w:hAnsi="Times New Roman" w:cs="Times New Roman"/>
          <w:bCs/>
          <w:color w:val="000000"/>
          <w:sz w:val="28"/>
          <w:szCs w:val="28"/>
          <w:lang w:val="be-BY"/>
        </w:rPr>
        <w:t>5</w:t>
      </w:r>
      <w:r w:rsidRPr="00E547DD">
        <w:rPr>
          <w:rFonts w:ascii="Times New Roman" w:eastAsia="Times New Roman" w:hAnsi="Times New Roman" w:cs="Times New Roman"/>
          <w:bCs/>
          <w:color w:val="000000"/>
          <w:sz w:val="28"/>
          <w:szCs w:val="28"/>
          <w:lang w:val="be-BY"/>
        </w:rPr>
        <w:t xml:space="preserve"> хвілін. </w:t>
      </w:r>
    </w:p>
    <w:p w:rsidR="00314A3E" w:rsidRDefault="00C53AE8" w:rsidP="00C53AE8">
      <w:pPr>
        <w:spacing w:line="240" w:lineRule="auto"/>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Вам т</w:t>
      </w:r>
      <w:r w:rsidR="00E547DD" w:rsidRPr="00E547DD">
        <w:rPr>
          <w:rFonts w:ascii="Times New Roman" w:eastAsia="Times New Roman" w:hAnsi="Times New Roman" w:cs="Times New Roman"/>
          <w:bCs/>
          <w:color w:val="000000"/>
          <w:sz w:val="28"/>
          <w:szCs w:val="28"/>
          <w:lang w:val="be-BY"/>
        </w:rPr>
        <w:t>рэба ўважліва прачытаць тэкст</w:t>
      </w:r>
      <w:r w:rsidR="00E547DD">
        <w:rPr>
          <w:rFonts w:ascii="Times New Roman" w:eastAsia="Times New Roman" w:hAnsi="Times New Roman" w:cs="Times New Roman"/>
          <w:bCs/>
          <w:color w:val="000000"/>
          <w:sz w:val="28"/>
          <w:szCs w:val="28"/>
          <w:lang w:val="be-BY"/>
        </w:rPr>
        <w:t>ы</w:t>
      </w:r>
      <w:r>
        <w:rPr>
          <w:rFonts w:ascii="Times New Roman" w:eastAsia="Times New Roman" w:hAnsi="Times New Roman" w:cs="Times New Roman"/>
          <w:bCs/>
          <w:color w:val="000000"/>
          <w:sz w:val="28"/>
          <w:szCs w:val="28"/>
          <w:lang w:val="be-BY"/>
        </w:rPr>
        <w:t xml:space="preserve"> і разгорнута</w:t>
      </w:r>
      <w:r w:rsidR="00E547DD" w:rsidRPr="00E547DD">
        <w:rPr>
          <w:rFonts w:ascii="Times New Roman" w:eastAsia="Times New Roman" w:hAnsi="Times New Roman" w:cs="Times New Roman"/>
          <w:bCs/>
          <w:color w:val="000000"/>
          <w:sz w:val="28"/>
          <w:szCs w:val="28"/>
          <w:lang w:val="be-BY"/>
        </w:rPr>
        <w:t xml:space="preserve"> адказ</w:t>
      </w:r>
      <w:r>
        <w:rPr>
          <w:rFonts w:ascii="Times New Roman" w:eastAsia="Times New Roman" w:hAnsi="Times New Roman" w:cs="Times New Roman"/>
          <w:bCs/>
          <w:color w:val="000000"/>
          <w:sz w:val="28"/>
          <w:szCs w:val="28"/>
          <w:lang w:val="be-BY"/>
        </w:rPr>
        <w:t xml:space="preserve">аць на пытанні паводле </w:t>
      </w:r>
      <w:r w:rsidR="00876AF3" w:rsidRPr="00876AF3">
        <w:rPr>
          <w:rFonts w:ascii="Times New Roman" w:eastAsia="Times New Roman" w:hAnsi="Times New Roman" w:cs="Times New Roman"/>
          <w:b/>
          <w:bCs/>
          <w:i/>
          <w:color w:val="000000"/>
          <w:sz w:val="28"/>
          <w:szCs w:val="28"/>
          <w:lang w:val="be-BY"/>
        </w:rPr>
        <w:t>тэксту 2</w:t>
      </w:r>
      <w:r w:rsidR="00E547DD" w:rsidRPr="00876AF3">
        <w:rPr>
          <w:rFonts w:ascii="Times New Roman" w:eastAsia="Times New Roman" w:hAnsi="Times New Roman" w:cs="Times New Roman"/>
          <w:b/>
          <w:bCs/>
          <w:i/>
          <w:color w:val="000000"/>
          <w:sz w:val="28"/>
          <w:szCs w:val="28"/>
          <w:lang w:val="be-BY"/>
        </w:rPr>
        <w:t>.</w:t>
      </w:r>
      <w:r w:rsidR="00E547DD" w:rsidRPr="00E547DD">
        <w:rPr>
          <w:rFonts w:ascii="Times New Roman" w:eastAsia="Times New Roman" w:hAnsi="Times New Roman" w:cs="Times New Roman"/>
          <w:bCs/>
          <w:color w:val="000000"/>
          <w:sz w:val="28"/>
          <w:szCs w:val="28"/>
          <w:lang w:val="be-BY"/>
        </w:rPr>
        <w:t xml:space="preserve"> Паспрабуйце фармуляваць свае думкі </w:t>
      </w:r>
      <w:r>
        <w:rPr>
          <w:rFonts w:ascii="Times New Roman" w:eastAsia="Times New Roman" w:hAnsi="Times New Roman" w:cs="Times New Roman"/>
          <w:bCs/>
          <w:color w:val="000000"/>
          <w:sz w:val="28"/>
          <w:szCs w:val="28"/>
          <w:lang w:val="be-BY"/>
        </w:rPr>
        <w:t xml:space="preserve">лагічна і дакладна. </w:t>
      </w:r>
      <w:r w:rsidR="00E547DD">
        <w:rPr>
          <w:rFonts w:ascii="Times New Roman" w:eastAsia="Times New Roman" w:hAnsi="Times New Roman" w:cs="Times New Roman"/>
          <w:bCs/>
          <w:color w:val="000000"/>
          <w:sz w:val="28"/>
          <w:szCs w:val="28"/>
          <w:lang w:val="be-BY"/>
        </w:rPr>
        <w:t>Адказваючы на пытанні</w:t>
      </w:r>
      <w:r w:rsidR="00E547DD" w:rsidRPr="00E547DD">
        <w:rPr>
          <w:rFonts w:ascii="Times New Roman" w:eastAsia="Times New Roman" w:hAnsi="Times New Roman" w:cs="Times New Roman"/>
          <w:bCs/>
          <w:color w:val="000000"/>
          <w:sz w:val="28"/>
          <w:szCs w:val="28"/>
          <w:lang w:val="be-BY"/>
        </w:rPr>
        <w:t xml:space="preserve">, вы можаце звяртацца да тэкстаў, перачытваць іх. Калі вы не ведаеце, як выканаць заданне, прапусціце яго і </w:t>
      </w:r>
      <w:r w:rsidR="00E547DD">
        <w:rPr>
          <w:rFonts w:ascii="Times New Roman" w:eastAsia="Times New Roman" w:hAnsi="Times New Roman" w:cs="Times New Roman"/>
          <w:bCs/>
          <w:color w:val="000000"/>
          <w:sz w:val="28"/>
          <w:szCs w:val="28"/>
          <w:lang w:val="be-BY"/>
        </w:rPr>
        <w:t>пераходзьце</w:t>
      </w:r>
      <w:r w:rsidR="00E547DD" w:rsidRPr="00E547DD">
        <w:rPr>
          <w:rFonts w:ascii="Times New Roman" w:eastAsia="Times New Roman" w:hAnsi="Times New Roman" w:cs="Times New Roman"/>
          <w:bCs/>
          <w:color w:val="000000"/>
          <w:sz w:val="28"/>
          <w:szCs w:val="28"/>
          <w:lang w:val="be-BY"/>
        </w:rPr>
        <w:t xml:space="preserve"> да наступнага. </w:t>
      </w:r>
      <w:r w:rsidR="00876AF3">
        <w:rPr>
          <w:rFonts w:ascii="Times New Roman" w:eastAsia="Times New Roman" w:hAnsi="Times New Roman" w:cs="Times New Roman"/>
          <w:bCs/>
          <w:color w:val="000000"/>
          <w:sz w:val="28"/>
          <w:szCs w:val="28"/>
          <w:lang w:val="be-BY"/>
        </w:rPr>
        <w:t>Калі з</w:t>
      </w:r>
      <w:r w:rsidR="00E547DD" w:rsidRPr="00E547DD">
        <w:rPr>
          <w:rFonts w:ascii="Times New Roman" w:eastAsia="Times New Roman" w:hAnsi="Times New Roman" w:cs="Times New Roman"/>
          <w:bCs/>
          <w:color w:val="000000"/>
          <w:sz w:val="28"/>
          <w:szCs w:val="28"/>
          <w:lang w:val="be-BY"/>
        </w:rPr>
        <w:t>астанецца час</w:t>
      </w:r>
      <w:r w:rsidR="00876AF3">
        <w:rPr>
          <w:rFonts w:ascii="Times New Roman" w:eastAsia="Times New Roman" w:hAnsi="Times New Roman" w:cs="Times New Roman"/>
          <w:bCs/>
          <w:color w:val="000000"/>
          <w:sz w:val="28"/>
          <w:szCs w:val="28"/>
          <w:lang w:val="be-BY"/>
        </w:rPr>
        <w:t>, то тады</w:t>
      </w:r>
      <w:r>
        <w:rPr>
          <w:rFonts w:ascii="Times New Roman" w:eastAsia="Times New Roman" w:hAnsi="Times New Roman" w:cs="Times New Roman"/>
          <w:bCs/>
          <w:color w:val="000000"/>
          <w:sz w:val="28"/>
          <w:szCs w:val="28"/>
          <w:lang w:val="be-BY"/>
        </w:rPr>
        <w:t xml:space="preserve"> вы</w:t>
      </w:r>
      <w:r w:rsidR="00E547DD" w:rsidRPr="00E547DD">
        <w:rPr>
          <w:rFonts w:ascii="Times New Roman" w:eastAsia="Times New Roman" w:hAnsi="Times New Roman" w:cs="Times New Roman"/>
          <w:bCs/>
          <w:color w:val="000000"/>
          <w:sz w:val="28"/>
          <w:szCs w:val="28"/>
          <w:lang w:val="be-BY"/>
        </w:rPr>
        <w:t xml:space="preserve"> выкана</w:t>
      </w:r>
      <w:r>
        <w:rPr>
          <w:rFonts w:ascii="Times New Roman" w:eastAsia="Times New Roman" w:hAnsi="Times New Roman" w:cs="Times New Roman"/>
          <w:bCs/>
          <w:color w:val="000000"/>
          <w:sz w:val="28"/>
          <w:szCs w:val="28"/>
          <w:lang w:val="be-BY"/>
        </w:rPr>
        <w:t>еце</w:t>
      </w:r>
      <w:r w:rsidR="00E547DD" w:rsidRPr="00E547DD">
        <w:rPr>
          <w:rFonts w:ascii="Times New Roman" w:eastAsia="Times New Roman" w:hAnsi="Times New Roman" w:cs="Times New Roman"/>
          <w:bCs/>
          <w:color w:val="000000"/>
          <w:sz w:val="28"/>
          <w:szCs w:val="28"/>
          <w:lang w:val="be-BY"/>
        </w:rPr>
        <w:t xml:space="preserve"> прапушчаныя заданні.</w:t>
      </w:r>
      <w:r w:rsidR="00E547DD">
        <w:rPr>
          <w:rFonts w:ascii="Times New Roman" w:eastAsia="Times New Roman" w:hAnsi="Times New Roman" w:cs="Times New Roman"/>
          <w:bCs/>
          <w:color w:val="000000"/>
          <w:sz w:val="28"/>
          <w:szCs w:val="28"/>
          <w:lang w:val="be-BY"/>
        </w:rPr>
        <w:t xml:space="preserve"> </w:t>
      </w:r>
    </w:p>
    <w:p w:rsidR="00E547DD" w:rsidRDefault="00C53AE8" w:rsidP="00C53AE8">
      <w:pPr>
        <w:spacing w:line="240" w:lineRule="auto"/>
        <w:jc w:val="both"/>
        <w:rPr>
          <w:rFonts w:ascii="Times New Roman" w:eastAsia="Times New Roman" w:hAnsi="Times New Roman" w:cs="Times New Roman"/>
          <w:bCs/>
          <w:color w:val="000000"/>
          <w:sz w:val="28"/>
          <w:szCs w:val="28"/>
          <w:lang w:val="be-BY"/>
        </w:rPr>
      </w:pPr>
      <w:r w:rsidRPr="00C53AE8">
        <w:rPr>
          <w:rFonts w:ascii="Times New Roman" w:eastAsia="Times New Roman" w:hAnsi="Times New Roman" w:cs="Times New Roman"/>
          <w:b/>
          <w:bCs/>
          <w:color w:val="000000"/>
          <w:sz w:val="28"/>
          <w:szCs w:val="28"/>
          <w:lang w:val="be-BY"/>
        </w:rPr>
        <w:t>Заўвага!</w:t>
      </w:r>
      <w:r>
        <w:rPr>
          <w:rFonts w:ascii="Times New Roman" w:eastAsia="Times New Roman" w:hAnsi="Times New Roman" w:cs="Times New Roman"/>
          <w:bCs/>
          <w:color w:val="000000"/>
          <w:sz w:val="28"/>
          <w:szCs w:val="28"/>
          <w:lang w:val="be-BY"/>
        </w:rPr>
        <w:t xml:space="preserve"> </w:t>
      </w:r>
      <w:bookmarkStart w:id="0" w:name="_GoBack"/>
      <w:r w:rsidR="00E547DD">
        <w:rPr>
          <w:rFonts w:ascii="Times New Roman" w:eastAsia="Times New Roman" w:hAnsi="Times New Roman" w:cs="Times New Roman"/>
          <w:bCs/>
          <w:color w:val="000000"/>
          <w:sz w:val="28"/>
          <w:szCs w:val="28"/>
          <w:lang w:val="be-BY"/>
        </w:rPr>
        <w:t>На аснове гэтага задання вам будзе прапанавана і дамашня</w:t>
      </w:r>
      <w:r>
        <w:rPr>
          <w:rFonts w:ascii="Times New Roman" w:eastAsia="Times New Roman" w:hAnsi="Times New Roman" w:cs="Times New Roman"/>
          <w:bCs/>
          <w:color w:val="000000"/>
          <w:sz w:val="28"/>
          <w:szCs w:val="28"/>
          <w:lang w:val="be-BY"/>
        </w:rPr>
        <w:t>я</w:t>
      </w:r>
      <w:r w:rsidR="00E547DD">
        <w:rPr>
          <w:rFonts w:ascii="Times New Roman" w:eastAsia="Times New Roman" w:hAnsi="Times New Roman" w:cs="Times New Roman"/>
          <w:bCs/>
          <w:color w:val="000000"/>
          <w:sz w:val="28"/>
          <w:szCs w:val="28"/>
          <w:lang w:val="be-BY"/>
        </w:rPr>
        <w:t xml:space="preserve"> </w:t>
      </w:r>
      <w:r>
        <w:rPr>
          <w:rFonts w:ascii="Times New Roman" w:eastAsia="Times New Roman" w:hAnsi="Times New Roman" w:cs="Times New Roman"/>
          <w:bCs/>
          <w:color w:val="000000"/>
          <w:sz w:val="28"/>
          <w:szCs w:val="28"/>
          <w:lang w:val="be-BY"/>
        </w:rPr>
        <w:t>работа</w:t>
      </w:r>
      <w:r w:rsidR="00E547DD">
        <w:rPr>
          <w:rFonts w:ascii="Times New Roman" w:eastAsia="Times New Roman" w:hAnsi="Times New Roman" w:cs="Times New Roman"/>
          <w:bCs/>
          <w:color w:val="000000"/>
          <w:sz w:val="28"/>
          <w:szCs w:val="28"/>
          <w:lang w:val="be-BY"/>
        </w:rPr>
        <w:t xml:space="preserve"> – напісаць тэкст пра класіка нашай літаратуры У.Караткевіча для</w:t>
      </w:r>
      <w:r>
        <w:rPr>
          <w:rFonts w:ascii="Times New Roman" w:eastAsia="Times New Roman" w:hAnsi="Times New Roman" w:cs="Times New Roman"/>
          <w:bCs/>
          <w:color w:val="000000"/>
          <w:sz w:val="28"/>
          <w:szCs w:val="28"/>
          <w:lang w:val="be-BY"/>
        </w:rPr>
        <w:t xml:space="preserve"> замежных гасцей (12-15 сказаў), даць загаловак тэксту.</w:t>
      </w:r>
      <w:bookmarkEnd w:id="0"/>
    </w:p>
    <w:p w:rsidR="002F4AC3" w:rsidRDefault="002F4AC3" w:rsidP="002F4AC3">
      <w:pPr>
        <w:spacing w:line="240" w:lineRule="auto"/>
        <w:ind w:firstLine="720"/>
        <w:jc w:val="center"/>
        <w:rPr>
          <w:rFonts w:ascii="Times New Roman" w:eastAsia="Times New Roman" w:hAnsi="Times New Roman" w:cs="Times New Roman"/>
          <w:b/>
          <w:bCs/>
          <w:color w:val="000000"/>
          <w:sz w:val="28"/>
          <w:szCs w:val="28"/>
          <w:lang w:val="be-BY"/>
        </w:rPr>
      </w:pPr>
      <w:r>
        <w:rPr>
          <w:rFonts w:ascii="Times New Roman" w:eastAsia="Times New Roman" w:hAnsi="Times New Roman" w:cs="Times New Roman"/>
          <w:b/>
          <w:bCs/>
          <w:color w:val="000000"/>
          <w:sz w:val="28"/>
          <w:szCs w:val="28"/>
          <w:lang w:val="be-BY"/>
        </w:rPr>
        <w:t>Тэкст 1</w:t>
      </w:r>
    </w:p>
    <w:p w:rsidR="002F4AC3" w:rsidRDefault="002F4AC3" w:rsidP="00535FC6">
      <w:pPr>
        <w:spacing w:after="0" w:line="240" w:lineRule="auto"/>
        <w:ind w:firstLine="720"/>
        <w:jc w:val="both"/>
        <w:rPr>
          <w:rFonts w:ascii="Times New Roman" w:hAnsi="Times New Roman" w:cs="Times New Roman"/>
          <w:i/>
          <w:sz w:val="28"/>
          <w:szCs w:val="28"/>
          <w:lang w:val="be-BY"/>
        </w:rPr>
      </w:pPr>
      <w:r w:rsidRPr="00535FC6">
        <w:rPr>
          <w:rFonts w:ascii="Times New Roman" w:hAnsi="Times New Roman" w:cs="Times New Roman"/>
          <w:i/>
          <w:sz w:val="28"/>
          <w:szCs w:val="28"/>
          <w:lang w:val="be-BY"/>
        </w:rPr>
        <w:t>У дыскусii газеты “Звязда”напярэдадні юбілею пісьменніка Уладзiмiра Караткевiча ўдзел</w:t>
      </w:r>
      <w:r w:rsidR="003D270B">
        <w:rPr>
          <w:rFonts w:ascii="Times New Roman" w:hAnsi="Times New Roman" w:cs="Times New Roman"/>
          <w:i/>
          <w:sz w:val="28"/>
          <w:szCs w:val="28"/>
          <w:lang w:val="be-BY"/>
        </w:rPr>
        <w:t>ьнічалі</w:t>
      </w:r>
      <w:r w:rsidRPr="00535FC6">
        <w:rPr>
          <w:rFonts w:ascii="Times New Roman" w:hAnsi="Times New Roman" w:cs="Times New Roman"/>
          <w:i/>
          <w:sz w:val="28"/>
          <w:szCs w:val="28"/>
          <w:lang w:val="be-BY"/>
        </w:rPr>
        <w:t xml:space="preserve"> </w:t>
      </w:r>
      <w:r w:rsidR="00535FC6">
        <w:rPr>
          <w:rFonts w:ascii="Times New Roman" w:hAnsi="Times New Roman" w:cs="Times New Roman"/>
          <w:i/>
          <w:sz w:val="28"/>
          <w:szCs w:val="28"/>
          <w:lang w:val="be-BY"/>
        </w:rPr>
        <w:t>слынныя навукоўцы i пiсьменнiкi: і</w:t>
      </w:r>
      <w:r w:rsidR="00535FC6" w:rsidRPr="00535FC6">
        <w:rPr>
          <w:rFonts w:ascii="Times New Roman" w:hAnsi="Times New Roman" w:cs="Times New Roman"/>
          <w:i/>
          <w:sz w:val="28"/>
          <w:szCs w:val="28"/>
          <w:lang w:val="be-BY"/>
        </w:rPr>
        <w:t xml:space="preserve"> тыя, хто асабiста ведаў класiка, i тыя, хто </w:t>
      </w:r>
      <w:r w:rsidR="003D270B">
        <w:rPr>
          <w:rFonts w:ascii="Times New Roman" w:hAnsi="Times New Roman" w:cs="Times New Roman"/>
          <w:i/>
          <w:sz w:val="28"/>
          <w:szCs w:val="28"/>
          <w:lang w:val="be-BY"/>
        </w:rPr>
        <w:t xml:space="preserve">сёння </w:t>
      </w:r>
      <w:r w:rsidR="00535FC6" w:rsidRPr="00535FC6">
        <w:rPr>
          <w:rFonts w:ascii="Times New Roman" w:hAnsi="Times New Roman" w:cs="Times New Roman"/>
          <w:i/>
          <w:sz w:val="28"/>
          <w:szCs w:val="28"/>
          <w:lang w:val="be-BY"/>
        </w:rPr>
        <w:t>займаецца вывучэннем i папулярызацыяй ягонай творчасцi.</w:t>
      </w:r>
      <w:r w:rsidR="00F40B51" w:rsidRPr="00535FC6">
        <w:rPr>
          <w:rFonts w:ascii="Times New Roman" w:hAnsi="Times New Roman" w:cs="Times New Roman"/>
          <w:i/>
          <w:sz w:val="28"/>
          <w:szCs w:val="28"/>
          <w:lang w:val="be-BY"/>
        </w:rPr>
        <w:t xml:space="preserve"> </w:t>
      </w:r>
      <w:r w:rsidR="00F40B51" w:rsidRPr="00C53AE8">
        <w:rPr>
          <w:rFonts w:ascii="Times New Roman" w:hAnsi="Times New Roman" w:cs="Times New Roman"/>
          <w:i/>
          <w:sz w:val="28"/>
          <w:szCs w:val="28"/>
          <w:lang w:val="be-BY"/>
        </w:rPr>
        <w:t>Адно з важных пытанняў, якое яны абмяркоўвалі,</w:t>
      </w:r>
      <w:r w:rsidR="00F40B51" w:rsidRPr="00C53AE8">
        <w:rPr>
          <w:rFonts w:ascii="Times New Roman" w:eastAsia="Times New Roman" w:hAnsi="Times New Roman" w:cs="Times New Roman"/>
          <w:bCs/>
          <w:i/>
          <w:color w:val="000000"/>
          <w:sz w:val="28"/>
          <w:szCs w:val="28"/>
          <w:lang w:val="be-BY"/>
        </w:rPr>
        <w:t xml:space="preserve"> – гэта </w:t>
      </w:r>
      <w:r w:rsidR="00F40B51" w:rsidRPr="00C53AE8">
        <w:rPr>
          <w:rFonts w:ascii="Times New Roman" w:hAnsi="Times New Roman" w:cs="Times New Roman"/>
          <w:i/>
          <w:sz w:val="28"/>
          <w:szCs w:val="28"/>
          <w:lang w:val="be-BY"/>
        </w:rPr>
        <w:t>пытанне пра ўшанаванне памяці майстра слова.</w:t>
      </w:r>
    </w:p>
    <w:p w:rsidR="00535FC6" w:rsidRPr="00535FC6" w:rsidRDefault="00535FC6" w:rsidP="00535FC6">
      <w:pPr>
        <w:spacing w:after="0" w:line="240" w:lineRule="auto"/>
        <w:jc w:val="both"/>
        <w:rPr>
          <w:rFonts w:ascii="Times New Roman" w:hAnsi="Times New Roman" w:cs="Times New Roman"/>
          <w:sz w:val="28"/>
          <w:szCs w:val="28"/>
          <w:lang w:val="be-BY"/>
        </w:rPr>
      </w:pPr>
      <w:r>
        <w:rPr>
          <w:rFonts w:ascii="Times New Roman" w:hAnsi="Times New Roman" w:cs="Times New Roman"/>
          <w:b/>
          <w:bCs/>
          <w:sz w:val="28"/>
          <w:szCs w:val="28"/>
          <w:lang w:val="be-BY"/>
        </w:rPr>
        <w:t xml:space="preserve">Інтэрв’юер: </w:t>
      </w:r>
      <w:r w:rsidR="003D270B">
        <w:rPr>
          <w:rFonts w:ascii="Times New Roman" w:hAnsi="Times New Roman" w:cs="Times New Roman"/>
          <w:bCs/>
          <w:sz w:val="28"/>
          <w:szCs w:val="28"/>
          <w:lang w:val="be-BY"/>
        </w:rPr>
        <w:t xml:space="preserve">Уладзімір </w:t>
      </w:r>
      <w:r w:rsidRPr="00535FC6">
        <w:rPr>
          <w:rFonts w:ascii="Times New Roman" w:hAnsi="Times New Roman" w:cs="Times New Roman"/>
          <w:bCs/>
          <w:sz w:val="28"/>
          <w:szCs w:val="28"/>
          <w:lang w:val="be-BY"/>
        </w:rPr>
        <w:t>Караткевiч – тая асоба, вакол якой можна ствараць лiтаратурныя легенды, кшталту «нядобрай кватэры» з «Майстра i Маргарыты» Булгакава альбо дома Шэрлака Холмса на Бэйкер-стрыт... Якiя незвычайныя праекты па захаваннi памяцi Уладзiмiра Караткевiча i папулярызацыi яго творчасцi вы б прапанавалi?</w:t>
      </w:r>
    </w:p>
    <w:p w:rsidR="00535FC6" w:rsidRPr="00535FC6" w:rsidRDefault="00535FC6" w:rsidP="00535FC6">
      <w:pPr>
        <w:spacing w:after="0" w:line="240" w:lineRule="auto"/>
        <w:jc w:val="both"/>
        <w:rPr>
          <w:rFonts w:ascii="Times New Roman" w:hAnsi="Times New Roman" w:cs="Times New Roman"/>
          <w:sz w:val="28"/>
          <w:szCs w:val="28"/>
          <w:lang w:val="be-BY"/>
        </w:rPr>
      </w:pPr>
      <w:r w:rsidRPr="00535FC6">
        <w:rPr>
          <w:rFonts w:ascii="Times New Roman" w:hAnsi="Times New Roman" w:cs="Times New Roman"/>
          <w:b/>
          <w:bCs/>
          <w:sz w:val="28"/>
          <w:szCs w:val="28"/>
          <w:lang w:val="be-BY"/>
        </w:rPr>
        <w:lastRenderedPageBreak/>
        <w:t>Адам Глобус</w:t>
      </w:r>
      <w:r w:rsidRPr="00535FC6">
        <w:rPr>
          <w:rFonts w:ascii="Times New Roman" w:hAnsi="Times New Roman" w:cs="Times New Roman"/>
          <w:sz w:val="28"/>
          <w:szCs w:val="28"/>
          <w:lang w:val="be-BY"/>
        </w:rPr>
        <w:t>: У гонар Уладзiмiра Караткевiча варта зладжваць у Ратамцы, што пад Мiнскам, фэст «Дзiкае паляванне караля Стаха», у якiм прымуць удзел вершнiкi i рыцарскiя клубы з усёй Беларусi.</w:t>
      </w:r>
    </w:p>
    <w:p w:rsidR="00535FC6" w:rsidRPr="00535FC6" w:rsidRDefault="00535FC6" w:rsidP="00535FC6">
      <w:pPr>
        <w:spacing w:after="0" w:line="240" w:lineRule="auto"/>
        <w:jc w:val="both"/>
        <w:rPr>
          <w:rFonts w:ascii="Times New Roman" w:hAnsi="Times New Roman" w:cs="Times New Roman"/>
          <w:sz w:val="28"/>
          <w:szCs w:val="28"/>
          <w:lang w:val="be-BY"/>
        </w:rPr>
      </w:pPr>
      <w:r w:rsidRPr="00535FC6">
        <w:rPr>
          <w:rFonts w:ascii="Times New Roman" w:hAnsi="Times New Roman" w:cs="Times New Roman"/>
          <w:b/>
          <w:bCs/>
          <w:sz w:val="28"/>
          <w:szCs w:val="28"/>
          <w:lang w:val="be-BY"/>
        </w:rPr>
        <w:t>Яўген Гараднiцкi</w:t>
      </w:r>
      <w:r w:rsidRPr="00535FC6">
        <w:rPr>
          <w:rFonts w:ascii="Times New Roman" w:hAnsi="Times New Roman" w:cs="Times New Roman"/>
          <w:sz w:val="28"/>
          <w:szCs w:val="28"/>
          <w:lang w:val="be-BY"/>
        </w:rPr>
        <w:t>: Думаю, што адмыслова ствараць якiясьцi артэфакты не варта. А вось турыстычны маршрут па мясцiнах, звязаных з жыццём i творчасцю Караткевiча, можна распрацаваць.</w:t>
      </w:r>
    </w:p>
    <w:p w:rsidR="00535FC6" w:rsidRPr="00535FC6" w:rsidRDefault="00535FC6" w:rsidP="00535FC6">
      <w:pPr>
        <w:spacing w:after="0" w:line="240" w:lineRule="auto"/>
        <w:jc w:val="both"/>
        <w:rPr>
          <w:rFonts w:ascii="Times New Roman" w:hAnsi="Times New Roman" w:cs="Times New Roman"/>
          <w:sz w:val="28"/>
          <w:szCs w:val="28"/>
          <w:lang w:val="be-BY"/>
        </w:rPr>
      </w:pPr>
      <w:r w:rsidRPr="00535FC6">
        <w:rPr>
          <w:rFonts w:ascii="Times New Roman" w:hAnsi="Times New Roman" w:cs="Times New Roman"/>
          <w:b/>
          <w:bCs/>
          <w:sz w:val="28"/>
          <w:szCs w:val="28"/>
          <w:lang w:val="be-BY"/>
        </w:rPr>
        <w:t>Анатоль Верабей</w:t>
      </w:r>
      <w:r w:rsidRPr="00535FC6">
        <w:rPr>
          <w:rFonts w:ascii="Times New Roman" w:hAnsi="Times New Roman" w:cs="Times New Roman"/>
          <w:sz w:val="28"/>
          <w:szCs w:val="28"/>
          <w:lang w:val="be-BY"/>
        </w:rPr>
        <w:t>: Трэба наведваць мясцiны, дзе быў пiсьменнiк i якiя ён дасканала адлюстраваў у сваiх творах, прапагандаваць iх. Гэта блiзкае i дарагое яму беларускае Прыдняпроўе, родная яго Орша, дзе ёсць бацькоўская хата i два музеi. Дзедаўская хата ў Рагачове, дзе пiсьменнiк плённа працаваў – гэты горад быў для яго тым, чым былi для Гётэ Ваймар, для Пушкiна Болдзiна, для Льва Талстога Ясная Паляна, для Янкi Купалы Акопы. Варта наведаць каля Рагачова вёску Азярышча, каб убачыць тую мясцiну, дзе на высокiм стромкiм беразе «груша цвiла апошнi год» (пачатковыя радкi рамана «Каласы пад сярпом тваiм»). Каб там жа ўбачыць Доўгую Кручу, дзе на строме вiсяць сосны, страшна скурчаныя, каранямi ўгору i свежымi шатамi ўнiз, якiя пiсьменнiк згадаў у сваiх творах. Караткевiчавы шляхi... Палессе, Полацк, Тураў, Кiеў, Масква, Крым, запаведнiк Кедравая падзь у Хабараўскiм краi, Польшча, Чэхiя, Славакiя... I, вядома, мясцiны, звязаныя з пiсьменнiкам у Мiнску: яго кватэры на вулiцах Чарнышэўскага, Веры Харужай (там адбываюцца мiнскiя падзеi рамана «Чорны замак Альшанскi»), Карла Маркса.</w:t>
      </w:r>
    </w:p>
    <w:p w:rsidR="00535FC6" w:rsidRPr="00535FC6" w:rsidRDefault="00535FC6" w:rsidP="00535FC6">
      <w:pPr>
        <w:spacing w:after="0" w:line="240" w:lineRule="auto"/>
        <w:jc w:val="both"/>
        <w:rPr>
          <w:rFonts w:ascii="Times New Roman" w:hAnsi="Times New Roman" w:cs="Times New Roman"/>
          <w:sz w:val="28"/>
          <w:szCs w:val="28"/>
          <w:lang w:val="be-BY"/>
        </w:rPr>
      </w:pPr>
      <w:r w:rsidRPr="00535FC6">
        <w:rPr>
          <w:rFonts w:ascii="Times New Roman" w:hAnsi="Times New Roman" w:cs="Times New Roman"/>
          <w:b/>
          <w:bCs/>
          <w:sz w:val="28"/>
          <w:szCs w:val="28"/>
          <w:lang w:val="be-BY"/>
        </w:rPr>
        <w:t>Пётр Жаўняровiч</w:t>
      </w:r>
      <w:r w:rsidRPr="00535FC6">
        <w:rPr>
          <w:rFonts w:ascii="Times New Roman" w:hAnsi="Times New Roman" w:cs="Times New Roman"/>
          <w:sz w:val="28"/>
          <w:szCs w:val="28"/>
          <w:lang w:val="be-BY"/>
        </w:rPr>
        <w:t>: Папулярызаваць Караткевiча трэба праз пераклады на асноўныя мовы свету, тады значнасць зробленага iм будзе даследавацца ў кантэксце еўрапейскай i сусветнай лiтаратуры. Некаторыя ж пiсьменнiкi, так бы мовiць, «усплывалi» праз стагоддзi.</w:t>
      </w:r>
    </w:p>
    <w:p w:rsidR="00535FC6" w:rsidRPr="00535FC6" w:rsidRDefault="00535FC6" w:rsidP="00535FC6">
      <w:pPr>
        <w:spacing w:after="0" w:line="240" w:lineRule="auto"/>
        <w:jc w:val="both"/>
        <w:rPr>
          <w:rFonts w:ascii="Times New Roman" w:hAnsi="Times New Roman" w:cs="Times New Roman"/>
          <w:sz w:val="28"/>
          <w:szCs w:val="28"/>
          <w:lang w:val="be-BY"/>
        </w:rPr>
      </w:pPr>
      <w:r w:rsidRPr="00535FC6">
        <w:rPr>
          <w:rFonts w:ascii="Times New Roman" w:hAnsi="Times New Roman" w:cs="Times New Roman"/>
          <w:b/>
          <w:bCs/>
          <w:sz w:val="28"/>
          <w:szCs w:val="28"/>
          <w:lang w:val="be-BY"/>
        </w:rPr>
        <w:t>Анатоль Бутэвiч</w:t>
      </w:r>
      <w:r w:rsidRPr="00535FC6">
        <w:rPr>
          <w:rFonts w:ascii="Times New Roman" w:hAnsi="Times New Roman" w:cs="Times New Roman"/>
          <w:sz w:val="28"/>
          <w:szCs w:val="28"/>
          <w:lang w:val="be-BY"/>
        </w:rPr>
        <w:t>: Я не стараўся б бегма бегчы за тымi, хто iмкнецца ствараць лiтаратурныя легенды пра творчую асобу. Больш карысна проста выдаваць яго творы, чытаць iх, экранiзаваць. А для яшчэ большай папулярызацыi творчасцi гэтага майстра слова я б прапанаваў заснаваць лiтаратурную прэмiю iмя Уладзiмiра Караткевiча для самых таленавiтых пiсьменнiкаў гiстарычнай тэматыкi, а мо, нават i для апантаных краязнаўцаў.</w:t>
      </w:r>
    </w:p>
    <w:p w:rsidR="00535FC6" w:rsidRPr="00535FC6" w:rsidRDefault="00535FC6" w:rsidP="00535FC6">
      <w:pPr>
        <w:spacing w:after="0" w:line="240" w:lineRule="auto"/>
        <w:jc w:val="both"/>
        <w:rPr>
          <w:rFonts w:ascii="Times New Roman" w:hAnsi="Times New Roman" w:cs="Times New Roman"/>
          <w:sz w:val="28"/>
          <w:szCs w:val="28"/>
          <w:lang w:val="be-BY"/>
        </w:rPr>
      </w:pPr>
      <w:r w:rsidRPr="00535FC6">
        <w:rPr>
          <w:rFonts w:ascii="Times New Roman" w:hAnsi="Times New Roman" w:cs="Times New Roman"/>
          <w:b/>
          <w:bCs/>
          <w:sz w:val="28"/>
          <w:szCs w:val="28"/>
          <w:lang w:val="be-BY"/>
        </w:rPr>
        <w:t>Ганна Бутырчык</w:t>
      </w:r>
      <w:r w:rsidRPr="00535FC6">
        <w:rPr>
          <w:rFonts w:ascii="Times New Roman" w:hAnsi="Times New Roman" w:cs="Times New Roman"/>
          <w:sz w:val="28"/>
          <w:szCs w:val="28"/>
          <w:lang w:val="be-BY"/>
        </w:rPr>
        <w:t>: Я чамусьцi думаю не пра кватэру цi дом, я думаю аб парку Уладзiмiра Караткевiча са скульптурамi герояў на якой-небудзь лiтаратурнай сцежцы-квэсце па творах пiсьменнiка. Уяўляеце сабе Гервасiя Вылiваху, якi гуляе ў шахматы са Смерцю? Альбо Алеся Загорскага на белым канi? Андрэя Беларэцкага i Надзею Яноўскую? Са шматлiкiмi цытатамi, раскiданымi ў самых нечаканых мясцiнах парку: ад усiм вядомых «Рабi нечаканае, рабi, як не робiць нiхто», «Кожны носiць сваё неба з сабой» да менш пазнавальных. Як лiтаратуразнавец, я хачу, каб пасля паспяховага ажыццяўлення акадэмiчнага 25-томнага выдання твораў Караткевiча з’явiўся i яго энцыклапедычны даведнiк з поўнай бiблiяграфiяй па творчасцi, аналiзам твораў, паказальнiкам герояў.</w:t>
      </w:r>
    </w:p>
    <w:p w:rsidR="00535FC6" w:rsidRPr="00535FC6" w:rsidRDefault="00535FC6" w:rsidP="00535FC6">
      <w:pPr>
        <w:spacing w:after="0" w:line="240" w:lineRule="auto"/>
        <w:jc w:val="both"/>
        <w:rPr>
          <w:rFonts w:ascii="Times New Roman" w:hAnsi="Times New Roman" w:cs="Times New Roman"/>
          <w:sz w:val="28"/>
          <w:szCs w:val="28"/>
          <w:lang w:val="be-BY"/>
        </w:rPr>
      </w:pPr>
      <w:r w:rsidRPr="00535FC6">
        <w:rPr>
          <w:rFonts w:ascii="Times New Roman" w:hAnsi="Times New Roman" w:cs="Times New Roman"/>
          <w:b/>
          <w:bCs/>
          <w:sz w:val="28"/>
          <w:szCs w:val="28"/>
          <w:lang w:val="be-BY"/>
        </w:rPr>
        <w:t>Алесь Суша</w:t>
      </w:r>
      <w:r w:rsidRPr="00535FC6">
        <w:rPr>
          <w:rFonts w:ascii="Times New Roman" w:hAnsi="Times New Roman" w:cs="Times New Roman"/>
          <w:sz w:val="28"/>
          <w:szCs w:val="28"/>
          <w:lang w:val="be-BY"/>
        </w:rPr>
        <w:t xml:space="preserve">: Магчымыя шматлiкiя «рымейкi», паколькi з майго вопыту многiя творы Караткевiча чытаюцца i ўспрымаюцца рознымi людзьмi зусiм па-рознаму. </w:t>
      </w:r>
      <w:r w:rsidRPr="00535FC6">
        <w:rPr>
          <w:rFonts w:ascii="Times New Roman" w:hAnsi="Times New Roman" w:cs="Times New Roman"/>
          <w:sz w:val="28"/>
          <w:szCs w:val="28"/>
          <w:lang w:val="be-BY"/>
        </w:rPr>
        <w:lastRenderedPageBreak/>
        <w:t>Адпаведна, яны могуць быць пададзены ў прынцыпова розных творчых формах. Асоба Уладзiмiра Караткевiча i яго творчая спадчына маюць яшчэ багацейшы патэнцыял для творчага пераасэнсавання. Прывяду толькi адзiн прыклад. Да юбiлею пiсьменнiка ў Музеi кнiгi Нацыянальнай бiблiятэкi Беларусi пачынае работу незвычайная выстаўка – «З кнiг Уладзiмiра Караткевiча». На ёй упершыню можна ўбачыць панараму кнiгазбору пiсьменнiка з яго асабiстага кабiнета. Асноўнае месца ў экспазiцыi аддадзена экслiбрысам Уладзiмiра Караткевiча. Значная iх частка зроблена самiм пiсьменнiкам. На выявах — Скарына, Гусоўскi, а таксама любiмыя Караткевiчам ветразi. Вылучаецца экслiбрыс з абрысамi зброi касiнераў. Унiкальныя дароўныя надпiсы на кнiгах уводзяць у сяброўскае i творчае кола пiсьменнiка. Змена ракурсаў, iншае асвятленне: пiсьменнiк становiцца чытачом, але i бачна, як гэты чытач паступова стаў пiсьменнiкам, як пашыралася яго кола кантактаў i кола чытання. Мы вельмi ўдзячныя захавальнiкам спадчыны Уладзiмiра Караткевiча – сям’i пляменнiцы пiсьменнiка Алены Iванаўны Сiнькевiч.</w:t>
      </w:r>
    </w:p>
    <w:p w:rsidR="000E2269" w:rsidRPr="000E2269" w:rsidRDefault="000E2269" w:rsidP="000E2269">
      <w:pPr>
        <w:spacing w:line="240" w:lineRule="auto"/>
        <w:jc w:val="right"/>
        <w:rPr>
          <w:rFonts w:ascii="Times New Roman" w:eastAsia="Times New Roman" w:hAnsi="Times New Roman" w:cs="Times New Roman"/>
          <w:bCs/>
          <w:i/>
          <w:color w:val="000000"/>
          <w:sz w:val="28"/>
          <w:szCs w:val="28"/>
          <w:lang w:val="be-BY"/>
        </w:rPr>
      </w:pPr>
      <w:r w:rsidRPr="000E2269">
        <w:rPr>
          <w:rFonts w:ascii="Times New Roman" w:eastAsia="Times New Roman" w:hAnsi="Times New Roman" w:cs="Times New Roman"/>
          <w:bCs/>
          <w:i/>
          <w:color w:val="000000"/>
          <w:sz w:val="28"/>
          <w:szCs w:val="28"/>
          <w:lang w:val="be-BY"/>
        </w:rPr>
        <w:t>(Паводле матэрыялаў сайта beldruk.by)</w:t>
      </w:r>
    </w:p>
    <w:p w:rsidR="003D270B" w:rsidRDefault="003D270B" w:rsidP="003D270B">
      <w:pPr>
        <w:spacing w:line="240" w:lineRule="auto"/>
        <w:jc w:val="center"/>
        <w:rPr>
          <w:rFonts w:ascii="Times New Roman" w:eastAsia="Times New Roman" w:hAnsi="Times New Roman" w:cs="Times New Roman"/>
          <w:b/>
          <w:bCs/>
          <w:color w:val="000000"/>
          <w:sz w:val="28"/>
          <w:szCs w:val="28"/>
          <w:lang w:val="be-BY"/>
        </w:rPr>
      </w:pPr>
      <w:r>
        <w:rPr>
          <w:rFonts w:ascii="Times New Roman" w:eastAsia="Times New Roman" w:hAnsi="Times New Roman" w:cs="Times New Roman"/>
          <w:b/>
          <w:bCs/>
          <w:color w:val="000000"/>
          <w:sz w:val="28"/>
          <w:szCs w:val="28"/>
          <w:lang w:val="be-BY"/>
        </w:rPr>
        <w:t>Тэкст 2</w:t>
      </w:r>
    </w:p>
    <w:p w:rsidR="009F5C95" w:rsidRPr="003D270B" w:rsidRDefault="009F5C95" w:rsidP="00A36CB5">
      <w:pPr>
        <w:spacing w:after="0" w:line="240" w:lineRule="auto"/>
        <w:rPr>
          <w:rFonts w:ascii="Times New Roman" w:eastAsia="Times New Roman" w:hAnsi="Times New Roman" w:cs="Times New Roman"/>
          <w:bCs/>
          <w:color w:val="000000"/>
          <w:sz w:val="28"/>
          <w:szCs w:val="28"/>
          <w:lang w:val="be-BY"/>
        </w:rPr>
      </w:pPr>
      <w:r w:rsidRPr="003D270B">
        <w:rPr>
          <w:rFonts w:ascii="Times New Roman" w:eastAsia="Times New Roman" w:hAnsi="Times New Roman" w:cs="Times New Roman"/>
          <w:bCs/>
          <w:color w:val="000000"/>
          <w:sz w:val="28"/>
          <w:szCs w:val="28"/>
          <w:lang w:val="be-BY"/>
        </w:rPr>
        <w:t>Ён нарадзіўся –</w:t>
      </w:r>
    </w:p>
    <w:p w:rsidR="009F5C95" w:rsidRPr="003D270B" w:rsidRDefault="009F5C95" w:rsidP="00A36CB5">
      <w:pPr>
        <w:spacing w:after="0" w:line="240" w:lineRule="auto"/>
        <w:rPr>
          <w:rFonts w:ascii="Times New Roman" w:eastAsia="Times New Roman" w:hAnsi="Times New Roman" w:cs="Times New Roman"/>
          <w:bCs/>
          <w:color w:val="000000"/>
          <w:sz w:val="28"/>
          <w:szCs w:val="28"/>
          <w:lang w:val="be-BY"/>
        </w:rPr>
      </w:pPr>
      <w:r w:rsidRPr="003D270B">
        <w:rPr>
          <w:rFonts w:ascii="Times New Roman" w:eastAsia="Times New Roman" w:hAnsi="Times New Roman" w:cs="Times New Roman"/>
          <w:bCs/>
          <w:color w:val="000000"/>
          <w:sz w:val="28"/>
          <w:szCs w:val="28"/>
          <w:lang w:val="be-BY"/>
        </w:rPr>
        <w:t>I зрабілася болей на адну зорку</w:t>
      </w:r>
    </w:p>
    <w:p w:rsidR="009F5C95" w:rsidRPr="003D270B" w:rsidRDefault="004E630C" w:rsidP="00A36CB5">
      <w:pPr>
        <w:spacing w:after="0" w:line="240" w:lineRule="auto"/>
        <w:rPr>
          <w:rFonts w:ascii="Times New Roman" w:eastAsia="Times New Roman" w:hAnsi="Times New Roman" w:cs="Times New Roman"/>
          <w:bCs/>
          <w:color w:val="000000"/>
          <w:sz w:val="28"/>
          <w:szCs w:val="28"/>
          <w:lang w:val="be-BY"/>
        </w:rPr>
      </w:pPr>
      <w:r w:rsidRPr="003D270B">
        <w:rPr>
          <w:rFonts w:ascii="Times New Roman" w:eastAsia="Times New Roman" w:hAnsi="Times New Roman" w:cs="Times New Roman"/>
          <w:bCs/>
          <w:color w:val="000000"/>
          <w:sz w:val="28"/>
          <w:szCs w:val="28"/>
          <w:lang w:val="be-BY"/>
        </w:rPr>
        <w:t>У сузор’</w:t>
      </w:r>
      <w:r w:rsidR="009F5C95" w:rsidRPr="003D270B">
        <w:rPr>
          <w:rFonts w:ascii="Times New Roman" w:eastAsia="Times New Roman" w:hAnsi="Times New Roman" w:cs="Times New Roman"/>
          <w:bCs/>
          <w:color w:val="000000"/>
          <w:sz w:val="28"/>
          <w:szCs w:val="28"/>
          <w:lang w:val="be-BY"/>
        </w:rPr>
        <w:t>і.</w:t>
      </w:r>
    </w:p>
    <w:p w:rsidR="009F5C95" w:rsidRPr="003D270B" w:rsidRDefault="009F5C95" w:rsidP="00A36CB5">
      <w:pPr>
        <w:spacing w:after="0" w:line="240" w:lineRule="auto"/>
        <w:rPr>
          <w:rFonts w:ascii="Times New Roman" w:eastAsia="Times New Roman" w:hAnsi="Times New Roman" w:cs="Times New Roman"/>
          <w:bCs/>
          <w:color w:val="000000"/>
          <w:sz w:val="28"/>
          <w:szCs w:val="28"/>
          <w:lang w:val="be-BY"/>
        </w:rPr>
      </w:pPr>
      <w:r w:rsidRPr="003D270B">
        <w:rPr>
          <w:rFonts w:ascii="Times New Roman" w:eastAsia="Times New Roman" w:hAnsi="Times New Roman" w:cs="Times New Roman"/>
          <w:bCs/>
          <w:color w:val="000000"/>
          <w:sz w:val="28"/>
          <w:szCs w:val="28"/>
          <w:lang w:val="be-BY"/>
        </w:rPr>
        <w:t>Уладзімір Караткевіч прыйшоў,</w:t>
      </w:r>
    </w:p>
    <w:p w:rsidR="009F5C95" w:rsidRPr="003D270B" w:rsidRDefault="009F5C95" w:rsidP="00A36CB5">
      <w:pPr>
        <w:spacing w:after="0" w:line="240" w:lineRule="auto"/>
        <w:rPr>
          <w:rFonts w:ascii="Times New Roman" w:eastAsia="Times New Roman" w:hAnsi="Times New Roman" w:cs="Times New Roman"/>
          <w:bCs/>
          <w:color w:val="000000"/>
          <w:sz w:val="28"/>
          <w:szCs w:val="28"/>
          <w:lang w:val="be-BY"/>
        </w:rPr>
      </w:pPr>
      <w:r w:rsidRPr="003D270B">
        <w:rPr>
          <w:rFonts w:ascii="Times New Roman" w:eastAsia="Times New Roman" w:hAnsi="Times New Roman" w:cs="Times New Roman"/>
          <w:bCs/>
          <w:color w:val="000000"/>
          <w:sz w:val="28"/>
          <w:szCs w:val="28"/>
          <w:lang w:val="be-BY"/>
        </w:rPr>
        <w:t>Каб сцвердзіць жывучасць</w:t>
      </w:r>
    </w:p>
    <w:p w:rsidR="004E630C" w:rsidRDefault="009F5C95" w:rsidP="00A36CB5">
      <w:pPr>
        <w:spacing w:after="0" w:line="240" w:lineRule="auto"/>
        <w:rPr>
          <w:rFonts w:ascii="Times New Roman" w:eastAsia="Times New Roman" w:hAnsi="Times New Roman" w:cs="Times New Roman"/>
          <w:bCs/>
          <w:color w:val="000000"/>
          <w:sz w:val="28"/>
          <w:szCs w:val="28"/>
          <w:lang w:val="be-BY"/>
        </w:rPr>
      </w:pPr>
      <w:r w:rsidRPr="003D270B">
        <w:rPr>
          <w:rFonts w:ascii="Times New Roman" w:eastAsia="Times New Roman" w:hAnsi="Times New Roman" w:cs="Times New Roman"/>
          <w:bCs/>
          <w:color w:val="000000"/>
          <w:sz w:val="28"/>
          <w:szCs w:val="28"/>
          <w:lang w:val="be-BY"/>
        </w:rPr>
        <w:t>I трываласць духу беларускага</w:t>
      </w:r>
      <w:r w:rsidR="00314A3E" w:rsidRPr="003D270B">
        <w:rPr>
          <w:rFonts w:ascii="Times New Roman" w:eastAsia="Times New Roman" w:hAnsi="Times New Roman" w:cs="Times New Roman"/>
          <w:bCs/>
          <w:color w:val="000000"/>
          <w:sz w:val="28"/>
          <w:szCs w:val="28"/>
          <w:lang w:val="be-BY"/>
        </w:rPr>
        <w:t>...</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w:t>
      </w:r>
      <w:r w:rsidRPr="00A36CB5">
        <w:rPr>
          <w:rFonts w:ascii="Times New Roman" w:eastAsia="Times New Roman" w:hAnsi="Times New Roman" w:cs="Times New Roman"/>
          <w:bCs/>
          <w:color w:val="000000"/>
          <w:sz w:val="28"/>
          <w:szCs w:val="28"/>
          <w:lang w:val="be-BY"/>
        </w:rPr>
        <w:t>Каб вярнулася святло</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У душы нашыя,</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Каб цемра ад нас адвярнулася.</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На развітанне нястомны працаўнік,</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Як трохзор’</w:t>
      </w:r>
      <w:r w:rsidRPr="00A36CB5">
        <w:rPr>
          <w:rFonts w:ascii="Times New Roman" w:eastAsia="Times New Roman" w:hAnsi="Times New Roman" w:cs="Times New Roman"/>
          <w:bCs/>
          <w:color w:val="000000"/>
          <w:sz w:val="28"/>
          <w:szCs w:val="28"/>
          <w:lang w:val="be-BY"/>
        </w:rPr>
        <w:t>е,</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Як трохзярняцце,</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Абраніў трохслоўе:</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Быў. Ёсць. Буду.</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Гукнем жа услед глыбіннадумцу,</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Гукнем яму ў вячніну:</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Быў! Ёсць! Будзеш!</w:t>
      </w:r>
    </w:p>
    <w:p w:rsidR="00A36CB5" w:rsidRP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Будзеш!</w:t>
      </w:r>
    </w:p>
    <w:p w:rsidR="00A36CB5" w:rsidRDefault="00A36CB5" w:rsidP="00A36CB5">
      <w:pPr>
        <w:spacing w:after="0" w:line="240" w:lineRule="auto"/>
        <w:rPr>
          <w:rFonts w:ascii="Times New Roman" w:eastAsia="Times New Roman" w:hAnsi="Times New Roman" w:cs="Times New Roman"/>
          <w:bCs/>
          <w:color w:val="000000"/>
          <w:sz w:val="28"/>
          <w:szCs w:val="28"/>
          <w:lang w:val="be-BY"/>
        </w:rPr>
      </w:pPr>
      <w:r w:rsidRPr="00A36CB5">
        <w:rPr>
          <w:rFonts w:ascii="Times New Roman" w:eastAsia="Times New Roman" w:hAnsi="Times New Roman" w:cs="Times New Roman"/>
          <w:bCs/>
          <w:color w:val="000000"/>
          <w:sz w:val="28"/>
          <w:szCs w:val="28"/>
          <w:lang w:val="be-BY"/>
        </w:rPr>
        <w:t>Будзеш!</w:t>
      </w:r>
    </w:p>
    <w:p w:rsidR="003D270B" w:rsidRPr="003D270B" w:rsidRDefault="00A36CB5" w:rsidP="003D270B">
      <w:pPr>
        <w:spacing w:line="240" w:lineRule="auto"/>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 xml:space="preserve">            1995. </w:t>
      </w:r>
      <w:r w:rsidR="003D270B" w:rsidRPr="003D270B">
        <w:rPr>
          <w:rFonts w:ascii="Times New Roman" w:eastAsia="Times New Roman" w:hAnsi="Times New Roman" w:cs="Times New Roman"/>
          <w:bCs/>
          <w:color w:val="000000"/>
          <w:sz w:val="28"/>
          <w:szCs w:val="28"/>
          <w:lang w:val="be-BY"/>
        </w:rPr>
        <w:t>Рыгор Барадулін</w:t>
      </w:r>
      <w:r w:rsidR="003D270B">
        <w:rPr>
          <w:rFonts w:ascii="Times New Roman" w:eastAsia="Times New Roman" w:hAnsi="Times New Roman" w:cs="Times New Roman"/>
          <w:bCs/>
          <w:color w:val="000000"/>
          <w:sz w:val="28"/>
          <w:szCs w:val="28"/>
          <w:lang w:val="be-BY"/>
        </w:rPr>
        <w:t>. Урывак з верша “</w:t>
      </w:r>
      <w:r w:rsidR="003D270B" w:rsidRPr="003D270B">
        <w:rPr>
          <w:rFonts w:ascii="Times New Roman" w:eastAsia="Times New Roman" w:hAnsi="Times New Roman" w:cs="Times New Roman"/>
          <w:bCs/>
          <w:color w:val="000000"/>
          <w:sz w:val="28"/>
          <w:szCs w:val="28"/>
          <w:lang w:val="be-BY"/>
        </w:rPr>
        <w:t>А</w:t>
      </w:r>
      <w:r w:rsidR="003D270B">
        <w:rPr>
          <w:rFonts w:ascii="Times New Roman" w:eastAsia="Times New Roman" w:hAnsi="Times New Roman" w:cs="Times New Roman"/>
          <w:bCs/>
          <w:color w:val="000000"/>
          <w:sz w:val="28"/>
          <w:szCs w:val="28"/>
          <w:lang w:val="be-BY"/>
        </w:rPr>
        <w:t>кафіст</w:t>
      </w:r>
      <w:r w:rsidR="003D270B" w:rsidRPr="003D270B">
        <w:rPr>
          <w:rFonts w:ascii="Times New Roman" w:eastAsia="Times New Roman" w:hAnsi="Times New Roman" w:cs="Times New Roman"/>
          <w:bCs/>
          <w:color w:val="000000"/>
          <w:sz w:val="28"/>
          <w:szCs w:val="28"/>
          <w:lang w:val="be-BY"/>
        </w:rPr>
        <w:t xml:space="preserve"> У</w:t>
      </w:r>
      <w:r w:rsidR="003D270B">
        <w:rPr>
          <w:rFonts w:ascii="Times New Roman" w:eastAsia="Times New Roman" w:hAnsi="Times New Roman" w:cs="Times New Roman"/>
          <w:bCs/>
          <w:color w:val="000000"/>
          <w:sz w:val="28"/>
          <w:szCs w:val="28"/>
          <w:lang w:val="be-BY"/>
        </w:rPr>
        <w:t>ладзіміру”</w:t>
      </w:r>
    </w:p>
    <w:p w:rsidR="00B31F92" w:rsidRPr="00920309" w:rsidRDefault="00920309" w:rsidP="00920309">
      <w:pPr>
        <w:spacing w:after="0" w:line="240" w:lineRule="auto"/>
        <w:ind w:firstLine="720"/>
        <w:textAlignment w:val="baseline"/>
        <w:rPr>
          <w:rFonts w:ascii="Times New Roman" w:hAnsi="Times New Roman" w:cs="Times New Roman"/>
          <w:sz w:val="28"/>
          <w:szCs w:val="28"/>
          <w:lang w:val="be-BY"/>
        </w:rPr>
      </w:pPr>
      <w:r w:rsidRPr="00920309">
        <w:rPr>
          <w:rFonts w:ascii="Times New Roman" w:hAnsi="Times New Roman" w:cs="Times New Roman"/>
          <w:b/>
          <w:sz w:val="28"/>
          <w:szCs w:val="28"/>
          <w:lang w:val="be-BY"/>
        </w:rPr>
        <w:t>ДАВЕДКА</w:t>
      </w:r>
      <w:r>
        <w:rPr>
          <w:rFonts w:ascii="Times New Roman" w:hAnsi="Times New Roman" w:cs="Times New Roman"/>
          <w:b/>
          <w:sz w:val="28"/>
          <w:szCs w:val="28"/>
          <w:lang w:val="be-BY"/>
        </w:rPr>
        <w:t xml:space="preserve">. </w:t>
      </w:r>
      <w:r w:rsidRPr="00920309">
        <w:rPr>
          <w:rFonts w:ascii="Times New Roman" w:hAnsi="Times New Roman" w:cs="Times New Roman"/>
          <w:sz w:val="28"/>
          <w:szCs w:val="28"/>
          <w:lang w:val="be-BY"/>
        </w:rPr>
        <w:t>Э</w:t>
      </w:r>
      <w:r>
        <w:rPr>
          <w:rFonts w:ascii="Times New Roman" w:hAnsi="Times New Roman" w:cs="Times New Roman"/>
          <w:sz w:val="28"/>
          <w:szCs w:val="28"/>
          <w:lang w:val="be-BY"/>
        </w:rPr>
        <w:t xml:space="preserve">кслі́брыс (ад лац.: ex libris </w:t>
      </w:r>
      <w:r w:rsidRPr="00920309">
        <w:rPr>
          <w:rFonts w:ascii="Times New Roman" w:hAnsi="Times New Roman" w:cs="Times New Roman"/>
          <w:sz w:val="28"/>
          <w:szCs w:val="28"/>
          <w:lang w:val="be-BY"/>
        </w:rPr>
        <w:t>–</w:t>
      </w:r>
      <w:r>
        <w:rPr>
          <w:rFonts w:ascii="Times New Roman" w:hAnsi="Times New Roman" w:cs="Times New Roman"/>
          <w:sz w:val="28"/>
          <w:szCs w:val="28"/>
          <w:lang w:val="be-BY"/>
        </w:rPr>
        <w:t xml:space="preserve"> з кніг)</w:t>
      </w:r>
      <w:r w:rsidRPr="00920309">
        <w:rPr>
          <w:lang w:val="be-BY"/>
        </w:rPr>
        <w:t xml:space="preserve"> </w:t>
      </w:r>
      <w:r>
        <w:rPr>
          <w:lang w:val="be-BY"/>
        </w:rPr>
        <w:t xml:space="preserve"> </w:t>
      </w:r>
      <w:r w:rsidRPr="00920309">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920309">
        <w:rPr>
          <w:rFonts w:ascii="Times New Roman" w:hAnsi="Times New Roman" w:cs="Times New Roman"/>
          <w:sz w:val="28"/>
          <w:szCs w:val="28"/>
          <w:lang w:val="be-BY"/>
        </w:rPr>
        <w:t xml:space="preserve">кніжны знак, ярлык, які наклейваецца на ўнутраны бок вокладкі або пераплёту (форзац) кнігі і паказвае яе ўладальніка. </w:t>
      </w:r>
    </w:p>
    <w:p w:rsidR="00920309" w:rsidRDefault="00920309" w:rsidP="008D3F85">
      <w:pPr>
        <w:spacing w:after="0" w:line="360" w:lineRule="auto"/>
        <w:ind w:firstLine="720"/>
        <w:jc w:val="center"/>
        <w:textAlignment w:val="baseline"/>
        <w:rPr>
          <w:rFonts w:ascii="Times New Roman" w:hAnsi="Times New Roman" w:cs="Times New Roman"/>
          <w:b/>
          <w:i/>
          <w:sz w:val="28"/>
          <w:szCs w:val="28"/>
          <w:lang w:val="be-BY"/>
        </w:rPr>
      </w:pPr>
    </w:p>
    <w:p w:rsidR="008D3F85" w:rsidRPr="008D3F85" w:rsidRDefault="00EF797B" w:rsidP="008D3F85">
      <w:pPr>
        <w:spacing w:after="0" w:line="360" w:lineRule="auto"/>
        <w:ind w:firstLine="720"/>
        <w:jc w:val="center"/>
        <w:textAlignment w:val="baseline"/>
        <w:rPr>
          <w:rFonts w:ascii="Times New Roman" w:hAnsi="Times New Roman" w:cs="Times New Roman"/>
          <w:sz w:val="28"/>
          <w:szCs w:val="28"/>
          <w:lang w:val="be-BY"/>
        </w:rPr>
      </w:pPr>
      <w:r w:rsidRPr="00A36CB5">
        <w:rPr>
          <w:rFonts w:ascii="Times New Roman" w:hAnsi="Times New Roman" w:cs="Times New Roman"/>
          <w:b/>
          <w:i/>
          <w:sz w:val="28"/>
          <w:szCs w:val="28"/>
          <w:lang w:val="be-BY"/>
        </w:rPr>
        <w:lastRenderedPageBreak/>
        <w:t>Пісьмова</w:t>
      </w:r>
      <w:r>
        <w:rPr>
          <w:rFonts w:ascii="Times New Roman" w:hAnsi="Times New Roman" w:cs="Times New Roman"/>
          <w:sz w:val="28"/>
          <w:szCs w:val="28"/>
          <w:lang w:val="be-BY"/>
        </w:rPr>
        <w:t xml:space="preserve"> а</w:t>
      </w:r>
      <w:r w:rsidR="008D3F85" w:rsidRPr="008D3F85">
        <w:rPr>
          <w:rFonts w:ascii="Times New Roman" w:hAnsi="Times New Roman" w:cs="Times New Roman"/>
          <w:sz w:val="28"/>
          <w:szCs w:val="28"/>
          <w:lang w:val="be-BY"/>
        </w:rPr>
        <w:t>дкажыце</w:t>
      </w:r>
      <w:r>
        <w:rPr>
          <w:rFonts w:ascii="Times New Roman" w:hAnsi="Times New Roman" w:cs="Times New Roman"/>
          <w:sz w:val="28"/>
          <w:szCs w:val="28"/>
          <w:lang w:val="be-BY"/>
        </w:rPr>
        <w:t xml:space="preserve"> на пытанні па прачытаных тэкстах</w:t>
      </w:r>
      <w:r w:rsidR="008D3F85" w:rsidRPr="008D3F85">
        <w:rPr>
          <w:rFonts w:ascii="Times New Roman" w:hAnsi="Times New Roman" w:cs="Times New Roman"/>
          <w:sz w:val="28"/>
          <w:szCs w:val="28"/>
          <w:lang w:val="be-BY"/>
        </w:rPr>
        <w:t>:</w:t>
      </w:r>
    </w:p>
    <w:p w:rsidR="00EF797B" w:rsidRDefault="00EF797B" w:rsidP="00A36CB5">
      <w:pPr>
        <w:numPr>
          <w:ilvl w:val="0"/>
          <w:numId w:val="10"/>
        </w:numPr>
        <w:spacing w:after="0" w:line="360" w:lineRule="auto"/>
        <w:ind w:left="0" w:firstLine="284"/>
        <w:contextualSpacing/>
        <w:jc w:val="both"/>
        <w:textAlignment w:val="baseline"/>
        <w:rPr>
          <w:rFonts w:ascii="Times New Roman" w:hAnsi="Times New Roman" w:cs="Times New Roman"/>
          <w:sz w:val="28"/>
          <w:szCs w:val="28"/>
          <w:lang w:val="be-BY"/>
        </w:rPr>
      </w:pPr>
      <w:r>
        <w:rPr>
          <w:rFonts w:ascii="Times New Roman" w:hAnsi="Times New Roman" w:cs="Times New Roman"/>
          <w:sz w:val="28"/>
          <w:szCs w:val="28"/>
          <w:lang w:val="be-BY"/>
        </w:rPr>
        <w:t>Запішыце жанры тэкстаў 1 і 2.</w:t>
      </w:r>
    </w:p>
    <w:p w:rsidR="00EF797B" w:rsidRPr="001F3606" w:rsidRDefault="00EF797B" w:rsidP="00A36CB5">
      <w:pPr>
        <w:numPr>
          <w:ilvl w:val="0"/>
          <w:numId w:val="10"/>
        </w:numPr>
        <w:spacing w:after="0" w:line="360" w:lineRule="auto"/>
        <w:ind w:left="0" w:firstLine="284"/>
        <w:contextualSpacing/>
        <w:jc w:val="both"/>
        <w:textAlignment w:val="baseline"/>
        <w:rPr>
          <w:rFonts w:ascii="Times New Roman" w:hAnsi="Times New Roman" w:cs="Times New Roman"/>
          <w:i/>
          <w:sz w:val="28"/>
          <w:szCs w:val="28"/>
          <w:lang w:val="be-BY"/>
        </w:rPr>
      </w:pPr>
      <w:r w:rsidRPr="008D3F85">
        <w:rPr>
          <w:rFonts w:ascii="Times New Roman" w:hAnsi="Times New Roman" w:cs="Times New Roman"/>
          <w:sz w:val="28"/>
          <w:szCs w:val="28"/>
          <w:lang w:val="be-BY"/>
        </w:rPr>
        <w:t>Якія сусветна вядомыя “літаратурныя легенды” прыгадвае вядоўца дыскусіі</w:t>
      </w:r>
      <w:r w:rsidRPr="00EF797B">
        <w:rPr>
          <w:rFonts w:ascii="Times New Roman" w:hAnsi="Times New Roman" w:cs="Times New Roman"/>
          <w:sz w:val="28"/>
          <w:szCs w:val="28"/>
          <w:lang w:val="be-BY"/>
        </w:rPr>
        <w:t xml:space="preserve">, успамінаючы асобу пісьменніка? </w:t>
      </w:r>
      <w:r w:rsidRPr="001F3606">
        <w:rPr>
          <w:rFonts w:ascii="Times New Roman" w:hAnsi="Times New Roman" w:cs="Times New Roman"/>
          <w:i/>
          <w:sz w:val="28"/>
          <w:szCs w:val="28"/>
          <w:lang w:val="be-BY"/>
        </w:rPr>
        <w:t xml:space="preserve">(Расказаўшы пра іх, вы зможаце зацікавіць нашых гасцей). </w:t>
      </w:r>
    </w:p>
    <w:p w:rsidR="00A364BC" w:rsidRPr="001F3606" w:rsidRDefault="008D3F85" w:rsidP="00A36CB5">
      <w:pPr>
        <w:numPr>
          <w:ilvl w:val="0"/>
          <w:numId w:val="10"/>
        </w:numPr>
        <w:spacing w:after="0" w:line="360" w:lineRule="auto"/>
        <w:ind w:left="0" w:firstLine="284"/>
        <w:contextualSpacing/>
        <w:jc w:val="both"/>
        <w:textAlignment w:val="baseline"/>
        <w:rPr>
          <w:rFonts w:ascii="Times New Roman" w:hAnsi="Times New Roman" w:cs="Times New Roman"/>
          <w:i/>
          <w:sz w:val="28"/>
          <w:szCs w:val="28"/>
          <w:lang w:val="be-BY"/>
        </w:rPr>
      </w:pPr>
      <w:r w:rsidRPr="00EF797B">
        <w:rPr>
          <w:rFonts w:ascii="Times New Roman" w:hAnsi="Times New Roman" w:cs="Times New Roman"/>
          <w:sz w:val="28"/>
          <w:szCs w:val="28"/>
          <w:lang w:val="be-BY"/>
        </w:rPr>
        <w:t xml:space="preserve">Прачытайце </w:t>
      </w:r>
      <w:r w:rsidR="004C213A" w:rsidRPr="00EF797B">
        <w:rPr>
          <w:rFonts w:ascii="Times New Roman" w:hAnsi="Times New Roman" w:cs="Times New Roman"/>
          <w:sz w:val="28"/>
          <w:szCs w:val="28"/>
          <w:lang w:val="be-BY"/>
        </w:rPr>
        <w:t xml:space="preserve">ў </w:t>
      </w:r>
      <w:r w:rsidR="00B31F92" w:rsidRPr="00B31F92">
        <w:rPr>
          <w:rFonts w:ascii="Times New Roman" w:hAnsi="Times New Roman" w:cs="Times New Roman"/>
          <w:b/>
          <w:sz w:val="28"/>
          <w:szCs w:val="28"/>
          <w:lang w:val="be-BY"/>
        </w:rPr>
        <w:t>д</w:t>
      </w:r>
      <w:r w:rsidR="004C213A" w:rsidRPr="00EF797B">
        <w:rPr>
          <w:rFonts w:ascii="Times New Roman" w:hAnsi="Times New Roman" w:cs="Times New Roman"/>
          <w:b/>
          <w:sz w:val="28"/>
          <w:szCs w:val="28"/>
          <w:lang w:val="be-BY"/>
        </w:rPr>
        <w:t>аведцы</w:t>
      </w:r>
      <w:r w:rsidR="004C213A" w:rsidRPr="00EF797B">
        <w:rPr>
          <w:rFonts w:ascii="Times New Roman" w:hAnsi="Times New Roman" w:cs="Times New Roman"/>
          <w:sz w:val="28"/>
          <w:szCs w:val="28"/>
          <w:lang w:val="be-BY"/>
        </w:rPr>
        <w:t xml:space="preserve">, што такое </w:t>
      </w:r>
      <w:r w:rsidR="004C213A" w:rsidRPr="00EF797B">
        <w:rPr>
          <w:rFonts w:ascii="Times New Roman" w:hAnsi="Times New Roman" w:cs="Times New Roman"/>
          <w:sz w:val="28"/>
          <w:szCs w:val="28"/>
          <w:u w:val="single"/>
          <w:lang w:val="be-BY"/>
        </w:rPr>
        <w:t>эксілібрыс</w:t>
      </w:r>
      <w:r w:rsidR="004C213A" w:rsidRPr="00EF797B">
        <w:rPr>
          <w:rFonts w:ascii="Times New Roman" w:hAnsi="Times New Roman" w:cs="Times New Roman"/>
          <w:sz w:val="28"/>
          <w:szCs w:val="28"/>
          <w:lang w:val="be-BY"/>
        </w:rPr>
        <w:t xml:space="preserve">, </w:t>
      </w:r>
      <w:r w:rsidR="00A364BC" w:rsidRPr="00EF797B">
        <w:rPr>
          <w:rFonts w:ascii="Times New Roman" w:hAnsi="Times New Roman" w:cs="Times New Roman"/>
          <w:sz w:val="28"/>
          <w:szCs w:val="28"/>
          <w:lang w:val="be-BY"/>
        </w:rPr>
        <w:t>напішыце</w:t>
      </w:r>
      <w:r w:rsidR="00E60C51" w:rsidRPr="00EF797B">
        <w:rPr>
          <w:rFonts w:ascii="Times New Roman" w:hAnsi="Times New Roman" w:cs="Times New Roman"/>
          <w:sz w:val="28"/>
          <w:szCs w:val="28"/>
          <w:lang w:val="be-BY"/>
        </w:rPr>
        <w:t xml:space="preserve"> імёны нашых славутых беларусаў</w:t>
      </w:r>
      <w:r w:rsidR="00A364BC" w:rsidRPr="00EF797B">
        <w:rPr>
          <w:rFonts w:ascii="Times New Roman" w:hAnsi="Times New Roman" w:cs="Times New Roman"/>
          <w:sz w:val="28"/>
          <w:szCs w:val="28"/>
          <w:lang w:val="be-BY"/>
        </w:rPr>
        <w:t xml:space="preserve">, </w:t>
      </w:r>
      <w:r w:rsidR="00E60C51" w:rsidRPr="00EF797B">
        <w:rPr>
          <w:rFonts w:ascii="Times New Roman" w:hAnsi="Times New Roman" w:cs="Times New Roman"/>
          <w:sz w:val="28"/>
          <w:szCs w:val="28"/>
          <w:lang w:val="be-BY"/>
        </w:rPr>
        <w:t xml:space="preserve">якія размешчаны на іх. </w:t>
      </w:r>
      <w:r w:rsidR="00E60C51" w:rsidRPr="001F3606">
        <w:rPr>
          <w:rFonts w:ascii="Times New Roman" w:hAnsi="Times New Roman" w:cs="Times New Roman"/>
          <w:i/>
          <w:sz w:val="28"/>
          <w:szCs w:val="28"/>
          <w:lang w:val="be-BY"/>
        </w:rPr>
        <w:t xml:space="preserve">(Вы зможаце пачаць свой аповед пра класіка </w:t>
      </w:r>
      <w:r w:rsidR="004A1F08" w:rsidRPr="001F3606">
        <w:rPr>
          <w:rFonts w:ascii="Times New Roman" w:hAnsi="Times New Roman" w:cs="Times New Roman"/>
          <w:i/>
          <w:sz w:val="28"/>
          <w:szCs w:val="28"/>
          <w:lang w:val="be-BY"/>
        </w:rPr>
        <w:t>з паведамлення пра яго папярэднікаў).</w:t>
      </w:r>
    </w:p>
    <w:p w:rsidR="0031445C" w:rsidRPr="008D3F85" w:rsidRDefault="004C213A" w:rsidP="00A36CB5">
      <w:pPr>
        <w:numPr>
          <w:ilvl w:val="0"/>
          <w:numId w:val="10"/>
        </w:numPr>
        <w:spacing w:after="0" w:line="360" w:lineRule="auto"/>
        <w:ind w:left="0" w:firstLine="284"/>
        <w:contextualSpacing/>
        <w:jc w:val="both"/>
        <w:textAlignment w:val="baseline"/>
        <w:rPr>
          <w:rFonts w:ascii="Times New Roman" w:hAnsi="Times New Roman" w:cs="Times New Roman"/>
          <w:i/>
          <w:sz w:val="28"/>
          <w:szCs w:val="28"/>
          <w:lang w:val="be-BY"/>
        </w:rPr>
      </w:pPr>
      <w:r w:rsidRPr="0031445C">
        <w:rPr>
          <w:rFonts w:ascii="Times New Roman" w:hAnsi="Times New Roman" w:cs="Times New Roman"/>
          <w:sz w:val="28"/>
          <w:szCs w:val="28"/>
          <w:lang w:val="be-BY"/>
        </w:rPr>
        <w:t xml:space="preserve"> </w:t>
      </w:r>
      <w:r w:rsidR="004A1F08" w:rsidRPr="0031445C">
        <w:rPr>
          <w:rFonts w:ascii="Times New Roman" w:hAnsi="Times New Roman" w:cs="Times New Roman"/>
          <w:sz w:val="28"/>
          <w:szCs w:val="28"/>
          <w:lang w:val="be-BY"/>
        </w:rPr>
        <w:t xml:space="preserve">Паэт </w:t>
      </w:r>
      <w:r w:rsidR="004A1F08" w:rsidRPr="00535FC6">
        <w:rPr>
          <w:rFonts w:ascii="Times New Roman" w:hAnsi="Times New Roman" w:cs="Times New Roman"/>
          <w:b/>
          <w:bCs/>
          <w:sz w:val="28"/>
          <w:szCs w:val="28"/>
          <w:lang w:val="be-BY"/>
        </w:rPr>
        <w:t>Адам Глобус</w:t>
      </w:r>
      <w:r w:rsidR="004A1F08" w:rsidRPr="0031445C">
        <w:rPr>
          <w:rFonts w:ascii="Times New Roman" w:hAnsi="Times New Roman" w:cs="Times New Roman"/>
          <w:sz w:val="28"/>
          <w:szCs w:val="28"/>
          <w:lang w:val="be-BY"/>
        </w:rPr>
        <w:t xml:space="preserve"> </w:t>
      </w:r>
      <w:r w:rsidR="00326731">
        <w:rPr>
          <w:rFonts w:ascii="Times New Roman" w:hAnsi="Times New Roman" w:cs="Times New Roman"/>
          <w:sz w:val="28"/>
          <w:szCs w:val="28"/>
          <w:lang w:val="be-BY"/>
        </w:rPr>
        <w:t>для папулярызацыі творчасці У.Караткевіча п</w:t>
      </w:r>
      <w:r w:rsidR="004A1F08" w:rsidRPr="0031445C">
        <w:rPr>
          <w:rFonts w:ascii="Times New Roman" w:hAnsi="Times New Roman" w:cs="Times New Roman"/>
          <w:sz w:val="28"/>
          <w:szCs w:val="28"/>
          <w:lang w:val="be-BY"/>
        </w:rPr>
        <w:t xml:space="preserve">рапаноўваў ладзіць </w:t>
      </w:r>
      <w:r w:rsidR="004A1F08" w:rsidRPr="00535FC6">
        <w:rPr>
          <w:rFonts w:ascii="Times New Roman" w:hAnsi="Times New Roman" w:cs="Times New Roman"/>
          <w:sz w:val="28"/>
          <w:szCs w:val="28"/>
          <w:lang w:val="be-BY"/>
        </w:rPr>
        <w:t>фэст «Дзiкае паляванне караля Стаха»</w:t>
      </w:r>
      <w:r w:rsidR="004A1F08" w:rsidRPr="0031445C">
        <w:rPr>
          <w:rFonts w:ascii="Times New Roman" w:hAnsi="Times New Roman" w:cs="Times New Roman"/>
          <w:sz w:val="28"/>
          <w:szCs w:val="28"/>
          <w:lang w:val="be-BY"/>
        </w:rPr>
        <w:t xml:space="preserve">. Чаму </w:t>
      </w:r>
      <w:r w:rsidR="00326731">
        <w:rPr>
          <w:rFonts w:ascii="Times New Roman" w:hAnsi="Times New Roman" w:cs="Times New Roman"/>
          <w:sz w:val="28"/>
          <w:szCs w:val="28"/>
          <w:lang w:val="be-BY"/>
        </w:rPr>
        <w:t>ён так наз</w:t>
      </w:r>
      <w:r w:rsidR="004A1F08" w:rsidRPr="0031445C">
        <w:rPr>
          <w:rFonts w:ascii="Times New Roman" w:hAnsi="Times New Roman" w:cs="Times New Roman"/>
          <w:sz w:val="28"/>
          <w:szCs w:val="28"/>
          <w:lang w:val="be-BY"/>
        </w:rPr>
        <w:t>ва</w:t>
      </w:r>
      <w:r w:rsidR="00326731">
        <w:rPr>
          <w:rFonts w:ascii="Times New Roman" w:hAnsi="Times New Roman" w:cs="Times New Roman"/>
          <w:sz w:val="28"/>
          <w:szCs w:val="28"/>
          <w:lang w:val="be-BY"/>
        </w:rPr>
        <w:t>ў</w:t>
      </w:r>
      <w:r w:rsidR="004A1F08" w:rsidRPr="0031445C">
        <w:rPr>
          <w:rFonts w:ascii="Times New Roman" w:hAnsi="Times New Roman" w:cs="Times New Roman"/>
          <w:sz w:val="28"/>
          <w:szCs w:val="28"/>
          <w:lang w:val="be-BY"/>
        </w:rPr>
        <w:t xml:space="preserve"> свята</w:t>
      </w:r>
      <w:r w:rsidR="0031445C" w:rsidRPr="0031445C">
        <w:rPr>
          <w:rFonts w:ascii="Times New Roman" w:hAnsi="Times New Roman" w:cs="Times New Roman"/>
          <w:sz w:val="28"/>
          <w:szCs w:val="28"/>
          <w:lang w:val="be-BY"/>
        </w:rPr>
        <w:t xml:space="preserve">? </w:t>
      </w:r>
      <w:r w:rsidR="0031445C">
        <w:rPr>
          <w:rFonts w:ascii="Times New Roman" w:hAnsi="Times New Roman" w:cs="Times New Roman"/>
          <w:sz w:val="28"/>
          <w:szCs w:val="28"/>
          <w:lang w:val="be-BY"/>
        </w:rPr>
        <w:t xml:space="preserve">Удзельнікамі гэтага свята будуць рыцары і вершнікі. Чаму? </w:t>
      </w:r>
      <w:r w:rsidR="00326731" w:rsidRPr="001F3606">
        <w:rPr>
          <w:rFonts w:ascii="Times New Roman" w:hAnsi="Times New Roman" w:cs="Times New Roman"/>
          <w:i/>
          <w:sz w:val="28"/>
          <w:szCs w:val="28"/>
          <w:lang w:val="be-BY"/>
        </w:rPr>
        <w:t>(Адказы на гэтыя пытанні</w:t>
      </w:r>
      <w:r w:rsidR="0031445C" w:rsidRPr="001F3606">
        <w:rPr>
          <w:rFonts w:ascii="Times New Roman" w:hAnsi="Times New Roman" w:cs="Times New Roman"/>
          <w:i/>
          <w:sz w:val="28"/>
          <w:szCs w:val="28"/>
          <w:lang w:val="be-BY"/>
        </w:rPr>
        <w:t xml:space="preserve"> дапамо</w:t>
      </w:r>
      <w:r w:rsidR="00326731" w:rsidRPr="001F3606">
        <w:rPr>
          <w:rFonts w:ascii="Times New Roman" w:hAnsi="Times New Roman" w:cs="Times New Roman"/>
          <w:i/>
          <w:sz w:val="28"/>
          <w:szCs w:val="28"/>
          <w:lang w:val="be-BY"/>
        </w:rPr>
        <w:t>гуць</w:t>
      </w:r>
      <w:r w:rsidR="0031445C" w:rsidRPr="001F3606">
        <w:rPr>
          <w:rFonts w:ascii="Times New Roman" w:hAnsi="Times New Roman" w:cs="Times New Roman"/>
          <w:i/>
          <w:sz w:val="28"/>
          <w:szCs w:val="28"/>
          <w:lang w:val="be-BY"/>
        </w:rPr>
        <w:t xml:space="preserve"> вам успомніць літаратурны твор пісьменніка</w:t>
      </w:r>
      <w:r w:rsidR="00326731" w:rsidRPr="001F3606">
        <w:rPr>
          <w:rFonts w:ascii="Times New Roman" w:hAnsi="Times New Roman" w:cs="Times New Roman"/>
          <w:i/>
          <w:sz w:val="28"/>
          <w:szCs w:val="28"/>
          <w:lang w:val="be-BY"/>
        </w:rPr>
        <w:t>-класіка</w:t>
      </w:r>
      <w:r w:rsidR="0031445C" w:rsidRPr="001F3606">
        <w:rPr>
          <w:rFonts w:ascii="Times New Roman" w:hAnsi="Times New Roman" w:cs="Times New Roman"/>
          <w:i/>
          <w:sz w:val="28"/>
          <w:szCs w:val="28"/>
          <w:lang w:val="be-BY"/>
        </w:rPr>
        <w:t xml:space="preserve">, які вы вывучалі ў папярэдніх класах, </w:t>
      </w:r>
      <w:r w:rsidR="00326731" w:rsidRPr="001F3606">
        <w:rPr>
          <w:rFonts w:ascii="Times New Roman" w:hAnsi="Times New Roman" w:cs="Times New Roman"/>
          <w:i/>
          <w:sz w:val="28"/>
          <w:szCs w:val="28"/>
          <w:lang w:val="be-BY"/>
        </w:rPr>
        <w:t>а таксама вы ўспомніце</w:t>
      </w:r>
      <w:r w:rsidR="0031445C" w:rsidRPr="001F3606">
        <w:rPr>
          <w:rFonts w:ascii="Times New Roman" w:hAnsi="Times New Roman" w:cs="Times New Roman"/>
          <w:i/>
          <w:sz w:val="28"/>
          <w:szCs w:val="28"/>
          <w:lang w:val="be-BY"/>
        </w:rPr>
        <w:t xml:space="preserve"> </w:t>
      </w:r>
      <w:r w:rsidR="00326731" w:rsidRPr="001F3606">
        <w:rPr>
          <w:rFonts w:ascii="Times New Roman" w:hAnsi="Times New Roman" w:cs="Times New Roman"/>
          <w:i/>
          <w:sz w:val="28"/>
          <w:szCs w:val="28"/>
          <w:lang w:val="be-BY"/>
        </w:rPr>
        <w:t xml:space="preserve">яго </w:t>
      </w:r>
      <w:r w:rsidR="0031445C" w:rsidRPr="001F3606">
        <w:rPr>
          <w:rFonts w:ascii="Times New Roman" w:hAnsi="Times New Roman" w:cs="Times New Roman"/>
          <w:i/>
          <w:sz w:val="28"/>
          <w:szCs w:val="28"/>
          <w:lang w:val="be-BY"/>
        </w:rPr>
        <w:t>герояў)</w:t>
      </w:r>
      <w:r w:rsidR="00326731" w:rsidRPr="001F3606">
        <w:rPr>
          <w:rFonts w:ascii="Times New Roman" w:hAnsi="Times New Roman" w:cs="Times New Roman"/>
          <w:i/>
          <w:sz w:val="28"/>
          <w:szCs w:val="28"/>
          <w:lang w:val="be-BY"/>
        </w:rPr>
        <w:t>.</w:t>
      </w:r>
    </w:p>
    <w:p w:rsidR="008D3F85" w:rsidRPr="00326731" w:rsidRDefault="008D3F85" w:rsidP="00A36CB5">
      <w:pPr>
        <w:numPr>
          <w:ilvl w:val="0"/>
          <w:numId w:val="10"/>
        </w:numPr>
        <w:spacing w:after="0" w:line="360" w:lineRule="auto"/>
        <w:ind w:left="0" w:firstLine="284"/>
        <w:contextualSpacing/>
        <w:jc w:val="both"/>
        <w:textAlignment w:val="baseline"/>
        <w:rPr>
          <w:rFonts w:ascii="Times New Roman" w:hAnsi="Times New Roman" w:cs="Times New Roman"/>
          <w:sz w:val="28"/>
          <w:szCs w:val="28"/>
          <w:lang w:val="be-BY"/>
        </w:rPr>
      </w:pPr>
      <w:r w:rsidRPr="00326731">
        <w:rPr>
          <w:rFonts w:ascii="Times New Roman" w:hAnsi="Times New Roman" w:cs="Times New Roman"/>
          <w:sz w:val="28"/>
          <w:szCs w:val="28"/>
          <w:lang w:val="be-BY"/>
        </w:rPr>
        <w:t>Адзін з удзельнікаў дыскусіі для папулярызацыі творчасці У.Караткевіча прапанаваў наведваць мясцiны</w:t>
      </w:r>
      <w:r w:rsidR="0031445C" w:rsidRPr="00326731">
        <w:rPr>
          <w:rFonts w:ascii="Times New Roman" w:hAnsi="Times New Roman" w:cs="Times New Roman"/>
          <w:sz w:val="28"/>
          <w:szCs w:val="28"/>
          <w:lang w:val="be-BY"/>
        </w:rPr>
        <w:t xml:space="preserve"> Беларусі</w:t>
      </w:r>
      <w:r w:rsidRPr="00326731">
        <w:rPr>
          <w:rFonts w:ascii="Times New Roman" w:hAnsi="Times New Roman" w:cs="Times New Roman"/>
          <w:sz w:val="28"/>
          <w:szCs w:val="28"/>
          <w:lang w:val="be-BY"/>
        </w:rPr>
        <w:t xml:space="preserve">, дзе </w:t>
      </w:r>
      <w:r w:rsidR="0031445C" w:rsidRPr="00326731">
        <w:rPr>
          <w:rFonts w:ascii="Times New Roman" w:hAnsi="Times New Roman" w:cs="Times New Roman"/>
          <w:sz w:val="28"/>
          <w:szCs w:val="28"/>
          <w:lang w:val="be-BY"/>
        </w:rPr>
        <w:t xml:space="preserve">жыў і якія наведваў </w:t>
      </w:r>
      <w:r w:rsidRPr="00326731">
        <w:rPr>
          <w:rFonts w:ascii="Times New Roman" w:hAnsi="Times New Roman" w:cs="Times New Roman"/>
          <w:sz w:val="28"/>
          <w:szCs w:val="28"/>
          <w:lang w:val="be-BY"/>
        </w:rPr>
        <w:t>пiсьменнiк</w:t>
      </w:r>
      <w:r w:rsidR="0031445C" w:rsidRPr="00326731">
        <w:rPr>
          <w:rFonts w:ascii="Times New Roman" w:hAnsi="Times New Roman" w:cs="Times New Roman"/>
          <w:sz w:val="28"/>
          <w:szCs w:val="28"/>
          <w:lang w:val="be-BY"/>
        </w:rPr>
        <w:t xml:space="preserve">, </w:t>
      </w:r>
      <w:r w:rsidRPr="00326731">
        <w:rPr>
          <w:rFonts w:ascii="Times New Roman" w:hAnsi="Times New Roman" w:cs="Times New Roman"/>
          <w:sz w:val="28"/>
          <w:szCs w:val="28"/>
          <w:lang w:val="be-BY"/>
        </w:rPr>
        <w:t>прапагандаваць iх.</w:t>
      </w:r>
      <w:r w:rsidR="00326731" w:rsidRPr="00326731">
        <w:rPr>
          <w:rFonts w:ascii="Times New Roman" w:hAnsi="Times New Roman" w:cs="Times New Roman"/>
          <w:sz w:val="28"/>
          <w:szCs w:val="28"/>
          <w:lang w:val="be-BY"/>
        </w:rPr>
        <w:t xml:space="preserve"> </w:t>
      </w:r>
      <w:r w:rsidR="00291549">
        <w:rPr>
          <w:rFonts w:ascii="Times New Roman" w:hAnsi="Times New Roman" w:cs="Times New Roman"/>
          <w:sz w:val="28"/>
          <w:szCs w:val="28"/>
          <w:lang w:val="be-BY"/>
        </w:rPr>
        <w:t xml:space="preserve">Напішыце не менш за </w:t>
      </w:r>
      <w:r w:rsidR="00920309">
        <w:rPr>
          <w:rFonts w:ascii="Times New Roman" w:hAnsi="Times New Roman" w:cs="Times New Roman"/>
          <w:sz w:val="28"/>
          <w:szCs w:val="28"/>
          <w:lang w:val="be-BY"/>
        </w:rPr>
        <w:t>тры</w:t>
      </w:r>
      <w:r w:rsidR="00291549">
        <w:rPr>
          <w:rFonts w:ascii="Times New Roman" w:hAnsi="Times New Roman" w:cs="Times New Roman"/>
          <w:sz w:val="28"/>
          <w:szCs w:val="28"/>
          <w:lang w:val="be-BY"/>
        </w:rPr>
        <w:t xml:space="preserve"> б</w:t>
      </w:r>
      <w:r w:rsidRPr="00326731">
        <w:rPr>
          <w:rFonts w:ascii="Times New Roman" w:hAnsi="Times New Roman" w:cs="Times New Roman"/>
          <w:sz w:val="28"/>
          <w:szCs w:val="28"/>
          <w:lang w:val="be-BY"/>
        </w:rPr>
        <w:t>еларус</w:t>
      </w:r>
      <w:r w:rsidR="00291549">
        <w:rPr>
          <w:rFonts w:ascii="Times New Roman" w:hAnsi="Times New Roman" w:cs="Times New Roman"/>
          <w:sz w:val="28"/>
          <w:szCs w:val="28"/>
          <w:lang w:val="be-BY"/>
        </w:rPr>
        <w:t>кія</w:t>
      </w:r>
      <w:r w:rsidRPr="00326731">
        <w:rPr>
          <w:rFonts w:ascii="Times New Roman" w:hAnsi="Times New Roman" w:cs="Times New Roman"/>
          <w:sz w:val="28"/>
          <w:szCs w:val="28"/>
          <w:lang w:val="be-BY"/>
        </w:rPr>
        <w:t xml:space="preserve"> </w:t>
      </w:r>
      <w:r w:rsidR="00326731">
        <w:rPr>
          <w:rFonts w:ascii="Times New Roman" w:hAnsi="Times New Roman" w:cs="Times New Roman"/>
          <w:sz w:val="28"/>
          <w:szCs w:val="28"/>
          <w:lang w:val="be-BY"/>
        </w:rPr>
        <w:t>гарады</w:t>
      </w:r>
      <w:r w:rsidR="00C25A40" w:rsidRPr="00C25A40">
        <w:rPr>
          <w:rFonts w:ascii="Times New Roman" w:hAnsi="Times New Roman" w:cs="Times New Roman"/>
          <w:sz w:val="28"/>
          <w:szCs w:val="28"/>
          <w:lang w:val="be-BY"/>
        </w:rPr>
        <w:t>, з якімі найбол</w:t>
      </w:r>
      <w:r w:rsidR="00C25A40">
        <w:rPr>
          <w:rFonts w:ascii="Times New Roman" w:hAnsi="Times New Roman" w:cs="Times New Roman"/>
          <w:sz w:val="28"/>
          <w:szCs w:val="28"/>
          <w:lang w:val="be-BY"/>
        </w:rPr>
        <w:t xml:space="preserve">ьш цесна звязана жыццё класіка. </w:t>
      </w:r>
      <w:r w:rsidR="00291549">
        <w:rPr>
          <w:rFonts w:ascii="Times New Roman" w:hAnsi="Times New Roman" w:cs="Times New Roman"/>
          <w:sz w:val="28"/>
          <w:szCs w:val="28"/>
          <w:lang w:val="be-BY"/>
        </w:rPr>
        <w:t>Выбар гарадоў абгрунтуйце</w:t>
      </w:r>
      <w:r w:rsidR="004E50E2">
        <w:rPr>
          <w:rFonts w:ascii="Times New Roman" w:hAnsi="Times New Roman" w:cs="Times New Roman"/>
          <w:sz w:val="28"/>
          <w:szCs w:val="28"/>
          <w:lang w:val="be-BY"/>
        </w:rPr>
        <w:t>.</w:t>
      </w:r>
    </w:p>
    <w:p w:rsidR="008D3F85" w:rsidRPr="008D3F85" w:rsidRDefault="00C25A40" w:rsidP="00A36CB5">
      <w:pPr>
        <w:numPr>
          <w:ilvl w:val="0"/>
          <w:numId w:val="10"/>
        </w:numPr>
        <w:spacing w:after="0" w:line="360" w:lineRule="auto"/>
        <w:ind w:left="0" w:firstLine="284"/>
        <w:contextualSpacing/>
        <w:jc w:val="both"/>
        <w:textAlignment w:val="baseline"/>
        <w:rPr>
          <w:rFonts w:ascii="Times New Roman" w:hAnsi="Times New Roman" w:cs="Times New Roman"/>
          <w:sz w:val="28"/>
          <w:szCs w:val="28"/>
          <w:lang w:val="be-BY"/>
        </w:rPr>
      </w:pPr>
      <w:r>
        <w:rPr>
          <w:rFonts w:ascii="Times New Roman" w:hAnsi="Times New Roman" w:cs="Times New Roman"/>
          <w:sz w:val="28"/>
          <w:szCs w:val="28"/>
          <w:lang w:val="be-BY"/>
        </w:rPr>
        <w:t>Назавіце беларускі г</w:t>
      </w:r>
      <w:r w:rsidR="008D3F85" w:rsidRPr="008D3F85">
        <w:rPr>
          <w:rFonts w:ascii="Times New Roman" w:hAnsi="Times New Roman" w:cs="Times New Roman"/>
          <w:sz w:val="28"/>
          <w:szCs w:val="28"/>
          <w:lang w:val="be-BY"/>
        </w:rPr>
        <w:t>орад, які для пісьменніка быў тым, чым былi для Пушкiна Болдзiна, для Льва Талстога Ясная Паляна, для Янкi Купалы Акопы.</w:t>
      </w:r>
      <w:r>
        <w:rPr>
          <w:rFonts w:ascii="Times New Roman" w:hAnsi="Times New Roman" w:cs="Times New Roman"/>
          <w:sz w:val="28"/>
          <w:szCs w:val="28"/>
          <w:lang w:val="be-BY"/>
        </w:rPr>
        <w:t xml:space="preserve"> Чаму такое параўнанне прывёў даследчык творчасці У.</w:t>
      </w:r>
      <w:r w:rsidR="00291549">
        <w:rPr>
          <w:rFonts w:ascii="Times New Roman" w:hAnsi="Times New Roman" w:cs="Times New Roman"/>
          <w:sz w:val="28"/>
          <w:szCs w:val="28"/>
          <w:lang w:val="be-BY"/>
        </w:rPr>
        <w:t> </w:t>
      </w:r>
      <w:r>
        <w:rPr>
          <w:rFonts w:ascii="Times New Roman" w:hAnsi="Times New Roman" w:cs="Times New Roman"/>
          <w:sz w:val="28"/>
          <w:szCs w:val="28"/>
          <w:lang w:val="be-BY"/>
        </w:rPr>
        <w:t>Караткевіча А</w:t>
      </w:r>
      <w:r w:rsidR="00291549">
        <w:rPr>
          <w:rFonts w:ascii="Times New Roman" w:hAnsi="Times New Roman" w:cs="Times New Roman"/>
          <w:sz w:val="28"/>
          <w:szCs w:val="28"/>
          <w:lang w:val="be-BY"/>
        </w:rPr>
        <w:t>. </w:t>
      </w:r>
      <w:r>
        <w:rPr>
          <w:rFonts w:ascii="Times New Roman" w:hAnsi="Times New Roman" w:cs="Times New Roman"/>
          <w:sz w:val="28"/>
          <w:szCs w:val="28"/>
          <w:lang w:val="be-BY"/>
        </w:rPr>
        <w:t>Верабей?</w:t>
      </w:r>
    </w:p>
    <w:p w:rsidR="008D3F85" w:rsidRDefault="00C25A40" w:rsidP="00A36CB5">
      <w:pPr>
        <w:numPr>
          <w:ilvl w:val="0"/>
          <w:numId w:val="10"/>
        </w:numPr>
        <w:spacing w:after="0" w:line="360" w:lineRule="auto"/>
        <w:ind w:left="0" w:firstLine="284"/>
        <w:contextualSpacing/>
        <w:jc w:val="both"/>
        <w:textAlignment w:val="baseline"/>
        <w:rPr>
          <w:rFonts w:ascii="Times New Roman" w:hAnsi="Times New Roman" w:cs="Times New Roman"/>
          <w:sz w:val="28"/>
          <w:szCs w:val="28"/>
          <w:lang w:val="be-BY"/>
        </w:rPr>
      </w:pPr>
      <w:r>
        <w:rPr>
          <w:rFonts w:ascii="Times New Roman" w:hAnsi="Times New Roman" w:cs="Times New Roman"/>
          <w:sz w:val="28"/>
          <w:szCs w:val="28"/>
          <w:lang w:val="be-BY"/>
        </w:rPr>
        <w:t xml:space="preserve">Напішыце паводле тэксту </w:t>
      </w:r>
      <w:r w:rsidRPr="00C25A40">
        <w:rPr>
          <w:rFonts w:ascii="Times New Roman" w:hAnsi="Times New Roman" w:cs="Times New Roman"/>
          <w:b/>
          <w:sz w:val="28"/>
          <w:szCs w:val="28"/>
          <w:lang w:val="be-BY"/>
        </w:rPr>
        <w:t>тры</w:t>
      </w:r>
      <w:r w:rsidRPr="00C25A40">
        <w:rPr>
          <w:rFonts w:ascii="Times New Roman" w:hAnsi="Times New Roman" w:cs="Times New Roman"/>
          <w:sz w:val="28"/>
          <w:szCs w:val="28"/>
          <w:lang w:val="be-BY"/>
        </w:rPr>
        <w:t xml:space="preserve"> прапановы па папуляр</w:t>
      </w:r>
      <w:r>
        <w:rPr>
          <w:rFonts w:ascii="Times New Roman" w:hAnsi="Times New Roman" w:cs="Times New Roman"/>
          <w:sz w:val="28"/>
          <w:szCs w:val="28"/>
          <w:lang w:val="be-BY"/>
        </w:rPr>
        <w:t xml:space="preserve">ызацыі творчасці пісьменніка і </w:t>
      </w:r>
      <w:r w:rsidRPr="00C25A40">
        <w:rPr>
          <w:rFonts w:ascii="Times New Roman" w:hAnsi="Times New Roman" w:cs="Times New Roman"/>
          <w:b/>
          <w:sz w:val="28"/>
          <w:szCs w:val="28"/>
          <w:lang w:val="be-BY"/>
        </w:rPr>
        <w:t xml:space="preserve">чацвёртую </w:t>
      </w:r>
      <w:r w:rsidRPr="00C25A40">
        <w:rPr>
          <w:rFonts w:ascii="Times New Roman" w:hAnsi="Times New Roman" w:cs="Times New Roman"/>
          <w:sz w:val="28"/>
          <w:szCs w:val="28"/>
          <w:lang w:val="be-BY"/>
        </w:rPr>
        <w:t>сваю з абавязковым</w:t>
      </w:r>
      <w:r>
        <w:rPr>
          <w:rFonts w:ascii="Times New Roman" w:hAnsi="Times New Roman" w:cs="Times New Roman"/>
          <w:sz w:val="28"/>
          <w:szCs w:val="28"/>
          <w:lang w:val="be-BY"/>
        </w:rPr>
        <w:t xml:space="preserve"> абгрунтаваннем. </w:t>
      </w:r>
      <w:r w:rsidRPr="00C25A40">
        <w:rPr>
          <w:rFonts w:ascii="Times New Roman" w:hAnsi="Times New Roman" w:cs="Times New Roman"/>
          <w:sz w:val="28"/>
          <w:szCs w:val="28"/>
          <w:lang w:val="be-BY"/>
        </w:rPr>
        <w:t>Для прыкладу</w:t>
      </w:r>
      <w:r>
        <w:rPr>
          <w:rFonts w:ascii="Times New Roman" w:hAnsi="Times New Roman" w:cs="Times New Roman"/>
          <w:sz w:val="28"/>
          <w:szCs w:val="28"/>
          <w:lang w:val="be-BY"/>
        </w:rPr>
        <w:t>,</w:t>
      </w:r>
      <w:r w:rsidRPr="00C25A40">
        <w:rPr>
          <w:rFonts w:ascii="Times New Roman" w:hAnsi="Times New Roman" w:cs="Times New Roman"/>
          <w:sz w:val="28"/>
          <w:szCs w:val="28"/>
          <w:lang w:val="be-BY"/>
        </w:rPr>
        <w:t xml:space="preserve"> паглядзіце, як гэта робяць </w:t>
      </w:r>
      <w:r>
        <w:rPr>
          <w:rFonts w:ascii="Times New Roman" w:hAnsi="Times New Roman" w:cs="Times New Roman"/>
          <w:sz w:val="28"/>
          <w:szCs w:val="28"/>
          <w:lang w:val="be-BY"/>
        </w:rPr>
        <w:t>удзельнікі дыскусіі</w:t>
      </w:r>
      <w:r w:rsidRPr="00C25A40">
        <w:rPr>
          <w:rFonts w:ascii="Times New Roman" w:hAnsi="Times New Roman" w:cs="Times New Roman"/>
          <w:sz w:val="28"/>
          <w:szCs w:val="28"/>
          <w:lang w:val="be-BY"/>
        </w:rPr>
        <w:t>.</w:t>
      </w:r>
    </w:p>
    <w:p w:rsidR="00B31F92" w:rsidRDefault="00B31F92" w:rsidP="00B31F92">
      <w:pPr>
        <w:numPr>
          <w:ilvl w:val="0"/>
          <w:numId w:val="10"/>
        </w:numPr>
        <w:spacing w:after="0" w:line="360" w:lineRule="auto"/>
        <w:ind w:left="0" w:firstLine="284"/>
        <w:contextualSpacing/>
        <w:jc w:val="both"/>
        <w:textAlignment w:val="baseline"/>
        <w:rPr>
          <w:rFonts w:ascii="Times New Roman" w:hAnsi="Times New Roman" w:cs="Times New Roman"/>
          <w:sz w:val="28"/>
          <w:szCs w:val="28"/>
          <w:lang w:val="be-BY"/>
        </w:rPr>
      </w:pPr>
      <w:r w:rsidRPr="00B31F92">
        <w:rPr>
          <w:rFonts w:ascii="Times New Roman" w:hAnsi="Times New Roman" w:cs="Times New Roman"/>
          <w:i/>
          <w:sz w:val="28"/>
          <w:szCs w:val="28"/>
          <w:lang w:val="be-BY"/>
        </w:rPr>
        <w:t>Калі вам не ўдалося адказаць на некаторыя пытанні, вы можаце зарабіць сабе дадатковы бал, адказаўшы на апошняе пытанне.</w:t>
      </w:r>
      <w:r>
        <w:rPr>
          <w:rFonts w:ascii="Times New Roman" w:hAnsi="Times New Roman" w:cs="Times New Roman"/>
          <w:sz w:val="28"/>
          <w:szCs w:val="28"/>
          <w:lang w:val="be-BY"/>
        </w:rPr>
        <w:t xml:space="preserve"> Чаму задачу, якую вам прапанавалі, названа так: </w:t>
      </w:r>
      <w:r w:rsidRPr="00B31F92">
        <w:rPr>
          <w:rFonts w:ascii="Times New Roman" w:hAnsi="Times New Roman" w:cs="Times New Roman"/>
          <w:sz w:val="28"/>
          <w:szCs w:val="28"/>
          <w:lang w:val="be-BY"/>
        </w:rPr>
        <w:t>“Уладзiмiр Караткевiч – зорка ў сузор’і славутых імёнаў Беларушчыны”</w:t>
      </w:r>
      <w:r>
        <w:rPr>
          <w:rFonts w:ascii="Times New Roman" w:hAnsi="Times New Roman" w:cs="Times New Roman"/>
          <w:sz w:val="28"/>
          <w:szCs w:val="28"/>
          <w:lang w:val="be-BY"/>
        </w:rPr>
        <w:t>?</w:t>
      </w:r>
      <w:r w:rsidR="00920309">
        <w:rPr>
          <w:rFonts w:ascii="Times New Roman" w:hAnsi="Times New Roman" w:cs="Times New Roman"/>
          <w:sz w:val="28"/>
          <w:szCs w:val="28"/>
          <w:lang w:val="be-BY"/>
        </w:rPr>
        <w:t xml:space="preserve"> </w:t>
      </w:r>
    </w:p>
    <w:p w:rsidR="001F3606" w:rsidRDefault="001F3606" w:rsidP="009033B8">
      <w:pPr>
        <w:spacing w:line="240" w:lineRule="auto"/>
        <w:jc w:val="center"/>
        <w:rPr>
          <w:rFonts w:ascii="Times New Roman" w:eastAsia="Times New Roman" w:hAnsi="Times New Roman" w:cs="Times New Roman"/>
          <w:b/>
          <w:bCs/>
          <w:color w:val="000000"/>
          <w:sz w:val="28"/>
          <w:szCs w:val="28"/>
          <w:lang w:val="be-BY"/>
        </w:rPr>
      </w:pPr>
    </w:p>
    <w:p w:rsidR="001F3606" w:rsidRDefault="001F3606" w:rsidP="009033B8">
      <w:pPr>
        <w:spacing w:line="240" w:lineRule="auto"/>
        <w:jc w:val="center"/>
        <w:rPr>
          <w:rFonts w:ascii="Times New Roman" w:eastAsia="Times New Roman" w:hAnsi="Times New Roman" w:cs="Times New Roman"/>
          <w:b/>
          <w:bCs/>
          <w:color w:val="000000"/>
          <w:sz w:val="28"/>
          <w:szCs w:val="28"/>
          <w:lang w:val="be-BY"/>
        </w:rPr>
      </w:pPr>
    </w:p>
    <w:p w:rsidR="00EF797B" w:rsidRDefault="00EF797B" w:rsidP="009033B8">
      <w:pPr>
        <w:spacing w:line="240" w:lineRule="auto"/>
        <w:jc w:val="center"/>
        <w:rPr>
          <w:rFonts w:ascii="Times New Roman" w:eastAsia="Times New Roman" w:hAnsi="Times New Roman" w:cs="Times New Roman"/>
          <w:b/>
          <w:bCs/>
          <w:color w:val="000000"/>
          <w:sz w:val="28"/>
          <w:szCs w:val="28"/>
          <w:lang w:val="be-BY"/>
        </w:rPr>
      </w:pPr>
      <w:r>
        <w:rPr>
          <w:rFonts w:ascii="Times New Roman" w:eastAsia="Times New Roman" w:hAnsi="Times New Roman" w:cs="Times New Roman"/>
          <w:b/>
          <w:bCs/>
          <w:color w:val="000000"/>
          <w:sz w:val="28"/>
          <w:szCs w:val="28"/>
          <w:lang w:val="be-BY"/>
        </w:rPr>
        <w:lastRenderedPageBreak/>
        <w:t>Інфармацыя для настаўніка</w:t>
      </w:r>
    </w:p>
    <w:p w:rsidR="00EF797B" w:rsidRDefault="00EF797B" w:rsidP="00DB6625">
      <w:pPr>
        <w:spacing w:line="240" w:lineRule="auto"/>
        <w:jc w:val="both"/>
        <w:rPr>
          <w:rFonts w:ascii="Times New Roman" w:eastAsia="Times New Roman" w:hAnsi="Times New Roman" w:cs="Times New Roman"/>
          <w:b/>
          <w:bCs/>
          <w:color w:val="000000"/>
          <w:sz w:val="28"/>
          <w:szCs w:val="28"/>
          <w:lang w:val="be-BY"/>
        </w:rPr>
      </w:pPr>
      <w:r>
        <w:rPr>
          <w:rFonts w:ascii="Times New Roman" w:eastAsia="Times New Roman" w:hAnsi="Times New Roman" w:cs="Times New Roman"/>
          <w:b/>
          <w:bCs/>
          <w:color w:val="000000"/>
          <w:sz w:val="28"/>
          <w:szCs w:val="28"/>
          <w:lang w:val="be-BY"/>
        </w:rPr>
        <w:t xml:space="preserve">Віды граматнасці: </w:t>
      </w:r>
      <w:r w:rsidRPr="00DB6625">
        <w:rPr>
          <w:rFonts w:ascii="Times New Roman" w:eastAsia="Times New Roman" w:hAnsi="Times New Roman" w:cs="Times New Roman"/>
          <w:bCs/>
          <w:color w:val="000000"/>
          <w:sz w:val="28"/>
          <w:szCs w:val="28"/>
          <w:lang w:val="be-BY"/>
        </w:rPr>
        <w:t>чытацкая граматнасць</w:t>
      </w:r>
      <w:r w:rsidR="00DB6625">
        <w:rPr>
          <w:rFonts w:ascii="Times New Roman" w:eastAsia="Times New Roman" w:hAnsi="Times New Roman" w:cs="Times New Roman"/>
          <w:bCs/>
          <w:color w:val="000000"/>
          <w:sz w:val="28"/>
          <w:szCs w:val="28"/>
          <w:lang w:val="be-BY"/>
        </w:rPr>
        <w:t>.</w:t>
      </w:r>
      <w:r>
        <w:rPr>
          <w:rFonts w:ascii="Times New Roman" w:eastAsia="Times New Roman" w:hAnsi="Times New Roman" w:cs="Times New Roman"/>
          <w:b/>
          <w:bCs/>
          <w:color w:val="000000"/>
          <w:sz w:val="28"/>
          <w:szCs w:val="28"/>
          <w:lang w:val="be-BY"/>
        </w:rPr>
        <w:t xml:space="preserve"> </w:t>
      </w:r>
    </w:p>
    <w:p w:rsidR="00DB6625" w:rsidRPr="00DB6625" w:rsidRDefault="00EF797B" w:rsidP="00DB6625">
      <w:pPr>
        <w:spacing w:line="240" w:lineRule="auto"/>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
          <w:bCs/>
          <w:color w:val="000000"/>
          <w:sz w:val="28"/>
          <w:szCs w:val="28"/>
          <w:lang w:val="be-BY"/>
        </w:rPr>
        <w:t xml:space="preserve">Змест: </w:t>
      </w:r>
      <w:r w:rsidR="00DB6625">
        <w:rPr>
          <w:rFonts w:ascii="Times New Roman" w:eastAsia="Times New Roman" w:hAnsi="Times New Roman" w:cs="Times New Roman"/>
          <w:bCs/>
          <w:color w:val="000000"/>
          <w:sz w:val="28"/>
          <w:szCs w:val="28"/>
          <w:lang w:val="be-BY"/>
        </w:rPr>
        <w:t>ф</w:t>
      </w:r>
      <w:r w:rsidR="00DB6625" w:rsidRPr="00DB6625">
        <w:rPr>
          <w:rFonts w:ascii="Times New Roman" w:eastAsia="Times New Roman" w:hAnsi="Times New Roman" w:cs="Times New Roman"/>
          <w:bCs/>
          <w:color w:val="000000"/>
          <w:sz w:val="28"/>
          <w:szCs w:val="28"/>
          <w:lang w:val="be-BY"/>
        </w:rPr>
        <w:t>арміраванне ў вучняў функцыянальнай адукаванасці</w:t>
      </w:r>
      <w:r w:rsidR="00291549">
        <w:rPr>
          <w:rFonts w:ascii="Times New Roman" w:eastAsia="Times New Roman" w:hAnsi="Times New Roman" w:cs="Times New Roman"/>
          <w:bCs/>
          <w:color w:val="000000"/>
          <w:sz w:val="28"/>
          <w:szCs w:val="28"/>
          <w:lang w:val="be-BY"/>
        </w:rPr>
        <w:t xml:space="preserve"> (чытацкай граматнасці)</w:t>
      </w:r>
      <w:r w:rsidR="00DB6625" w:rsidRPr="00DB6625">
        <w:rPr>
          <w:rFonts w:ascii="Times New Roman" w:eastAsia="Times New Roman" w:hAnsi="Times New Roman" w:cs="Times New Roman"/>
          <w:bCs/>
          <w:color w:val="000000"/>
          <w:sz w:val="28"/>
          <w:szCs w:val="28"/>
          <w:lang w:val="be-BY"/>
        </w:rPr>
        <w:t xml:space="preserve"> сродкамі вучэбнага прадмета “Беларуская літаратура”</w:t>
      </w:r>
      <w:r w:rsidR="00DB6625">
        <w:rPr>
          <w:rFonts w:ascii="Times New Roman" w:eastAsia="Times New Roman" w:hAnsi="Times New Roman" w:cs="Times New Roman"/>
          <w:bCs/>
          <w:color w:val="000000"/>
          <w:sz w:val="28"/>
          <w:szCs w:val="28"/>
          <w:lang w:val="be-BY"/>
        </w:rPr>
        <w:t xml:space="preserve"> (</w:t>
      </w:r>
      <w:r w:rsidR="00DB6625" w:rsidRPr="00DB6625">
        <w:rPr>
          <w:rFonts w:ascii="Times New Roman" w:eastAsia="Times New Roman" w:hAnsi="Times New Roman" w:cs="Times New Roman"/>
          <w:bCs/>
          <w:color w:val="000000"/>
          <w:sz w:val="28"/>
          <w:szCs w:val="28"/>
          <w:lang w:val="be-BY"/>
        </w:rPr>
        <w:t>XI клас</w:t>
      </w:r>
      <w:r w:rsidR="00DB6625">
        <w:rPr>
          <w:rFonts w:ascii="Times New Roman" w:eastAsia="Times New Roman" w:hAnsi="Times New Roman" w:cs="Times New Roman"/>
          <w:bCs/>
          <w:color w:val="000000"/>
          <w:sz w:val="28"/>
          <w:szCs w:val="28"/>
          <w:lang w:val="be-BY"/>
        </w:rPr>
        <w:t>)</w:t>
      </w:r>
      <w:r w:rsidR="00291549">
        <w:rPr>
          <w:rFonts w:ascii="Times New Roman" w:eastAsia="Times New Roman" w:hAnsi="Times New Roman" w:cs="Times New Roman"/>
          <w:bCs/>
          <w:color w:val="000000"/>
          <w:sz w:val="28"/>
          <w:szCs w:val="28"/>
          <w:lang w:val="be-BY"/>
        </w:rPr>
        <w:t>;</w:t>
      </w:r>
      <w:r w:rsidR="00DB6625">
        <w:rPr>
          <w:rFonts w:ascii="Times New Roman" w:eastAsia="Times New Roman" w:hAnsi="Times New Roman" w:cs="Times New Roman"/>
          <w:bCs/>
          <w:color w:val="000000"/>
          <w:sz w:val="28"/>
          <w:szCs w:val="28"/>
          <w:lang w:val="be-BY"/>
        </w:rPr>
        <w:t xml:space="preserve"> </w:t>
      </w:r>
      <w:r w:rsidR="00DB6625" w:rsidRPr="00DB6625">
        <w:rPr>
          <w:rFonts w:ascii="Times New Roman" w:eastAsia="Times New Roman" w:hAnsi="Times New Roman" w:cs="Times New Roman"/>
          <w:bCs/>
          <w:color w:val="000000"/>
          <w:sz w:val="28"/>
          <w:szCs w:val="28"/>
          <w:lang w:val="be-BY"/>
        </w:rPr>
        <w:t xml:space="preserve">развіццё здольнасцей </w:t>
      </w:r>
      <w:r w:rsidR="00DB6625">
        <w:rPr>
          <w:rFonts w:ascii="Times New Roman" w:eastAsia="Times New Roman" w:hAnsi="Times New Roman" w:cs="Times New Roman"/>
          <w:bCs/>
          <w:color w:val="000000"/>
          <w:sz w:val="28"/>
          <w:szCs w:val="28"/>
          <w:lang w:val="be-BY"/>
        </w:rPr>
        <w:t xml:space="preserve">вучня </w:t>
      </w:r>
      <w:r w:rsidR="00DB6625" w:rsidRPr="00DB6625">
        <w:rPr>
          <w:rFonts w:ascii="Times New Roman" w:eastAsia="Times New Roman" w:hAnsi="Times New Roman" w:cs="Times New Roman"/>
          <w:bCs/>
          <w:color w:val="000000"/>
          <w:sz w:val="28"/>
          <w:szCs w:val="28"/>
          <w:lang w:val="be-BY"/>
        </w:rPr>
        <w:t xml:space="preserve">выкарыстоўваць набытыя веды, уменні і навыкі для вырашэння шырокага дыяпазону жыццёвых </w:t>
      </w:r>
      <w:r w:rsidR="00DB6625">
        <w:rPr>
          <w:rFonts w:ascii="Times New Roman" w:eastAsia="Times New Roman" w:hAnsi="Times New Roman" w:cs="Times New Roman"/>
          <w:bCs/>
          <w:color w:val="000000"/>
          <w:sz w:val="28"/>
          <w:szCs w:val="28"/>
          <w:lang w:val="be-BY"/>
        </w:rPr>
        <w:t>задач у розных сферах дзейнасці і</w:t>
      </w:r>
      <w:r w:rsidR="00DB6625" w:rsidRPr="00DB6625">
        <w:rPr>
          <w:rFonts w:ascii="Times New Roman" w:eastAsia="Times New Roman" w:hAnsi="Times New Roman" w:cs="Times New Roman"/>
          <w:bCs/>
          <w:color w:val="000000"/>
          <w:sz w:val="28"/>
          <w:szCs w:val="28"/>
          <w:lang w:val="be-BY"/>
        </w:rPr>
        <w:t xml:space="preserve"> зносін</w:t>
      </w:r>
      <w:r w:rsidR="00DB6625">
        <w:rPr>
          <w:rFonts w:ascii="Times New Roman" w:eastAsia="Times New Roman" w:hAnsi="Times New Roman" w:cs="Times New Roman"/>
          <w:bCs/>
          <w:color w:val="000000"/>
          <w:sz w:val="28"/>
          <w:szCs w:val="28"/>
          <w:lang w:val="be-BY"/>
        </w:rPr>
        <w:t>.</w:t>
      </w:r>
    </w:p>
    <w:p w:rsidR="00EF797B" w:rsidRPr="00DB6625" w:rsidRDefault="00EF797B" w:rsidP="00DB6625">
      <w:pPr>
        <w:spacing w:line="240" w:lineRule="auto"/>
        <w:jc w:val="both"/>
        <w:rPr>
          <w:rFonts w:ascii="Times New Roman" w:eastAsia="Times New Roman" w:hAnsi="Times New Roman" w:cs="Times New Roman"/>
          <w:bCs/>
          <w:color w:val="000000"/>
          <w:sz w:val="28"/>
          <w:szCs w:val="28"/>
          <w:lang w:val="be-BY"/>
        </w:rPr>
      </w:pPr>
      <w:r w:rsidRPr="00EF797B">
        <w:rPr>
          <w:rFonts w:ascii="Times New Roman" w:eastAsia="Times New Roman" w:hAnsi="Times New Roman" w:cs="Times New Roman"/>
          <w:b/>
          <w:bCs/>
          <w:color w:val="000000"/>
          <w:sz w:val="28"/>
          <w:szCs w:val="28"/>
          <w:lang w:val="be-BY"/>
        </w:rPr>
        <w:t xml:space="preserve">Праграма: </w:t>
      </w:r>
      <w:r w:rsidRPr="00DB6625">
        <w:rPr>
          <w:rFonts w:ascii="Times New Roman" w:eastAsia="Times New Roman" w:hAnsi="Times New Roman" w:cs="Times New Roman"/>
          <w:bCs/>
          <w:color w:val="000000"/>
          <w:sz w:val="28"/>
          <w:szCs w:val="28"/>
          <w:lang w:val="be-BY"/>
        </w:rPr>
        <w:t>Уладзімір Караткевіч. Звесткі пра пісьменніка</w:t>
      </w:r>
    </w:p>
    <w:p w:rsidR="00EF797B" w:rsidRDefault="00EF797B" w:rsidP="00DB6625">
      <w:pPr>
        <w:spacing w:line="240" w:lineRule="auto"/>
        <w:jc w:val="both"/>
        <w:rPr>
          <w:rFonts w:ascii="Times New Roman" w:eastAsia="Times New Roman" w:hAnsi="Times New Roman" w:cs="Times New Roman"/>
          <w:bCs/>
          <w:color w:val="000000"/>
          <w:sz w:val="28"/>
          <w:szCs w:val="28"/>
          <w:lang w:val="be-BY"/>
        </w:rPr>
      </w:pPr>
      <w:r w:rsidRPr="00DB6625">
        <w:rPr>
          <w:rFonts w:ascii="Times New Roman" w:eastAsia="Times New Roman" w:hAnsi="Times New Roman" w:cs="Times New Roman"/>
          <w:bCs/>
          <w:color w:val="000000"/>
          <w:sz w:val="28"/>
          <w:szCs w:val="28"/>
          <w:lang w:val="be-BY"/>
        </w:rPr>
        <w:t>У задачы некалькі в</w:t>
      </w:r>
      <w:r w:rsidR="00DB6625" w:rsidRPr="00DB6625">
        <w:rPr>
          <w:rFonts w:ascii="Times New Roman" w:eastAsia="Times New Roman" w:hAnsi="Times New Roman" w:cs="Times New Roman"/>
          <w:bCs/>
          <w:color w:val="000000"/>
          <w:sz w:val="28"/>
          <w:szCs w:val="28"/>
          <w:lang w:val="be-BY"/>
        </w:rPr>
        <w:t>ідаў заданняў</w:t>
      </w:r>
      <w:r w:rsidR="00DB6625">
        <w:rPr>
          <w:rFonts w:ascii="Times New Roman" w:eastAsia="Times New Roman" w:hAnsi="Times New Roman" w:cs="Times New Roman"/>
          <w:bCs/>
          <w:color w:val="000000"/>
          <w:sz w:val="28"/>
          <w:szCs w:val="28"/>
          <w:lang w:val="be-BY"/>
        </w:rPr>
        <w:t xml:space="preserve"> працы з тэкстамі</w:t>
      </w:r>
      <w:r w:rsidR="00DB6625" w:rsidRPr="00DB6625">
        <w:rPr>
          <w:rFonts w:ascii="Times New Roman" w:eastAsia="Times New Roman" w:hAnsi="Times New Roman" w:cs="Times New Roman"/>
          <w:bCs/>
          <w:color w:val="000000"/>
          <w:sz w:val="28"/>
          <w:szCs w:val="28"/>
          <w:lang w:val="be-BY"/>
        </w:rPr>
        <w:t>: пошук, атрыманне, інтэрпрэтацы</w:t>
      </w:r>
      <w:r w:rsidR="00DB6625">
        <w:rPr>
          <w:rFonts w:ascii="Times New Roman" w:eastAsia="Times New Roman" w:hAnsi="Times New Roman" w:cs="Times New Roman"/>
          <w:bCs/>
          <w:color w:val="000000"/>
          <w:sz w:val="28"/>
          <w:szCs w:val="28"/>
          <w:lang w:val="be-BY"/>
        </w:rPr>
        <w:t>я</w:t>
      </w:r>
      <w:r w:rsidR="00DB6625" w:rsidRPr="00DB6625">
        <w:rPr>
          <w:rFonts w:ascii="Times New Roman" w:eastAsia="Times New Roman" w:hAnsi="Times New Roman" w:cs="Times New Roman"/>
          <w:bCs/>
          <w:color w:val="000000"/>
          <w:sz w:val="28"/>
          <w:szCs w:val="28"/>
          <w:lang w:val="be-BY"/>
        </w:rPr>
        <w:t>, пераўтварэнне, ацэнк</w:t>
      </w:r>
      <w:r w:rsidR="00DB6625">
        <w:rPr>
          <w:rFonts w:ascii="Times New Roman" w:eastAsia="Times New Roman" w:hAnsi="Times New Roman" w:cs="Times New Roman"/>
          <w:bCs/>
          <w:color w:val="000000"/>
          <w:sz w:val="28"/>
          <w:szCs w:val="28"/>
          <w:lang w:val="be-BY"/>
        </w:rPr>
        <w:t>а</w:t>
      </w:r>
      <w:r w:rsidR="00DB6625" w:rsidRPr="00DB6625">
        <w:rPr>
          <w:rFonts w:ascii="Times New Roman" w:eastAsia="Times New Roman" w:hAnsi="Times New Roman" w:cs="Times New Roman"/>
          <w:bCs/>
          <w:color w:val="000000"/>
          <w:sz w:val="28"/>
          <w:szCs w:val="28"/>
          <w:lang w:val="be-BY"/>
        </w:rPr>
        <w:t xml:space="preserve"> і крытычнае асэнсаванне інфармацыі</w:t>
      </w:r>
      <w:r w:rsidR="00DB6625">
        <w:rPr>
          <w:rFonts w:ascii="Times New Roman" w:eastAsia="Times New Roman" w:hAnsi="Times New Roman" w:cs="Times New Roman"/>
          <w:bCs/>
          <w:color w:val="000000"/>
          <w:sz w:val="28"/>
          <w:szCs w:val="28"/>
          <w:lang w:val="be-BY"/>
        </w:rPr>
        <w:t>;</w:t>
      </w:r>
      <w:r w:rsidR="00DB6625" w:rsidRPr="00DB6625">
        <w:rPr>
          <w:rFonts w:ascii="Times New Roman" w:eastAsia="Times New Roman" w:hAnsi="Times New Roman" w:cs="Times New Roman"/>
          <w:bCs/>
          <w:color w:val="000000"/>
          <w:sz w:val="28"/>
          <w:szCs w:val="28"/>
          <w:lang w:val="be-BY"/>
        </w:rPr>
        <w:t xml:space="preserve"> </w:t>
      </w:r>
      <w:r w:rsidRPr="00DB6625">
        <w:rPr>
          <w:rFonts w:ascii="Times New Roman" w:eastAsia="Times New Roman" w:hAnsi="Times New Roman" w:cs="Times New Roman"/>
          <w:bCs/>
          <w:color w:val="000000"/>
          <w:sz w:val="28"/>
          <w:szCs w:val="28"/>
          <w:lang w:val="be-BY"/>
        </w:rPr>
        <w:t>вызначэнне ўласнай пазіцыі, яе аргументацыя.</w:t>
      </w:r>
    </w:p>
    <w:p w:rsidR="00291549" w:rsidRDefault="00291549" w:rsidP="00DB6625">
      <w:pPr>
        <w:spacing w:line="240" w:lineRule="auto"/>
        <w:jc w:val="both"/>
        <w:rPr>
          <w:rFonts w:ascii="Times New Roman" w:eastAsia="Times New Roman" w:hAnsi="Times New Roman" w:cs="Times New Roman"/>
          <w:bCs/>
          <w:color w:val="000000"/>
          <w:sz w:val="28"/>
          <w:szCs w:val="28"/>
          <w:lang w:val="be-BY"/>
        </w:rPr>
      </w:pPr>
      <w:r w:rsidRPr="00291549">
        <w:rPr>
          <w:rFonts w:ascii="Times New Roman" w:eastAsia="Times New Roman" w:hAnsi="Times New Roman" w:cs="Times New Roman"/>
          <w:b/>
          <w:bCs/>
          <w:color w:val="000000"/>
          <w:sz w:val="28"/>
          <w:szCs w:val="28"/>
          <w:lang w:val="be-BY"/>
        </w:rPr>
        <w:t>Фармат задання:</w:t>
      </w:r>
      <w:r>
        <w:rPr>
          <w:rFonts w:ascii="Times New Roman" w:eastAsia="Times New Roman" w:hAnsi="Times New Roman" w:cs="Times New Roman"/>
          <w:bCs/>
          <w:color w:val="000000"/>
          <w:sz w:val="28"/>
          <w:szCs w:val="28"/>
          <w:lang w:val="be-BY"/>
        </w:rPr>
        <w:t xml:space="preserve"> адказы на пытанні адкрытага тыпу. </w:t>
      </w:r>
    </w:p>
    <w:p w:rsidR="00291549" w:rsidRPr="00291549" w:rsidRDefault="00291549" w:rsidP="00DB6625">
      <w:pPr>
        <w:spacing w:line="240" w:lineRule="auto"/>
        <w:jc w:val="both"/>
        <w:rPr>
          <w:rFonts w:ascii="Times New Roman" w:eastAsia="Times New Roman" w:hAnsi="Times New Roman" w:cs="Times New Roman"/>
          <w:b/>
          <w:bCs/>
          <w:color w:val="000000"/>
          <w:sz w:val="28"/>
          <w:szCs w:val="28"/>
          <w:lang w:val="be-BY"/>
        </w:rPr>
      </w:pPr>
      <w:r w:rsidRPr="00291549">
        <w:rPr>
          <w:rFonts w:ascii="Times New Roman" w:eastAsia="Times New Roman" w:hAnsi="Times New Roman" w:cs="Times New Roman"/>
          <w:b/>
          <w:bCs/>
          <w:color w:val="000000"/>
          <w:sz w:val="28"/>
          <w:szCs w:val="28"/>
          <w:lang w:val="be-BY"/>
        </w:rPr>
        <w:t>Адказы на заданні і крытэрыі ацэнкі</w:t>
      </w:r>
      <w:r>
        <w:rPr>
          <w:rFonts w:ascii="Times New Roman" w:eastAsia="Times New Roman" w:hAnsi="Times New Roman" w:cs="Times New Roman"/>
          <w:b/>
          <w:bCs/>
          <w:color w:val="000000"/>
          <w:sz w:val="28"/>
          <w:szCs w:val="28"/>
          <w:lang w:val="be-BY"/>
        </w:rPr>
        <w:t>:</w:t>
      </w:r>
    </w:p>
    <w:tbl>
      <w:tblPr>
        <w:tblStyle w:val="a8"/>
        <w:tblW w:w="0" w:type="auto"/>
        <w:tblLook w:val="04A0" w:firstRow="1" w:lastRow="0" w:firstColumn="1" w:lastColumn="0" w:noHBand="0" w:noVBand="1"/>
      </w:tblPr>
      <w:tblGrid>
        <w:gridCol w:w="936"/>
        <w:gridCol w:w="4702"/>
        <w:gridCol w:w="4041"/>
      </w:tblGrid>
      <w:tr w:rsidR="00291549" w:rsidRPr="001F3606" w:rsidTr="00BE612C">
        <w:tc>
          <w:tcPr>
            <w:tcW w:w="936" w:type="dxa"/>
          </w:tcPr>
          <w:p w:rsidR="00291549" w:rsidRDefault="00291549"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 п/п</w:t>
            </w:r>
          </w:p>
        </w:tc>
        <w:tc>
          <w:tcPr>
            <w:tcW w:w="4702" w:type="dxa"/>
          </w:tcPr>
          <w:p w:rsidR="00291549" w:rsidRDefault="00291549"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Адказы</w:t>
            </w:r>
          </w:p>
        </w:tc>
        <w:tc>
          <w:tcPr>
            <w:tcW w:w="4041" w:type="dxa"/>
          </w:tcPr>
          <w:p w:rsidR="00291549" w:rsidRDefault="00291549"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Крытэрыі ацэнкі</w:t>
            </w:r>
          </w:p>
          <w:p w:rsidR="00920309" w:rsidRDefault="00920309"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Максім.колькасць – 10 балаў</w:t>
            </w:r>
          </w:p>
        </w:tc>
      </w:tr>
      <w:tr w:rsidR="00291549" w:rsidTr="00BE612C">
        <w:tc>
          <w:tcPr>
            <w:tcW w:w="936" w:type="dxa"/>
          </w:tcPr>
          <w:p w:rsidR="00291549" w:rsidRPr="00291549" w:rsidRDefault="00291549" w:rsidP="00291549">
            <w:pPr>
              <w:pStyle w:val="a3"/>
              <w:numPr>
                <w:ilvl w:val="0"/>
                <w:numId w:val="16"/>
              </w:numPr>
              <w:jc w:val="both"/>
              <w:rPr>
                <w:rFonts w:ascii="Times New Roman" w:eastAsia="Times New Roman" w:hAnsi="Times New Roman" w:cs="Times New Roman"/>
                <w:bCs/>
                <w:color w:val="000000"/>
                <w:sz w:val="28"/>
                <w:szCs w:val="28"/>
                <w:lang w:val="be-BY"/>
              </w:rPr>
            </w:pPr>
          </w:p>
        </w:tc>
        <w:tc>
          <w:tcPr>
            <w:tcW w:w="4702" w:type="dxa"/>
          </w:tcPr>
          <w:p w:rsidR="00291549" w:rsidRDefault="00291549"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Тэкст 1 – інтэрв’ю.</w:t>
            </w:r>
          </w:p>
          <w:p w:rsidR="00291549" w:rsidRDefault="00291549" w:rsidP="00291549">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Тэкст 2 – верш.</w:t>
            </w:r>
          </w:p>
        </w:tc>
        <w:tc>
          <w:tcPr>
            <w:tcW w:w="4041" w:type="dxa"/>
          </w:tcPr>
          <w:p w:rsidR="00291549" w:rsidRDefault="00291549" w:rsidP="00291549">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1б (0,5 за правільны адказ)</w:t>
            </w:r>
          </w:p>
        </w:tc>
      </w:tr>
      <w:tr w:rsidR="00291549" w:rsidRPr="001F3606" w:rsidTr="00BE612C">
        <w:tc>
          <w:tcPr>
            <w:tcW w:w="936" w:type="dxa"/>
          </w:tcPr>
          <w:p w:rsidR="00291549" w:rsidRPr="00291549" w:rsidRDefault="00291549" w:rsidP="00291549">
            <w:pPr>
              <w:pStyle w:val="a3"/>
              <w:numPr>
                <w:ilvl w:val="0"/>
                <w:numId w:val="16"/>
              </w:numPr>
              <w:jc w:val="both"/>
              <w:rPr>
                <w:rFonts w:ascii="Times New Roman" w:eastAsia="Times New Roman" w:hAnsi="Times New Roman" w:cs="Times New Roman"/>
                <w:bCs/>
                <w:color w:val="000000"/>
                <w:sz w:val="28"/>
                <w:szCs w:val="28"/>
                <w:lang w:val="be-BY"/>
              </w:rPr>
            </w:pPr>
          </w:p>
        </w:tc>
        <w:tc>
          <w:tcPr>
            <w:tcW w:w="4702" w:type="dxa"/>
          </w:tcPr>
          <w:p w:rsidR="00291549" w:rsidRDefault="00291549" w:rsidP="00DB6625">
            <w:pPr>
              <w:jc w:val="both"/>
              <w:rPr>
                <w:rFonts w:ascii="Times New Roman" w:eastAsia="Times New Roman" w:hAnsi="Times New Roman" w:cs="Times New Roman"/>
                <w:bCs/>
                <w:color w:val="000000"/>
                <w:sz w:val="28"/>
                <w:szCs w:val="28"/>
                <w:lang w:val="be-BY"/>
              </w:rPr>
            </w:pPr>
            <w:r w:rsidRPr="00291549">
              <w:rPr>
                <w:rFonts w:ascii="Times New Roman" w:eastAsia="Times New Roman" w:hAnsi="Times New Roman" w:cs="Times New Roman"/>
                <w:bCs/>
                <w:color w:val="000000"/>
                <w:sz w:val="28"/>
                <w:szCs w:val="28"/>
                <w:lang w:val="be-BY"/>
              </w:rPr>
              <w:t>«Нядобрая кватэра» з «Майстра i Маргарыты» Булгакава, дом Шэрлака Холмса на Бэйкер-стрыт.</w:t>
            </w:r>
          </w:p>
        </w:tc>
        <w:tc>
          <w:tcPr>
            <w:tcW w:w="4041" w:type="dxa"/>
          </w:tcPr>
          <w:p w:rsidR="00291549" w:rsidRDefault="004E50E2"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 xml:space="preserve">Максім. 1 бал </w:t>
            </w:r>
            <w:r w:rsidRPr="004E50E2">
              <w:rPr>
                <w:rFonts w:ascii="Times New Roman" w:eastAsia="Times New Roman" w:hAnsi="Times New Roman" w:cs="Times New Roman"/>
                <w:bCs/>
                <w:color w:val="000000"/>
                <w:sz w:val="28"/>
                <w:szCs w:val="28"/>
                <w:lang w:val="be-BY"/>
              </w:rPr>
              <w:t>(0,5 за правільны адказ)</w:t>
            </w:r>
          </w:p>
        </w:tc>
      </w:tr>
      <w:tr w:rsidR="00291549" w:rsidRPr="001F3606" w:rsidTr="00BE612C">
        <w:tc>
          <w:tcPr>
            <w:tcW w:w="936" w:type="dxa"/>
          </w:tcPr>
          <w:p w:rsidR="00291549" w:rsidRPr="004E50E2" w:rsidRDefault="00291549" w:rsidP="004E50E2">
            <w:pPr>
              <w:pStyle w:val="a3"/>
              <w:numPr>
                <w:ilvl w:val="0"/>
                <w:numId w:val="16"/>
              </w:numPr>
              <w:jc w:val="both"/>
              <w:rPr>
                <w:rFonts w:ascii="Times New Roman" w:eastAsia="Times New Roman" w:hAnsi="Times New Roman" w:cs="Times New Roman"/>
                <w:bCs/>
                <w:color w:val="000000"/>
                <w:sz w:val="28"/>
                <w:szCs w:val="28"/>
                <w:lang w:val="be-BY"/>
              </w:rPr>
            </w:pPr>
          </w:p>
          <w:p w:rsidR="004E50E2" w:rsidRDefault="004E50E2" w:rsidP="00DB6625">
            <w:pPr>
              <w:jc w:val="both"/>
              <w:rPr>
                <w:rFonts w:ascii="Times New Roman" w:eastAsia="Times New Roman" w:hAnsi="Times New Roman" w:cs="Times New Roman"/>
                <w:bCs/>
                <w:color w:val="000000"/>
                <w:sz w:val="28"/>
                <w:szCs w:val="28"/>
                <w:lang w:val="be-BY"/>
              </w:rPr>
            </w:pPr>
          </w:p>
        </w:tc>
        <w:tc>
          <w:tcPr>
            <w:tcW w:w="4702" w:type="dxa"/>
          </w:tcPr>
          <w:p w:rsidR="00291549" w:rsidRDefault="004E50E2"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Гусоўскі і Скарына/ або Мікола Гусоўскі і Францыск Скарына</w:t>
            </w:r>
          </w:p>
        </w:tc>
        <w:tc>
          <w:tcPr>
            <w:tcW w:w="4041" w:type="dxa"/>
          </w:tcPr>
          <w:p w:rsidR="00291549" w:rsidRDefault="004E50E2" w:rsidP="00DB6625">
            <w:pPr>
              <w:jc w:val="both"/>
              <w:rPr>
                <w:rFonts w:ascii="Times New Roman" w:eastAsia="Times New Roman" w:hAnsi="Times New Roman" w:cs="Times New Roman"/>
                <w:bCs/>
                <w:color w:val="000000"/>
                <w:sz w:val="28"/>
                <w:szCs w:val="28"/>
                <w:lang w:val="be-BY"/>
              </w:rPr>
            </w:pPr>
            <w:r w:rsidRPr="004E50E2">
              <w:rPr>
                <w:rFonts w:ascii="Times New Roman" w:eastAsia="Times New Roman" w:hAnsi="Times New Roman" w:cs="Times New Roman"/>
                <w:bCs/>
                <w:color w:val="000000"/>
                <w:sz w:val="28"/>
                <w:szCs w:val="28"/>
                <w:lang w:val="be-BY"/>
              </w:rPr>
              <w:t>Максім. 1 бал (0,5 за правільны адказ)</w:t>
            </w:r>
          </w:p>
        </w:tc>
      </w:tr>
      <w:tr w:rsidR="00291549" w:rsidTr="00BE612C">
        <w:tc>
          <w:tcPr>
            <w:tcW w:w="936" w:type="dxa"/>
          </w:tcPr>
          <w:p w:rsidR="00291549" w:rsidRPr="004E50E2" w:rsidRDefault="00291549" w:rsidP="004E50E2">
            <w:pPr>
              <w:pStyle w:val="a3"/>
              <w:numPr>
                <w:ilvl w:val="0"/>
                <w:numId w:val="16"/>
              </w:numPr>
              <w:jc w:val="both"/>
              <w:rPr>
                <w:rFonts w:ascii="Times New Roman" w:eastAsia="Times New Roman" w:hAnsi="Times New Roman" w:cs="Times New Roman"/>
                <w:bCs/>
                <w:color w:val="000000"/>
                <w:sz w:val="28"/>
                <w:szCs w:val="28"/>
                <w:lang w:val="be-BY"/>
              </w:rPr>
            </w:pPr>
          </w:p>
        </w:tc>
        <w:tc>
          <w:tcPr>
            <w:tcW w:w="4702" w:type="dxa"/>
          </w:tcPr>
          <w:p w:rsidR="00291549" w:rsidRDefault="004E50E2" w:rsidP="004E50E2">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Фэст названы «Дзiкае паляванне караля Стаха» так, бо ў Караткевіча ёсць такая аповесць, героямі якой з’яўляюцца высакародныя “рыцары” Андрэй Беларэцкі і Андрэй Свеціловіч і разбуральнікі ўсяго добрага і светлага на зямлі вершнікі дзікага палявання.</w:t>
            </w:r>
          </w:p>
        </w:tc>
        <w:tc>
          <w:tcPr>
            <w:tcW w:w="4041" w:type="dxa"/>
          </w:tcPr>
          <w:p w:rsidR="00291549" w:rsidRDefault="004E50E2"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Максім. 2б</w:t>
            </w:r>
          </w:p>
        </w:tc>
      </w:tr>
      <w:tr w:rsidR="00291549" w:rsidTr="00BE612C">
        <w:tc>
          <w:tcPr>
            <w:tcW w:w="936" w:type="dxa"/>
          </w:tcPr>
          <w:p w:rsidR="00291549" w:rsidRPr="004E50E2" w:rsidRDefault="00291549" w:rsidP="004E50E2">
            <w:pPr>
              <w:pStyle w:val="a3"/>
              <w:numPr>
                <w:ilvl w:val="0"/>
                <w:numId w:val="16"/>
              </w:numPr>
              <w:jc w:val="both"/>
              <w:rPr>
                <w:rFonts w:ascii="Times New Roman" w:eastAsia="Times New Roman" w:hAnsi="Times New Roman" w:cs="Times New Roman"/>
                <w:bCs/>
                <w:color w:val="000000"/>
                <w:sz w:val="28"/>
                <w:szCs w:val="28"/>
                <w:lang w:val="be-BY"/>
              </w:rPr>
            </w:pPr>
          </w:p>
        </w:tc>
        <w:tc>
          <w:tcPr>
            <w:tcW w:w="4702" w:type="dxa"/>
          </w:tcPr>
          <w:p w:rsidR="004E50E2" w:rsidRPr="004E50E2" w:rsidRDefault="004E50E2" w:rsidP="004E50E2">
            <w:pPr>
              <w:jc w:val="both"/>
              <w:rPr>
                <w:rFonts w:ascii="Times New Roman" w:eastAsia="Times New Roman" w:hAnsi="Times New Roman" w:cs="Times New Roman"/>
                <w:bCs/>
                <w:color w:val="000000"/>
                <w:sz w:val="28"/>
                <w:szCs w:val="28"/>
                <w:lang w:val="be-BY"/>
              </w:rPr>
            </w:pPr>
            <w:r w:rsidRPr="004E50E2">
              <w:rPr>
                <w:rFonts w:ascii="Times New Roman" w:eastAsia="Times New Roman" w:hAnsi="Times New Roman" w:cs="Times New Roman"/>
                <w:b/>
                <w:bCs/>
                <w:color w:val="000000"/>
                <w:sz w:val="28"/>
                <w:szCs w:val="28"/>
                <w:lang w:val="be-BY"/>
              </w:rPr>
              <w:t>Рагачоў.</w:t>
            </w:r>
            <w:r w:rsidRPr="004E50E2">
              <w:rPr>
                <w:rFonts w:ascii="Times New Roman" w:eastAsia="Times New Roman" w:hAnsi="Times New Roman" w:cs="Times New Roman"/>
                <w:bCs/>
                <w:color w:val="000000"/>
                <w:sz w:val="28"/>
                <w:szCs w:val="28"/>
                <w:lang w:val="be-BY"/>
              </w:rPr>
              <w:t xml:space="preserve"> Дзедаўская хата ў Рагачове, дзе пiсьменнiк плённа працаваў.</w:t>
            </w:r>
          </w:p>
          <w:p w:rsidR="00291549" w:rsidRDefault="004E50E2" w:rsidP="004E50E2">
            <w:pPr>
              <w:jc w:val="both"/>
              <w:rPr>
                <w:rFonts w:ascii="Times New Roman" w:eastAsia="Times New Roman" w:hAnsi="Times New Roman" w:cs="Times New Roman"/>
                <w:bCs/>
                <w:color w:val="000000"/>
                <w:sz w:val="28"/>
                <w:szCs w:val="28"/>
                <w:lang w:val="be-BY"/>
              </w:rPr>
            </w:pPr>
            <w:r w:rsidRPr="004E50E2">
              <w:rPr>
                <w:rFonts w:ascii="Times New Roman" w:eastAsia="Times New Roman" w:hAnsi="Times New Roman" w:cs="Times New Roman"/>
                <w:b/>
                <w:bCs/>
                <w:color w:val="000000"/>
                <w:sz w:val="28"/>
                <w:szCs w:val="28"/>
                <w:lang w:val="be-BY"/>
              </w:rPr>
              <w:t>Орша</w:t>
            </w:r>
            <w:r w:rsidRPr="004E50E2">
              <w:rPr>
                <w:rFonts w:ascii="Times New Roman" w:eastAsia="Times New Roman" w:hAnsi="Times New Roman" w:cs="Times New Roman"/>
                <w:bCs/>
                <w:color w:val="000000"/>
                <w:sz w:val="28"/>
                <w:szCs w:val="28"/>
                <w:lang w:val="be-BY"/>
              </w:rPr>
              <w:t xml:space="preserve">, бо там нарадзіўся. </w:t>
            </w:r>
            <w:r w:rsidRPr="004E50E2">
              <w:rPr>
                <w:rFonts w:ascii="Times New Roman" w:eastAsia="Times New Roman" w:hAnsi="Times New Roman" w:cs="Times New Roman"/>
                <w:b/>
                <w:bCs/>
                <w:color w:val="000000"/>
                <w:sz w:val="28"/>
                <w:szCs w:val="28"/>
                <w:lang w:val="be-BY"/>
              </w:rPr>
              <w:t>Мінск,</w:t>
            </w:r>
            <w:r w:rsidRPr="004E50E2">
              <w:rPr>
                <w:rFonts w:ascii="Times New Roman" w:eastAsia="Times New Roman" w:hAnsi="Times New Roman" w:cs="Times New Roman"/>
                <w:bCs/>
                <w:color w:val="000000"/>
                <w:sz w:val="28"/>
                <w:szCs w:val="28"/>
                <w:lang w:val="be-BY"/>
              </w:rPr>
              <w:t xml:space="preserve"> у якім жы</w:t>
            </w:r>
            <w:r>
              <w:rPr>
                <w:rFonts w:ascii="Times New Roman" w:eastAsia="Times New Roman" w:hAnsi="Times New Roman" w:cs="Times New Roman"/>
                <w:bCs/>
                <w:color w:val="000000"/>
                <w:sz w:val="28"/>
                <w:szCs w:val="28"/>
                <w:lang w:val="be-BY"/>
              </w:rPr>
              <w:t>ў і тварыў пісьменнік</w:t>
            </w:r>
            <w:r w:rsidRPr="004E50E2">
              <w:rPr>
                <w:rFonts w:ascii="Times New Roman" w:eastAsia="Times New Roman" w:hAnsi="Times New Roman" w:cs="Times New Roman"/>
                <w:bCs/>
                <w:color w:val="000000"/>
                <w:sz w:val="28"/>
                <w:szCs w:val="28"/>
                <w:lang w:val="be-BY"/>
              </w:rPr>
              <w:t>, там ён пахаваны на Усходніх могілках.</w:t>
            </w:r>
          </w:p>
        </w:tc>
        <w:tc>
          <w:tcPr>
            <w:tcW w:w="4041" w:type="dxa"/>
          </w:tcPr>
          <w:p w:rsidR="00291549" w:rsidRDefault="00307C31"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 xml:space="preserve">Максім. 1, </w:t>
            </w:r>
            <w:r w:rsidR="00BE612C">
              <w:rPr>
                <w:rFonts w:ascii="Times New Roman" w:eastAsia="Times New Roman" w:hAnsi="Times New Roman" w:cs="Times New Roman"/>
                <w:bCs/>
                <w:color w:val="000000"/>
                <w:sz w:val="28"/>
                <w:szCs w:val="28"/>
                <w:lang w:val="be-BY"/>
              </w:rPr>
              <w:t>5 б</w:t>
            </w:r>
          </w:p>
        </w:tc>
      </w:tr>
      <w:tr w:rsidR="00291549" w:rsidTr="00BE612C">
        <w:tc>
          <w:tcPr>
            <w:tcW w:w="936" w:type="dxa"/>
          </w:tcPr>
          <w:p w:rsidR="00291549" w:rsidRPr="00BE612C" w:rsidRDefault="00291549" w:rsidP="00BE612C">
            <w:pPr>
              <w:pStyle w:val="a3"/>
              <w:numPr>
                <w:ilvl w:val="0"/>
                <w:numId w:val="16"/>
              </w:numPr>
              <w:jc w:val="both"/>
              <w:rPr>
                <w:rFonts w:ascii="Times New Roman" w:eastAsia="Times New Roman" w:hAnsi="Times New Roman" w:cs="Times New Roman"/>
                <w:bCs/>
                <w:color w:val="000000"/>
                <w:sz w:val="28"/>
                <w:szCs w:val="28"/>
                <w:lang w:val="be-BY"/>
              </w:rPr>
            </w:pPr>
          </w:p>
        </w:tc>
        <w:tc>
          <w:tcPr>
            <w:tcW w:w="4702" w:type="dxa"/>
          </w:tcPr>
          <w:p w:rsidR="00291549" w:rsidRDefault="00BE612C" w:rsidP="00BE612C">
            <w:pPr>
              <w:jc w:val="both"/>
              <w:rPr>
                <w:rFonts w:ascii="Times New Roman" w:eastAsia="Times New Roman" w:hAnsi="Times New Roman" w:cs="Times New Roman"/>
                <w:bCs/>
                <w:color w:val="000000"/>
                <w:sz w:val="28"/>
                <w:szCs w:val="28"/>
                <w:lang w:val="be-BY"/>
              </w:rPr>
            </w:pPr>
            <w:r w:rsidRPr="00BE612C">
              <w:rPr>
                <w:rFonts w:ascii="Times New Roman" w:eastAsia="Times New Roman" w:hAnsi="Times New Roman" w:cs="Times New Roman"/>
                <w:bCs/>
                <w:color w:val="000000"/>
                <w:sz w:val="28"/>
                <w:szCs w:val="28"/>
                <w:lang w:val="be-BY"/>
              </w:rPr>
              <w:t>Дзедаўская хата ў Рагачове,</w:t>
            </w:r>
            <w:r>
              <w:rPr>
                <w:rFonts w:ascii="Times New Roman" w:eastAsia="Times New Roman" w:hAnsi="Times New Roman" w:cs="Times New Roman"/>
                <w:bCs/>
                <w:color w:val="000000"/>
                <w:sz w:val="28"/>
                <w:szCs w:val="28"/>
                <w:lang w:val="be-BY"/>
              </w:rPr>
              <w:t xml:space="preserve"> </w:t>
            </w:r>
            <w:r w:rsidRPr="00BE612C">
              <w:rPr>
                <w:rFonts w:ascii="Times New Roman" w:eastAsia="Times New Roman" w:hAnsi="Times New Roman" w:cs="Times New Roman"/>
                <w:b/>
                <w:bCs/>
                <w:i/>
                <w:color w:val="000000"/>
                <w:sz w:val="28"/>
                <w:szCs w:val="28"/>
                <w:lang w:val="be-BY"/>
              </w:rPr>
              <w:t>дзе пiсьменнiк плённа працаваў.</w:t>
            </w:r>
          </w:p>
        </w:tc>
        <w:tc>
          <w:tcPr>
            <w:tcW w:w="4041" w:type="dxa"/>
          </w:tcPr>
          <w:p w:rsidR="00291549" w:rsidRDefault="00BE612C"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0, 5 б.</w:t>
            </w:r>
          </w:p>
        </w:tc>
      </w:tr>
      <w:tr w:rsidR="00291549" w:rsidRPr="001F3606" w:rsidTr="00BE612C">
        <w:tc>
          <w:tcPr>
            <w:tcW w:w="936" w:type="dxa"/>
          </w:tcPr>
          <w:p w:rsidR="00291549" w:rsidRPr="00BE612C" w:rsidRDefault="00291549" w:rsidP="00BE612C">
            <w:pPr>
              <w:pStyle w:val="a3"/>
              <w:numPr>
                <w:ilvl w:val="0"/>
                <w:numId w:val="16"/>
              </w:numPr>
              <w:jc w:val="both"/>
              <w:rPr>
                <w:rFonts w:ascii="Times New Roman" w:eastAsia="Times New Roman" w:hAnsi="Times New Roman" w:cs="Times New Roman"/>
                <w:bCs/>
                <w:color w:val="000000"/>
                <w:sz w:val="28"/>
                <w:szCs w:val="28"/>
                <w:lang w:val="be-BY"/>
              </w:rPr>
            </w:pPr>
          </w:p>
        </w:tc>
        <w:tc>
          <w:tcPr>
            <w:tcW w:w="4702" w:type="dxa"/>
          </w:tcPr>
          <w:p w:rsidR="00291549" w:rsidRDefault="00BE612C" w:rsidP="00DB6625">
            <w:pPr>
              <w:jc w:val="both"/>
              <w:rPr>
                <w:rFonts w:ascii="Times New Roman" w:eastAsia="Times New Roman" w:hAnsi="Times New Roman" w:cs="Times New Roman"/>
                <w:bCs/>
                <w:color w:val="000000"/>
                <w:sz w:val="28"/>
                <w:szCs w:val="28"/>
                <w:lang w:val="be-BY"/>
              </w:rPr>
            </w:pPr>
            <w:r w:rsidRPr="00BE612C">
              <w:rPr>
                <w:rFonts w:ascii="Times New Roman" w:eastAsia="Times New Roman" w:hAnsi="Times New Roman" w:cs="Times New Roman"/>
                <w:bCs/>
                <w:color w:val="000000"/>
                <w:sz w:val="28"/>
                <w:szCs w:val="28"/>
                <w:lang w:val="be-BY"/>
              </w:rPr>
              <w:t>Для прыкладу (у тэксце прапаноў больш, прымаць усе правільныя):</w:t>
            </w:r>
          </w:p>
          <w:p w:rsidR="00BE612C" w:rsidRPr="00BE612C" w:rsidRDefault="00BE612C" w:rsidP="00BE612C">
            <w:pPr>
              <w:jc w:val="both"/>
              <w:rPr>
                <w:rFonts w:ascii="Times New Roman" w:eastAsia="Times New Roman" w:hAnsi="Times New Roman" w:cs="Times New Roman"/>
                <w:bCs/>
                <w:color w:val="000000"/>
                <w:sz w:val="28"/>
                <w:szCs w:val="28"/>
                <w:lang w:val="be-BY"/>
              </w:rPr>
            </w:pPr>
            <w:r w:rsidRPr="00BE612C">
              <w:rPr>
                <w:rFonts w:ascii="Times New Roman" w:eastAsia="Times New Roman" w:hAnsi="Times New Roman" w:cs="Times New Roman"/>
                <w:bCs/>
                <w:color w:val="000000"/>
                <w:sz w:val="28"/>
                <w:szCs w:val="28"/>
                <w:lang w:val="be-BY"/>
              </w:rPr>
              <w:lastRenderedPageBreak/>
              <w:t>1.</w:t>
            </w:r>
            <w:r w:rsidRPr="00BE612C">
              <w:rPr>
                <w:rFonts w:ascii="Times New Roman" w:eastAsia="Times New Roman" w:hAnsi="Times New Roman" w:cs="Times New Roman"/>
                <w:bCs/>
                <w:color w:val="000000"/>
                <w:sz w:val="28"/>
                <w:szCs w:val="28"/>
                <w:lang w:val="be-BY"/>
              </w:rPr>
              <w:tab/>
              <w:t>Заснаваць лiтаратурную прэмiю iмя Уладзiмiра Караткевiча для самых таленавiтых пiсьменнiкаў гiстарычнай тэматыкi, а можа, i для апантаных краязнаўцаў.</w:t>
            </w:r>
          </w:p>
          <w:p w:rsidR="00BE612C" w:rsidRPr="00BE612C" w:rsidRDefault="00BE612C" w:rsidP="00BE612C">
            <w:pPr>
              <w:jc w:val="both"/>
              <w:rPr>
                <w:rFonts w:ascii="Times New Roman" w:eastAsia="Times New Roman" w:hAnsi="Times New Roman" w:cs="Times New Roman"/>
                <w:bCs/>
                <w:color w:val="000000"/>
                <w:sz w:val="28"/>
                <w:szCs w:val="28"/>
                <w:lang w:val="be-BY"/>
              </w:rPr>
            </w:pPr>
            <w:r w:rsidRPr="00BE612C">
              <w:rPr>
                <w:rFonts w:ascii="Times New Roman" w:eastAsia="Times New Roman" w:hAnsi="Times New Roman" w:cs="Times New Roman"/>
                <w:bCs/>
                <w:color w:val="000000"/>
                <w:sz w:val="28"/>
                <w:szCs w:val="28"/>
                <w:lang w:val="be-BY"/>
              </w:rPr>
              <w:t>2.</w:t>
            </w:r>
            <w:r w:rsidRPr="00BE612C">
              <w:rPr>
                <w:rFonts w:ascii="Times New Roman" w:eastAsia="Times New Roman" w:hAnsi="Times New Roman" w:cs="Times New Roman"/>
                <w:bCs/>
                <w:color w:val="000000"/>
                <w:sz w:val="28"/>
                <w:szCs w:val="28"/>
                <w:lang w:val="be-BY"/>
              </w:rPr>
              <w:tab/>
              <w:t>Ствараць “рымейкі” па творах пісьменніка.</w:t>
            </w:r>
          </w:p>
          <w:p w:rsidR="00BE612C" w:rsidRPr="00BE612C" w:rsidRDefault="00BE612C" w:rsidP="00BE612C">
            <w:pPr>
              <w:jc w:val="both"/>
              <w:rPr>
                <w:rFonts w:ascii="Times New Roman" w:eastAsia="Times New Roman" w:hAnsi="Times New Roman" w:cs="Times New Roman"/>
                <w:bCs/>
                <w:color w:val="000000"/>
                <w:sz w:val="28"/>
                <w:szCs w:val="28"/>
                <w:lang w:val="be-BY"/>
              </w:rPr>
            </w:pPr>
            <w:r w:rsidRPr="00BE612C">
              <w:rPr>
                <w:rFonts w:ascii="Times New Roman" w:eastAsia="Times New Roman" w:hAnsi="Times New Roman" w:cs="Times New Roman"/>
                <w:bCs/>
                <w:color w:val="000000"/>
                <w:sz w:val="28"/>
                <w:szCs w:val="28"/>
                <w:lang w:val="be-BY"/>
              </w:rPr>
              <w:t>3.</w:t>
            </w:r>
            <w:r w:rsidRPr="00BE612C">
              <w:rPr>
                <w:rFonts w:ascii="Times New Roman" w:eastAsia="Times New Roman" w:hAnsi="Times New Roman" w:cs="Times New Roman"/>
                <w:bCs/>
                <w:color w:val="000000"/>
                <w:sz w:val="28"/>
                <w:szCs w:val="28"/>
                <w:lang w:val="be-BY"/>
              </w:rPr>
              <w:tab/>
              <w:t>Закласці парк Уладзiмiра Караткевiча са скульптурамi герояў, там праводзіць квэст па творах пiсьменнiка.</w:t>
            </w:r>
          </w:p>
          <w:p w:rsidR="00BE612C" w:rsidRDefault="00BE612C" w:rsidP="00BE612C">
            <w:pPr>
              <w:jc w:val="both"/>
              <w:rPr>
                <w:rFonts w:ascii="Times New Roman" w:eastAsia="Times New Roman" w:hAnsi="Times New Roman" w:cs="Times New Roman"/>
                <w:bCs/>
                <w:color w:val="000000"/>
                <w:sz w:val="28"/>
                <w:szCs w:val="28"/>
                <w:lang w:val="be-BY"/>
              </w:rPr>
            </w:pPr>
            <w:r w:rsidRPr="00BE612C">
              <w:rPr>
                <w:rFonts w:ascii="Times New Roman" w:eastAsia="Times New Roman" w:hAnsi="Times New Roman" w:cs="Times New Roman"/>
                <w:bCs/>
                <w:color w:val="000000"/>
                <w:sz w:val="28"/>
                <w:szCs w:val="28"/>
                <w:lang w:val="be-BY"/>
              </w:rPr>
              <w:t>4.</w:t>
            </w:r>
            <w:r w:rsidRPr="00BE612C">
              <w:rPr>
                <w:rFonts w:ascii="Times New Roman" w:eastAsia="Times New Roman" w:hAnsi="Times New Roman" w:cs="Times New Roman"/>
                <w:bCs/>
                <w:color w:val="000000"/>
                <w:sz w:val="28"/>
                <w:szCs w:val="28"/>
                <w:lang w:val="be-BY"/>
              </w:rPr>
              <w:tab/>
            </w:r>
            <w:r w:rsidRPr="00876AF3">
              <w:rPr>
                <w:rFonts w:ascii="Times New Roman" w:eastAsia="Times New Roman" w:hAnsi="Times New Roman" w:cs="Times New Roman"/>
                <w:b/>
                <w:bCs/>
                <w:color w:val="000000"/>
                <w:sz w:val="28"/>
                <w:szCs w:val="28"/>
                <w:lang w:val="be-BY"/>
              </w:rPr>
              <w:t>Любая слушная прапанова. Важна, каб было абгрунтаванне.</w:t>
            </w:r>
          </w:p>
        </w:tc>
        <w:tc>
          <w:tcPr>
            <w:tcW w:w="4041" w:type="dxa"/>
          </w:tcPr>
          <w:p w:rsidR="00291549" w:rsidRDefault="00BE612C"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lastRenderedPageBreak/>
              <w:t>3 макс.</w:t>
            </w:r>
          </w:p>
          <w:p w:rsidR="00BE612C" w:rsidRDefault="00BE612C"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lastRenderedPageBreak/>
              <w:t>Па 0,5 за кожную прапанову (такім чынам, 1,5б максім.</w:t>
            </w:r>
            <w:r w:rsidR="00307C31">
              <w:rPr>
                <w:rFonts w:ascii="Times New Roman" w:eastAsia="Times New Roman" w:hAnsi="Times New Roman" w:cs="Times New Roman"/>
                <w:bCs/>
                <w:color w:val="000000"/>
                <w:sz w:val="28"/>
                <w:szCs w:val="28"/>
                <w:lang w:val="be-BY"/>
              </w:rPr>
              <w:t xml:space="preserve"> за тры “чужыя” прапановы</w:t>
            </w:r>
            <w:r>
              <w:rPr>
                <w:rFonts w:ascii="Times New Roman" w:eastAsia="Times New Roman" w:hAnsi="Times New Roman" w:cs="Times New Roman"/>
                <w:bCs/>
                <w:color w:val="000000"/>
                <w:sz w:val="28"/>
                <w:szCs w:val="28"/>
                <w:lang w:val="be-BY"/>
              </w:rPr>
              <w:t xml:space="preserve">) і </w:t>
            </w:r>
            <w:r w:rsidR="00876AF3">
              <w:rPr>
                <w:rFonts w:ascii="Times New Roman" w:eastAsia="Times New Roman" w:hAnsi="Times New Roman" w:cs="Times New Roman"/>
                <w:bCs/>
                <w:color w:val="000000"/>
                <w:sz w:val="28"/>
                <w:szCs w:val="28"/>
                <w:lang w:val="be-BY"/>
              </w:rPr>
              <w:t>1,5б за сваю і абгрунтаванне.</w:t>
            </w:r>
          </w:p>
        </w:tc>
      </w:tr>
      <w:tr w:rsidR="00B31F92" w:rsidRPr="001F3606" w:rsidTr="00BE612C">
        <w:tc>
          <w:tcPr>
            <w:tcW w:w="936" w:type="dxa"/>
          </w:tcPr>
          <w:p w:rsidR="00B31F92" w:rsidRPr="00BE612C" w:rsidRDefault="00B31F92" w:rsidP="00BE612C">
            <w:pPr>
              <w:pStyle w:val="a3"/>
              <w:numPr>
                <w:ilvl w:val="0"/>
                <w:numId w:val="16"/>
              </w:numPr>
              <w:jc w:val="both"/>
              <w:rPr>
                <w:rFonts w:ascii="Times New Roman" w:eastAsia="Times New Roman" w:hAnsi="Times New Roman" w:cs="Times New Roman"/>
                <w:bCs/>
                <w:color w:val="000000"/>
                <w:sz w:val="28"/>
                <w:szCs w:val="28"/>
                <w:lang w:val="be-BY"/>
              </w:rPr>
            </w:pPr>
          </w:p>
        </w:tc>
        <w:tc>
          <w:tcPr>
            <w:tcW w:w="4702" w:type="dxa"/>
          </w:tcPr>
          <w:p w:rsidR="00B31F92" w:rsidRPr="00BE612C" w:rsidRDefault="00920309" w:rsidP="00920309">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Р.Барадулін</w:t>
            </w:r>
            <w:r w:rsidR="00BC7200">
              <w:rPr>
                <w:rFonts w:ascii="Times New Roman" w:eastAsia="Times New Roman" w:hAnsi="Times New Roman" w:cs="Times New Roman"/>
                <w:bCs/>
                <w:color w:val="000000"/>
                <w:sz w:val="28"/>
                <w:szCs w:val="28"/>
                <w:lang w:val="be-BY"/>
              </w:rPr>
              <w:t xml:space="preserve"> у сваім вершы “Акафіст Уладзімі</w:t>
            </w:r>
            <w:r>
              <w:rPr>
                <w:rFonts w:ascii="Times New Roman" w:eastAsia="Times New Roman" w:hAnsi="Times New Roman" w:cs="Times New Roman"/>
                <w:bCs/>
                <w:color w:val="000000"/>
                <w:sz w:val="28"/>
                <w:szCs w:val="28"/>
                <w:lang w:val="be-BY"/>
              </w:rPr>
              <w:t xml:space="preserve">ру” (тэкст 2) так метафарычна называе нашага класіка. </w:t>
            </w:r>
          </w:p>
        </w:tc>
        <w:tc>
          <w:tcPr>
            <w:tcW w:w="4041" w:type="dxa"/>
          </w:tcPr>
          <w:p w:rsidR="00B31F92" w:rsidRDefault="00920309" w:rsidP="00DB6625">
            <w:pPr>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Cs/>
                <w:color w:val="000000"/>
                <w:sz w:val="28"/>
                <w:szCs w:val="28"/>
                <w:lang w:val="be-BY"/>
              </w:rPr>
              <w:t>Такі кароткі (прыблізна) адказ дае падставу паставіць вучню дадатковы бал або 0,5б у залежнасці ад адказу.</w:t>
            </w:r>
          </w:p>
        </w:tc>
      </w:tr>
    </w:tbl>
    <w:p w:rsidR="00291549" w:rsidRDefault="00291549" w:rsidP="00DB6625">
      <w:pPr>
        <w:spacing w:line="240" w:lineRule="auto"/>
        <w:jc w:val="both"/>
        <w:rPr>
          <w:rFonts w:ascii="Times New Roman" w:eastAsia="Times New Roman" w:hAnsi="Times New Roman" w:cs="Times New Roman"/>
          <w:bCs/>
          <w:color w:val="000000"/>
          <w:sz w:val="28"/>
          <w:szCs w:val="28"/>
          <w:lang w:val="be-BY"/>
        </w:rPr>
      </w:pPr>
    </w:p>
    <w:p w:rsidR="0008745A" w:rsidRPr="00274A8F" w:rsidRDefault="004F5E89" w:rsidP="00274A8F">
      <w:pPr>
        <w:pStyle w:val="a3"/>
        <w:spacing w:after="0" w:line="480" w:lineRule="auto"/>
        <w:jc w:val="center"/>
        <w:textAlignment w:val="baseline"/>
        <w:rPr>
          <w:rFonts w:ascii="Times New Roman" w:hAnsi="Times New Roman" w:cs="Times New Roman"/>
          <w:sz w:val="28"/>
          <w:szCs w:val="28"/>
          <w:lang w:val="be-BY"/>
        </w:rPr>
      </w:pPr>
      <w:r w:rsidRPr="00274A8F">
        <w:rPr>
          <w:rFonts w:ascii="Times New Roman" w:hAnsi="Times New Roman" w:cs="Times New Roman"/>
          <w:sz w:val="28"/>
          <w:szCs w:val="28"/>
          <w:lang w:val="be-BY"/>
        </w:rPr>
        <w:t>Спіс выкарыстаных крыніц</w:t>
      </w:r>
    </w:p>
    <w:p w:rsidR="004F5E89" w:rsidRPr="00307C31" w:rsidRDefault="00307C31" w:rsidP="00307C31">
      <w:pPr>
        <w:spacing w:after="0" w:line="240" w:lineRule="auto"/>
        <w:textAlignment w:val="baseline"/>
        <w:rPr>
          <w:rFonts w:ascii="Times New Roman" w:hAnsi="Times New Roman" w:cs="Times New Roman"/>
          <w:b/>
          <w:sz w:val="28"/>
          <w:szCs w:val="28"/>
          <w:lang w:val="be-BY"/>
        </w:rPr>
      </w:pPr>
      <w:r w:rsidRPr="00307C31">
        <w:rPr>
          <w:rFonts w:ascii="Times New Roman" w:hAnsi="Times New Roman" w:cs="Times New Roman"/>
          <w:sz w:val="28"/>
          <w:szCs w:val="28"/>
          <w:lang w:val="be-BY"/>
        </w:rPr>
        <w:t xml:space="preserve">Ён быў прарок, ён быў рамантык. </w:t>
      </w:r>
      <w:r w:rsidRPr="00307C31">
        <w:rPr>
          <w:rFonts w:ascii="Times New Roman" w:hAnsi="Times New Roman" w:cs="Times New Roman"/>
          <w:sz w:val="28"/>
          <w:szCs w:val="28"/>
          <w:lang w:val="ru-RU"/>
        </w:rPr>
        <w:t xml:space="preserve">У </w:t>
      </w:r>
      <w:proofErr w:type="spellStart"/>
      <w:r w:rsidRPr="00307C31">
        <w:rPr>
          <w:rFonts w:ascii="Times New Roman" w:hAnsi="Times New Roman" w:cs="Times New Roman"/>
          <w:sz w:val="28"/>
          <w:szCs w:val="28"/>
          <w:lang w:val="ru-RU"/>
        </w:rPr>
        <w:t>чым</w:t>
      </w:r>
      <w:proofErr w:type="spellEnd"/>
      <w:r w:rsidRPr="00307C31">
        <w:rPr>
          <w:rFonts w:ascii="Times New Roman" w:hAnsi="Times New Roman" w:cs="Times New Roman"/>
          <w:sz w:val="28"/>
          <w:szCs w:val="28"/>
          <w:lang w:val="ru-RU"/>
        </w:rPr>
        <w:t xml:space="preserve"> </w:t>
      </w:r>
      <w:proofErr w:type="spellStart"/>
      <w:r w:rsidRPr="00307C31">
        <w:rPr>
          <w:rFonts w:ascii="Times New Roman" w:hAnsi="Times New Roman" w:cs="Times New Roman"/>
          <w:sz w:val="28"/>
          <w:szCs w:val="28"/>
          <w:lang w:val="ru-RU"/>
        </w:rPr>
        <w:t>прыцягальнасць</w:t>
      </w:r>
      <w:proofErr w:type="spellEnd"/>
      <w:r w:rsidRPr="00307C31">
        <w:rPr>
          <w:rFonts w:ascii="Times New Roman" w:hAnsi="Times New Roman" w:cs="Times New Roman"/>
          <w:sz w:val="28"/>
          <w:szCs w:val="28"/>
          <w:lang w:val="ru-RU"/>
        </w:rPr>
        <w:t xml:space="preserve"> </w:t>
      </w:r>
      <w:proofErr w:type="spellStart"/>
      <w:r w:rsidRPr="00307C31">
        <w:rPr>
          <w:rFonts w:ascii="Times New Roman" w:hAnsi="Times New Roman" w:cs="Times New Roman"/>
          <w:sz w:val="28"/>
          <w:szCs w:val="28"/>
          <w:lang w:val="ru-RU"/>
        </w:rPr>
        <w:t>асобы</w:t>
      </w:r>
      <w:proofErr w:type="spellEnd"/>
      <w:r w:rsidRPr="00307C31">
        <w:rPr>
          <w:rFonts w:ascii="Times New Roman" w:hAnsi="Times New Roman" w:cs="Times New Roman"/>
          <w:sz w:val="28"/>
          <w:szCs w:val="28"/>
          <w:lang w:val="ru-RU"/>
        </w:rPr>
        <w:t xml:space="preserve"> </w:t>
      </w:r>
      <w:proofErr w:type="spellStart"/>
      <w:r w:rsidRPr="00307C31">
        <w:rPr>
          <w:rFonts w:ascii="Times New Roman" w:hAnsi="Times New Roman" w:cs="Times New Roman"/>
          <w:sz w:val="28"/>
          <w:szCs w:val="28"/>
          <w:lang w:val="ru-RU"/>
        </w:rPr>
        <w:t>Уладз</w:t>
      </w:r>
      <w:r w:rsidRPr="00307C31">
        <w:rPr>
          <w:rFonts w:ascii="Times New Roman" w:hAnsi="Times New Roman" w:cs="Times New Roman"/>
          <w:sz w:val="28"/>
          <w:szCs w:val="28"/>
        </w:rPr>
        <w:t>i</w:t>
      </w:r>
      <w:proofErr w:type="spellEnd"/>
      <w:r w:rsidRPr="00307C31">
        <w:rPr>
          <w:rFonts w:ascii="Times New Roman" w:hAnsi="Times New Roman" w:cs="Times New Roman"/>
          <w:sz w:val="28"/>
          <w:szCs w:val="28"/>
          <w:lang w:val="ru-RU"/>
        </w:rPr>
        <w:t>м</w:t>
      </w:r>
      <w:proofErr w:type="spellStart"/>
      <w:r w:rsidRPr="00307C31">
        <w:rPr>
          <w:rFonts w:ascii="Times New Roman" w:hAnsi="Times New Roman" w:cs="Times New Roman"/>
          <w:sz w:val="28"/>
          <w:szCs w:val="28"/>
        </w:rPr>
        <w:t>i</w:t>
      </w:r>
      <w:r w:rsidRPr="00307C31">
        <w:rPr>
          <w:rFonts w:ascii="Times New Roman" w:hAnsi="Times New Roman" w:cs="Times New Roman"/>
          <w:sz w:val="28"/>
          <w:szCs w:val="28"/>
          <w:lang w:val="ru-RU"/>
        </w:rPr>
        <w:t>ра</w:t>
      </w:r>
      <w:proofErr w:type="spellEnd"/>
      <w:r w:rsidRPr="00307C31">
        <w:rPr>
          <w:rFonts w:ascii="Times New Roman" w:hAnsi="Times New Roman" w:cs="Times New Roman"/>
          <w:sz w:val="28"/>
          <w:szCs w:val="28"/>
          <w:lang w:val="ru-RU"/>
        </w:rPr>
        <w:t xml:space="preserve"> </w:t>
      </w:r>
      <w:proofErr w:type="spellStart"/>
      <w:r w:rsidRPr="00307C31">
        <w:rPr>
          <w:rFonts w:ascii="Times New Roman" w:hAnsi="Times New Roman" w:cs="Times New Roman"/>
          <w:sz w:val="28"/>
          <w:szCs w:val="28"/>
          <w:lang w:val="ru-RU"/>
        </w:rPr>
        <w:t>Караткев</w:t>
      </w:r>
      <w:r w:rsidRPr="00307C31">
        <w:rPr>
          <w:rFonts w:ascii="Times New Roman" w:hAnsi="Times New Roman" w:cs="Times New Roman"/>
          <w:sz w:val="28"/>
          <w:szCs w:val="28"/>
        </w:rPr>
        <w:t>i</w:t>
      </w:r>
      <w:r w:rsidRPr="00307C31">
        <w:rPr>
          <w:rFonts w:ascii="Times New Roman" w:hAnsi="Times New Roman" w:cs="Times New Roman"/>
          <w:sz w:val="28"/>
          <w:szCs w:val="28"/>
          <w:lang w:val="ru-RU"/>
        </w:rPr>
        <w:t>ча</w:t>
      </w:r>
      <w:proofErr w:type="spellEnd"/>
      <w:r w:rsidRPr="00307C31">
        <w:rPr>
          <w:rFonts w:ascii="Times New Roman" w:hAnsi="Times New Roman" w:cs="Times New Roman"/>
          <w:sz w:val="28"/>
          <w:szCs w:val="28"/>
          <w:lang w:val="ru-RU"/>
        </w:rPr>
        <w:t xml:space="preserve">. </w:t>
      </w:r>
      <w:r w:rsidRPr="00307C31">
        <w:rPr>
          <w:rFonts w:ascii="Times New Roman" w:eastAsia="Times New Roman" w:hAnsi="Times New Roman" w:cs="Times New Roman"/>
          <w:color w:val="000000"/>
          <w:sz w:val="28"/>
          <w:szCs w:val="28"/>
          <w:lang w:val="ru-RU"/>
        </w:rPr>
        <w:t>[</w:t>
      </w:r>
      <w:proofErr w:type="spellStart"/>
      <w:r w:rsidRPr="00307C31">
        <w:rPr>
          <w:rFonts w:ascii="Times New Roman" w:eastAsia="Times New Roman" w:hAnsi="Times New Roman" w:cs="Times New Roman"/>
          <w:color w:val="000000"/>
          <w:sz w:val="28"/>
          <w:szCs w:val="28"/>
          <w:lang w:val="ru-RU"/>
        </w:rPr>
        <w:t>Электронны</w:t>
      </w:r>
      <w:proofErr w:type="spellEnd"/>
      <w:r w:rsidRPr="00307C31">
        <w:rPr>
          <w:rFonts w:ascii="Times New Roman" w:eastAsia="Times New Roman" w:hAnsi="Times New Roman" w:cs="Times New Roman"/>
          <w:color w:val="000000"/>
          <w:sz w:val="28"/>
          <w:szCs w:val="28"/>
          <w:lang w:val="ru-RU"/>
        </w:rPr>
        <w:t xml:space="preserve"> </w:t>
      </w:r>
      <w:proofErr w:type="spellStart"/>
      <w:r w:rsidRPr="00307C31">
        <w:rPr>
          <w:rFonts w:ascii="Times New Roman" w:eastAsia="Times New Roman" w:hAnsi="Times New Roman" w:cs="Times New Roman"/>
          <w:color w:val="000000"/>
          <w:sz w:val="28"/>
          <w:szCs w:val="28"/>
          <w:lang w:val="ru-RU"/>
        </w:rPr>
        <w:t>рэсурс</w:t>
      </w:r>
      <w:proofErr w:type="spellEnd"/>
      <w:r w:rsidRPr="00307C31">
        <w:rPr>
          <w:rFonts w:ascii="Times New Roman" w:eastAsia="Times New Roman" w:hAnsi="Times New Roman" w:cs="Times New Roman"/>
          <w:color w:val="000000"/>
          <w:sz w:val="28"/>
          <w:szCs w:val="28"/>
          <w:lang w:val="ru-RU"/>
        </w:rPr>
        <w:t xml:space="preserve">]. – Рэжым доступу: </w:t>
      </w:r>
      <w:r w:rsidRPr="00307C31">
        <w:rPr>
          <w:rFonts w:ascii="Times New Roman" w:hAnsi="Times New Roman" w:cs="Times New Roman"/>
          <w:sz w:val="28"/>
          <w:szCs w:val="28"/>
          <w:lang w:val="ru-RU"/>
        </w:rPr>
        <w:t xml:space="preserve"> 28.03.2025. </w:t>
      </w:r>
      <w:r w:rsidRPr="00307C31">
        <w:rPr>
          <w:lang w:val="ru-RU"/>
        </w:rPr>
        <w:t xml:space="preserve"> </w:t>
      </w:r>
      <w:hyperlink r:id="rId5" w:history="1">
        <w:r w:rsidRPr="00307C31">
          <w:rPr>
            <w:rStyle w:val="a4"/>
            <w:rFonts w:ascii="Times New Roman" w:hAnsi="Times New Roman" w:cs="Times New Roman"/>
            <w:b/>
            <w:sz w:val="28"/>
            <w:szCs w:val="28"/>
            <w:lang w:val="be-BY"/>
          </w:rPr>
          <w:t>https://beldruk.by/%D0%BD%D0%BE%D0%B2%D0%BE%D1%81%D1%82%D0%B8/document-81723.html</w:t>
        </w:r>
      </w:hyperlink>
    </w:p>
    <w:p w:rsidR="001F3606" w:rsidRDefault="001F3606" w:rsidP="00BB57DC">
      <w:pPr>
        <w:pStyle w:val="a3"/>
        <w:spacing w:after="0" w:line="240" w:lineRule="auto"/>
        <w:jc w:val="right"/>
        <w:textAlignment w:val="baseline"/>
        <w:rPr>
          <w:rFonts w:ascii="Times New Roman" w:hAnsi="Times New Roman" w:cs="Times New Roman"/>
          <w:sz w:val="28"/>
          <w:szCs w:val="28"/>
          <w:lang w:val="be-BY"/>
        </w:rPr>
      </w:pPr>
    </w:p>
    <w:p w:rsidR="001F3606" w:rsidRDefault="001F3606" w:rsidP="00BB57DC">
      <w:pPr>
        <w:pStyle w:val="a3"/>
        <w:spacing w:after="0" w:line="240" w:lineRule="auto"/>
        <w:jc w:val="right"/>
        <w:textAlignment w:val="baseline"/>
        <w:rPr>
          <w:rFonts w:ascii="Times New Roman" w:hAnsi="Times New Roman" w:cs="Times New Roman"/>
          <w:sz w:val="28"/>
          <w:szCs w:val="28"/>
          <w:lang w:val="be-BY"/>
        </w:rPr>
      </w:pPr>
    </w:p>
    <w:p w:rsidR="00BB57DC" w:rsidRPr="001F3606" w:rsidRDefault="00BB57DC" w:rsidP="00BB57DC">
      <w:pPr>
        <w:pStyle w:val="a3"/>
        <w:spacing w:after="0" w:line="240" w:lineRule="auto"/>
        <w:jc w:val="right"/>
        <w:textAlignment w:val="baseline"/>
        <w:rPr>
          <w:rFonts w:ascii="Times New Roman" w:hAnsi="Times New Roman" w:cs="Times New Roman"/>
          <w:i/>
          <w:sz w:val="28"/>
          <w:szCs w:val="28"/>
          <w:lang w:val="be-BY"/>
        </w:rPr>
      </w:pPr>
      <w:r w:rsidRPr="001F3606">
        <w:rPr>
          <w:rFonts w:ascii="Times New Roman" w:hAnsi="Times New Roman" w:cs="Times New Roman"/>
          <w:i/>
          <w:sz w:val="28"/>
          <w:szCs w:val="28"/>
          <w:lang w:val="be-BY"/>
        </w:rPr>
        <w:t>Распрацавала настаўнік-метадыст</w:t>
      </w:r>
      <w:r w:rsidR="001F3606" w:rsidRPr="001F3606">
        <w:rPr>
          <w:rFonts w:ascii="Times New Roman" w:hAnsi="Times New Roman" w:cs="Times New Roman"/>
          <w:i/>
          <w:sz w:val="28"/>
          <w:szCs w:val="28"/>
          <w:lang w:val="be-BY"/>
        </w:rPr>
        <w:t xml:space="preserve"> </w:t>
      </w:r>
      <w:r w:rsidRPr="001F3606">
        <w:rPr>
          <w:rFonts w:ascii="Times New Roman" w:hAnsi="Times New Roman" w:cs="Times New Roman"/>
          <w:i/>
          <w:sz w:val="28"/>
          <w:szCs w:val="28"/>
          <w:lang w:val="be-BY"/>
        </w:rPr>
        <w:t xml:space="preserve"> дзяржаўнай установы адукацыі “Гімназія № 3 г.Бабруйска</w:t>
      </w:r>
      <w:r w:rsidR="001F3606" w:rsidRPr="001F3606">
        <w:rPr>
          <w:rFonts w:ascii="Times New Roman" w:hAnsi="Times New Roman" w:cs="Times New Roman"/>
          <w:i/>
          <w:sz w:val="28"/>
          <w:szCs w:val="28"/>
          <w:lang w:val="be-BY"/>
        </w:rPr>
        <w:t xml:space="preserve">  </w:t>
      </w:r>
      <w:r w:rsidRPr="001F3606">
        <w:rPr>
          <w:rFonts w:ascii="Times New Roman" w:hAnsi="Times New Roman" w:cs="Times New Roman"/>
          <w:i/>
          <w:sz w:val="28"/>
          <w:szCs w:val="28"/>
          <w:lang w:val="be-BY"/>
        </w:rPr>
        <w:t xml:space="preserve"> імя мітрапаліта</w:t>
      </w:r>
      <w:r w:rsidR="001F3606" w:rsidRPr="001F3606">
        <w:rPr>
          <w:rFonts w:ascii="Times New Roman" w:hAnsi="Times New Roman" w:cs="Times New Roman"/>
          <w:i/>
          <w:sz w:val="28"/>
          <w:szCs w:val="28"/>
          <w:lang w:val="be-BY"/>
        </w:rPr>
        <w:t xml:space="preserve"> </w:t>
      </w:r>
      <w:r w:rsidRPr="001F3606">
        <w:rPr>
          <w:rFonts w:ascii="Times New Roman" w:hAnsi="Times New Roman" w:cs="Times New Roman"/>
          <w:i/>
          <w:sz w:val="28"/>
          <w:szCs w:val="28"/>
          <w:lang w:val="be-BY"/>
        </w:rPr>
        <w:t>Філарэта (Вахрамеева)” Лісава Таццяна Іванаўна</w:t>
      </w:r>
    </w:p>
    <w:p w:rsidR="00BB57DC" w:rsidRPr="0008745A" w:rsidRDefault="00BB57DC" w:rsidP="00BB57DC">
      <w:pPr>
        <w:pStyle w:val="a3"/>
        <w:spacing w:after="0" w:line="480" w:lineRule="auto"/>
        <w:jc w:val="right"/>
        <w:textAlignment w:val="baseline"/>
        <w:rPr>
          <w:rFonts w:ascii="Times New Roman" w:hAnsi="Times New Roman" w:cs="Times New Roman"/>
          <w:sz w:val="28"/>
          <w:szCs w:val="28"/>
          <w:lang w:val="be-BY"/>
        </w:rPr>
      </w:pPr>
    </w:p>
    <w:sectPr w:rsidR="00BB57DC" w:rsidRPr="0008745A" w:rsidSect="00920309">
      <w:pgSz w:w="12240" w:h="15840"/>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122"/>
    <w:multiLevelType w:val="hybridMultilevel"/>
    <w:tmpl w:val="1F18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6703"/>
    <w:multiLevelType w:val="hybridMultilevel"/>
    <w:tmpl w:val="6F0C9064"/>
    <w:lvl w:ilvl="0" w:tplc="13DC44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8330A"/>
    <w:multiLevelType w:val="hybridMultilevel"/>
    <w:tmpl w:val="5BB8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84957"/>
    <w:multiLevelType w:val="hybridMultilevel"/>
    <w:tmpl w:val="923691CC"/>
    <w:lvl w:ilvl="0" w:tplc="8F88DF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99C7136"/>
    <w:multiLevelType w:val="multilevel"/>
    <w:tmpl w:val="DF18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8C0A8E"/>
    <w:multiLevelType w:val="hybridMultilevel"/>
    <w:tmpl w:val="F29CE638"/>
    <w:lvl w:ilvl="0" w:tplc="4B3A7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BA5FD9"/>
    <w:multiLevelType w:val="hybridMultilevel"/>
    <w:tmpl w:val="A5D2F0F6"/>
    <w:lvl w:ilvl="0" w:tplc="F3D85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7507D7"/>
    <w:multiLevelType w:val="hybridMultilevel"/>
    <w:tmpl w:val="B33EDD58"/>
    <w:lvl w:ilvl="0" w:tplc="7A660F7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946C25"/>
    <w:multiLevelType w:val="multilevel"/>
    <w:tmpl w:val="284C6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2E3CDB"/>
    <w:multiLevelType w:val="multilevel"/>
    <w:tmpl w:val="C1F42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BB73D5"/>
    <w:multiLevelType w:val="hybridMultilevel"/>
    <w:tmpl w:val="524EE220"/>
    <w:lvl w:ilvl="0" w:tplc="A6941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lvlOverride w:ilvl="0">
      <w:lvl w:ilvl="0">
        <w:numFmt w:val="decimal"/>
        <w:lvlText w:val="%1."/>
        <w:lvlJc w:val="left"/>
      </w:lvl>
    </w:lvlOverride>
  </w:num>
  <w:num w:numId="3">
    <w:abstractNumId w:val="8"/>
    <w:lvlOverride w:ilvl="0">
      <w:lvl w:ilvl="0">
        <w:numFmt w:val="decimal"/>
        <w:lvlText w:val="%1."/>
        <w:lvlJc w:val="left"/>
      </w:lvl>
    </w:lvlOverride>
  </w:num>
  <w:num w:numId="4">
    <w:abstractNumId w:val="8"/>
    <w:lvlOverride w:ilvl="0">
      <w:lvl w:ilvl="0">
        <w:numFmt w:val="decimal"/>
        <w:lvlText w:val="%1."/>
        <w:lvlJc w:val="left"/>
      </w:lvl>
    </w:lvlOverride>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num>
  <w:num w:numId="7">
    <w:abstractNumId w:val="8"/>
    <w:lvlOverride w:ilvl="0">
      <w:lvl w:ilvl="0">
        <w:numFmt w:val="decimal"/>
        <w:lvlText w:val="%1."/>
        <w:lvlJc w:val="left"/>
      </w:lvl>
    </w:lvlOverride>
  </w:num>
  <w:num w:numId="8">
    <w:abstractNumId w:val="8"/>
    <w:lvlOverride w:ilvl="0">
      <w:lvl w:ilvl="0">
        <w:numFmt w:val="decimal"/>
        <w:lvlText w:val="%1."/>
        <w:lvlJc w:val="left"/>
      </w:lvl>
    </w:lvlOverride>
  </w:num>
  <w:num w:numId="9">
    <w:abstractNumId w:val="0"/>
  </w:num>
  <w:num w:numId="10">
    <w:abstractNumId w:val="7"/>
  </w:num>
  <w:num w:numId="11">
    <w:abstractNumId w:val="5"/>
  </w:num>
  <w:num w:numId="12">
    <w:abstractNumId w:val="1"/>
  </w:num>
  <w:num w:numId="13">
    <w:abstractNumId w:val="10"/>
  </w:num>
  <w:num w:numId="14">
    <w:abstractNumId w:val="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27"/>
    <w:rsid w:val="000238BF"/>
    <w:rsid w:val="00025FF9"/>
    <w:rsid w:val="0008745A"/>
    <w:rsid w:val="000A059C"/>
    <w:rsid w:val="000E2269"/>
    <w:rsid w:val="00157915"/>
    <w:rsid w:val="001B5525"/>
    <w:rsid w:val="001D3C55"/>
    <w:rsid w:val="001F3606"/>
    <w:rsid w:val="00274A8F"/>
    <w:rsid w:val="00291549"/>
    <w:rsid w:val="002F4AC3"/>
    <w:rsid w:val="00307C31"/>
    <w:rsid w:val="0031445C"/>
    <w:rsid w:val="00314A3E"/>
    <w:rsid w:val="00326731"/>
    <w:rsid w:val="003D270B"/>
    <w:rsid w:val="003E194C"/>
    <w:rsid w:val="00401B4D"/>
    <w:rsid w:val="004A1F08"/>
    <w:rsid w:val="004A2F99"/>
    <w:rsid w:val="004C213A"/>
    <w:rsid w:val="004E50E2"/>
    <w:rsid w:val="004E630C"/>
    <w:rsid w:val="004F5E89"/>
    <w:rsid w:val="00523C5B"/>
    <w:rsid w:val="00535FC6"/>
    <w:rsid w:val="005F11B7"/>
    <w:rsid w:val="00714AB1"/>
    <w:rsid w:val="00777CE4"/>
    <w:rsid w:val="007E430F"/>
    <w:rsid w:val="007F7B47"/>
    <w:rsid w:val="00876AF3"/>
    <w:rsid w:val="008D3F85"/>
    <w:rsid w:val="009033B8"/>
    <w:rsid w:val="00920309"/>
    <w:rsid w:val="0099212F"/>
    <w:rsid w:val="009F5C95"/>
    <w:rsid w:val="00A364BC"/>
    <w:rsid w:val="00A36CB5"/>
    <w:rsid w:val="00A529C0"/>
    <w:rsid w:val="00AB1163"/>
    <w:rsid w:val="00B31F92"/>
    <w:rsid w:val="00BB57DC"/>
    <w:rsid w:val="00BC7200"/>
    <w:rsid w:val="00BD23A8"/>
    <w:rsid w:val="00BE612C"/>
    <w:rsid w:val="00C25A40"/>
    <w:rsid w:val="00C516AA"/>
    <w:rsid w:val="00C53AE8"/>
    <w:rsid w:val="00CD6627"/>
    <w:rsid w:val="00D109FD"/>
    <w:rsid w:val="00DB6625"/>
    <w:rsid w:val="00E33886"/>
    <w:rsid w:val="00E547DD"/>
    <w:rsid w:val="00E60C51"/>
    <w:rsid w:val="00E723AB"/>
    <w:rsid w:val="00EF797B"/>
    <w:rsid w:val="00F40B51"/>
    <w:rsid w:val="00F846E6"/>
    <w:rsid w:val="00F90896"/>
    <w:rsid w:val="00FF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E77C"/>
  <w15:chartTrackingRefBased/>
  <w15:docId w15:val="{A42848C8-6776-436A-83FB-75FB4897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3B8"/>
    <w:pPr>
      <w:ind w:left="720"/>
      <w:contextualSpacing/>
    </w:pPr>
  </w:style>
  <w:style w:type="character" w:styleId="a4">
    <w:name w:val="Hyperlink"/>
    <w:basedOn w:val="a0"/>
    <w:uiPriority w:val="99"/>
    <w:unhideWhenUsed/>
    <w:rsid w:val="00F846E6"/>
    <w:rPr>
      <w:color w:val="0563C1" w:themeColor="hyperlink"/>
      <w:u w:val="single"/>
    </w:rPr>
  </w:style>
  <w:style w:type="paragraph" w:customStyle="1" w:styleId="ml-0">
    <w:name w:val="ml-0"/>
    <w:basedOn w:val="a"/>
    <w:rsid w:val="004F5E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F5E89"/>
    <w:rPr>
      <w:b/>
      <w:bCs/>
    </w:rPr>
  </w:style>
  <w:style w:type="paragraph" w:customStyle="1" w:styleId="ml-2">
    <w:name w:val="ml-2"/>
    <w:basedOn w:val="a"/>
    <w:rsid w:val="004F5E8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EF79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FollowedHyperlink"/>
    <w:basedOn w:val="a0"/>
    <w:uiPriority w:val="99"/>
    <w:semiHidden/>
    <w:unhideWhenUsed/>
    <w:rsid w:val="00DB6625"/>
    <w:rPr>
      <w:color w:val="954F72" w:themeColor="followedHyperlink"/>
      <w:u w:val="single"/>
    </w:rPr>
  </w:style>
  <w:style w:type="table" w:styleId="a8">
    <w:name w:val="Table Grid"/>
    <w:basedOn w:val="a1"/>
    <w:uiPriority w:val="39"/>
    <w:rsid w:val="00291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97472">
      <w:bodyDiv w:val="1"/>
      <w:marLeft w:val="0"/>
      <w:marRight w:val="0"/>
      <w:marTop w:val="0"/>
      <w:marBottom w:val="0"/>
      <w:divBdr>
        <w:top w:val="none" w:sz="0" w:space="0" w:color="auto"/>
        <w:left w:val="none" w:sz="0" w:space="0" w:color="auto"/>
        <w:bottom w:val="none" w:sz="0" w:space="0" w:color="auto"/>
        <w:right w:val="none" w:sz="0" w:space="0" w:color="auto"/>
      </w:divBdr>
    </w:div>
    <w:div w:id="487941016">
      <w:bodyDiv w:val="1"/>
      <w:marLeft w:val="0"/>
      <w:marRight w:val="0"/>
      <w:marTop w:val="0"/>
      <w:marBottom w:val="0"/>
      <w:divBdr>
        <w:top w:val="none" w:sz="0" w:space="0" w:color="auto"/>
        <w:left w:val="none" w:sz="0" w:space="0" w:color="auto"/>
        <w:bottom w:val="none" w:sz="0" w:space="0" w:color="auto"/>
        <w:right w:val="none" w:sz="0" w:space="0" w:color="auto"/>
      </w:divBdr>
    </w:div>
    <w:div w:id="508641731">
      <w:bodyDiv w:val="1"/>
      <w:marLeft w:val="0"/>
      <w:marRight w:val="0"/>
      <w:marTop w:val="0"/>
      <w:marBottom w:val="0"/>
      <w:divBdr>
        <w:top w:val="none" w:sz="0" w:space="0" w:color="auto"/>
        <w:left w:val="none" w:sz="0" w:space="0" w:color="auto"/>
        <w:bottom w:val="none" w:sz="0" w:space="0" w:color="auto"/>
        <w:right w:val="none" w:sz="0" w:space="0" w:color="auto"/>
      </w:divBdr>
    </w:div>
    <w:div w:id="1845125847">
      <w:bodyDiv w:val="1"/>
      <w:marLeft w:val="0"/>
      <w:marRight w:val="0"/>
      <w:marTop w:val="0"/>
      <w:marBottom w:val="0"/>
      <w:divBdr>
        <w:top w:val="none" w:sz="0" w:space="0" w:color="auto"/>
        <w:left w:val="none" w:sz="0" w:space="0" w:color="auto"/>
        <w:bottom w:val="none" w:sz="0" w:space="0" w:color="auto"/>
        <w:right w:val="none" w:sz="0" w:space="0" w:color="auto"/>
      </w:divBdr>
    </w:div>
    <w:div w:id="20703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ldruk.by/%D0%BD%D0%BE%D0%B2%D0%BE%D1%81%D1%82%D0%B8/document-81723.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6</Pages>
  <Words>1732</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cp:revision>
  <dcterms:created xsi:type="dcterms:W3CDTF">2021-12-15T18:00:00Z</dcterms:created>
  <dcterms:modified xsi:type="dcterms:W3CDTF">2025-04-09T13:28:00Z</dcterms:modified>
</cp:coreProperties>
</file>