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15D" w:rsidRDefault="005453C8" w:rsidP="00107356">
      <w:pPr>
        <w:jc w:val="both"/>
        <w:rPr>
          <w:b/>
          <w:u w:val="single"/>
        </w:rPr>
      </w:pPr>
      <w:r>
        <w:rPr>
          <w:b/>
          <w:u w:val="single"/>
        </w:rPr>
        <w:t xml:space="preserve">Préalable </w:t>
      </w:r>
      <w:r w:rsidR="00901607" w:rsidRPr="005453C8">
        <w:rPr>
          <w:b/>
          <w:u w:val="single"/>
        </w:rPr>
        <w:t xml:space="preserve">Déroulement d’une séance </w:t>
      </w:r>
    </w:p>
    <w:p w:rsidR="00C14659" w:rsidRPr="005453C8" w:rsidRDefault="00C14659" w:rsidP="00107356">
      <w:pPr>
        <w:jc w:val="both"/>
        <w:rPr>
          <w:b/>
          <w:u w:val="single"/>
        </w:rPr>
      </w:pPr>
    </w:p>
    <w:p w:rsidR="009D699F" w:rsidRPr="006A34DD" w:rsidRDefault="009D699F" w:rsidP="00107356">
      <w:pPr>
        <w:jc w:val="both"/>
        <w:rPr>
          <w:i/>
        </w:rPr>
      </w:pPr>
      <w:r w:rsidRPr="006A34DD">
        <w:rPr>
          <w:i/>
        </w:rPr>
        <w:t xml:space="preserve">Tous les exercices </w:t>
      </w:r>
      <w:r w:rsidR="00107356" w:rsidRPr="006A34DD">
        <w:rPr>
          <w:i/>
        </w:rPr>
        <w:t>qu’on a fait</w:t>
      </w:r>
      <w:r w:rsidR="00C14659" w:rsidRPr="006A34DD">
        <w:rPr>
          <w:i/>
        </w:rPr>
        <w:t>s</w:t>
      </w:r>
      <w:r w:rsidR="00107356" w:rsidRPr="006A34DD">
        <w:rPr>
          <w:i/>
        </w:rPr>
        <w:t xml:space="preserve"> ensemble</w:t>
      </w:r>
      <w:r w:rsidRPr="006A34DD">
        <w:rPr>
          <w:i/>
        </w:rPr>
        <w:t xml:space="preserve"> sont des exercices qui existent dans les livres</w:t>
      </w:r>
      <w:r w:rsidR="00DE61AF" w:rsidRPr="006A34DD">
        <w:rPr>
          <w:i/>
        </w:rPr>
        <w:t xml:space="preserve">. </w:t>
      </w:r>
      <w:r w:rsidRPr="006A34DD">
        <w:rPr>
          <w:i/>
        </w:rPr>
        <w:t xml:space="preserve">Je n’en ai </w:t>
      </w:r>
      <w:r w:rsidR="00107356" w:rsidRPr="006A34DD">
        <w:rPr>
          <w:i/>
        </w:rPr>
        <w:t xml:space="preserve">créé </w:t>
      </w:r>
      <w:r w:rsidRPr="006A34DD">
        <w:rPr>
          <w:i/>
        </w:rPr>
        <w:t>aucun. Je les ai seulement mené</w:t>
      </w:r>
      <w:r w:rsidR="00DE61AF" w:rsidRPr="006A34DD">
        <w:rPr>
          <w:i/>
        </w:rPr>
        <w:t>s</w:t>
      </w:r>
      <w:r w:rsidRPr="006A34DD">
        <w:rPr>
          <w:i/>
        </w:rPr>
        <w:t xml:space="preserve"> à ma manière. Ma seule gloire e</w:t>
      </w:r>
      <w:r w:rsidR="00C14659" w:rsidRPr="006A34DD">
        <w:rPr>
          <w:i/>
        </w:rPr>
        <w:t>s</w:t>
      </w:r>
      <w:r w:rsidRPr="006A34DD">
        <w:rPr>
          <w:i/>
        </w:rPr>
        <w:t xml:space="preserve">t d’avoir su les voler </w:t>
      </w:r>
      <w:r w:rsidR="006A34DD">
        <w:rPr>
          <w:i/>
        </w:rPr>
        <w:t xml:space="preserve">les intégrer, </w:t>
      </w:r>
      <w:r w:rsidRPr="006A34DD">
        <w:rPr>
          <w:i/>
        </w:rPr>
        <w:t>et tent</w:t>
      </w:r>
      <w:r w:rsidR="00231315">
        <w:rPr>
          <w:i/>
        </w:rPr>
        <w:t>é</w:t>
      </w:r>
      <w:bookmarkStart w:id="0" w:name="_GoBack"/>
      <w:bookmarkEnd w:id="0"/>
      <w:r w:rsidRPr="006A34DD">
        <w:rPr>
          <w:i/>
        </w:rPr>
        <w:t xml:space="preserve"> de les faire miens.</w:t>
      </w:r>
      <w:r w:rsidR="00DE61AF" w:rsidRPr="006A34DD">
        <w:rPr>
          <w:i/>
        </w:rPr>
        <w:t xml:space="preserve"> Avec quelques objectifs qui, idem, ne m’appartiennent pas vraiment puisqu’ils m’ont été transmis.</w:t>
      </w:r>
    </w:p>
    <w:p w:rsidR="00DE61AF" w:rsidRPr="006A34DD" w:rsidRDefault="00DE61AF" w:rsidP="00107356">
      <w:pPr>
        <w:jc w:val="both"/>
        <w:rPr>
          <w:i/>
        </w:rPr>
      </w:pPr>
      <w:r w:rsidRPr="006A34DD">
        <w:rPr>
          <w:i/>
        </w:rPr>
        <w:t xml:space="preserve">J’ai transcrit ces séances à l’aide de la dictée vocale donc il y a peut-être des coquilles ou une expression qui vient du langage oral, donc parfois </w:t>
      </w:r>
      <w:r w:rsidR="006A34DD">
        <w:rPr>
          <w:i/>
        </w:rPr>
        <w:t xml:space="preserve">c’est </w:t>
      </w:r>
      <w:r w:rsidRPr="006A34DD">
        <w:rPr>
          <w:i/>
        </w:rPr>
        <w:t>mal formulé.</w:t>
      </w:r>
      <w:r w:rsidR="006A34DD">
        <w:rPr>
          <w:i/>
        </w:rPr>
        <w:t xml:space="preserve"> </w:t>
      </w:r>
    </w:p>
    <w:p w:rsidR="00C14659" w:rsidRDefault="00C14659" w:rsidP="00107356">
      <w:pPr>
        <w:jc w:val="both"/>
      </w:pPr>
    </w:p>
    <w:p w:rsidR="00C14659" w:rsidRDefault="00C14659" w:rsidP="00107356">
      <w:pPr>
        <w:jc w:val="both"/>
      </w:pPr>
      <w:r>
        <w:t>Présupposés :</w:t>
      </w:r>
    </w:p>
    <w:p w:rsidR="00C14659" w:rsidRDefault="00C14659" w:rsidP="00107356">
      <w:pPr>
        <w:jc w:val="both"/>
      </w:pPr>
      <w:r>
        <w:t xml:space="preserve">1/ </w:t>
      </w:r>
      <w:r w:rsidR="009D699F">
        <w:t xml:space="preserve">En appeler à l’imaginaire pour laisser s’exprimer l’enfance sans trop la brider à cet âge. </w:t>
      </w:r>
    </w:p>
    <w:p w:rsidR="00C14659" w:rsidRDefault="00C14659" w:rsidP="00107356">
      <w:pPr>
        <w:jc w:val="both"/>
      </w:pPr>
      <w:r>
        <w:t>Par e</w:t>
      </w:r>
      <w:r w:rsidR="009D699F">
        <w:t xml:space="preserve">xemple appeler </w:t>
      </w:r>
      <w:r>
        <w:t>« </w:t>
      </w:r>
      <w:r w:rsidR="009D699F">
        <w:t>chat et souris</w:t>
      </w:r>
      <w:r>
        <w:t> »</w:t>
      </w:r>
      <w:r w:rsidR="009D699F">
        <w:t xml:space="preserve"> le jeu </w:t>
      </w:r>
      <w:r>
        <w:t>« </w:t>
      </w:r>
      <w:r w:rsidR="009D699F">
        <w:t>protég</w:t>
      </w:r>
      <w:r>
        <w:t>er</w:t>
      </w:r>
      <w:r w:rsidR="009D699F">
        <w:t xml:space="preserve"> fuir</w:t>
      </w:r>
      <w:r>
        <w:t> »,</w:t>
      </w:r>
      <w:r w:rsidR="009D699F">
        <w:t xml:space="preserve"> appeler </w:t>
      </w:r>
      <w:r>
        <w:t>« </w:t>
      </w:r>
      <w:r w:rsidR="009D699F">
        <w:t>balade</w:t>
      </w:r>
      <w:r>
        <w:t> »</w:t>
      </w:r>
      <w:r w:rsidR="009D699F">
        <w:t xml:space="preserve"> les jeux d’espace choral, utiliser la musique, ne pas donner trop de c</w:t>
      </w:r>
      <w:r>
        <w:t xml:space="preserve">ontraintes au début pour laisser s’exprimer l’enfance, rajouter les contraintes de jeu au fil des séances, </w:t>
      </w:r>
    </w:p>
    <w:p w:rsidR="00C14659" w:rsidRDefault="00C14659" w:rsidP="00107356">
      <w:pPr>
        <w:jc w:val="both"/>
      </w:pPr>
      <w:r>
        <w:t xml:space="preserve">2/ </w:t>
      </w:r>
      <w:r w:rsidR="00923563">
        <w:t>Faire acquérir la technique par le jeu d’enfant</w:t>
      </w:r>
      <w:r>
        <w:t>.</w:t>
      </w:r>
    </w:p>
    <w:p w:rsidR="00923563" w:rsidRDefault="00C14659" w:rsidP="00107356">
      <w:pPr>
        <w:jc w:val="both"/>
      </w:pPr>
      <w:r>
        <w:t>I</w:t>
      </w:r>
      <w:r w:rsidR="00923563">
        <w:t>mportance de ludique avec ou sans compétition</w:t>
      </w:r>
      <w:r>
        <w:t>,</w:t>
      </w:r>
      <w:r w:rsidR="00923563">
        <w:t xml:space="preserve"> avec ou sans objectif d’élimination. </w:t>
      </w:r>
      <w:r>
        <w:t>Les jeux d’enfants dans la cour</w:t>
      </w:r>
      <w:r w:rsidR="00923563">
        <w:t xml:space="preserve"> </w:t>
      </w:r>
      <w:r>
        <w:t>sont des jeux que le théâtre utilise,</w:t>
      </w:r>
      <w:r w:rsidR="00923563">
        <w:t xml:space="preserve"> sont des jeux pour apprendre à vivre donc des jeux de théâtre.</w:t>
      </w:r>
    </w:p>
    <w:p w:rsidR="00C14659" w:rsidRDefault="00C14659" w:rsidP="00107356">
      <w:pPr>
        <w:jc w:val="both"/>
      </w:pPr>
      <w:r>
        <w:t xml:space="preserve">3/ </w:t>
      </w:r>
      <w:r w:rsidR="00923563">
        <w:t>Mise au centre de la question des perceptions</w:t>
      </w:r>
      <w:r>
        <w:t>,</w:t>
      </w:r>
      <w:r w:rsidR="00923563">
        <w:t xml:space="preserve"> des sensations</w:t>
      </w:r>
      <w:r>
        <w:t>,</w:t>
      </w:r>
      <w:r w:rsidR="00923563">
        <w:t xml:space="preserve"> des émotions</w:t>
      </w:r>
      <w:r>
        <w:t>.</w:t>
      </w:r>
    </w:p>
    <w:p w:rsidR="00923563" w:rsidRDefault="00923563" w:rsidP="00107356">
      <w:pPr>
        <w:jc w:val="both"/>
      </w:pPr>
      <w:r>
        <w:t xml:space="preserve"> </w:t>
      </w:r>
      <w:r w:rsidR="00C14659">
        <w:t>E</w:t>
      </w:r>
      <w:r>
        <w:t>xemple</w:t>
      </w:r>
      <w:r w:rsidR="00C14659">
        <w:t xml:space="preserve"> : </w:t>
      </w:r>
      <w:r>
        <w:t>jeu de perception du corps par la suppression d’un sens</w:t>
      </w:r>
      <w:r w:rsidR="00C14659">
        <w:t> ;</w:t>
      </w:r>
      <w:r>
        <w:t xml:space="preserve"> je</w:t>
      </w:r>
      <w:r w:rsidR="00C14659">
        <w:t>u de</w:t>
      </w:r>
      <w:r>
        <w:t xml:space="preserve"> perception des éléments climatiques</w:t>
      </w:r>
      <w:r w:rsidR="00C14659">
        <w:t> ;</w:t>
      </w:r>
      <w:r>
        <w:t xml:space="preserve"> jeu de perception des objets. Jouer sur les émotions pour leur faire comprendre qu’on peut les fabriquer</w:t>
      </w:r>
      <w:r w:rsidR="00C14659">
        <w:t xml:space="preserve">, qu’on n’est pas soumis à ses émotions, </w:t>
      </w:r>
      <w:r>
        <w:t>pour les apprivoiser.</w:t>
      </w:r>
    </w:p>
    <w:p w:rsidR="00923563" w:rsidRDefault="00C14659" w:rsidP="00107356">
      <w:pPr>
        <w:jc w:val="both"/>
      </w:pPr>
      <w:r>
        <w:t xml:space="preserve">4/ </w:t>
      </w:r>
      <w:r w:rsidR="00923563">
        <w:t>Mise au centre de la question du processus. Le processus est le récit. C’est ce qui fait théâtre. Le résultat n’a aucune importance</w:t>
      </w:r>
      <w:r>
        <w:t>,</w:t>
      </w:r>
      <w:r w:rsidR="00923563">
        <w:t xml:space="preserve"> c’est le processus qui est théâtral</w:t>
      </w:r>
      <w:r>
        <w:t>.</w:t>
      </w:r>
    </w:p>
    <w:p w:rsidR="00923563" w:rsidRDefault="00923563" w:rsidP="00107356">
      <w:pPr>
        <w:jc w:val="both"/>
      </w:pPr>
    </w:p>
    <w:p w:rsidR="00923563" w:rsidRPr="00C14659" w:rsidRDefault="00923563" w:rsidP="00107356">
      <w:pPr>
        <w:jc w:val="both"/>
        <w:rPr>
          <w:b/>
          <w:u w:val="single"/>
        </w:rPr>
      </w:pPr>
      <w:r w:rsidRPr="00C14659">
        <w:rPr>
          <w:b/>
          <w:u w:val="single"/>
        </w:rPr>
        <w:t>Déroulement d’une séance type</w:t>
      </w:r>
    </w:p>
    <w:p w:rsidR="007114CF" w:rsidRDefault="007114CF" w:rsidP="00107356">
      <w:pPr>
        <w:jc w:val="both"/>
      </w:pPr>
      <w:r>
        <w:t>Jeu de cohésion</w:t>
      </w:r>
    </w:p>
    <w:p w:rsidR="007114CF" w:rsidRDefault="00923563" w:rsidP="00107356">
      <w:pPr>
        <w:jc w:val="both"/>
      </w:pPr>
      <w:r>
        <w:t>Concentration</w:t>
      </w:r>
      <w:r w:rsidR="007114CF">
        <w:t xml:space="preserve"> </w:t>
      </w:r>
    </w:p>
    <w:p w:rsidR="00923563" w:rsidRDefault="007114CF" w:rsidP="00107356">
      <w:pPr>
        <w:jc w:val="both"/>
      </w:pPr>
      <w:r>
        <w:t xml:space="preserve">Travail </w:t>
      </w:r>
      <w:r w:rsidR="00923563">
        <w:t>physique</w:t>
      </w:r>
    </w:p>
    <w:p w:rsidR="00923563" w:rsidRDefault="00C14659" w:rsidP="00107356">
      <w:pPr>
        <w:jc w:val="both"/>
      </w:pPr>
      <w:r>
        <w:t>V</w:t>
      </w:r>
      <w:r w:rsidR="00923563">
        <w:t>oi</w:t>
      </w:r>
      <w:r w:rsidR="007114CF">
        <w:t>x</w:t>
      </w:r>
      <w:r w:rsidR="00923563">
        <w:t xml:space="preserve"> par la respiration et le rythme</w:t>
      </w:r>
    </w:p>
    <w:p w:rsidR="00923563" w:rsidRDefault="00C14659" w:rsidP="00107356">
      <w:pPr>
        <w:jc w:val="both"/>
      </w:pPr>
      <w:r>
        <w:t>É</w:t>
      </w:r>
      <w:r w:rsidR="007114CF">
        <w:t>coute</w:t>
      </w:r>
      <w:r w:rsidR="00923563">
        <w:t xml:space="preserve"> par la dynamisation le rythme</w:t>
      </w:r>
      <w:r w:rsidR="007114CF">
        <w:t xml:space="preserve"> ou la sensation</w:t>
      </w:r>
    </w:p>
    <w:p w:rsidR="00923563" w:rsidRDefault="00923563" w:rsidP="00107356">
      <w:pPr>
        <w:jc w:val="both"/>
      </w:pPr>
      <w:r>
        <w:t>Travail sur l’espace</w:t>
      </w:r>
      <w:r w:rsidR="00C14659">
        <w:t> : occuper l’espace</w:t>
      </w:r>
    </w:p>
    <w:p w:rsidR="00923563" w:rsidRDefault="00923563" w:rsidP="00107356">
      <w:pPr>
        <w:jc w:val="both"/>
      </w:pPr>
      <w:r>
        <w:t>Improvisation o</w:t>
      </w:r>
      <w:r w:rsidR="007114CF">
        <w:t>u</w:t>
      </w:r>
      <w:r>
        <w:t xml:space="preserve"> travail sur le texte o</w:t>
      </w:r>
      <w:r w:rsidR="007114CF">
        <w:t>u</w:t>
      </w:r>
      <w:r>
        <w:t xml:space="preserve"> travail sur une technique particulière</w:t>
      </w:r>
      <w:r w:rsidR="00C14659">
        <w:t> : cœur de la séance.</w:t>
      </w:r>
    </w:p>
    <w:p w:rsidR="00923563" w:rsidRDefault="00923563" w:rsidP="00107356">
      <w:pPr>
        <w:jc w:val="both"/>
      </w:pPr>
    </w:p>
    <w:p w:rsidR="00923563" w:rsidRDefault="00923563" w:rsidP="00107356">
      <w:pPr>
        <w:jc w:val="both"/>
      </w:pPr>
    </w:p>
    <w:p w:rsidR="00923563" w:rsidRDefault="00923563" w:rsidP="00107356">
      <w:pPr>
        <w:jc w:val="both"/>
      </w:pPr>
    </w:p>
    <w:p w:rsidR="00B12026" w:rsidRDefault="00B12026" w:rsidP="00107356">
      <w:pPr>
        <w:jc w:val="both"/>
      </w:pPr>
    </w:p>
    <w:p w:rsidR="009D699F" w:rsidRDefault="009D699F" w:rsidP="00107356">
      <w:pPr>
        <w:jc w:val="both"/>
      </w:pPr>
    </w:p>
    <w:sectPr w:rsidR="009D699F" w:rsidSect="008503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99F"/>
    <w:rsid w:val="00107356"/>
    <w:rsid w:val="00231315"/>
    <w:rsid w:val="0038115D"/>
    <w:rsid w:val="004D2E0B"/>
    <w:rsid w:val="005453C8"/>
    <w:rsid w:val="006A34DD"/>
    <w:rsid w:val="007114CF"/>
    <w:rsid w:val="0085037A"/>
    <w:rsid w:val="008A439B"/>
    <w:rsid w:val="00901607"/>
    <w:rsid w:val="00923563"/>
    <w:rsid w:val="009D699F"/>
    <w:rsid w:val="00A97474"/>
    <w:rsid w:val="00B12026"/>
    <w:rsid w:val="00C14659"/>
    <w:rsid w:val="00DA50ED"/>
    <w:rsid w:val="00DE61AF"/>
    <w:rsid w:val="00F97ADA"/>
    <w:rsid w:val="00FA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E0389D"/>
  <w15:chartTrackingRefBased/>
  <w15:docId w15:val="{608932E1-E963-AB4B-AA1C-AFD38CD46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 Unicode MS"/>
        <w:kern w:val="3"/>
        <w:sz w:val="24"/>
        <w:szCs w:val="24"/>
        <w:lang w:val="fr-FR" w:eastAsia="en-US" w:bidi="ar-SA"/>
      </w:rPr>
    </w:rPrDefault>
    <w:pPrDefault>
      <w:pPr>
        <w:widowControl w:val="0"/>
        <w:autoSpaceDN w:val="0"/>
        <w:spacing w:after="8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1039"/>
    <w:pPr>
      <w:suppressAutoHyphens/>
    </w:pPr>
  </w:style>
  <w:style w:type="paragraph" w:styleId="Titre1">
    <w:name w:val="heading 1"/>
    <w:basedOn w:val="Normal"/>
    <w:next w:val="Normal"/>
    <w:link w:val="Titre1Car"/>
    <w:uiPriority w:val="9"/>
    <w:qFormat/>
    <w:rsid w:val="00FA1039"/>
    <w:pPr>
      <w:keepNext/>
      <w:spacing w:before="240" w:after="120"/>
      <w:outlineLvl w:val="0"/>
    </w:pPr>
    <w:rPr>
      <w:b/>
      <w:bCs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A1039"/>
    <w:pPr>
      <w:keepNext/>
      <w:spacing w:before="240" w:after="120"/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A1039"/>
    <w:pPr>
      <w:spacing w:before="28" w:after="28"/>
      <w:outlineLvl w:val="2"/>
    </w:pPr>
    <w:rPr>
      <w:rFonts w:eastAsia="Times New Roman" w:cs="Times New Roman"/>
      <w:b/>
      <w:bCs/>
      <w:sz w:val="27"/>
      <w:szCs w:val="27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A1039"/>
    <w:pPr>
      <w:keepNext/>
      <w:spacing w:before="240" w:after="120"/>
      <w:outlineLvl w:val="4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A1039"/>
    <w:rPr>
      <w:b/>
      <w:bCs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semiHidden/>
    <w:rsid w:val="00FA1039"/>
    <w:rPr>
      <w:b/>
      <w:bCs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semiHidden/>
    <w:rsid w:val="00FA1039"/>
    <w:rPr>
      <w:rFonts w:eastAsia="Times New Roman" w:cs="Times New Roman"/>
      <w:b/>
      <w:bCs/>
      <w:sz w:val="27"/>
      <w:szCs w:val="27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FA10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312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2025-10-04T14:35:00Z</dcterms:created>
  <dcterms:modified xsi:type="dcterms:W3CDTF">2025-10-05T17:06:00Z</dcterms:modified>
</cp:coreProperties>
</file>