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232D" w:rsidRPr="003B0833" w:rsidRDefault="007F232D" w:rsidP="003B0833">
      <w:pPr>
        <w:pStyle w:val="11"/>
        <w:rPr>
          <w:rFonts w:ascii="Bauhaus 93" w:hAnsi="Bauhaus 93"/>
        </w:rPr>
      </w:pPr>
      <w:r w:rsidRPr="003B0833">
        <w:t>ЗМЕСТ</w:t>
      </w:r>
    </w:p>
    <w:p w:rsidR="003B0833" w:rsidRPr="003B0833" w:rsidRDefault="007F232D" w:rsidP="003B0833">
      <w:pPr>
        <w:pStyle w:val="11"/>
        <w:rPr>
          <w:rFonts w:eastAsiaTheme="minorEastAsia"/>
          <w:noProof/>
          <w:color w:val="1F497D" w:themeColor="text2"/>
          <w:sz w:val="28"/>
          <w:szCs w:val="28"/>
          <w:lang w:val="ru-RU" w:eastAsia="ru-RU"/>
        </w:rPr>
      </w:pPr>
      <w:r w:rsidRPr="003B0833">
        <w:rPr>
          <w:color w:val="1F497D" w:themeColor="text2"/>
          <w:sz w:val="28"/>
          <w:szCs w:val="28"/>
        </w:rPr>
        <w:fldChar w:fldCharType="begin"/>
      </w:r>
      <w:r w:rsidRPr="003B0833">
        <w:rPr>
          <w:color w:val="1F497D" w:themeColor="text2"/>
          <w:sz w:val="28"/>
          <w:szCs w:val="28"/>
        </w:rPr>
        <w:instrText xml:space="preserve"> TOC \o "1-3" \h \z \u </w:instrText>
      </w:r>
      <w:r w:rsidRPr="003B0833">
        <w:rPr>
          <w:color w:val="1F497D" w:themeColor="text2"/>
          <w:sz w:val="28"/>
          <w:szCs w:val="28"/>
        </w:rPr>
        <w:fldChar w:fldCharType="separate"/>
      </w:r>
      <w:hyperlink w:anchor="_Toc372975167" w:history="1">
        <w:r w:rsidR="003B0833" w:rsidRPr="003B0833">
          <w:rPr>
            <w:rStyle w:val="af"/>
            <w:noProof/>
            <w:color w:val="1F497D" w:themeColor="text2"/>
            <w:sz w:val="28"/>
            <w:szCs w:val="28"/>
          </w:rPr>
          <w:t>Уводз</w:t>
        </w:r>
        <w:r w:rsidR="003B0833" w:rsidRPr="003B0833">
          <w:rPr>
            <w:rStyle w:val="af"/>
            <w:noProof/>
            <w:color w:val="1F497D" w:themeColor="text2"/>
            <w:sz w:val="28"/>
            <w:szCs w:val="28"/>
            <w:lang w:val="en-US"/>
          </w:rPr>
          <w:t>i</w:t>
        </w:r>
        <w:r w:rsidR="003B0833" w:rsidRPr="003B0833">
          <w:rPr>
            <w:rStyle w:val="af"/>
            <w:noProof/>
            <w:color w:val="1F497D" w:themeColor="text2"/>
            <w:sz w:val="28"/>
            <w:szCs w:val="28"/>
          </w:rPr>
          <w:t>ны</w:t>
        </w:r>
        <w:r w:rsidR="003B0833" w:rsidRPr="003B0833">
          <w:rPr>
            <w:noProof/>
            <w:webHidden/>
            <w:color w:val="1F497D" w:themeColor="text2"/>
            <w:sz w:val="28"/>
            <w:szCs w:val="28"/>
          </w:rPr>
          <w:tab/>
        </w:r>
        <w:r w:rsidR="003B0833" w:rsidRPr="003B0833">
          <w:rPr>
            <w:noProof/>
            <w:webHidden/>
            <w:color w:val="1F497D" w:themeColor="text2"/>
            <w:sz w:val="28"/>
            <w:szCs w:val="28"/>
          </w:rPr>
          <w:fldChar w:fldCharType="begin"/>
        </w:r>
        <w:r w:rsidR="003B0833" w:rsidRPr="003B0833">
          <w:rPr>
            <w:noProof/>
            <w:webHidden/>
            <w:color w:val="1F497D" w:themeColor="text2"/>
            <w:sz w:val="28"/>
            <w:szCs w:val="28"/>
          </w:rPr>
          <w:instrText xml:space="preserve"> PAGEREF _Toc372975167 \h </w:instrText>
        </w:r>
        <w:r w:rsidR="003B0833" w:rsidRPr="003B0833">
          <w:rPr>
            <w:noProof/>
            <w:webHidden/>
            <w:color w:val="1F497D" w:themeColor="text2"/>
            <w:sz w:val="28"/>
            <w:szCs w:val="28"/>
          </w:rPr>
        </w:r>
        <w:r w:rsidR="003B0833" w:rsidRPr="003B0833">
          <w:rPr>
            <w:noProof/>
            <w:webHidden/>
            <w:color w:val="1F497D" w:themeColor="text2"/>
            <w:sz w:val="28"/>
            <w:szCs w:val="28"/>
          </w:rPr>
          <w:fldChar w:fldCharType="separate"/>
        </w:r>
        <w:r w:rsidR="00EF2CAF">
          <w:rPr>
            <w:noProof/>
            <w:webHidden/>
            <w:color w:val="1F497D" w:themeColor="text2"/>
            <w:sz w:val="28"/>
            <w:szCs w:val="28"/>
          </w:rPr>
          <w:t>4</w:t>
        </w:r>
        <w:r w:rsidR="003B0833" w:rsidRPr="003B0833">
          <w:rPr>
            <w:noProof/>
            <w:webHidden/>
            <w:color w:val="1F497D" w:themeColor="text2"/>
            <w:sz w:val="28"/>
            <w:szCs w:val="28"/>
          </w:rPr>
          <w:fldChar w:fldCharType="end"/>
        </w:r>
      </w:hyperlink>
    </w:p>
    <w:p w:rsidR="003B0833" w:rsidRPr="003B0833" w:rsidRDefault="003B0833" w:rsidP="003B0833">
      <w:pPr>
        <w:pStyle w:val="11"/>
        <w:rPr>
          <w:rFonts w:eastAsiaTheme="minorEastAsia"/>
          <w:noProof/>
          <w:color w:val="1F497D" w:themeColor="text2"/>
          <w:sz w:val="28"/>
          <w:szCs w:val="28"/>
          <w:lang w:val="ru-RU" w:eastAsia="ru-RU"/>
        </w:rPr>
      </w:pPr>
      <w:hyperlink w:anchor="_Toc372975168" w:history="1">
        <w:r w:rsidRPr="003B0833">
          <w:rPr>
            <w:rStyle w:val="af"/>
            <w:noProof/>
            <w:color w:val="1F497D" w:themeColor="text2"/>
            <w:sz w:val="28"/>
            <w:szCs w:val="28"/>
          </w:rPr>
          <w:t>Раздзел 1. Прыродныя ўмовы і рэсурсы.</w:t>
        </w:r>
        <w:r w:rsidRPr="003B0833">
          <w:rPr>
            <w:noProof/>
            <w:webHidden/>
            <w:color w:val="1F497D" w:themeColor="text2"/>
            <w:sz w:val="28"/>
            <w:szCs w:val="28"/>
          </w:rPr>
          <w:tab/>
        </w:r>
        <w:r w:rsidRPr="003B0833">
          <w:rPr>
            <w:noProof/>
            <w:webHidden/>
            <w:color w:val="1F497D" w:themeColor="text2"/>
            <w:sz w:val="28"/>
            <w:szCs w:val="28"/>
          </w:rPr>
          <w:fldChar w:fldCharType="begin"/>
        </w:r>
        <w:r w:rsidRPr="003B0833">
          <w:rPr>
            <w:noProof/>
            <w:webHidden/>
            <w:color w:val="1F497D" w:themeColor="text2"/>
            <w:sz w:val="28"/>
            <w:szCs w:val="28"/>
          </w:rPr>
          <w:instrText xml:space="preserve"> PAGEREF _Toc372975168 \h </w:instrText>
        </w:r>
        <w:r w:rsidRPr="003B0833">
          <w:rPr>
            <w:noProof/>
            <w:webHidden/>
            <w:color w:val="1F497D" w:themeColor="text2"/>
            <w:sz w:val="28"/>
            <w:szCs w:val="28"/>
          </w:rPr>
        </w:r>
        <w:r w:rsidRPr="003B0833">
          <w:rPr>
            <w:noProof/>
            <w:webHidden/>
            <w:color w:val="1F497D" w:themeColor="text2"/>
            <w:sz w:val="28"/>
            <w:szCs w:val="28"/>
          </w:rPr>
          <w:fldChar w:fldCharType="separate"/>
        </w:r>
        <w:r w:rsidR="00EF2CAF">
          <w:rPr>
            <w:noProof/>
            <w:webHidden/>
            <w:color w:val="1F497D" w:themeColor="text2"/>
            <w:sz w:val="28"/>
            <w:szCs w:val="28"/>
          </w:rPr>
          <w:t>7</w:t>
        </w:r>
        <w:r w:rsidRPr="003B0833">
          <w:rPr>
            <w:noProof/>
            <w:webHidden/>
            <w:color w:val="1F497D" w:themeColor="text2"/>
            <w:sz w:val="28"/>
            <w:szCs w:val="28"/>
          </w:rPr>
          <w:fldChar w:fldCharType="end"/>
        </w:r>
      </w:hyperlink>
    </w:p>
    <w:p w:rsidR="003B0833" w:rsidRPr="003B0833" w:rsidRDefault="003B0833" w:rsidP="003B0833">
      <w:pPr>
        <w:pStyle w:val="21"/>
        <w:tabs>
          <w:tab w:val="right" w:leader="dot" w:pos="9345"/>
        </w:tabs>
        <w:jc w:val="both"/>
        <w:rPr>
          <w:rFonts w:ascii="Times New Roman" w:eastAsiaTheme="minorEastAsia" w:hAnsi="Times New Roman"/>
          <w:b/>
          <w:noProof/>
          <w:color w:val="1F497D" w:themeColor="text2"/>
          <w:sz w:val="28"/>
          <w:szCs w:val="28"/>
          <w:lang w:eastAsia="ru-RU"/>
        </w:rPr>
      </w:pPr>
      <w:hyperlink w:anchor="_Toc372975169" w:history="1">
        <w:r w:rsidRPr="003B0833">
          <w:rPr>
            <w:rStyle w:val="af"/>
            <w:rFonts w:ascii="Times New Roman" w:hAnsi="Times New Roman"/>
            <w:b/>
            <w:noProof/>
            <w:color w:val="1F497D" w:themeColor="text2"/>
            <w:sz w:val="28"/>
            <w:szCs w:val="28"/>
            <w:lang w:val="be-BY"/>
          </w:rPr>
          <w:t>§1. Геаграфічнае становішча Полацкага раёна.</w:t>
        </w:r>
        <w:r w:rsidRPr="003B0833">
          <w:rPr>
            <w:noProof/>
            <w:lang w:val="be-BY"/>
          </w:rPr>
          <w:t xml:space="preserve"> </w:t>
        </w:r>
        <w:r w:rsidRPr="003B0833">
          <w:rPr>
            <w:rStyle w:val="af"/>
            <w:rFonts w:ascii="Times New Roman" w:hAnsi="Times New Roman"/>
            <w:b/>
            <w:noProof/>
            <w:color w:val="1F497D" w:themeColor="text2"/>
            <w:sz w:val="28"/>
            <w:szCs w:val="28"/>
            <w:lang w:val="be-BY"/>
          </w:rPr>
          <w:t>Велічыня тэрыторыі і яго межы.</w:t>
        </w:r>
        <w:r w:rsidRPr="003B0833">
          <w:rPr>
            <w:rFonts w:ascii="Times New Roman" w:hAnsi="Times New Roman"/>
            <w:b/>
            <w:noProof/>
            <w:webHidden/>
            <w:color w:val="1F497D" w:themeColor="text2"/>
            <w:sz w:val="28"/>
            <w:szCs w:val="28"/>
          </w:rPr>
          <w:tab/>
        </w:r>
        <w:r w:rsidRPr="003B0833">
          <w:rPr>
            <w:rFonts w:ascii="Times New Roman" w:hAnsi="Times New Roman"/>
            <w:b/>
            <w:noProof/>
            <w:webHidden/>
            <w:color w:val="1F497D" w:themeColor="text2"/>
            <w:sz w:val="28"/>
            <w:szCs w:val="28"/>
          </w:rPr>
          <w:fldChar w:fldCharType="begin"/>
        </w:r>
        <w:r w:rsidRPr="003B0833">
          <w:rPr>
            <w:rFonts w:ascii="Times New Roman" w:hAnsi="Times New Roman"/>
            <w:b/>
            <w:noProof/>
            <w:webHidden/>
            <w:color w:val="1F497D" w:themeColor="text2"/>
            <w:sz w:val="28"/>
            <w:szCs w:val="28"/>
          </w:rPr>
          <w:instrText xml:space="preserve"> PAGEREF _Toc372975169 \h </w:instrText>
        </w:r>
        <w:r w:rsidRPr="003B0833">
          <w:rPr>
            <w:rFonts w:ascii="Times New Roman" w:hAnsi="Times New Roman"/>
            <w:b/>
            <w:noProof/>
            <w:webHidden/>
            <w:color w:val="1F497D" w:themeColor="text2"/>
            <w:sz w:val="28"/>
            <w:szCs w:val="28"/>
          </w:rPr>
        </w:r>
        <w:r w:rsidRPr="003B0833">
          <w:rPr>
            <w:rFonts w:ascii="Times New Roman" w:hAnsi="Times New Roman"/>
            <w:b/>
            <w:noProof/>
            <w:webHidden/>
            <w:color w:val="1F497D" w:themeColor="text2"/>
            <w:sz w:val="28"/>
            <w:szCs w:val="28"/>
          </w:rPr>
          <w:fldChar w:fldCharType="separate"/>
        </w:r>
        <w:r w:rsidR="00EF2CAF">
          <w:rPr>
            <w:rFonts w:ascii="Times New Roman" w:hAnsi="Times New Roman"/>
            <w:b/>
            <w:noProof/>
            <w:webHidden/>
            <w:color w:val="1F497D" w:themeColor="text2"/>
            <w:sz w:val="28"/>
            <w:szCs w:val="28"/>
          </w:rPr>
          <w:t>7</w:t>
        </w:r>
        <w:r w:rsidRPr="003B0833">
          <w:rPr>
            <w:rFonts w:ascii="Times New Roman" w:hAnsi="Times New Roman"/>
            <w:b/>
            <w:noProof/>
            <w:webHidden/>
            <w:color w:val="1F497D" w:themeColor="text2"/>
            <w:sz w:val="28"/>
            <w:szCs w:val="28"/>
          </w:rPr>
          <w:fldChar w:fldCharType="end"/>
        </w:r>
      </w:hyperlink>
    </w:p>
    <w:p w:rsidR="003B0833" w:rsidRPr="003B0833" w:rsidRDefault="003B0833" w:rsidP="003B0833">
      <w:pPr>
        <w:pStyle w:val="21"/>
        <w:tabs>
          <w:tab w:val="right" w:leader="dot" w:pos="9345"/>
        </w:tabs>
        <w:jc w:val="both"/>
        <w:rPr>
          <w:rFonts w:ascii="Times New Roman" w:eastAsiaTheme="minorEastAsia" w:hAnsi="Times New Roman"/>
          <w:b/>
          <w:noProof/>
          <w:color w:val="1F497D" w:themeColor="text2"/>
          <w:sz w:val="28"/>
          <w:szCs w:val="28"/>
          <w:lang w:eastAsia="ru-RU"/>
        </w:rPr>
      </w:pPr>
      <w:hyperlink w:anchor="_Toc372975171" w:history="1">
        <w:r w:rsidRPr="003B0833">
          <w:rPr>
            <w:rStyle w:val="af"/>
            <w:rFonts w:ascii="Times New Roman" w:hAnsi="Times New Roman"/>
            <w:b/>
            <w:noProof/>
            <w:color w:val="1F497D" w:themeColor="text2"/>
            <w:sz w:val="28"/>
            <w:szCs w:val="28"/>
            <w:lang w:val="be-BY"/>
          </w:rPr>
          <w:t>§3. Клімат. Рэкі, прытокі.</w:t>
        </w:r>
        <w:r w:rsidRPr="003B0833">
          <w:rPr>
            <w:noProof/>
            <w:lang w:val="be-BY"/>
          </w:rPr>
          <w:t xml:space="preserve"> </w:t>
        </w:r>
        <w:r w:rsidRPr="003B0833">
          <w:rPr>
            <w:rStyle w:val="af"/>
            <w:rFonts w:ascii="Times New Roman" w:hAnsi="Times New Roman"/>
            <w:b/>
            <w:noProof/>
            <w:color w:val="1F497D" w:themeColor="text2"/>
            <w:sz w:val="28"/>
            <w:szCs w:val="28"/>
            <w:lang w:val="be-BY"/>
          </w:rPr>
          <w:t>Выкарыстанне ракі (гісторыя і сучаснасць)</w:t>
        </w:r>
        <w:r w:rsidRPr="003B0833">
          <w:rPr>
            <w:rFonts w:ascii="Times New Roman" w:hAnsi="Times New Roman"/>
            <w:b/>
            <w:noProof/>
            <w:webHidden/>
            <w:color w:val="1F497D" w:themeColor="text2"/>
            <w:sz w:val="28"/>
            <w:szCs w:val="28"/>
          </w:rPr>
          <w:tab/>
        </w:r>
        <w:r w:rsidRPr="003B0833">
          <w:rPr>
            <w:rFonts w:ascii="Times New Roman" w:hAnsi="Times New Roman"/>
            <w:b/>
            <w:noProof/>
            <w:webHidden/>
            <w:color w:val="1F497D" w:themeColor="text2"/>
            <w:sz w:val="28"/>
            <w:szCs w:val="28"/>
          </w:rPr>
          <w:fldChar w:fldCharType="begin"/>
        </w:r>
        <w:r w:rsidRPr="003B0833">
          <w:rPr>
            <w:rFonts w:ascii="Times New Roman" w:hAnsi="Times New Roman"/>
            <w:b/>
            <w:noProof/>
            <w:webHidden/>
            <w:color w:val="1F497D" w:themeColor="text2"/>
            <w:sz w:val="28"/>
            <w:szCs w:val="28"/>
          </w:rPr>
          <w:instrText xml:space="preserve"> PAGEREF _Toc372975171 \h </w:instrText>
        </w:r>
        <w:r w:rsidRPr="003B0833">
          <w:rPr>
            <w:rFonts w:ascii="Times New Roman" w:hAnsi="Times New Roman"/>
            <w:b/>
            <w:noProof/>
            <w:webHidden/>
            <w:color w:val="1F497D" w:themeColor="text2"/>
            <w:sz w:val="28"/>
            <w:szCs w:val="28"/>
          </w:rPr>
        </w:r>
        <w:r w:rsidRPr="003B0833">
          <w:rPr>
            <w:rFonts w:ascii="Times New Roman" w:hAnsi="Times New Roman"/>
            <w:b/>
            <w:noProof/>
            <w:webHidden/>
            <w:color w:val="1F497D" w:themeColor="text2"/>
            <w:sz w:val="28"/>
            <w:szCs w:val="28"/>
          </w:rPr>
          <w:fldChar w:fldCharType="separate"/>
        </w:r>
        <w:r w:rsidR="00EF2CAF">
          <w:rPr>
            <w:rFonts w:ascii="Times New Roman" w:hAnsi="Times New Roman"/>
            <w:b/>
            <w:noProof/>
            <w:webHidden/>
            <w:color w:val="1F497D" w:themeColor="text2"/>
            <w:sz w:val="28"/>
            <w:szCs w:val="28"/>
          </w:rPr>
          <w:t>12</w:t>
        </w:r>
        <w:r w:rsidRPr="003B0833">
          <w:rPr>
            <w:rFonts w:ascii="Times New Roman" w:hAnsi="Times New Roman"/>
            <w:b/>
            <w:noProof/>
            <w:webHidden/>
            <w:color w:val="1F497D" w:themeColor="text2"/>
            <w:sz w:val="28"/>
            <w:szCs w:val="28"/>
          </w:rPr>
          <w:fldChar w:fldCharType="end"/>
        </w:r>
      </w:hyperlink>
    </w:p>
    <w:p w:rsidR="003B0833" w:rsidRPr="003B0833" w:rsidRDefault="003B0833" w:rsidP="003B0833">
      <w:pPr>
        <w:pStyle w:val="21"/>
        <w:tabs>
          <w:tab w:val="right" w:leader="dot" w:pos="9345"/>
        </w:tabs>
        <w:jc w:val="both"/>
        <w:rPr>
          <w:rFonts w:ascii="Times New Roman" w:eastAsiaTheme="minorEastAsia" w:hAnsi="Times New Roman"/>
          <w:b/>
          <w:noProof/>
          <w:color w:val="1F497D" w:themeColor="text2"/>
          <w:sz w:val="28"/>
          <w:szCs w:val="28"/>
          <w:lang w:eastAsia="ru-RU"/>
        </w:rPr>
      </w:pPr>
      <w:hyperlink w:anchor="_Toc372975173" w:history="1">
        <w:r w:rsidRPr="003B0833">
          <w:rPr>
            <w:rStyle w:val="af"/>
            <w:rFonts w:ascii="Times New Roman" w:hAnsi="Times New Roman"/>
            <w:b/>
            <w:noProof/>
            <w:color w:val="1F497D" w:themeColor="text2"/>
            <w:sz w:val="28"/>
            <w:szCs w:val="28"/>
          </w:rPr>
          <w:t>§</w:t>
        </w:r>
        <w:r w:rsidRPr="003B0833">
          <w:rPr>
            <w:rStyle w:val="af"/>
            <w:rFonts w:ascii="Times New Roman" w:hAnsi="Times New Roman"/>
            <w:b/>
            <w:noProof/>
            <w:color w:val="1F497D" w:themeColor="text2"/>
            <w:sz w:val="28"/>
            <w:szCs w:val="28"/>
            <w:lang w:val="be-BY"/>
          </w:rPr>
          <w:t xml:space="preserve"> 4. Раслiнны і жывельны свет.</w:t>
        </w:r>
        <w:r w:rsidRPr="003B0833">
          <w:rPr>
            <w:rFonts w:ascii="Times New Roman" w:hAnsi="Times New Roman"/>
            <w:b/>
            <w:noProof/>
            <w:webHidden/>
            <w:color w:val="1F497D" w:themeColor="text2"/>
            <w:sz w:val="28"/>
            <w:szCs w:val="28"/>
          </w:rPr>
          <w:tab/>
        </w:r>
        <w:r w:rsidRPr="003B0833">
          <w:rPr>
            <w:rFonts w:ascii="Times New Roman" w:hAnsi="Times New Roman"/>
            <w:b/>
            <w:noProof/>
            <w:webHidden/>
            <w:color w:val="1F497D" w:themeColor="text2"/>
            <w:sz w:val="28"/>
            <w:szCs w:val="28"/>
          </w:rPr>
          <w:fldChar w:fldCharType="begin"/>
        </w:r>
        <w:r w:rsidRPr="003B0833">
          <w:rPr>
            <w:rFonts w:ascii="Times New Roman" w:hAnsi="Times New Roman"/>
            <w:b/>
            <w:noProof/>
            <w:webHidden/>
            <w:color w:val="1F497D" w:themeColor="text2"/>
            <w:sz w:val="28"/>
            <w:szCs w:val="28"/>
          </w:rPr>
          <w:instrText xml:space="preserve"> PAGEREF _Toc372975173 \h </w:instrText>
        </w:r>
        <w:r w:rsidRPr="003B0833">
          <w:rPr>
            <w:rFonts w:ascii="Times New Roman" w:hAnsi="Times New Roman"/>
            <w:b/>
            <w:noProof/>
            <w:webHidden/>
            <w:color w:val="1F497D" w:themeColor="text2"/>
            <w:sz w:val="28"/>
            <w:szCs w:val="28"/>
          </w:rPr>
        </w:r>
        <w:r w:rsidRPr="003B0833">
          <w:rPr>
            <w:rFonts w:ascii="Times New Roman" w:hAnsi="Times New Roman"/>
            <w:b/>
            <w:noProof/>
            <w:webHidden/>
            <w:color w:val="1F497D" w:themeColor="text2"/>
            <w:sz w:val="28"/>
            <w:szCs w:val="28"/>
          </w:rPr>
          <w:fldChar w:fldCharType="separate"/>
        </w:r>
        <w:r w:rsidR="00EF2CAF">
          <w:rPr>
            <w:rFonts w:ascii="Times New Roman" w:hAnsi="Times New Roman"/>
            <w:b/>
            <w:noProof/>
            <w:webHidden/>
            <w:color w:val="1F497D" w:themeColor="text2"/>
            <w:sz w:val="28"/>
            <w:szCs w:val="28"/>
          </w:rPr>
          <w:t>17</w:t>
        </w:r>
        <w:r w:rsidRPr="003B0833">
          <w:rPr>
            <w:rFonts w:ascii="Times New Roman" w:hAnsi="Times New Roman"/>
            <w:b/>
            <w:noProof/>
            <w:webHidden/>
            <w:color w:val="1F497D" w:themeColor="text2"/>
            <w:sz w:val="28"/>
            <w:szCs w:val="28"/>
          </w:rPr>
          <w:fldChar w:fldCharType="end"/>
        </w:r>
      </w:hyperlink>
    </w:p>
    <w:p w:rsidR="003B0833" w:rsidRPr="003B0833" w:rsidRDefault="003B0833" w:rsidP="003B0833">
      <w:pPr>
        <w:pStyle w:val="21"/>
        <w:tabs>
          <w:tab w:val="right" w:leader="dot" w:pos="9345"/>
        </w:tabs>
        <w:jc w:val="both"/>
        <w:rPr>
          <w:rFonts w:ascii="Times New Roman" w:eastAsiaTheme="minorEastAsia" w:hAnsi="Times New Roman"/>
          <w:b/>
          <w:noProof/>
          <w:color w:val="1F497D" w:themeColor="text2"/>
          <w:sz w:val="28"/>
          <w:szCs w:val="28"/>
          <w:lang w:eastAsia="ru-RU"/>
        </w:rPr>
      </w:pPr>
      <w:hyperlink w:anchor="_Toc372975174" w:history="1">
        <w:r w:rsidRPr="003B0833">
          <w:rPr>
            <w:rStyle w:val="af"/>
            <w:rFonts w:ascii="Times New Roman" w:hAnsi="Times New Roman"/>
            <w:b/>
            <w:noProof/>
            <w:color w:val="1F497D" w:themeColor="text2"/>
            <w:sz w:val="28"/>
            <w:szCs w:val="28"/>
          </w:rPr>
          <w:t>§</w:t>
        </w:r>
        <w:r w:rsidRPr="003B0833">
          <w:rPr>
            <w:rStyle w:val="af"/>
            <w:rFonts w:ascii="Times New Roman" w:hAnsi="Times New Roman"/>
            <w:b/>
            <w:noProof/>
            <w:color w:val="1F497D" w:themeColor="text2"/>
            <w:sz w:val="28"/>
            <w:szCs w:val="28"/>
            <w:lang w:val="be-BY"/>
          </w:rPr>
          <w:t xml:space="preserve"> 5. </w:t>
        </w:r>
        <w:r w:rsidRPr="003B0833">
          <w:rPr>
            <w:rStyle w:val="af"/>
            <w:rFonts w:ascii="Times New Roman" w:hAnsi="Times New Roman"/>
            <w:b/>
            <w:noProof/>
            <w:color w:val="1F497D" w:themeColor="text2"/>
            <w:sz w:val="28"/>
            <w:szCs w:val="28"/>
          </w:rPr>
          <w:t>Насельніцтва i гаспадарка. Месца пражывання. Асноўныя заняткi. Прадпрыемствы i ўстановы горада.</w:t>
        </w:r>
        <w:r w:rsidRPr="003B0833">
          <w:rPr>
            <w:rFonts w:ascii="Times New Roman" w:hAnsi="Times New Roman"/>
            <w:b/>
            <w:noProof/>
            <w:webHidden/>
            <w:color w:val="1F497D" w:themeColor="text2"/>
            <w:sz w:val="28"/>
            <w:szCs w:val="28"/>
          </w:rPr>
          <w:tab/>
        </w:r>
        <w:r w:rsidRPr="003B0833">
          <w:rPr>
            <w:rFonts w:ascii="Times New Roman" w:hAnsi="Times New Roman"/>
            <w:b/>
            <w:noProof/>
            <w:webHidden/>
            <w:color w:val="1F497D" w:themeColor="text2"/>
            <w:sz w:val="28"/>
            <w:szCs w:val="28"/>
          </w:rPr>
          <w:fldChar w:fldCharType="begin"/>
        </w:r>
        <w:r w:rsidRPr="003B0833">
          <w:rPr>
            <w:rFonts w:ascii="Times New Roman" w:hAnsi="Times New Roman"/>
            <w:b/>
            <w:noProof/>
            <w:webHidden/>
            <w:color w:val="1F497D" w:themeColor="text2"/>
            <w:sz w:val="28"/>
            <w:szCs w:val="28"/>
          </w:rPr>
          <w:instrText xml:space="preserve"> PAGEREF _Toc372975174 \h </w:instrText>
        </w:r>
        <w:r w:rsidRPr="003B0833">
          <w:rPr>
            <w:rFonts w:ascii="Times New Roman" w:hAnsi="Times New Roman"/>
            <w:b/>
            <w:noProof/>
            <w:webHidden/>
            <w:color w:val="1F497D" w:themeColor="text2"/>
            <w:sz w:val="28"/>
            <w:szCs w:val="28"/>
          </w:rPr>
        </w:r>
        <w:r w:rsidRPr="003B0833">
          <w:rPr>
            <w:rFonts w:ascii="Times New Roman" w:hAnsi="Times New Roman"/>
            <w:b/>
            <w:noProof/>
            <w:webHidden/>
            <w:color w:val="1F497D" w:themeColor="text2"/>
            <w:sz w:val="28"/>
            <w:szCs w:val="28"/>
          </w:rPr>
          <w:fldChar w:fldCharType="separate"/>
        </w:r>
        <w:r w:rsidR="00EF2CAF">
          <w:rPr>
            <w:rFonts w:ascii="Times New Roman" w:hAnsi="Times New Roman"/>
            <w:b/>
            <w:noProof/>
            <w:webHidden/>
            <w:color w:val="1F497D" w:themeColor="text2"/>
            <w:sz w:val="28"/>
            <w:szCs w:val="28"/>
          </w:rPr>
          <w:t>22</w:t>
        </w:r>
        <w:r w:rsidRPr="003B0833">
          <w:rPr>
            <w:rFonts w:ascii="Times New Roman" w:hAnsi="Times New Roman"/>
            <w:b/>
            <w:noProof/>
            <w:webHidden/>
            <w:color w:val="1F497D" w:themeColor="text2"/>
            <w:sz w:val="28"/>
            <w:szCs w:val="28"/>
          </w:rPr>
          <w:fldChar w:fldCharType="end"/>
        </w:r>
      </w:hyperlink>
    </w:p>
    <w:p w:rsidR="003B0833" w:rsidRPr="003B0833" w:rsidRDefault="003B0833" w:rsidP="003B0833">
      <w:pPr>
        <w:pStyle w:val="11"/>
        <w:rPr>
          <w:rFonts w:eastAsiaTheme="minorEastAsia"/>
          <w:noProof/>
          <w:color w:val="1F497D" w:themeColor="text2"/>
          <w:sz w:val="28"/>
          <w:szCs w:val="28"/>
          <w:lang w:val="ru-RU" w:eastAsia="ru-RU"/>
        </w:rPr>
      </w:pPr>
      <w:hyperlink w:anchor="_Toc372975175" w:history="1">
        <w:r w:rsidRPr="003B0833">
          <w:rPr>
            <w:rStyle w:val="af"/>
            <w:noProof/>
            <w:color w:val="1F497D" w:themeColor="text2"/>
            <w:sz w:val="28"/>
            <w:szCs w:val="28"/>
          </w:rPr>
          <w:t>Раздзел 2. Ранняе сярэднявечча.</w:t>
        </w:r>
        <w:r w:rsidRPr="003B0833">
          <w:rPr>
            <w:noProof/>
            <w:webHidden/>
            <w:color w:val="1F497D" w:themeColor="text2"/>
            <w:sz w:val="28"/>
            <w:szCs w:val="28"/>
          </w:rPr>
          <w:tab/>
        </w:r>
        <w:r w:rsidRPr="003B0833">
          <w:rPr>
            <w:noProof/>
            <w:webHidden/>
            <w:color w:val="1F497D" w:themeColor="text2"/>
            <w:sz w:val="28"/>
            <w:szCs w:val="28"/>
          </w:rPr>
          <w:fldChar w:fldCharType="begin"/>
        </w:r>
        <w:r w:rsidRPr="003B0833">
          <w:rPr>
            <w:noProof/>
            <w:webHidden/>
            <w:color w:val="1F497D" w:themeColor="text2"/>
            <w:sz w:val="28"/>
            <w:szCs w:val="28"/>
          </w:rPr>
          <w:instrText xml:space="preserve"> PAGEREF _Toc372975175 \h </w:instrText>
        </w:r>
        <w:r w:rsidRPr="003B0833">
          <w:rPr>
            <w:noProof/>
            <w:webHidden/>
            <w:color w:val="1F497D" w:themeColor="text2"/>
            <w:sz w:val="28"/>
            <w:szCs w:val="28"/>
          </w:rPr>
        </w:r>
        <w:r w:rsidRPr="003B0833">
          <w:rPr>
            <w:noProof/>
            <w:webHidden/>
            <w:color w:val="1F497D" w:themeColor="text2"/>
            <w:sz w:val="28"/>
            <w:szCs w:val="28"/>
          </w:rPr>
          <w:fldChar w:fldCharType="separate"/>
        </w:r>
        <w:r w:rsidR="00EF2CAF">
          <w:rPr>
            <w:noProof/>
            <w:webHidden/>
            <w:color w:val="1F497D" w:themeColor="text2"/>
            <w:sz w:val="28"/>
            <w:szCs w:val="28"/>
          </w:rPr>
          <w:t>27</w:t>
        </w:r>
        <w:r w:rsidRPr="003B0833">
          <w:rPr>
            <w:noProof/>
            <w:webHidden/>
            <w:color w:val="1F497D" w:themeColor="text2"/>
            <w:sz w:val="28"/>
            <w:szCs w:val="28"/>
          </w:rPr>
          <w:fldChar w:fldCharType="end"/>
        </w:r>
      </w:hyperlink>
    </w:p>
    <w:p w:rsidR="003B0833" w:rsidRPr="003B0833" w:rsidRDefault="003B0833" w:rsidP="003B0833">
      <w:pPr>
        <w:pStyle w:val="21"/>
        <w:tabs>
          <w:tab w:val="right" w:leader="dot" w:pos="9345"/>
        </w:tabs>
        <w:jc w:val="both"/>
        <w:rPr>
          <w:rFonts w:ascii="Times New Roman" w:eastAsiaTheme="minorEastAsia" w:hAnsi="Times New Roman"/>
          <w:b/>
          <w:noProof/>
          <w:color w:val="1F497D" w:themeColor="text2"/>
          <w:sz w:val="28"/>
          <w:szCs w:val="28"/>
          <w:lang w:eastAsia="ru-RU"/>
        </w:rPr>
      </w:pPr>
      <w:hyperlink w:anchor="_Toc372975176" w:history="1">
        <w:r w:rsidRPr="003B0833">
          <w:rPr>
            <w:rStyle w:val="af"/>
            <w:rFonts w:ascii="Times New Roman" w:hAnsi="Times New Roman"/>
            <w:b/>
            <w:noProof/>
            <w:color w:val="1F497D" w:themeColor="text2"/>
            <w:sz w:val="28"/>
            <w:szCs w:val="28"/>
            <w:lang w:val="be-BY"/>
          </w:rPr>
          <w:t>§ 6. Першыя плямёны на тэрыторыі Полацка.</w:t>
        </w:r>
        <w:r w:rsidRPr="003B0833">
          <w:rPr>
            <w:rFonts w:ascii="Times New Roman" w:hAnsi="Times New Roman"/>
            <w:b/>
            <w:noProof/>
            <w:webHidden/>
            <w:color w:val="1F497D" w:themeColor="text2"/>
            <w:sz w:val="28"/>
            <w:szCs w:val="28"/>
          </w:rPr>
          <w:tab/>
        </w:r>
        <w:r w:rsidRPr="003B0833">
          <w:rPr>
            <w:rFonts w:ascii="Times New Roman" w:hAnsi="Times New Roman"/>
            <w:b/>
            <w:noProof/>
            <w:webHidden/>
            <w:color w:val="1F497D" w:themeColor="text2"/>
            <w:sz w:val="28"/>
            <w:szCs w:val="28"/>
          </w:rPr>
          <w:fldChar w:fldCharType="begin"/>
        </w:r>
        <w:r w:rsidRPr="003B0833">
          <w:rPr>
            <w:rFonts w:ascii="Times New Roman" w:hAnsi="Times New Roman"/>
            <w:b/>
            <w:noProof/>
            <w:webHidden/>
            <w:color w:val="1F497D" w:themeColor="text2"/>
            <w:sz w:val="28"/>
            <w:szCs w:val="28"/>
          </w:rPr>
          <w:instrText xml:space="preserve"> PAGEREF _Toc372975176 \h </w:instrText>
        </w:r>
        <w:r w:rsidRPr="003B0833">
          <w:rPr>
            <w:rFonts w:ascii="Times New Roman" w:hAnsi="Times New Roman"/>
            <w:b/>
            <w:noProof/>
            <w:webHidden/>
            <w:color w:val="1F497D" w:themeColor="text2"/>
            <w:sz w:val="28"/>
            <w:szCs w:val="28"/>
          </w:rPr>
        </w:r>
        <w:r w:rsidRPr="003B0833">
          <w:rPr>
            <w:rFonts w:ascii="Times New Roman" w:hAnsi="Times New Roman"/>
            <w:b/>
            <w:noProof/>
            <w:webHidden/>
            <w:color w:val="1F497D" w:themeColor="text2"/>
            <w:sz w:val="28"/>
            <w:szCs w:val="28"/>
          </w:rPr>
          <w:fldChar w:fldCharType="separate"/>
        </w:r>
        <w:r w:rsidR="00EF2CAF">
          <w:rPr>
            <w:rFonts w:ascii="Times New Roman" w:hAnsi="Times New Roman"/>
            <w:b/>
            <w:noProof/>
            <w:webHidden/>
            <w:color w:val="1F497D" w:themeColor="text2"/>
            <w:sz w:val="28"/>
            <w:szCs w:val="28"/>
          </w:rPr>
          <w:t>27</w:t>
        </w:r>
        <w:r w:rsidRPr="003B0833">
          <w:rPr>
            <w:rFonts w:ascii="Times New Roman" w:hAnsi="Times New Roman"/>
            <w:b/>
            <w:noProof/>
            <w:webHidden/>
            <w:color w:val="1F497D" w:themeColor="text2"/>
            <w:sz w:val="28"/>
            <w:szCs w:val="28"/>
          </w:rPr>
          <w:fldChar w:fldCharType="end"/>
        </w:r>
      </w:hyperlink>
    </w:p>
    <w:p w:rsidR="003B0833" w:rsidRPr="003B0833" w:rsidRDefault="003B0833" w:rsidP="003B0833">
      <w:pPr>
        <w:pStyle w:val="11"/>
        <w:rPr>
          <w:rFonts w:eastAsiaTheme="minorEastAsia"/>
          <w:noProof/>
          <w:color w:val="1F497D" w:themeColor="text2"/>
          <w:sz w:val="28"/>
          <w:szCs w:val="28"/>
          <w:lang w:val="ru-RU" w:eastAsia="ru-RU"/>
        </w:rPr>
      </w:pPr>
      <w:hyperlink w:anchor="_Toc372975177" w:history="1">
        <w:r w:rsidRPr="003B0833">
          <w:rPr>
            <w:rStyle w:val="af"/>
            <w:noProof/>
            <w:color w:val="1F497D" w:themeColor="text2"/>
            <w:sz w:val="28"/>
            <w:szCs w:val="28"/>
          </w:rPr>
          <w:t>Раздзел 3. Полацкая зямля ў 10- першай палове 13 стагоддзяў</w:t>
        </w:r>
        <w:r w:rsidRPr="003B0833">
          <w:rPr>
            <w:noProof/>
            <w:webHidden/>
            <w:color w:val="1F497D" w:themeColor="text2"/>
            <w:sz w:val="28"/>
            <w:szCs w:val="28"/>
          </w:rPr>
          <w:tab/>
        </w:r>
        <w:r w:rsidRPr="003B0833">
          <w:rPr>
            <w:noProof/>
            <w:webHidden/>
            <w:color w:val="1F497D" w:themeColor="text2"/>
            <w:sz w:val="28"/>
            <w:szCs w:val="28"/>
          </w:rPr>
          <w:fldChar w:fldCharType="begin"/>
        </w:r>
        <w:r w:rsidRPr="003B0833">
          <w:rPr>
            <w:noProof/>
            <w:webHidden/>
            <w:color w:val="1F497D" w:themeColor="text2"/>
            <w:sz w:val="28"/>
            <w:szCs w:val="28"/>
          </w:rPr>
          <w:instrText xml:space="preserve"> PAGEREF _Toc372975177 \h </w:instrText>
        </w:r>
        <w:r w:rsidRPr="003B0833">
          <w:rPr>
            <w:noProof/>
            <w:webHidden/>
            <w:color w:val="1F497D" w:themeColor="text2"/>
            <w:sz w:val="28"/>
            <w:szCs w:val="28"/>
          </w:rPr>
        </w:r>
        <w:r w:rsidRPr="003B0833">
          <w:rPr>
            <w:noProof/>
            <w:webHidden/>
            <w:color w:val="1F497D" w:themeColor="text2"/>
            <w:sz w:val="28"/>
            <w:szCs w:val="28"/>
          </w:rPr>
          <w:fldChar w:fldCharType="separate"/>
        </w:r>
        <w:r w:rsidR="00EF2CAF">
          <w:rPr>
            <w:noProof/>
            <w:webHidden/>
            <w:color w:val="1F497D" w:themeColor="text2"/>
            <w:sz w:val="28"/>
            <w:szCs w:val="28"/>
          </w:rPr>
          <w:t>30</w:t>
        </w:r>
        <w:r w:rsidRPr="003B0833">
          <w:rPr>
            <w:noProof/>
            <w:webHidden/>
            <w:color w:val="1F497D" w:themeColor="text2"/>
            <w:sz w:val="28"/>
            <w:szCs w:val="28"/>
          </w:rPr>
          <w:fldChar w:fldCharType="end"/>
        </w:r>
      </w:hyperlink>
    </w:p>
    <w:p w:rsidR="003B0833" w:rsidRPr="003B0833" w:rsidRDefault="003B0833" w:rsidP="003B0833">
      <w:pPr>
        <w:pStyle w:val="21"/>
        <w:tabs>
          <w:tab w:val="right" w:leader="dot" w:pos="9345"/>
        </w:tabs>
        <w:jc w:val="both"/>
        <w:rPr>
          <w:rFonts w:ascii="Times New Roman" w:eastAsiaTheme="minorEastAsia" w:hAnsi="Times New Roman"/>
          <w:b/>
          <w:noProof/>
          <w:color w:val="1F497D" w:themeColor="text2"/>
          <w:sz w:val="28"/>
          <w:szCs w:val="28"/>
          <w:lang w:eastAsia="ru-RU"/>
        </w:rPr>
      </w:pPr>
      <w:hyperlink w:anchor="_Toc372975178" w:history="1">
        <w:r w:rsidRPr="003B0833">
          <w:rPr>
            <w:rStyle w:val="af"/>
            <w:rFonts w:ascii="Times New Roman" w:hAnsi="Times New Roman"/>
            <w:b/>
            <w:noProof/>
            <w:color w:val="1F497D" w:themeColor="text2"/>
            <w:sz w:val="28"/>
            <w:szCs w:val="28"/>
          </w:rPr>
          <w:t>§</w:t>
        </w:r>
        <w:r w:rsidRPr="003B0833">
          <w:rPr>
            <w:rStyle w:val="af"/>
            <w:rFonts w:ascii="Times New Roman" w:hAnsi="Times New Roman"/>
            <w:b/>
            <w:noProof/>
            <w:color w:val="1F497D" w:themeColor="text2"/>
            <w:sz w:val="28"/>
            <w:szCs w:val="28"/>
            <w:lang w:val="be-BY"/>
          </w:rPr>
          <w:t xml:space="preserve"> 7. </w:t>
        </w:r>
        <w:r w:rsidRPr="003B0833">
          <w:rPr>
            <w:rStyle w:val="af"/>
            <w:rFonts w:ascii="Times New Roman" w:hAnsi="Times New Roman"/>
            <w:b/>
            <w:noProof/>
            <w:color w:val="1F497D" w:themeColor="text2"/>
            <w:sz w:val="28"/>
            <w:szCs w:val="28"/>
          </w:rPr>
          <w:t>Полацкае княства.</w:t>
        </w:r>
        <w:r w:rsidRPr="003B0833">
          <w:rPr>
            <w:rStyle w:val="af"/>
            <w:rFonts w:ascii="Times New Roman" w:hAnsi="Times New Roman"/>
            <w:b/>
            <w:noProof/>
            <w:color w:val="1F497D" w:themeColor="text2"/>
            <w:sz w:val="28"/>
            <w:szCs w:val="28"/>
            <w:lang w:val="be-BY"/>
          </w:rPr>
          <w:t xml:space="preserve"> </w:t>
        </w:r>
        <w:r w:rsidRPr="003B0833">
          <w:rPr>
            <w:rStyle w:val="af"/>
            <w:rFonts w:ascii="Times New Roman" w:hAnsi="Times New Roman"/>
            <w:b/>
            <w:noProof/>
            <w:color w:val="1F497D" w:themeColor="text2"/>
            <w:sz w:val="28"/>
            <w:szCs w:val="28"/>
          </w:rPr>
          <w:t>Утварэнне.</w:t>
        </w:r>
        <w:r w:rsidRPr="003B0833">
          <w:rPr>
            <w:noProof/>
          </w:rPr>
          <w:t xml:space="preserve"> </w:t>
        </w:r>
        <w:r w:rsidRPr="003B0833">
          <w:rPr>
            <w:rStyle w:val="af"/>
            <w:rFonts w:ascii="Times New Roman" w:hAnsi="Times New Roman"/>
            <w:b/>
            <w:noProof/>
            <w:color w:val="1F497D" w:themeColor="text2"/>
            <w:sz w:val="28"/>
            <w:szCs w:val="28"/>
          </w:rPr>
          <w:t>Княжацка-вечавы лад</w:t>
        </w:r>
        <w:r w:rsidRPr="003B0833">
          <w:rPr>
            <w:rFonts w:ascii="Times New Roman" w:hAnsi="Times New Roman"/>
            <w:b/>
            <w:noProof/>
            <w:webHidden/>
            <w:color w:val="1F497D" w:themeColor="text2"/>
            <w:sz w:val="28"/>
            <w:szCs w:val="28"/>
          </w:rPr>
          <w:tab/>
        </w:r>
        <w:r w:rsidRPr="003B0833">
          <w:rPr>
            <w:rFonts w:ascii="Times New Roman" w:hAnsi="Times New Roman"/>
            <w:b/>
            <w:noProof/>
            <w:webHidden/>
            <w:color w:val="1F497D" w:themeColor="text2"/>
            <w:sz w:val="28"/>
            <w:szCs w:val="28"/>
          </w:rPr>
          <w:fldChar w:fldCharType="begin"/>
        </w:r>
        <w:r w:rsidRPr="003B0833">
          <w:rPr>
            <w:rFonts w:ascii="Times New Roman" w:hAnsi="Times New Roman"/>
            <w:b/>
            <w:noProof/>
            <w:webHidden/>
            <w:color w:val="1F497D" w:themeColor="text2"/>
            <w:sz w:val="28"/>
            <w:szCs w:val="28"/>
          </w:rPr>
          <w:instrText xml:space="preserve"> PAGEREF _Toc372975178 \h </w:instrText>
        </w:r>
        <w:r w:rsidRPr="003B0833">
          <w:rPr>
            <w:rFonts w:ascii="Times New Roman" w:hAnsi="Times New Roman"/>
            <w:b/>
            <w:noProof/>
            <w:webHidden/>
            <w:color w:val="1F497D" w:themeColor="text2"/>
            <w:sz w:val="28"/>
            <w:szCs w:val="28"/>
          </w:rPr>
        </w:r>
        <w:r w:rsidRPr="003B0833">
          <w:rPr>
            <w:rFonts w:ascii="Times New Roman" w:hAnsi="Times New Roman"/>
            <w:b/>
            <w:noProof/>
            <w:webHidden/>
            <w:color w:val="1F497D" w:themeColor="text2"/>
            <w:sz w:val="28"/>
            <w:szCs w:val="28"/>
          </w:rPr>
          <w:fldChar w:fldCharType="separate"/>
        </w:r>
        <w:r w:rsidR="00EF2CAF">
          <w:rPr>
            <w:rFonts w:ascii="Times New Roman" w:hAnsi="Times New Roman"/>
            <w:b/>
            <w:noProof/>
            <w:webHidden/>
            <w:color w:val="1F497D" w:themeColor="text2"/>
            <w:sz w:val="28"/>
            <w:szCs w:val="28"/>
          </w:rPr>
          <w:t>30</w:t>
        </w:r>
        <w:r w:rsidRPr="003B0833">
          <w:rPr>
            <w:rFonts w:ascii="Times New Roman" w:hAnsi="Times New Roman"/>
            <w:b/>
            <w:noProof/>
            <w:webHidden/>
            <w:color w:val="1F497D" w:themeColor="text2"/>
            <w:sz w:val="28"/>
            <w:szCs w:val="28"/>
          </w:rPr>
          <w:fldChar w:fldCharType="end"/>
        </w:r>
      </w:hyperlink>
    </w:p>
    <w:p w:rsidR="003B0833" w:rsidRPr="003B0833" w:rsidRDefault="003B0833" w:rsidP="003B0833">
      <w:pPr>
        <w:pStyle w:val="21"/>
        <w:tabs>
          <w:tab w:val="right" w:leader="dot" w:pos="9345"/>
        </w:tabs>
        <w:jc w:val="both"/>
        <w:rPr>
          <w:rFonts w:ascii="Times New Roman" w:eastAsiaTheme="minorEastAsia" w:hAnsi="Times New Roman"/>
          <w:b/>
          <w:noProof/>
          <w:color w:val="1F497D" w:themeColor="text2"/>
          <w:sz w:val="28"/>
          <w:szCs w:val="28"/>
          <w:lang w:eastAsia="ru-RU"/>
        </w:rPr>
      </w:pPr>
      <w:hyperlink w:anchor="_Toc372975180" w:history="1">
        <w:r w:rsidRPr="003B0833">
          <w:rPr>
            <w:rStyle w:val="af"/>
            <w:rFonts w:ascii="Times New Roman" w:hAnsi="Times New Roman"/>
            <w:b/>
            <w:noProof/>
            <w:color w:val="1F497D" w:themeColor="text2"/>
            <w:sz w:val="28"/>
            <w:szCs w:val="28"/>
            <w:lang w:val="be-BY"/>
          </w:rPr>
          <w:t>§8. Рагвалодавічы – сла</w:t>
        </w:r>
        <w:bookmarkStart w:id="0" w:name="_GoBack"/>
        <w:bookmarkEnd w:id="0"/>
        <w:r w:rsidRPr="003B0833">
          <w:rPr>
            <w:rStyle w:val="af"/>
            <w:rFonts w:ascii="Times New Roman" w:hAnsi="Times New Roman"/>
            <w:b/>
            <w:noProof/>
            <w:color w:val="1F497D" w:themeColor="text2"/>
            <w:sz w:val="28"/>
            <w:szCs w:val="28"/>
            <w:lang w:val="be-BY"/>
          </w:rPr>
          <w:t>вутыя  князі Полацкай зямлі</w:t>
        </w:r>
        <w:r w:rsidRPr="003B0833">
          <w:rPr>
            <w:rFonts w:ascii="Times New Roman" w:hAnsi="Times New Roman"/>
            <w:b/>
            <w:noProof/>
            <w:webHidden/>
            <w:color w:val="1F497D" w:themeColor="text2"/>
            <w:sz w:val="28"/>
            <w:szCs w:val="28"/>
          </w:rPr>
          <w:tab/>
        </w:r>
        <w:r w:rsidRPr="003B0833">
          <w:rPr>
            <w:rFonts w:ascii="Times New Roman" w:hAnsi="Times New Roman"/>
            <w:b/>
            <w:noProof/>
            <w:webHidden/>
            <w:color w:val="1F497D" w:themeColor="text2"/>
            <w:sz w:val="28"/>
            <w:szCs w:val="28"/>
          </w:rPr>
          <w:fldChar w:fldCharType="begin"/>
        </w:r>
        <w:r w:rsidRPr="003B0833">
          <w:rPr>
            <w:rFonts w:ascii="Times New Roman" w:hAnsi="Times New Roman"/>
            <w:b/>
            <w:noProof/>
            <w:webHidden/>
            <w:color w:val="1F497D" w:themeColor="text2"/>
            <w:sz w:val="28"/>
            <w:szCs w:val="28"/>
          </w:rPr>
          <w:instrText xml:space="preserve"> PAGEREF _Toc372975180 \h </w:instrText>
        </w:r>
        <w:r w:rsidRPr="003B0833">
          <w:rPr>
            <w:rFonts w:ascii="Times New Roman" w:hAnsi="Times New Roman"/>
            <w:b/>
            <w:noProof/>
            <w:webHidden/>
            <w:color w:val="1F497D" w:themeColor="text2"/>
            <w:sz w:val="28"/>
            <w:szCs w:val="28"/>
          </w:rPr>
        </w:r>
        <w:r w:rsidRPr="003B0833">
          <w:rPr>
            <w:rFonts w:ascii="Times New Roman" w:hAnsi="Times New Roman"/>
            <w:b/>
            <w:noProof/>
            <w:webHidden/>
            <w:color w:val="1F497D" w:themeColor="text2"/>
            <w:sz w:val="28"/>
            <w:szCs w:val="28"/>
          </w:rPr>
          <w:fldChar w:fldCharType="separate"/>
        </w:r>
        <w:r w:rsidR="00EF2CAF">
          <w:rPr>
            <w:rFonts w:ascii="Times New Roman" w:hAnsi="Times New Roman"/>
            <w:b/>
            <w:noProof/>
            <w:webHidden/>
            <w:color w:val="1F497D" w:themeColor="text2"/>
            <w:sz w:val="28"/>
            <w:szCs w:val="28"/>
          </w:rPr>
          <w:t>34</w:t>
        </w:r>
        <w:r w:rsidRPr="003B0833">
          <w:rPr>
            <w:rFonts w:ascii="Times New Roman" w:hAnsi="Times New Roman"/>
            <w:b/>
            <w:noProof/>
            <w:webHidden/>
            <w:color w:val="1F497D" w:themeColor="text2"/>
            <w:sz w:val="28"/>
            <w:szCs w:val="28"/>
          </w:rPr>
          <w:fldChar w:fldCharType="end"/>
        </w:r>
      </w:hyperlink>
    </w:p>
    <w:p w:rsidR="003B0833" w:rsidRPr="003B0833" w:rsidRDefault="003B0833" w:rsidP="003B0833">
      <w:pPr>
        <w:pStyle w:val="21"/>
        <w:tabs>
          <w:tab w:val="right" w:leader="dot" w:pos="9345"/>
        </w:tabs>
        <w:jc w:val="both"/>
        <w:rPr>
          <w:rFonts w:ascii="Times New Roman" w:eastAsiaTheme="minorEastAsia" w:hAnsi="Times New Roman"/>
          <w:b/>
          <w:noProof/>
          <w:color w:val="1F497D" w:themeColor="text2"/>
          <w:sz w:val="28"/>
          <w:szCs w:val="28"/>
          <w:lang w:eastAsia="ru-RU"/>
        </w:rPr>
      </w:pPr>
      <w:hyperlink w:anchor="_Toc372975181" w:history="1">
        <w:r w:rsidRPr="003B0833">
          <w:rPr>
            <w:rStyle w:val="af"/>
            <w:rFonts w:ascii="Times New Roman" w:hAnsi="Times New Roman"/>
            <w:b/>
            <w:noProof/>
            <w:color w:val="1F497D" w:themeColor="text2"/>
            <w:sz w:val="28"/>
            <w:szCs w:val="28"/>
            <w:lang w:val="be-BY"/>
          </w:rPr>
          <w:t xml:space="preserve">§ 9. </w:t>
        </w:r>
        <w:r w:rsidR="00FD141E">
          <w:rPr>
            <w:rStyle w:val="af"/>
            <w:rFonts w:ascii="Times New Roman" w:hAnsi="Times New Roman"/>
            <w:b/>
            <w:noProof/>
            <w:color w:val="1F497D" w:themeColor="text2"/>
            <w:sz w:val="28"/>
            <w:szCs w:val="28"/>
            <w:lang w:val="be-BY"/>
          </w:rPr>
          <w:t>Усяслаў Брачыслававіч</w:t>
        </w:r>
        <w:r w:rsidRPr="003B0833">
          <w:rPr>
            <w:rStyle w:val="af"/>
            <w:rFonts w:ascii="Times New Roman" w:hAnsi="Times New Roman"/>
            <w:b/>
            <w:noProof/>
            <w:color w:val="1F497D" w:themeColor="text2"/>
            <w:sz w:val="28"/>
            <w:szCs w:val="28"/>
            <w:lang w:val="be-BY"/>
          </w:rPr>
          <w:t xml:space="preserve"> і яго сыны: Барыс</w:t>
        </w:r>
        <w:r w:rsidR="00783055">
          <w:rPr>
            <w:rStyle w:val="af"/>
            <w:rFonts w:ascii="Times New Roman" w:hAnsi="Times New Roman"/>
            <w:b/>
            <w:noProof/>
            <w:color w:val="1F497D" w:themeColor="text2"/>
            <w:sz w:val="28"/>
            <w:szCs w:val="28"/>
            <w:lang w:val="be-BY"/>
          </w:rPr>
          <w:t>-</w:t>
        </w:r>
        <w:r w:rsidRPr="003B0833">
          <w:rPr>
            <w:rStyle w:val="af"/>
            <w:rFonts w:ascii="Times New Roman" w:hAnsi="Times New Roman"/>
            <w:b/>
            <w:noProof/>
            <w:color w:val="1F497D" w:themeColor="text2"/>
            <w:sz w:val="28"/>
            <w:szCs w:val="28"/>
            <w:lang w:val="be-BY"/>
          </w:rPr>
          <w:t>Рагвалод, Давыд, Глеб, Раман, Святаслаў</w:t>
        </w:r>
        <w:r w:rsidR="00783055">
          <w:rPr>
            <w:rStyle w:val="af"/>
            <w:rFonts w:ascii="Times New Roman" w:hAnsi="Times New Roman"/>
            <w:b/>
            <w:noProof/>
            <w:color w:val="1F497D" w:themeColor="text2"/>
            <w:sz w:val="28"/>
            <w:szCs w:val="28"/>
            <w:lang w:val="be-BY"/>
          </w:rPr>
          <w:t>-</w:t>
        </w:r>
        <w:r w:rsidRPr="003B0833">
          <w:rPr>
            <w:rStyle w:val="af"/>
            <w:rFonts w:ascii="Times New Roman" w:hAnsi="Times New Roman"/>
            <w:b/>
            <w:noProof/>
            <w:color w:val="1F497D" w:themeColor="text2"/>
            <w:sz w:val="28"/>
            <w:szCs w:val="28"/>
            <w:lang w:val="be-BY"/>
          </w:rPr>
          <w:t>Георгій і Расціслаў. Усяслаў Васількавіч (Усяслаў</w:t>
        </w:r>
        <w:r w:rsidR="00783055">
          <w:rPr>
            <w:rStyle w:val="af"/>
            <w:rFonts w:ascii="Times New Roman" w:hAnsi="Times New Roman"/>
            <w:b/>
            <w:noProof/>
            <w:color w:val="1F497D" w:themeColor="text2"/>
            <w:sz w:val="28"/>
            <w:szCs w:val="28"/>
            <w:lang w:val="be-BY"/>
          </w:rPr>
          <w:t xml:space="preserve"> </w:t>
        </w:r>
        <w:r w:rsidRPr="003B0833">
          <w:rPr>
            <w:rStyle w:val="af"/>
            <w:rFonts w:ascii="Times New Roman" w:hAnsi="Times New Roman"/>
            <w:b/>
            <w:noProof/>
            <w:color w:val="1F497D" w:themeColor="text2"/>
            <w:sz w:val="28"/>
            <w:szCs w:val="28"/>
            <w:lang w:val="be-BY"/>
          </w:rPr>
          <w:t>ІІ), Валодша.</w:t>
        </w:r>
        <w:r w:rsidRPr="003B0833">
          <w:rPr>
            <w:rFonts w:ascii="Times New Roman" w:hAnsi="Times New Roman"/>
            <w:b/>
            <w:noProof/>
            <w:webHidden/>
            <w:color w:val="1F497D" w:themeColor="text2"/>
            <w:sz w:val="28"/>
            <w:szCs w:val="28"/>
          </w:rPr>
          <w:tab/>
        </w:r>
        <w:r w:rsidRPr="003B0833">
          <w:rPr>
            <w:rFonts w:ascii="Times New Roman" w:hAnsi="Times New Roman"/>
            <w:b/>
            <w:noProof/>
            <w:webHidden/>
            <w:color w:val="1F497D" w:themeColor="text2"/>
            <w:sz w:val="28"/>
            <w:szCs w:val="28"/>
          </w:rPr>
          <w:fldChar w:fldCharType="begin"/>
        </w:r>
        <w:r w:rsidRPr="003B0833">
          <w:rPr>
            <w:rFonts w:ascii="Times New Roman" w:hAnsi="Times New Roman"/>
            <w:b/>
            <w:noProof/>
            <w:webHidden/>
            <w:color w:val="1F497D" w:themeColor="text2"/>
            <w:sz w:val="28"/>
            <w:szCs w:val="28"/>
          </w:rPr>
          <w:instrText xml:space="preserve"> PAGEREF _Toc372975181 \h </w:instrText>
        </w:r>
        <w:r w:rsidRPr="003B0833">
          <w:rPr>
            <w:rFonts w:ascii="Times New Roman" w:hAnsi="Times New Roman"/>
            <w:b/>
            <w:noProof/>
            <w:webHidden/>
            <w:color w:val="1F497D" w:themeColor="text2"/>
            <w:sz w:val="28"/>
            <w:szCs w:val="28"/>
          </w:rPr>
        </w:r>
        <w:r w:rsidRPr="003B0833">
          <w:rPr>
            <w:rFonts w:ascii="Times New Roman" w:hAnsi="Times New Roman"/>
            <w:b/>
            <w:noProof/>
            <w:webHidden/>
            <w:color w:val="1F497D" w:themeColor="text2"/>
            <w:sz w:val="28"/>
            <w:szCs w:val="28"/>
          </w:rPr>
          <w:fldChar w:fldCharType="separate"/>
        </w:r>
        <w:r w:rsidR="00EF2CAF">
          <w:rPr>
            <w:rFonts w:ascii="Times New Roman" w:hAnsi="Times New Roman"/>
            <w:b/>
            <w:noProof/>
            <w:webHidden/>
            <w:color w:val="1F497D" w:themeColor="text2"/>
            <w:sz w:val="28"/>
            <w:szCs w:val="28"/>
          </w:rPr>
          <w:t>40</w:t>
        </w:r>
        <w:r w:rsidRPr="003B0833">
          <w:rPr>
            <w:rFonts w:ascii="Times New Roman" w:hAnsi="Times New Roman"/>
            <w:b/>
            <w:noProof/>
            <w:webHidden/>
            <w:color w:val="1F497D" w:themeColor="text2"/>
            <w:sz w:val="28"/>
            <w:szCs w:val="28"/>
          </w:rPr>
          <w:fldChar w:fldCharType="end"/>
        </w:r>
      </w:hyperlink>
    </w:p>
    <w:p w:rsidR="003B0833" w:rsidRPr="003B0833" w:rsidRDefault="003B0833" w:rsidP="003B0833">
      <w:pPr>
        <w:pStyle w:val="21"/>
        <w:tabs>
          <w:tab w:val="right" w:leader="dot" w:pos="9345"/>
        </w:tabs>
        <w:jc w:val="both"/>
        <w:rPr>
          <w:rFonts w:ascii="Times New Roman" w:eastAsiaTheme="minorEastAsia" w:hAnsi="Times New Roman"/>
          <w:b/>
          <w:noProof/>
          <w:color w:val="1F497D" w:themeColor="text2"/>
          <w:sz w:val="28"/>
          <w:szCs w:val="28"/>
          <w:lang w:eastAsia="ru-RU"/>
        </w:rPr>
      </w:pPr>
      <w:hyperlink w:anchor="_Toc372975182" w:history="1">
        <w:r w:rsidRPr="003B0833">
          <w:rPr>
            <w:rStyle w:val="af"/>
            <w:rFonts w:ascii="Times New Roman" w:hAnsi="Times New Roman"/>
            <w:b/>
            <w:noProof/>
            <w:color w:val="1F497D" w:themeColor="text2"/>
            <w:sz w:val="28"/>
            <w:szCs w:val="28"/>
          </w:rPr>
          <w:t xml:space="preserve">§ </w:t>
        </w:r>
        <w:r w:rsidRPr="003B0833">
          <w:rPr>
            <w:rStyle w:val="af"/>
            <w:rFonts w:ascii="Times New Roman" w:hAnsi="Times New Roman"/>
            <w:b/>
            <w:noProof/>
            <w:color w:val="1F497D" w:themeColor="text2"/>
            <w:sz w:val="28"/>
            <w:szCs w:val="28"/>
            <w:lang w:val="be-BY"/>
          </w:rPr>
          <w:t>10</w:t>
        </w:r>
        <w:r w:rsidRPr="003B0833">
          <w:rPr>
            <w:rStyle w:val="af"/>
            <w:rFonts w:ascii="Times New Roman" w:hAnsi="Times New Roman"/>
            <w:b/>
            <w:noProof/>
            <w:color w:val="1F497D" w:themeColor="text2"/>
            <w:sz w:val="28"/>
            <w:szCs w:val="28"/>
          </w:rPr>
          <w:t>. Царква і культура.</w:t>
        </w:r>
        <w:r w:rsidRPr="003B0833">
          <w:rPr>
            <w:rFonts w:ascii="Times New Roman" w:hAnsi="Times New Roman"/>
            <w:b/>
            <w:noProof/>
            <w:webHidden/>
            <w:color w:val="1F497D" w:themeColor="text2"/>
            <w:sz w:val="28"/>
            <w:szCs w:val="28"/>
          </w:rPr>
          <w:tab/>
        </w:r>
        <w:r w:rsidRPr="003B0833">
          <w:rPr>
            <w:rFonts w:ascii="Times New Roman" w:hAnsi="Times New Roman"/>
            <w:b/>
            <w:noProof/>
            <w:webHidden/>
            <w:color w:val="1F497D" w:themeColor="text2"/>
            <w:sz w:val="28"/>
            <w:szCs w:val="28"/>
          </w:rPr>
          <w:fldChar w:fldCharType="begin"/>
        </w:r>
        <w:r w:rsidRPr="003B0833">
          <w:rPr>
            <w:rFonts w:ascii="Times New Roman" w:hAnsi="Times New Roman"/>
            <w:b/>
            <w:noProof/>
            <w:webHidden/>
            <w:color w:val="1F497D" w:themeColor="text2"/>
            <w:sz w:val="28"/>
            <w:szCs w:val="28"/>
          </w:rPr>
          <w:instrText xml:space="preserve"> PAGEREF _Toc372975182 \h </w:instrText>
        </w:r>
        <w:r w:rsidRPr="003B0833">
          <w:rPr>
            <w:rFonts w:ascii="Times New Roman" w:hAnsi="Times New Roman"/>
            <w:b/>
            <w:noProof/>
            <w:webHidden/>
            <w:color w:val="1F497D" w:themeColor="text2"/>
            <w:sz w:val="28"/>
            <w:szCs w:val="28"/>
          </w:rPr>
        </w:r>
        <w:r w:rsidRPr="003B0833">
          <w:rPr>
            <w:rFonts w:ascii="Times New Roman" w:hAnsi="Times New Roman"/>
            <w:b/>
            <w:noProof/>
            <w:webHidden/>
            <w:color w:val="1F497D" w:themeColor="text2"/>
            <w:sz w:val="28"/>
            <w:szCs w:val="28"/>
          </w:rPr>
          <w:fldChar w:fldCharType="separate"/>
        </w:r>
        <w:r w:rsidR="00EF2CAF">
          <w:rPr>
            <w:rFonts w:ascii="Times New Roman" w:hAnsi="Times New Roman"/>
            <w:b/>
            <w:noProof/>
            <w:webHidden/>
            <w:color w:val="1F497D" w:themeColor="text2"/>
            <w:sz w:val="28"/>
            <w:szCs w:val="28"/>
          </w:rPr>
          <w:t>48</w:t>
        </w:r>
        <w:r w:rsidRPr="003B0833">
          <w:rPr>
            <w:rFonts w:ascii="Times New Roman" w:hAnsi="Times New Roman"/>
            <w:b/>
            <w:noProof/>
            <w:webHidden/>
            <w:color w:val="1F497D" w:themeColor="text2"/>
            <w:sz w:val="28"/>
            <w:szCs w:val="28"/>
          </w:rPr>
          <w:fldChar w:fldCharType="end"/>
        </w:r>
      </w:hyperlink>
    </w:p>
    <w:p w:rsidR="003B0833" w:rsidRPr="003B0833" w:rsidRDefault="003B0833" w:rsidP="003B0833">
      <w:pPr>
        <w:pStyle w:val="21"/>
        <w:tabs>
          <w:tab w:val="right" w:leader="dot" w:pos="9345"/>
        </w:tabs>
        <w:jc w:val="both"/>
        <w:rPr>
          <w:rFonts w:ascii="Times New Roman" w:eastAsiaTheme="minorEastAsia" w:hAnsi="Times New Roman"/>
          <w:b/>
          <w:noProof/>
          <w:color w:val="1F497D" w:themeColor="text2"/>
          <w:sz w:val="28"/>
          <w:szCs w:val="28"/>
          <w:lang w:eastAsia="ru-RU"/>
        </w:rPr>
      </w:pPr>
      <w:hyperlink w:anchor="_Toc372975183" w:history="1">
        <w:r w:rsidRPr="003B0833">
          <w:rPr>
            <w:rStyle w:val="af"/>
            <w:rFonts w:ascii="Times New Roman" w:hAnsi="Times New Roman"/>
            <w:b/>
            <w:noProof/>
            <w:color w:val="1F497D" w:themeColor="text2"/>
            <w:sz w:val="28"/>
            <w:szCs w:val="28"/>
          </w:rPr>
          <w:t xml:space="preserve">§ </w:t>
        </w:r>
        <w:r w:rsidRPr="003B0833">
          <w:rPr>
            <w:rStyle w:val="af"/>
            <w:rFonts w:ascii="Times New Roman" w:hAnsi="Times New Roman"/>
            <w:b/>
            <w:noProof/>
            <w:color w:val="1F497D" w:themeColor="text2"/>
            <w:sz w:val="28"/>
            <w:szCs w:val="28"/>
            <w:lang w:val="be-BY"/>
          </w:rPr>
          <w:t>11</w:t>
        </w:r>
        <w:r w:rsidRPr="003B0833">
          <w:rPr>
            <w:rStyle w:val="af"/>
            <w:rFonts w:ascii="Times New Roman" w:hAnsi="Times New Roman"/>
            <w:b/>
            <w:noProof/>
            <w:color w:val="1F497D" w:themeColor="text2"/>
            <w:sz w:val="28"/>
            <w:szCs w:val="28"/>
          </w:rPr>
          <w:t>. Распаўсюджванне хрысціянства на беларускіх землях</w:t>
        </w:r>
        <w:r w:rsidRPr="003B0833">
          <w:rPr>
            <w:rFonts w:ascii="Times New Roman" w:hAnsi="Times New Roman"/>
            <w:b/>
            <w:noProof/>
            <w:webHidden/>
            <w:color w:val="1F497D" w:themeColor="text2"/>
            <w:sz w:val="28"/>
            <w:szCs w:val="28"/>
          </w:rPr>
          <w:tab/>
        </w:r>
        <w:r w:rsidRPr="003B0833">
          <w:rPr>
            <w:rFonts w:ascii="Times New Roman" w:hAnsi="Times New Roman"/>
            <w:b/>
            <w:noProof/>
            <w:webHidden/>
            <w:color w:val="1F497D" w:themeColor="text2"/>
            <w:sz w:val="28"/>
            <w:szCs w:val="28"/>
          </w:rPr>
          <w:fldChar w:fldCharType="begin"/>
        </w:r>
        <w:r w:rsidRPr="003B0833">
          <w:rPr>
            <w:rFonts w:ascii="Times New Roman" w:hAnsi="Times New Roman"/>
            <w:b/>
            <w:noProof/>
            <w:webHidden/>
            <w:color w:val="1F497D" w:themeColor="text2"/>
            <w:sz w:val="28"/>
            <w:szCs w:val="28"/>
          </w:rPr>
          <w:instrText xml:space="preserve"> PAGEREF _Toc372975183 \h </w:instrText>
        </w:r>
        <w:r w:rsidRPr="003B0833">
          <w:rPr>
            <w:rFonts w:ascii="Times New Roman" w:hAnsi="Times New Roman"/>
            <w:b/>
            <w:noProof/>
            <w:webHidden/>
            <w:color w:val="1F497D" w:themeColor="text2"/>
            <w:sz w:val="28"/>
            <w:szCs w:val="28"/>
          </w:rPr>
        </w:r>
        <w:r w:rsidRPr="003B0833">
          <w:rPr>
            <w:rFonts w:ascii="Times New Roman" w:hAnsi="Times New Roman"/>
            <w:b/>
            <w:noProof/>
            <w:webHidden/>
            <w:color w:val="1F497D" w:themeColor="text2"/>
            <w:sz w:val="28"/>
            <w:szCs w:val="28"/>
          </w:rPr>
          <w:fldChar w:fldCharType="separate"/>
        </w:r>
        <w:r w:rsidR="00EF2CAF">
          <w:rPr>
            <w:rFonts w:ascii="Times New Roman" w:hAnsi="Times New Roman"/>
            <w:b/>
            <w:noProof/>
            <w:webHidden/>
            <w:color w:val="1F497D" w:themeColor="text2"/>
            <w:sz w:val="28"/>
            <w:szCs w:val="28"/>
          </w:rPr>
          <w:t>55</w:t>
        </w:r>
        <w:r w:rsidRPr="003B0833">
          <w:rPr>
            <w:rFonts w:ascii="Times New Roman" w:hAnsi="Times New Roman"/>
            <w:b/>
            <w:noProof/>
            <w:webHidden/>
            <w:color w:val="1F497D" w:themeColor="text2"/>
            <w:sz w:val="28"/>
            <w:szCs w:val="28"/>
          </w:rPr>
          <w:fldChar w:fldCharType="end"/>
        </w:r>
      </w:hyperlink>
    </w:p>
    <w:p w:rsidR="003B0833" w:rsidRPr="003B0833" w:rsidRDefault="003B0833" w:rsidP="003B0833">
      <w:pPr>
        <w:pStyle w:val="21"/>
        <w:tabs>
          <w:tab w:val="right" w:leader="dot" w:pos="9345"/>
        </w:tabs>
        <w:jc w:val="both"/>
        <w:rPr>
          <w:rFonts w:ascii="Times New Roman" w:eastAsiaTheme="minorEastAsia" w:hAnsi="Times New Roman"/>
          <w:b/>
          <w:noProof/>
          <w:color w:val="1F497D" w:themeColor="text2"/>
          <w:sz w:val="28"/>
          <w:szCs w:val="28"/>
          <w:lang w:eastAsia="ru-RU"/>
        </w:rPr>
      </w:pPr>
      <w:hyperlink w:anchor="_Toc372975184" w:history="1">
        <w:r w:rsidRPr="003B0833">
          <w:rPr>
            <w:rStyle w:val="af"/>
            <w:rFonts w:ascii="Times New Roman" w:hAnsi="Times New Roman"/>
            <w:b/>
            <w:noProof/>
            <w:color w:val="1F497D" w:themeColor="text2"/>
            <w:sz w:val="28"/>
            <w:szCs w:val="28"/>
            <w:lang w:val="be-BY"/>
          </w:rPr>
          <w:t>§ 12. Рэлігійна-асветніцкія дзеячы Полацкай зямлі.</w:t>
        </w:r>
        <w:r w:rsidRPr="003B0833">
          <w:rPr>
            <w:rFonts w:ascii="Times New Roman" w:hAnsi="Times New Roman"/>
            <w:b/>
            <w:noProof/>
            <w:webHidden/>
            <w:color w:val="1F497D" w:themeColor="text2"/>
            <w:sz w:val="28"/>
            <w:szCs w:val="28"/>
          </w:rPr>
          <w:tab/>
        </w:r>
        <w:r w:rsidRPr="003B0833">
          <w:rPr>
            <w:rFonts w:ascii="Times New Roman" w:hAnsi="Times New Roman"/>
            <w:b/>
            <w:noProof/>
            <w:webHidden/>
            <w:color w:val="1F497D" w:themeColor="text2"/>
            <w:sz w:val="28"/>
            <w:szCs w:val="28"/>
          </w:rPr>
          <w:fldChar w:fldCharType="begin"/>
        </w:r>
        <w:r w:rsidRPr="003B0833">
          <w:rPr>
            <w:rFonts w:ascii="Times New Roman" w:hAnsi="Times New Roman"/>
            <w:b/>
            <w:noProof/>
            <w:webHidden/>
            <w:color w:val="1F497D" w:themeColor="text2"/>
            <w:sz w:val="28"/>
            <w:szCs w:val="28"/>
          </w:rPr>
          <w:instrText xml:space="preserve"> PAGEREF _Toc372975184 \h </w:instrText>
        </w:r>
        <w:r w:rsidRPr="003B0833">
          <w:rPr>
            <w:rFonts w:ascii="Times New Roman" w:hAnsi="Times New Roman"/>
            <w:b/>
            <w:noProof/>
            <w:webHidden/>
            <w:color w:val="1F497D" w:themeColor="text2"/>
            <w:sz w:val="28"/>
            <w:szCs w:val="28"/>
          </w:rPr>
        </w:r>
        <w:r w:rsidRPr="003B0833">
          <w:rPr>
            <w:rFonts w:ascii="Times New Roman" w:hAnsi="Times New Roman"/>
            <w:b/>
            <w:noProof/>
            <w:webHidden/>
            <w:color w:val="1F497D" w:themeColor="text2"/>
            <w:sz w:val="28"/>
            <w:szCs w:val="28"/>
          </w:rPr>
          <w:fldChar w:fldCharType="separate"/>
        </w:r>
        <w:r w:rsidR="00EF2CAF">
          <w:rPr>
            <w:rFonts w:ascii="Times New Roman" w:hAnsi="Times New Roman"/>
            <w:b/>
            <w:noProof/>
            <w:webHidden/>
            <w:color w:val="1F497D" w:themeColor="text2"/>
            <w:sz w:val="28"/>
            <w:szCs w:val="28"/>
          </w:rPr>
          <w:t>63</w:t>
        </w:r>
        <w:r w:rsidRPr="003B0833">
          <w:rPr>
            <w:rFonts w:ascii="Times New Roman" w:hAnsi="Times New Roman"/>
            <w:b/>
            <w:noProof/>
            <w:webHidden/>
            <w:color w:val="1F497D" w:themeColor="text2"/>
            <w:sz w:val="28"/>
            <w:szCs w:val="28"/>
          </w:rPr>
          <w:fldChar w:fldCharType="end"/>
        </w:r>
      </w:hyperlink>
    </w:p>
    <w:p w:rsidR="003B0833" w:rsidRPr="003B0833" w:rsidRDefault="003B0833" w:rsidP="003B0833">
      <w:pPr>
        <w:pStyle w:val="21"/>
        <w:tabs>
          <w:tab w:val="right" w:leader="dot" w:pos="9345"/>
        </w:tabs>
        <w:jc w:val="both"/>
        <w:rPr>
          <w:rFonts w:ascii="Times New Roman" w:eastAsiaTheme="minorEastAsia" w:hAnsi="Times New Roman"/>
          <w:b/>
          <w:noProof/>
          <w:color w:val="1F497D" w:themeColor="text2"/>
          <w:sz w:val="28"/>
          <w:szCs w:val="28"/>
          <w:lang w:eastAsia="ru-RU"/>
        </w:rPr>
      </w:pPr>
      <w:hyperlink w:anchor="_Toc372975185" w:history="1">
        <w:r w:rsidRPr="003B0833">
          <w:rPr>
            <w:rStyle w:val="af"/>
            <w:rFonts w:ascii="Times New Roman" w:hAnsi="Times New Roman"/>
            <w:b/>
            <w:noProof/>
            <w:color w:val="1F497D" w:themeColor="text2"/>
            <w:sz w:val="28"/>
            <w:szCs w:val="28"/>
            <w:lang w:val="be-BY"/>
          </w:rPr>
          <w:t>§ 13. Крыж Еўфрасінні Полацкай і яго лёс.</w:t>
        </w:r>
        <w:r w:rsidRPr="003B0833">
          <w:rPr>
            <w:rFonts w:ascii="Times New Roman" w:hAnsi="Times New Roman"/>
            <w:b/>
            <w:noProof/>
            <w:webHidden/>
            <w:color w:val="1F497D" w:themeColor="text2"/>
            <w:sz w:val="28"/>
            <w:szCs w:val="28"/>
          </w:rPr>
          <w:tab/>
        </w:r>
        <w:r w:rsidRPr="003B0833">
          <w:rPr>
            <w:rFonts w:ascii="Times New Roman" w:hAnsi="Times New Roman"/>
            <w:b/>
            <w:noProof/>
            <w:webHidden/>
            <w:color w:val="1F497D" w:themeColor="text2"/>
            <w:sz w:val="28"/>
            <w:szCs w:val="28"/>
          </w:rPr>
          <w:fldChar w:fldCharType="begin"/>
        </w:r>
        <w:r w:rsidRPr="003B0833">
          <w:rPr>
            <w:rFonts w:ascii="Times New Roman" w:hAnsi="Times New Roman"/>
            <w:b/>
            <w:noProof/>
            <w:webHidden/>
            <w:color w:val="1F497D" w:themeColor="text2"/>
            <w:sz w:val="28"/>
            <w:szCs w:val="28"/>
          </w:rPr>
          <w:instrText xml:space="preserve"> PAGEREF _Toc372975185 \h </w:instrText>
        </w:r>
        <w:r w:rsidRPr="003B0833">
          <w:rPr>
            <w:rFonts w:ascii="Times New Roman" w:hAnsi="Times New Roman"/>
            <w:b/>
            <w:noProof/>
            <w:webHidden/>
            <w:color w:val="1F497D" w:themeColor="text2"/>
            <w:sz w:val="28"/>
            <w:szCs w:val="28"/>
          </w:rPr>
        </w:r>
        <w:r w:rsidRPr="003B0833">
          <w:rPr>
            <w:rFonts w:ascii="Times New Roman" w:hAnsi="Times New Roman"/>
            <w:b/>
            <w:noProof/>
            <w:webHidden/>
            <w:color w:val="1F497D" w:themeColor="text2"/>
            <w:sz w:val="28"/>
            <w:szCs w:val="28"/>
          </w:rPr>
          <w:fldChar w:fldCharType="separate"/>
        </w:r>
        <w:r w:rsidR="00EF2CAF">
          <w:rPr>
            <w:rFonts w:ascii="Times New Roman" w:hAnsi="Times New Roman"/>
            <w:b/>
            <w:noProof/>
            <w:webHidden/>
            <w:color w:val="1F497D" w:themeColor="text2"/>
            <w:sz w:val="28"/>
            <w:szCs w:val="28"/>
          </w:rPr>
          <w:t>70</w:t>
        </w:r>
        <w:r w:rsidRPr="003B0833">
          <w:rPr>
            <w:rFonts w:ascii="Times New Roman" w:hAnsi="Times New Roman"/>
            <w:b/>
            <w:noProof/>
            <w:webHidden/>
            <w:color w:val="1F497D" w:themeColor="text2"/>
            <w:sz w:val="28"/>
            <w:szCs w:val="28"/>
          </w:rPr>
          <w:fldChar w:fldCharType="end"/>
        </w:r>
      </w:hyperlink>
    </w:p>
    <w:p w:rsidR="003B0833" w:rsidRPr="003B0833" w:rsidRDefault="003B0833" w:rsidP="003B0833">
      <w:pPr>
        <w:pStyle w:val="21"/>
        <w:tabs>
          <w:tab w:val="right" w:leader="dot" w:pos="9345"/>
        </w:tabs>
        <w:jc w:val="both"/>
        <w:rPr>
          <w:rFonts w:ascii="Times New Roman" w:eastAsiaTheme="minorEastAsia" w:hAnsi="Times New Roman"/>
          <w:b/>
          <w:noProof/>
          <w:color w:val="1F497D" w:themeColor="text2"/>
          <w:sz w:val="28"/>
          <w:szCs w:val="28"/>
          <w:lang w:eastAsia="ru-RU"/>
        </w:rPr>
      </w:pPr>
      <w:hyperlink w:anchor="_Toc372975186" w:history="1">
        <w:r w:rsidRPr="003B0833">
          <w:rPr>
            <w:rStyle w:val="af"/>
            <w:rFonts w:ascii="Times New Roman" w:hAnsi="Times New Roman"/>
            <w:b/>
            <w:noProof/>
            <w:color w:val="1F497D" w:themeColor="text2"/>
            <w:sz w:val="28"/>
            <w:szCs w:val="28"/>
          </w:rPr>
          <w:t>§</w:t>
        </w:r>
        <w:r w:rsidRPr="003B0833">
          <w:rPr>
            <w:rStyle w:val="af"/>
            <w:rFonts w:ascii="Times New Roman" w:hAnsi="Times New Roman"/>
            <w:b/>
            <w:noProof/>
            <w:color w:val="1F497D" w:themeColor="text2"/>
            <w:sz w:val="28"/>
            <w:szCs w:val="28"/>
            <w:lang w:val="be-BY"/>
          </w:rPr>
          <w:t xml:space="preserve"> 14.</w:t>
        </w:r>
        <w:r w:rsidRPr="003B0833">
          <w:rPr>
            <w:rStyle w:val="af"/>
            <w:rFonts w:ascii="Times New Roman" w:hAnsi="Times New Roman"/>
            <w:b/>
            <w:noProof/>
            <w:color w:val="1F497D" w:themeColor="text2"/>
            <w:sz w:val="28"/>
            <w:szCs w:val="28"/>
          </w:rPr>
          <w:t xml:space="preserve"> Пісьменнасць.</w:t>
        </w:r>
        <w:r w:rsidRPr="003B0833">
          <w:rPr>
            <w:noProof/>
          </w:rPr>
          <w:t xml:space="preserve"> </w:t>
        </w:r>
        <w:r w:rsidRPr="003B0833">
          <w:rPr>
            <w:rStyle w:val="af"/>
            <w:rFonts w:ascii="Times New Roman" w:hAnsi="Times New Roman"/>
            <w:b/>
            <w:noProof/>
            <w:color w:val="1F497D" w:themeColor="text2"/>
            <w:sz w:val="28"/>
            <w:szCs w:val="28"/>
          </w:rPr>
          <w:t>Рукапісные кнігі Полацка X – XIII стст.</w:t>
        </w:r>
        <w:r w:rsidRPr="003B0833">
          <w:rPr>
            <w:rFonts w:ascii="Times New Roman" w:hAnsi="Times New Roman"/>
            <w:b/>
            <w:noProof/>
            <w:webHidden/>
            <w:color w:val="1F497D" w:themeColor="text2"/>
            <w:sz w:val="28"/>
            <w:szCs w:val="28"/>
          </w:rPr>
          <w:tab/>
        </w:r>
        <w:r w:rsidRPr="003B0833">
          <w:rPr>
            <w:rFonts w:ascii="Times New Roman" w:hAnsi="Times New Roman"/>
            <w:b/>
            <w:noProof/>
            <w:webHidden/>
            <w:color w:val="1F497D" w:themeColor="text2"/>
            <w:sz w:val="28"/>
            <w:szCs w:val="28"/>
          </w:rPr>
          <w:fldChar w:fldCharType="begin"/>
        </w:r>
        <w:r w:rsidRPr="003B0833">
          <w:rPr>
            <w:rFonts w:ascii="Times New Roman" w:hAnsi="Times New Roman"/>
            <w:b/>
            <w:noProof/>
            <w:webHidden/>
            <w:color w:val="1F497D" w:themeColor="text2"/>
            <w:sz w:val="28"/>
            <w:szCs w:val="28"/>
          </w:rPr>
          <w:instrText xml:space="preserve"> PAGEREF _Toc372975186 \h </w:instrText>
        </w:r>
        <w:r w:rsidRPr="003B0833">
          <w:rPr>
            <w:rFonts w:ascii="Times New Roman" w:hAnsi="Times New Roman"/>
            <w:b/>
            <w:noProof/>
            <w:webHidden/>
            <w:color w:val="1F497D" w:themeColor="text2"/>
            <w:sz w:val="28"/>
            <w:szCs w:val="28"/>
          </w:rPr>
        </w:r>
        <w:r w:rsidRPr="003B0833">
          <w:rPr>
            <w:rFonts w:ascii="Times New Roman" w:hAnsi="Times New Roman"/>
            <w:b/>
            <w:noProof/>
            <w:webHidden/>
            <w:color w:val="1F497D" w:themeColor="text2"/>
            <w:sz w:val="28"/>
            <w:szCs w:val="28"/>
          </w:rPr>
          <w:fldChar w:fldCharType="separate"/>
        </w:r>
        <w:r w:rsidR="00EF2CAF">
          <w:rPr>
            <w:rFonts w:ascii="Times New Roman" w:hAnsi="Times New Roman"/>
            <w:b/>
            <w:noProof/>
            <w:webHidden/>
            <w:color w:val="1F497D" w:themeColor="text2"/>
            <w:sz w:val="28"/>
            <w:szCs w:val="28"/>
          </w:rPr>
          <w:t>75</w:t>
        </w:r>
        <w:r w:rsidRPr="003B0833">
          <w:rPr>
            <w:rFonts w:ascii="Times New Roman" w:hAnsi="Times New Roman"/>
            <w:b/>
            <w:noProof/>
            <w:webHidden/>
            <w:color w:val="1F497D" w:themeColor="text2"/>
            <w:sz w:val="28"/>
            <w:szCs w:val="28"/>
          </w:rPr>
          <w:fldChar w:fldCharType="end"/>
        </w:r>
      </w:hyperlink>
    </w:p>
    <w:p w:rsidR="003B0833" w:rsidRPr="003B0833" w:rsidRDefault="003B0833" w:rsidP="003B0833">
      <w:pPr>
        <w:pStyle w:val="11"/>
        <w:rPr>
          <w:rFonts w:eastAsiaTheme="minorEastAsia"/>
          <w:noProof/>
          <w:color w:val="1F497D" w:themeColor="text2"/>
          <w:sz w:val="28"/>
          <w:szCs w:val="28"/>
          <w:lang w:val="ru-RU" w:eastAsia="ru-RU"/>
        </w:rPr>
      </w:pPr>
      <w:hyperlink w:anchor="_Toc372975188" w:history="1">
        <w:r w:rsidRPr="003B0833">
          <w:rPr>
            <w:rStyle w:val="af"/>
            <w:noProof/>
            <w:color w:val="1F497D" w:themeColor="text2"/>
            <w:sz w:val="28"/>
            <w:szCs w:val="28"/>
          </w:rPr>
          <w:t>Выніковае абагульненне па курсу “Полацказнаўства”</w:t>
        </w:r>
        <w:r w:rsidRPr="003B0833">
          <w:rPr>
            <w:noProof/>
            <w:webHidden/>
            <w:color w:val="1F497D" w:themeColor="text2"/>
            <w:sz w:val="28"/>
            <w:szCs w:val="28"/>
          </w:rPr>
          <w:tab/>
        </w:r>
        <w:r w:rsidRPr="003B0833">
          <w:rPr>
            <w:noProof/>
            <w:webHidden/>
            <w:color w:val="1F497D" w:themeColor="text2"/>
            <w:sz w:val="28"/>
            <w:szCs w:val="28"/>
          </w:rPr>
          <w:fldChar w:fldCharType="begin"/>
        </w:r>
        <w:r w:rsidRPr="003B0833">
          <w:rPr>
            <w:noProof/>
            <w:webHidden/>
            <w:color w:val="1F497D" w:themeColor="text2"/>
            <w:sz w:val="28"/>
            <w:szCs w:val="28"/>
          </w:rPr>
          <w:instrText xml:space="preserve"> PAGEREF _Toc372975188 \h </w:instrText>
        </w:r>
        <w:r w:rsidRPr="003B0833">
          <w:rPr>
            <w:noProof/>
            <w:webHidden/>
            <w:color w:val="1F497D" w:themeColor="text2"/>
            <w:sz w:val="28"/>
            <w:szCs w:val="28"/>
          </w:rPr>
        </w:r>
        <w:r w:rsidRPr="003B0833">
          <w:rPr>
            <w:noProof/>
            <w:webHidden/>
            <w:color w:val="1F497D" w:themeColor="text2"/>
            <w:sz w:val="28"/>
            <w:szCs w:val="28"/>
          </w:rPr>
          <w:fldChar w:fldCharType="separate"/>
        </w:r>
        <w:r w:rsidR="00EF2CAF">
          <w:rPr>
            <w:noProof/>
            <w:webHidden/>
            <w:color w:val="1F497D" w:themeColor="text2"/>
            <w:sz w:val="28"/>
            <w:szCs w:val="28"/>
          </w:rPr>
          <w:t>80</w:t>
        </w:r>
        <w:r w:rsidRPr="003B0833">
          <w:rPr>
            <w:noProof/>
            <w:webHidden/>
            <w:color w:val="1F497D" w:themeColor="text2"/>
            <w:sz w:val="28"/>
            <w:szCs w:val="28"/>
          </w:rPr>
          <w:fldChar w:fldCharType="end"/>
        </w:r>
      </w:hyperlink>
    </w:p>
    <w:p w:rsidR="007F232D" w:rsidRDefault="007F232D" w:rsidP="003B0833">
      <w:pPr>
        <w:jc w:val="both"/>
        <w:rPr>
          <w:rFonts w:ascii="Times New Roman" w:eastAsiaTheme="majorEastAsia" w:hAnsi="Times New Roman" w:cstheme="majorBidi"/>
          <w:b/>
          <w:bCs/>
          <w:color w:val="002060"/>
          <w:sz w:val="36"/>
          <w:szCs w:val="36"/>
          <w:lang w:val="be-BY"/>
        </w:rPr>
      </w:pPr>
      <w:r w:rsidRPr="003B0833">
        <w:rPr>
          <w:rFonts w:ascii="Times New Roman" w:hAnsi="Times New Roman"/>
          <w:b/>
          <w:color w:val="1F497D" w:themeColor="text2"/>
          <w:sz w:val="28"/>
          <w:szCs w:val="28"/>
          <w:lang w:val="be-BY"/>
        </w:rPr>
        <w:fldChar w:fldCharType="end"/>
      </w:r>
      <w:r>
        <w:rPr>
          <w:rFonts w:ascii="Times New Roman" w:hAnsi="Times New Roman"/>
          <w:color w:val="002060"/>
          <w:sz w:val="36"/>
          <w:szCs w:val="36"/>
          <w:lang w:val="be-BY"/>
        </w:rPr>
        <w:br w:type="page"/>
      </w:r>
    </w:p>
    <w:p w:rsidR="007F232D" w:rsidRPr="003B0833" w:rsidRDefault="007F232D" w:rsidP="007F232D">
      <w:pPr>
        <w:pStyle w:val="1"/>
        <w:spacing w:before="0"/>
        <w:jc w:val="center"/>
        <w:rPr>
          <w:rFonts w:ascii="Times New Roman" w:hAnsi="Times New Roman"/>
          <w:color w:val="002060"/>
          <w:sz w:val="44"/>
          <w:szCs w:val="36"/>
          <w:lang w:val="be-BY"/>
        </w:rPr>
      </w:pPr>
      <w:bookmarkStart w:id="1" w:name="_Toc372975167"/>
      <w:r w:rsidRPr="003B0833">
        <w:rPr>
          <w:rFonts w:ascii="Times New Roman" w:hAnsi="Times New Roman"/>
          <w:color w:val="002060"/>
          <w:sz w:val="44"/>
          <w:szCs w:val="36"/>
        </w:rPr>
        <w:lastRenderedPageBreak/>
        <w:t>Уводз</w:t>
      </w:r>
      <w:proofErr w:type="gramStart"/>
      <w:r w:rsidRPr="003B0833">
        <w:rPr>
          <w:rFonts w:ascii="Times New Roman" w:hAnsi="Times New Roman"/>
          <w:color w:val="002060"/>
          <w:sz w:val="44"/>
          <w:szCs w:val="36"/>
          <w:lang w:val="en-US"/>
        </w:rPr>
        <w:t>i</w:t>
      </w:r>
      <w:proofErr w:type="gramEnd"/>
      <w:r w:rsidRPr="003B0833">
        <w:rPr>
          <w:rFonts w:ascii="Times New Roman" w:hAnsi="Times New Roman"/>
          <w:color w:val="002060"/>
          <w:sz w:val="44"/>
          <w:szCs w:val="36"/>
        </w:rPr>
        <w:t>ны</w:t>
      </w:r>
      <w:bookmarkEnd w:id="1"/>
    </w:p>
    <w:p w:rsidR="007F232D" w:rsidRDefault="007F232D" w:rsidP="007F232D">
      <w:pPr>
        <w:tabs>
          <w:tab w:val="left" w:pos="1985"/>
        </w:tabs>
        <w:spacing w:after="0"/>
        <w:ind w:firstLine="4253"/>
        <w:jc w:val="both"/>
        <w:rPr>
          <w:b/>
          <w:color w:val="00B050"/>
          <w:sz w:val="28"/>
          <w:szCs w:val="28"/>
          <w:lang w:val="be-BY"/>
        </w:rPr>
      </w:pPr>
    </w:p>
    <w:p w:rsidR="007F232D" w:rsidRPr="00F43252" w:rsidRDefault="007F232D" w:rsidP="007F232D">
      <w:pPr>
        <w:tabs>
          <w:tab w:val="left" w:pos="1985"/>
        </w:tabs>
        <w:spacing w:after="0"/>
        <w:ind w:firstLine="4253"/>
        <w:jc w:val="both"/>
        <w:rPr>
          <w:rFonts w:ascii="Times New Roman" w:hAnsi="Times New Roman"/>
          <w:b/>
          <w:color w:val="00B050"/>
          <w:sz w:val="28"/>
          <w:szCs w:val="36"/>
          <w:lang w:val="be-BY"/>
        </w:rPr>
      </w:pPr>
      <w:r>
        <w:rPr>
          <w:b/>
          <w:color w:val="00B050"/>
          <w:sz w:val="28"/>
          <w:szCs w:val="28"/>
          <w:lang w:val="be-BY"/>
        </w:rPr>
        <w:t>Сярэдняя школа №</w:t>
      </w:r>
      <w:r w:rsidRPr="00F43252">
        <w:rPr>
          <w:b/>
          <w:color w:val="00B050"/>
          <w:sz w:val="28"/>
          <w:szCs w:val="28"/>
          <w:lang w:val="be-BY"/>
        </w:rPr>
        <w:t xml:space="preserve"> </w:t>
      </w:r>
      <w:r w:rsidRPr="00F43252">
        <w:rPr>
          <w:rFonts w:ascii="Times New Roman" w:hAnsi="Times New Roman"/>
          <w:b/>
          <w:color w:val="00B050"/>
          <w:sz w:val="28"/>
          <w:szCs w:val="36"/>
          <w:lang w:val="be-BY"/>
        </w:rPr>
        <w:t>11, Яронька</w:t>
      </w:r>
      <w:r w:rsidRPr="007F5546">
        <w:rPr>
          <w:rFonts w:ascii="Times New Roman" w:hAnsi="Times New Roman"/>
          <w:b/>
          <w:color w:val="00B050"/>
          <w:sz w:val="28"/>
          <w:szCs w:val="36"/>
        </w:rPr>
        <w:t xml:space="preserve"> </w:t>
      </w:r>
      <w:r w:rsidRPr="00F43252">
        <w:rPr>
          <w:rFonts w:ascii="Times New Roman" w:hAnsi="Times New Roman"/>
          <w:b/>
          <w:color w:val="00B050"/>
          <w:sz w:val="28"/>
          <w:szCs w:val="36"/>
          <w:lang w:val="be-BY"/>
        </w:rPr>
        <w:t>В. Л.</w:t>
      </w:r>
    </w:p>
    <w:p w:rsidR="007F232D" w:rsidRDefault="007F232D" w:rsidP="007F232D">
      <w:pPr>
        <w:spacing w:after="0"/>
        <w:ind w:firstLine="709"/>
        <w:jc w:val="both"/>
        <w:rPr>
          <w:rFonts w:ascii="Times New Roman" w:hAnsi="Times New Roman"/>
          <w:b/>
          <w:i/>
          <w:color w:val="00B050"/>
          <w:sz w:val="28"/>
          <w:szCs w:val="28"/>
          <w:u w:val="single"/>
        </w:rPr>
      </w:pPr>
    </w:p>
    <w:p w:rsidR="007F232D" w:rsidRPr="000356C0" w:rsidRDefault="007F232D" w:rsidP="007F232D">
      <w:pPr>
        <w:spacing w:after="0"/>
        <w:ind w:firstLine="709"/>
        <w:jc w:val="both"/>
        <w:rPr>
          <w:rFonts w:ascii="Times New Roman" w:hAnsi="Times New Roman"/>
          <w:b/>
          <w:i/>
          <w:color w:val="00B050"/>
          <w:sz w:val="28"/>
          <w:szCs w:val="28"/>
          <w:u w:val="single"/>
          <w:lang w:val="be-BY"/>
        </w:rPr>
      </w:pPr>
      <w:r>
        <w:rPr>
          <w:rFonts w:ascii="Times New Roman" w:hAnsi="Times New Roman"/>
          <w:b/>
          <w:i/>
          <w:color w:val="00B050"/>
          <w:sz w:val="28"/>
          <w:szCs w:val="28"/>
          <w:u w:val="single"/>
          <w:lang w:val="be-BY"/>
        </w:rPr>
        <w:t>Узгадайце</w:t>
      </w:r>
      <w:r w:rsidRPr="000356C0">
        <w:rPr>
          <w:rFonts w:ascii="Times New Roman" w:hAnsi="Times New Roman"/>
          <w:b/>
          <w:i/>
          <w:color w:val="00B050"/>
          <w:sz w:val="28"/>
          <w:szCs w:val="28"/>
          <w:u w:val="single"/>
        </w:rPr>
        <w:t xml:space="preserve">:  </w:t>
      </w:r>
    </w:p>
    <w:p w:rsidR="007F232D" w:rsidRPr="00944ECC" w:rsidRDefault="007F232D" w:rsidP="007F232D">
      <w:pPr>
        <w:spacing w:after="0"/>
        <w:ind w:firstLine="709"/>
        <w:jc w:val="both"/>
        <w:rPr>
          <w:rFonts w:ascii="Times New Roman" w:hAnsi="Times New Roman"/>
          <w:sz w:val="28"/>
          <w:szCs w:val="28"/>
        </w:rPr>
      </w:pPr>
      <w:r>
        <w:rPr>
          <w:rFonts w:ascii="Times New Roman" w:hAnsi="Times New Roman"/>
          <w:sz w:val="28"/>
          <w:szCs w:val="28"/>
        </w:rPr>
        <w:t>П</w:t>
      </w:r>
      <w:r w:rsidRPr="00944ECC">
        <w:rPr>
          <w:rFonts w:ascii="Times New Roman" w:hAnsi="Times New Roman"/>
          <w:sz w:val="28"/>
          <w:szCs w:val="28"/>
        </w:rPr>
        <w:t>а  вертыкал</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w:t>
      </w:r>
    </w:p>
    <w:p w:rsidR="007F232D" w:rsidRPr="00B26B0E" w:rsidRDefault="007F232D" w:rsidP="007F232D">
      <w:pPr>
        <w:spacing w:after="0"/>
        <w:ind w:firstLine="709"/>
        <w:jc w:val="both"/>
        <w:rPr>
          <w:rFonts w:ascii="Times New Roman" w:hAnsi="Times New Roman"/>
          <w:i/>
          <w:sz w:val="32"/>
          <w:szCs w:val="28"/>
          <w:lang w:val="be-BY"/>
        </w:rPr>
      </w:pPr>
      <w:r w:rsidRPr="00944ECC">
        <w:rPr>
          <w:rFonts w:ascii="Times New Roman" w:hAnsi="Times New Roman"/>
          <w:sz w:val="28"/>
          <w:szCs w:val="28"/>
        </w:rPr>
        <w:t>1. Як</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 xml:space="preserve"> самы старажытны горад Беларус</w:t>
      </w:r>
      <w:r w:rsidRPr="00944ECC">
        <w:rPr>
          <w:rFonts w:ascii="Times New Roman" w:hAnsi="Times New Roman"/>
          <w:sz w:val="28"/>
          <w:szCs w:val="28"/>
          <w:lang w:val="en-US"/>
        </w:rPr>
        <w:t>i</w:t>
      </w:r>
      <w:r w:rsidRPr="00944ECC">
        <w:rPr>
          <w:rFonts w:ascii="Times New Roman" w:hAnsi="Times New Roman"/>
          <w:sz w:val="28"/>
          <w:szCs w:val="28"/>
        </w:rPr>
        <w:t xml:space="preserve"> </w:t>
      </w:r>
      <w:r w:rsidRPr="00944ECC">
        <w:rPr>
          <w:rFonts w:ascii="Times New Roman" w:hAnsi="Times New Roman"/>
          <w:sz w:val="28"/>
          <w:szCs w:val="28"/>
          <w:lang w:val="be-BY"/>
        </w:rPr>
        <w:t>?</w:t>
      </w:r>
      <w:r>
        <w:rPr>
          <w:rFonts w:ascii="Times New Roman" w:hAnsi="Times New Roman"/>
          <w:sz w:val="28"/>
          <w:szCs w:val="28"/>
          <w:lang w:val="be-BY"/>
        </w:rPr>
        <w:t>(</w:t>
      </w:r>
      <w:r w:rsidRPr="00B26B0E">
        <w:rPr>
          <w:rFonts w:ascii="Times New Roman" w:hAnsi="Times New Roman"/>
          <w:i/>
          <w:sz w:val="28"/>
          <w:szCs w:val="24"/>
          <w:lang w:val="be-BY"/>
        </w:rPr>
        <w:t>К</w:t>
      </w:r>
      <w:r w:rsidRPr="00B26B0E">
        <w:rPr>
          <w:rFonts w:ascii="Times New Roman" w:hAnsi="Times New Roman"/>
          <w:i/>
          <w:sz w:val="28"/>
          <w:szCs w:val="24"/>
        </w:rPr>
        <w:t>ал</w:t>
      </w:r>
      <w:r w:rsidRPr="00B26B0E">
        <w:rPr>
          <w:rFonts w:ascii="Times New Roman" w:hAnsi="Times New Roman"/>
          <w:i/>
          <w:sz w:val="28"/>
          <w:szCs w:val="24"/>
          <w:lang w:val="en-US"/>
        </w:rPr>
        <w:t>i</w:t>
      </w:r>
      <w:r w:rsidRPr="00B26B0E">
        <w:rPr>
          <w:rFonts w:ascii="Times New Roman" w:hAnsi="Times New Roman"/>
          <w:i/>
          <w:sz w:val="28"/>
          <w:szCs w:val="24"/>
        </w:rPr>
        <w:t xml:space="preserve"> вы прав</w:t>
      </w:r>
      <w:r w:rsidRPr="00B26B0E">
        <w:rPr>
          <w:rFonts w:ascii="Times New Roman" w:hAnsi="Times New Roman"/>
          <w:i/>
          <w:sz w:val="28"/>
          <w:szCs w:val="24"/>
          <w:lang w:val="en-US"/>
        </w:rPr>
        <w:t>i</w:t>
      </w:r>
      <w:r w:rsidRPr="00B26B0E">
        <w:rPr>
          <w:rFonts w:ascii="Times New Roman" w:hAnsi="Times New Roman"/>
          <w:i/>
          <w:sz w:val="28"/>
          <w:szCs w:val="24"/>
        </w:rPr>
        <w:t>льна адкажаце на гэта пытанне, то атрымаеце падказку- ключавое слова</w:t>
      </w:r>
      <w:r w:rsidRPr="00B26B0E">
        <w:rPr>
          <w:rFonts w:ascii="Times New Roman" w:hAnsi="Times New Roman"/>
          <w:i/>
          <w:sz w:val="28"/>
          <w:szCs w:val="24"/>
          <w:lang w:val="be-BY"/>
        </w:rPr>
        <w:t>.</w:t>
      </w:r>
      <w:r>
        <w:rPr>
          <w:rFonts w:ascii="Times New Roman" w:hAnsi="Times New Roman"/>
          <w:i/>
          <w:sz w:val="28"/>
          <w:szCs w:val="24"/>
          <w:lang w:val="be-BY"/>
        </w:rPr>
        <w:t>)</w:t>
      </w:r>
    </w:p>
    <w:p w:rsidR="007F232D" w:rsidRPr="00944ECC" w:rsidRDefault="007F232D" w:rsidP="007F232D">
      <w:pPr>
        <w:spacing w:after="0"/>
        <w:ind w:firstLine="709"/>
        <w:jc w:val="both"/>
        <w:rPr>
          <w:rFonts w:ascii="Times New Roman" w:hAnsi="Times New Roman"/>
          <w:sz w:val="28"/>
          <w:szCs w:val="28"/>
        </w:rPr>
      </w:pPr>
      <w:r w:rsidRPr="00944ECC">
        <w:rPr>
          <w:rFonts w:ascii="Times New Roman" w:hAnsi="Times New Roman"/>
          <w:sz w:val="28"/>
          <w:szCs w:val="28"/>
        </w:rPr>
        <w:t>Па гарызантал</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w:t>
      </w:r>
    </w:p>
    <w:p w:rsidR="007F232D" w:rsidRDefault="007F232D" w:rsidP="007F232D">
      <w:pPr>
        <w:spacing w:after="0"/>
        <w:ind w:firstLine="709"/>
        <w:jc w:val="both"/>
        <w:rPr>
          <w:rFonts w:ascii="Times New Roman" w:hAnsi="Times New Roman"/>
          <w:sz w:val="28"/>
          <w:szCs w:val="28"/>
        </w:rPr>
      </w:pPr>
      <w:r w:rsidRPr="00944ECC">
        <w:rPr>
          <w:rFonts w:ascii="Times New Roman" w:hAnsi="Times New Roman"/>
          <w:sz w:val="28"/>
          <w:szCs w:val="28"/>
        </w:rPr>
        <w:t>1. Адкуль пайшла яго назва?  2.Першы летап</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сны князь гэтага горада?  3.Князь, пры як</w:t>
      </w:r>
      <w:r w:rsidRPr="00944ECC">
        <w:rPr>
          <w:rFonts w:ascii="Times New Roman" w:hAnsi="Times New Roman"/>
          <w:sz w:val="28"/>
          <w:szCs w:val="28"/>
          <w:lang w:val="en-US"/>
        </w:rPr>
        <w:t>i</w:t>
      </w:r>
      <w:r w:rsidRPr="00944ECC">
        <w:rPr>
          <w:rFonts w:ascii="Times New Roman" w:hAnsi="Times New Roman"/>
          <w:sz w:val="28"/>
          <w:szCs w:val="28"/>
        </w:rPr>
        <w:t>м Полацк дасягну</w:t>
      </w:r>
      <w:r w:rsidRPr="00944ECC">
        <w:rPr>
          <w:rFonts w:ascii="Times New Roman" w:hAnsi="Times New Roman"/>
          <w:sz w:val="28"/>
          <w:szCs w:val="28"/>
          <w:lang w:val="be-BY"/>
        </w:rPr>
        <w:t>ў</w:t>
      </w:r>
      <w:r w:rsidRPr="00944ECC">
        <w:rPr>
          <w:rFonts w:ascii="Times New Roman" w:hAnsi="Times New Roman"/>
          <w:sz w:val="28"/>
          <w:szCs w:val="28"/>
        </w:rPr>
        <w:t xml:space="preserve"> найбольшай магутнасц</w:t>
      </w:r>
      <w:r w:rsidRPr="00944ECC">
        <w:rPr>
          <w:rFonts w:ascii="Times New Roman" w:hAnsi="Times New Roman"/>
          <w:sz w:val="28"/>
          <w:szCs w:val="28"/>
          <w:lang w:val="en-US"/>
        </w:rPr>
        <w:t>i</w:t>
      </w:r>
      <w:r w:rsidRPr="00944ECC">
        <w:rPr>
          <w:rFonts w:ascii="Times New Roman" w:hAnsi="Times New Roman"/>
          <w:sz w:val="28"/>
          <w:szCs w:val="28"/>
        </w:rPr>
        <w:t>?  4.Князь, як</w:t>
      </w:r>
      <w:r w:rsidRPr="00944ECC">
        <w:rPr>
          <w:rFonts w:ascii="Times New Roman" w:hAnsi="Times New Roman"/>
          <w:sz w:val="28"/>
          <w:szCs w:val="28"/>
          <w:lang w:val="en-US"/>
        </w:rPr>
        <w:t>i</w:t>
      </w:r>
      <w:r w:rsidRPr="00944ECC">
        <w:rPr>
          <w:rFonts w:ascii="Times New Roman" w:hAnsi="Times New Roman"/>
          <w:sz w:val="28"/>
          <w:szCs w:val="28"/>
        </w:rPr>
        <w:t xml:space="preserve"> пабудава</w:t>
      </w:r>
      <w:r w:rsidRPr="00944ECC">
        <w:rPr>
          <w:rFonts w:ascii="Times New Roman" w:hAnsi="Times New Roman"/>
          <w:sz w:val="28"/>
          <w:szCs w:val="28"/>
          <w:lang w:val="be-BY"/>
        </w:rPr>
        <w:t xml:space="preserve">ў </w:t>
      </w:r>
      <w:r w:rsidRPr="00944ECC">
        <w:rPr>
          <w:rFonts w:ascii="Times New Roman" w:hAnsi="Times New Roman"/>
          <w:sz w:val="28"/>
          <w:szCs w:val="28"/>
        </w:rPr>
        <w:t>горад Брасла</w:t>
      </w:r>
      <w:r w:rsidRPr="00944ECC">
        <w:rPr>
          <w:rFonts w:ascii="Times New Roman" w:hAnsi="Times New Roman"/>
          <w:sz w:val="28"/>
          <w:szCs w:val="28"/>
          <w:lang w:val="be-BY"/>
        </w:rPr>
        <w:t>ў</w:t>
      </w:r>
      <w:r w:rsidRPr="00944ECC">
        <w:rPr>
          <w:rFonts w:ascii="Times New Roman" w:hAnsi="Times New Roman"/>
          <w:sz w:val="28"/>
          <w:szCs w:val="28"/>
        </w:rPr>
        <w:t>? 5.Клятва князя?  6.Шлях « з вараг  у ...»?</w:t>
      </w:r>
    </w:p>
    <w:p w:rsidR="003B0833" w:rsidRPr="00944ECC" w:rsidRDefault="003B0833" w:rsidP="007F232D">
      <w:pPr>
        <w:spacing w:after="0"/>
        <w:ind w:firstLine="709"/>
        <w:jc w:val="both"/>
        <w:rPr>
          <w:rFonts w:ascii="Times New Roman" w:hAnsi="Times New Roman"/>
          <w:sz w:val="28"/>
          <w:szCs w:val="28"/>
        </w:rPr>
      </w:pPr>
    </w:p>
    <w:tbl>
      <w:tblPr>
        <w:tblpPr w:leftFromText="180" w:rightFromText="180" w:vertAnchor="text" w:horzAnchor="margin" w:tblpXSpec="center" w:tblpY="803"/>
        <w:tblW w:w="9042" w:type="dxa"/>
        <w:tblLook w:val="04A0" w:firstRow="1" w:lastRow="0" w:firstColumn="1" w:lastColumn="0" w:noHBand="0" w:noVBand="1"/>
      </w:tblPr>
      <w:tblGrid>
        <w:gridCol w:w="604"/>
        <w:gridCol w:w="604"/>
        <w:gridCol w:w="604"/>
        <w:gridCol w:w="604"/>
        <w:gridCol w:w="604"/>
        <w:gridCol w:w="604"/>
        <w:gridCol w:w="604"/>
        <w:gridCol w:w="604"/>
        <w:gridCol w:w="604"/>
        <w:gridCol w:w="604"/>
        <w:gridCol w:w="586"/>
        <w:gridCol w:w="604"/>
        <w:gridCol w:w="604"/>
        <w:gridCol w:w="604"/>
        <w:gridCol w:w="604"/>
      </w:tblGrid>
      <w:tr w:rsidR="007F232D" w:rsidRPr="00A42E1D" w:rsidTr="00053A00">
        <w:trPr>
          <w:trHeight w:val="447"/>
        </w:trPr>
        <w:tc>
          <w:tcPr>
            <w:tcW w:w="604" w:type="dxa"/>
            <w:tcBorders>
              <w:top w:val="nil"/>
              <w:left w:val="nil"/>
              <w:bottom w:val="single" w:sz="4" w:space="0" w:color="auto"/>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 </w:t>
            </w:r>
          </w:p>
        </w:tc>
        <w:tc>
          <w:tcPr>
            <w:tcW w:w="604" w:type="dxa"/>
            <w:tcBorders>
              <w:top w:val="nil"/>
              <w:left w:val="nil"/>
              <w:bottom w:val="single" w:sz="4" w:space="0" w:color="auto"/>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 </w:t>
            </w:r>
          </w:p>
        </w:tc>
        <w:tc>
          <w:tcPr>
            <w:tcW w:w="604" w:type="dxa"/>
            <w:tcBorders>
              <w:top w:val="nil"/>
              <w:left w:val="nil"/>
              <w:bottom w:val="single" w:sz="4" w:space="0" w:color="auto"/>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 </w:t>
            </w:r>
          </w:p>
        </w:tc>
        <w:tc>
          <w:tcPr>
            <w:tcW w:w="604" w:type="dxa"/>
            <w:tcBorders>
              <w:top w:val="nil"/>
              <w:left w:val="nil"/>
              <w:bottom w:val="single" w:sz="4" w:space="0" w:color="auto"/>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 </w:t>
            </w:r>
          </w:p>
        </w:tc>
        <w:tc>
          <w:tcPr>
            <w:tcW w:w="604" w:type="dxa"/>
            <w:tcBorders>
              <w:top w:val="nil"/>
              <w:left w:val="nil"/>
              <w:bottom w:val="single" w:sz="4" w:space="0" w:color="auto"/>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 </w:t>
            </w: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 </w:t>
            </w:r>
          </w:p>
        </w:tc>
        <w:tc>
          <w:tcPr>
            <w:tcW w:w="604" w:type="dxa"/>
            <w:tcBorders>
              <w:top w:val="single" w:sz="4" w:space="0" w:color="auto"/>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1</w:t>
            </w:r>
          </w:p>
        </w:tc>
        <w:tc>
          <w:tcPr>
            <w:tcW w:w="604" w:type="dxa"/>
            <w:tcBorders>
              <w:top w:val="single" w:sz="4" w:space="0" w:color="auto"/>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single" w:sz="4" w:space="0" w:color="auto"/>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single" w:sz="4" w:space="0" w:color="auto"/>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586" w:type="dxa"/>
            <w:tcBorders>
              <w:top w:val="single" w:sz="4" w:space="0" w:color="auto"/>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single" w:sz="4" w:space="0" w:color="auto"/>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 </w:t>
            </w:r>
          </w:p>
        </w:tc>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r>
      <w:tr w:rsidR="007F232D" w:rsidRPr="00A42E1D" w:rsidTr="00053A00">
        <w:trPr>
          <w:trHeight w:val="447"/>
        </w:trPr>
        <w:tc>
          <w:tcPr>
            <w:tcW w:w="604" w:type="dxa"/>
            <w:tcBorders>
              <w:top w:val="nil"/>
              <w:left w:val="single" w:sz="4" w:space="0" w:color="auto"/>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Pr>
                <w:rFonts w:eastAsia="Times New Roman"/>
                <w:color w:val="000000"/>
                <w:lang w:eastAsia="ru-RU"/>
              </w:rPr>
              <w:t>2</w:t>
            </w: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 </w:t>
            </w:r>
          </w:p>
        </w:tc>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 </w:t>
            </w:r>
          </w:p>
        </w:tc>
        <w:tc>
          <w:tcPr>
            <w:tcW w:w="586"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 </w:t>
            </w:r>
          </w:p>
        </w:tc>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 </w:t>
            </w:r>
          </w:p>
        </w:tc>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r>
      <w:tr w:rsidR="007F232D" w:rsidRPr="00A42E1D" w:rsidTr="00053A00">
        <w:trPr>
          <w:trHeight w:val="447"/>
        </w:trPr>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nil"/>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Pr>
                <w:rFonts w:eastAsia="Times New Roman"/>
                <w:color w:val="000000"/>
                <w:lang w:eastAsia="ru-RU"/>
              </w:rPr>
              <w:t>3</w:t>
            </w: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586" w:type="dxa"/>
            <w:tcBorders>
              <w:top w:val="nil"/>
              <w:left w:val="nil"/>
              <w:bottom w:val="single" w:sz="4" w:space="0" w:color="auto"/>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r>
      <w:tr w:rsidR="007F232D" w:rsidRPr="00A42E1D" w:rsidTr="00053A00">
        <w:trPr>
          <w:trHeight w:val="436"/>
        </w:trPr>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Pr>
                <w:rFonts w:eastAsia="Times New Roman"/>
                <w:color w:val="000000"/>
                <w:lang w:eastAsia="ru-RU"/>
              </w:rPr>
              <w:t>4</w:t>
            </w: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586"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r>
      <w:tr w:rsidR="007F232D" w:rsidRPr="00A42E1D" w:rsidTr="00053A00">
        <w:trPr>
          <w:trHeight w:val="447"/>
        </w:trPr>
        <w:tc>
          <w:tcPr>
            <w:tcW w:w="604" w:type="dxa"/>
            <w:tcBorders>
              <w:top w:val="nil"/>
              <w:left w:val="nil"/>
              <w:bottom w:val="nil"/>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Pr>
                <w:rFonts w:eastAsia="Times New Roman"/>
                <w:color w:val="000000"/>
                <w:lang w:eastAsia="ru-RU"/>
              </w:rPr>
              <w:t>5</w:t>
            </w: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586"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r>
      <w:tr w:rsidR="007F232D" w:rsidRPr="00A42E1D" w:rsidTr="00053A00">
        <w:trPr>
          <w:trHeight w:val="447"/>
        </w:trPr>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nil"/>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Pr>
                <w:rFonts w:eastAsia="Times New Roman"/>
                <w:color w:val="000000"/>
                <w:lang w:eastAsia="ru-RU"/>
              </w:rPr>
              <w:t>6</w:t>
            </w: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single" w:sz="4" w:space="0" w:color="auto"/>
              <w:right w:val="single" w:sz="4" w:space="0" w:color="auto"/>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p>
        </w:tc>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 </w:t>
            </w:r>
          </w:p>
        </w:tc>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 </w:t>
            </w:r>
          </w:p>
        </w:tc>
        <w:tc>
          <w:tcPr>
            <w:tcW w:w="586"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 </w:t>
            </w:r>
          </w:p>
        </w:tc>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 </w:t>
            </w:r>
          </w:p>
        </w:tc>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 </w:t>
            </w:r>
          </w:p>
        </w:tc>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 </w:t>
            </w:r>
          </w:p>
        </w:tc>
        <w:tc>
          <w:tcPr>
            <w:tcW w:w="604" w:type="dxa"/>
            <w:tcBorders>
              <w:top w:val="nil"/>
              <w:left w:val="nil"/>
              <w:bottom w:val="nil"/>
              <w:right w:val="nil"/>
            </w:tcBorders>
            <w:shd w:val="clear" w:color="auto" w:fill="auto"/>
            <w:noWrap/>
            <w:vAlign w:val="bottom"/>
            <w:hideMark/>
          </w:tcPr>
          <w:p w:rsidR="007F232D" w:rsidRPr="00A42E1D" w:rsidRDefault="007F232D" w:rsidP="00053A00">
            <w:pPr>
              <w:spacing w:after="0"/>
              <w:ind w:firstLine="709"/>
              <w:jc w:val="both"/>
              <w:rPr>
                <w:rFonts w:eastAsia="Times New Roman"/>
                <w:color w:val="000000"/>
                <w:lang w:eastAsia="ru-RU"/>
              </w:rPr>
            </w:pPr>
            <w:r w:rsidRPr="00A42E1D">
              <w:rPr>
                <w:rFonts w:eastAsia="Times New Roman"/>
                <w:color w:val="000000"/>
                <w:lang w:eastAsia="ru-RU"/>
              </w:rPr>
              <w:t> </w:t>
            </w:r>
          </w:p>
        </w:tc>
      </w:tr>
    </w:tbl>
    <w:p w:rsidR="007F232D" w:rsidRDefault="007F232D" w:rsidP="007F232D">
      <w:pPr>
        <w:tabs>
          <w:tab w:val="left" w:pos="1701"/>
        </w:tabs>
        <w:spacing w:after="0"/>
        <w:ind w:firstLine="709"/>
        <w:jc w:val="both"/>
        <w:rPr>
          <w:b/>
          <w:i/>
          <w:sz w:val="28"/>
          <w:szCs w:val="28"/>
          <w:u w:val="single"/>
          <w:lang w:val="be-BY"/>
        </w:rPr>
      </w:pPr>
    </w:p>
    <w:p w:rsidR="003B0833" w:rsidRDefault="003B0833" w:rsidP="007F232D">
      <w:pPr>
        <w:tabs>
          <w:tab w:val="left" w:pos="1701"/>
        </w:tabs>
        <w:spacing w:after="0"/>
        <w:ind w:firstLine="709"/>
        <w:jc w:val="both"/>
        <w:rPr>
          <w:b/>
          <w:i/>
          <w:sz w:val="28"/>
          <w:szCs w:val="28"/>
          <w:u w:val="single"/>
          <w:lang w:val="be-BY"/>
        </w:rPr>
      </w:pPr>
    </w:p>
    <w:p w:rsidR="007F232D" w:rsidRDefault="007F232D" w:rsidP="007F232D">
      <w:pPr>
        <w:tabs>
          <w:tab w:val="left" w:pos="1701"/>
        </w:tabs>
        <w:spacing w:after="0"/>
        <w:ind w:firstLine="709"/>
        <w:jc w:val="both"/>
        <w:rPr>
          <w:b/>
          <w:i/>
          <w:color w:val="1F497D" w:themeColor="text2"/>
          <w:sz w:val="28"/>
          <w:szCs w:val="28"/>
          <w:u w:val="single"/>
          <w:lang w:val="be-BY"/>
        </w:rPr>
      </w:pPr>
    </w:p>
    <w:p w:rsidR="007F232D" w:rsidRPr="00EC5C3B" w:rsidRDefault="007F232D" w:rsidP="007F232D">
      <w:pPr>
        <w:tabs>
          <w:tab w:val="left" w:pos="1701"/>
        </w:tabs>
        <w:spacing w:after="0"/>
        <w:ind w:firstLine="709"/>
        <w:jc w:val="both"/>
        <w:rPr>
          <w:rFonts w:ascii="Times New Roman" w:hAnsi="Times New Roman"/>
          <w:b/>
          <w:i/>
          <w:color w:val="1F497D" w:themeColor="text2"/>
          <w:sz w:val="32"/>
          <w:szCs w:val="32"/>
          <w:u w:val="single"/>
          <w:lang w:val="be-BY"/>
        </w:rPr>
      </w:pPr>
      <w:r w:rsidRPr="00EC5C3B">
        <w:rPr>
          <w:b/>
          <w:i/>
          <w:color w:val="1F497D" w:themeColor="text2"/>
          <w:sz w:val="28"/>
          <w:szCs w:val="28"/>
          <w:u w:val="single"/>
          <w:lang w:val="be-BY"/>
        </w:rPr>
        <w:t>1</w:t>
      </w:r>
      <w:r w:rsidRPr="00EC5C3B">
        <w:rPr>
          <w:rFonts w:ascii="Times New Roman" w:hAnsi="Times New Roman"/>
          <w:b/>
          <w:i/>
          <w:color w:val="1F497D" w:themeColor="text2"/>
          <w:sz w:val="32"/>
          <w:szCs w:val="32"/>
          <w:u w:val="single"/>
        </w:rPr>
        <w:t xml:space="preserve">. Месца Полацка </w:t>
      </w:r>
      <w:r w:rsidRPr="00EC5C3B">
        <w:rPr>
          <w:rFonts w:ascii="Times New Roman" w:hAnsi="Times New Roman"/>
          <w:b/>
          <w:i/>
          <w:color w:val="1F497D" w:themeColor="text2"/>
          <w:sz w:val="32"/>
          <w:szCs w:val="32"/>
          <w:u w:val="single"/>
          <w:lang w:val="be-BY"/>
        </w:rPr>
        <w:t>ў</w:t>
      </w:r>
      <w:r w:rsidRPr="00EC5C3B">
        <w:rPr>
          <w:rFonts w:ascii="Times New Roman" w:hAnsi="Times New Roman"/>
          <w:b/>
          <w:i/>
          <w:color w:val="1F497D" w:themeColor="text2"/>
          <w:sz w:val="32"/>
          <w:szCs w:val="32"/>
          <w:u w:val="single"/>
        </w:rPr>
        <w:t xml:space="preserve"> сярэдневяковай г</w:t>
      </w:r>
      <w:proofErr w:type="gramStart"/>
      <w:r w:rsidRPr="00EC5C3B">
        <w:rPr>
          <w:rFonts w:ascii="Times New Roman" w:hAnsi="Times New Roman"/>
          <w:b/>
          <w:i/>
          <w:color w:val="1F497D" w:themeColor="text2"/>
          <w:sz w:val="32"/>
          <w:szCs w:val="32"/>
          <w:u w:val="single"/>
          <w:lang w:val="en-US"/>
        </w:rPr>
        <w:t>i</w:t>
      </w:r>
      <w:proofErr w:type="gramEnd"/>
      <w:r w:rsidRPr="00EC5C3B">
        <w:rPr>
          <w:rFonts w:ascii="Times New Roman" w:hAnsi="Times New Roman"/>
          <w:b/>
          <w:i/>
          <w:color w:val="1F497D" w:themeColor="text2"/>
          <w:sz w:val="32"/>
          <w:szCs w:val="32"/>
          <w:u w:val="single"/>
        </w:rPr>
        <w:t>сторы</w:t>
      </w:r>
      <w:r w:rsidRPr="00EC5C3B">
        <w:rPr>
          <w:rFonts w:ascii="Times New Roman" w:hAnsi="Times New Roman"/>
          <w:b/>
          <w:i/>
          <w:color w:val="1F497D" w:themeColor="text2"/>
          <w:sz w:val="32"/>
          <w:szCs w:val="32"/>
          <w:u w:val="single"/>
          <w:lang w:val="en-US"/>
        </w:rPr>
        <w:t>i</w:t>
      </w:r>
    </w:p>
    <w:p w:rsidR="007F232D" w:rsidRPr="00944ECC" w:rsidRDefault="007F232D" w:rsidP="007F232D">
      <w:pPr>
        <w:tabs>
          <w:tab w:val="left" w:pos="1701"/>
        </w:tabs>
        <w:spacing w:after="0"/>
        <w:ind w:firstLine="709"/>
        <w:jc w:val="both"/>
        <w:rPr>
          <w:rFonts w:ascii="Times New Roman" w:hAnsi="Times New Roman"/>
        </w:rPr>
      </w:pPr>
      <w:r w:rsidRPr="00944ECC">
        <w:rPr>
          <w:rFonts w:ascii="Times New Roman" w:hAnsi="Times New Roman"/>
          <w:sz w:val="28"/>
          <w:szCs w:val="28"/>
        </w:rPr>
        <w:t>Старажытны Полацк прайшо</w:t>
      </w:r>
      <w:r w:rsidRPr="00944ECC">
        <w:rPr>
          <w:rFonts w:ascii="Times New Roman" w:hAnsi="Times New Roman"/>
          <w:sz w:val="28"/>
          <w:szCs w:val="28"/>
          <w:lang w:val="be-BY"/>
        </w:rPr>
        <w:t>ў</w:t>
      </w:r>
      <w:r w:rsidRPr="00944ECC">
        <w:rPr>
          <w:rFonts w:ascii="Times New Roman" w:hAnsi="Times New Roman"/>
          <w:sz w:val="28"/>
          <w:szCs w:val="28"/>
        </w:rPr>
        <w:t xml:space="preserve"> до</w:t>
      </w:r>
      <w:r w:rsidRPr="00944ECC">
        <w:rPr>
          <w:rFonts w:ascii="Times New Roman" w:hAnsi="Times New Roman"/>
          <w:sz w:val="28"/>
          <w:szCs w:val="28"/>
          <w:lang w:val="be-BY"/>
        </w:rPr>
        <w:t>ў</w:t>
      </w:r>
      <w:r w:rsidRPr="00944ECC">
        <w:rPr>
          <w:rFonts w:ascii="Times New Roman" w:hAnsi="Times New Roman"/>
          <w:sz w:val="28"/>
          <w:szCs w:val="28"/>
        </w:rPr>
        <w:t>г</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 xml:space="preserve"> </w:t>
      </w:r>
      <w:r w:rsidRPr="00944ECC">
        <w:rPr>
          <w:rFonts w:ascii="Times New Roman" w:hAnsi="Times New Roman"/>
          <w:sz w:val="28"/>
          <w:szCs w:val="28"/>
          <w:lang w:val="en-US"/>
        </w:rPr>
        <w:t>i</w:t>
      </w:r>
      <w:r w:rsidRPr="00944ECC">
        <w:rPr>
          <w:rFonts w:ascii="Times New Roman" w:hAnsi="Times New Roman"/>
          <w:sz w:val="28"/>
          <w:szCs w:val="28"/>
        </w:rPr>
        <w:t xml:space="preserve"> складаны шлях. Г</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сторыя Пола</w:t>
      </w:r>
      <w:r w:rsidRPr="00944ECC">
        <w:rPr>
          <w:rFonts w:ascii="Times New Roman" w:hAnsi="Times New Roman"/>
          <w:sz w:val="28"/>
          <w:szCs w:val="28"/>
        </w:rPr>
        <w:t>ц</w:t>
      </w:r>
      <w:r w:rsidRPr="00944ECC">
        <w:rPr>
          <w:rFonts w:ascii="Times New Roman" w:hAnsi="Times New Roman"/>
          <w:sz w:val="28"/>
          <w:szCs w:val="28"/>
        </w:rPr>
        <w:t>ка – гэта цярн</w:t>
      </w:r>
      <w:r w:rsidRPr="00944ECC">
        <w:rPr>
          <w:rFonts w:ascii="Times New Roman" w:hAnsi="Times New Roman"/>
          <w:sz w:val="28"/>
          <w:szCs w:val="28"/>
          <w:lang w:val="en-US"/>
        </w:rPr>
        <w:t>i</w:t>
      </w:r>
      <w:r w:rsidRPr="00944ECC">
        <w:rPr>
          <w:rFonts w:ascii="Times New Roman" w:hAnsi="Times New Roman"/>
          <w:sz w:val="28"/>
          <w:szCs w:val="28"/>
        </w:rPr>
        <w:t>стая г</w:t>
      </w:r>
      <w:r w:rsidRPr="00944ECC">
        <w:rPr>
          <w:rFonts w:ascii="Times New Roman" w:hAnsi="Times New Roman"/>
          <w:sz w:val="28"/>
          <w:szCs w:val="28"/>
          <w:lang w:val="en-US"/>
        </w:rPr>
        <w:t>i</w:t>
      </w:r>
      <w:r w:rsidRPr="00944ECC">
        <w:rPr>
          <w:rFonts w:ascii="Times New Roman" w:hAnsi="Times New Roman"/>
          <w:sz w:val="28"/>
          <w:szCs w:val="28"/>
        </w:rPr>
        <w:t>сторыя беларускага народа. Полацк</w:t>
      </w:r>
      <w:r>
        <w:rPr>
          <w:rFonts w:ascii="Times New Roman" w:hAnsi="Times New Roman"/>
          <w:sz w:val="28"/>
          <w:szCs w:val="28"/>
        </w:rPr>
        <w:t xml:space="preserve"> –</w:t>
      </w:r>
      <w:r w:rsidRPr="00944ECC">
        <w:rPr>
          <w:rFonts w:ascii="Times New Roman" w:hAnsi="Times New Roman"/>
          <w:sz w:val="28"/>
          <w:szCs w:val="28"/>
        </w:rPr>
        <w:t xml:space="preserve"> калыска белару</w:t>
      </w:r>
      <w:r w:rsidRPr="00944ECC">
        <w:rPr>
          <w:rFonts w:ascii="Times New Roman" w:hAnsi="Times New Roman"/>
          <w:sz w:val="28"/>
          <w:szCs w:val="28"/>
        </w:rPr>
        <w:t>с</w:t>
      </w:r>
      <w:r w:rsidRPr="00944ECC">
        <w:rPr>
          <w:rFonts w:ascii="Times New Roman" w:hAnsi="Times New Roman"/>
          <w:sz w:val="28"/>
          <w:szCs w:val="28"/>
        </w:rPr>
        <w:t>кай дзяржа</w:t>
      </w:r>
      <w:r w:rsidRPr="00944ECC">
        <w:rPr>
          <w:rFonts w:ascii="Times New Roman" w:hAnsi="Times New Roman"/>
          <w:sz w:val="28"/>
          <w:szCs w:val="28"/>
          <w:lang w:val="be-BY"/>
        </w:rPr>
        <w:t>ў</w:t>
      </w:r>
      <w:r w:rsidRPr="00944ECC">
        <w:rPr>
          <w:rFonts w:ascii="Times New Roman" w:hAnsi="Times New Roman"/>
          <w:sz w:val="28"/>
          <w:szCs w:val="28"/>
        </w:rPr>
        <w:t>насц</w:t>
      </w:r>
      <w:r w:rsidRPr="00944ECC">
        <w:rPr>
          <w:rFonts w:ascii="Times New Roman" w:hAnsi="Times New Roman"/>
          <w:sz w:val="28"/>
          <w:szCs w:val="28"/>
          <w:lang w:val="en-US"/>
        </w:rPr>
        <w:t>i</w:t>
      </w:r>
      <w:r w:rsidRPr="00944ECC">
        <w:rPr>
          <w:rFonts w:ascii="Times New Roman" w:hAnsi="Times New Roman"/>
          <w:sz w:val="28"/>
          <w:szCs w:val="28"/>
        </w:rPr>
        <w:t>, адз</w:t>
      </w:r>
      <w:r w:rsidRPr="00944ECC">
        <w:rPr>
          <w:rFonts w:ascii="Times New Roman" w:hAnsi="Times New Roman"/>
          <w:sz w:val="28"/>
          <w:szCs w:val="28"/>
          <w:lang w:val="en-US"/>
        </w:rPr>
        <w:t>i</w:t>
      </w:r>
      <w:r w:rsidRPr="00944ECC">
        <w:rPr>
          <w:rFonts w:ascii="Times New Roman" w:hAnsi="Times New Roman"/>
          <w:sz w:val="28"/>
          <w:szCs w:val="28"/>
        </w:rPr>
        <w:t>н з нашых гало</w:t>
      </w:r>
      <w:r w:rsidRPr="00944ECC">
        <w:rPr>
          <w:rFonts w:ascii="Times New Roman" w:hAnsi="Times New Roman"/>
          <w:sz w:val="28"/>
          <w:szCs w:val="28"/>
          <w:lang w:val="be-BY"/>
        </w:rPr>
        <w:t>ў</w:t>
      </w:r>
      <w:r w:rsidRPr="00944ECC">
        <w:rPr>
          <w:rFonts w:ascii="Times New Roman" w:hAnsi="Times New Roman"/>
          <w:sz w:val="28"/>
          <w:szCs w:val="28"/>
        </w:rPr>
        <w:t xml:space="preserve">ных </w:t>
      </w:r>
      <w:r w:rsidRPr="00944ECC">
        <w:rPr>
          <w:rFonts w:ascii="Times New Roman" w:hAnsi="Times New Roman"/>
          <w:sz w:val="28"/>
          <w:szCs w:val="28"/>
          <w:lang w:val="en-US"/>
        </w:rPr>
        <w:t>i</w:t>
      </w:r>
      <w:r w:rsidRPr="00944ECC">
        <w:rPr>
          <w:rFonts w:ascii="Times New Roman" w:hAnsi="Times New Roman"/>
          <w:sz w:val="28"/>
          <w:szCs w:val="28"/>
        </w:rPr>
        <w:t xml:space="preserve"> найбольш значных гарадо</w:t>
      </w:r>
      <w:r w:rsidRPr="00944ECC">
        <w:rPr>
          <w:rFonts w:ascii="Times New Roman" w:hAnsi="Times New Roman"/>
          <w:sz w:val="28"/>
          <w:szCs w:val="28"/>
          <w:lang w:val="be-BY"/>
        </w:rPr>
        <w:t>ў</w:t>
      </w:r>
      <w:r w:rsidRPr="00944ECC">
        <w:rPr>
          <w:rFonts w:ascii="Times New Roman" w:hAnsi="Times New Roman"/>
          <w:sz w:val="28"/>
          <w:szCs w:val="28"/>
        </w:rPr>
        <w:t>. П</w:t>
      </w:r>
      <w:r w:rsidRPr="00944ECC">
        <w:rPr>
          <w:rFonts w:ascii="Times New Roman" w:hAnsi="Times New Roman"/>
          <w:sz w:val="28"/>
          <w:szCs w:val="28"/>
        </w:rPr>
        <w:t>о</w:t>
      </w:r>
      <w:r w:rsidRPr="00944ECC">
        <w:rPr>
          <w:rFonts w:ascii="Times New Roman" w:hAnsi="Times New Roman"/>
          <w:sz w:val="28"/>
          <w:szCs w:val="28"/>
        </w:rPr>
        <w:t xml:space="preserve">лацк </w:t>
      </w:r>
      <w:proofErr w:type="gramStart"/>
      <w:r w:rsidRPr="00944ECC">
        <w:rPr>
          <w:rFonts w:ascii="Times New Roman" w:hAnsi="Times New Roman"/>
          <w:sz w:val="28"/>
          <w:szCs w:val="28"/>
        </w:rPr>
        <w:t>–г</w:t>
      </w:r>
      <w:proofErr w:type="gramEnd"/>
      <w:r w:rsidRPr="00944ECC">
        <w:rPr>
          <w:rFonts w:ascii="Times New Roman" w:hAnsi="Times New Roman"/>
          <w:sz w:val="28"/>
          <w:szCs w:val="28"/>
        </w:rPr>
        <w:t xml:space="preserve">орад славуты на </w:t>
      </w:r>
      <w:r w:rsidRPr="00944ECC">
        <w:rPr>
          <w:rFonts w:ascii="Times New Roman" w:hAnsi="Times New Roman"/>
          <w:sz w:val="28"/>
          <w:szCs w:val="28"/>
          <w:lang w:val="be-BY"/>
        </w:rPr>
        <w:t>ў</w:t>
      </w:r>
      <w:r w:rsidRPr="00944ECC">
        <w:rPr>
          <w:rFonts w:ascii="Times New Roman" w:hAnsi="Times New Roman"/>
          <w:sz w:val="28"/>
          <w:szCs w:val="28"/>
        </w:rPr>
        <w:t>весь свет.  Ен – нашы каран</w:t>
      </w:r>
      <w:r w:rsidRPr="00944ECC">
        <w:rPr>
          <w:rFonts w:ascii="Times New Roman" w:hAnsi="Times New Roman"/>
          <w:sz w:val="28"/>
          <w:szCs w:val="28"/>
          <w:lang w:val="en-US"/>
        </w:rPr>
        <w:t>i</w:t>
      </w:r>
      <w:r w:rsidRPr="00944ECC">
        <w:rPr>
          <w:rFonts w:ascii="Times New Roman" w:hAnsi="Times New Roman"/>
          <w:sz w:val="28"/>
          <w:szCs w:val="28"/>
        </w:rPr>
        <w:t xml:space="preserve">, куды </w:t>
      </w:r>
      <w:proofErr w:type="gramStart"/>
      <w:r w:rsidRPr="00944ECC">
        <w:rPr>
          <w:rFonts w:ascii="Times New Roman" w:hAnsi="Times New Roman"/>
          <w:sz w:val="28"/>
          <w:szCs w:val="28"/>
        </w:rPr>
        <w:t>за</w:t>
      </w:r>
      <w:proofErr w:type="gramEnd"/>
      <w:r w:rsidRPr="00944ECC">
        <w:rPr>
          <w:rFonts w:ascii="Times New Roman" w:hAnsi="Times New Roman"/>
          <w:sz w:val="28"/>
          <w:szCs w:val="28"/>
          <w:lang w:val="be-BY"/>
        </w:rPr>
        <w:t>ў</w:t>
      </w:r>
      <w:r w:rsidRPr="00944ECC">
        <w:rPr>
          <w:rFonts w:ascii="Times New Roman" w:hAnsi="Times New Roman"/>
          <w:sz w:val="28"/>
          <w:szCs w:val="28"/>
        </w:rPr>
        <w:t>седы прыязджаюць за духо</w:t>
      </w:r>
      <w:r w:rsidRPr="00944ECC">
        <w:rPr>
          <w:rFonts w:ascii="Times New Roman" w:hAnsi="Times New Roman"/>
          <w:sz w:val="28"/>
          <w:szCs w:val="28"/>
          <w:lang w:val="be-BY"/>
        </w:rPr>
        <w:t>ў</w:t>
      </w:r>
      <w:r w:rsidRPr="00944ECC">
        <w:rPr>
          <w:rFonts w:ascii="Times New Roman" w:hAnsi="Times New Roman"/>
          <w:sz w:val="28"/>
          <w:szCs w:val="28"/>
        </w:rPr>
        <w:t>ным узбагачэннем, дзе можна знайсц</w:t>
      </w:r>
      <w:r w:rsidRPr="00944ECC">
        <w:rPr>
          <w:rFonts w:ascii="Times New Roman" w:hAnsi="Times New Roman"/>
          <w:sz w:val="28"/>
          <w:szCs w:val="28"/>
          <w:lang w:val="en-US"/>
        </w:rPr>
        <w:t>i</w:t>
      </w:r>
      <w:r w:rsidRPr="00944ECC">
        <w:rPr>
          <w:rFonts w:ascii="Times New Roman" w:hAnsi="Times New Roman"/>
          <w:sz w:val="28"/>
          <w:szCs w:val="28"/>
        </w:rPr>
        <w:t xml:space="preserve"> адказы на п</w:t>
      </w:r>
      <w:r w:rsidRPr="00944ECC">
        <w:rPr>
          <w:rFonts w:ascii="Times New Roman" w:hAnsi="Times New Roman"/>
          <w:sz w:val="28"/>
          <w:szCs w:val="28"/>
        </w:rPr>
        <w:t>ы</w:t>
      </w:r>
      <w:r w:rsidRPr="00944ECC">
        <w:rPr>
          <w:rFonts w:ascii="Times New Roman" w:hAnsi="Times New Roman"/>
          <w:sz w:val="28"/>
          <w:szCs w:val="28"/>
        </w:rPr>
        <w:t>танн</w:t>
      </w:r>
      <w:r w:rsidRPr="00944ECC">
        <w:rPr>
          <w:rFonts w:ascii="Times New Roman" w:hAnsi="Times New Roman"/>
          <w:sz w:val="28"/>
          <w:szCs w:val="28"/>
          <w:lang w:val="en-US"/>
        </w:rPr>
        <w:t>i</w:t>
      </w:r>
      <w:r w:rsidRPr="00944ECC">
        <w:rPr>
          <w:rFonts w:ascii="Times New Roman" w:hAnsi="Times New Roman"/>
          <w:sz w:val="28"/>
          <w:szCs w:val="28"/>
        </w:rPr>
        <w:t xml:space="preserve">: хто мы, адкуль </w:t>
      </w:r>
      <w:r w:rsidRPr="00944ECC">
        <w:rPr>
          <w:rFonts w:ascii="Times New Roman" w:hAnsi="Times New Roman"/>
          <w:sz w:val="28"/>
          <w:szCs w:val="28"/>
          <w:lang w:val="en-US"/>
        </w:rPr>
        <w:t>i</w:t>
      </w:r>
      <w:r w:rsidRPr="00944ECC">
        <w:rPr>
          <w:rFonts w:ascii="Times New Roman" w:hAnsi="Times New Roman"/>
          <w:sz w:val="28"/>
          <w:szCs w:val="28"/>
        </w:rPr>
        <w:t xml:space="preserve"> якога роду</w:t>
      </w:r>
      <w:r w:rsidRPr="00944ECC">
        <w:rPr>
          <w:rFonts w:ascii="Times New Roman" w:hAnsi="Times New Roman"/>
          <w:sz w:val="28"/>
          <w:szCs w:val="28"/>
          <w:lang w:val="be-BY"/>
        </w:rPr>
        <w:t>?</w:t>
      </w:r>
      <w:r w:rsidRPr="00944ECC">
        <w:rPr>
          <w:rFonts w:ascii="Times New Roman" w:hAnsi="Times New Roman"/>
          <w:sz w:val="28"/>
          <w:szCs w:val="28"/>
        </w:rPr>
        <w:t xml:space="preserve"> А мы – з беларуса</w:t>
      </w:r>
      <w:r w:rsidRPr="00944ECC">
        <w:rPr>
          <w:rFonts w:ascii="Times New Roman" w:hAnsi="Times New Roman"/>
          <w:sz w:val="28"/>
          <w:szCs w:val="28"/>
          <w:lang w:val="be-BY"/>
        </w:rPr>
        <w:t>ў!</w:t>
      </w:r>
      <w:r w:rsidRPr="00944ECC">
        <w:rPr>
          <w:rFonts w:ascii="Times New Roman" w:hAnsi="Times New Roman"/>
          <w:sz w:val="28"/>
          <w:szCs w:val="28"/>
        </w:rPr>
        <w:t xml:space="preserve"> Менав</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та адсюль пачал</w:t>
      </w:r>
      <w:r w:rsidRPr="00944ECC">
        <w:rPr>
          <w:rFonts w:ascii="Times New Roman" w:hAnsi="Times New Roman"/>
          <w:sz w:val="28"/>
          <w:szCs w:val="28"/>
          <w:lang w:val="en-US"/>
        </w:rPr>
        <w:t>i</w:t>
      </w:r>
      <w:r w:rsidRPr="00944ECC">
        <w:rPr>
          <w:rFonts w:ascii="Times New Roman" w:hAnsi="Times New Roman"/>
          <w:sz w:val="28"/>
          <w:szCs w:val="28"/>
        </w:rPr>
        <w:t xml:space="preserve"> распа</w:t>
      </w:r>
      <w:r w:rsidRPr="00944ECC">
        <w:rPr>
          <w:rFonts w:ascii="Times New Roman" w:hAnsi="Times New Roman"/>
          <w:sz w:val="28"/>
          <w:szCs w:val="28"/>
          <w:lang w:val="be-BY"/>
        </w:rPr>
        <w:t>ў</w:t>
      </w:r>
      <w:r w:rsidRPr="00944ECC">
        <w:rPr>
          <w:rFonts w:ascii="Times New Roman" w:hAnsi="Times New Roman"/>
          <w:sz w:val="28"/>
          <w:szCs w:val="28"/>
        </w:rPr>
        <w:t>сюджвацца хрысц</w:t>
      </w:r>
      <w:r w:rsidRPr="00944ECC">
        <w:rPr>
          <w:rFonts w:ascii="Times New Roman" w:hAnsi="Times New Roman"/>
          <w:sz w:val="28"/>
          <w:szCs w:val="28"/>
          <w:lang w:val="en-US"/>
        </w:rPr>
        <w:t>i</w:t>
      </w:r>
      <w:r w:rsidRPr="00944ECC">
        <w:rPr>
          <w:rFonts w:ascii="Times New Roman" w:hAnsi="Times New Roman"/>
          <w:sz w:val="28"/>
          <w:szCs w:val="28"/>
        </w:rPr>
        <w:t>янства</w:t>
      </w:r>
      <w:r w:rsidRPr="00944ECC">
        <w:rPr>
          <w:rFonts w:ascii="Times New Roman" w:hAnsi="Times New Roman"/>
          <w:sz w:val="28"/>
          <w:szCs w:val="28"/>
          <w:lang w:val="be-BY"/>
        </w:rPr>
        <w:t xml:space="preserve"> і</w:t>
      </w:r>
      <w:r w:rsidRPr="00944ECC">
        <w:rPr>
          <w:rFonts w:ascii="Times New Roman" w:hAnsi="Times New Roman"/>
          <w:sz w:val="28"/>
          <w:szCs w:val="28"/>
        </w:rPr>
        <w:t xml:space="preserve"> духо</w:t>
      </w:r>
      <w:r w:rsidRPr="00944ECC">
        <w:rPr>
          <w:rFonts w:ascii="Times New Roman" w:hAnsi="Times New Roman"/>
          <w:sz w:val="28"/>
          <w:szCs w:val="28"/>
          <w:lang w:val="be-BY"/>
        </w:rPr>
        <w:t>ў</w:t>
      </w:r>
      <w:r w:rsidRPr="00944ECC">
        <w:rPr>
          <w:rFonts w:ascii="Times New Roman" w:hAnsi="Times New Roman"/>
          <w:sz w:val="28"/>
          <w:szCs w:val="28"/>
        </w:rPr>
        <w:t xml:space="preserve">ная культура. </w:t>
      </w:r>
      <w:proofErr w:type="gramStart"/>
      <w:r w:rsidRPr="00944ECC">
        <w:rPr>
          <w:rFonts w:ascii="Times New Roman" w:hAnsi="Times New Roman"/>
          <w:sz w:val="28"/>
          <w:szCs w:val="28"/>
        </w:rPr>
        <w:t>З</w:t>
      </w:r>
      <w:proofErr w:type="gramEnd"/>
      <w:r w:rsidRPr="00944ECC">
        <w:rPr>
          <w:rFonts w:ascii="Times New Roman" w:hAnsi="Times New Roman"/>
          <w:sz w:val="28"/>
          <w:szCs w:val="28"/>
        </w:rPr>
        <w:t xml:space="preserve"> нашым горадам звязаны </w:t>
      </w:r>
      <w:r w:rsidRPr="00944ECC">
        <w:rPr>
          <w:rFonts w:ascii="Times New Roman" w:hAnsi="Times New Roman"/>
          <w:sz w:val="28"/>
          <w:szCs w:val="28"/>
          <w:lang w:val="en-US"/>
        </w:rPr>
        <w:t>i</w:t>
      </w:r>
      <w:r w:rsidRPr="00944ECC">
        <w:rPr>
          <w:rFonts w:ascii="Times New Roman" w:hAnsi="Times New Roman"/>
          <w:sz w:val="28"/>
          <w:szCs w:val="28"/>
        </w:rPr>
        <w:t>м</w:t>
      </w:r>
      <w:r w:rsidRPr="00944ECC">
        <w:rPr>
          <w:rFonts w:ascii="Times New Roman" w:hAnsi="Times New Roman"/>
          <w:sz w:val="28"/>
          <w:szCs w:val="28"/>
          <w:lang w:val="be-BY"/>
        </w:rPr>
        <w:t>ё</w:t>
      </w:r>
      <w:r w:rsidRPr="00944ECC">
        <w:rPr>
          <w:rFonts w:ascii="Times New Roman" w:hAnsi="Times New Roman"/>
          <w:sz w:val="28"/>
          <w:szCs w:val="28"/>
        </w:rPr>
        <w:t>ны мног</w:t>
      </w:r>
      <w:r w:rsidRPr="00944ECC">
        <w:rPr>
          <w:rFonts w:ascii="Times New Roman" w:hAnsi="Times New Roman"/>
          <w:sz w:val="28"/>
          <w:szCs w:val="28"/>
          <w:lang w:val="en-US"/>
        </w:rPr>
        <w:t>i</w:t>
      </w:r>
      <w:r w:rsidRPr="00944ECC">
        <w:rPr>
          <w:rFonts w:ascii="Times New Roman" w:hAnsi="Times New Roman"/>
          <w:sz w:val="28"/>
          <w:szCs w:val="28"/>
        </w:rPr>
        <w:t>х славутых асоб, сапра</w:t>
      </w:r>
      <w:r w:rsidRPr="00944ECC">
        <w:rPr>
          <w:rFonts w:ascii="Times New Roman" w:hAnsi="Times New Roman"/>
          <w:sz w:val="28"/>
          <w:szCs w:val="28"/>
          <w:lang w:val="be-BY"/>
        </w:rPr>
        <w:t>ў</w:t>
      </w:r>
      <w:r w:rsidRPr="00944ECC">
        <w:rPr>
          <w:rFonts w:ascii="Times New Roman" w:hAnsi="Times New Roman"/>
          <w:sz w:val="28"/>
          <w:szCs w:val="28"/>
        </w:rPr>
        <w:t>дных волата</w:t>
      </w:r>
      <w:r w:rsidRPr="00944ECC">
        <w:rPr>
          <w:rFonts w:ascii="Times New Roman" w:hAnsi="Times New Roman"/>
          <w:sz w:val="28"/>
          <w:szCs w:val="28"/>
          <w:lang w:val="be-BY"/>
        </w:rPr>
        <w:t>ў</w:t>
      </w:r>
      <w:r w:rsidRPr="00944ECC">
        <w:rPr>
          <w:rFonts w:ascii="Times New Roman" w:hAnsi="Times New Roman"/>
          <w:sz w:val="28"/>
          <w:szCs w:val="28"/>
        </w:rPr>
        <w:t xml:space="preserve">  сусветнага  маштабу</w:t>
      </w:r>
      <w:r w:rsidRPr="00944ECC">
        <w:rPr>
          <w:rFonts w:ascii="Times New Roman" w:hAnsi="Times New Roman"/>
          <w:sz w:val="28"/>
          <w:szCs w:val="28"/>
          <w:lang w:val="be-BY"/>
        </w:rPr>
        <w:t>.</w:t>
      </w:r>
      <w:r w:rsidRPr="00944ECC">
        <w:rPr>
          <w:rFonts w:ascii="Times New Roman" w:hAnsi="Times New Roman"/>
          <w:sz w:val="28"/>
          <w:szCs w:val="28"/>
        </w:rPr>
        <w:t>(</w:t>
      </w:r>
      <w:r w:rsidRPr="00944ECC">
        <w:rPr>
          <w:rFonts w:ascii="Times New Roman" w:hAnsi="Times New Roman"/>
          <w:i/>
          <w:sz w:val="28"/>
          <w:szCs w:val="28"/>
        </w:rPr>
        <w:t xml:space="preserve">Успомнiце </w:t>
      </w:r>
      <w:r w:rsidRPr="00944ECC">
        <w:rPr>
          <w:rFonts w:ascii="Times New Roman" w:hAnsi="Times New Roman"/>
          <w:i/>
          <w:sz w:val="28"/>
          <w:szCs w:val="28"/>
          <w:lang w:val="en-US"/>
        </w:rPr>
        <w:t>i</w:t>
      </w:r>
      <w:r w:rsidRPr="00944ECC">
        <w:rPr>
          <w:rFonts w:ascii="Times New Roman" w:hAnsi="Times New Roman"/>
          <w:i/>
          <w:sz w:val="28"/>
          <w:szCs w:val="28"/>
        </w:rPr>
        <w:t>м</w:t>
      </w:r>
      <w:r w:rsidRPr="00944ECC">
        <w:rPr>
          <w:rFonts w:ascii="Times New Roman" w:hAnsi="Times New Roman"/>
          <w:i/>
          <w:sz w:val="28"/>
          <w:szCs w:val="28"/>
          <w:lang w:val="be-BY"/>
        </w:rPr>
        <w:t>ё</w:t>
      </w:r>
      <w:r w:rsidRPr="00944ECC">
        <w:rPr>
          <w:rFonts w:ascii="Times New Roman" w:hAnsi="Times New Roman"/>
          <w:i/>
          <w:sz w:val="28"/>
          <w:szCs w:val="28"/>
        </w:rPr>
        <w:t>ны сусветна вядомых культурных дзеяча</w:t>
      </w:r>
      <w:r w:rsidRPr="00944ECC">
        <w:rPr>
          <w:rFonts w:ascii="Times New Roman" w:hAnsi="Times New Roman"/>
          <w:i/>
          <w:sz w:val="28"/>
          <w:szCs w:val="28"/>
          <w:lang w:val="be-BY"/>
        </w:rPr>
        <w:t>ў</w:t>
      </w:r>
      <w:r w:rsidRPr="00944ECC">
        <w:rPr>
          <w:rFonts w:ascii="Times New Roman" w:hAnsi="Times New Roman"/>
          <w:i/>
          <w:sz w:val="28"/>
          <w:szCs w:val="28"/>
        </w:rPr>
        <w:t>, ураджэнц</w:t>
      </w:r>
      <w:r w:rsidRPr="00944ECC">
        <w:rPr>
          <w:rFonts w:ascii="Times New Roman" w:hAnsi="Times New Roman"/>
          <w:i/>
          <w:sz w:val="28"/>
          <w:szCs w:val="28"/>
          <w:lang w:val="be-BY"/>
        </w:rPr>
        <w:t>аў</w:t>
      </w:r>
      <w:r w:rsidRPr="00944ECC">
        <w:rPr>
          <w:rFonts w:ascii="Times New Roman" w:hAnsi="Times New Roman"/>
          <w:i/>
          <w:sz w:val="28"/>
          <w:szCs w:val="28"/>
        </w:rPr>
        <w:t xml:space="preserve"> Полацка</w:t>
      </w:r>
      <w:r w:rsidRPr="00944ECC">
        <w:rPr>
          <w:rFonts w:ascii="Times New Roman" w:hAnsi="Times New Roman"/>
          <w:sz w:val="28"/>
          <w:szCs w:val="28"/>
        </w:rPr>
        <w:t>?) Да таго ж – гэта адз</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н з прыгажэйшых гарадо</w:t>
      </w:r>
      <w:r w:rsidRPr="00944ECC">
        <w:rPr>
          <w:rFonts w:ascii="Times New Roman" w:hAnsi="Times New Roman"/>
          <w:sz w:val="28"/>
          <w:szCs w:val="28"/>
          <w:lang w:val="be-BY"/>
        </w:rPr>
        <w:t xml:space="preserve">ў </w:t>
      </w:r>
      <w:r w:rsidRPr="00944ECC">
        <w:rPr>
          <w:rFonts w:ascii="Times New Roman" w:hAnsi="Times New Roman"/>
          <w:sz w:val="28"/>
          <w:szCs w:val="28"/>
        </w:rPr>
        <w:t>Бел</w:t>
      </w:r>
      <w:r w:rsidRPr="00944ECC">
        <w:rPr>
          <w:rFonts w:ascii="Times New Roman" w:hAnsi="Times New Roman"/>
          <w:sz w:val="28"/>
          <w:szCs w:val="28"/>
        </w:rPr>
        <w:t>а</w:t>
      </w:r>
      <w:r w:rsidRPr="00944ECC">
        <w:rPr>
          <w:rFonts w:ascii="Times New Roman" w:hAnsi="Times New Roman"/>
          <w:sz w:val="28"/>
          <w:szCs w:val="28"/>
        </w:rPr>
        <w:t>рус</w:t>
      </w:r>
      <w:r w:rsidRPr="00944ECC">
        <w:rPr>
          <w:rFonts w:ascii="Times New Roman" w:hAnsi="Times New Roman"/>
          <w:sz w:val="28"/>
          <w:szCs w:val="28"/>
          <w:lang w:val="en-US"/>
        </w:rPr>
        <w:t>i</w:t>
      </w:r>
      <w:r w:rsidRPr="00944ECC">
        <w:rPr>
          <w:rFonts w:ascii="Times New Roman" w:hAnsi="Times New Roman"/>
          <w:sz w:val="28"/>
          <w:szCs w:val="28"/>
        </w:rPr>
        <w:t>, дзе знаходз</w:t>
      </w:r>
      <w:r w:rsidRPr="00944ECC">
        <w:rPr>
          <w:rFonts w:ascii="Times New Roman" w:hAnsi="Times New Roman"/>
          <w:sz w:val="28"/>
          <w:szCs w:val="28"/>
          <w:lang w:val="en-US"/>
        </w:rPr>
        <w:t>i</w:t>
      </w:r>
      <w:r w:rsidRPr="00944ECC">
        <w:rPr>
          <w:rFonts w:ascii="Times New Roman" w:hAnsi="Times New Roman"/>
          <w:sz w:val="28"/>
          <w:szCs w:val="28"/>
        </w:rPr>
        <w:t xml:space="preserve">лася </w:t>
      </w:r>
      <w:r w:rsidRPr="00944ECC">
        <w:rPr>
          <w:rFonts w:ascii="Times New Roman" w:hAnsi="Times New Roman"/>
          <w:sz w:val="28"/>
          <w:szCs w:val="28"/>
          <w:lang w:val="en-US"/>
        </w:rPr>
        <w:t>i</w:t>
      </w:r>
      <w:r w:rsidRPr="00944ECC">
        <w:rPr>
          <w:rFonts w:ascii="Times New Roman" w:hAnsi="Times New Roman"/>
          <w:sz w:val="28"/>
          <w:szCs w:val="28"/>
        </w:rPr>
        <w:t xml:space="preserve"> знаходз</w:t>
      </w:r>
      <w:r w:rsidRPr="00944ECC">
        <w:rPr>
          <w:rFonts w:ascii="Times New Roman" w:hAnsi="Times New Roman"/>
          <w:sz w:val="28"/>
          <w:szCs w:val="28"/>
          <w:lang w:val="en-US"/>
        </w:rPr>
        <w:t>i</w:t>
      </w:r>
      <w:r w:rsidRPr="00944ECC">
        <w:rPr>
          <w:rFonts w:ascii="Times New Roman" w:hAnsi="Times New Roman"/>
          <w:sz w:val="28"/>
          <w:szCs w:val="28"/>
        </w:rPr>
        <w:t>цца шмат помн</w:t>
      </w:r>
      <w:r w:rsidRPr="00944ECC">
        <w:rPr>
          <w:rFonts w:ascii="Times New Roman" w:hAnsi="Times New Roman"/>
          <w:sz w:val="28"/>
          <w:szCs w:val="28"/>
          <w:lang w:val="en-US"/>
        </w:rPr>
        <w:t>i</w:t>
      </w:r>
      <w:r w:rsidRPr="00944ECC">
        <w:rPr>
          <w:rFonts w:ascii="Times New Roman" w:hAnsi="Times New Roman"/>
          <w:sz w:val="28"/>
          <w:szCs w:val="28"/>
        </w:rPr>
        <w:t>ка</w:t>
      </w:r>
      <w:r w:rsidRPr="00944ECC">
        <w:rPr>
          <w:rFonts w:ascii="Times New Roman" w:hAnsi="Times New Roman"/>
          <w:sz w:val="28"/>
          <w:szCs w:val="28"/>
          <w:lang w:val="be-BY"/>
        </w:rPr>
        <w:t>ў</w:t>
      </w:r>
      <w:r w:rsidRPr="00944ECC">
        <w:rPr>
          <w:rFonts w:ascii="Times New Roman" w:hAnsi="Times New Roman"/>
          <w:sz w:val="28"/>
          <w:szCs w:val="28"/>
        </w:rPr>
        <w:t xml:space="preserve"> арх</w:t>
      </w:r>
      <w:r w:rsidRPr="00944ECC">
        <w:rPr>
          <w:rFonts w:ascii="Times New Roman" w:hAnsi="Times New Roman"/>
          <w:sz w:val="28"/>
          <w:szCs w:val="28"/>
          <w:lang w:val="en-US"/>
        </w:rPr>
        <w:t>i</w:t>
      </w:r>
      <w:r w:rsidRPr="00944ECC">
        <w:rPr>
          <w:rFonts w:ascii="Times New Roman" w:hAnsi="Times New Roman"/>
          <w:sz w:val="28"/>
          <w:szCs w:val="28"/>
        </w:rPr>
        <w:t xml:space="preserve">тэктуры </w:t>
      </w:r>
      <w:r w:rsidRPr="00944ECC">
        <w:rPr>
          <w:rFonts w:ascii="Times New Roman" w:hAnsi="Times New Roman"/>
          <w:sz w:val="28"/>
          <w:szCs w:val="28"/>
          <w:lang w:val="en-US"/>
        </w:rPr>
        <w:t>i</w:t>
      </w:r>
      <w:r w:rsidRPr="00944ECC">
        <w:rPr>
          <w:rFonts w:ascii="Times New Roman" w:hAnsi="Times New Roman"/>
          <w:sz w:val="28"/>
          <w:szCs w:val="28"/>
        </w:rPr>
        <w:t xml:space="preserve"> культуры.  </w:t>
      </w:r>
    </w:p>
    <w:p w:rsidR="007F232D" w:rsidRDefault="007F232D" w:rsidP="007F232D">
      <w:pPr>
        <w:spacing w:after="0" w:line="240" w:lineRule="auto"/>
        <w:rPr>
          <w:rFonts w:ascii="Times New Roman" w:hAnsi="Times New Roman"/>
          <w:b/>
          <w:i/>
          <w:sz w:val="32"/>
          <w:szCs w:val="32"/>
          <w:u w:val="single"/>
          <w:lang w:val="be-BY"/>
        </w:rPr>
      </w:pPr>
      <w:r>
        <w:rPr>
          <w:rFonts w:ascii="Times New Roman" w:hAnsi="Times New Roman"/>
          <w:b/>
          <w:i/>
          <w:sz w:val="32"/>
          <w:szCs w:val="32"/>
          <w:u w:val="single"/>
          <w:lang w:val="be-BY"/>
        </w:rPr>
        <w:br w:type="page"/>
      </w:r>
    </w:p>
    <w:p w:rsidR="007F232D" w:rsidRPr="00EC5C3B" w:rsidRDefault="007F232D" w:rsidP="007F232D">
      <w:pPr>
        <w:spacing w:after="0"/>
        <w:ind w:firstLine="709"/>
        <w:jc w:val="both"/>
        <w:rPr>
          <w:rFonts w:ascii="Times New Roman" w:hAnsi="Times New Roman"/>
          <w:b/>
          <w:i/>
          <w:color w:val="1F497D" w:themeColor="text2"/>
          <w:sz w:val="32"/>
          <w:szCs w:val="32"/>
          <w:u w:val="single"/>
          <w:lang w:val="be-BY"/>
        </w:rPr>
      </w:pPr>
      <w:r w:rsidRPr="00EC5C3B">
        <w:rPr>
          <w:rFonts w:ascii="Times New Roman" w:hAnsi="Times New Roman"/>
          <w:b/>
          <w:i/>
          <w:color w:val="1F497D" w:themeColor="text2"/>
          <w:sz w:val="32"/>
          <w:szCs w:val="32"/>
          <w:u w:val="single"/>
          <w:lang w:val="be-BY"/>
        </w:rPr>
        <w:lastRenderedPageBreak/>
        <w:t>2. Храналаг</w:t>
      </w:r>
      <w:r w:rsidRPr="00EC5C3B">
        <w:rPr>
          <w:rFonts w:ascii="Times New Roman" w:hAnsi="Times New Roman"/>
          <w:b/>
          <w:i/>
          <w:color w:val="1F497D" w:themeColor="text2"/>
          <w:sz w:val="32"/>
          <w:szCs w:val="32"/>
          <w:u w:val="single"/>
          <w:lang w:val="en-US"/>
        </w:rPr>
        <w:t>i</w:t>
      </w:r>
      <w:r w:rsidRPr="00EC5C3B">
        <w:rPr>
          <w:rFonts w:ascii="Times New Roman" w:hAnsi="Times New Roman"/>
          <w:b/>
          <w:i/>
          <w:color w:val="1F497D" w:themeColor="text2"/>
          <w:sz w:val="32"/>
          <w:szCs w:val="32"/>
          <w:u w:val="single"/>
          <w:lang w:val="be-BY"/>
        </w:rPr>
        <w:t>чныя рамк</w:t>
      </w:r>
      <w:r w:rsidRPr="00EC5C3B">
        <w:rPr>
          <w:rFonts w:ascii="Times New Roman" w:hAnsi="Times New Roman"/>
          <w:b/>
          <w:i/>
          <w:color w:val="1F497D" w:themeColor="text2"/>
          <w:sz w:val="32"/>
          <w:szCs w:val="32"/>
          <w:u w:val="single"/>
          <w:lang w:val="en-US"/>
        </w:rPr>
        <w:t>i</w:t>
      </w:r>
      <w:r w:rsidRPr="00EC5C3B">
        <w:rPr>
          <w:rFonts w:ascii="Times New Roman" w:hAnsi="Times New Roman"/>
          <w:b/>
          <w:i/>
          <w:color w:val="1F497D" w:themeColor="text2"/>
          <w:sz w:val="32"/>
          <w:szCs w:val="32"/>
          <w:u w:val="single"/>
          <w:lang w:val="be-BY"/>
        </w:rPr>
        <w:t xml:space="preserve"> сэрэднявечча, перыядызацыя на тэрыторы</w:t>
      </w:r>
      <w:r w:rsidRPr="00EC5C3B">
        <w:rPr>
          <w:rFonts w:ascii="Times New Roman" w:hAnsi="Times New Roman"/>
          <w:b/>
          <w:i/>
          <w:color w:val="1F497D" w:themeColor="text2"/>
          <w:sz w:val="32"/>
          <w:szCs w:val="32"/>
          <w:u w:val="single"/>
          <w:lang w:val="en-US"/>
        </w:rPr>
        <w:t>i</w:t>
      </w:r>
      <w:r w:rsidRPr="00EC5C3B">
        <w:rPr>
          <w:rFonts w:ascii="Times New Roman" w:hAnsi="Times New Roman"/>
          <w:b/>
          <w:i/>
          <w:color w:val="1F497D" w:themeColor="text2"/>
          <w:sz w:val="32"/>
          <w:szCs w:val="32"/>
          <w:u w:val="single"/>
          <w:lang w:val="be-BY"/>
        </w:rPr>
        <w:t xml:space="preserve"> Беларус</w:t>
      </w:r>
      <w:r w:rsidRPr="00EC5C3B">
        <w:rPr>
          <w:rFonts w:ascii="Times New Roman" w:hAnsi="Times New Roman"/>
          <w:b/>
          <w:i/>
          <w:color w:val="1F497D" w:themeColor="text2"/>
          <w:sz w:val="32"/>
          <w:szCs w:val="32"/>
          <w:u w:val="single"/>
          <w:lang w:val="en-US"/>
        </w:rPr>
        <w:t>i</w:t>
      </w:r>
    </w:p>
    <w:p w:rsidR="007F232D" w:rsidRPr="00944ECC" w:rsidRDefault="007F232D" w:rsidP="007F232D">
      <w:pPr>
        <w:spacing w:after="0"/>
        <w:ind w:firstLine="709"/>
        <w:jc w:val="both"/>
        <w:rPr>
          <w:rFonts w:ascii="Times New Roman" w:hAnsi="Times New Roman"/>
          <w:sz w:val="28"/>
          <w:szCs w:val="28"/>
        </w:rPr>
      </w:pPr>
      <w:r w:rsidRPr="00944ECC">
        <w:rPr>
          <w:rFonts w:ascii="Times New Roman" w:hAnsi="Times New Roman"/>
          <w:sz w:val="28"/>
          <w:szCs w:val="28"/>
        </w:rPr>
        <w:t>Пры вывучэнн</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 xml:space="preserve"> г</w:t>
      </w:r>
      <w:r w:rsidRPr="00944ECC">
        <w:rPr>
          <w:rFonts w:ascii="Times New Roman" w:hAnsi="Times New Roman"/>
          <w:sz w:val="28"/>
          <w:szCs w:val="28"/>
          <w:lang w:val="en-US"/>
        </w:rPr>
        <w:t>i</w:t>
      </w:r>
      <w:r w:rsidRPr="00944ECC">
        <w:rPr>
          <w:rFonts w:ascii="Times New Roman" w:hAnsi="Times New Roman"/>
          <w:sz w:val="28"/>
          <w:szCs w:val="28"/>
        </w:rPr>
        <w:t>сторы</w:t>
      </w:r>
      <w:r w:rsidRPr="00944ECC">
        <w:rPr>
          <w:rFonts w:ascii="Times New Roman" w:hAnsi="Times New Roman"/>
          <w:sz w:val="28"/>
          <w:szCs w:val="28"/>
          <w:lang w:val="en-US"/>
        </w:rPr>
        <w:t>i</w:t>
      </w:r>
      <w:r w:rsidRPr="00944ECC">
        <w:rPr>
          <w:rFonts w:ascii="Times New Roman" w:hAnsi="Times New Roman"/>
          <w:sz w:val="28"/>
          <w:szCs w:val="28"/>
        </w:rPr>
        <w:t xml:space="preserve"> для большай зручнасц</w:t>
      </w:r>
      <w:r w:rsidRPr="00944ECC">
        <w:rPr>
          <w:rFonts w:ascii="Times New Roman" w:hAnsi="Times New Roman"/>
          <w:sz w:val="28"/>
          <w:szCs w:val="28"/>
          <w:lang w:val="en-US"/>
        </w:rPr>
        <w:t>i</w:t>
      </w:r>
      <w:r w:rsidRPr="00944ECC">
        <w:rPr>
          <w:rFonts w:ascii="Times New Roman" w:hAnsi="Times New Roman"/>
          <w:sz w:val="28"/>
          <w:szCs w:val="28"/>
        </w:rPr>
        <w:t xml:space="preserve"> яе дзеляць на перыяды. Перыяд – гэта адрэзак часу, у як</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 xml:space="preserve"> адбывал</w:t>
      </w:r>
      <w:r w:rsidRPr="00944ECC">
        <w:rPr>
          <w:rFonts w:ascii="Times New Roman" w:hAnsi="Times New Roman"/>
          <w:sz w:val="28"/>
          <w:szCs w:val="28"/>
          <w:lang w:val="en-US"/>
        </w:rPr>
        <w:t>i</w:t>
      </w:r>
      <w:r w:rsidRPr="00944ECC">
        <w:rPr>
          <w:rFonts w:ascii="Times New Roman" w:hAnsi="Times New Roman"/>
          <w:sz w:val="28"/>
          <w:szCs w:val="28"/>
        </w:rPr>
        <w:t>ся падзе</w:t>
      </w:r>
      <w:r w:rsidRPr="00944ECC">
        <w:rPr>
          <w:rFonts w:ascii="Times New Roman" w:hAnsi="Times New Roman"/>
          <w:sz w:val="28"/>
          <w:szCs w:val="28"/>
          <w:lang w:val="en-US"/>
        </w:rPr>
        <w:t>i</w:t>
      </w:r>
      <w:r w:rsidRPr="00944ECC">
        <w:rPr>
          <w:rFonts w:ascii="Times New Roman" w:hAnsi="Times New Roman"/>
          <w:sz w:val="28"/>
          <w:szCs w:val="28"/>
        </w:rPr>
        <w:t xml:space="preserve">. Ен абмежаваны пачаткам </w:t>
      </w:r>
      <w:r w:rsidRPr="00944ECC">
        <w:rPr>
          <w:rFonts w:ascii="Times New Roman" w:hAnsi="Times New Roman"/>
          <w:sz w:val="28"/>
          <w:szCs w:val="28"/>
          <w:lang w:val="en-US"/>
        </w:rPr>
        <w:t>i</w:t>
      </w:r>
      <w:r w:rsidRPr="00944ECC">
        <w:rPr>
          <w:rFonts w:ascii="Times New Roman" w:hAnsi="Times New Roman"/>
          <w:sz w:val="28"/>
          <w:szCs w:val="28"/>
        </w:rPr>
        <w:t xml:space="preserve"> заканчэннем звязаных пам</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ж сабой з</w:t>
      </w:r>
      <w:r w:rsidRPr="00944ECC">
        <w:rPr>
          <w:rFonts w:ascii="Times New Roman" w:hAnsi="Times New Roman"/>
          <w:sz w:val="28"/>
          <w:szCs w:val="28"/>
          <w:lang w:val="be-BY"/>
        </w:rPr>
        <w:t>’</w:t>
      </w:r>
      <w:r w:rsidRPr="00944ECC">
        <w:rPr>
          <w:rFonts w:ascii="Times New Roman" w:hAnsi="Times New Roman"/>
          <w:sz w:val="28"/>
          <w:szCs w:val="28"/>
        </w:rPr>
        <w:t>я</w:t>
      </w:r>
      <w:r w:rsidRPr="00944ECC">
        <w:rPr>
          <w:rFonts w:ascii="Times New Roman" w:hAnsi="Times New Roman"/>
          <w:sz w:val="28"/>
          <w:szCs w:val="28"/>
          <w:lang w:val="be-BY"/>
        </w:rPr>
        <w:t>ў</w:t>
      </w:r>
      <w:r w:rsidRPr="00944ECC">
        <w:rPr>
          <w:rFonts w:ascii="Times New Roman" w:hAnsi="Times New Roman"/>
          <w:sz w:val="28"/>
          <w:szCs w:val="28"/>
        </w:rPr>
        <w:t>. Першы перыяд  - старажытная г</w:t>
      </w:r>
      <w:r w:rsidRPr="00944ECC">
        <w:rPr>
          <w:rFonts w:ascii="Times New Roman" w:hAnsi="Times New Roman"/>
          <w:sz w:val="28"/>
          <w:szCs w:val="28"/>
          <w:lang w:val="en-US"/>
        </w:rPr>
        <w:t>i</w:t>
      </w:r>
      <w:r w:rsidRPr="00944ECC">
        <w:rPr>
          <w:rFonts w:ascii="Times New Roman" w:hAnsi="Times New Roman"/>
          <w:sz w:val="28"/>
          <w:szCs w:val="28"/>
        </w:rPr>
        <w:t>сторыя, з якой вы пазна</w:t>
      </w:r>
      <w:r w:rsidRPr="00944ECC">
        <w:rPr>
          <w:rFonts w:ascii="Times New Roman" w:hAnsi="Times New Roman"/>
          <w:sz w:val="28"/>
          <w:szCs w:val="28"/>
          <w:lang w:val="be-BY"/>
        </w:rPr>
        <w:t>ё</w:t>
      </w:r>
      <w:r w:rsidRPr="00944ECC">
        <w:rPr>
          <w:rFonts w:ascii="Times New Roman" w:hAnsi="Times New Roman"/>
          <w:sz w:val="28"/>
          <w:szCs w:val="28"/>
        </w:rPr>
        <w:t>м</w:t>
      </w:r>
      <w:r w:rsidRPr="00944ECC">
        <w:rPr>
          <w:rFonts w:ascii="Times New Roman" w:hAnsi="Times New Roman"/>
          <w:sz w:val="28"/>
          <w:szCs w:val="28"/>
          <w:lang w:val="en-US"/>
        </w:rPr>
        <w:t>i</w:t>
      </w:r>
      <w:r w:rsidRPr="00944ECC">
        <w:rPr>
          <w:rFonts w:ascii="Times New Roman" w:hAnsi="Times New Roman"/>
          <w:sz w:val="28"/>
          <w:szCs w:val="28"/>
        </w:rPr>
        <w:t>л</w:t>
      </w:r>
      <w:r w:rsidRPr="00944ECC">
        <w:rPr>
          <w:rFonts w:ascii="Times New Roman" w:hAnsi="Times New Roman"/>
          <w:sz w:val="28"/>
          <w:szCs w:val="28"/>
          <w:lang w:val="en-US"/>
        </w:rPr>
        <w:t>i</w:t>
      </w:r>
      <w:r w:rsidRPr="00944ECC">
        <w:rPr>
          <w:rFonts w:ascii="Times New Roman" w:hAnsi="Times New Roman"/>
          <w:sz w:val="28"/>
          <w:szCs w:val="28"/>
        </w:rPr>
        <w:t xml:space="preserve">ся на </w:t>
      </w:r>
      <w:r w:rsidRPr="00944ECC">
        <w:rPr>
          <w:rFonts w:ascii="Times New Roman" w:hAnsi="Times New Roman"/>
          <w:sz w:val="28"/>
          <w:szCs w:val="28"/>
          <w:lang w:val="be-BY"/>
        </w:rPr>
        <w:t>ў</w:t>
      </w:r>
      <w:r w:rsidRPr="00944ECC">
        <w:rPr>
          <w:rFonts w:ascii="Times New Roman" w:hAnsi="Times New Roman"/>
          <w:sz w:val="28"/>
          <w:szCs w:val="28"/>
        </w:rPr>
        <w:t>роках сусветнай г</w:t>
      </w:r>
      <w:r w:rsidRPr="00944ECC">
        <w:rPr>
          <w:rFonts w:ascii="Times New Roman" w:hAnsi="Times New Roman"/>
          <w:sz w:val="28"/>
          <w:szCs w:val="28"/>
          <w:lang w:val="en-US"/>
        </w:rPr>
        <w:t>i</w:t>
      </w:r>
      <w:r w:rsidRPr="00944ECC">
        <w:rPr>
          <w:rFonts w:ascii="Times New Roman" w:hAnsi="Times New Roman"/>
          <w:sz w:val="28"/>
          <w:szCs w:val="28"/>
        </w:rPr>
        <w:t>сторы</w:t>
      </w:r>
      <w:r w:rsidRPr="00944ECC">
        <w:rPr>
          <w:rFonts w:ascii="Times New Roman" w:hAnsi="Times New Roman"/>
          <w:sz w:val="28"/>
          <w:szCs w:val="28"/>
          <w:lang w:val="en-US"/>
        </w:rPr>
        <w:t>i</w:t>
      </w:r>
      <w:r w:rsidRPr="00944ECC">
        <w:rPr>
          <w:rFonts w:ascii="Times New Roman" w:hAnsi="Times New Roman"/>
          <w:sz w:val="28"/>
          <w:szCs w:val="28"/>
        </w:rPr>
        <w:t xml:space="preserve"> </w:t>
      </w:r>
      <w:r w:rsidRPr="00944ECC">
        <w:rPr>
          <w:rFonts w:ascii="Times New Roman" w:hAnsi="Times New Roman"/>
          <w:sz w:val="28"/>
          <w:szCs w:val="28"/>
          <w:lang w:val="be-BY"/>
        </w:rPr>
        <w:t>ў</w:t>
      </w:r>
      <w:r w:rsidRPr="00944ECC">
        <w:rPr>
          <w:rFonts w:ascii="Times New Roman" w:hAnsi="Times New Roman"/>
          <w:sz w:val="28"/>
          <w:szCs w:val="28"/>
        </w:rPr>
        <w:t xml:space="preserve"> 5 класе. Наступны перыяд, як</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 xml:space="preserve"> </w:t>
      </w:r>
      <w:r w:rsidRPr="00944ECC">
        <w:rPr>
          <w:rFonts w:ascii="Times New Roman" w:hAnsi="Times New Roman"/>
          <w:sz w:val="28"/>
          <w:szCs w:val="28"/>
          <w:lang w:val="en-US"/>
        </w:rPr>
        <w:t>i</w:t>
      </w:r>
      <w:r w:rsidRPr="00944ECC">
        <w:rPr>
          <w:rFonts w:ascii="Times New Roman" w:hAnsi="Times New Roman"/>
          <w:sz w:val="28"/>
          <w:szCs w:val="28"/>
        </w:rPr>
        <w:t>дзе за г</w:t>
      </w:r>
      <w:r w:rsidRPr="00944ECC">
        <w:rPr>
          <w:rFonts w:ascii="Times New Roman" w:hAnsi="Times New Roman"/>
          <w:sz w:val="28"/>
          <w:szCs w:val="28"/>
          <w:lang w:val="en-US"/>
        </w:rPr>
        <w:t>i</w:t>
      </w:r>
      <w:r w:rsidRPr="00944ECC">
        <w:rPr>
          <w:rFonts w:ascii="Times New Roman" w:hAnsi="Times New Roman"/>
          <w:sz w:val="28"/>
          <w:szCs w:val="28"/>
        </w:rPr>
        <w:t>сторыяй старажытнага свету, называецца сярэдн</w:t>
      </w:r>
      <w:r w:rsidRPr="00944ECC">
        <w:rPr>
          <w:rFonts w:ascii="Times New Roman" w:hAnsi="Times New Roman"/>
          <w:sz w:val="28"/>
          <w:szCs w:val="28"/>
          <w:lang w:val="en-US"/>
        </w:rPr>
        <w:t>i</w:t>
      </w:r>
      <w:r w:rsidRPr="00944ECC">
        <w:rPr>
          <w:rFonts w:ascii="Times New Roman" w:hAnsi="Times New Roman"/>
          <w:sz w:val="28"/>
          <w:szCs w:val="28"/>
        </w:rPr>
        <w:t>м</w:t>
      </w:r>
      <w:r w:rsidRPr="00944ECC">
        <w:rPr>
          <w:rFonts w:ascii="Times New Roman" w:hAnsi="Times New Roman"/>
          <w:sz w:val="28"/>
          <w:szCs w:val="28"/>
          <w:lang w:val="en-US"/>
        </w:rPr>
        <w:t>i</w:t>
      </w:r>
      <w:r w:rsidRPr="00944ECC">
        <w:rPr>
          <w:rFonts w:ascii="Times New Roman" w:hAnsi="Times New Roman"/>
          <w:sz w:val="28"/>
          <w:szCs w:val="28"/>
        </w:rPr>
        <w:t xml:space="preserve"> вякам</w:t>
      </w:r>
      <w:r w:rsidRPr="00944ECC">
        <w:rPr>
          <w:rFonts w:ascii="Times New Roman" w:hAnsi="Times New Roman"/>
          <w:sz w:val="28"/>
          <w:szCs w:val="28"/>
          <w:lang w:val="en-US"/>
        </w:rPr>
        <w:t>i</w:t>
      </w:r>
      <w:r w:rsidRPr="00944ECC">
        <w:rPr>
          <w:rFonts w:ascii="Times New Roman" w:hAnsi="Times New Roman"/>
          <w:sz w:val="28"/>
          <w:szCs w:val="28"/>
        </w:rPr>
        <w:t>(сярэднявеччам). Сярэдн</w:t>
      </w:r>
      <w:r w:rsidRPr="00944ECC">
        <w:rPr>
          <w:rFonts w:ascii="Times New Roman" w:hAnsi="Times New Roman"/>
          <w:sz w:val="28"/>
          <w:szCs w:val="28"/>
          <w:lang w:val="en-US"/>
        </w:rPr>
        <w:t>i</w:t>
      </w:r>
      <w:r w:rsidRPr="00944ECC">
        <w:rPr>
          <w:rFonts w:ascii="Times New Roman" w:hAnsi="Times New Roman"/>
          <w:sz w:val="28"/>
          <w:szCs w:val="28"/>
        </w:rPr>
        <w:t>я вяк</w:t>
      </w:r>
      <w:r w:rsidRPr="00944ECC">
        <w:rPr>
          <w:rFonts w:ascii="Times New Roman" w:hAnsi="Times New Roman"/>
          <w:sz w:val="28"/>
          <w:szCs w:val="28"/>
          <w:lang w:val="en-US"/>
        </w:rPr>
        <w:t>i</w:t>
      </w:r>
      <w:r w:rsidRPr="00944ECC">
        <w:rPr>
          <w:rFonts w:ascii="Times New Roman" w:hAnsi="Times New Roman"/>
          <w:sz w:val="28"/>
          <w:szCs w:val="28"/>
        </w:rPr>
        <w:t xml:space="preserve"> працягвал</w:t>
      </w:r>
      <w:r w:rsidRPr="00944ECC">
        <w:rPr>
          <w:rFonts w:ascii="Times New Roman" w:hAnsi="Times New Roman"/>
          <w:sz w:val="28"/>
          <w:szCs w:val="28"/>
          <w:lang w:val="en-US"/>
        </w:rPr>
        <w:t>i</w:t>
      </w:r>
      <w:r w:rsidRPr="00944ECC">
        <w:rPr>
          <w:rFonts w:ascii="Times New Roman" w:hAnsi="Times New Roman"/>
          <w:sz w:val="28"/>
          <w:szCs w:val="28"/>
        </w:rPr>
        <w:t>ся больш за тыс</w:t>
      </w:r>
      <w:r w:rsidRPr="00944ECC">
        <w:rPr>
          <w:rFonts w:ascii="Times New Roman" w:hAnsi="Times New Roman"/>
          <w:sz w:val="28"/>
          <w:szCs w:val="28"/>
        </w:rPr>
        <w:t>я</w:t>
      </w:r>
      <w:r w:rsidRPr="00944ECC">
        <w:rPr>
          <w:rFonts w:ascii="Times New Roman" w:hAnsi="Times New Roman"/>
          <w:sz w:val="28"/>
          <w:szCs w:val="28"/>
        </w:rPr>
        <w:t>чу гадо</w:t>
      </w:r>
      <w:r w:rsidRPr="00944ECC">
        <w:rPr>
          <w:rFonts w:ascii="Times New Roman" w:hAnsi="Times New Roman"/>
          <w:sz w:val="28"/>
          <w:szCs w:val="28"/>
          <w:lang w:val="be-BY"/>
        </w:rPr>
        <w:t>ў</w:t>
      </w:r>
      <w:r w:rsidRPr="00944ECC">
        <w:rPr>
          <w:rFonts w:ascii="Times New Roman" w:hAnsi="Times New Roman"/>
          <w:sz w:val="28"/>
          <w:szCs w:val="28"/>
        </w:rPr>
        <w:t xml:space="preserve">, пачынаюцца з 6 ст. </w:t>
      </w:r>
      <w:r w:rsidRPr="00944ECC">
        <w:rPr>
          <w:rFonts w:ascii="Times New Roman" w:hAnsi="Times New Roman"/>
          <w:sz w:val="28"/>
          <w:szCs w:val="28"/>
          <w:lang w:val="en-US"/>
        </w:rPr>
        <w:t>i</w:t>
      </w:r>
      <w:r w:rsidRPr="00944ECC">
        <w:rPr>
          <w:rFonts w:ascii="Times New Roman" w:hAnsi="Times New Roman"/>
          <w:sz w:val="28"/>
          <w:szCs w:val="28"/>
        </w:rPr>
        <w:t xml:space="preserve"> заканчваюцца 15 ст. </w:t>
      </w:r>
      <w:r w:rsidRPr="00944ECC">
        <w:rPr>
          <w:rFonts w:ascii="Times New Roman" w:hAnsi="Times New Roman"/>
          <w:sz w:val="28"/>
          <w:szCs w:val="28"/>
          <w:lang w:val="be-BY"/>
        </w:rPr>
        <w:t>Г</w:t>
      </w:r>
      <w:r w:rsidRPr="00944ECC">
        <w:rPr>
          <w:rFonts w:ascii="Times New Roman" w:hAnsi="Times New Roman"/>
          <w:sz w:val="28"/>
          <w:szCs w:val="28"/>
          <w:lang w:val="en-US"/>
        </w:rPr>
        <w:t>i</w:t>
      </w:r>
      <w:r w:rsidRPr="00944ECC">
        <w:rPr>
          <w:rFonts w:ascii="Times New Roman" w:hAnsi="Times New Roman"/>
          <w:sz w:val="28"/>
          <w:szCs w:val="28"/>
        </w:rPr>
        <w:t>сторы</w:t>
      </w:r>
      <w:r w:rsidRPr="00944ECC">
        <w:rPr>
          <w:rFonts w:ascii="Times New Roman" w:hAnsi="Times New Roman"/>
          <w:sz w:val="28"/>
          <w:szCs w:val="28"/>
          <w:lang w:val="be-BY"/>
        </w:rPr>
        <w:t>ю</w:t>
      </w:r>
      <w:r w:rsidRPr="00944ECC">
        <w:rPr>
          <w:rFonts w:ascii="Times New Roman" w:hAnsi="Times New Roman"/>
          <w:sz w:val="28"/>
          <w:szCs w:val="28"/>
        </w:rPr>
        <w:t xml:space="preserve"> сярэдн</w:t>
      </w:r>
      <w:r w:rsidRPr="00944ECC">
        <w:rPr>
          <w:rFonts w:ascii="Times New Roman" w:hAnsi="Times New Roman"/>
          <w:sz w:val="28"/>
          <w:szCs w:val="28"/>
          <w:lang w:val="en-US"/>
        </w:rPr>
        <w:t>i</w:t>
      </w:r>
      <w:r w:rsidRPr="00944ECC">
        <w:rPr>
          <w:rFonts w:ascii="Times New Roman" w:hAnsi="Times New Roman"/>
          <w:sz w:val="28"/>
          <w:szCs w:val="28"/>
        </w:rPr>
        <w:t>х вяко</w:t>
      </w:r>
      <w:r w:rsidRPr="00944ECC">
        <w:rPr>
          <w:rFonts w:ascii="Times New Roman" w:hAnsi="Times New Roman"/>
          <w:sz w:val="28"/>
          <w:szCs w:val="28"/>
          <w:lang w:val="be-BY"/>
        </w:rPr>
        <w:t>ў</w:t>
      </w:r>
      <w:r w:rsidRPr="00944ECC">
        <w:rPr>
          <w:rFonts w:ascii="Times New Roman" w:hAnsi="Times New Roman"/>
          <w:sz w:val="28"/>
          <w:szCs w:val="28"/>
        </w:rPr>
        <w:t xml:space="preserve"> падзяляюць </w:t>
      </w:r>
      <w:proofErr w:type="gramStart"/>
      <w:r w:rsidRPr="00944ECC">
        <w:rPr>
          <w:rFonts w:ascii="Times New Roman" w:hAnsi="Times New Roman"/>
          <w:sz w:val="28"/>
          <w:szCs w:val="28"/>
        </w:rPr>
        <w:t>на тры</w:t>
      </w:r>
      <w:proofErr w:type="gramEnd"/>
      <w:r w:rsidRPr="00944ECC">
        <w:rPr>
          <w:rFonts w:ascii="Times New Roman" w:hAnsi="Times New Roman"/>
          <w:sz w:val="28"/>
          <w:szCs w:val="28"/>
        </w:rPr>
        <w:t xml:space="preserve">  адрэзк</w:t>
      </w:r>
      <w:r w:rsidRPr="00944ECC">
        <w:rPr>
          <w:rFonts w:ascii="Times New Roman" w:hAnsi="Times New Roman"/>
          <w:sz w:val="28"/>
          <w:szCs w:val="28"/>
          <w:lang w:val="en-US"/>
        </w:rPr>
        <w:t>i</w:t>
      </w:r>
      <w:r w:rsidRPr="00944ECC">
        <w:rPr>
          <w:rFonts w:ascii="Times New Roman" w:hAnsi="Times New Roman"/>
          <w:sz w:val="28"/>
          <w:szCs w:val="28"/>
        </w:rPr>
        <w:t xml:space="preserve"> часу:</w:t>
      </w:r>
    </w:p>
    <w:p w:rsidR="007F232D" w:rsidRPr="00944ECC" w:rsidRDefault="007F232D" w:rsidP="007F232D">
      <w:pPr>
        <w:spacing w:after="0"/>
        <w:ind w:firstLine="709"/>
        <w:jc w:val="both"/>
        <w:rPr>
          <w:rFonts w:ascii="Times New Roman" w:hAnsi="Times New Roman"/>
          <w:sz w:val="28"/>
          <w:szCs w:val="28"/>
        </w:rPr>
      </w:pPr>
      <w:r w:rsidRPr="00944ECC">
        <w:rPr>
          <w:rFonts w:ascii="Times New Roman" w:hAnsi="Times New Roman"/>
          <w:sz w:val="28"/>
          <w:szCs w:val="28"/>
        </w:rPr>
        <w:t>6 – 9 ст.      – ранняе сярэднявечча</w:t>
      </w:r>
    </w:p>
    <w:p w:rsidR="007F232D" w:rsidRPr="00944ECC" w:rsidRDefault="007F232D" w:rsidP="007F232D">
      <w:pPr>
        <w:spacing w:after="0"/>
        <w:ind w:firstLine="709"/>
        <w:jc w:val="both"/>
        <w:rPr>
          <w:rFonts w:ascii="Times New Roman" w:hAnsi="Times New Roman"/>
          <w:sz w:val="28"/>
          <w:szCs w:val="28"/>
        </w:rPr>
      </w:pPr>
      <w:r w:rsidRPr="00944ECC">
        <w:rPr>
          <w:rFonts w:ascii="Times New Roman" w:hAnsi="Times New Roman"/>
          <w:sz w:val="28"/>
          <w:szCs w:val="28"/>
        </w:rPr>
        <w:t>10 – 13 ст.  –</w:t>
      </w:r>
      <w:r>
        <w:rPr>
          <w:rFonts w:ascii="Times New Roman" w:hAnsi="Times New Roman"/>
          <w:sz w:val="28"/>
          <w:szCs w:val="28"/>
        </w:rPr>
        <w:t xml:space="preserve"> </w:t>
      </w:r>
      <w:r w:rsidRPr="00944ECC">
        <w:rPr>
          <w:rFonts w:ascii="Times New Roman" w:hAnsi="Times New Roman"/>
          <w:sz w:val="28"/>
          <w:szCs w:val="28"/>
        </w:rPr>
        <w:t>высокае сярэднявечча</w:t>
      </w:r>
    </w:p>
    <w:p w:rsidR="007F232D" w:rsidRPr="00944ECC" w:rsidRDefault="007F232D" w:rsidP="007F232D">
      <w:pPr>
        <w:spacing w:after="0"/>
        <w:ind w:firstLine="709"/>
        <w:jc w:val="both"/>
        <w:rPr>
          <w:rFonts w:ascii="Times New Roman" w:hAnsi="Times New Roman"/>
          <w:sz w:val="28"/>
          <w:szCs w:val="28"/>
        </w:rPr>
      </w:pPr>
      <w:r w:rsidRPr="00944ECC">
        <w:rPr>
          <w:rFonts w:ascii="Times New Roman" w:hAnsi="Times New Roman"/>
          <w:sz w:val="28"/>
          <w:szCs w:val="28"/>
        </w:rPr>
        <w:t>14 -15 ст.  – позняе</w:t>
      </w:r>
      <w:r w:rsidRPr="00F972BA">
        <w:rPr>
          <w:rFonts w:ascii="Times New Roman" w:hAnsi="Times New Roman"/>
          <w:sz w:val="28"/>
          <w:szCs w:val="28"/>
        </w:rPr>
        <w:t xml:space="preserve"> </w:t>
      </w:r>
      <w:r w:rsidRPr="00944ECC">
        <w:rPr>
          <w:rFonts w:ascii="Times New Roman" w:hAnsi="Times New Roman"/>
          <w:sz w:val="28"/>
          <w:szCs w:val="28"/>
        </w:rPr>
        <w:t>сярэднявечча</w:t>
      </w:r>
    </w:p>
    <w:p w:rsidR="007F232D" w:rsidRPr="00944ECC" w:rsidRDefault="007F232D" w:rsidP="007F232D">
      <w:pPr>
        <w:tabs>
          <w:tab w:val="left" w:pos="6237"/>
        </w:tabs>
        <w:spacing w:after="0"/>
        <w:ind w:firstLine="709"/>
        <w:jc w:val="both"/>
        <w:rPr>
          <w:rFonts w:ascii="Times New Roman" w:hAnsi="Times New Roman"/>
          <w:sz w:val="28"/>
          <w:szCs w:val="28"/>
        </w:rPr>
      </w:pPr>
      <w:r w:rsidRPr="00944ECC">
        <w:rPr>
          <w:rFonts w:ascii="Times New Roman" w:hAnsi="Times New Roman"/>
          <w:sz w:val="28"/>
          <w:szCs w:val="28"/>
        </w:rPr>
        <w:t xml:space="preserve">Гэтыя перыяды, узятыя разам, </w:t>
      </w:r>
      <w:r w:rsidRPr="00944ECC">
        <w:rPr>
          <w:rFonts w:ascii="Times New Roman" w:hAnsi="Times New Roman"/>
          <w:sz w:val="28"/>
          <w:szCs w:val="28"/>
          <w:lang w:val="en-US"/>
        </w:rPr>
        <w:t>i</w:t>
      </w:r>
      <w:r w:rsidRPr="00944ECC">
        <w:rPr>
          <w:rFonts w:ascii="Times New Roman" w:hAnsi="Times New Roman"/>
          <w:sz w:val="28"/>
          <w:szCs w:val="28"/>
        </w:rPr>
        <w:t xml:space="preserve"> складаюць 1000-гадовую г</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сторыю нашай Бацька</w:t>
      </w:r>
      <w:r w:rsidRPr="00944ECC">
        <w:rPr>
          <w:rFonts w:ascii="Times New Roman" w:hAnsi="Times New Roman"/>
          <w:sz w:val="28"/>
          <w:szCs w:val="28"/>
          <w:lang w:val="be-BY"/>
        </w:rPr>
        <w:t>ў</w:t>
      </w:r>
      <w:r w:rsidRPr="00944ECC">
        <w:rPr>
          <w:rFonts w:ascii="Times New Roman" w:hAnsi="Times New Roman"/>
          <w:sz w:val="28"/>
          <w:szCs w:val="28"/>
        </w:rPr>
        <w:t>шчыны, насычаную важным</w:t>
      </w:r>
      <w:r w:rsidRPr="00944ECC">
        <w:rPr>
          <w:rFonts w:ascii="Times New Roman" w:hAnsi="Times New Roman"/>
          <w:sz w:val="28"/>
          <w:szCs w:val="28"/>
          <w:lang w:val="en-US"/>
        </w:rPr>
        <w:t>i</w:t>
      </w:r>
      <w:r w:rsidRPr="00944ECC">
        <w:rPr>
          <w:rFonts w:ascii="Times New Roman" w:hAnsi="Times New Roman"/>
          <w:sz w:val="28"/>
          <w:szCs w:val="28"/>
        </w:rPr>
        <w:t xml:space="preserve"> падзеям</w:t>
      </w:r>
      <w:r w:rsidRPr="00944ECC">
        <w:rPr>
          <w:rFonts w:ascii="Times New Roman" w:hAnsi="Times New Roman"/>
          <w:sz w:val="28"/>
          <w:szCs w:val="28"/>
          <w:lang w:val="en-US"/>
        </w:rPr>
        <w:t>i</w:t>
      </w:r>
      <w:r w:rsidRPr="00944ECC">
        <w:rPr>
          <w:rFonts w:ascii="Times New Roman" w:hAnsi="Times New Roman"/>
          <w:sz w:val="28"/>
          <w:szCs w:val="28"/>
          <w:lang w:val="be-BY"/>
        </w:rPr>
        <w:t>.</w:t>
      </w:r>
      <w:r w:rsidRPr="00944ECC">
        <w:rPr>
          <w:rFonts w:ascii="Times New Roman" w:hAnsi="Times New Roman"/>
          <w:sz w:val="28"/>
          <w:szCs w:val="28"/>
        </w:rPr>
        <w:t xml:space="preserve"> </w:t>
      </w:r>
      <w:r w:rsidRPr="00944ECC">
        <w:rPr>
          <w:rFonts w:ascii="Times New Roman" w:hAnsi="Times New Roman"/>
          <w:sz w:val="28"/>
          <w:szCs w:val="28"/>
          <w:lang w:val="be-BY"/>
        </w:rPr>
        <w:t>Ш</w:t>
      </w:r>
      <w:r w:rsidRPr="00944ECC">
        <w:rPr>
          <w:rFonts w:ascii="Times New Roman" w:hAnsi="Times New Roman"/>
          <w:sz w:val="28"/>
          <w:szCs w:val="28"/>
        </w:rPr>
        <w:t>то асабл</w:t>
      </w:r>
      <w:r w:rsidRPr="00944ECC">
        <w:rPr>
          <w:rFonts w:ascii="Times New Roman" w:hAnsi="Times New Roman"/>
          <w:sz w:val="28"/>
          <w:szCs w:val="28"/>
          <w:lang w:val="en-US"/>
        </w:rPr>
        <w:t>i</w:t>
      </w:r>
      <w:r w:rsidRPr="00944ECC">
        <w:rPr>
          <w:rFonts w:ascii="Times New Roman" w:hAnsi="Times New Roman"/>
          <w:sz w:val="28"/>
          <w:szCs w:val="28"/>
        </w:rPr>
        <w:t>ва важна для нас, палачан</w:t>
      </w:r>
      <w:r w:rsidRPr="00944ECC">
        <w:rPr>
          <w:rFonts w:ascii="Times New Roman" w:hAnsi="Times New Roman"/>
          <w:sz w:val="28"/>
          <w:szCs w:val="28"/>
          <w:lang w:val="be-BY"/>
        </w:rPr>
        <w:t>,</w:t>
      </w:r>
      <w:r w:rsidRPr="00944ECC">
        <w:rPr>
          <w:rFonts w:ascii="Times New Roman" w:hAnsi="Times New Roman"/>
          <w:sz w:val="28"/>
          <w:szCs w:val="28"/>
        </w:rPr>
        <w:t xml:space="preserve"> – дык гэта тое , што г</w:t>
      </w:r>
      <w:r w:rsidRPr="00944ECC">
        <w:rPr>
          <w:rFonts w:ascii="Times New Roman" w:hAnsi="Times New Roman"/>
          <w:sz w:val="28"/>
          <w:szCs w:val="28"/>
          <w:lang w:val="en-US"/>
        </w:rPr>
        <w:t>i</w:t>
      </w:r>
      <w:r w:rsidRPr="00944ECC">
        <w:rPr>
          <w:rFonts w:ascii="Times New Roman" w:hAnsi="Times New Roman"/>
          <w:sz w:val="28"/>
          <w:szCs w:val="28"/>
        </w:rPr>
        <w:t>сторыя Беларус</w:t>
      </w:r>
      <w:r w:rsidRPr="00944ECC">
        <w:rPr>
          <w:rFonts w:ascii="Times New Roman" w:hAnsi="Times New Roman"/>
          <w:sz w:val="28"/>
          <w:szCs w:val="28"/>
          <w:lang w:val="en-US"/>
        </w:rPr>
        <w:t>i</w:t>
      </w:r>
      <w:r w:rsidRPr="00944ECC">
        <w:rPr>
          <w:rFonts w:ascii="Times New Roman" w:hAnsi="Times New Roman"/>
          <w:sz w:val="28"/>
          <w:szCs w:val="28"/>
        </w:rPr>
        <w:t xml:space="preserve"> </w:t>
      </w:r>
      <w:r w:rsidRPr="00944ECC">
        <w:rPr>
          <w:rFonts w:ascii="Times New Roman" w:hAnsi="Times New Roman"/>
          <w:sz w:val="28"/>
          <w:szCs w:val="28"/>
          <w:lang w:val="be-BY"/>
        </w:rPr>
        <w:t>ў</w:t>
      </w:r>
      <w:r w:rsidRPr="00944ECC">
        <w:rPr>
          <w:rFonts w:ascii="Times New Roman" w:hAnsi="Times New Roman"/>
          <w:sz w:val="28"/>
          <w:szCs w:val="28"/>
        </w:rPr>
        <w:t xml:space="preserve"> гэты  час  тое ж с</w:t>
      </w:r>
      <w:r w:rsidRPr="00944ECC">
        <w:rPr>
          <w:rFonts w:ascii="Times New Roman" w:hAnsi="Times New Roman"/>
          <w:sz w:val="28"/>
          <w:szCs w:val="28"/>
        </w:rPr>
        <w:t>а</w:t>
      </w:r>
      <w:r w:rsidRPr="00944ECC">
        <w:rPr>
          <w:rFonts w:ascii="Times New Roman" w:hAnsi="Times New Roman"/>
          <w:sz w:val="28"/>
          <w:szCs w:val="28"/>
        </w:rPr>
        <w:t xml:space="preserve">мае, што </w:t>
      </w:r>
      <w:r w:rsidRPr="00944ECC">
        <w:rPr>
          <w:rFonts w:ascii="Times New Roman" w:hAnsi="Times New Roman"/>
          <w:sz w:val="28"/>
          <w:szCs w:val="28"/>
          <w:lang w:val="en-US"/>
        </w:rPr>
        <w:t>i</w:t>
      </w:r>
      <w:r w:rsidRPr="00944ECC">
        <w:rPr>
          <w:rFonts w:ascii="Times New Roman" w:hAnsi="Times New Roman"/>
          <w:sz w:val="28"/>
          <w:szCs w:val="28"/>
        </w:rPr>
        <w:t xml:space="preserve"> г</w:t>
      </w:r>
      <w:r w:rsidRPr="00944ECC">
        <w:rPr>
          <w:rFonts w:ascii="Times New Roman" w:hAnsi="Times New Roman"/>
          <w:sz w:val="28"/>
          <w:szCs w:val="28"/>
          <w:lang w:val="en-US"/>
        </w:rPr>
        <w:t>i</w:t>
      </w:r>
      <w:r w:rsidRPr="00944ECC">
        <w:rPr>
          <w:rFonts w:ascii="Times New Roman" w:hAnsi="Times New Roman"/>
          <w:sz w:val="28"/>
          <w:szCs w:val="28"/>
        </w:rPr>
        <w:t xml:space="preserve">сторыя Полацка, </w:t>
      </w:r>
      <w:r w:rsidRPr="00944ECC">
        <w:rPr>
          <w:rFonts w:ascii="Times New Roman" w:hAnsi="Times New Roman"/>
          <w:sz w:val="28"/>
          <w:szCs w:val="28"/>
          <w:lang w:val="be-BY"/>
        </w:rPr>
        <w:t xml:space="preserve">бо </w:t>
      </w:r>
      <w:r w:rsidRPr="00944ECC">
        <w:rPr>
          <w:rFonts w:ascii="Times New Roman" w:hAnsi="Times New Roman"/>
          <w:sz w:val="28"/>
          <w:szCs w:val="28"/>
        </w:rPr>
        <w:t>яны непары</w:t>
      </w:r>
      <w:r w:rsidRPr="00944ECC">
        <w:rPr>
          <w:rFonts w:ascii="Times New Roman" w:hAnsi="Times New Roman"/>
          <w:sz w:val="28"/>
          <w:szCs w:val="28"/>
          <w:lang w:val="be-BY"/>
        </w:rPr>
        <w:t>ў</w:t>
      </w:r>
      <w:r w:rsidRPr="00944ECC">
        <w:rPr>
          <w:rFonts w:ascii="Times New Roman" w:hAnsi="Times New Roman"/>
          <w:sz w:val="28"/>
          <w:szCs w:val="28"/>
        </w:rPr>
        <w:t>на звязаны адна з адной, « бо з Полацка пача</w:t>
      </w:r>
      <w:r w:rsidRPr="00944ECC">
        <w:rPr>
          <w:rFonts w:ascii="Times New Roman" w:hAnsi="Times New Roman"/>
          <w:sz w:val="28"/>
          <w:szCs w:val="28"/>
          <w:lang w:val="be-BY"/>
        </w:rPr>
        <w:t>ў</w:t>
      </w:r>
      <w:r w:rsidRPr="00944ECC">
        <w:rPr>
          <w:rFonts w:ascii="Times New Roman" w:hAnsi="Times New Roman"/>
          <w:sz w:val="28"/>
          <w:szCs w:val="28"/>
        </w:rPr>
        <w:t>ся свет». А таму мы пав</w:t>
      </w:r>
      <w:r w:rsidRPr="00944ECC">
        <w:rPr>
          <w:rFonts w:ascii="Times New Roman" w:hAnsi="Times New Roman"/>
          <w:sz w:val="28"/>
          <w:szCs w:val="28"/>
          <w:lang w:val="en-US"/>
        </w:rPr>
        <w:t>i</w:t>
      </w:r>
      <w:r w:rsidRPr="00944ECC">
        <w:rPr>
          <w:rFonts w:ascii="Times New Roman" w:hAnsi="Times New Roman"/>
          <w:sz w:val="28"/>
          <w:szCs w:val="28"/>
        </w:rPr>
        <w:t xml:space="preserve">нны добра ведаць </w:t>
      </w:r>
      <w:proofErr w:type="gramStart"/>
      <w:r w:rsidRPr="00944ECC">
        <w:rPr>
          <w:rFonts w:ascii="Times New Roman" w:hAnsi="Times New Roman"/>
          <w:sz w:val="28"/>
          <w:szCs w:val="28"/>
        </w:rPr>
        <w:t>нашу</w:t>
      </w:r>
      <w:proofErr w:type="gramEnd"/>
      <w:r w:rsidRPr="00944ECC">
        <w:rPr>
          <w:rFonts w:ascii="Times New Roman" w:hAnsi="Times New Roman"/>
          <w:sz w:val="28"/>
          <w:szCs w:val="28"/>
        </w:rPr>
        <w:t xml:space="preserve"> г</w:t>
      </w:r>
      <w:r w:rsidRPr="00944ECC">
        <w:rPr>
          <w:rFonts w:ascii="Times New Roman" w:hAnsi="Times New Roman"/>
          <w:sz w:val="28"/>
          <w:szCs w:val="28"/>
          <w:lang w:val="en-US"/>
        </w:rPr>
        <w:t>i</w:t>
      </w:r>
      <w:r w:rsidRPr="00944ECC">
        <w:rPr>
          <w:rFonts w:ascii="Times New Roman" w:hAnsi="Times New Roman"/>
          <w:sz w:val="28"/>
          <w:szCs w:val="28"/>
        </w:rPr>
        <w:t>сторыю, каб ганарыцца сва</w:t>
      </w:r>
      <w:r w:rsidRPr="00944ECC">
        <w:rPr>
          <w:rFonts w:ascii="Times New Roman" w:hAnsi="Times New Roman"/>
          <w:sz w:val="28"/>
          <w:szCs w:val="28"/>
          <w:lang w:val="en-US"/>
        </w:rPr>
        <w:t>i</w:t>
      </w:r>
      <w:r w:rsidRPr="00944ECC">
        <w:rPr>
          <w:rFonts w:ascii="Times New Roman" w:hAnsi="Times New Roman"/>
          <w:sz w:val="28"/>
          <w:szCs w:val="28"/>
        </w:rPr>
        <w:t>м народам, каб ганарыцца тым, што нам выпала вял</w:t>
      </w:r>
      <w:r w:rsidRPr="00944ECC">
        <w:rPr>
          <w:rFonts w:ascii="Times New Roman" w:hAnsi="Times New Roman"/>
          <w:sz w:val="28"/>
          <w:szCs w:val="28"/>
          <w:lang w:val="en-US"/>
        </w:rPr>
        <w:t>i</w:t>
      </w:r>
      <w:r w:rsidRPr="00944ECC">
        <w:rPr>
          <w:rFonts w:ascii="Times New Roman" w:hAnsi="Times New Roman"/>
          <w:sz w:val="28"/>
          <w:szCs w:val="28"/>
        </w:rPr>
        <w:t>кае шч</w:t>
      </w:r>
      <w:r w:rsidRPr="00944ECC">
        <w:rPr>
          <w:rFonts w:ascii="Times New Roman" w:hAnsi="Times New Roman"/>
          <w:sz w:val="28"/>
          <w:szCs w:val="28"/>
        </w:rPr>
        <w:t>а</w:t>
      </w:r>
      <w:r w:rsidRPr="00944ECC">
        <w:rPr>
          <w:rFonts w:ascii="Times New Roman" w:hAnsi="Times New Roman"/>
          <w:sz w:val="28"/>
          <w:szCs w:val="28"/>
        </w:rPr>
        <w:t>сце нарадз</w:t>
      </w:r>
      <w:r w:rsidRPr="00944ECC">
        <w:rPr>
          <w:rFonts w:ascii="Times New Roman" w:hAnsi="Times New Roman"/>
          <w:sz w:val="28"/>
          <w:szCs w:val="28"/>
          <w:lang w:val="en-US"/>
        </w:rPr>
        <w:t>i</w:t>
      </w:r>
      <w:r w:rsidRPr="00944ECC">
        <w:rPr>
          <w:rFonts w:ascii="Times New Roman" w:hAnsi="Times New Roman"/>
          <w:sz w:val="28"/>
          <w:szCs w:val="28"/>
        </w:rPr>
        <w:t xml:space="preserve">цца </w:t>
      </w:r>
      <w:r w:rsidRPr="00944ECC">
        <w:rPr>
          <w:rFonts w:ascii="Times New Roman" w:hAnsi="Times New Roman"/>
          <w:sz w:val="28"/>
          <w:szCs w:val="28"/>
          <w:lang w:val="en-US"/>
        </w:rPr>
        <w:t>i</w:t>
      </w:r>
      <w:r w:rsidRPr="00944ECC">
        <w:rPr>
          <w:rFonts w:ascii="Times New Roman" w:hAnsi="Times New Roman"/>
          <w:sz w:val="28"/>
          <w:szCs w:val="28"/>
        </w:rPr>
        <w:t xml:space="preserve"> жыць на святой полацкай зямл</w:t>
      </w:r>
      <w:r w:rsidRPr="00944ECC">
        <w:rPr>
          <w:rFonts w:ascii="Times New Roman" w:hAnsi="Times New Roman"/>
          <w:sz w:val="28"/>
          <w:szCs w:val="28"/>
          <w:lang w:val="en-US"/>
        </w:rPr>
        <w:t>i</w:t>
      </w:r>
      <w:r w:rsidRPr="00944ECC">
        <w:rPr>
          <w:rFonts w:ascii="Times New Roman" w:hAnsi="Times New Roman"/>
          <w:sz w:val="28"/>
          <w:szCs w:val="28"/>
        </w:rPr>
        <w:t>.</w:t>
      </w:r>
    </w:p>
    <w:p w:rsidR="007F232D" w:rsidRDefault="007F232D" w:rsidP="007F232D">
      <w:pPr>
        <w:spacing w:after="0"/>
        <w:ind w:firstLine="709"/>
        <w:jc w:val="both"/>
        <w:rPr>
          <w:rFonts w:ascii="Times New Roman" w:hAnsi="Times New Roman"/>
          <w:b/>
          <w:i/>
          <w:sz w:val="32"/>
          <w:szCs w:val="32"/>
          <w:u w:val="single"/>
          <w:lang w:val="be-BY"/>
        </w:rPr>
      </w:pPr>
    </w:p>
    <w:p w:rsidR="007F232D" w:rsidRPr="00EC5C3B" w:rsidRDefault="007F232D" w:rsidP="007F232D">
      <w:pPr>
        <w:spacing w:after="0"/>
        <w:ind w:firstLine="709"/>
        <w:jc w:val="both"/>
        <w:rPr>
          <w:rFonts w:ascii="Times New Roman" w:hAnsi="Times New Roman"/>
          <w:b/>
          <w:i/>
          <w:color w:val="1F497D" w:themeColor="text2"/>
          <w:sz w:val="32"/>
          <w:szCs w:val="32"/>
          <w:u w:val="single"/>
          <w:lang w:val="be-BY"/>
        </w:rPr>
      </w:pPr>
      <w:r w:rsidRPr="00EC5C3B">
        <w:rPr>
          <w:rFonts w:ascii="Times New Roman" w:hAnsi="Times New Roman"/>
          <w:b/>
          <w:i/>
          <w:color w:val="1F497D" w:themeColor="text2"/>
          <w:sz w:val="32"/>
          <w:szCs w:val="32"/>
          <w:u w:val="single"/>
          <w:lang w:val="be-BY"/>
        </w:rPr>
        <w:t>3. Асноўныя крын</w:t>
      </w:r>
      <w:r w:rsidRPr="00EC5C3B">
        <w:rPr>
          <w:rFonts w:ascii="Times New Roman" w:hAnsi="Times New Roman"/>
          <w:b/>
          <w:i/>
          <w:color w:val="1F497D" w:themeColor="text2"/>
          <w:sz w:val="32"/>
          <w:szCs w:val="32"/>
          <w:u w:val="single"/>
          <w:lang w:val="en-US"/>
        </w:rPr>
        <w:t>i</w:t>
      </w:r>
      <w:r w:rsidRPr="00EC5C3B">
        <w:rPr>
          <w:rFonts w:ascii="Times New Roman" w:hAnsi="Times New Roman"/>
          <w:b/>
          <w:i/>
          <w:color w:val="1F497D" w:themeColor="text2"/>
          <w:sz w:val="32"/>
          <w:szCs w:val="32"/>
          <w:u w:val="single"/>
          <w:lang w:val="be-BY"/>
        </w:rPr>
        <w:t>цы па г</w:t>
      </w:r>
      <w:r w:rsidRPr="00EC5C3B">
        <w:rPr>
          <w:rFonts w:ascii="Times New Roman" w:hAnsi="Times New Roman"/>
          <w:b/>
          <w:i/>
          <w:color w:val="1F497D" w:themeColor="text2"/>
          <w:sz w:val="32"/>
          <w:szCs w:val="32"/>
          <w:u w:val="single"/>
          <w:lang w:val="en-US"/>
        </w:rPr>
        <w:t>i</w:t>
      </w:r>
      <w:r w:rsidRPr="00EC5C3B">
        <w:rPr>
          <w:rFonts w:ascii="Times New Roman" w:hAnsi="Times New Roman"/>
          <w:b/>
          <w:i/>
          <w:color w:val="1F497D" w:themeColor="text2"/>
          <w:sz w:val="32"/>
          <w:szCs w:val="32"/>
          <w:u w:val="single"/>
          <w:lang w:val="be-BY"/>
        </w:rPr>
        <w:t>сторы</w:t>
      </w:r>
      <w:r w:rsidRPr="00EC5C3B">
        <w:rPr>
          <w:rFonts w:ascii="Times New Roman" w:hAnsi="Times New Roman"/>
          <w:b/>
          <w:i/>
          <w:color w:val="1F497D" w:themeColor="text2"/>
          <w:sz w:val="32"/>
          <w:szCs w:val="32"/>
          <w:u w:val="single"/>
          <w:lang w:val="en-US"/>
        </w:rPr>
        <w:t>i</w:t>
      </w:r>
      <w:r w:rsidRPr="00EC5C3B">
        <w:rPr>
          <w:rFonts w:ascii="Times New Roman" w:hAnsi="Times New Roman"/>
          <w:b/>
          <w:i/>
          <w:color w:val="1F497D" w:themeColor="text2"/>
          <w:sz w:val="32"/>
          <w:szCs w:val="32"/>
          <w:u w:val="single"/>
          <w:lang w:val="be-BY"/>
        </w:rPr>
        <w:t xml:space="preserve"> Полацка ў сярэдн</w:t>
      </w:r>
      <w:r w:rsidRPr="00EC5C3B">
        <w:rPr>
          <w:rFonts w:ascii="Times New Roman" w:hAnsi="Times New Roman"/>
          <w:b/>
          <w:i/>
          <w:color w:val="1F497D" w:themeColor="text2"/>
          <w:sz w:val="32"/>
          <w:szCs w:val="32"/>
          <w:u w:val="single"/>
          <w:lang w:val="en-US"/>
        </w:rPr>
        <w:t>i</w:t>
      </w:r>
      <w:r w:rsidRPr="00EC5C3B">
        <w:rPr>
          <w:rFonts w:ascii="Times New Roman" w:hAnsi="Times New Roman"/>
          <w:b/>
          <w:i/>
          <w:color w:val="1F497D" w:themeColor="text2"/>
          <w:sz w:val="32"/>
          <w:szCs w:val="32"/>
          <w:u w:val="single"/>
          <w:lang w:val="be-BY"/>
        </w:rPr>
        <w:t>я вякі</w:t>
      </w:r>
    </w:p>
    <w:p w:rsidR="007F232D" w:rsidRDefault="007F232D" w:rsidP="007F232D">
      <w:pPr>
        <w:spacing w:after="0"/>
        <w:ind w:firstLine="709"/>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686912" behindDoc="0" locked="0" layoutInCell="1" allowOverlap="1" wp14:anchorId="5BE63A45" wp14:editId="2A5652A4">
            <wp:simplePos x="0" y="0"/>
            <wp:positionH relativeFrom="column">
              <wp:posOffset>2626995</wp:posOffset>
            </wp:positionH>
            <wp:positionV relativeFrom="paragraph">
              <wp:posOffset>43180</wp:posOffset>
            </wp:positionV>
            <wp:extent cx="3273425" cy="2626360"/>
            <wp:effectExtent l="38100" t="38100" r="22225" b="21590"/>
            <wp:wrapSquare wrapText="bothSides"/>
            <wp:docPr id="182" name="Рисунок 1" descr="Scan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can10002"/>
                    <pic:cNvPicPr>
                      <a:picLocks noChangeAspect="1" noChangeArrowheads="1"/>
                    </pic:cNvPicPr>
                  </pic:nvPicPr>
                  <pic:blipFill>
                    <a:blip r:embed="rId9" cstate="print"/>
                    <a:srcRect l="2425" t="-30"/>
                    <a:stretch>
                      <a:fillRect/>
                    </a:stretch>
                  </pic:blipFill>
                  <pic:spPr bwMode="auto">
                    <a:xfrm rot="21540000">
                      <a:off x="0" y="0"/>
                      <a:ext cx="3273425" cy="2626360"/>
                    </a:xfrm>
                    <a:prstGeom prst="rect">
                      <a:avLst/>
                    </a:prstGeom>
                    <a:noFill/>
                    <a:ln w="9525">
                      <a:noFill/>
                      <a:miter lim="800000"/>
                      <a:headEnd/>
                      <a:tailEnd/>
                    </a:ln>
                  </pic:spPr>
                </pic:pic>
              </a:graphicData>
            </a:graphic>
          </wp:anchor>
        </w:drawing>
      </w:r>
      <w:r w:rsidRPr="00944ECC">
        <w:rPr>
          <w:rFonts w:ascii="Times New Roman" w:hAnsi="Times New Roman"/>
          <w:sz w:val="28"/>
          <w:szCs w:val="28"/>
          <w:lang w:val="be-BY"/>
        </w:rPr>
        <w:t>Людзям уласц</w:t>
      </w:r>
      <w:r w:rsidRPr="00944ECC">
        <w:rPr>
          <w:rFonts w:ascii="Times New Roman" w:hAnsi="Times New Roman"/>
          <w:sz w:val="28"/>
          <w:szCs w:val="28"/>
          <w:lang w:val="en-US"/>
        </w:rPr>
        <w:t>i</w:t>
      </w:r>
      <w:r w:rsidRPr="00944ECC">
        <w:rPr>
          <w:rFonts w:ascii="Times New Roman" w:hAnsi="Times New Roman"/>
          <w:sz w:val="28"/>
          <w:szCs w:val="28"/>
          <w:lang w:val="be-BY"/>
        </w:rPr>
        <w:t>ва ц</w:t>
      </w:r>
      <w:r w:rsidRPr="00944ECC">
        <w:rPr>
          <w:rFonts w:ascii="Times New Roman" w:hAnsi="Times New Roman"/>
          <w:sz w:val="28"/>
          <w:szCs w:val="28"/>
          <w:lang w:val="en-US"/>
        </w:rPr>
        <w:t>i</w:t>
      </w:r>
      <w:r w:rsidRPr="00944ECC">
        <w:rPr>
          <w:rFonts w:ascii="Times New Roman" w:hAnsi="Times New Roman"/>
          <w:sz w:val="28"/>
          <w:szCs w:val="28"/>
          <w:lang w:val="be-BY"/>
        </w:rPr>
        <w:t>кав</w:t>
      </w:r>
      <w:r w:rsidRPr="00944ECC">
        <w:rPr>
          <w:rFonts w:ascii="Times New Roman" w:hAnsi="Times New Roman"/>
          <w:sz w:val="28"/>
          <w:szCs w:val="28"/>
          <w:lang w:val="en-US"/>
        </w:rPr>
        <w:t>i</w:t>
      </w:r>
      <w:r w:rsidRPr="00944ECC">
        <w:rPr>
          <w:rFonts w:ascii="Times New Roman" w:hAnsi="Times New Roman"/>
          <w:sz w:val="28"/>
          <w:szCs w:val="28"/>
          <w:lang w:val="be-BY"/>
        </w:rPr>
        <w:t>цца м</w:t>
      </w:r>
      <w:r w:rsidRPr="00944ECC">
        <w:rPr>
          <w:rFonts w:ascii="Times New Roman" w:hAnsi="Times New Roman"/>
          <w:sz w:val="28"/>
          <w:szCs w:val="28"/>
          <w:lang w:val="en-US"/>
        </w:rPr>
        <w:t>i</w:t>
      </w:r>
      <w:r w:rsidRPr="00944ECC">
        <w:rPr>
          <w:rFonts w:ascii="Times New Roman" w:hAnsi="Times New Roman"/>
          <w:sz w:val="28"/>
          <w:szCs w:val="28"/>
          <w:lang w:val="be-BY"/>
        </w:rPr>
        <w:t>нулым,г</w:t>
      </w:r>
      <w:r w:rsidRPr="00944ECC">
        <w:rPr>
          <w:rFonts w:ascii="Times New Roman" w:hAnsi="Times New Roman"/>
          <w:sz w:val="28"/>
          <w:szCs w:val="28"/>
          <w:lang w:val="en-US"/>
        </w:rPr>
        <w:t>i</w:t>
      </w:r>
      <w:r w:rsidRPr="00944ECC">
        <w:rPr>
          <w:rFonts w:ascii="Times New Roman" w:hAnsi="Times New Roman"/>
          <w:sz w:val="28"/>
          <w:szCs w:val="28"/>
          <w:lang w:val="be-BY"/>
        </w:rPr>
        <w:t xml:space="preserve">сторыяй. </w:t>
      </w:r>
      <w:r w:rsidRPr="00944ECC">
        <w:rPr>
          <w:rFonts w:ascii="Times New Roman" w:hAnsi="Times New Roman"/>
          <w:sz w:val="28"/>
          <w:szCs w:val="28"/>
        </w:rPr>
        <w:t>Яны хочуць ведаць, як жыл</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 xml:space="preserve"> </w:t>
      </w:r>
      <w:r w:rsidRPr="00944ECC">
        <w:rPr>
          <w:rFonts w:ascii="Times New Roman" w:hAnsi="Times New Roman"/>
          <w:sz w:val="28"/>
          <w:szCs w:val="28"/>
          <w:lang w:val="en-US"/>
        </w:rPr>
        <w:t>i</w:t>
      </w:r>
      <w:r w:rsidRPr="00944ECC">
        <w:rPr>
          <w:rFonts w:ascii="Times New Roman" w:hAnsi="Times New Roman"/>
          <w:sz w:val="28"/>
          <w:szCs w:val="28"/>
        </w:rPr>
        <w:t>х продк</w:t>
      </w:r>
      <w:r w:rsidRPr="00944ECC">
        <w:rPr>
          <w:rFonts w:ascii="Times New Roman" w:hAnsi="Times New Roman"/>
          <w:sz w:val="28"/>
          <w:szCs w:val="28"/>
          <w:lang w:val="en-US"/>
        </w:rPr>
        <w:t>i</w:t>
      </w:r>
      <w:r>
        <w:rPr>
          <w:rFonts w:ascii="Times New Roman" w:hAnsi="Times New Roman"/>
          <w:sz w:val="28"/>
          <w:szCs w:val="28"/>
        </w:rPr>
        <w:t xml:space="preserve">. </w:t>
      </w:r>
      <w:r w:rsidRPr="00944ECC">
        <w:rPr>
          <w:rFonts w:ascii="Times New Roman" w:hAnsi="Times New Roman"/>
          <w:sz w:val="28"/>
          <w:szCs w:val="28"/>
        </w:rPr>
        <w:t xml:space="preserve"> Г</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сторыя, н</w:t>
      </w:r>
      <w:r w:rsidRPr="00944ECC">
        <w:rPr>
          <w:rFonts w:ascii="Times New Roman" w:hAnsi="Times New Roman"/>
          <w:sz w:val="28"/>
          <w:szCs w:val="28"/>
          <w:lang w:val="en-US"/>
        </w:rPr>
        <w:t>i</w:t>
      </w:r>
      <w:r w:rsidRPr="00944ECC">
        <w:rPr>
          <w:rFonts w:ascii="Times New Roman" w:hAnsi="Times New Roman"/>
          <w:sz w:val="28"/>
          <w:szCs w:val="28"/>
        </w:rPr>
        <w:t>бы той б</w:t>
      </w:r>
      <w:r w:rsidRPr="00944ECC">
        <w:rPr>
          <w:rFonts w:ascii="Times New Roman" w:hAnsi="Times New Roman"/>
          <w:sz w:val="28"/>
          <w:szCs w:val="28"/>
        </w:rPr>
        <w:t>у</w:t>
      </w:r>
      <w:r w:rsidRPr="00944ECC">
        <w:rPr>
          <w:rFonts w:ascii="Times New Roman" w:hAnsi="Times New Roman"/>
          <w:sz w:val="28"/>
          <w:szCs w:val="28"/>
        </w:rPr>
        <w:t>дынак, як</w:t>
      </w:r>
      <w:r w:rsidRPr="00944ECC">
        <w:rPr>
          <w:rFonts w:ascii="Times New Roman" w:hAnsi="Times New Roman"/>
          <w:sz w:val="28"/>
          <w:szCs w:val="28"/>
          <w:lang w:val="en-US"/>
        </w:rPr>
        <w:t>i</w:t>
      </w:r>
      <w:r w:rsidRPr="00944ECC">
        <w:rPr>
          <w:rFonts w:ascii="Times New Roman" w:hAnsi="Times New Roman"/>
          <w:sz w:val="28"/>
          <w:szCs w:val="28"/>
        </w:rPr>
        <w:t xml:space="preserve"> трывала ста</w:t>
      </w:r>
      <w:r w:rsidRPr="00944ECC">
        <w:rPr>
          <w:rFonts w:ascii="Times New Roman" w:hAnsi="Times New Roman"/>
          <w:sz w:val="28"/>
          <w:szCs w:val="28"/>
          <w:lang w:val="en-US"/>
        </w:rPr>
        <w:t>i</w:t>
      </w:r>
      <w:r w:rsidRPr="00944ECC">
        <w:rPr>
          <w:rFonts w:ascii="Times New Roman" w:hAnsi="Times New Roman"/>
          <w:sz w:val="28"/>
          <w:szCs w:val="28"/>
        </w:rPr>
        <w:t xml:space="preserve">ць на моцным падмурку. А </w:t>
      </w:r>
      <w:r w:rsidRPr="00944ECC">
        <w:rPr>
          <w:rFonts w:ascii="Times New Roman" w:hAnsi="Times New Roman"/>
          <w:sz w:val="28"/>
          <w:szCs w:val="28"/>
          <w:lang w:val="be-BY"/>
        </w:rPr>
        <w:t>ў</w:t>
      </w:r>
      <w:r w:rsidRPr="00944ECC">
        <w:rPr>
          <w:rFonts w:ascii="Times New Roman" w:hAnsi="Times New Roman"/>
          <w:sz w:val="28"/>
          <w:szCs w:val="28"/>
        </w:rPr>
        <w:t>сяк</w:t>
      </w:r>
      <w:r w:rsidRPr="00944ECC">
        <w:rPr>
          <w:rFonts w:ascii="Times New Roman" w:hAnsi="Times New Roman"/>
          <w:sz w:val="28"/>
          <w:szCs w:val="28"/>
          <w:lang w:val="en-US"/>
        </w:rPr>
        <w:t>i</w:t>
      </w:r>
      <w:r w:rsidRPr="00944ECC">
        <w:rPr>
          <w:rFonts w:ascii="Times New Roman" w:hAnsi="Times New Roman"/>
          <w:sz w:val="28"/>
          <w:szCs w:val="28"/>
        </w:rPr>
        <w:t xml:space="preserve"> па</w:t>
      </w:r>
      <w:r w:rsidRPr="00944ECC">
        <w:rPr>
          <w:rFonts w:ascii="Times New Roman" w:hAnsi="Times New Roman"/>
          <w:sz w:val="28"/>
          <w:szCs w:val="28"/>
        </w:rPr>
        <w:t>д</w:t>
      </w:r>
      <w:r w:rsidRPr="00944ECC">
        <w:rPr>
          <w:rFonts w:ascii="Times New Roman" w:hAnsi="Times New Roman"/>
          <w:sz w:val="28"/>
          <w:szCs w:val="28"/>
        </w:rPr>
        <w:t>мурак, як вядома, мае дзве частк</w:t>
      </w:r>
      <w:r w:rsidRPr="00944ECC">
        <w:rPr>
          <w:rFonts w:ascii="Times New Roman" w:hAnsi="Times New Roman"/>
          <w:sz w:val="28"/>
          <w:szCs w:val="28"/>
          <w:lang w:val="en-US"/>
        </w:rPr>
        <w:t>i</w:t>
      </w:r>
      <w:r w:rsidRPr="00944ECC">
        <w:rPr>
          <w:rFonts w:ascii="Times New Roman" w:hAnsi="Times New Roman"/>
          <w:sz w:val="28"/>
          <w:szCs w:val="28"/>
        </w:rPr>
        <w:t>:падземн</w:t>
      </w:r>
      <w:r w:rsidRPr="00944ECC">
        <w:rPr>
          <w:rFonts w:ascii="Times New Roman" w:hAnsi="Times New Roman"/>
          <w:sz w:val="28"/>
          <w:szCs w:val="28"/>
          <w:lang w:val="be-BY"/>
        </w:rPr>
        <w:t>ую</w:t>
      </w:r>
      <w:r w:rsidRPr="00944ECC">
        <w:rPr>
          <w:rFonts w:ascii="Times New Roman" w:hAnsi="Times New Roman"/>
          <w:sz w:val="28"/>
          <w:szCs w:val="28"/>
        </w:rPr>
        <w:t xml:space="preserve"> i </w:t>
      </w:r>
      <w:proofErr w:type="gramStart"/>
      <w:r w:rsidRPr="00944ECC">
        <w:rPr>
          <w:rFonts w:ascii="Times New Roman" w:hAnsi="Times New Roman"/>
          <w:sz w:val="28"/>
          <w:szCs w:val="28"/>
        </w:rPr>
        <w:t>надзем</w:t>
      </w:r>
      <w:r w:rsidRPr="00944ECC">
        <w:rPr>
          <w:rFonts w:ascii="Times New Roman" w:hAnsi="Times New Roman"/>
          <w:sz w:val="28"/>
          <w:szCs w:val="28"/>
          <w:lang w:val="be-BY"/>
        </w:rPr>
        <w:t>ную</w:t>
      </w:r>
      <w:proofErr w:type="gramEnd"/>
      <w:r w:rsidRPr="00944ECC">
        <w:rPr>
          <w:rFonts w:ascii="Times New Roman" w:hAnsi="Times New Roman"/>
          <w:sz w:val="28"/>
          <w:szCs w:val="28"/>
        </w:rPr>
        <w:t>. Падземную частку можна во</w:t>
      </w:r>
      <w:r w:rsidRPr="00944ECC">
        <w:rPr>
          <w:rFonts w:ascii="Times New Roman" w:hAnsi="Times New Roman"/>
          <w:sz w:val="28"/>
          <w:szCs w:val="28"/>
        </w:rPr>
        <w:t>б</w:t>
      </w:r>
      <w:r w:rsidRPr="00944ECC">
        <w:rPr>
          <w:rFonts w:ascii="Times New Roman" w:hAnsi="Times New Roman"/>
          <w:sz w:val="28"/>
          <w:szCs w:val="28"/>
        </w:rPr>
        <w:t>разна пара</w:t>
      </w:r>
      <w:r w:rsidRPr="00944ECC">
        <w:rPr>
          <w:rFonts w:ascii="Times New Roman" w:hAnsi="Times New Roman"/>
          <w:sz w:val="28"/>
          <w:szCs w:val="28"/>
          <w:lang w:val="be-BY"/>
        </w:rPr>
        <w:t>ў</w:t>
      </w:r>
      <w:r w:rsidRPr="00944ECC">
        <w:rPr>
          <w:rFonts w:ascii="Times New Roman" w:hAnsi="Times New Roman"/>
          <w:sz w:val="28"/>
          <w:szCs w:val="28"/>
        </w:rPr>
        <w:t xml:space="preserve">наць з тым, што раскапана </w:t>
      </w:r>
      <w:r w:rsidRPr="00944ECC">
        <w:rPr>
          <w:rFonts w:ascii="Times New Roman" w:hAnsi="Times New Roman"/>
          <w:sz w:val="28"/>
          <w:szCs w:val="28"/>
          <w:lang w:val="be-BY"/>
        </w:rPr>
        <w:t>і</w:t>
      </w:r>
      <w:r w:rsidRPr="00944ECC">
        <w:rPr>
          <w:rFonts w:ascii="Times New Roman" w:hAnsi="Times New Roman"/>
          <w:sz w:val="28"/>
          <w:szCs w:val="28"/>
        </w:rPr>
        <w:t xml:space="preserve"> вывучана археол</w:t>
      </w:r>
      <w:r w:rsidRPr="00944ECC">
        <w:rPr>
          <w:rFonts w:ascii="Times New Roman" w:hAnsi="Times New Roman"/>
          <w:sz w:val="28"/>
          <w:szCs w:val="28"/>
        </w:rPr>
        <w:t>а</w:t>
      </w:r>
      <w:r w:rsidRPr="00944ECC">
        <w:rPr>
          <w:rFonts w:ascii="Times New Roman" w:hAnsi="Times New Roman"/>
          <w:sz w:val="28"/>
          <w:szCs w:val="28"/>
        </w:rPr>
        <w:t>гам</w:t>
      </w:r>
      <w:r w:rsidRPr="00944ECC">
        <w:rPr>
          <w:rFonts w:ascii="Times New Roman" w:hAnsi="Times New Roman"/>
          <w:sz w:val="28"/>
          <w:szCs w:val="28"/>
          <w:lang w:val="en-US"/>
        </w:rPr>
        <w:t>i</w:t>
      </w:r>
      <w:r w:rsidRPr="00944ECC">
        <w:rPr>
          <w:rFonts w:ascii="Times New Roman" w:hAnsi="Times New Roman"/>
          <w:sz w:val="28"/>
          <w:szCs w:val="28"/>
        </w:rPr>
        <w:t xml:space="preserve">, а </w:t>
      </w:r>
      <w:proofErr w:type="gramStart"/>
      <w:r w:rsidRPr="00944ECC">
        <w:rPr>
          <w:rFonts w:ascii="Times New Roman" w:hAnsi="Times New Roman"/>
          <w:sz w:val="28"/>
          <w:szCs w:val="28"/>
        </w:rPr>
        <w:t>надземную</w:t>
      </w:r>
      <w:proofErr w:type="gramEnd"/>
      <w:r w:rsidRPr="00944ECC">
        <w:rPr>
          <w:rFonts w:ascii="Times New Roman" w:hAnsi="Times New Roman"/>
          <w:sz w:val="28"/>
          <w:szCs w:val="28"/>
        </w:rPr>
        <w:t xml:space="preserve"> – з тым, што адшукана </w:t>
      </w:r>
      <w:r w:rsidRPr="00944ECC">
        <w:rPr>
          <w:rFonts w:ascii="Times New Roman" w:hAnsi="Times New Roman"/>
          <w:sz w:val="28"/>
          <w:szCs w:val="28"/>
          <w:lang w:val="en-US"/>
        </w:rPr>
        <w:t>i</w:t>
      </w:r>
      <w:r w:rsidRPr="00944ECC">
        <w:rPr>
          <w:rFonts w:ascii="Times New Roman" w:hAnsi="Times New Roman"/>
          <w:sz w:val="28"/>
          <w:szCs w:val="28"/>
        </w:rPr>
        <w:t xml:space="preserve"> даследавана </w:t>
      </w:r>
      <w:r w:rsidRPr="00944ECC">
        <w:rPr>
          <w:rFonts w:ascii="Times New Roman" w:hAnsi="Times New Roman"/>
          <w:sz w:val="28"/>
          <w:szCs w:val="28"/>
          <w:lang w:val="be-BY"/>
        </w:rPr>
        <w:t>ў</w:t>
      </w:r>
      <w:r w:rsidRPr="00944ECC">
        <w:rPr>
          <w:rFonts w:ascii="Times New Roman" w:hAnsi="Times New Roman"/>
          <w:sz w:val="28"/>
          <w:szCs w:val="28"/>
        </w:rPr>
        <w:t xml:space="preserve"> летап</w:t>
      </w:r>
      <w:r w:rsidRPr="00944ECC">
        <w:rPr>
          <w:rFonts w:ascii="Times New Roman" w:hAnsi="Times New Roman"/>
          <w:sz w:val="28"/>
          <w:szCs w:val="28"/>
          <w:lang w:val="en-US"/>
        </w:rPr>
        <w:t>i</w:t>
      </w:r>
      <w:r w:rsidRPr="00944ECC">
        <w:rPr>
          <w:rFonts w:ascii="Times New Roman" w:hAnsi="Times New Roman"/>
          <w:sz w:val="28"/>
          <w:szCs w:val="28"/>
        </w:rPr>
        <w:t xml:space="preserve">сах </w:t>
      </w:r>
      <w:r w:rsidRPr="00944ECC">
        <w:rPr>
          <w:rFonts w:ascii="Times New Roman" w:hAnsi="Times New Roman"/>
          <w:sz w:val="28"/>
          <w:szCs w:val="28"/>
          <w:lang w:val="en-US"/>
        </w:rPr>
        <w:t>i</w:t>
      </w:r>
      <w:r w:rsidRPr="00944ECC">
        <w:rPr>
          <w:rFonts w:ascii="Times New Roman" w:hAnsi="Times New Roman"/>
          <w:sz w:val="28"/>
          <w:szCs w:val="28"/>
        </w:rPr>
        <w:t xml:space="preserve"> рукап</w:t>
      </w:r>
      <w:r w:rsidRPr="00944ECC">
        <w:rPr>
          <w:rFonts w:ascii="Times New Roman" w:hAnsi="Times New Roman"/>
          <w:sz w:val="28"/>
          <w:szCs w:val="28"/>
          <w:lang w:val="en-US"/>
        </w:rPr>
        <w:t>i</w:t>
      </w:r>
      <w:r w:rsidRPr="00944ECC">
        <w:rPr>
          <w:rFonts w:ascii="Times New Roman" w:hAnsi="Times New Roman"/>
          <w:sz w:val="28"/>
          <w:szCs w:val="28"/>
        </w:rPr>
        <w:t>сных кн</w:t>
      </w:r>
      <w:r w:rsidRPr="00944ECC">
        <w:rPr>
          <w:rFonts w:ascii="Times New Roman" w:hAnsi="Times New Roman"/>
          <w:sz w:val="28"/>
          <w:szCs w:val="28"/>
          <w:lang w:val="en-US"/>
        </w:rPr>
        <w:t>i</w:t>
      </w:r>
      <w:r w:rsidRPr="00944ECC">
        <w:rPr>
          <w:rFonts w:ascii="Times New Roman" w:hAnsi="Times New Roman"/>
          <w:sz w:val="28"/>
          <w:szCs w:val="28"/>
        </w:rPr>
        <w:t>гах. Як вы зразумел</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lang w:val="be-BY"/>
        </w:rPr>
        <w:t>,</w:t>
      </w:r>
      <w:r w:rsidRPr="00944ECC">
        <w:rPr>
          <w:rFonts w:ascii="Times New Roman" w:hAnsi="Times New Roman"/>
          <w:sz w:val="28"/>
          <w:szCs w:val="28"/>
        </w:rPr>
        <w:t xml:space="preserve"> г</w:t>
      </w:r>
      <w:r w:rsidRPr="00944ECC">
        <w:rPr>
          <w:rFonts w:ascii="Times New Roman" w:hAnsi="Times New Roman"/>
          <w:sz w:val="28"/>
          <w:szCs w:val="28"/>
        </w:rPr>
        <w:t>у</w:t>
      </w:r>
      <w:r w:rsidRPr="00944ECC">
        <w:rPr>
          <w:rFonts w:ascii="Times New Roman" w:hAnsi="Times New Roman"/>
          <w:sz w:val="28"/>
          <w:szCs w:val="28"/>
        </w:rPr>
        <w:t xml:space="preserve">тарка </w:t>
      </w:r>
      <w:r w:rsidRPr="00944ECC">
        <w:rPr>
          <w:rFonts w:ascii="Times New Roman" w:hAnsi="Times New Roman"/>
          <w:sz w:val="28"/>
          <w:szCs w:val="28"/>
          <w:lang w:val="en-US"/>
        </w:rPr>
        <w:t>i</w:t>
      </w:r>
      <w:r w:rsidRPr="00944ECC">
        <w:rPr>
          <w:rFonts w:ascii="Times New Roman" w:hAnsi="Times New Roman"/>
          <w:sz w:val="28"/>
          <w:szCs w:val="28"/>
        </w:rPr>
        <w:t xml:space="preserve">дзе пра  рэчавыя </w:t>
      </w:r>
      <w:r w:rsidRPr="00944ECC">
        <w:rPr>
          <w:rFonts w:ascii="Times New Roman" w:hAnsi="Times New Roman"/>
          <w:sz w:val="28"/>
          <w:szCs w:val="28"/>
          <w:lang w:val="en-US"/>
        </w:rPr>
        <w:t>i</w:t>
      </w:r>
      <w:r w:rsidRPr="00944ECC">
        <w:rPr>
          <w:rFonts w:ascii="Times New Roman" w:hAnsi="Times New Roman"/>
          <w:sz w:val="28"/>
          <w:szCs w:val="28"/>
        </w:rPr>
        <w:t xml:space="preserve"> п</w:t>
      </w:r>
      <w:r w:rsidRPr="00944ECC">
        <w:rPr>
          <w:rFonts w:ascii="Times New Roman" w:hAnsi="Times New Roman"/>
          <w:sz w:val="28"/>
          <w:szCs w:val="28"/>
          <w:lang w:val="en-US"/>
        </w:rPr>
        <w:t>i</w:t>
      </w:r>
      <w:r w:rsidRPr="00944ECC">
        <w:rPr>
          <w:rFonts w:ascii="Times New Roman" w:hAnsi="Times New Roman"/>
          <w:sz w:val="28"/>
          <w:szCs w:val="28"/>
        </w:rPr>
        <w:t>сьмовыя крын</w:t>
      </w:r>
      <w:r w:rsidRPr="00944ECC">
        <w:rPr>
          <w:rFonts w:ascii="Times New Roman" w:hAnsi="Times New Roman"/>
          <w:sz w:val="28"/>
          <w:szCs w:val="28"/>
          <w:lang w:val="en-US"/>
        </w:rPr>
        <w:t>i</w:t>
      </w:r>
      <w:r w:rsidRPr="00944ECC">
        <w:rPr>
          <w:rFonts w:ascii="Times New Roman" w:hAnsi="Times New Roman"/>
          <w:sz w:val="28"/>
          <w:szCs w:val="28"/>
        </w:rPr>
        <w:t>цы. А.М.Ля</w:t>
      </w:r>
      <w:r w:rsidRPr="00944ECC">
        <w:rPr>
          <w:rFonts w:ascii="Times New Roman" w:hAnsi="Times New Roman"/>
          <w:sz w:val="28"/>
          <w:szCs w:val="28"/>
          <w:lang w:val="be-BY"/>
        </w:rPr>
        <w:t>ў</w:t>
      </w:r>
      <w:r w:rsidRPr="00944ECC">
        <w:rPr>
          <w:rFonts w:ascii="Times New Roman" w:hAnsi="Times New Roman"/>
          <w:sz w:val="28"/>
          <w:szCs w:val="28"/>
        </w:rPr>
        <w:t>данск</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 xml:space="preserve"> </w:t>
      </w:r>
      <w:r w:rsidRPr="00944ECC">
        <w:rPr>
          <w:rFonts w:ascii="Times New Roman" w:hAnsi="Times New Roman"/>
          <w:sz w:val="28"/>
          <w:szCs w:val="28"/>
          <w:lang w:val="be-BY"/>
        </w:rPr>
        <w:t>ў</w:t>
      </w:r>
      <w:r w:rsidRPr="00944ECC">
        <w:rPr>
          <w:rFonts w:ascii="Times New Roman" w:hAnsi="Times New Roman"/>
          <w:sz w:val="28"/>
          <w:szCs w:val="28"/>
        </w:rPr>
        <w:t>першыню прав</w:t>
      </w:r>
      <w:r w:rsidRPr="00944ECC">
        <w:rPr>
          <w:rFonts w:ascii="Times New Roman" w:hAnsi="Times New Roman"/>
          <w:sz w:val="28"/>
          <w:szCs w:val="28"/>
          <w:lang w:val="be-BY"/>
        </w:rPr>
        <w:t>ёў</w:t>
      </w:r>
      <w:r w:rsidRPr="00944ECC">
        <w:rPr>
          <w:rFonts w:ascii="Times New Roman" w:hAnsi="Times New Roman"/>
          <w:sz w:val="28"/>
          <w:szCs w:val="28"/>
        </w:rPr>
        <w:t xml:space="preserve"> у 1928г. археалаг</w:t>
      </w:r>
      <w:r w:rsidRPr="00944ECC">
        <w:rPr>
          <w:rFonts w:ascii="Times New Roman" w:hAnsi="Times New Roman"/>
          <w:sz w:val="28"/>
          <w:szCs w:val="28"/>
          <w:lang w:val="en-US"/>
        </w:rPr>
        <w:t>i</w:t>
      </w:r>
      <w:r w:rsidRPr="00944ECC">
        <w:rPr>
          <w:rFonts w:ascii="Times New Roman" w:hAnsi="Times New Roman"/>
          <w:sz w:val="28"/>
          <w:szCs w:val="28"/>
        </w:rPr>
        <w:t>чныя раскопк</w:t>
      </w:r>
      <w:r w:rsidRPr="00944ECC">
        <w:rPr>
          <w:rFonts w:ascii="Times New Roman" w:hAnsi="Times New Roman"/>
          <w:sz w:val="28"/>
          <w:szCs w:val="28"/>
          <w:lang w:val="en-US"/>
        </w:rPr>
        <w:t>i</w:t>
      </w:r>
      <w:r w:rsidRPr="00944ECC">
        <w:rPr>
          <w:rFonts w:ascii="Times New Roman" w:hAnsi="Times New Roman"/>
          <w:sz w:val="28"/>
          <w:szCs w:val="28"/>
        </w:rPr>
        <w:t xml:space="preserve"> </w:t>
      </w:r>
      <w:r w:rsidRPr="00944ECC">
        <w:rPr>
          <w:rFonts w:ascii="Times New Roman" w:hAnsi="Times New Roman"/>
          <w:sz w:val="28"/>
          <w:szCs w:val="28"/>
          <w:lang w:val="be-BY"/>
        </w:rPr>
        <w:t>ў</w:t>
      </w:r>
      <w:r w:rsidRPr="00944ECC">
        <w:rPr>
          <w:rFonts w:ascii="Times New Roman" w:hAnsi="Times New Roman"/>
          <w:sz w:val="28"/>
          <w:szCs w:val="28"/>
        </w:rPr>
        <w:t xml:space="preserve"> Полацку </w:t>
      </w:r>
      <w:r w:rsidRPr="00944ECC">
        <w:rPr>
          <w:rFonts w:ascii="Times New Roman" w:hAnsi="Times New Roman"/>
          <w:sz w:val="28"/>
          <w:szCs w:val="28"/>
          <w:lang w:val="en-US"/>
        </w:rPr>
        <w:t>i</w:t>
      </w:r>
      <w:r w:rsidRPr="00944ECC">
        <w:rPr>
          <w:rFonts w:ascii="Times New Roman" w:hAnsi="Times New Roman"/>
          <w:sz w:val="28"/>
          <w:szCs w:val="28"/>
        </w:rPr>
        <w:t xml:space="preserve"> вызначы</w:t>
      </w:r>
      <w:r w:rsidRPr="00944ECC">
        <w:rPr>
          <w:rFonts w:ascii="Times New Roman" w:hAnsi="Times New Roman"/>
          <w:sz w:val="28"/>
          <w:szCs w:val="28"/>
          <w:lang w:val="be-BY"/>
        </w:rPr>
        <w:t>ў</w:t>
      </w:r>
      <w:r w:rsidRPr="00944ECC">
        <w:rPr>
          <w:rFonts w:ascii="Times New Roman" w:hAnsi="Times New Roman"/>
          <w:sz w:val="28"/>
          <w:szCs w:val="28"/>
        </w:rPr>
        <w:t>, што першапачатковае  пасел</w:t>
      </w:r>
      <w:r w:rsidRPr="00944ECC">
        <w:rPr>
          <w:rFonts w:ascii="Times New Roman" w:hAnsi="Times New Roman"/>
          <w:sz w:val="28"/>
          <w:szCs w:val="28"/>
          <w:lang w:val="en-US"/>
        </w:rPr>
        <w:t>i</w:t>
      </w:r>
      <w:r w:rsidRPr="00944ECC">
        <w:rPr>
          <w:rFonts w:ascii="Times New Roman" w:hAnsi="Times New Roman"/>
          <w:sz w:val="28"/>
          <w:szCs w:val="28"/>
        </w:rPr>
        <w:t>ш</w:t>
      </w:r>
      <w:r w:rsidRPr="00944ECC">
        <w:rPr>
          <w:rFonts w:ascii="Times New Roman" w:hAnsi="Times New Roman"/>
          <w:sz w:val="28"/>
          <w:szCs w:val="28"/>
        </w:rPr>
        <w:t>ча знаходз</w:t>
      </w:r>
      <w:r w:rsidRPr="00944ECC">
        <w:rPr>
          <w:rFonts w:ascii="Times New Roman" w:hAnsi="Times New Roman"/>
          <w:sz w:val="28"/>
          <w:szCs w:val="28"/>
          <w:lang w:val="en-US"/>
        </w:rPr>
        <w:t>i</w:t>
      </w:r>
      <w:r w:rsidRPr="00944ECC">
        <w:rPr>
          <w:rFonts w:ascii="Times New Roman" w:hAnsi="Times New Roman"/>
          <w:sz w:val="28"/>
          <w:szCs w:val="28"/>
        </w:rPr>
        <w:t xml:space="preserve">лася на рацэ Палаце </w:t>
      </w:r>
      <w:r w:rsidRPr="00944ECC">
        <w:rPr>
          <w:rFonts w:ascii="Times New Roman" w:hAnsi="Times New Roman"/>
          <w:sz w:val="28"/>
          <w:szCs w:val="28"/>
          <w:lang w:val="be-BY"/>
        </w:rPr>
        <w:t>ў</w:t>
      </w:r>
      <w:r w:rsidRPr="00944ECC">
        <w:rPr>
          <w:rFonts w:ascii="Times New Roman" w:hAnsi="Times New Roman"/>
          <w:sz w:val="28"/>
          <w:szCs w:val="28"/>
        </w:rPr>
        <w:t xml:space="preserve"> 8- 9 ст.</w:t>
      </w:r>
    </w:p>
    <w:p w:rsidR="007F232D" w:rsidRPr="00944ECC" w:rsidRDefault="007F232D" w:rsidP="007F232D">
      <w:pPr>
        <w:spacing w:after="0"/>
        <w:ind w:firstLine="709"/>
        <w:jc w:val="both"/>
        <w:rPr>
          <w:rFonts w:ascii="Times New Roman" w:hAnsi="Times New Roman"/>
          <w:sz w:val="24"/>
          <w:szCs w:val="24"/>
        </w:rPr>
      </w:pPr>
      <w:r w:rsidRPr="0035088E">
        <w:rPr>
          <w:rFonts w:ascii="Times New Roman" w:hAnsi="Times New Roman"/>
          <w:sz w:val="28"/>
          <w:szCs w:val="28"/>
          <w:lang w:val="be-BY"/>
        </w:rPr>
        <w:lastRenderedPageBreak/>
        <w:t>Раскопкам</w:t>
      </w:r>
      <w:r w:rsidRPr="00944ECC">
        <w:rPr>
          <w:rFonts w:ascii="Times New Roman" w:hAnsi="Times New Roman"/>
          <w:sz w:val="28"/>
          <w:szCs w:val="28"/>
        </w:rPr>
        <w:t>i</w:t>
      </w:r>
      <w:r w:rsidRPr="0035088E">
        <w:rPr>
          <w:rFonts w:ascii="Times New Roman" w:hAnsi="Times New Roman"/>
          <w:sz w:val="28"/>
          <w:szCs w:val="28"/>
          <w:lang w:val="be-BY"/>
        </w:rPr>
        <w:t xml:space="preserve"> займал</w:t>
      </w:r>
      <w:r w:rsidRPr="00944ECC">
        <w:rPr>
          <w:rFonts w:ascii="Times New Roman" w:hAnsi="Times New Roman"/>
          <w:sz w:val="28"/>
          <w:szCs w:val="28"/>
          <w:lang w:val="en-US"/>
        </w:rPr>
        <w:t>i</w:t>
      </w:r>
      <w:r w:rsidRPr="0035088E">
        <w:rPr>
          <w:rFonts w:ascii="Times New Roman" w:hAnsi="Times New Roman"/>
          <w:sz w:val="28"/>
          <w:szCs w:val="28"/>
          <w:lang w:val="be-BY"/>
        </w:rPr>
        <w:t xml:space="preserve">ся </w:t>
      </w:r>
      <w:r w:rsidRPr="00944ECC">
        <w:rPr>
          <w:rFonts w:ascii="Times New Roman" w:hAnsi="Times New Roman"/>
          <w:sz w:val="28"/>
          <w:szCs w:val="28"/>
          <w:lang w:val="en-US"/>
        </w:rPr>
        <w:t>i</w:t>
      </w:r>
      <w:r w:rsidRPr="0035088E">
        <w:rPr>
          <w:rFonts w:ascii="Times New Roman" w:hAnsi="Times New Roman"/>
          <w:sz w:val="28"/>
          <w:szCs w:val="28"/>
          <w:lang w:val="be-BY"/>
        </w:rPr>
        <w:t xml:space="preserve"> С.Дуб</w:t>
      </w:r>
      <w:r w:rsidRPr="00944ECC">
        <w:rPr>
          <w:rFonts w:ascii="Times New Roman" w:hAnsi="Times New Roman"/>
          <w:sz w:val="28"/>
          <w:szCs w:val="28"/>
          <w:lang w:val="en-US"/>
        </w:rPr>
        <w:t>i</w:t>
      </w:r>
      <w:r w:rsidRPr="0035088E">
        <w:rPr>
          <w:rFonts w:ascii="Times New Roman" w:hAnsi="Times New Roman"/>
          <w:sz w:val="28"/>
          <w:szCs w:val="28"/>
          <w:lang w:val="be-BY"/>
        </w:rPr>
        <w:t>нск</w:t>
      </w:r>
      <w:r w:rsidRPr="00944ECC">
        <w:rPr>
          <w:rFonts w:ascii="Times New Roman" w:hAnsi="Times New Roman"/>
          <w:sz w:val="28"/>
          <w:szCs w:val="28"/>
          <w:lang w:val="en-US"/>
        </w:rPr>
        <w:t>i</w:t>
      </w:r>
      <w:r w:rsidRPr="0035088E">
        <w:rPr>
          <w:rFonts w:ascii="Times New Roman" w:hAnsi="Times New Roman"/>
          <w:sz w:val="28"/>
          <w:szCs w:val="28"/>
          <w:lang w:val="be-BY"/>
        </w:rPr>
        <w:t xml:space="preserve">, </w:t>
      </w:r>
      <w:r w:rsidRPr="00944ECC">
        <w:rPr>
          <w:rFonts w:ascii="Times New Roman" w:hAnsi="Times New Roman"/>
          <w:sz w:val="28"/>
          <w:szCs w:val="28"/>
          <w:lang w:val="en-US"/>
        </w:rPr>
        <w:t>i</w:t>
      </w:r>
      <w:r w:rsidRPr="0035088E">
        <w:rPr>
          <w:rFonts w:ascii="Times New Roman" w:hAnsi="Times New Roman"/>
          <w:sz w:val="28"/>
          <w:szCs w:val="28"/>
          <w:lang w:val="be-BY"/>
        </w:rPr>
        <w:t xml:space="preserve"> Г.Штыха</w:t>
      </w:r>
      <w:r w:rsidRPr="00944ECC">
        <w:rPr>
          <w:rFonts w:ascii="Times New Roman" w:hAnsi="Times New Roman"/>
          <w:sz w:val="28"/>
          <w:szCs w:val="28"/>
          <w:lang w:val="be-BY"/>
        </w:rPr>
        <w:t>ў</w:t>
      </w:r>
      <w:r w:rsidRPr="0035088E">
        <w:rPr>
          <w:rFonts w:ascii="Times New Roman" w:hAnsi="Times New Roman"/>
          <w:sz w:val="28"/>
          <w:szCs w:val="28"/>
          <w:lang w:val="be-BY"/>
        </w:rPr>
        <w:t>. Зараз гэтай справай займаецца Дз.Дук, выдатны навуковец, выкладчык г</w:t>
      </w:r>
      <w:r w:rsidRPr="00944ECC">
        <w:rPr>
          <w:rFonts w:ascii="Times New Roman" w:hAnsi="Times New Roman"/>
          <w:sz w:val="28"/>
          <w:szCs w:val="28"/>
          <w:lang w:val="en-US"/>
        </w:rPr>
        <w:t>i</w:t>
      </w:r>
      <w:r w:rsidRPr="0035088E">
        <w:rPr>
          <w:rFonts w:ascii="Times New Roman" w:hAnsi="Times New Roman"/>
          <w:sz w:val="28"/>
          <w:szCs w:val="28"/>
          <w:lang w:val="be-BY"/>
        </w:rPr>
        <w:t>сторы</w:t>
      </w:r>
      <w:r w:rsidRPr="00944ECC">
        <w:rPr>
          <w:rFonts w:ascii="Times New Roman" w:hAnsi="Times New Roman"/>
          <w:sz w:val="28"/>
          <w:szCs w:val="28"/>
          <w:lang w:val="en-US"/>
        </w:rPr>
        <w:t>i</w:t>
      </w:r>
      <w:r w:rsidRPr="0035088E">
        <w:rPr>
          <w:rFonts w:ascii="Times New Roman" w:hAnsi="Times New Roman"/>
          <w:sz w:val="28"/>
          <w:szCs w:val="28"/>
          <w:lang w:val="be-BY"/>
        </w:rPr>
        <w:t xml:space="preserve"> Полацкага дзяржа</w:t>
      </w:r>
      <w:r w:rsidRPr="00944ECC">
        <w:rPr>
          <w:rFonts w:ascii="Times New Roman" w:hAnsi="Times New Roman"/>
          <w:sz w:val="28"/>
          <w:szCs w:val="28"/>
          <w:lang w:val="be-BY"/>
        </w:rPr>
        <w:t>ў</w:t>
      </w:r>
      <w:r w:rsidRPr="0035088E">
        <w:rPr>
          <w:rFonts w:ascii="Times New Roman" w:hAnsi="Times New Roman"/>
          <w:sz w:val="28"/>
          <w:szCs w:val="28"/>
          <w:lang w:val="be-BY"/>
        </w:rPr>
        <w:t>нага ун</w:t>
      </w:r>
      <w:r w:rsidRPr="00944ECC">
        <w:rPr>
          <w:rFonts w:ascii="Times New Roman" w:hAnsi="Times New Roman"/>
          <w:sz w:val="28"/>
          <w:szCs w:val="28"/>
          <w:lang w:val="en-US"/>
        </w:rPr>
        <w:t>i</w:t>
      </w:r>
      <w:r w:rsidRPr="0035088E">
        <w:rPr>
          <w:rFonts w:ascii="Times New Roman" w:hAnsi="Times New Roman"/>
          <w:sz w:val="28"/>
          <w:szCs w:val="28"/>
          <w:lang w:val="be-BY"/>
        </w:rPr>
        <w:t>верс</w:t>
      </w:r>
      <w:r w:rsidRPr="00944ECC">
        <w:rPr>
          <w:rFonts w:ascii="Times New Roman" w:hAnsi="Times New Roman"/>
          <w:sz w:val="28"/>
          <w:szCs w:val="28"/>
          <w:lang w:val="en-US"/>
        </w:rPr>
        <w:t>i</w:t>
      </w:r>
      <w:r w:rsidRPr="0035088E">
        <w:rPr>
          <w:rFonts w:ascii="Times New Roman" w:hAnsi="Times New Roman"/>
          <w:sz w:val="28"/>
          <w:szCs w:val="28"/>
          <w:lang w:val="be-BY"/>
        </w:rPr>
        <w:t xml:space="preserve">тэта. </w:t>
      </w:r>
      <w:r w:rsidRPr="00944ECC">
        <w:rPr>
          <w:rFonts w:ascii="Times New Roman" w:hAnsi="Times New Roman"/>
          <w:sz w:val="28"/>
          <w:szCs w:val="28"/>
        </w:rPr>
        <w:t>Згодна з вын</w:t>
      </w:r>
      <w:r w:rsidRPr="00944ECC">
        <w:rPr>
          <w:rFonts w:ascii="Times New Roman" w:hAnsi="Times New Roman"/>
          <w:sz w:val="28"/>
          <w:szCs w:val="28"/>
          <w:lang w:val="be-BY"/>
        </w:rPr>
        <w:t>і</w:t>
      </w:r>
      <w:r w:rsidRPr="00944ECC">
        <w:rPr>
          <w:rFonts w:ascii="Times New Roman" w:hAnsi="Times New Roman"/>
          <w:sz w:val="28"/>
          <w:szCs w:val="28"/>
        </w:rPr>
        <w:t>кам</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 xml:space="preserve">  апошн</w:t>
      </w:r>
      <w:r w:rsidRPr="00944ECC">
        <w:rPr>
          <w:rFonts w:ascii="Times New Roman" w:hAnsi="Times New Roman"/>
          <w:sz w:val="28"/>
          <w:szCs w:val="28"/>
          <w:lang w:val="en-US"/>
        </w:rPr>
        <w:t>i</w:t>
      </w:r>
      <w:r w:rsidRPr="00944ECC">
        <w:rPr>
          <w:rFonts w:ascii="Times New Roman" w:hAnsi="Times New Roman"/>
          <w:sz w:val="28"/>
          <w:szCs w:val="28"/>
        </w:rPr>
        <w:t>х археалаг</w:t>
      </w:r>
      <w:r w:rsidRPr="00944ECC">
        <w:rPr>
          <w:rFonts w:ascii="Times New Roman" w:hAnsi="Times New Roman"/>
          <w:sz w:val="28"/>
          <w:szCs w:val="28"/>
          <w:lang w:val="en-US"/>
        </w:rPr>
        <w:t>i</w:t>
      </w:r>
      <w:r w:rsidRPr="00944ECC">
        <w:rPr>
          <w:rFonts w:ascii="Times New Roman" w:hAnsi="Times New Roman"/>
          <w:sz w:val="28"/>
          <w:szCs w:val="28"/>
        </w:rPr>
        <w:t>чных раск</w:t>
      </w:r>
      <w:r w:rsidRPr="00944ECC">
        <w:rPr>
          <w:rFonts w:ascii="Times New Roman" w:hAnsi="Times New Roman"/>
          <w:sz w:val="28"/>
          <w:szCs w:val="28"/>
        </w:rPr>
        <w:t>о</w:t>
      </w:r>
      <w:r w:rsidRPr="00944ECC">
        <w:rPr>
          <w:rFonts w:ascii="Times New Roman" w:hAnsi="Times New Roman"/>
          <w:sz w:val="28"/>
          <w:szCs w:val="28"/>
        </w:rPr>
        <w:t>пак, мы чакаем сенсацы</w:t>
      </w:r>
      <w:r w:rsidRPr="00944ECC">
        <w:rPr>
          <w:rFonts w:ascii="Times New Roman" w:hAnsi="Times New Roman"/>
          <w:sz w:val="28"/>
          <w:szCs w:val="28"/>
          <w:lang w:val="be-BY"/>
        </w:rPr>
        <w:t>й</w:t>
      </w:r>
      <w:r w:rsidRPr="00944ECC">
        <w:rPr>
          <w:rFonts w:ascii="Times New Roman" w:hAnsi="Times New Roman"/>
          <w:sz w:val="28"/>
          <w:szCs w:val="28"/>
        </w:rPr>
        <w:t xml:space="preserve"> наконт узросту нашага горада Полацка. Звычайна людз</w:t>
      </w:r>
      <w:r w:rsidRPr="00944ECC">
        <w:rPr>
          <w:rFonts w:ascii="Times New Roman" w:hAnsi="Times New Roman"/>
          <w:sz w:val="28"/>
          <w:szCs w:val="28"/>
          <w:lang w:val="en-US"/>
        </w:rPr>
        <w:t>i</w:t>
      </w:r>
      <w:r w:rsidRPr="00944ECC">
        <w:rPr>
          <w:rFonts w:ascii="Times New Roman" w:hAnsi="Times New Roman"/>
          <w:sz w:val="28"/>
          <w:szCs w:val="28"/>
        </w:rPr>
        <w:t xml:space="preserve"> жадаюць, каб тыя</w:t>
      </w:r>
      <w:proofErr w:type="gramStart"/>
      <w:r w:rsidRPr="00944ECC">
        <w:rPr>
          <w:rFonts w:ascii="Times New Roman" w:hAnsi="Times New Roman"/>
          <w:sz w:val="28"/>
          <w:szCs w:val="28"/>
        </w:rPr>
        <w:t>,х</w:t>
      </w:r>
      <w:proofErr w:type="gramEnd"/>
      <w:r w:rsidRPr="00944ECC">
        <w:rPr>
          <w:rFonts w:ascii="Times New Roman" w:hAnsi="Times New Roman"/>
          <w:sz w:val="28"/>
          <w:szCs w:val="28"/>
        </w:rPr>
        <w:t xml:space="preserve">то будзе жыць пасля </w:t>
      </w:r>
      <w:r w:rsidRPr="00944ECC">
        <w:rPr>
          <w:rFonts w:ascii="Times New Roman" w:hAnsi="Times New Roman"/>
          <w:sz w:val="28"/>
          <w:szCs w:val="28"/>
          <w:lang w:val="en-US"/>
        </w:rPr>
        <w:t>i</w:t>
      </w:r>
      <w:r w:rsidRPr="00944ECC">
        <w:rPr>
          <w:rFonts w:ascii="Times New Roman" w:hAnsi="Times New Roman"/>
          <w:sz w:val="28"/>
          <w:szCs w:val="28"/>
        </w:rPr>
        <w:t>х,ведал</w:t>
      </w:r>
      <w:r w:rsidRPr="00944ECC">
        <w:rPr>
          <w:rFonts w:ascii="Times New Roman" w:hAnsi="Times New Roman"/>
          <w:sz w:val="28"/>
          <w:szCs w:val="28"/>
          <w:lang w:val="en-US"/>
        </w:rPr>
        <w:t>i</w:t>
      </w:r>
      <w:r w:rsidRPr="00944ECC">
        <w:rPr>
          <w:rFonts w:ascii="Times New Roman" w:hAnsi="Times New Roman"/>
          <w:sz w:val="28"/>
          <w:szCs w:val="28"/>
        </w:rPr>
        <w:t>, як яны жыл</w:t>
      </w:r>
      <w:r w:rsidRPr="00944ECC">
        <w:rPr>
          <w:rFonts w:ascii="Times New Roman" w:hAnsi="Times New Roman"/>
          <w:sz w:val="28"/>
          <w:szCs w:val="28"/>
          <w:lang w:val="en-US"/>
        </w:rPr>
        <w:t>i</w:t>
      </w:r>
      <w:r w:rsidRPr="00944ECC">
        <w:rPr>
          <w:rFonts w:ascii="Times New Roman" w:hAnsi="Times New Roman"/>
          <w:sz w:val="28"/>
          <w:szCs w:val="28"/>
        </w:rPr>
        <w:t xml:space="preserve">, каб </w:t>
      </w:r>
      <w:r w:rsidRPr="00944ECC">
        <w:rPr>
          <w:rFonts w:ascii="Times New Roman" w:hAnsi="Times New Roman"/>
          <w:sz w:val="28"/>
          <w:szCs w:val="28"/>
          <w:lang w:val="en-US"/>
        </w:rPr>
        <w:t>i</w:t>
      </w:r>
      <w:r w:rsidRPr="00944ECC">
        <w:rPr>
          <w:rFonts w:ascii="Times New Roman" w:hAnsi="Times New Roman"/>
          <w:sz w:val="28"/>
          <w:szCs w:val="28"/>
        </w:rPr>
        <w:t xml:space="preserve">х жыцце </w:t>
      </w:r>
      <w:r w:rsidRPr="00944ECC">
        <w:rPr>
          <w:rFonts w:ascii="Times New Roman" w:hAnsi="Times New Roman"/>
          <w:sz w:val="28"/>
          <w:szCs w:val="28"/>
          <w:lang w:val="en-US"/>
        </w:rPr>
        <w:t>i</w:t>
      </w:r>
      <w:r w:rsidRPr="00944ECC">
        <w:rPr>
          <w:rFonts w:ascii="Times New Roman" w:hAnsi="Times New Roman"/>
          <w:sz w:val="28"/>
          <w:szCs w:val="28"/>
        </w:rPr>
        <w:t xml:space="preserve"> дзейнасць не был</w:t>
      </w:r>
      <w:r w:rsidRPr="00944ECC">
        <w:rPr>
          <w:rFonts w:ascii="Times New Roman" w:hAnsi="Times New Roman"/>
          <w:sz w:val="28"/>
          <w:szCs w:val="28"/>
          <w:lang w:val="en-US"/>
        </w:rPr>
        <w:t>i</w:t>
      </w:r>
      <w:r w:rsidRPr="00944ECC">
        <w:rPr>
          <w:rFonts w:ascii="Times New Roman" w:hAnsi="Times New Roman"/>
          <w:sz w:val="28"/>
          <w:szCs w:val="28"/>
        </w:rPr>
        <w:t xml:space="preserve"> забытыя. Калi з</w:t>
      </w:r>
      <w:r w:rsidRPr="00944ECC">
        <w:rPr>
          <w:rFonts w:ascii="Times New Roman" w:hAnsi="Times New Roman"/>
          <w:sz w:val="28"/>
          <w:szCs w:val="28"/>
          <w:lang w:val="be-BY"/>
        </w:rPr>
        <w:t>’</w:t>
      </w:r>
      <w:r w:rsidRPr="00944ECC">
        <w:rPr>
          <w:rFonts w:ascii="Times New Roman" w:hAnsi="Times New Roman"/>
          <w:sz w:val="28"/>
          <w:szCs w:val="28"/>
        </w:rPr>
        <w:t>яв</w:t>
      </w:r>
      <w:r w:rsidRPr="00944ECC">
        <w:rPr>
          <w:rFonts w:ascii="Times New Roman" w:hAnsi="Times New Roman"/>
          <w:sz w:val="28"/>
          <w:szCs w:val="28"/>
          <w:lang w:val="en-US"/>
        </w:rPr>
        <w:t>i</w:t>
      </w:r>
      <w:r w:rsidRPr="00944ECC">
        <w:rPr>
          <w:rFonts w:ascii="Times New Roman" w:hAnsi="Times New Roman"/>
          <w:sz w:val="28"/>
          <w:szCs w:val="28"/>
        </w:rPr>
        <w:t>лася п</w:t>
      </w:r>
      <w:r w:rsidRPr="00944ECC">
        <w:rPr>
          <w:rFonts w:ascii="Times New Roman" w:hAnsi="Times New Roman"/>
          <w:sz w:val="28"/>
          <w:szCs w:val="28"/>
          <w:lang w:val="en-US"/>
        </w:rPr>
        <w:t>i</w:t>
      </w:r>
      <w:r w:rsidRPr="00944ECC">
        <w:rPr>
          <w:rFonts w:ascii="Times New Roman" w:hAnsi="Times New Roman"/>
          <w:sz w:val="28"/>
          <w:szCs w:val="28"/>
        </w:rPr>
        <w:t>сьменнасць, звестк</w:t>
      </w:r>
      <w:r w:rsidRPr="00944ECC">
        <w:rPr>
          <w:rFonts w:ascii="Times New Roman" w:hAnsi="Times New Roman"/>
          <w:sz w:val="28"/>
          <w:szCs w:val="28"/>
          <w:lang w:val="en-US"/>
        </w:rPr>
        <w:t>i</w:t>
      </w:r>
      <w:r w:rsidRPr="00944ECC">
        <w:rPr>
          <w:rFonts w:ascii="Times New Roman" w:hAnsi="Times New Roman"/>
          <w:sz w:val="28"/>
          <w:szCs w:val="28"/>
        </w:rPr>
        <w:t xml:space="preserve"> аб розных здарэннях </w:t>
      </w:r>
      <w:r w:rsidRPr="00944ECC">
        <w:rPr>
          <w:rFonts w:ascii="Times New Roman" w:hAnsi="Times New Roman"/>
          <w:sz w:val="28"/>
          <w:szCs w:val="28"/>
          <w:lang w:val="en-US"/>
        </w:rPr>
        <w:t>i</w:t>
      </w:r>
      <w:r w:rsidRPr="00944ECC">
        <w:rPr>
          <w:rFonts w:ascii="Times New Roman" w:hAnsi="Times New Roman"/>
          <w:sz w:val="28"/>
          <w:szCs w:val="28"/>
        </w:rPr>
        <w:t xml:space="preserve"> падзеях, як</w:t>
      </w:r>
      <w:r w:rsidRPr="00944ECC">
        <w:rPr>
          <w:rFonts w:ascii="Times New Roman" w:hAnsi="Times New Roman"/>
          <w:sz w:val="28"/>
          <w:szCs w:val="28"/>
          <w:lang w:val="en-US"/>
        </w:rPr>
        <w:t>i</w:t>
      </w:r>
      <w:r w:rsidRPr="00944ECC">
        <w:rPr>
          <w:rFonts w:ascii="Times New Roman" w:hAnsi="Times New Roman"/>
          <w:sz w:val="28"/>
          <w:szCs w:val="28"/>
        </w:rPr>
        <w:t>я был</w:t>
      </w:r>
      <w:r w:rsidRPr="00944ECC">
        <w:rPr>
          <w:rFonts w:ascii="Times New Roman" w:hAnsi="Times New Roman"/>
          <w:sz w:val="28"/>
          <w:szCs w:val="28"/>
          <w:lang w:val="en-US"/>
        </w:rPr>
        <w:t>i</w:t>
      </w:r>
      <w:r w:rsidRPr="00944ECC">
        <w:rPr>
          <w:rFonts w:ascii="Times New Roman" w:hAnsi="Times New Roman"/>
          <w:sz w:val="28"/>
          <w:szCs w:val="28"/>
        </w:rPr>
        <w:t xml:space="preserve"> </w:t>
      </w:r>
      <w:proofErr w:type="gramStart"/>
      <w:r w:rsidRPr="00944ECC">
        <w:rPr>
          <w:rFonts w:ascii="Times New Roman" w:hAnsi="Times New Roman"/>
          <w:sz w:val="28"/>
          <w:szCs w:val="28"/>
        </w:rPr>
        <w:t>да</w:t>
      </w:r>
      <w:proofErr w:type="gramEnd"/>
      <w:r w:rsidRPr="00944ECC">
        <w:rPr>
          <w:rFonts w:ascii="Times New Roman" w:hAnsi="Times New Roman"/>
          <w:sz w:val="28"/>
          <w:szCs w:val="28"/>
          <w:lang w:val="be-BY"/>
        </w:rPr>
        <w:t>ў</w:t>
      </w:r>
      <w:r w:rsidRPr="00944ECC">
        <w:rPr>
          <w:rFonts w:ascii="Times New Roman" w:hAnsi="Times New Roman"/>
          <w:sz w:val="28"/>
          <w:szCs w:val="28"/>
        </w:rPr>
        <w:t>но ц</w:t>
      </w:r>
      <w:r w:rsidRPr="00944ECC">
        <w:rPr>
          <w:rFonts w:ascii="Times New Roman" w:hAnsi="Times New Roman"/>
          <w:sz w:val="28"/>
          <w:szCs w:val="28"/>
          <w:lang w:val="en-US"/>
        </w:rPr>
        <w:t>i</w:t>
      </w:r>
      <w:r w:rsidRPr="00944ECC">
        <w:rPr>
          <w:rFonts w:ascii="Times New Roman" w:hAnsi="Times New Roman"/>
          <w:sz w:val="28"/>
          <w:szCs w:val="28"/>
        </w:rPr>
        <w:t xml:space="preserve"> няда</w:t>
      </w:r>
      <w:r w:rsidRPr="00944ECC">
        <w:rPr>
          <w:rFonts w:ascii="Times New Roman" w:hAnsi="Times New Roman"/>
          <w:sz w:val="28"/>
          <w:szCs w:val="28"/>
          <w:lang w:val="be-BY"/>
        </w:rPr>
        <w:t>ў</w:t>
      </w:r>
      <w:r w:rsidRPr="00944ECC">
        <w:rPr>
          <w:rFonts w:ascii="Times New Roman" w:hAnsi="Times New Roman"/>
          <w:sz w:val="28"/>
          <w:szCs w:val="28"/>
        </w:rPr>
        <w:t>на, пачал</w:t>
      </w:r>
      <w:r w:rsidRPr="00944ECC">
        <w:rPr>
          <w:rFonts w:ascii="Times New Roman" w:hAnsi="Times New Roman"/>
          <w:sz w:val="28"/>
          <w:szCs w:val="28"/>
          <w:lang w:val="en-US"/>
        </w:rPr>
        <w:t>i</w:t>
      </w:r>
      <w:r w:rsidRPr="00944ECC">
        <w:rPr>
          <w:rFonts w:ascii="Times New Roman" w:hAnsi="Times New Roman"/>
          <w:sz w:val="28"/>
          <w:szCs w:val="28"/>
        </w:rPr>
        <w:t xml:space="preserve"> зап</w:t>
      </w:r>
      <w:r w:rsidRPr="00944ECC">
        <w:rPr>
          <w:rFonts w:ascii="Times New Roman" w:hAnsi="Times New Roman"/>
          <w:sz w:val="28"/>
          <w:szCs w:val="28"/>
          <w:lang w:val="en-US"/>
        </w:rPr>
        <w:t>i</w:t>
      </w:r>
      <w:r w:rsidRPr="00944ECC">
        <w:rPr>
          <w:rFonts w:ascii="Times New Roman" w:hAnsi="Times New Roman"/>
          <w:sz w:val="28"/>
          <w:szCs w:val="28"/>
        </w:rPr>
        <w:t>сваць. Аб падзеях расказвал</w:t>
      </w:r>
      <w:r w:rsidRPr="00944ECC">
        <w:rPr>
          <w:rFonts w:ascii="Times New Roman" w:hAnsi="Times New Roman"/>
          <w:sz w:val="28"/>
          <w:szCs w:val="28"/>
          <w:lang w:val="en-US"/>
        </w:rPr>
        <w:t>i</w:t>
      </w:r>
      <w:r w:rsidRPr="00944ECC">
        <w:rPr>
          <w:rFonts w:ascii="Times New Roman" w:hAnsi="Times New Roman"/>
          <w:sz w:val="28"/>
          <w:szCs w:val="28"/>
        </w:rPr>
        <w:t xml:space="preserve"> па гадах,  «летах»</w:t>
      </w:r>
      <w:r w:rsidRPr="00944ECC">
        <w:rPr>
          <w:rFonts w:ascii="Times New Roman" w:hAnsi="Times New Roman"/>
          <w:sz w:val="28"/>
          <w:szCs w:val="28"/>
          <w:lang w:val="be-BY"/>
        </w:rPr>
        <w:t xml:space="preserve"> </w:t>
      </w:r>
      <w:proofErr w:type="gramStart"/>
      <w:r w:rsidRPr="00944ECC">
        <w:rPr>
          <w:rFonts w:ascii="Times New Roman" w:hAnsi="Times New Roman"/>
          <w:sz w:val="28"/>
          <w:szCs w:val="28"/>
        </w:rPr>
        <w:t xml:space="preserve">( </w:t>
      </w:r>
      <w:proofErr w:type="gramEnd"/>
      <w:r w:rsidRPr="00944ECC">
        <w:rPr>
          <w:rFonts w:ascii="Times New Roman" w:hAnsi="Times New Roman"/>
          <w:sz w:val="28"/>
          <w:szCs w:val="28"/>
        </w:rPr>
        <w:t>так у тыя часы называ</w:t>
      </w:r>
      <w:r w:rsidRPr="00944ECC">
        <w:rPr>
          <w:rFonts w:ascii="Times New Roman" w:hAnsi="Times New Roman"/>
          <w:sz w:val="28"/>
          <w:szCs w:val="28"/>
          <w:lang w:val="be-BY"/>
        </w:rPr>
        <w:t>ў</w:t>
      </w:r>
      <w:r w:rsidRPr="00944ECC">
        <w:rPr>
          <w:rFonts w:ascii="Times New Roman" w:hAnsi="Times New Roman"/>
          <w:sz w:val="28"/>
          <w:szCs w:val="28"/>
        </w:rPr>
        <w:t>ся год), т</w:t>
      </w:r>
      <w:r w:rsidRPr="00944ECC">
        <w:rPr>
          <w:rFonts w:ascii="Times New Roman" w:hAnsi="Times New Roman"/>
          <w:sz w:val="28"/>
          <w:szCs w:val="28"/>
          <w:lang w:val="be-BY"/>
        </w:rPr>
        <w:t>аму</w:t>
      </w:r>
      <w:r w:rsidRPr="00944ECC">
        <w:rPr>
          <w:rFonts w:ascii="Times New Roman" w:hAnsi="Times New Roman"/>
          <w:sz w:val="28"/>
          <w:szCs w:val="28"/>
        </w:rPr>
        <w:t xml:space="preserve"> ап</w:t>
      </w:r>
      <w:r w:rsidRPr="00944ECC">
        <w:rPr>
          <w:rFonts w:ascii="Times New Roman" w:hAnsi="Times New Roman"/>
          <w:sz w:val="28"/>
          <w:szCs w:val="28"/>
          <w:lang w:val="en-US"/>
        </w:rPr>
        <w:t>i</w:t>
      </w:r>
      <w:r w:rsidRPr="00944ECC">
        <w:rPr>
          <w:rFonts w:ascii="Times New Roman" w:hAnsi="Times New Roman"/>
          <w:sz w:val="28"/>
          <w:szCs w:val="28"/>
        </w:rPr>
        <w:t>санн</w:t>
      </w:r>
      <w:r w:rsidRPr="00944ECC">
        <w:rPr>
          <w:rFonts w:ascii="Times New Roman" w:hAnsi="Times New Roman"/>
          <w:sz w:val="28"/>
          <w:szCs w:val="28"/>
          <w:lang w:val="en-US"/>
        </w:rPr>
        <w:t>i</w:t>
      </w:r>
      <w:r w:rsidRPr="00944ECC">
        <w:rPr>
          <w:rFonts w:ascii="Times New Roman" w:hAnsi="Times New Roman"/>
          <w:sz w:val="28"/>
          <w:szCs w:val="28"/>
        </w:rPr>
        <w:t xml:space="preserve"> атрымал</w:t>
      </w:r>
      <w:r w:rsidRPr="00944ECC">
        <w:rPr>
          <w:rFonts w:ascii="Times New Roman" w:hAnsi="Times New Roman"/>
          <w:sz w:val="28"/>
          <w:szCs w:val="28"/>
          <w:lang w:val="en-US"/>
        </w:rPr>
        <w:t>i</w:t>
      </w:r>
      <w:r w:rsidRPr="00944ECC">
        <w:rPr>
          <w:rFonts w:ascii="Times New Roman" w:hAnsi="Times New Roman"/>
          <w:sz w:val="28"/>
          <w:szCs w:val="28"/>
        </w:rPr>
        <w:t xml:space="preserve"> назву летап</w:t>
      </w:r>
      <w:r w:rsidRPr="00944ECC">
        <w:rPr>
          <w:rFonts w:ascii="Times New Roman" w:hAnsi="Times New Roman"/>
          <w:sz w:val="28"/>
          <w:szCs w:val="28"/>
          <w:lang w:val="en-US"/>
        </w:rPr>
        <w:t>i</w:t>
      </w:r>
      <w:r w:rsidRPr="00944ECC">
        <w:rPr>
          <w:rFonts w:ascii="Times New Roman" w:hAnsi="Times New Roman"/>
          <w:sz w:val="28"/>
          <w:szCs w:val="28"/>
        </w:rPr>
        <w:t>са</w:t>
      </w:r>
      <w:r w:rsidRPr="00944ECC">
        <w:rPr>
          <w:rFonts w:ascii="Times New Roman" w:hAnsi="Times New Roman"/>
          <w:sz w:val="28"/>
          <w:szCs w:val="28"/>
          <w:lang w:val="be-BY"/>
        </w:rPr>
        <w:t>ў</w:t>
      </w:r>
      <w:r w:rsidRPr="00944ECC">
        <w:rPr>
          <w:rFonts w:ascii="Times New Roman" w:hAnsi="Times New Roman"/>
          <w:sz w:val="28"/>
          <w:szCs w:val="28"/>
        </w:rPr>
        <w:t>. Найбольш старажытны летап</w:t>
      </w:r>
      <w:r w:rsidRPr="00944ECC">
        <w:rPr>
          <w:rFonts w:ascii="Times New Roman" w:hAnsi="Times New Roman"/>
          <w:sz w:val="28"/>
          <w:szCs w:val="28"/>
          <w:lang w:val="en-US"/>
        </w:rPr>
        <w:t>i</w:t>
      </w:r>
      <w:r w:rsidRPr="00944ECC">
        <w:rPr>
          <w:rFonts w:ascii="Times New Roman" w:hAnsi="Times New Roman"/>
          <w:sz w:val="28"/>
          <w:szCs w:val="28"/>
        </w:rPr>
        <w:t>с бы</w:t>
      </w:r>
      <w:r w:rsidRPr="00944ECC">
        <w:rPr>
          <w:rFonts w:ascii="Times New Roman" w:hAnsi="Times New Roman"/>
          <w:sz w:val="28"/>
          <w:szCs w:val="28"/>
          <w:lang w:val="be-BY"/>
        </w:rPr>
        <w:t>ў</w:t>
      </w:r>
      <w:r w:rsidRPr="00944ECC">
        <w:rPr>
          <w:rFonts w:ascii="Times New Roman" w:hAnsi="Times New Roman"/>
          <w:sz w:val="28"/>
          <w:szCs w:val="28"/>
        </w:rPr>
        <w:t xml:space="preserve"> складзены </w:t>
      </w:r>
      <w:r w:rsidRPr="00944ECC">
        <w:rPr>
          <w:rFonts w:ascii="Times New Roman" w:hAnsi="Times New Roman"/>
          <w:sz w:val="28"/>
          <w:szCs w:val="28"/>
          <w:lang w:val="be-BY"/>
        </w:rPr>
        <w:t>ў</w:t>
      </w:r>
      <w:r w:rsidRPr="00944ECC">
        <w:rPr>
          <w:rFonts w:ascii="Times New Roman" w:hAnsi="Times New Roman"/>
          <w:sz w:val="28"/>
          <w:szCs w:val="28"/>
        </w:rPr>
        <w:t xml:space="preserve"> К</w:t>
      </w:r>
      <w:r w:rsidRPr="00944ECC">
        <w:rPr>
          <w:rFonts w:ascii="Times New Roman" w:hAnsi="Times New Roman"/>
          <w:sz w:val="28"/>
          <w:szCs w:val="28"/>
          <w:lang w:val="en-US"/>
        </w:rPr>
        <w:t>i</w:t>
      </w:r>
      <w:r w:rsidRPr="00944ECC">
        <w:rPr>
          <w:rFonts w:ascii="Times New Roman" w:hAnsi="Times New Roman"/>
          <w:sz w:val="28"/>
          <w:szCs w:val="28"/>
        </w:rPr>
        <w:t>еве. Ен вядомы пад скарочанай назвай «Аповесць аб м</w:t>
      </w:r>
      <w:r w:rsidRPr="00944ECC">
        <w:rPr>
          <w:rFonts w:ascii="Times New Roman" w:hAnsi="Times New Roman"/>
          <w:sz w:val="28"/>
          <w:szCs w:val="28"/>
          <w:lang w:val="en-US"/>
        </w:rPr>
        <w:t>i</w:t>
      </w:r>
      <w:r w:rsidRPr="00944ECC">
        <w:rPr>
          <w:rFonts w:ascii="Times New Roman" w:hAnsi="Times New Roman"/>
          <w:sz w:val="28"/>
          <w:szCs w:val="28"/>
        </w:rPr>
        <w:t xml:space="preserve">нулых часах», дзе </w:t>
      </w:r>
      <w:r w:rsidRPr="00944ECC">
        <w:rPr>
          <w:rFonts w:ascii="Times New Roman" w:hAnsi="Times New Roman"/>
          <w:sz w:val="28"/>
          <w:szCs w:val="28"/>
          <w:lang w:val="be-BY"/>
        </w:rPr>
        <w:t>ў</w:t>
      </w:r>
      <w:r w:rsidRPr="00944ECC">
        <w:rPr>
          <w:rFonts w:ascii="Times New Roman" w:hAnsi="Times New Roman"/>
          <w:sz w:val="28"/>
          <w:szCs w:val="28"/>
        </w:rPr>
        <w:t xml:space="preserve">першыню </w:t>
      </w:r>
      <w:r w:rsidRPr="00944ECC">
        <w:rPr>
          <w:rFonts w:ascii="Times New Roman" w:hAnsi="Times New Roman"/>
          <w:sz w:val="28"/>
          <w:szCs w:val="28"/>
          <w:lang w:val="en-US"/>
        </w:rPr>
        <w:t>i</w:t>
      </w:r>
      <w:r w:rsidRPr="00944ECC">
        <w:rPr>
          <w:rFonts w:ascii="Times New Roman" w:hAnsi="Times New Roman"/>
          <w:sz w:val="28"/>
          <w:szCs w:val="28"/>
        </w:rPr>
        <w:t xml:space="preserve"> згадваецца </w:t>
      </w:r>
      <w:proofErr w:type="gramStart"/>
      <w:r w:rsidRPr="00944ECC">
        <w:rPr>
          <w:rFonts w:ascii="Times New Roman" w:hAnsi="Times New Roman"/>
          <w:sz w:val="28"/>
          <w:szCs w:val="28"/>
        </w:rPr>
        <w:t>наш</w:t>
      </w:r>
      <w:proofErr w:type="gramEnd"/>
      <w:r w:rsidRPr="00944ECC">
        <w:rPr>
          <w:rFonts w:ascii="Times New Roman" w:hAnsi="Times New Roman"/>
          <w:sz w:val="28"/>
          <w:szCs w:val="28"/>
        </w:rPr>
        <w:t xml:space="preserve"> Полацк.</w:t>
      </w:r>
    </w:p>
    <w:p w:rsidR="007F232D" w:rsidRPr="00944ECC" w:rsidRDefault="007F232D" w:rsidP="007F232D">
      <w:pPr>
        <w:spacing w:after="0"/>
        <w:ind w:firstLine="709"/>
        <w:jc w:val="both"/>
        <w:rPr>
          <w:rFonts w:ascii="Times New Roman" w:hAnsi="Times New Roman"/>
          <w:sz w:val="28"/>
          <w:szCs w:val="28"/>
        </w:rPr>
      </w:pPr>
    </w:p>
    <w:p w:rsidR="007F232D" w:rsidRPr="00F43252" w:rsidRDefault="007F232D" w:rsidP="007F232D">
      <w:pPr>
        <w:spacing w:after="0"/>
        <w:ind w:firstLine="709"/>
        <w:jc w:val="both"/>
        <w:rPr>
          <w:rFonts w:ascii="Times New Roman" w:hAnsi="Times New Roman"/>
          <w:color w:val="00B050"/>
          <w:sz w:val="28"/>
          <w:szCs w:val="28"/>
        </w:rPr>
      </w:pPr>
      <w:r w:rsidRPr="00F43252">
        <w:rPr>
          <w:rFonts w:ascii="Times New Roman" w:hAnsi="Times New Roman"/>
          <w:b/>
          <w:i/>
          <w:color w:val="00B050"/>
          <w:sz w:val="32"/>
          <w:szCs w:val="32"/>
          <w:u w:val="single"/>
        </w:rPr>
        <w:t>Пытанн</w:t>
      </w:r>
      <w:proofErr w:type="gramStart"/>
      <w:r w:rsidRPr="00F43252">
        <w:rPr>
          <w:rFonts w:ascii="Times New Roman" w:hAnsi="Times New Roman"/>
          <w:b/>
          <w:i/>
          <w:color w:val="00B050"/>
          <w:sz w:val="32"/>
          <w:szCs w:val="32"/>
          <w:u w:val="single"/>
          <w:lang w:val="en-US"/>
        </w:rPr>
        <w:t>i</w:t>
      </w:r>
      <w:proofErr w:type="gramEnd"/>
      <w:r w:rsidRPr="00F43252">
        <w:rPr>
          <w:rFonts w:ascii="Times New Roman" w:hAnsi="Times New Roman"/>
          <w:b/>
          <w:i/>
          <w:color w:val="00B050"/>
          <w:sz w:val="32"/>
          <w:szCs w:val="32"/>
          <w:u w:val="single"/>
        </w:rPr>
        <w:t xml:space="preserve"> </w:t>
      </w:r>
      <w:r w:rsidRPr="00F43252">
        <w:rPr>
          <w:rFonts w:ascii="Times New Roman" w:hAnsi="Times New Roman"/>
          <w:b/>
          <w:i/>
          <w:color w:val="00B050"/>
          <w:sz w:val="32"/>
          <w:szCs w:val="32"/>
          <w:u w:val="single"/>
          <w:lang w:val="be-BY"/>
        </w:rPr>
        <w:t xml:space="preserve">і </w:t>
      </w:r>
      <w:r w:rsidRPr="00F43252">
        <w:rPr>
          <w:rFonts w:ascii="Times New Roman" w:hAnsi="Times New Roman"/>
          <w:b/>
          <w:i/>
          <w:color w:val="00B050"/>
          <w:sz w:val="32"/>
          <w:szCs w:val="32"/>
          <w:u w:val="single"/>
        </w:rPr>
        <w:t xml:space="preserve"> заданн</w:t>
      </w:r>
      <w:r w:rsidRPr="00F43252">
        <w:rPr>
          <w:rFonts w:ascii="Times New Roman" w:hAnsi="Times New Roman"/>
          <w:b/>
          <w:i/>
          <w:color w:val="00B050"/>
          <w:sz w:val="32"/>
          <w:szCs w:val="32"/>
          <w:u w:val="single"/>
          <w:lang w:val="be-BY"/>
        </w:rPr>
        <w:t>і</w:t>
      </w:r>
      <w:r w:rsidRPr="00F43252">
        <w:rPr>
          <w:rFonts w:ascii="Times New Roman" w:hAnsi="Times New Roman"/>
          <w:b/>
          <w:i/>
          <w:color w:val="00B050"/>
          <w:sz w:val="32"/>
          <w:szCs w:val="32"/>
          <w:u w:val="single"/>
        </w:rPr>
        <w:t xml:space="preserve"> </w:t>
      </w:r>
    </w:p>
    <w:p w:rsidR="007F232D" w:rsidRPr="00944ECC" w:rsidRDefault="007F232D" w:rsidP="007F232D">
      <w:pPr>
        <w:pStyle w:val="a3"/>
        <w:numPr>
          <w:ilvl w:val="0"/>
          <w:numId w:val="1"/>
        </w:numPr>
        <w:spacing w:after="0"/>
        <w:ind w:left="0"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7936" behindDoc="1" locked="0" layoutInCell="1" allowOverlap="1" wp14:anchorId="4CAD34CB" wp14:editId="2BCF3A12">
            <wp:simplePos x="0" y="0"/>
            <wp:positionH relativeFrom="column">
              <wp:posOffset>3467735</wp:posOffset>
            </wp:positionH>
            <wp:positionV relativeFrom="paragraph">
              <wp:posOffset>269875</wp:posOffset>
            </wp:positionV>
            <wp:extent cx="2421890" cy="3165475"/>
            <wp:effectExtent l="0" t="514350" r="111760" b="454025"/>
            <wp:wrapTight wrapText="bothSides">
              <wp:wrapPolygon edited="0">
                <wp:start x="19878" y="-3510"/>
                <wp:lineTo x="5947" y="-3250"/>
                <wp:lineTo x="5947" y="-1170"/>
                <wp:lineTo x="1189" y="-1170"/>
                <wp:lineTo x="850" y="2990"/>
                <wp:lineTo x="850" y="19758"/>
                <wp:lineTo x="2549" y="21708"/>
                <wp:lineTo x="2718" y="21708"/>
                <wp:lineTo x="16310" y="23788"/>
                <wp:lineTo x="20558" y="24438"/>
                <wp:lineTo x="20728" y="24698"/>
                <wp:lineTo x="21577" y="24698"/>
                <wp:lineTo x="21747" y="24438"/>
                <wp:lineTo x="22427" y="23788"/>
                <wp:lineTo x="22597" y="-3250"/>
                <wp:lineTo x="21917" y="-3510"/>
                <wp:lineTo x="19878" y="-3510"/>
              </wp:wrapPolygon>
            </wp:wrapTight>
            <wp:docPr id="181" name="Рисунок 2" descr="Scan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can10001"/>
                    <pic:cNvPicPr>
                      <a:picLocks noChangeAspect="1" noChangeArrowheads="1"/>
                    </pic:cNvPicPr>
                  </pic:nvPicPr>
                  <pic:blipFill>
                    <a:blip r:embed="rId10"/>
                    <a:srcRect l="6998" t="2513" r="6757" b="5276"/>
                    <a:stretch>
                      <a:fillRect/>
                    </a:stretch>
                  </pic:blipFill>
                  <pic:spPr bwMode="auto">
                    <a:xfrm>
                      <a:off x="0" y="0"/>
                      <a:ext cx="2421890" cy="3165475"/>
                    </a:xfrm>
                    <a:prstGeom prst="rect">
                      <a:avLst/>
                    </a:prstGeom>
                    <a:noFill/>
                    <a:ln w="9525">
                      <a:noFill/>
                      <a:miter lim="800000"/>
                      <a:headEnd/>
                      <a:tailEnd/>
                    </a:ln>
                    <a:effectLst>
                      <a:outerShdw blurRad="184150" dist="241300" dir="11520000" sx="110000" sy="110000" algn="ctr">
                        <a:srgbClr val="000000">
                          <a:alpha val="18000"/>
                        </a:srgbClr>
                      </a:outerShdw>
                    </a:effectLst>
                    <a:scene3d>
                      <a:camera prst="perspectiveFront" fov="5100000">
                        <a:rot lat="0" lon="2100000" rev="0"/>
                      </a:camera>
                      <a:lightRig rig="flood" dir="t">
                        <a:rot lat="0" lon="0" rev="13800000"/>
                      </a:lightRig>
                    </a:scene3d>
                    <a:sp3d extrusionH="107950" prstMaterial="plastic">
                      <a:bevelT w="82550" h="63500" prst="divot"/>
                      <a:bevelB/>
                    </a:sp3d>
                  </pic:spPr>
                </pic:pic>
              </a:graphicData>
            </a:graphic>
          </wp:anchor>
        </w:drawing>
      </w:r>
      <w:r w:rsidRPr="00944ECC">
        <w:rPr>
          <w:rFonts w:ascii="Times New Roman" w:hAnsi="Times New Roman"/>
          <w:sz w:val="28"/>
          <w:szCs w:val="28"/>
        </w:rPr>
        <w:t>Як называецца перыяд г</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сторы</w:t>
      </w:r>
      <w:r w:rsidRPr="00944ECC">
        <w:rPr>
          <w:rFonts w:ascii="Times New Roman" w:hAnsi="Times New Roman"/>
          <w:sz w:val="28"/>
          <w:szCs w:val="28"/>
          <w:lang w:val="en-US"/>
        </w:rPr>
        <w:t>i</w:t>
      </w:r>
      <w:r w:rsidRPr="00944ECC">
        <w:rPr>
          <w:rFonts w:ascii="Times New Roman" w:hAnsi="Times New Roman"/>
          <w:sz w:val="28"/>
          <w:szCs w:val="28"/>
        </w:rPr>
        <w:t>, якi будзе вывучацца? Яго хран</w:t>
      </w:r>
      <w:r w:rsidRPr="00944ECC">
        <w:rPr>
          <w:rFonts w:ascii="Times New Roman" w:hAnsi="Times New Roman"/>
          <w:sz w:val="28"/>
          <w:szCs w:val="28"/>
        </w:rPr>
        <w:t>а</w:t>
      </w:r>
      <w:r w:rsidRPr="00944ECC">
        <w:rPr>
          <w:rFonts w:ascii="Times New Roman" w:hAnsi="Times New Roman"/>
          <w:sz w:val="28"/>
          <w:szCs w:val="28"/>
        </w:rPr>
        <w:t>лаг</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чныя рамкi?</w:t>
      </w:r>
    </w:p>
    <w:p w:rsidR="007F232D" w:rsidRPr="00944ECC" w:rsidRDefault="007F232D" w:rsidP="007F232D">
      <w:pPr>
        <w:pStyle w:val="a3"/>
        <w:numPr>
          <w:ilvl w:val="0"/>
          <w:numId w:val="1"/>
        </w:numPr>
        <w:spacing w:after="0"/>
        <w:ind w:left="0" w:firstLine="709"/>
        <w:jc w:val="both"/>
        <w:rPr>
          <w:rFonts w:ascii="Times New Roman" w:hAnsi="Times New Roman"/>
          <w:sz w:val="28"/>
          <w:szCs w:val="28"/>
        </w:rPr>
      </w:pPr>
      <w:r w:rsidRPr="00944ECC">
        <w:rPr>
          <w:rFonts w:ascii="Times New Roman" w:hAnsi="Times New Roman"/>
          <w:sz w:val="28"/>
          <w:szCs w:val="28"/>
        </w:rPr>
        <w:t>На як</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я перыяды дзел</w:t>
      </w:r>
      <w:r w:rsidRPr="00944ECC">
        <w:rPr>
          <w:rFonts w:ascii="Times New Roman" w:hAnsi="Times New Roman"/>
          <w:sz w:val="28"/>
          <w:szCs w:val="28"/>
          <w:lang w:val="en-US"/>
        </w:rPr>
        <w:t>i</w:t>
      </w:r>
      <w:r w:rsidRPr="00944ECC">
        <w:rPr>
          <w:rFonts w:ascii="Times New Roman" w:hAnsi="Times New Roman"/>
          <w:sz w:val="28"/>
          <w:szCs w:val="28"/>
        </w:rPr>
        <w:t>цца г</w:t>
      </w:r>
      <w:r w:rsidRPr="00944ECC">
        <w:rPr>
          <w:rFonts w:ascii="Times New Roman" w:hAnsi="Times New Roman"/>
          <w:sz w:val="28"/>
          <w:szCs w:val="28"/>
          <w:lang w:val="en-US"/>
        </w:rPr>
        <w:t>i</w:t>
      </w:r>
      <w:r w:rsidRPr="00944ECC">
        <w:rPr>
          <w:rFonts w:ascii="Times New Roman" w:hAnsi="Times New Roman"/>
          <w:sz w:val="28"/>
          <w:szCs w:val="28"/>
        </w:rPr>
        <w:t>ст</w:t>
      </w:r>
      <w:r w:rsidRPr="00944ECC">
        <w:rPr>
          <w:rFonts w:ascii="Times New Roman" w:hAnsi="Times New Roman"/>
          <w:sz w:val="28"/>
          <w:szCs w:val="28"/>
        </w:rPr>
        <w:t>о</w:t>
      </w:r>
      <w:r w:rsidRPr="00944ECC">
        <w:rPr>
          <w:rFonts w:ascii="Times New Roman" w:hAnsi="Times New Roman"/>
          <w:sz w:val="28"/>
          <w:szCs w:val="28"/>
        </w:rPr>
        <w:t>рыя сярэдн</w:t>
      </w:r>
      <w:r w:rsidRPr="00944ECC">
        <w:rPr>
          <w:rFonts w:ascii="Times New Roman" w:hAnsi="Times New Roman"/>
          <w:sz w:val="28"/>
          <w:szCs w:val="28"/>
          <w:lang w:val="en-US"/>
        </w:rPr>
        <w:t>i</w:t>
      </w:r>
      <w:r w:rsidRPr="00944ECC">
        <w:rPr>
          <w:rFonts w:ascii="Times New Roman" w:hAnsi="Times New Roman"/>
          <w:sz w:val="28"/>
          <w:szCs w:val="28"/>
        </w:rPr>
        <w:t>х вяко</w:t>
      </w:r>
      <w:r w:rsidRPr="00944ECC">
        <w:rPr>
          <w:rFonts w:ascii="Times New Roman" w:hAnsi="Times New Roman"/>
          <w:sz w:val="28"/>
          <w:szCs w:val="28"/>
          <w:lang w:val="be-BY"/>
        </w:rPr>
        <w:t>ў</w:t>
      </w:r>
      <w:r w:rsidRPr="00944ECC">
        <w:rPr>
          <w:rFonts w:ascii="Times New Roman" w:hAnsi="Times New Roman"/>
          <w:sz w:val="28"/>
          <w:szCs w:val="28"/>
        </w:rPr>
        <w:t>?</w:t>
      </w:r>
    </w:p>
    <w:p w:rsidR="007F232D" w:rsidRPr="00944ECC" w:rsidRDefault="007F232D" w:rsidP="007F232D">
      <w:pPr>
        <w:pStyle w:val="a3"/>
        <w:numPr>
          <w:ilvl w:val="0"/>
          <w:numId w:val="1"/>
        </w:numPr>
        <w:spacing w:after="0"/>
        <w:ind w:left="0" w:firstLine="709"/>
        <w:jc w:val="both"/>
        <w:rPr>
          <w:rFonts w:ascii="Times New Roman" w:hAnsi="Times New Roman"/>
          <w:sz w:val="28"/>
          <w:szCs w:val="28"/>
        </w:rPr>
      </w:pPr>
      <w:r w:rsidRPr="00944ECC">
        <w:rPr>
          <w:rFonts w:ascii="Times New Roman" w:hAnsi="Times New Roman"/>
          <w:sz w:val="28"/>
          <w:szCs w:val="28"/>
        </w:rPr>
        <w:t xml:space="preserve"> Чаму археалог</w:t>
      </w:r>
      <w:proofErr w:type="gramStart"/>
      <w:r w:rsidRPr="00944ECC">
        <w:rPr>
          <w:rFonts w:ascii="Times New Roman" w:hAnsi="Times New Roman"/>
          <w:sz w:val="28"/>
          <w:szCs w:val="28"/>
        </w:rPr>
        <w:t>i</w:t>
      </w:r>
      <w:proofErr w:type="gramEnd"/>
      <w:r w:rsidRPr="00944ECC">
        <w:rPr>
          <w:rFonts w:ascii="Times New Roman" w:hAnsi="Times New Roman"/>
          <w:sz w:val="28"/>
          <w:szCs w:val="28"/>
        </w:rPr>
        <w:t>ю можна вобра</w:t>
      </w:r>
      <w:r w:rsidRPr="00944ECC">
        <w:rPr>
          <w:rFonts w:ascii="Times New Roman" w:hAnsi="Times New Roman"/>
          <w:sz w:val="28"/>
          <w:szCs w:val="28"/>
        </w:rPr>
        <w:t>з</w:t>
      </w:r>
      <w:r w:rsidRPr="00944ECC">
        <w:rPr>
          <w:rFonts w:ascii="Times New Roman" w:hAnsi="Times New Roman"/>
          <w:sz w:val="28"/>
          <w:szCs w:val="28"/>
        </w:rPr>
        <w:t>на назваць падмуркам г</w:t>
      </w:r>
      <w:r w:rsidRPr="00944ECC">
        <w:rPr>
          <w:rFonts w:ascii="Times New Roman" w:hAnsi="Times New Roman"/>
          <w:sz w:val="28"/>
          <w:szCs w:val="28"/>
          <w:lang w:val="en-US"/>
        </w:rPr>
        <w:t>i</w:t>
      </w:r>
      <w:r w:rsidRPr="00944ECC">
        <w:rPr>
          <w:rFonts w:ascii="Times New Roman" w:hAnsi="Times New Roman"/>
          <w:sz w:val="28"/>
          <w:szCs w:val="28"/>
        </w:rPr>
        <w:t>сторы</w:t>
      </w:r>
      <w:r w:rsidRPr="00944ECC">
        <w:rPr>
          <w:rFonts w:ascii="Times New Roman" w:hAnsi="Times New Roman"/>
          <w:sz w:val="28"/>
          <w:szCs w:val="28"/>
          <w:lang w:val="en-US"/>
        </w:rPr>
        <w:t>i</w:t>
      </w:r>
      <w:r w:rsidRPr="00944ECC">
        <w:rPr>
          <w:rFonts w:ascii="Times New Roman" w:hAnsi="Times New Roman"/>
          <w:sz w:val="28"/>
          <w:szCs w:val="28"/>
        </w:rPr>
        <w:t>? Па як</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х г</w:t>
      </w:r>
      <w:r w:rsidRPr="00944ECC">
        <w:rPr>
          <w:rFonts w:ascii="Times New Roman" w:hAnsi="Times New Roman"/>
          <w:sz w:val="28"/>
          <w:szCs w:val="28"/>
          <w:lang w:val="en-US"/>
        </w:rPr>
        <w:t>i</w:t>
      </w:r>
      <w:r w:rsidRPr="00944ECC">
        <w:rPr>
          <w:rFonts w:ascii="Times New Roman" w:hAnsi="Times New Roman"/>
          <w:sz w:val="28"/>
          <w:szCs w:val="28"/>
        </w:rPr>
        <w:t>старычных крын</w:t>
      </w:r>
      <w:r w:rsidRPr="00944ECC">
        <w:rPr>
          <w:rFonts w:ascii="Times New Roman" w:hAnsi="Times New Roman"/>
          <w:sz w:val="28"/>
          <w:szCs w:val="28"/>
          <w:lang w:val="en-US"/>
        </w:rPr>
        <w:t>i</w:t>
      </w:r>
      <w:r w:rsidRPr="00944ECC">
        <w:rPr>
          <w:rFonts w:ascii="Times New Roman" w:hAnsi="Times New Roman"/>
          <w:sz w:val="28"/>
          <w:szCs w:val="28"/>
        </w:rPr>
        <w:t>цах вывучаецца г</w:t>
      </w:r>
      <w:r w:rsidRPr="00944ECC">
        <w:rPr>
          <w:rFonts w:ascii="Times New Roman" w:hAnsi="Times New Roman"/>
          <w:sz w:val="28"/>
          <w:szCs w:val="28"/>
          <w:lang w:val="en-US"/>
        </w:rPr>
        <w:t>i</w:t>
      </w:r>
      <w:r w:rsidRPr="00944ECC">
        <w:rPr>
          <w:rFonts w:ascii="Times New Roman" w:hAnsi="Times New Roman"/>
          <w:sz w:val="28"/>
          <w:szCs w:val="28"/>
        </w:rPr>
        <w:t>ст</w:t>
      </w:r>
      <w:r w:rsidRPr="00944ECC">
        <w:rPr>
          <w:rFonts w:ascii="Times New Roman" w:hAnsi="Times New Roman"/>
          <w:sz w:val="28"/>
          <w:szCs w:val="28"/>
        </w:rPr>
        <w:t>о</w:t>
      </w:r>
      <w:r w:rsidRPr="00944ECC">
        <w:rPr>
          <w:rFonts w:ascii="Times New Roman" w:hAnsi="Times New Roman"/>
          <w:sz w:val="28"/>
          <w:szCs w:val="28"/>
        </w:rPr>
        <w:t>рыя Полацка?</w:t>
      </w:r>
    </w:p>
    <w:p w:rsidR="007F232D" w:rsidRPr="00944ECC" w:rsidRDefault="007F232D" w:rsidP="007F232D">
      <w:pPr>
        <w:pStyle w:val="a3"/>
        <w:numPr>
          <w:ilvl w:val="0"/>
          <w:numId w:val="1"/>
        </w:numPr>
        <w:spacing w:after="0"/>
        <w:ind w:left="0" w:firstLine="709"/>
        <w:jc w:val="both"/>
        <w:rPr>
          <w:rFonts w:ascii="Times New Roman" w:hAnsi="Times New Roman"/>
          <w:sz w:val="28"/>
          <w:szCs w:val="28"/>
        </w:rPr>
      </w:pPr>
      <w:r w:rsidRPr="00944ECC">
        <w:rPr>
          <w:rFonts w:ascii="Times New Roman" w:hAnsi="Times New Roman"/>
          <w:sz w:val="28"/>
          <w:szCs w:val="28"/>
        </w:rPr>
        <w:t>Кал</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 xml:space="preserve"> пачалося археалаг</w:t>
      </w:r>
      <w:r w:rsidRPr="00944ECC">
        <w:rPr>
          <w:rFonts w:ascii="Times New Roman" w:hAnsi="Times New Roman"/>
          <w:sz w:val="28"/>
          <w:szCs w:val="28"/>
          <w:lang w:val="en-US"/>
        </w:rPr>
        <w:t>i</w:t>
      </w:r>
      <w:r w:rsidRPr="00944ECC">
        <w:rPr>
          <w:rFonts w:ascii="Times New Roman" w:hAnsi="Times New Roman"/>
          <w:sz w:val="28"/>
          <w:szCs w:val="28"/>
        </w:rPr>
        <w:t>чнае в</w:t>
      </w:r>
      <w:r w:rsidRPr="00944ECC">
        <w:rPr>
          <w:rFonts w:ascii="Times New Roman" w:hAnsi="Times New Roman"/>
          <w:sz w:val="28"/>
          <w:szCs w:val="28"/>
        </w:rPr>
        <w:t>ы</w:t>
      </w:r>
      <w:r w:rsidRPr="00944ECC">
        <w:rPr>
          <w:rFonts w:ascii="Times New Roman" w:hAnsi="Times New Roman"/>
          <w:sz w:val="28"/>
          <w:szCs w:val="28"/>
        </w:rPr>
        <w:t>вучэнне Полацка?</w:t>
      </w:r>
      <w:r>
        <w:rPr>
          <w:rFonts w:ascii="Times New Roman" w:hAnsi="Times New Roman"/>
          <w:sz w:val="28"/>
          <w:szCs w:val="28"/>
        </w:rPr>
        <w:t xml:space="preserve"> </w:t>
      </w:r>
      <w:r w:rsidRPr="00944ECC">
        <w:rPr>
          <w:rFonts w:ascii="Times New Roman" w:hAnsi="Times New Roman"/>
          <w:sz w:val="28"/>
          <w:szCs w:val="28"/>
        </w:rPr>
        <w:t>Назав</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це прозв</w:t>
      </w:r>
      <w:r w:rsidRPr="00944ECC">
        <w:rPr>
          <w:rFonts w:ascii="Times New Roman" w:hAnsi="Times New Roman"/>
          <w:sz w:val="28"/>
          <w:szCs w:val="28"/>
          <w:lang w:val="en-US"/>
        </w:rPr>
        <w:t>i</w:t>
      </w:r>
      <w:r w:rsidRPr="00944ECC">
        <w:rPr>
          <w:rFonts w:ascii="Times New Roman" w:hAnsi="Times New Roman"/>
          <w:sz w:val="28"/>
          <w:szCs w:val="28"/>
        </w:rPr>
        <w:t>шчы вуч</w:t>
      </w:r>
      <w:r w:rsidRPr="00944ECC">
        <w:rPr>
          <w:rFonts w:ascii="Times New Roman" w:hAnsi="Times New Roman"/>
          <w:sz w:val="28"/>
          <w:szCs w:val="28"/>
        </w:rPr>
        <w:t>о</w:t>
      </w:r>
      <w:r w:rsidRPr="00944ECC">
        <w:rPr>
          <w:rFonts w:ascii="Times New Roman" w:hAnsi="Times New Roman"/>
          <w:sz w:val="28"/>
          <w:szCs w:val="28"/>
        </w:rPr>
        <w:t>ных, як</w:t>
      </w:r>
      <w:r w:rsidRPr="00944ECC">
        <w:rPr>
          <w:rFonts w:ascii="Times New Roman" w:hAnsi="Times New Roman"/>
          <w:sz w:val="28"/>
          <w:szCs w:val="28"/>
          <w:lang w:val="en-US"/>
        </w:rPr>
        <w:t>i</w:t>
      </w:r>
      <w:r w:rsidRPr="00944ECC">
        <w:rPr>
          <w:rFonts w:ascii="Times New Roman" w:hAnsi="Times New Roman"/>
          <w:sz w:val="28"/>
          <w:szCs w:val="28"/>
        </w:rPr>
        <w:t>я гэтым займал</w:t>
      </w:r>
      <w:r w:rsidRPr="00944ECC">
        <w:rPr>
          <w:rFonts w:ascii="Times New Roman" w:hAnsi="Times New Roman"/>
          <w:sz w:val="28"/>
          <w:szCs w:val="28"/>
          <w:lang w:val="en-US"/>
        </w:rPr>
        <w:t>i</w:t>
      </w:r>
      <w:r w:rsidRPr="00944ECC">
        <w:rPr>
          <w:rFonts w:ascii="Times New Roman" w:hAnsi="Times New Roman"/>
          <w:sz w:val="28"/>
          <w:szCs w:val="28"/>
        </w:rPr>
        <w:t>ся?</w:t>
      </w:r>
    </w:p>
    <w:p w:rsidR="007F232D" w:rsidRPr="00944ECC" w:rsidRDefault="007F232D" w:rsidP="007F232D">
      <w:pPr>
        <w:pStyle w:val="a3"/>
        <w:numPr>
          <w:ilvl w:val="0"/>
          <w:numId w:val="1"/>
        </w:numPr>
        <w:spacing w:after="0"/>
        <w:ind w:left="0" w:firstLine="709"/>
        <w:jc w:val="both"/>
        <w:rPr>
          <w:rFonts w:ascii="Times New Roman" w:hAnsi="Times New Roman"/>
          <w:sz w:val="28"/>
          <w:szCs w:val="28"/>
        </w:rPr>
      </w:pPr>
      <w:r w:rsidRPr="00944ECC">
        <w:rPr>
          <w:rFonts w:ascii="Times New Roman" w:hAnsi="Times New Roman"/>
          <w:sz w:val="28"/>
          <w:szCs w:val="28"/>
        </w:rPr>
        <w:t>Дзе бы</w:t>
      </w:r>
      <w:r w:rsidRPr="00944ECC">
        <w:rPr>
          <w:rFonts w:ascii="Times New Roman" w:hAnsi="Times New Roman"/>
          <w:sz w:val="28"/>
          <w:szCs w:val="28"/>
          <w:lang w:val="be-BY"/>
        </w:rPr>
        <w:t>ў</w:t>
      </w:r>
      <w:r w:rsidRPr="00944ECC">
        <w:rPr>
          <w:rFonts w:ascii="Times New Roman" w:hAnsi="Times New Roman"/>
          <w:sz w:val="28"/>
          <w:szCs w:val="28"/>
        </w:rPr>
        <w:t xml:space="preserve"> складзены найбольш </w:t>
      </w:r>
      <w:r>
        <w:rPr>
          <w:noProof/>
          <w:lang w:eastAsia="ru-RU"/>
        </w:rPr>
        <mc:AlternateContent>
          <mc:Choice Requires="wps">
            <w:drawing>
              <wp:anchor distT="0" distB="0" distL="114300" distR="114300" simplePos="0" relativeHeight="251746304" behindDoc="0" locked="0" layoutInCell="1" allowOverlap="1" wp14:anchorId="47F394B6" wp14:editId="669CF197">
                <wp:simplePos x="0" y="0"/>
                <wp:positionH relativeFrom="column">
                  <wp:posOffset>3561080</wp:posOffset>
                </wp:positionH>
                <wp:positionV relativeFrom="paragraph">
                  <wp:posOffset>875665</wp:posOffset>
                </wp:positionV>
                <wp:extent cx="2182495" cy="292100"/>
                <wp:effectExtent l="2540" t="1905" r="0" b="1270"/>
                <wp:wrapTight wrapText="bothSides">
                  <wp:wrapPolygon edited="0">
                    <wp:start x="-75" y="0"/>
                    <wp:lineTo x="-75" y="20755"/>
                    <wp:lineTo x="21600" y="20755"/>
                    <wp:lineTo x="21600" y="0"/>
                    <wp:lineTo x="-75" y="0"/>
                  </wp:wrapPolygon>
                </wp:wrapTight>
                <wp:docPr id="185" name="Поле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2495"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724330" w:rsidRDefault="007F232D" w:rsidP="007F232D">
                            <w:pPr>
                              <w:pStyle w:val="ae"/>
                              <w:spacing w:after="0"/>
                              <w:jc w:val="center"/>
                              <w:rPr>
                                <w:rFonts w:ascii="Times New Roman" w:hAnsi="Times New Roman"/>
                                <w:color w:val="339933"/>
                                <w:sz w:val="20"/>
                                <w:szCs w:val="20"/>
                                <w:lang w:val="be-BY"/>
                              </w:rPr>
                            </w:pPr>
                            <w:proofErr w:type="gramStart"/>
                            <w:r w:rsidRPr="00724330">
                              <w:rPr>
                                <w:rFonts w:ascii="Times New Roman" w:hAnsi="Times New Roman"/>
                                <w:color w:val="339933"/>
                                <w:sz w:val="20"/>
                                <w:szCs w:val="20"/>
                              </w:rPr>
                              <w:t>Першая</w:t>
                            </w:r>
                            <w:proofErr w:type="gramEnd"/>
                            <w:r w:rsidRPr="00724330">
                              <w:rPr>
                                <w:rFonts w:ascii="Times New Roman" w:hAnsi="Times New Roman"/>
                                <w:color w:val="339933"/>
                                <w:sz w:val="20"/>
                                <w:szCs w:val="20"/>
                              </w:rPr>
                              <w:t xml:space="preserve"> старонка летапісу</w:t>
                            </w:r>
                          </w:p>
                          <w:p w:rsidR="007F232D" w:rsidRPr="00724330" w:rsidRDefault="007F232D" w:rsidP="007F232D">
                            <w:pPr>
                              <w:pStyle w:val="ae"/>
                              <w:spacing w:after="0"/>
                              <w:jc w:val="center"/>
                              <w:rPr>
                                <w:rFonts w:ascii="Times New Roman" w:hAnsi="Times New Roman"/>
                                <w:noProof/>
                                <w:color w:val="339933"/>
                                <w:sz w:val="20"/>
                                <w:szCs w:val="20"/>
                                <w:lang w:val="be-BY"/>
                              </w:rPr>
                            </w:pPr>
                            <w:r w:rsidRPr="00724330">
                              <w:rPr>
                                <w:rFonts w:ascii="Times New Roman" w:hAnsi="Times New Roman"/>
                                <w:color w:val="339933"/>
                                <w:sz w:val="20"/>
                                <w:szCs w:val="20"/>
                                <w:lang w:val="be-BY"/>
                              </w:rPr>
                              <w:t>“Аповесць аб мінулых часах”</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85" o:spid="_x0000_s1026" type="#_x0000_t202" style="position:absolute;left:0;text-align:left;margin-left:280.4pt;margin-top:68.95pt;width:171.85pt;height:2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w/WhwIAAAMFAAAOAAAAZHJzL2Uyb0RvYy54bWysVNuO0zAQfUfiHyy/d3NRuttETVd7IQhp&#10;uUgLH+DaTmOR2MZ2myyIb+EreELiG/pJjJ2muywgIUQenLE9Pp6Zc8bL86Fr0Y4bK5QscXISY8Ql&#10;VUzITYnfva1mC4ysI5KRVkle4jtu8fnq6ZNlrwueqka1jBsEINIWvS5x45wuosjShnfEnijNJWzW&#10;ynTEwdRsImZID+hdG6VxfBr1yjBtFOXWwur1uIlXAb+uOXWv69pyh9oSQ2wujCaMaz9GqyUpNobo&#10;RtBDGOQfouiIkHDpEeqaOIK2RvwC1QlqlFW1O6Gqi1RdC8pDDpBNEj/K5rYhmodcoDhWH8tk/x8s&#10;fbV7Y5BgwN1ijpEkHZC0/7L/vv+2/4r8GlSo17YAx1sNrm64VAN4h2ytvlH0vUVSXTVEbviFMapv&#10;OGEQYeJPRg+OjjjWg6z7l4rBRWTrVAAaatP58kFBEKADU3dHdvjgEIXFNFmkWQ5BUthL8zSJA30R&#10;KabT2lj3nKsOeaPEBtgP6GR3Y52PhhSTi7/MqlawSrRtmJjN+qo1aEdAKVX4QgKP3FrpnaXyx0bE&#10;cQWChDv8ng83MP8pT9IsvkzzWXW6OJtlVTaf5WfxYhYn+WV+Gmd5dl199gEmWdEIxri8EZJPKkyy&#10;v2P50A+jfoIOUV/ifJ7OR4r+mGQcvt8l2QkHTdmKrsSLoxMpPLHPJIO0SeGIaEc7+jn8UGWowfQP&#10;VQky8MyPGnDDegAUr421YncgCKOAL2AdXhIwGmU+YtRDV5bYftgSwzFqX0gQlW/hyTCTsZ4MIikc&#10;LbHDaDSv3NjqW23EpgHkSbYXILxKBE3cR3GQK3RaCP7wKvhWfjgPXvdv1+oHAAAA//8DAFBLAwQU&#10;AAYACAAAACEAO0k79+IAAAALAQAADwAAAGRycy9kb3ducmV2LnhtbEyPwU7DMBBE70j8g7VIXBC1&#10;IWloQpyqquAAl4rQCzc3duNAvI5ipw1/z3KC4+yMZt6W69n17GTG0HmUcLcQwAw2XnfYSti/P9+u&#10;gIWoUKveo5HwbQKsq8uLUhXan/HNnOrYMirBUCgJNsah4Dw01jgVFn4wSN7Rj05FkmPL9ajOVO56&#10;fi9Exp3qkBasGszWmuarnpyEXfqxszfT8el1kybjy37aZp9tLeX11bx5BBbNHP/C8ItP6FAR08FP&#10;qAPrJSwzQeiRjOQhB0aJXKRLYAe6rJIceFXy/z9UPwAAAP//AwBQSwECLQAUAAYACAAAACEAtoM4&#10;kv4AAADhAQAAEwAAAAAAAAAAAAAAAAAAAAAAW0NvbnRlbnRfVHlwZXNdLnhtbFBLAQItABQABgAI&#10;AAAAIQA4/SH/1gAAAJQBAAALAAAAAAAAAAAAAAAAAC8BAABfcmVscy8ucmVsc1BLAQItABQABgAI&#10;AAAAIQCCaw/WhwIAAAMFAAAOAAAAAAAAAAAAAAAAAC4CAABkcnMvZTJvRG9jLnhtbFBLAQItABQA&#10;BgAIAAAAIQA7STv34gAAAAsBAAAPAAAAAAAAAAAAAAAAAOEEAABkcnMvZG93bnJldi54bWxQSwUG&#10;AAAAAAQABADzAAAA8AUAAAAA&#10;" stroked="f">
                <v:textbox style="mso-fit-shape-to-text:t" inset="0,0,0,0">
                  <w:txbxContent>
                    <w:p w:rsidR="007F232D" w:rsidRPr="00724330" w:rsidRDefault="007F232D" w:rsidP="007F232D">
                      <w:pPr>
                        <w:pStyle w:val="ae"/>
                        <w:spacing w:after="0"/>
                        <w:jc w:val="center"/>
                        <w:rPr>
                          <w:rFonts w:ascii="Times New Roman" w:hAnsi="Times New Roman"/>
                          <w:color w:val="339933"/>
                          <w:sz w:val="20"/>
                          <w:szCs w:val="20"/>
                          <w:lang w:val="be-BY"/>
                        </w:rPr>
                      </w:pPr>
                      <w:proofErr w:type="gramStart"/>
                      <w:r w:rsidRPr="00724330">
                        <w:rPr>
                          <w:rFonts w:ascii="Times New Roman" w:hAnsi="Times New Roman"/>
                          <w:color w:val="339933"/>
                          <w:sz w:val="20"/>
                          <w:szCs w:val="20"/>
                        </w:rPr>
                        <w:t>Першая</w:t>
                      </w:r>
                      <w:proofErr w:type="gramEnd"/>
                      <w:r w:rsidRPr="00724330">
                        <w:rPr>
                          <w:rFonts w:ascii="Times New Roman" w:hAnsi="Times New Roman"/>
                          <w:color w:val="339933"/>
                          <w:sz w:val="20"/>
                          <w:szCs w:val="20"/>
                        </w:rPr>
                        <w:t xml:space="preserve"> старонка летапісу</w:t>
                      </w:r>
                    </w:p>
                    <w:p w:rsidR="007F232D" w:rsidRPr="00724330" w:rsidRDefault="007F232D" w:rsidP="007F232D">
                      <w:pPr>
                        <w:pStyle w:val="ae"/>
                        <w:spacing w:after="0"/>
                        <w:jc w:val="center"/>
                        <w:rPr>
                          <w:rFonts w:ascii="Times New Roman" w:hAnsi="Times New Roman"/>
                          <w:noProof/>
                          <w:color w:val="339933"/>
                          <w:sz w:val="20"/>
                          <w:szCs w:val="20"/>
                          <w:lang w:val="be-BY"/>
                        </w:rPr>
                      </w:pPr>
                      <w:r w:rsidRPr="00724330">
                        <w:rPr>
                          <w:rFonts w:ascii="Times New Roman" w:hAnsi="Times New Roman"/>
                          <w:color w:val="339933"/>
                          <w:sz w:val="20"/>
                          <w:szCs w:val="20"/>
                          <w:lang w:val="be-BY"/>
                        </w:rPr>
                        <w:t>“Аповесць аб мінулых часах”</w:t>
                      </w:r>
                    </w:p>
                  </w:txbxContent>
                </v:textbox>
                <w10:wrap type="tight"/>
              </v:shape>
            </w:pict>
          </mc:Fallback>
        </mc:AlternateContent>
      </w:r>
      <w:r w:rsidRPr="00944ECC">
        <w:rPr>
          <w:rFonts w:ascii="Times New Roman" w:hAnsi="Times New Roman"/>
          <w:sz w:val="28"/>
          <w:szCs w:val="28"/>
        </w:rPr>
        <w:t>старажытны летап</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с? Што азначае слова «летап</w:t>
      </w:r>
      <w:proofErr w:type="gramStart"/>
      <w:r w:rsidRPr="00944ECC">
        <w:rPr>
          <w:rFonts w:ascii="Times New Roman" w:hAnsi="Times New Roman"/>
          <w:sz w:val="28"/>
          <w:szCs w:val="28"/>
          <w:lang w:val="en-US"/>
        </w:rPr>
        <w:t>i</w:t>
      </w:r>
      <w:proofErr w:type="gramEnd"/>
      <w:r w:rsidRPr="00944ECC">
        <w:rPr>
          <w:rFonts w:ascii="Times New Roman" w:hAnsi="Times New Roman"/>
          <w:sz w:val="28"/>
          <w:szCs w:val="28"/>
        </w:rPr>
        <w:t>с»?</w:t>
      </w:r>
    </w:p>
    <w:p w:rsidR="007F232D" w:rsidRPr="00B603C0" w:rsidRDefault="007F232D" w:rsidP="007F232D">
      <w:pPr>
        <w:pStyle w:val="a3"/>
        <w:numPr>
          <w:ilvl w:val="0"/>
          <w:numId w:val="1"/>
        </w:numPr>
        <w:spacing w:after="0"/>
        <w:ind w:left="0" w:firstLine="709"/>
        <w:jc w:val="both"/>
        <w:rPr>
          <w:rFonts w:ascii="Times New Roman" w:hAnsi="Times New Roman"/>
          <w:sz w:val="28"/>
          <w:szCs w:val="28"/>
        </w:rPr>
      </w:pPr>
      <w:r w:rsidRPr="00944ECC">
        <w:rPr>
          <w:rFonts w:ascii="Times New Roman" w:hAnsi="Times New Roman"/>
          <w:sz w:val="28"/>
          <w:szCs w:val="28"/>
        </w:rPr>
        <w:t>Якая сенсацыя чакае нас наконт узросту Полацка?</w:t>
      </w:r>
      <w:r>
        <w:rPr>
          <w:rFonts w:ascii="Times New Roman" w:hAnsi="Times New Roman"/>
          <w:sz w:val="28"/>
          <w:szCs w:val="28"/>
        </w:rPr>
        <w:t xml:space="preserve"> </w:t>
      </w:r>
      <w:r w:rsidRPr="00944ECC">
        <w:rPr>
          <w:rFonts w:ascii="Times New Roman" w:hAnsi="Times New Roman"/>
          <w:sz w:val="28"/>
          <w:szCs w:val="28"/>
          <w:lang w:val="be-BY"/>
        </w:rPr>
        <w:t>К</w:t>
      </w:r>
      <w:r w:rsidRPr="00944ECC">
        <w:rPr>
          <w:rFonts w:ascii="Times New Roman" w:hAnsi="Times New Roman"/>
          <w:sz w:val="28"/>
          <w:szCs w:val="28"/>
        </w:rPr>
        <w:t>ал</w:t>
      </w:r>
      <w:r w:rsidRPr="00944ECC">
        <w:rPr>
          <w:rFonts w:ascii="Times New Roman" w:hAnsi="Times New Roman"/>
          <w:sz w:val="28"/>
          <w:szCs w:val="28"/>
          <w:lang w:val="en-US"/>
        </w:rPr>
        <w:t>i</w:t>
      </w:r>
      <w:r w:rsidRPr="00944ECC">
        <w:rPr>
          <w:rFonts w:ascii="Times New Roman" w:hAnsi="Times New Roman"/>
          <w:sz w:val="28"/>
          <w:szCs w:val="28"/>
        </w:rPr>
        <w:t xml:space="preserve"> вы з</w:t>
      </w:r>
      <w:r w:rsidRPr="00944ECC">
        <w:rPr>
          <w:rFonts w:ascii="Times New Roman" w:hAnsi="Times New Roman"/>
          <w:sz w:val="28"/>
          <w:szCs w:val="28"/>
        </w:rPr>
        <w:t>а</w:t>
      </w:r>
      <w:r w:rsidRPr="00944ECC">
        <w:rPr>
          <w:rFonts w:ascii="Times New Roman" w:hAnsi="Times New Roman"/>
          <w:sz w:val="28"/>
          <w:szCs w:val="28"/>
        </w:rPr>
        <w:t>ц</w:t>
      </w:r>
      <w:r w:rsidRPr="00944ECC">
        <w:rPr>
          <w:rFonts w:ascii="Times New Roman" w:hAnsi="Times New Roman"/>
          <w:sz w:val="28"/>
          <w:szCs w:val="28"/>
          <w:lang w:val="en-US"/>
        </w:rPr>
        <w:t>i</w:t>
      </w:r>
      <w:r w:rsidRPr="00944ECC">
        <w:rPr>
          <w:rFonts w:ascii="Times New Roman" w:hAnsi="Times New Roman"/>
          <w:sz w:val="28"/>
          <w:szCs w:val="28"/>
        </w:rPr>
        <w:t>кав</w:t>
      </w:r>
      <w:r w:rsidRPr="00944ECC">
        <w:rPr>
          <w:rFonts w:ascii="Times New Roman" w:hAnsi="Times New Roman"/>
          <w:sz w:val="28"/>
          <w:szCs w:val="28"/>
          <w:lang w:val="en-US"/>
        </w:rPr>
        <w:t>i</w:t>
      </w:r>
      <w:r w:rsidRPr="00944ECC">
        <w:rPr>
          <w:rFonts w:ascii="Times New Roman" w:hAnsi="Times New Roman"/>
          <w:sz w:val="28"/>
          <w:szCs w:val="28"/>
        </w:rPr>
        <w:t xml:space="preserve">лiся гэтым пытаннем, то адказ на яго знойдзеце </w:t>
      </w:r>
      <w:r w:rsidRPr="00944ECC">
        <w:rPr>
          <w:rFonts w:ascii="Times New Roman" w:hAnsi="Times New Roman"/>
          <w:sz w:val="28"/>
          <w:szCs w:val="28"/>
          <w:lang w:val="be-BY"/>
        </w:rPr>
        <w:t>ў</w:t>
      </w:r>
      <w:r w:rsidRPr="00944ECC">
        <w:rPr>
          <w:rFonts w:ascii="Times New Roman" w:hAnsi="Times New Roman"/>
          <w:sz w:val="28"/>
          <w:szCs w:val="28"/>
        </w:rPr>
        <w:t xml:space="preserve"> газеце «Полацк</w:t>
      </w:r>
      <w:r w:rsidRPr="00944ECC">
        <w:rPr>
          <w:rFonts w:ascii="Times New Roman" w:hAnsi="Times New Roman"/>
          <w:sz w:val="28"/>
          <w:szCs w:val="28"/>
          <w:lang w:val="en-US"/>
        </w:rPr>
        <w:t>i</w:t>
      </w:r>
      <w:r w:rsidRPr="00944ECC">
        <w:rPr>
          <w:rFonts w:ascii="Times New Roman" w:hAnsi="Times New Roman"/>
          <w:sz w:val="28"/>
          <w:szCs w:val="28"/>
        </w:rPr>
        <w:t xml:space="preserve"> </w:t>
      </w:r>
      <w:r>
        <w:rPr>
          <w:rFonts w:ascii="Times New Roman" w:hAnsi="Times New Roman"/>
          <w:sz w:val="28"/>
          <w:szCs w:val="28"/>
          <w:lang w:val="be-BY"/>
        </w:rPr>
        <w:t>ра</w:t>
      </w:r>
      <w:r w:rsidRPr="00944ECC">
        <w:rPr>
          <w:rFonts w:ascii="Times New Roman" w:hAnsi="Times New Roman"/>
          <w:sz w:val="28"/>
          <w:szCs w:val="28"/>
        </w:rPr>
        <w:t>весн</w:t>
      </w:r>
      <w:r w:rsidRPr="00944ECC">
        <w:rPr>
          <w:rFonts w:ascii="Times New Roman" w:hAnsi="Times New Roman"/>
          <w:sz w:val="28"/>
          <w:szCs w:val="28"/>
          <w:lang w:val="en-US"/>
        </w:rPr>
        <w:t>i</w:t>
      </w:r>
      <w:r w:rsidRPr="00944ECC">
        <w:rPr>
          <w:rFonts w:ascii="Times New Roman" w:hAnsi="Times New Roman"/>
          <w:sz w:val="28"/>
          <w:szCs w:val="28"/>
        </w:rPr>
        <w:t>к» за 2008 год</w:t>
      </w:r>
      <w:r w:rsidRPr="00944ECC">
        <w:rPr>
          <w:rFonts w:ascii="Times New Roman" w:hAnsi="Times New Roman"/>
          <w:sz w:val="28"/>
          <w:szCs w:val="28"/>
          <w:lang w:val="be-BY"/>
        </w:rPr>
        <w:t>.</w:t>
      </w:r>
    </w:p>
    <w:p w:rsidR="007F232D" w:rsidRDefault="007F232D" w:rsidP="007F232D">
      <w:pPr>
        <w:pStyle w:val="a3"/>
        <w:spacing w:after="0"/>
        <w:ind w:left="0" w:firstLine="709"/>
        <w:jc w:val="both"/>
        <w:rPr>
          <w:b/>
          <w:color w:val="008000"/>
          <w:sz w:val="40"/>
          <w:szCs w:val="40"/>
          <w:lang w:val="be-BY"/>
        </w:rPr>
      </w:pPr>
    </w:p>
    <w:p w:rsidR="007F232D" w:rsidRDefault="007F232D" w:rsidP="007F232D">
      <w:pPr>
        <w:spacing w:after="0" w:line="240" w:lineRule="auto"/>
        <w:rPr>
          <w:b/>
          <w:color w:val="008000"/>
          <w:sz w:val="40"/>
          <w:szCs w:val="40"/>
          <w:lang w:val="be-BY"/>
        </w:rPr>
      </w:pPr>
      <w:r>
        <w:rPr>
          <w:b/>
          <w:color w:val="008000"/>
          <w:sz w:val="40"/>
          <w:szCs w:val="40"/>
          <w:lang w:val="be-BY"/>
        </w:rPr>
        <w:br w:type="page"/>
      </w:r>
    </w:p>
    <w:p w:rsidR="007F232D" w:rsidRPr="003B0833" w:rsidRDefault="007F232D" w:rsidP="003B0833">
      <w:pPr>
        <w:pStyle w:val="a3"/>
        <w:spacing w:after="0"/>
        <w:ind w:left="0"/>
        <w:jc w:val="center"/>
        <w:outlineLvl w:val="0"/>
        <w:rPr>
          <w:b/>
          <w:color w:val="008000"/>
          <w:sz w:val="44"/>
          <w:szCs w:val="40"/>
          <w:lang w:val="be-BY"/>
        </w:rPr>
      </w:pPr>
      <w:bookmarkStart w:id="2" w:name="_Toc372975168"/>
      <w:r w:rsidRPr="003B0833">
        <w:rPr>
          <w:b/>
          <w:color w:val="008000"/>
          <w:sz w:val="44"/>
          <w:szCs w:val="40"/>
          <w:lang w:val="be-BY"/>
        </w:rPr>
        <w:lastRenderedPageBreak/>
        <w:t>Раздзел 1. Прыродныя ўмовы і рэсурсы</w:t>
      </w:r>
      <w:bookmarkEnd w:id="2"/>
    </w:p>
    <w:p w:rsidR="007F232D" w:rsidRDefault="007F232D" w:rsidP="007F232D">
      <w:pPr>
        <w:spacing w:after="0"/>
        <w:ind w:firstLine="709"/>
        <w:jc w:val="both"/>
        <w:rPr>
          <w:rFonts w:ascii="Times New Roman" w:hAnsi="Times New Roman"/>
          <w:b/>
          <w:color w:val="000080"/>
          <w:sz w:val="36"/>
          <w:szCs w:val="40"/>
          <w:lang w:val="be-BY"/>
        </w:rPr>
      </w:pPr>
    </w:p>
    <w:p w:rsidR="007F232D" w:rsidRDefault="007F232D" w:rsidP="007F232D">
      <w:pPr>
        <w:pStyle w:val="2"/>
        <w:spacing w:before="0"/>
        <w:jc w:val="both"/>
        <w:rPr>
          <w:rFonts w:ascii="Times New Roman" w:hAnsi="Times New Roman"/>
          <w:color w:val="000080"/>
          <w:sz w:val="36"/>
          <w:szCs w:val="40"/>
          <w:lang w:val="be-BY"/>
        </w:rPr>
      </w:pPr>
      <w:bookmarkStart w:id="3" w:name="_Toc372975169"/>
      <w:r w:rsidRPr="00023834">
        <w:rPr>
          <w:rFonts w:ascii="Times New Roman" w:hAnsi="Times New Roman"/>
          <w:color w:val="000080"/>
          <w:sz w:val="36"/>
          <w:szCs w:val="40"/>
          <w:lang w:val="be-BY"/>
        </w:rPr>
        <w:t>§1. Геаграфіч</w:t>
      </w:r>
      <w:r>
        <w:rPr>
          <w:rFonts w:ascii="Times New Roman" w:hAnsi="Times New Roman"/>
          <w:color w:val="000080"/>
          <w:sz w:val="36"/>
          <w:szCs w:val="40"/>
          <w:lang w:val="be-BY"/>
        </w:rPr>
        <w:t>нае становішча Полацкага раёна.</w:t>
      </w:r>
      <w:bookmarkEnd w:id="3"/>
    </w:p>
    <w:p w:rsidR="007F232D" w:rsidRPr="00023834" w:rsidRDefault="007F232D" w:rsidP="007F232D">
      <w:pPr>
        <w:pStyle w:val="2"/>
        <w:spacing w:before="0"/>
        <w:jc w:val="both"/>
        <w:rPr>
          <w:rFonts w:ascii="Times New Roman" w:hAnsi="Times New Roman"/>
          <w:color w:val="000080"/>
          <w:sz w:val="36"/>
          <w:szCs w:val="40"/>
          <w:lang w:val="be-BY"/>
        </w:rPr>
      </w:pPr>
      <w:bookmarkStart w:id="4" w:name="_Toc372890781"/>
      <w:bookmarkStart w:id="5" w:name="_Toc372974873"/>
      <w:bookmarkStart w:id="6" w:name="_Toc372975170"/>
      <w:r w:rsidRPr="00023834">
        <w:rPr>
          <w:rFonts w:ascii="Times New Roman" w:hAnsi="Times New Roman"/>
          <w:color w:val="000080"/>
          <w:sz w:val="36"/>
          <w:szCs w:val="40"/>
          <w:lang w:val="be-BY"/>
        </w:rPr>
        <w:t>Велічыня тэрыторыі і яго межы.</w:t>
      </w:r>
      <w:bookmarkEnd w:id="4"/>
      <w:bookmarkEnd w:id="5"/>
      <w:bookmarkEnd w:id="6"/>
    </w:p>
    <w:p w:rsidR="007F232D" w:rsidRDefault="007F232D" w:rsidP="007F232D">
      <w:pPr>
        <w:tabs>
          <w:tab w:val="left" w:pos="1985"/>
        </w:tabs>
        <w:spacing w:after="0"/>
        <w:ind w:firstLine="709"/>
        <w:jc w:val="both"/>
        <w:rPr>
          <w:b/>
          <w:sz w:val="28"/>
          <w:szCs w:val="28"/>
          <w:lang w:val="be-BY"/>
        </w:rPr>
      </w:pPr>
    </w:p>
    <w:p w:rsidR="007F232D" w:rsidRPr="00C73BEC" w:rsidRDefault="007F232D" w:rsidP="007F232D">
      <w:pPr>
        <w:tabs>
          <w:tab w:val="left" w:pos="1985"/>
        </w:tabs>
        <w:spacing w:after="0"/>
        <w:ind w:firstLine="4820"/>
        <w:jc w:val="both"/>
        <w:rPr>
          <w:b/>
          <w:color w:val="00B050"/>
          <w:sz w:val="28"/>
          <w:szCs w:val="28"/>
          <w:lang w:val="be-BY"/>
        </w:rPr>
      </w:pPr>
      <w:r>
        <w:rPr>
          <w:b/>
          <w:color w:val="00B050"/>
          <w:sz w:val="28"/>
          <w:szCs w:val="28"/>
          <w:lang w:val="be-BY"/>
        </w:rPr>
        <w:t>Сярэдняя школа №</w:t>
      </w:r>
      <w:r w:rsidRPr="00C73BEC">
        <w:rPr>
          <w:b/>
          <w:color w:val="00B050"/>
          <w:sz w:val="28"/>
          <w:szCs w:val="28"/>
          <w:lang w:val="be-BY"/>
        </w:rPr>
        <w:t>5, Карнеева Н.А.</w:t>
      </w:r>
    </w:p>
    <w:p w:rsidR="007F232D" w:rsidRPr="00E7213F" w:rsidRDefault="007F232D" w:rsidP="007F232D">
      <w:pPr>
        <w:spacing w:after="0"/>
        <w:ind w:firstLine="709"/>
        <w:jc w:val="both"/>
        <w:rPr>
          <w:b/>
          <w:color w:val="1F497D"/>
          <w:sz w:val="28"/>
          <w:szCs w:val="28"/>
          <w:lang w:val="be-BY"/>
        </w:rPr>
      </w:pPr>
    </w:p>
    <w:p w:rsidR="007F232D" w:rsidRPr="00D40E33" w:rsidRDefault="007F232D" w:rsidP="007F232D">
      <w:pPr>
        <w:pStyle w:val="a3"/>
        <w:spacing w:after="0"/>
        <w:jc w:val="both"/>
        <w:rPr>
          <w:rFonts w:ascii="Times New Roman" w:hAnsi="Times New Roman"/>
          <w:b/>
          <w:i/>
          <w:color w:val="00B050"/>
          <w:sz w:val="28"/>
          <w:szCs w:val="28"/>
          <w:u w:val="single"/>
          <w:lang w:val="be-BY"/>
        </w:rPr>
      </w:pPr>
      <w:r w:rsidRPr="00D40E33">
        <w:rPr>
          <w:rFonts w:ascii="Times New Roman" w:hAnsi="Times New Roman"/>
          <w:b/>
          <w:i/>
          <w:color w:val="00B050"/>
          <w:sz w:val="28"/>
          <w:szCs w:val="28"/>
          <w:u w:val="single"/>
          <w:lang w:val="be-BY"/>
        </w:rPr>
        <w:t>Узгадайце</w:t>
      </w:r>
      <w:r w:rsidRPr="00D40E33">
        <w:rPr>
          <w:rFonts w:ascii="Times New Roman" w:hAnsi="Times New Roman"/>
          <w:b/>
          <w:i/>
          <w:color w:val="00B050"/>
          <w:sz w:val="28"/>
          <w:szCs w:val="28"/>
          <w:u w:val="single"/>
        </w:rPr>
        <w:t xml:space="preserve">:  </w:t>
      </w:r>
    </w:p>
    <w:p w:rsidR="007F232D" w:rsidRPr="009707FA" w:rsidRDefault="007F232D" w:rsidP="007F232D">
      <w:pPr>
        <w:numPr>
          <w:ilvl w:val="0"/>
          <w:numId w:val="33"/>
        </w:numPr>
        <w:spacing w:after="0"/>
        <w:ind w:left="0" w:firstLine="709"/>
        <w:jc w:val="both"/>
        <w:rPr>
          <w:rFonts w:ascii="Times New Roman" w:hAnsi="Times New Roman"/>
          <w:sz w:val="28"/>
          <w:szCs w:val="28"/>
          <w:lang w:val="be-BY"/>
        </w:rPr>
      </w:pPr>
      <w:r w:rsidRPr="009707FA">
        <w:rPr>
          <w:rFonts w:ascii="Times New Roman" w:hAnsi="Times New Roman"/>
          <w:sz w:val="28"/>
          <w:szCs w:val="28"/>
          <w:lang w:val="be-BY"/>
        </w:rPr>
        <w:t>Якія вобласці ўваходзяць у склад Рэспублікі Беларусь?</w:t>
      </w:r>
    </w:p>
    <w:p w:rsidR="007F232D" w:rsidRPr="009707FA" w:rsidRDefault="007F232D" w:rsidP="007F232D">
      <w:pPr>
        <w:numPr>
          <w:ilvl w:val="0"/>
          <w:numId w:val="33"/>
        </w:numPr>
        <w:spacing w:after="0"/>
        <w:ind w:left="0" w:firstLine="709"/>
        <w:jc w:val="both"/>
        <w:rPr>
          <w:rFonts w:ascii="Times New Roman" w:hAnsi="Times New Roman"/>
          <w:sz w:val="28"/>
          <w:szCs w:val="28"/>
          <w:lang w:val="be-BY"/>
        </w:rPr>
      </w:pPr>
      <w:r w:rsidRPr="009707FA">
        <w:rPr>
          <w:rFonts w:ascii="Times New Roman" w:hAnsi="Times New Roman"/>
          <w:sz w:val="28"/>
          <w:szCs w:val="28"/>
          <w:lang w:val="be-BY"/>
        </w:rPr>
        <w:t>У якой вобласці знаходзіцца Полацкі раён?</w:t>
      </w:r>
    </w:p>
    <w:p w:rsidR="007F232D" w:rsidRPr="009707FA" w:rsidRDefault="007F232D" w:rsidP="007F232D">
      <w:pPr>
        <w:numPr>
          <w:ilvl w:val="0"/>
          <w:numId w:val="33"/>
        </w:numPr>
        <w:spacing w:after="0"/>
        <w:ind w:left="0" w:firstLine="709"/>
        <w:jc w:val="both"/>
        <w:rPr>
          <w:rFonts w:ascii="Times New Roman" w:hAnsi="Times New Roman"/>
          <w:sz w:val="28"/>
          <w:szCs w:val="28"/>
          <w:lang w:val="be-BY"/>
        </w:rPr>
      </w:pPr>
      <w:r w:rsidRPr="009707FA">
        <w:rPr>
          <w:rFonts w:ascii="Times New Roman" w:hAnsi="Times New Roman"/>
          <w:sz w:val="28"/>
          <w:szCs w:val="28"/>
          <w:lang w:val="be-BY"/>
        </w:rPr>
        <w:t>У якой частцы Беларусі знаходзіцца Віцебская вобласць?</w:t>
      </w:r>
    </w:p>
    <w:p w:rsidR="007F232D" w:rsidRPr="009707FA" w:rsidRDefault="007F232D" w:rsidP="007F232D">
      <w:pPr>
        <w:spacing w:after="0"/>
        <w:ind w:firstLine="709"/>
        <w:jc w:val="both"/>
        <w:rPr>
          <w:rFonts w:ascii="Times New Roman" w:hAnsi="Times New Roman"/>
          <w:b/>
          <w:color w:val="1F497D"/>
          <w:sz w:val="28"/>
          <w:szCs w:val="28"/>
          <w:lang w:val="be-BY"/>
        </w:rPr>
      </w:pPr>
    </w:p>
    <w:p w:rsidR="007F232D" w:rsidRPr="009707FA" w:rsidRDefault="007F232D" w:rsidP="007F232D">
      <w:pPr>
        <w:spacing w:after="0"/>
        <w:ind w:firstLine="709"/>
        <w:jc w:val="both"/>
        <w:rPr>
          <w:rFonts w:ascii="Times New Roman" w:hAnsi="Times New Roman"/>
          <w:sz w:val="28"/>
          <w:szCs w:val="28"/>
          <w:lang w:val="be-BY"/>
        </w:rPr>
      </w:pPr>
      <w:r w:rsidRPr="009707FA">
        <w:rPr>
          <w:rFonts w:ascii="Times New Roman" w:hAnsi="Times New Roman"/>
          <w:b/>
          <w:noProof/>
          <w:color w:val="1F497D"/>
          <w:sz w:val="28"/>
          <w:szCs w:val="28"/>
          <w:lang w:eastAsia="ru-RU"/>
        </w:rPr>
        <w:drawing>
          <wp:anchor distT="0" distB="0" distL="114300" distR="114300" simplePos="0" relativeHeight="251725824" behindDoc="0" locked="0" layoutInCell="1" allowOverlap="1" wp14:anchorId="2DED2824" wp14:editId="7E29B156">
            <wp:simplePos x="0" y="0"/>
            <wp:positionH relativeFrom="character">
              <wp:posOffset>-635000</wp:posOffset>
            </wp:positionH>
            <wp:positionV relativeFrom="line">
              <wp:posOffset>92710</wp:posOffset>
            </wp:positionV>
            <wp:extent cx="3486785" cy="2568575"/>
            <wp:effectExtent l="171450" t="171450" r="170815" b="174625"/>
            <wp:wrapThrough wrapText="bothSides">
              <wp:wrapPolygon edited="0">
                <wp:start x="-826" y="-1442"/>
                <wp:lineTo x="-1062" y="-1121"/>
                <wp:lineTo x="-1062" y="22107"/>
                <wp:lineTo x="-590" y="22908"/>
                <wp:lineTo x="-472" y="23068"/>
                <wp:lineTo x="22186" y="23068"/>
                <wp:lineTo x="22304" y="22908"/>
                <wp:lineTo x="22658" y="22107"/>
                <wp:lineTo x="22658" y="1442"/>
                <wp:lineTo x="22422" y="-961"/>
                <wp:lineTo x="22422" y="-1442"/>
                <wp:lineTo x="-826" y="-1442"/>
              </wp:wrapPolygon>
            </wp:wrapThrough>
            <wp:docPr id="180" name="Рисунок 4" descr="belarus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belarus_map"/>
                    <pic:cNvPicPr>
                      <a:picLocks noChangeAspect="1" noChangeArrowheads="1"/>
                    </pic:cNvPicPr>
                  </pic:nvPicPr>
                  <pic:blipFill>
                    <a:blip r:embed="rId11"/>
                    <a:srcRect/>
                    <a:stretch>
                      <a:fillRect/>
                    </a:stretch>
                  </pic:blipFill>
                  <pic:spPr bwMode="auto">
                    <a:xfrm>
                      <a:off x="0" y="0"/>
                      <a:ext cx="3486785" cy="25685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9707FA">
        <w:rPr>
          <w:rFonts w:ascii="Times New Roman" w:hAnsi="Times New Roman"/>
          <w:b/>
          <w:color w:val="1F497D"/>
          <w:sz w:val="28"/>
          <w:szCs w:val="28"/>
          <w:lang w:val="be-BY"/>
        </w:rPr>
        <w:t>Ключавыя паняцці:</w:t>
      </w:r>
      <w:r w:rsidRPr="009707FA">
        <w:rPr>
          <w:rFonts w:ascii="Times New Roman" w:hAnsi="Times New Roman"/>
          <w:sz w:val="28"/>
          <w:szCs w:val="28"/>
          <w:lang w:val="be-BY"/>
        </w:rPr>
        <w:t xml:space="preserve"> геаграфічнае становішча, краіны-суседзі, крайнія кропкі, вобласць, раён.</w:t>
      </w:r>
    </w:p>
    <w:p w:rsidR="007F232D" w:rsidRPr="009707FA" w:rsidRDefault="007F232D" w:rsidP="007F232D">
      <w:pPr>
        <w:spacing w:after="0"/>
        <w:ind w:firstLine="708"/>
        <w:jc w:val="both"/>
        <w:rPr>
          <w:rFonts w:ascii="Times New Roman" w:hAnsi="Times New Roman"/>
          <w:sz w:val="28"/>
          <w:szCs w:val="28"/>
          <w:lang w:val="be-BY"/>
        </w:rPr>
      </w:pPr>
      <w:r w:rsidRPr="009707FA">
        <w:rPr>
          <w:rFonts w:ascii="Times New Roman" w:hAnsi="Times New Roman"/>
          <w:sz w:val="28"/>
          <w:szCs w:val="28"/>
          <w:lang w:val="be-BY"/>
        </w:rPr>
        <w:t>Асаблівасцю геаграфічнага становішча Беларусі з’яўляецца яе размяшчэнне ў цэнтры Еўропы, а ў горадзе Полацку, па разліках спецыялістаў, знаходзіцца геаграфічны цэнтр Еўропы.</w:t>
      </w:r>
    </w:p>
    <w:p w:rsidR="007F232D" w:rsidRPr="009707FA" w:rsidRDefault="007F232D" w:rsidP="007F232D">
      <w:pPr>
        <w:spacing w:after="0"/>
        <w:ind w:firstLine="709"/>
        <w:jc w:val="both"/>
        <w:rPr>
          <w:rFonts w:ascii="Times New Roman" w:hAnsi="Times New Roman"/>
          <w:sz w:val="28"/>
          <w:szCs w:val="28"/>
          <w:lang w:val="be-BY"/>
        </w:rPr>
      </w:pPr>
      <w:r w:rsidRPr="009707FA">
        <w:rPr>
          <w:rFonts w:ascii="Times New Roman" w:hAnsi="Times New Roman"/>
          <w:sz w:val="28"/>
          <w:szCs w:val="28"/>
          <w:lang w:val="be-BY"/>
        </w:rPr>
        <w:t>Полацкі раён знаходзіцца ў цэнтральнай часцы Віцебскай вобласці. Раён мяжуе на поўначы з Расонскім і Верхнядзвінскім раёнамі, на паўночным усходзе знаходзіцца Пскоўская вобласць Расіі. На ўсходзе раён мяжуе з Гарадоцкім і Шумілінскім раёнамі, на поўдні – з Ушацкім, на захадзе – з Глыбоцкім і Мёрскім раёнамі.</w:t>
      </w:r>
    </w:p>
    <w:p w:rsidR="007F232D" w:rsidRPr="009707FA" w:rsidRDefault="007F232D" w:rsidP="007F232D">
      <w:pPr>
        <w:spacing w:after="0"/>
        <w:ind w:firstLine="709"/>
        <w:jc w:val="both"/>
        <w:rPr>
          <w:rFonts w:ascii="Times New Roman" w:hAnsi="Times New Roman"/>
          <w:sz w:val="28"/>
          <w:szCs w:val="28"/>
          <w:lang w:val="be-BY"/>
        </w:rPr>
      </w:pPr>
      <w:r w:rsidRPr="009707FA">
        <w:rPr>
          <w:rFonts w:ascii="Times New Roman" w:hAnsi="Times New Roman"/>
          <w:noProof/>
          <w:sz w:val="28"/>
          <w:szCs w:val="28"/>
          <w:lang w:eastAsia="ru-RU"/>
        </w:rPr>
        <w:drawing>
          <wp:anchor distT="0" distB="0" distL="114300" distR="114300" simplePos="0" relativeHeight="251726848" behindDoc="0" locked="0" layoutInCell="1" allowOverlap="1" wp14:anchorId="20851C4B" wp14:editId="2D9B19E0">
            <wp:simplePos x="0" y="0"/>
            <wp:positionH relativeFrom="column">
              <wp:posOffset>3187065</wp:posOffset>
            </wp:positionH>
            <wp:positionV relativeFrom="paragraph">
              <wp:posOffset>19685</wp:posOffset>
            </wp:positionV>
            <wp:extent cx="2699385" cy="1504950"/>
            <wp:effectExtent l="19050" t="0" r="5715" b="476250"/>
            <wp:wrapSquare wrapText="bothSides"/>
            <wp:docPr id="179" name="Рисунок 5" descr="http://polotsk.vitebsk-region.gov.by/images/header_pi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polotsk.vitebsk-region.gov.by/images/header_pict.jpg"/>
                    <pic:cNvPicPr>
                      <a:picLocks noChangeAspect="1" noChangeArrowheads="1"/>
                    </pic:cNvPicPr>
                  </pic:nvPicPr>
                  <pic:blipFill>
                    <a:blip r:embed="rId12" r:link="rId13"/>
                    <a:srcRect l="55852"/>
                    <a:stretch>
                      <a:fillRect/>
                    </a:stretch>
                  </pic:blipFill>
                  <pic:spPr bwMode="auto">
                    <a:xfrm>
                      <a:off x="0" y="0"/>
                      <a:ext cx="2699385" cy="15049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9707FA">
        <w:rPr>
          <w:rFonts w:ascii="Times New Roman" w:hAnsi="Times New Roman"/>
          <w:sz w:val="28"/>
          <w:szCs w:val="28"/>
          <w:lang w:val="be-BY"/>
        </w:rPr>
        <w:t xml:space="preserve">Плошча Полацкага раёна раўная 3,2 тыс.км². Разам з Лельчыцкім раёнам Гомельскай вобласці і Пінскім раёнам Берасцейскай вобласці Полацкі раён займае другое месца па плошчы сярод іншых раёнаў Беларусі, саступаючы толькі Столенскаму раёну </w:t>
      </w:r>
      <w:r w:rsidRPr="009707FA">
        <w:rPr>
          <w:rFonts w:ascii="Times New Roman" w:hAnsi="Times New Roman"/>
          <w:sz w:val="28"/>
          <w:szCs w:val="28"/>
          <w:lang w:val="be-BY"/>
        </w:rPr>
        <w:lastRenderedPageBreak/>
        <w:t xml:space="preserve">Берасцейскай вобласці, які мае плошчу 3,4 тыс.км². </w:t>
      </w:r>
    </w:p>
    <w:p w:rsidR="007F232D" w:rsidRPr="009707FA" w:rsidRDefault="007F232D" w:rsidP="007F232D">
      <w:pPr>
        <w:spacing w:after="0"/>
        <w:ind w:firstLine="709"/>
        <w:jc w:val="both"/>
        <w:rPr>
          <w:rFonts w:ascii="Times New Roman" w:hAnsi="Times New Roman"/>
          <w:sz w:val="28"/>
          <w:szCs w:val="28"/>
          <w:lang w:val="be-BY"/>
        </w:rPr>
      </w:pPr>
      <w:r w:rsidRPr="009707FA">
        <w:rPr>
          <w:rFonts w:ascii="Times New Roman" w:hAnsi="Times New Roman"/>
          <w:sz w:val="28"/>
          <w:szCs w:val="28"/>
          <w:lang w:val="be-BY"/>
        </w:rPr>
        <w:t>17 ліпеня 1924 года ў межах БССР была ўтвораная Полацкая акруга. Пад такой назвай Полацкі раён існаваў да 1930 года, затым ён стаў называцца проста раёнам. У 1938 годзе раён увайшоў у склад Віцебскай вобласці. Межы раёна мяняліся не адзін раз. У сучасных межах раён існуе з 1960 года.</w:t>
      </w:r>
    </w:p>
    <w:p w:rsidR="007F232D" w:rsidRPr="009707FA" w:rsidRDefault="007F232D" w:rsidP="007F232D">
      <w:pPr>
        <w:spacing w:after="0"/>
        <w:ind w:firstLine="709"/>
        <w:jc w:val="both"/>
        <w:rPr>
          <w:rFonts w:ascii="Times New Roman" w:hAnsi="Times New Roman"/>
          <w:sz w:val="28"/>
          <w:szCs w:val="28"/>
          <w:lang w:val="be-BY"/>
        </w:rPr>
      </w:pPr>
      <w:r w:rsidRPr="009707FA">
        <w:rPr>
          <w:rFonts w:ascii="Times New Roman" w:hAnsi="Times New Roman"/>
          <w:sz w:val="28"/>
          <w:szCs w:val="28"/>
          <w:lang w:val="be-BY"/>
        </w:rPr>
        <w:t xml:space="preserve">У сістэме геаграфічных каардынат Полацкі раён размешчаны паміж 55°40' і 55°25' п.ш. </w:t>
      </w:r>
    </w:p>
    <w:p w:rsidR="007F232D" w:rsidRPr="009707FA" w:rsidRDefault="007F232D" w:rsidP="007F232D">
      <w:pPr>
        <w:spacing w:after="0"/>
        <w:ind w:firstLine="709"/>
        <w:jc w:val="both"/>
        <w:rPr>
          <w:rFonts w:ascii="Times New Roman" w:hAnsi="Times New Roman"/>
          <w:sz w:val="28"/>
          <w:szCs w:val="28"/>
          <w:lang w:val="be-BY"/>
        </w:rPr>
      </w:pPr>
      <w:r w:rsidRPr="009707FA">
        <w:rPr>
          <w:rFonts w:ascii="Times New Roman" w:hAnsi="Times New Roman"/>
          <w:sz w:val="28"/>
          <w:szCs w:val="28"/>
          <w:lang w:val="be-BY"/>
        </w:rPr>
        <w:t>а) Крайняя паўночная кропка знаходзіцца на поўначы ад вёскі Новыя Замшаны, на мяжы з Верхнядзвінскім раёнам, на 55°40' п.ш.;</w:t>
      </w:r>
    </w:p>
    <w:p w:rsidR="007F232D" w:rsidRPr="009707FA" w:rsidRDefault="007F232D" w:rsidP="007F232D">
      <w:pPr>
        <w:spacing w:after="0"/>
        <w:ind w:firstLine="709"/>
        <w:jc w:val="both"/>
        <w:rPr>
          <w:rFonts w:ascii="Times New Roman" w:hAnsi="Times New Roman"/>
          <w:sz w:val="28"/>
          <w:szCs w:val="28"/>
          <w:lang w:val="be-BY"/>
        </w:rPr>
      </w:pPr>
      <w:r w:rsidRPr="009707FA">
        <w:rPr>
          <w:rFonts w:ascii="Times New Roman" w:hAnsi="Times New Roman"/>
          <w:sz w:val="28"/>
          <w:szCs w:val="28"/>
          <w:lang w:val="be-BY"/>
        </w:rPr>
        <w:t>б) Крайняя паўднёвая кропка – па дарозе на горад Лепель, па трасе Полацк-Мінск, на поўдзень ад вёскі Масенкава і возера Янова, на 55°25'п.ш.;</w:t>
      </w:r>
    </w:p>
    <w:p w:rsidR="007F232D" w:rsidRPr="009707FA" w:rsidRDefault="007F232D" w:rsidP="007F232D">
      <w:pPr>
        <w:spacing w:after="0"/>
        <w:ind w:firstLine="709"/>
        <w:jc w:val="both"/>
        <w:rPr>
          <w:rFonts w:ascii="Times New Roman" w:hAnsi="Times New Roman"/>
          <w:sz w:val="28"/>
          <w:szCs w:val="28"/>
          <w:lang w:val="be-BY"/>
        </w:rPr>
      </w:pPr>
      <w:r w:rsidRPr="009707FA">
        <w:rPr>
          <w:rFonts w:ascii="Times New Roman" w:hAnsi="Times New Roman"/>
          <w:sz w:val="28"/>
          <w:szCs w:val="28"/>
          <w:lang w:val="be-BY"/>
        </w:rPr>
        <w:t>в) Крайняя заходняя кропка – у паўднёва-заходнім накірунку ад вёскі Рабчонкі, на мяжы з Ушацкім раёнам;</w:t>
      </w:r>
    </w:p>
    <w:p w:rsidR="007F232D" w:rsidRPr="009707FA" w:rsidRDefault="007F232D" w:rsidP="007F232D">
      <w:pPr>
        <w:spacing w:after="0"/>
        <w:ind w:firstLine="709"/>
        <w:jc w:val="both"/>
        <w:rPr>
          <w:rFonts w:ascii="Times New Roman" w:hAnsi="Times New Roman"/>
          <w:sz w:val="28"/>
          <w:szCs w:val="28"/>
          <w:lang w:val="be-BY"/>
        </w:rPr>
      </w:pPr>
      <w:r w:rsidRPr="009707FA">
        <w:rPr>
          <w:rFonts w:ascii="Times New Roman" w:hAnsi="Times New Roman"/>
          <w:sz w:val="28"/>
          <w:szCs w:val="28"/>
          <w:lang w:val="be-BY"/>
        </w:rPr>
        <w:t>г) Крайняя ўсходняя кропка – за 5 км ад вёскі Белае, на тэрыторыі Маласітнянскага сельскага савета, на мяжы з Гарадоцкім раёнам.</w:t>
      </w:r>
    </w:p>
    <w:p w:rsidR="007F232D" w:rsidRPr="009707FA" w:rsidRDefault="007F232D" w:rsidP="007F232D">
      <w:pPr>
        <w:spacing w:after="0"/>
        <w:ind w:firstLine="709"/>
        <w:jc w:val="both"/>
        <w:rPr>
          <w:rFonts w:ascii="Times New Roman" w:hAnsi="Times New Roman"/>
          <w:sz w:val="28"/>
          <w:szCs w:val="28"/>
          <w:lang w:val="be-BY"/>
        </w:rPr>
      </w:pPr>
      <w:r w:rsidRPr="009707FA">
        <w:rPr>
          <w:rFonts w:ascii="Times New Roman" w:hAnsi="Times New Roman"/>
          <w:sz w:val="28"/>
          <w:szCs w:val="28"/>
          <w:lang w:val="be-BY"/>
        </w:rPr>
        <w:t>Тэрыторыя Полацкага раёна выцягнута ў накірунку з паўднёвага захаду на паўночны ўсход прыкладна на 90 км.</w:t>
      </w:r>
    </w:p>
    <w:p w:rsidR="007F232D" w:rsidRPr="009707FA" w:rsidRDefault="007F232D" w:rsidP="007F232D">
      <w:pPr>
        <w:spacing w:after="0"/>
        <w:ind w:firstLine="709"/>
        <w:jc w:val="both"/>
        <w:rPr>
          <w:rFonts w:ascii="Times New Roman" w:hAnsi="Times New Roman"/>
          <w:sz w:val="28"/>
          <w:szCs w:val="28"/>
          <w:lang w:val="be-BY"/>
        </w:rPr>
      </w:pPr>
      <w:r w:rsidRPr="009707FA">
        <w:rPr>
          <w:rFonts w:ascii="Times New Roman" w:hAnsi="Times New Roman"/>
          <w:sz w:val="28"/>
          <w:szCs w:val="28"/>
          <w:lang w:val="be-BY"/>
        </w:rPr>
        <w:t>Большая частка раёна размешчаная ў сярэдняй частцы ракі Заходняя Дзвіна, якая адносіцца да басейна Балтыйскага мора. Раён знаходзіцца ва ўмерана-кантынентальным кліматычным поясе.</w:t>
      </w:r>
    </w:p>
    <w:p w:rsidR="007F232D" w:rsidRPr="009707FA" w:rsidRDefault="007F232D" w:rsidP="007F232D">
      <w:pPr>
        <w:spacing w:after="0"/>
        <w:ind w:firstLine="709"/>
        <w:jc w:val="both"/>
        <w:rPr>
          <w:rFonts w:ascii="Times New Roman" w:hAnsi="Times New Roman"/>
          <w:sz w:val="28"/>
          <w:szCs w:val="28"/>
          <w:lang w:val="be-BY"/>
        </w:rPr>
      </w:pPr>
      <w:r w:rsidRPr="009707FA">
        <w:rPr>
          <w:rFonts w:ascii="Times New Roman" w:hAnsi="Times New Roman"/>
          <w:sz w:val="28"/>
          <w:szCs w:val="28"/>
          <w:lang w:val="be-BY"/>
        </w:rPr>
        <w:t xml:space="preserve">Ад горада Полацка да абласнога цэнтра прыкладна 100 км. Праз Полацк праходзяць важныя аўтамабільныя і чыгуначныя магістралі, у тым ліку чыгуначныя дарогі Масква-Смаленск-Віцебск-Полацк- Рыга, Невель-Полацк-Маладзечна-Мінск. Чыгуначныя дарогі дублююцца аўтамабільнымі. Добра развітая сетка ўнутрыраённых транспартных шляхоў зносін. </w:t>
      </w:r>
    </w:p>
    <w:p w:rsidR="007F232D" w:rsidRPr="009707FA" w:rsidRDefault="007F232D" w:rsidP="007F232D">
      <w:pPr>
        <w:spacing w:after="0"/>
        <w:ind w:firstLine="709"/>
        <w:jc w:val="both"/>
        <w:rPr>
          <w:rFonts w:ascii="Times New Roman" w:hAnsi="Times New Roman"/>
          <w:sz w:val="28"/>
          <w:szCs w:val="28"/>
          <w:lang w:val="be-BY"/>
        </w:rPr>
      </w:pPr>
    </w:p>
    <w:p w:rsidR="007F232D" w:rsidRPr="009707FA" w:rsidRDefault="007F232D" w:rsidP="007F232D">
      <w:pPr>
        <w:spacing w:after="0"/>
        <w:ind w:firstLine="709"/>
        <w:jc w:val="both"/>
        <w:rPr>
          <w:rFonts w:ascii="Times New Roman" w:hAnsi="Times New Roman"/>
          <w:b/>
          <w:i/>
          <w:color w:val="00B050"/>
          <w:sz w:val="28"/>
          <w:szCs w:val="28"/>
          <w:u w:val="single"/>
        </w:rPr>
      </w:pPr>
      <w:r w:rsidRPr="009707FA">
        <w:rPr>
          <w:rFonts w:ascii="Times New Roman" w:hAnsi="Times New Roman"/>
          <w:b/>
          <w:i/>
          <w:color w:val="00B050"/>
          <w:sz w:val="28"/>
          <w:szCs w:val="28"/>
          <w:u w:val="single"/>
        </w:rPr>
        <w:t>Паўтараем.</w:t>
      </w:r>
    </w:p>
    <w:p w:rsidR="007F232D" w:rsidRPr="009707FA" w:rsidRDefault="007F232D" w:rsidP="007F232D">
      <w:pPr>
        <w:numPr>
          <w:ilvl w:val="0"/>
          <w:numId w:val="34"/>
        </w:numPr>
        <w:spacing w:after="0"/>
        <w:ind w:left="0" w:firstLine="709"/>
        <w:jc w:val="both"/>
        <w:rPr>
          <w:rFonts w:ascii="Times New Roman" w:hAnsi="Times New Roman"/>
          <w:sz w:val="28"/>
          <w:szCs w:val="28"/>
          <w:lang w:val="be-BY"/>
        </w:rPr>
      </w:pPr>
      <w:r w:rsidRPr="009707FA">
        <w:rPr>
          <w:rFonts w:ascii="Times New Roman" w:hAnsi="Times New Roman"/>
          <w:sz w:val="28"/>
          <w:szCs w:val="28"/>
          <w:lang w:val="be-BY"/>
        </w:rPr>
        <w:t>Пералічыце асаблівасці геаграфічнага становішча Полацкага раёна.</w:t>
      </w:r>
    </w:p>
    <w:p w:rsidR="007F232D" w:rsidRPr="009707FA" w:rsidRDefault="007F232D" w:rsidP="007F232D">
      <w:pPr>
        <w:numPr>
          <w:ilvl w:val="0"/>
          <w:numId w:val="34"/>
        </w:numPr>
        <w:spacing w:after="0"/>
        <w:ind w:left="0" w:firstLine="709"/>
        <w:jc w:val="both"/>
        <w:rPr>
          <w:rFonts w:ascii="Times New Roman" w:hAnsi="Times New Roman"/>
          <w:sz w:val="28"/>
          <w:szCs w:val="28"/>
          <w:lang w:val="be-BY"/>
        </w:rPr>
      </w:pPr>
      <w:r w:rsidRPr="009707FA">
        <w:rPr>
          <w:rFonts w:ascii="Times New Roman" w:hAnsi="Times New Roman"/>
          <w:sz w:val="28"/>
          <w:szCs w:val="28"/>
          <w:lang w:val="be-BY"/>
        </w:rPr>
        <w:t>Зрабіце выснову, ці зручна размешчаны Полацкі раён і горад Полацк з кропкі гледжання перспектыў эканамічнага развіцця рэгіёну.</w:t>
      </w:r>
    </w:p>
    <w:p w:rsidR="007F232D" w:rsidRPr="009707FA" w:rsidRDefault="007F232D" w:rsidP="007F232D">
      <w:pPr>
        <w:spacing w:after="0"/>
        <w:ind w:firstLine="709"/>
        <w:jc w:val="both"/>
        <w:rPr>
          <w:rFonts w:ascii="Times New Roman" w:hAnsi="Times New Roman"/>
          <w:sz w:val="28"/>
          <w:szCs w:val="28"/>
          <w:lang w:val="be-BY"/>
        </w:rPr>
      </w:pPr>
    </w:p>
    <w:p w:rsidR="007F232D" w:rsidRPr="003B0833" w:rsidRDefault="007F232D" w:rsidP="007F232D">
      <w:pPr>
        <w:spacing w:after="0"/>
        <w:ind w:firstLine="709"/>
        <w:jc w:val="both"/>
        <w:rPr>
          <w:rFonts w:ascii="Times New Roman" w:hAnsi="Times New Roman"/>
          <w:b/>
          <w:i/>
          <w:color w:val="00B050"/>
          <w:sz w:val="28"/>
          <w:szCs w:val="28"/>
          <w:u w:val="single"/>
        </w:rPr>
      </w:pPr>
      <w:r w:rsidRPr="003B0833">
        <w:rPr>
          <w:rFonts w:ascii="Times New Roman" w:hAnsi="Times New Roman"/>
          <w:b/>
          <w:i/>
          <w:color w:val="00B050"/>
          <w:sz w:val="28"/>
          <w:szCs w:val="28"/>
          <w:u w:val="single"/>
        </w:rPr>
        <w:t xml:space="preserve">Практычнае заданне: </w:t>
      </w:r>
    </w:p>
    <w:p w:rsidR="007F232D" w:rsidRPr="009707FA" w:rsidRDefault="007F232D" w:rsidP="007F232D">
      <w:pPr>
        <w:spacing w:after="0"/>
        <w:ind w:firstLine="709"/>
        <w:jc w:val="both"/>
        <w:rPr>
          <w:rFonts w:ascii="Times New Roman" w:hAnsi="Times New Roman"/>
          <w:sz w:val="28"/>
          <w:szCs w:val="28"/>
          <w:lang w:val="be-BY"/>
        </w:rPr>
      </w:pPr>
      <w:r w:rsidRPr="009707FA">
        <w:rPr>
          <w:rFonts w:ascii="Times New Roman" w:hAnsi="Times New Roman"/>
          <w:sz w:val="28"/>
          <w:szCs w:val="28"/>
          <w:lang w:val="be-BY"/>
        </w:rPr>
        <w:t>1. Вызначце даўжыню мяжы Полацкага раёна з Расіяй.</w:t>
      </w:r>
    </w:p>
    <w:p w:rsidR="007F232D" w:rsidRDefault="007F232D" w:rsidP="007F232D">
      <w:pPr>
        <w:spacing w:after="0"/>
        <w:ind w:firstLine="709"/>
        <w:jc w:val="both"/>
        <w:rPr>
          <w:sz w:val="28"/>
          <w:szCs w:val="28"/>
          <w:lang w:val="be-BY"/>
        </w:rPr>
      </w:pPr>
      <w:r w:rsidRPr="009707FA">
        <w:rPr>
          <w:rFonts w:ascii="Times New Roman" w:hAnsi="Times New Roman"/>
          <w:sz w:val="28"/>
          <w:szCs w:val="28"/>
          <w:lang w:val="be-BY"/>
        </w:rPr>
        <w:t>2. Вызначце геаграфічныя каардынаты Полацка.</w:t>
      </w:r>
      <w:r>
        <w:rPr>
          <w:sz w:val="28"/>
          <w:szCs w:val="28"/>
          <w:lang w:val="be-BY"/>
        </w:rPr>
        <w:br w:type="page"/>
      </w:r>
    </w:p>
    <w:p w:rsidR="007F232D" w:rsidRPr="00896C6D" w:rsidRDefault="007F232D" w:rsidP="007F232D">
      <w:pPr>
        <w:spacing w:after="0"/>
        <w:jc w:val="both"/>
        <w:rPr>
          <w:rFonts w:ascii="Times New Roman" w:hAnsi="Times New Roman"/>
          <w:b/>
          <w:color w:val="000080"/>
          <w:sz w:val="36"/>
          <w:szCs w:val="40"/>
          <w:lang w:val="be-BY"/>
        </w:rPr>
      </w:pPr>
      <w:r w:rsidRPr="00896C6D">
        <w:rPr>
          <w:rFonts w:ascii="Times New Roman" w:hAnsi="Times New Roman"/>
          <w:b/>
          <w:color w:val="000080"/>
          <w:sz w:val="36"/>
          <w:szCs w:val="40"/>
          <w:lang w:val="be-BY"/>
        </w:rPr>
        <w:lastRenderedPageBreak/>
        <w:t>§ 2. Рэльеф і карысныя выкапні Полацкага раёна.</w:t>
      </w:r>
    </w:p>
    <w:p w:rsidR="003B0833" w:rsidRDefault="003B0833" w:rsidP="003B0833">
      <w:pPr>
        <w:tabs>
          <w:tab w:val="left" w:pos="1985"/>
        </w:tabs>
        <w:spacing w:after="0"/>
        <w:ind w:firstLine="4820"/>
        <w:jc w:val="both"/>
        <w:rPr>
          <w:b/>
          <w:color w:val="00B050"/>
          <w:sz w:val="28"/>
          <w:szCs w:val="28"/>
          <w:lang w:val="be-BY"/>
        </w:rPr>
      </w:pPr>
    </w:p>
    <w:p w:rsidR="003B0833" w:rsidRPr="00C73BEC" w:rsidRDefault="003B0833" w:rsidP="003B0833">
      <w:pPr>
        <w:tabs>
          <w:tab w:val="left" w:pos="1985"/>
        </w:tabs>
        <w:spacing w:after="0"/>
        <w:ind w:firstLine="4820"/>
        <w:jc w:val="both"/>
        <w:rPr>
          <w:b/>
          <w:color w:val="00B050"/>
          <w:sz w:val="28"/>
          <w:szCs w:val="28"/>
          <w:lang w:val="be-BY"/>
        </w:rPr>
      </w:pPr>
      <w:r>
        <w:rPr>
          <w:b/>
          <w:color w:val="00B050"/>
          <w:sz w:val="28"/>
          <w:szCs w:val="28"/>
          <w:lang w:val="be-BY"/>
        </w:rPr>
        <w:t>Сярэдняя школа №</w:t>
      </w:r>
      <w:r w:rsidRPr="00C73BEC">
        <w:rPr>
          <w:b/>
          <w:color w:val="00B050"/>
          <w:sz w:val="28"/>
          <w:szCs w:val="28"/>
          <w:lang w:val="be-BY"/>
        </w:rPr>
        <w:t>5, Карнеева Н.А.</w:t>
      </w:r>
    </w:p>
    <w:p w:rsidR="007F232D" w:rsidRDefault="007F232D" w:rsidP="007F232D">
      <w:pPr>
        <w:spacing w:after="0"/>
        <w:ind w:firstLine="709"/>
        <w:jc w:val="both"/>
        <w:rPr>
          <w:rFonts w:ascii="Times New Roman" w:hAnsi="Times New Roman"/>
          <w:b/>
          <w:i/>
          <w:color w:val="00B050"/>
          <w:sz w:val="28"/>
          <w:szCs w:val="28"/>
          <w:u w:val="single"/>
          <w:lang w:val="be-BY"/>
        </w:rPr>
      </w:pPr>
    </w:p>
    <w:p w:rsidR="007F232D" w:rsidRPr="00D40E33" w:rsidRDefault="007F232D" w:rsidP="007F232D">
      <w:pPr>
        <w:spacing w:after="0"/>
        <w:ind w:firstLine="708"/>
        <w:jc w:val="both"/>
        <w:rPr>
          <w:rFonts w:ascii="Times New Roman" w:hAnsi="Times New Roman"/>
          <w:b/>
          <w:i/>
          <w:color w:val="00B050"/>
          <w:sz w:val="28"/>
          <w:szCs w:val="28"/>
          <w:u w:val="single"/>
          <w:lang w:val="be-BY"/>
        </w:rPr>
      </w:pPr>
      <w:r w:rsidRPr="00D40E33">
        <w:rPr>
          <w:rFonts w:ascii="Times New Roman" w:hAnsi="Times New Roman"/>
          <w:b/>
          <w:i/>
          <w:color w:val="00B050"/>
          <w:sz w:val="28"/>
          <w:szCs w:val="28"/>
          <w:u w:val="single"/>
          <w:lang w:val="be-BY"/>
        </w:rPr>
        <w:t>Узгадайце</w:t>
      </w:r>
      <w:r w:rsidRPr="00D40E33">
        <w:rPr>
          <w:rFonts w:ascii="Times New Roman" w:hAnsi="Times New Roman"/>
          <w:b/>
          <w:i/>
          <w:color w:val="00B050"/>
          <w:sz w:val="28"/>
          <w:szCs w:val="28"/>
          <w:u w:val="single"/>
        </w:rPr>
        <w:t xml:space="preserve">:  </w:t>
      </w:r>
    </w:p>
    <w:p w:rsidR="007F232D" w:rsidRPr="00023834" w:rsidRDefault="007F232D" w:rsidP="007F232D">
      <w:pPr>
        <w:pStyle w:val="a3"/>
        <w:numPr>
          <w:ilvl w:val="0"/>
          <w:numId w:val="43"/>
        </w:numPr>
        <w:spacing w:after="0"/>
        <w:ind w:left="0" w:firstLine="709"/>
        <w:jc w:val="both"/>
        <w:rPr>
          <w:rFonts w:ascii="Times New Roman" w:hAnsi="Times New Roman"/>
          <w:sz w:val="28"/>
          <w:szCs w:val="28"/>
          <w:lang w:val="be-BY"/>
        </w:rPr>
      </w:pPr>
      <w:r w:rsidRPr="00023834">
        <w:rPr>
          <w:rFonts w:ascii="Times New Roman" w:hAnsi="Times New Roman"/>
          <w:sz w:val="28"/>
          <w:szCs w:val="28"/>
          <w:lang w:val="be-BY"/>
        </w:rPr>
        <w:t>Што называецца рэльефам?</w:t>
      </w:r>
    </w:p>
    <w:p w:rsidR="007F232D" w:rsidRPr="00023834" w:rsidRDefault="007F232D" w:rsidP="007F232D">
      <w:pPr>
        <w:pStyle w:val="a3"/>
        <w:numPr>
          <w:ilvl w:val="0"/>
          <w:numId w:val="43"/>
        </w:numPr>
        <w:spacing w:after="0"/>
        <w:ind w:left="0" w:firstLine="709"/>
        <w:jc w:val="both"/>
        <w:rPr>
          <w:rFonts w:ascii="Times New Roman" w:hAnsi="Times New Roman"/>
          <w:sz w:val="28"/>
          <w:szCs w:val="28"/>
          <w:lang w:val="be-BY"/>
        </w:rPr>
      </w:pPr>
      <w:r w:rsidRPr="00023834">
        <w:rPr>
          <w:rFonts w:ascii="Times New Roman" w:hAnsi="Times New Roman"/>
          <w:sz w:val="28"/>
          <w:szCs w:val="28"/>
          <w:lang w:val="be-BY"/>
        </w:rPr>
        <w:t>Які ўплыў на рэльеф Беларусі аказала апошняе абледзяненне?</w:t>
      </w:r>
    </w:p>
    <w:p w:rsidR="007F232D" w:rsidRPr="00023834" w:rsidRDefault="007F232D" w:rsidP="007F232D">
      <w:pPr>
        <w:pStyle w:val="a3"/>
        <w:numPr>
          <w:ilvl w:val="0"/>
          <w:numId w:val="43"/>
        </w:numPr>
        <w:spacing w:after="0"/>
        <w:ind w:left="0" w:firstLine="709"/>
        <w:jc w:val="both"/>
        <w:rPr>
          <w:rFonts w:ascii="Times New Roman" w:hAnsi="Times New Roman"/>
          <w:sz w:val="28"/>
          <w:szCs w:val="28"/>
          <w:lang w:val="be-BY"/>
        </w:rPr>
      </w:pPr>
      <w:r w:rsidRPr="00023834">
        <w:rPr>
          <w:rFonts w:ascii="Times New Roman" w:hAnsi="Times New Roman"/>
          <w:sz w:val="28"/>
          <w:szCs w:val="28"/>
          <w:lang w:val="be-BY"/>
        </w:rPr>
        <w:t>Што такое “мінерал”, “горная парода”, “карысныя выкапні”?</w:t>
      </w:r>
    </w:p>
    <w:p w:rsidR="007F232D" w:rsidRPr="000356C0" w:rsidRDefault="007F232D" w:rsidP="007F232D">
      <w:pPr>
        <w:spacing w:after="0"/>
        <w:ind w:firstLine="709"/>
        <w:jc w:val="both"/>
        <w:rPr>
          <w:rFonts w:ascii="Times New Roman" w:hAnsi="Times New Roman"/>
          <w:sz w:val="28"/>
          <w:szCs w:val="28"/>
          <w:lang w:val="be-BY"/>
        </w:rPr>
      </w:pPr>
    </w:p>
    <w:p w:rsidR="007F232D" w:rsidRPr="000356C0" w:rsidRDefault="007F232D" w:rsidP="007F232D">
      <w:pPr>
        <w:spacing w:after="0"/>
        <w:ind w:firstLine="709"/>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727872" behindDoc="0" locked="0" layoutInCell="1" allowOverlap="1" wp14:anchorId="323C7BCB" wp14:editId="5565F748">
            <wp:simplePos x="0" y="0"/>
            <wp:positionH relativeFrom="column">
              <wp:posOffset>246380</wp:posOffset>
            </wp:positionH>
            <wp:positionV relativeFrom="paragraph">
              <wp:posOffset>119380</wp:posOffset>
            </wp:positionV>
            <wp:extent cx="2273300" cy="1695450"/>
            <wp:effectExtent l="323850" t="323850" r="298450" b="304800"/>
            <wp:wrapSquare wrapText="bothSides"/>
            <wp:docPr id="178" name="Рисунок 2" descr="Браслав 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Браслав 065"/>
                    <pic:cNvPicPr>
                      <a:picLocks noChangeAspect="1" noChangeArrowheads="1"/>
                    </pic:cNvPicPr>
                  </pic:nvPicPr>
                  <pic:blipFill>
                    <a:blip r:embed="rId14"/>
                    <a:srcRect/>
                    <a:stretch>
                      <a:fillRect/>
                    </a:stretch>
                  </pic:blipFill>
                  <pic:spPr bwMode="auto">
                    <a:xfrm>
                      <a:off x="0" y="0"/>
                      <a:ext cx="2273300" cy="16954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0356C0">
        <w:rPr>
          <w:rFonts w:ascii="Times New Roman" w:hAnsi="Times New Roman"/>
          <w:b/>
          <w:color w:val="17365D"/>
          <w:sz w:val="28"/>
          <w:szCs w:val="28"/>
          <w:lang w:val="be-BY"/>
        </w:rPr>
        <w:t>Ключавыя паняцці:</w:t>
      </w:r>
      <w:r w:rsidRPr="000356C0">
        <w:rPr>
          <w:rFonts w:ascii="Times New Roman" w:hAnsi="Times New Roman"/>
          <w:sz w:val="28"/>
          <w:szCs w:val="28"/>
          <w:lang w:val="be-BY"/>
        </w:rPr>
        <w:t xml:space="preserve"> раўніна, узвышша, ледавіковыя формы рэльефа, віды карысных выкапняў.</w:t>
      </w:r>
    </w:p>
    <w:p w:rsidR="007F232D" w:rsidRPr="000356C0" w:rsidRDefault="007F232D" w:rsidP="007F232D">
      <w:pPr>
        <w:spacing w:after="0"/>
        <w:ind w:firstLine="709"/>
        <w:jc w:val="both"/>
        <w:rPr>
          <w:rFonts w:ascii="Times New Roman" w:hAnsi="Times New Roman"/>
          <w:sz w:val="28"/>
          <w:szCs w:val="28"/>
          <w:lang w:val="be-BY"/>
        </w:rPr>
      </w:pPr>
      <w:r>
        <w:rPr>
          <w:rFonts w:ascii="Times New Roman" w:hAnsi="Times New Roman"/>
          <w:noProof/>
          <w:sz w:val="28"/>
          <w:szCs w:val="28"/>
          <w:lang w:eastAsia="ru-RU"/>
        </w:rPr>
        <w:drawing>
          <wp:anchor distT="36576" distB="36576" distL="36576" distR="36576" simplePos="0" relativeHeight="251730944" behindDoc="1" locked="0" layoutInCell="1" allowOverlap="1" wp14:anchorId="43CC6B82" wp14:editId="144538B7">
            <wp:simplePos x="0" y="0"/>
            <wp:positionH relativeFrom="column">
              <wp:posOffset>620395</wp:posOffset>
            </wp:positionH>
            <wp:positionV relativeFrom="paragraph">
              <wp:posOffset>1910080</wp:posOffset>
            </wp:positionV>
            <wp:extent cx="2247900" cy="1706880"/>
            <wp:effectExtent l="323850" t="323850" r="304800" b="312420"/>
            <wp:wrapTight wrapText="bothSides">
              <wp:wrapPolygon edited="0">
                <wp:start x="2746" y="-4098"/>
                <wp:lineTo x="-2380" y="-3616"/>
                <wp:lineTo x="-2380" y="241"/>
                <wp:lineTo x="-3112" y="241"/>
                <wp:lineTo x="-3112" y="20732"/>
                <wp:lineTo x="-2563" y="23625"/>
                <wp:lineTo x="-366" y="25071"/>
                <wp:lineTo x="-183" y="25554"/>
                <wp:lineTo x="19037" y="25554"/>
                <wp:lineTo x="19220" y="25071"/>
                <wp:lineTo x="22515" y="23384"/>
                <wp:lineTo x="22698" y="23384"/>
                <wp:lineTo x="24346" y="19527"/>
                <wp:lineTo x="24529" y="241"/>
                <wp:lineTo x="21783" y="-3375"/>
                <wp:lineTo x="21600" y="-4098"/>
                <wp:lineTo x="2746" y="-4098"/>
              </wp:wrapPolygon>
            </wp:wrapTight>
            <wp:docPr id="177" name="Рисунок 6" descr="PB02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B020007"/>
                    <pic:cNvPicPr>
                      <a:picLocks noChangeAspect="1" noChangeArrowheads="1"/>
                    </pic:cNvPicPr>
                  </pic:nvPicPr>
                  <pic:blipFill>
                    <a:blip r:embed="rId15"/>
                    <a:srcRect/>
                    <a:stretch>
                      <a:fillRect/>
                    </a:stretch>
                  </pic:blipFill>
                  <pic:spPr bwMode="auto">
                    <a:xfrm>
                      <a:off x="0" y="0"/>
                      <a:ext cx="2247900" cy="170688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0356C0">
        <w:rPr>
          <w:rFonts w:ascii="Times New Roman" w:hAnsi="Times New Roman"/>
          <w:sz w:val="28"/>
          <w:szCs w:val="28"/>
          <w:lang w:val="be-BY"/>
        </w:rPr>
        <w:t xml:space="preserve">Полацкі раён, з’яўляючыся раўнінным краем, усё ж такі мае дастаткова розны рэльеф. На большай частцы тэрыторыі знаходзіцца Полацкая нізіна. На ёй сустракаюцца невялікія ўзвышшы, рачныя даліны, ледавіковыя ўзгоркі, азёрна-ледавіковыя катлавіны, яры, тэхнагенныя формы рэльефа (рэльеф, створаны чалавекам – кар’еры, насыпы, меліяратыўныя каналы і інш.). </w:t>
      </w:r>
    </w:p>
    <w:p w:rsidR="007F232D" w:rsidRPr="000356C0" w:rsidRDefault="007F232D" w:rsidP="007F232D">
      <w:pPr>
        <w:spacing w:after="0"/>
        <w:ind w:firstLine="709"/>
        <w:jc w:val="both"/>
        <w:rPr>
          <w:rFonts w:ascii="Times New Roman" w:hAnsi="Times New Roman"/>
          <w:sz w:val="28"/>
          <w:szCs w:val="28"/>
          <w:lang w:val="be-BY"/>
        </w:rPr>
      </w:pPr>
      <w:r>
        <w:rPr>
          <w:rFonts w:ascii="Times New Roman" w:hAnsi="Times New Roman"/>
          <w:noProof/>
          <w:sz w:val="28"/>
          <w:szCs w:val="28"/>
          <w:lang w:eastAsia="ru-RU"/>
        </w:rPr>
        <w:drawing>
          <wp:anchor distT="36576" distB="36576" distL="36576" distR="36576" simplePos="0" relativeHeight="251728896" behindDoc="0" locked="0" layoutInCell="1" allowOverlap="1" wp14:anchorId="3E9D79D4" wp14:editId="3A57A071">
            <wp:simplePos x="0" y="0"/>
            <wp:positionH relativeFrom="column">
              <wp:posOffset>220345</wp:posOffset>
            </wp:positionH>
            <wp:positionV relativeFrom="paragraph">
              <wp:posOffset>1796415</wp:posOffset>
            </wp:positionV>
            <wp:extent cx="2300605" cy="1485900"/>
            <wp:effectExtent l="323850" t="323850" r="309245" b="304800"/>
            <wp:wrapSquare wrapText="bothSides"/>
            <wp:docPr id="176" name="Рисунок 9" descr="сканирование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сканирование0013"/>
                    <pic:cNvPicPr>
                      <a:picLocks noChangeAspect="1" noChangeArrowheads="1"/>
                    </pic:cNvPicPr>
                  </pic:nvPicPr>
                  <pic:blipFill>
                    <a:blip r:embed="rId16" cstate="print"/>
                    <a:srcRect l="1315" t="2002" r="2632" b="3871"/>
                    <a:stretch>
                      <a:fillRect/>
                    </a:stretch>
                  </pic:blipFill>
                  <pic:spPr bwMode="auto">
                    <a:xfrm>
                      <a:off x="0" y="0"/>
                      <a:ext cx="2300605" cy="14859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0356C0">
        <w:rPr>
          <w:rFonts w:ascii="Times New Roman" w:hAnsi="Times New Roman"/>
          <w:sz w:val="28"/>
          <w:szCs w:val="28"/>
          <w:lang w:val="be-BY"/>
        </w:rPr>
        <w:t>У аснаванні нізіны знаходзіцца ўчастак падмурку платформы – Латвійская седлавіна. Глыбіня залягання падмурку – ад 1 км да 500 м. Ён апускаецца да ўсходу. На паверхні – асадачны чахол палеазойскіх парод, пераважна дэвонскай групы. Мезазойскіх адкладанняў няма, яны знятыя ледавікамі. На паверхні залягаюць чацвярцічныя ледавіковыя адкладанні ў выглядзе камянёў, пяскоў, глінаў і г.д.</w:t>
      </w:r>
    </w:p>
    <w:p w:rsidR="007F232D" w:rsidRPr="000356C0" w:rsidRDefault="007F232D" w:rsidP="007F232D">
      <w:pPr>
        <w:spacing w:after="0"/>
        <w:ind w:firstLine="709"/>
        <w:jc w:val="both"/>
        <w:rPr>
          <w:rFonts w:ascii="Times New Roman" w:hAnsi="Times New Roman"/>
          <w:sz w:val="28"/>
          <w:szCs w:val="28"/>
          <w:lang w:val="be-BY"/>
        </w:rPr>
      </w:pPr>
      <w:r w:rsidRPr="000356C0">
        <w:rPr>
          <w:rFonts w:ascii="Times New Roman" w:hAnsi="Times New Roman"/>
          <w:sz w:val="28"/>
          <w:szCs w:val="28"/>
          <w:lang w:val="be-BY"/>
        </w:rPr>
        <w:t xml:space="preserve">Паверхня пераважна плоская, з марэннымі ўзгоркамі, рачнымі далінамі і азёрнымі катлавінамі. Большая частка </w:t>
      </w:r>
      <w:r w:rsidRPr="000356C0">
        <w:rPr>
          <w:rFonts w:ascii="Times New Roman" w:hAnsi="Times New Roman"/>
          <w:sz w:val="28"/>
          <w:szCs w:val="28"/>
          <w:lang w:val="be-BY"/>
        </w:rPr>
        <w:lastRenderedPageBreak/>
        <w:t>знаходз</w:t>
      </w:r>
      <w:r>
        <w:rPr>
          <w:rFonts w:ascii="Times New Roman" w:hAnsi="Times New Roman"/>
          <w:sz w:val="28"/>
          <w:szCs w:val="28"/>
          <w:lang w:val="be-BY"/>
        </w:rPr>
        <w:t>іцца на вышыні 125-150м над узроўнем мора. За 2</w:t>
      </w:r>
      <w:r w:rsidRPr="000356C0">
        <w:rPr>
          <w:rFonts w:ascii="Times New Roman" w:hAnsi="Times New Roman"/>
          <w:sz w:val="28"/>
          <w:szCs w:val="28"/>
          <w:lang w:val="be-BY"/>
        </w:rPr>
        <w:t>км ад гарадскога пасёлка Ветрына знаходзіцца самая высок</w:t>
      </w:r>
      <w:r>
        <w:rPr>
          <w:rFonts w:ascii="Times New Roman" w:hAnsi="Times New Roman"/>
          <w:sz w:val="28"/>
          <w:szCs w:val="28"/>
          <w:lang w:val="be-BY"/>
        </w:rPr>
        <w:t>ая кропка Полацкага раёна – 180</w:t>
      </w:r>
      <w:r w:rsidRPr="000356C0">
        <w:rPr>
          <w:rFonts w:ascii="Times New Roman" w:hAnsi="Times New Roman"/>
          <w:sz w:val="28"/>
          <w:szCs w:val="28"/>
          <w:lang w:val="be-BY"/>
        </w:rPr>
        <w:t xml:space="preserve">м. </w:t>
      </w:r>
    </w:p>
    <w:p w:rsidR="007F232D" w:rsidRPr="000356C0" w:rsidRDefault="007F232D" w:rsidP="007F232D">
      <w:pPr>
        <w:spacing w:after="0"/>
        <w:ind w:firstLine="709"/>
        <w:jc w:val="both"/>
        <w:rPr>
          <w:rFonts w:ascii="Times New Roman" w:hAnsi="Times New Roman"/>
          <w:sz w:val="28"/>
          <w:szCs w:val="28"/>
          <w:lang w:val="be-BY"/>
        </w:rPr>
      </w:pPr>
      <w:r>
        <w:rPr>
          <w:rFonts w:ascii="Times New Roman" w:hAnsi="Times New Roman"/>
          <w:noProof/>
          <w:sz w:val="28"/>
          <w:szCs w:val="28"/>
          <w:lang w:eastAsia="ru-RU"/>
        </w:rPr>
        <w:drawing>
          <wp:anchor distT="36576" distB="36576" distL="36576" distR="36576" simplePos="0" relativeHeight="251729920" behindDoc="1" locked="0" layoutInCell="1" allowOverlap="1" wp14:anchorId="4EB2F481" wp14:editId="425AD074">
            <wp:simplePos x="0" y="0"/>
            <wp:positionH relativeFrom="column">
              <wp:posOffset>3720465</wp:posOffset>
            </wp:positionH>
            <wp:positionV relativeFrom="paragraph">
              <wp:posOffset>66675</wp:posOffset>
            </wp:positionV>
            <wp:extent cx="2076450" cy="1573530"/>
            <wp:effectExtent l="323850" t="323850" r="304800" b="312420"/>
            <wp:wrapTight wrapText="bothSides">
              <wp:wrapPolygon edited="0">
                <wp:start x="2774" y="-4446"/>
                <wp:lineTo x="-2576" y="-3923"/>
                <wp:lineTo x="-2576" y="262"/>
                <wp:lineTo x="-3369" y="262"/>
                <wp:lineTo x="-3369" y="21443"/>
                <wp:lineTo x="-396" y="25366"/>
                <wp:lineTo x="-198" y="25889"/>
                <wp:lineTo x="19024" y="25889"/>
                <wp:lineTo x="19222" y="25366"/>
                <wp:lineTo x="24176" y="21443"/>
                <wp:lineTo x="24771" y="16998"/>
                <wp:lineTo x="24771" y="262"/>
                <wp:lineTo x="21798" y="-3661"/>
                <wp:lineTo x="21600" y="-4446"/>
                <wp:lineTo x="2774" y="-4446"/>
              </wp:wrapPolygon>
            </wp:wrapTight>
            <wp:docPr id="175" name="Рисунок 7" descr="PB02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PB020030"/>
                    <pic:cNvPicPr>
                      <a:picLocks noChangeAspect="1" noChangeArrowheads="1"/>
                    </pic:cNvPicPr>
                  </pic:nvPicPr>
                  <pic:blipFill>
                    <a:blip r:embed="rId17"/>
                    <a:srcRect/>
                    <a:stretch>
                      <a:fillRect/>
                    </a:stretch>
                  </pic:blipFill>
                  <pic:spPr bwMode="auto">
                    <a:xfrm>
                      <a:off x="0" y="0"/>
                      <a:ext cx="2076450" cy="15735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0356C0">
        <w:rPr>
          <w:rFonts w:ascii="Times New Roman" w:hAnsi="Times New Roman"/>
          <w:sz w:val="28"/>
          <w:szCs w:val="28"/>
          <w:lang w:val="be-BY"/>
        </w:rPr>
        <w:t>На поўначы Полацкага раёна знаходзіцца паўднёвая частка Няшчэрдаўскага ўзвышша, а на поўдні – участкі Ушацка-Лепельскага ўзвышша. На ўзвышшах рэльеф мае вялікі</w:t>
      </w:r>
      <w:r>
        <w:rPr>
          <w:rFonts w:ascii="Times New Roman" w:hAnsi="Times New Roman"/>
          <w:sz w:val="28"/>
          <w:szCs w:val="28"/>
          <w:lang w:val="be-BY"/>
        </w:rPr>
        <w:t>я перапады вышыняў – ад 5 да 10</w:t>
      </w:r>
      <w:r w:rsidRPr="000356C0">
        <w:rPr>
          <w:rFonts w:ascii="Times New Roman" w:hAnsi="Times New Roman"/>
          <w:sz w:val="28"/>
          <w:szCs w:val="28"/>
          <w:lang w:val="be-BY"/>
        </w:rPr>
        <w:t>м. Паміж  ўзгоркамі – мноства азёрных катлавін.</w:t>
      </w:r>
    </w:p>
    <w:p w:rsidR="007F232D" w:rsidRPr="000356C0" w:rsidRDefault="007F232D" w:rsidP="007F232D">
      <w:pPr>
        <w:spacing w:after="0"/>
        <w:ind w:firstLine="709"/>
        <w:jc w:val="both"/>
        <w:rPr>
          <w:rFonts w:ascii="Times New Roman" w:hAnsi="Times New Roman"/>
          <w:sz w:val="28"/>
          <w:szCs w:val="28"/>
          <w:lang w:val="be-BY"/>
        </w:rPr>
      </w:pPr>
    </w:p>
    <w:p w:rsidR="007F232D" w:rsidRPr="000F2EFB" w:rsidRDefault="007F232D" w:rsidP="007F232D">
      <w:pPr>
        <w:spacing w:after="0"/>
        <w:ind w:firstLine="709"/>
        <w:jc w:val="both"/>
        <w:rPr>
          <w:rFonts w:ascii="Times New Roman" w:hAnsi="Times New Roman"/>
          <w:b/>
          <w:color w:val="339933"/>
          <w:sz w:val="28"/>
          <w:szCs w:val="28"/>
          <w:lang w:val="be-BY"/>
        </w:rPr>
      </w:pPr>
      <w:r>
        <w:rPr>
          <w:rFonts w:ascii="Times New Roman" w:hAnsi="Times New Roman"/>
          <w:b/>
          <w:color w:val="339933"/>
          <w:sz w:val="28"/>
          <w:szCs w:val="28"/>
          <w:lang w:val="be-BY"/>
        </w:rPr>
        <w:t>Карысныя выкапні.</w:t>
      </w:r>
    </w:p>
    <w:p w:rsidR="007F232D" w:rsidRPr="000356C0" w:rsidRDefault="007F232D" w:rsidP="007F232D">
      <w:pPr>
        <w:spacing w:after="0"/>
        <w:ind w:firstLine="709"/>
        <w:jc w:val="both"/>
        <w:rPr>
          <w:rFonts w:ascii="Times New Roman" w:hAnsi="Times New Roman"/>
          <w:sz w:val="28"/>
          <w:szCs w:val="28"/>
          <w:lang w:val="be-BY"/>
        </w:rPr>
      </w:pPr>
      <w:r w:rsidRPr="000356C0">
        <w:rPr>
          <w:rFonts w:ascii="Times New Roman" w:hAnsi="Times New Roman"/>
          <w:sz w:val="28"/>
          <w:szCs w:val="28"/>
          <w:lang w:val="be-BY"/>
        </w:rPr>
        <w:t>Полацкі раён не дужа багаты на карысныя выкапні. Сустракаюцца ў асноўным выкапні будаўнічай групы: гліны, суглінкі, жвір, будаўнічы пясок. З гаручых выкапняў – торф.  Апошім часам знойдзеныя выхады мінеральных водаў.</w:t>
      </w:r>
    </w:p>
    <w:p w:rsidR="007F232D" w:rsidRDefault="007F232D" w:rsidP="007F232D">
      <w:pPr>
        <w:spacing w:after="0"/>
        <w:ind w:firstLine="709"/>
        <w:jc w:val="both"/>
        <w:rPr>
          <w:rFonts w:ascii="Times New Roman" w:hAnsi="Times New Roman"/>
          <w:color w:val="339933"/>
          <w:sz w:val="28"/>
          <w:szCs w:val="28"/>
          <w:lang w:val="be-BY"/>
        </w:rPr>
      </w:pPr>
    </w:p>
    <w:p w:rsidR="007F232D" w:rsidRPr="000F2EFB" w:rsidRDefault="007F232D" w:rsidP="007F232D">
      <w:pPr>
        <w:spacing w:after="0"/>
        <w:ind w:firstLine="709"/>
        <w:jc w:val="both"/>
        <w:rPr>
          <w:rFonts w:ascii="Times New Roman" w:hAnsi="Times New Roman"/>
          <w:color w:val="339933"/>
          <w:sz w:val="28"/>
          <w:szCs w:val="28"/>
          <w:lang w:val="be-BY"/>
        </w:rPr>
      </w:pPr>
      <w:r w:rsidRPr="000F2EFB">
        <w:rPr>
          <w:rFonts w:ascii="Times New Roman" w:hAnsi="Times New Roman"/>
          <w:color w:val="339933"/>
          <w:sz w:val="28"/>
          <w:szCs w:val="28"/>
          <w:lang w:val="be-BY"/>
        </w:rPr>
        <w:t>Радовішчы глін і суглінкаў:</w:t>
      </w:r>
    </w:p>
    <w:p w:rsidR="007F232D" w:rsidRPr="000356C0" w:rsidRDefault="007F232D" w:rsidP="007F232D">
      <w:pPr>
        <w:spacing w:after="0"/>
        <w:ind w:firstLine="709"/>
        <w:jc w:val="both"/>
        <w:rPr>
          <w:rFonts w:ascii="Times New Roman" w:hAnsi="Times New Roman"/>
          <w:sz w:val="28"/>
          <w:szCs w:val="28"/>
          <w:lang w:val="be-BY"/>
        </w:rPr>
      </w:pPr>
      <w:r w:rsidRPr="000356C0">
        <w:rPr>
          <w:rFonts w:ascii="Times New Roman" w:hAnsi="Times New Roman"/>
          <w:sz w:val="28"/>
          <w:szCs w:val="28"/>
          <w:lang w:val="be-BY"/>
        </w:rPr>
        <w:t xml:space="preserve">Лазоўка, Прудоцкае, Салоніцкае, Сякераўшчынскае, Шарнеўскае. Сустракаюцца чырвона-бурыя, пластычныя, плотныя гліны, якія прыдатныя для вытворчасці цэглы, дрэнажных трубаў, дахоўкі. Пад Полацкам і ля возера Белае (Азінскі сельскі савет) ёсць радовішчы белых і блакітных глінаў, якія выкарыстоўваліся для вырабу фарфора. </w:t>
      </w:r>
    </w:p>
    <w:p w:rsidR="007F232D" w:rsidRDefault="007F232D" w:rsidP="007F232D">
      <w:pPr>
        <w:spacing w:after="0"/>
        <w:ind w:firstLine="709"/>
        <w:jc w:val="both"/>
        <w:rPr>
          <w:rFonts w:ascii="Times New Roman" w:hAnsi="Times New Roman"/>
          <w:color w:val="339933"/>
          <w:sz w:val="28"/>
          <w:szCs w:val="28"/>
          <w:lang w:val="be-BY"/>
        </w:rPr>
      </w:pPr>
    </w:p>
    <w:p w:rsidR="007F232D" w:rsidRPr="000F2EFB" w:rsidRDefault="007F232D" w:rsidP="007F232D">
      <w:pPr>
        <w:spacing w:after="0"/>
        <w:ind w:firstLine="709"/>
        <w:jc w:val="both"/>
        <w:rPr>
          <w:rFonts w:ascii="Times New Roman" w:hAnsi="Times New Roman"/>
          <w:color w:val="339933"/>
          <w:sz w:val="28"/>
          <w:szCs w:val="28"/>
          <w:lang w:val="be-BY"/>
        </w:rPr>
      </w:pPr>
      <w:r w:rsidRPr="000F2EFB">
        <w:rPr>
          <w:rFonts w:ascii="Times New Roman" w:hAnsi="Times New Roman"/>
          <w:color w:val="339933"/>
          <w:sz w:val="28"/>
          <w:szCs w:val="28"/>
          <w:lang w:val="be-BY"/>
        </w:rPr>
        <w:t>Радовішчы жвіру:</w:t>
      </w:r>
    </w:p>
    <w:p w:rsidR="007F232D" w:rsidRPr="000356C0" w:rsidRDefault="007F232D" w:rsidP="007F232D">
      <w:pPr>
        <w:spacing w:after="0"/>
        <w:ind w:firstLine="709"/>
        <w:jc w:val="both"/>
        <w:rPr>
          <w:rFonts w:ascii="Times New Roman" w:hAnsi="Times New Roman"/>
          <w:sz w:val="28"/>
          <w:szCs w:val="28"/>
          <w:lang w:val="be-BY"/>
        </w:rPr>
      </w:pPr>
      <w:r w:rsidRPr="000356C0">
        <w:rPr>
          <w:rFonts w:ascii="Times New Roman" w:hAnsi="Times New Roman"/>
          <w:sz w:val="28"/>
          <w:szCs w:val="28"/>
          <w:lang w:val="be-BY"/>
        </w:rPr>
        <w:t>Каваліцанскае, Канашэўскае, Плігаўскае, Шарнеўскае. Жвір разам з пяском ідзе на выраб бетону. Часта сустракаюцца лінзы кварцавых пяскоў, якія выкарыстоўваюцца для вырабу сілікатных матэрыялаў і шкла.</w:t>
      </w:r>
    </w:p>
    <w:p w:rsidR="007F232D" w:rsidRDefault="007F232D" w:rsidP="007F232D">
      <w:pPr>
        <w:spacing w:after="0"/>
        <w:ind w:firstLine="709"/>
        <w:jc w:val="both"/>
        <w:rPr>
          <w:rFonts w:ascii="Times New Roman" w:hAnsi="Times New Roman"/>
          <w:color w:val="339933"/>
          <w:sz w:val="28"/>
          <w:szCs w:val="28"/>
          <w:lang w:val="be-BY"/>
        </w:rPr>
      </w:pPr>
    </w:p>
    <w:p w:rsidR="007F232D" w:rsidRPr="000F2EFB" w:rsidRDefault="007F232D" w:rsidP="007F232D">
      <w:pPr>
        <w:spacing w:after="0"/>
        <w:ind w:firstLine="709"/>
        <w:jc w:val="both"/>
        <w:rPr>
          <w:rFonts w:ascii="Times New Roman" w:hAnsi="Times New Roman"/>
          <w:color w:val="339933"/>
          <w:sz w:val="28"/>
          <w:szCs w:val="28"/>
          <w:lang w:val="be-BY"/>
        </w:rPr>
      </w:pPr>
      <w:r w:rsidRPr="000F2EFB">
        <w:rPr>
          <w:rFonts w:ascii="Times New Roman" w:hAnsi="Times New Roman"/>
          <w:color w:val="339933"/>
          <w:sz w:val="28"/>
          <w:szCs w:val="28"/>
          <w:lang w:val="be-BY"/>
        </w:rPr>
        <w:t>Радовішчы мінеральных водаў:</w:t>
      </w:r>
    </w:p>
    <w:p w:rsidR="007F232D" w:rsidRPr="000356C0" w:rsidRDefault="007F232D" w:rsidP="007F232D">
      <w:pPr>
        <w:spacing w:after="0"/>
        <w:ind w:firstLine="709"/>
        <w:jc w:val="both"/>
        <w:rPr>
          <w:rFonts w:ascii="Times New Roman" w:hAnsi="Times New Roman"/>
          <w:sz w:val="28"/>
          <w:szCs w:val="28"/>
          <w:lang w:val="be-BY"/>
        </w:rPr>
      </w:pPr>
      <w:r w:rsidRPr="000356C0">
        <w:rPr>
          <w:rFonts w:ascii="Times New Roman" w:hAnsi="Times New Roman"/>
          <w:sz w:val="28"/>
          <w:szCs w:val="28"/>
          <w:lang w:val="be-BY"/>
        </w:rPr>
        <w:t>Наваполацкае -- мінеральная крыніца на левым беразе Заходняй Дзвіны. Адкрыта ў 1961 годзе. Вада карысная пры лячэнні захворванняў органаў стрававання, печані, парушэннях абмену рэчываў.</w:t>
      </w:r>
    </w:p>
    <w:p w:rsidR="007F232D" w:rsidRPr="000356C0" w:rsidRDefault="007F232D" w:rsidP="007F232D">
      <w:pPr>
        <w:spacing w:after="0"/>
        <w:ind w:firstLine="709"/>
        <w:jc w:val="both"/>
        <w:rPr>
          <w:rFonts w:ascii="Times New Roman" w:hAnsi="Times New Roman"/>
          <w:sz w:val="28"/>
          <w:szCs w:val="28"/>
          <w:lang w:val="be-BY"/>
        </w:rPr>
      </w:pPr>
      <w:r w:rsidRPr="000356C0">
        <w:rPr>
          <w:rFonts w:ascii="Times New Roman" w:hAnsi="Times New Roman"/>
          <w:sz w:val="28"/>
          <w:szCs w:val="28"/>
          <w:lang w:val="be-BY"/>
        </w:rPr>
        <w:t>Паштараўскае. Крыніца адкрыта ў 1961 годзе. Ваду п’юць пры захворваннях страўніка.</w:t>
      </w:r>
    </w:p>
    <w:p w:rsidR="003B0833" w:rsidRDefault="003B0833">
      <w:pPr>
        <w:rPr>
          <w:rFonts w:ascii="Times New Roman" w:hAnsi="Times New Roman"/>
          <w:color w:val="339933"/>
          <w:sz w:val="28"/>
          <w:szCs w:val="28"/>
          <w:lang w:val="be-BY"/>
        </w:rPr>
      </w:pPr>
      <w:r>
        <w:rPr>
          <w:rFonts w:ascii="Times New Roman" w:hAnsi="Times New Roman"/>
          <w:color w:val="339933"/>
          <w:sz w:val="28"/>
          <w:szCs w:val="28"/>
          <w:lang w:val="be-BY"/>
        </w:rPr>
        <w:br w:type="page"/>
      </w:r>
    </w:p>
    <w:p w:rsidR="007F232D" w:rsidRPr="000F2EFB" w:rsidRDefault="007F232D" w:rsidP="007F232D">
      <w:pPr>
        <w:spacing w:after="0"/>
        <w:ind w:firstLine="709"/>
        <w:jc w:val="both"/>
        <w:rPr>
          <w:rFonts w:ascii="Times New Roman" w:hAnsi="Times New Roman"/>
          <w:color w:val="339933"/>
          <w:sz w:val="28"/>
          <w:szCs w:val="28"/>
          <w:lang w:val="be-BY"/>
        </w:rPr>
      </w:pPr>
      <w:r w:rsidRPr="000F2EFB">
        <w:rPr>
          <w:rFonts w:ascii="Times New Roman" w:hAnsi="Times New Roman"/>
          <w:color w:val="339933"/>
          <w:sz w:val="28"/>
          <w:szCs w:val="28"/>
          <w:lang w:val="be-BY"/>
        </w:rPr>
        <w:lastRenderedPageBreak/>
        <w:t>Радовішчы торфу:</w:t>
      </w:r>
    </w:p>
    <w:p w:rsidR="003B0833" w:rsidRDefault="007F232D" w:rsidP="007F232D">
      <w:pPr>
        <w:spacing w:after="0"/>
        <w:ind w:firstLine="709"/>
        <w:jc w:val="both"/>
        <w:rPr>
          <w:rFonts w:ascii="Times New Roman" w:hAnsi="Times New Roman"/>
          <w:sz w:val="28"/>
          <w:szCs w:val="28"/>
          <w:lang w:val="be-BY"/>
        </w:rPr>
      </w:pPr>
      <w:r w:rsidRPr="000356C0">
        <w:rPr>
          <w:rFonts w:ascii="Times New Roman" w:hAnsi="Times New Roman"/>
          <w:sz w:val="28"/>
          <w:szCs w:val="28"/>
          <w:lang w:val="be-BY"/>
        </w:rPr>
        <w:t>Навагаранскае, Емельяніцкае. У раёне возера Лона на паўночным усходзе ад Полацка створаны біялагічны заказнік, таму мясцовае радовішча не распрацоўваецца.</w:t>
      </w:r>
    </w:p>
    <w:p w:rsidR="003B0833" w:rsidRDefault="003B0833" w:rsidP="007F232D">
      <w:pPr>
        <w:spacing w:after="0"/>
        <w:ind w:firstLine="709"/>
        <w:jc w:val="both"/>
        <w:rPr>
          <w:rFonts w:ascii="Times New Roman" w:hAnsi="Times New Roman"/>
          <w:sz w:val="28"/>
          <w:szCs w:val="28"/>
          <w:lang w:val="be-BY"/>
        </w:rPr>
      </w:pPr>
    </w:p>
    <w:p w:rsidR="007F232D" w:rsidRPr="00896C6D" w:rsidRDefault="007F232D" w:rsidP="007F232D">
      <w:pPr>
        <w:spacing w:after="0"/>
        <w:ind w:firstLine="709"/>
        <w:jc w:val="both"/>
        <w:rPr>
          <w:rFonts w:ascii="Times New Roman" w:hAnsi="Times New Roman"/>
          <w:b/>
          <w:i/>
          <w:color w:val="00B050"/>
          <w:sz w:val="28"/>
          <w:szCs w:val="28"/>
          <w:u w:val="single"/>
          <w:lang w:val="be-BY"/>
        </w:rPr>
      </w:pPr>
      <w:r w:rsidRPr="00896C6D">
        <w:rPr>
          <w:rFonts w:ascii="Times New Roman" w:hAnsi="Times New Roman"/>
          <w:b/>
          <w:i/>
          <w:color w:val="00B050"/>
          <w:sz w:val="28"/>
          <w:szCs w:val="28"/>
          <w:u w:val="single"/>
          <w:lang w:val="be-BY"/>
        </w:rPr>
        <w:t>Паўтараем:</w:t>
      </w:r>
    </w:p>
    <w:p w:rsidR="007F232D" w:rsidRPr="000F2EFB" w:rsidRDefault="007F232D" w:rsidP="007F232D">
      <w:pPr>
        <w:pStyle w:val="a3"/>
        <w:numPr>
          <w:ilvl w:val="0"/>
          <w:numId w:val="44"/>
        </w:numPr>
        <w:spacing w:after="0"/>
        <w:ind w:left="1134" w:hanging="425"/>
        <w:jc w:val="both"/>
        <w:rPr>
          <w:rFonts w:ascii="Times New Roman" w:hAnsi="Times New Roman"/>
          <w:sz w:val="28"/>
          <w:szCs w:val="28"/>
          <w:lang w:val="be-BY"/>
        </w:rPr>
      </w:pPr>
      <w:r w:rsidRPr="000F2EFB">
        <w:rPr>
          <w:rFonts w:ascii="Times New Roman" w:hAnsi="Times New Roman"/>
          <w:sz w:val="28"/>
          <w:szCs w:val="28"/>
          <w:lang w:val="be-BY"/>
        </w:rPr>
        <w:t>На тэрыторыі якой нізіны знаходзіцца Полацкі раён?</w:t>
      </w:r>
    </w:p>
    <w:p w:rsidR="007F232D" w:rsidRPr="000F2EFB" w:rsidRDefault="007F232D" w:rsidP="007F232D">
      <w:pPr>
        <w:pStyle w:val="a3"/>
        <w:numPr>
          <w:ilvl w:val="0"/>
          <w:numId w:val="44"/>
        </w:numPr>
        <w:spacing w:after="0"/>
        <w:ind w:left="1134" w:hanging="425"/>
        <w:jc w:val="both"/>
        <w:rPr>
          <w:rFonts w:ascii="Times New Roman" w:hAnsi="Times New Roman"/>
          <w:sz w:val="28"/>
          <w:szCs w:val="28"/>
          <w:lang w:val="be-BY"/>
        </w:rPr>
      </w:pPr>
      <w:r w:rsidRPr="000F2EFB">
        <w:rPr>
          <w:rFonts w:ascii="Times New Roman" w:hAnsi="Times New Roman"/>
          <w:sz w:val="28"/>
          <w:szCs w:val="28"/>
          <w:lang w:val="be-BY"/>
        </w:rPr>
        <w:t>Якія ледавіковыя формы рэльефа сустракаюцца на тэрыторыі Полацкага раёна?</w:t>
      </w:r>
    </w:p>
    <w:p w:rsidR="007F232D" w:rsidRPr="000F2EFB" w:rsidRDefault="007F232D" w:rsidP="007F232D">
      <w:pPr>
        <w:pStyle w:val="a3"/>
        <w:numPr>
          <w:ilvl w:val="0"/>
          <w:numId w:val="44"/>
        </w:numPr>
        <w:spacing w:after="0"/>
        <w:ind w:left="1134" w:hanging="425"/>
        <w:jc w:val="both"/>
        <w:rPr>
          <w:rFonts w:ascii="Times New Roman" w:hAnsi="Times New Roman"/>
          <w:sz w:val="28"/>
          <w:szCs w:val="28"/>
          <w:lang w:val="be-BY"/>
        </w:rPr>
      </w:pPr>
      <w:r w:rsidRPr="000F2EFB">
        <w:rPr>
          <w:rFonts w:ascii="Times New Roman" w:hAnsi="Times New Roman"/>
          <w:sz w:val="28"/>
          <w:szCs w:val="28"/>
          <w:lang w:val="be-BY"/>
        </w:rPr>
        <w:t>Што такое “тэхнагенныя формы рэльефа”?</w:t>
      </w:r>
    </w:p>
    <w:p w:rsidR="007F232D" w:rsidRPr="000F2EFB" w:rsidRDefault="007F232D" w:rsidP="007F232D">
      <w:pPr>
        <w:pStyle w:val="a3"/>
        <w:numPr>
          <w:ilvl w:val="0"/>
          <w:numId w:val="44"/>
        </w:numPr>
        <w:spacing w:after="0"/>
        <w:ind w:left="1134" w:hanging="425"/>
        <w:jc w:val="both"/>
        <w:rPr>
          <w:rFonts w:ascii="Times New Roman" w:hAnsi="Times New Roman"/>
          <w:sz w:val="28"/>
          <w:szCs w:val="28"/>
          <w:lang w:val="be-BY"/>
        </w:rPr>
      </w:pPr>
      <w:r w:rsidRPr="000F2EFB">
        <w:rPr>
          <w:rFonts w:ascii="Times New Roman" w:hAnsi="Times New Roman"/>
          <w:sz w:val="28"/>
          <w:szCs w:val="28"/>
          <w:lang w:val="be-BY"/>
        </w:rPr>
        <w:t>Якія віды карысных выкапняў сустракаюцца на тэрыторыі Полацкага раёна?</w:t>
      </w:r>
    </w:p>
    <w:p w:rsidR="007F232D" w:rsidRDefault="007F232D" w:rsidP="007F232D">
      <w:pPr>
        <w:spacing w:after="0"/>
        <w:ind w:firstLine="709"/>
        <w:jc w:val="both"/>
        <w:rPr>
          <w:rFonts w:ascii="Times New Roman" w:hAnsi="Times New Roman"/>
          <w:sz w:val="28"/>
          <w:szCs w:val="28"/>
          <w:lang w:val="be-BY"/>
        </w:rPr>
      </w:pPr>
    </w:p>
    <w:p w:rsidR="007F232D" w:rsidRPr="000F2EFB" w:rsidRDefault="007F232D" w:rsidP="007F232D">
      <w:pPr>
        <w:spacing w:after="0"/>
        <w:ind w:firstLine="709"/>
        <w:jc w:val="both"/>
        <w:rPr>
          <w:rFonts w:ascii="Times New Roman" w:hAnsi="Times New Roman"/>
          <w:b/>
          <w:i/>
          <w:color w:val="00B050"/>
          <w:sz w:val="28"/>
          <w:szCs w:val="28"/>
          <w:u w:val="single"/>
          <w:lang w:val="be-BY"/>
        </w:rPr>
      </w:pPr>
      <w:r w:rsidRPr="000F2EFB">
        <w:rPr>
          <w:rFonts w:ascii="Times New Roman" w:hAnsi="Times New Roman"/>
          <w:b/>
          <w:i/>
          <w:color w:val="00B050"/>
          <w:sz w:val="28"/>
          <w:szCs w:val="28"/>
          <w:u w:val="single"/>
          <w:lang w:val="be-BY"/>
        </w:rPr>
        <w:t>Практычнае заданне:</w:t>
      </w:r>
    </w:p>
    <w:p w:rsidR="007F232D" w:rsidRPr="000356C0" w:rsidRDefault="007F232D" w:rsidP="007F232D">
      <w:pPr>
        <w:spacing w:after="0"/>
        <w:ind w:firstLine="709"/>
        <w:jc w:val="both"/>
        <w:rPr>
          <w:rFonts w:ascii="Times New Roman" w:hAnsi="Times New Roman"/>
          <w:sz w:val="28"/>
          <w:szCs w:val="28"/>
          <w:lang w:val="be-BY"/>
        </w:rPr>
      </w:pPr>
      <w:r w:rsidRPr="000356C0">
        <w:rPr>
          <w:rFonts w:ascii="Times New Roman" w:hAnsi="Times New Roman"/>
          <w:sz w:val="28"/>
          <w:szCs w:val="28"/>
          <w:lang w:val="be-BY"/>
        </w:rPr>
        <w:t>1. Знайдзіце на фізічнай мапе раёна ўказаныя ў параграфе радовішчы карысных выкапняў.</w:t>
      </w:r>
    </w:p>
    <w:p w:rsidR="007F232D" w:rsidRPr="000356C0" w:rsidRDefault="007F232D" w:rsidP="007F232D">
      <w:pPr>
        <w:spacing w:after="0"/>
        <w:ind w:firstLine="709"/>
        <w:jc w:val="both"/>
        <w:rPr>
          <w:rFonts w:ascii="Times New Roman" w:hAnsi="Times New Roman"/>
          <w:sz w:val="28"/>
          <w:szCs w:val="28"/>
          <w:lang w:val="be-BY"/>
        </w:rPr>
      </w:pPr>
      <w:r w:rsidRPr="000356C0">
        <w:rPr>
          <w:rFonts w:ascii="Times New Roman" w:hAnsi="Times New Roman"/>
          <w:sz w:val="28"/>
          <w:szCs w:val="28"/>
          <w:lang w:val="be-BY"/>
        </w:rPr>
        <w:t>2. Растлумачце, чаму на тэрыторыі раёна сустракаюцца вёскі з назвай “Рудня”.</w:t>
      </w:r>
    </w:p>
    <w:p w:rsidR="007F232D" w:rsidRDefault="007F232D" w:rsidP="007F232D">
      <w:pPr>
        <w:spacing w:after="0"/>
        <w:ind w:firstLine="709"/>
        <w:jc w:val="both"/>
        <w:rPr>
          <w:b/>
          <w:color w:val="008000"/>
          <w:sz w:val="40"/>
          <w:szCs w:val="40"/>
          <w:lang w:val="be-BY"/>
        </w:rPr>
      </w:pPr>
    </w:p>
    <w:p w:rsidR="007F232D" w:rsidRDefault="007F232D" w:rsidP="007F232D">
      <w:pPr>
        <w:spacing w:after="0"/>
        <w:ind w:firstLine="709"/>
        <w:jc w:val="both"/>
        <w:rPr>
          <w:b/>
          <w:color w:val="008000"/>
          <w:sz w:val="40"/>
          <w:szCs w:val="40"/>
          <w:lang w:val="be-BY"/>
        </w:rPr>
      </w:pPr>
      <w:r>
        <w:rPr>
          <w:b/>
          <w:color w:val="008000"/>
          <w:sz w:val="40"/>
          <w:szCs w:val="40"/>
          <w:lang w:val="be-BY"/>
        </w:rPr>
        <w:br w:type="page"/>
      </w:r>
    </w:p>
    <w:p w:rsidR="007F232D" w:rsidRPr="006622FF" w:rsidRDefault="007F232D" w:rsidP="007F232D">
      <w:pPr>
        <w:pStyle w:val="2"/>
        <w:spacing w:before="0"/>
        <w:jc w:val="both"/>
        <w:rPr>
          <w:rFonts w:ascii="Times New Roman" w:hAnsi="Times New Roman"/>
          <w:color w:val="000080"/>
          <w:sz w:val="36"/>
          <w:szCs w:val="40"/>
          <w:lang w:val="be-BY"/>
        </w:rPr>
      </w:pPr>
      <w:bookmarkStart w:id="7" w:name="_Toc372975171"/>
      <w:r w:rsidRPr="006622FF">
        <w:rPr>
          <w:rFonts w:ascii="Times New Roman" w:hAnsi="Times New Roman"/>
          <w:color w:val="000080"/>
          <w:sz w:val="36"/>
          <w:szCs w:val="40"/>
          <w:lang w:val="be-BY"/>
        </w:rPr>
        <w:lastRenderedPageBreak/>
        <w:t>§3</w:t>
      </w:r>
      <w:r>
        <w:rPr>
          <w:rFonts w:ascii="Times New Roman" w:hAnsi="Times New Roman"/>
          <w:color w:val="000080"/>
          <w:sz w:val="36"/>
          <w:szCs w:val="40"/>
          <w:lang w:val="be-BY"/>
        </w:rPr>
        <w:t>.</w:t>
      </w:r>
      <w:r w:rsidRPr="006622FF">
        <w:rPr>
          <w:rFonts w:ascii="Times New Roman" w:hAnsi="Times New Roman"/>
          <w:color w:val="000080"/>
          <w:sz w:val="36"/>
          <w:szCs w:val="40"/>
          <w:lang w:val="be-BY"/>
        </w:rPr>
        <w:t xml:space="preserve"> Клімат. Рэкі, прытокі.</w:t>
      </w:r>
      <w:bookmarkEnd w:id="7"/>
    </w:p>
    <w:p w:rsidR="007F232D" w:rsidRPr="006622FF" w:rsidRDefault="007F232D" w:rsidP="007F232D">
      <w:pPr>
        <w:pStyle w:val="2"/>
        <w:spacing w:before="0"/>
        <w:jc w:val="both"/>
        <w:rPr>
          <w:rFonts w:ascii="Times New Roman" w:hAnsi="Times New Roman"/>
          <w:color w:val="000080"/>
          <w:sz w:val="36"/>
          <w:szCs w:val="40"/>
          <w:lang w:val="be-BY"/>
        </w:rPr>
      </w:pPr>
      <w:bookmarkStart w:id="8" w:name="_Toc372890783"/>
      <w:bookmarkStart w:id="9" w:name="_Toc372974875"/>
      <w:bookmarkStart w:id="10" w:name="_Toc372975172"/>
      <w:r w:rsidRPr="006622FF">
        <w:rPr>
          <w:rFonts w:ascii="Times New Roman" w:hAnsi="Times New Roman"/>
          <w:color w:val="000080"/>
          <w:sz w:val="36"/>
          <w:szCs w:val="40"/>
          <w:lang w:val="be-BY"/>
        </w:rPr>
        <w:t>Выкарыстанне ракі (гісторыя і сучаснасць)</w:t>
      </w:r>
      <w:bookmarkEnd w:id="8"/>
      <w:bookmarkEnd w:id="9"/>
      <w:bookmarkEnd w:id="10"/>
    </w:p>
    <w:p w:rsidR="003B0833" w:rsidRDefault="003B0833" w:rsidP="003B0833">
      <w:pPr>
        <w:tabs>
          <w:tab w:val="left" w:pos="1985"/>
        </w:tabs>
        <w:spacing w:after="0"/>
        <w:ind w:firstLine="4820"/>
        <w:jc w:val="both"/>
        <w:rPr>
          <w:b/>
          <w:color w:val="00B050"/>
          <w:sz w:val="28"/>
          <w:szCs w:val="28"/>
          <w:lang w:val="be-BY"/>
        </w:rPr>
      </w:pPr>
    </w:p>
    <w:p w:rsidR="003B0833" w:rsidRPr="00C73BEC" w:rsidRDefault="003B0833" w:rsidP="003B0833">
      <w:pPr>
        <w:tabs>
          <w:tab w:val="left" w:pos="1985"/>
        </w:tabs>
        <w:spacing w:after="0"/>
        <w:ind w:firstLine="4820"/>
        <w:jc w:val="both"/>
        <w:rPr>
          <w:b/>
          <w:color w:val="00B050"/>
          <w:sz w:val="28"/>
          <w:szCs w:val="28"/>
          <w:lang w:val="be-BY"/>
        </w:rPr>
      </w:pPr>
      <w:r>
        <w:rPr>
          <w:b/>
          <w:color w:val="00B050"/>
          <w:sz w:val="28"/>
          <w:szCs w:val="28"/>
          <w:lang w:val="be-BY"/>
        </w:rPr>
        <w:t>Сярэдняя школа №</w:t>
      </w:r>
      <w:r w:rsidRPr="00C73BEC">
        <w:rPr>
          <w:b/>
          <w:color w:val="00B050"/>
          <w:sz w:val="28"/>
          <w:szCs w:val="28"/>
          <w:lang w:val="be-BY"/>
        </w:rPr>
        <w:t>5, Карнеева Н.А.</w:t>
      </w:r>
    </w:p>
    <w:p w:rsidR="007F232D" w:rsidRDefault="007F232D" w:rsidP="007F232D">
      <w:pPr>
        <w:spacing w:after="0"/>
        <w:ind w:firstLine="709"/>
        <w:jc w:val="both"/>
        <w:rPr>
          <w:rFonts w:ascii="Times New Roman" w:hAnsi="Times New Roman"/>
          <w:b/>
          <w:i/>
          <w:color w:val="00B050"/>
          <w:sz w:val="28"/>
          <w:szCs w:val="28"/>
          <w:u w:val="single"/>
          <w:lang w:val="be-BY"/>
        </w:rPr>
      </w:pPr>
    </w:p>
    <w:p w:rsidR="007F232D" w:rsidRPr="000356C0" w:rsidRDefault="007F232D" w:rsidP="007F232D">
      <w:pPr>
        <w:spacing w:after="0"/>
        <w:ind w:firstLine="709"/>
        <w:jc w:val="both"/>
        <w:rPr>
          <w:rFonts w:ascii="Times New Roman" w:hAnsi="Times New Roman"/>
          <w:b/>
          <w:i/>
          <w:color w:val="00B050"/>
          <w:sz w:val="28"/>
          <w:szCs w:val="28"/>
          <w:u w:val="single"/>
          <w:lang w:val="be-BY"/>
        </w:rPr>
      </w:pPr>
      <w:r>
        <w:rPr>
          <w:rFonts w:ascii="Times New Roman" w:hAnsi="Times New Roman"/>
          <w:b/>
          <w:i/>
          <w:color w:val="00B050"/>
          <w:sz w:val="28"/>
          <w:szCs w:val="28"/>
          <w:u w:val="single"/>
          <w:lang w:val="be-BY"/>
        </w:rPr>
        <w:t>Узгадайце</w:t>
      </w:r>
      <w:r w:rsidRPr="000356C0">
        <w:rPr>
          <w:rFonts w:ascii="Times New Roman" w:hAnsi="Times New Roman"/>
          <w:b/>
          <w:i/>
          <w:color w:val="00B050"/>
          <w:sz w:val="28"/>
          <w:szCs w:val="28"/>
          <w:u w:val="single"/>
        </w:rPr>
        <w:t xml:space="preserve">:  </w:t>
      </w:r>
    </w:p>
    <w:p w:rsidR="007F232D" w:rsidRDefault="007F232D" w:rsidP="007F232D">
      <w:pPr>
        <w:spacing w:after="0"/>
        <w:ind w:firstLine="709"/>
        <w:jc w:val="both"/>
        <w:rPr>
          <w:rFonts w:ascii="Times New Roman" w:hAnsi="Times New Roman"/>
          <w:sz w:val="28"/>
          <w:szCs w:val="32"/>
          <w:lang w:val="be-BY"/>
        </w:rPr>
      </w:pPr>
      <w:r>
        <w:rPr>
          <w:rFonts w:ascii="Times New Roman" w:hAnsi="Times New Roman"/>
          <w:sz w:val="32"/>
          <w:szCs w:val="32"/>
          <w:lang w:val="be-BY"/>
        </w:rPr>
        <w:t>1.</w:t>
      </w:r>
      <w:r w:rsidRPr="00DE6C43">
        <w:rPr>
          <w:rFonts w:ascii="Times New Roman" w:hAnsi="Times New Roman"/>
          <w:b/>
          <w:i/>
          <w:sz w:val="32"/>
          <w:szCs w:val="32"/>
          <w:lang w:val="be-BY"/>
        </w:rPr>
        <w:t xml:space="preserve"> </w:t>
      </w:r>
      <w:r>
        <w:rPr>
          <w:rFonts w:ascii="Times New Roman" w:hAnsi="Times New Roman"/>
          <w:sz w:val="28"/>
          <w:szCs w:val="32"/>
          <w:lang w:val="be-BY"/>
        </w:rPr>
        <w:t>Н</w:t>
      </w:r>
      <w:r w:rsidRPr="00F27325">
        <w:rPr>
          <w:rFonts w:ascii="Times New Roman" w:hAnsi="Times New Roman"/>
          <w:sz w:val="28"/>
          <w:szCs w:val="32"/>
          <w:lang w:val="be-BY"/>
        </w:rPr>
        <w:t>а якіх рэках рамешчаны горад Полацк?</w:t>
      </w:r>
      <w:r>
        <w:rPr>
          <w:rFonts w:ascii="Times New Roman" w:hAnsi="Times New Roman"/>
          <w:sz w:val="28"/>
          <w:szCs w:val="32"/>
          <w:lang w:val="be-BY"/>
        </w:rPr>
        <w:t xml:space="preserve"> </w:t>
      </w:r>
      <w:r w:rsidRPr="00F27325">
        <w:rPr>
          <w:rFonts w:ascii="Times New Roman" w:hAnsi="Times New Roman"/>
          <w:sz w:val="28"/>
          <w:szCs w:val="32"/>
          <w:lang w:val="be-BY"/>
        </w:rPr>
        <w:t xml:space="preserve"> Знайдзіце наш  горад на карце.</w:t>
      </w:r>
    </w:p>
    <w:p w:rsidR="007F232D" w:rsidRPr="00F27325" w:rsidRDefault="007F232D" w:rsidP="007F232D">
      <w:pPr>
        <w:spacing w:after="0"/>
        <w:ind w:firstLine="709"/>
        <w:jc w:val="both"/>
        <w:rPr>
          <w:rFonts w:ascii="Times New Roman" w:hAnsi="Times New Roman"/>
          <w:sz w:val="28"/>
          <w:szCs w:val="32"/>
          <w:lang w:val="be-BY"/>
        </w:rPr>
      </w:pPr>
    </w:p>
    <w:p w:rsidR="007F232D" w:rsidRPr="00B54DEE" w:rsidRDefault="007F232D" w:rsidP="007F232D">
      <w:pPr>
        <w:spacing w:after="0"/>
        <w:ind w:firstLine="709"/>
        <w:jc w:val="both"/>
        <w:rPr>
          <w:rFonts w:ascii="Times New Roman" w:hAnsi="Times New Roman"/>
          <w:b/>
          <w:i/>
          <w:color w:val="1F497D" w:themeColor="text2"/>
          <w:sz w:val="32"/>
          <w:szCs w:val="32"/>
          <w:u w:val="single"/>
          <w:lang w:val="be-BY"/>
        </w:rPr>
      </w:pPr>
      <w:r w:rsidRPr="00B54DEE">
        <w:rPr>
          <w:rFonts w:ascii="Times New Roman" w:hAnsi="Times New Roman"/>
          <w:b/>
          <w:i/>
          <w:color w:val="1F497D" w:themeColor="text2"/>
          <w:sz w:val="32"/>
          <w:szCs w:val="32"/>
          <w:u w:val="single"/>
          <w:lang w:val="be-BY"/>
        </w:rPr>
        <w:t>1. Клімат Полацка.</w:t>
      </w:r>
    </w:p>
    <w:p w:rsidR="007F232D" w:rsidRPr="00DE6C43" w:rsidRDefault="007F232D" w:rsidP="007F232D">
      <w:pPr>
        <w:spacing w:after="0"/>
        <w:ind w:firstLine="709"/>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688960" behindDoc="0" locked="0" layoutInCell="1" allowOverlap="1" wp14:anchorId="30FBD8F2" wp14:editId="48BE777B">
            <wp:simplePos x="0" y="0"/>
            <wp:positionH relativeFrom="column">
              <wp:posOffset>158115</wp:posOffset>
            </wp:positionH>
            <wp:positionV relativeFrom="paragraph">
              <wp:posOffset>168910</wp:posOffset>
            </wp:positionV>
            <wp:extent cx="2343150" cy="1923415"/>
            <wp:effectExtent l="0" t="0" r="0" b="0"/>
            <wp:wrapSquare wrapText="bothSides"/>
            <wp:docPr id="174" name="Рисунок 9" descr="IMG_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G_0810"/>
                    <pic:cNvPicPr>
                      <a:picLocks noChangeAspect="1" noChangeArrowheads="1"/>
                    </pic:cNvPicPr>
                  </pic:nvPicPr>
                  <pic:blipFill>
                    <a:blip r:embed="rId18" cstate="print"/>
                    <a:srcRect/>
                    <a:stretch>
                      <a:fillRect/>
                    </a:stretch>
                  </pic:blipFill>
                  <pic:spPr bwMode="auto">
                    <a:xfrm>
                      <a:off x="0" y="0"/>
                      <a:ext cx="2343150" cy="192341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E6C43">
        <w:rPr>
          <w:rFonts w:ascii="Times New Roman" w:hAnsi="Times New Roman"/>
          <w:sz w:val="28"/>
          <w:szCs w:val="28"/>
          <w:lang w:val="be-BY"/>
        </w:rPr>
        <w:t>Клімат Полацка, як і ўвогуле Беларусі фарміруецца пад уплывам паветраных мас, якія прыходзяць з Атлантычнага акіяна. Але часам да нас “залятаюць” паветраныя масы з Арктыкі і Міжземнага мора.</w:t>
      </w:r>
      <w:r w:rsidRPr="00DE6C43">
        <w:rPr>
          <w:rFonts w:ascii="Times New Roman" w:hAnsi="Times New Roman"/>
          <w:b/>
          <w:i/>
          <w:sz w:val="32"/>
          <w:szCs w:val="32"/>
          <w:lang w:val="be-BY"/>
        </w:rPr>
        <w:t xml:space="preserve"> </w:t>
      </w:r>
    </w:p>
    <w:p w:rsidR="007F232D" w:rsidRPr="00DE6C43" w:rsidRDefault="007F232D" w:rsidP="007F232D">
      <w:pPr>
        <w:spacing w:after="0"/>
        <w:ind w:firstLine="709"/>
        <w:jc w:val="both"/>
        <w:rPr>
          <w:rFonts w:ascii="Times New Roman" w:hAnsi="Times New Roman"/>
          <w:sz w:val="28"/>
          <w:szCs w:val="28"/>
          <w:lang w:val="be-BY"/>
        </w:rPr>
      </w:pPr>
      <w:r w:rsidRPr="00DE6C43">
        <w:rPr>
          <w:rFonts w:ascii="Times New Roman" w:hAnsi="Times New Roman"/>
          <w:sz w:val="28"/>
          <w:szCs w:val="28"/>
          <w:lang w:val="be-BY"/>
        </w:rPr>
        <w:t>Горад Полацк размешчаны ў паўночнай кліматычнай вобласці, якая характарызуецца як умерана-цёплая і вільготная.</w:t>
      </w:r>
    </w:p>
    <w:p w:rsidR="007F232D" w:rsidRPr="00DE6C43" w:rsidRDefault="007F232D" w:rsidP="007F232D">
      <w:pPr>
        <w:spacing w:after="0"/>
        <w:ind w:firstLine="709"/>
        <w:jc w:val="both"/>
        <w:rPr>
          <w:rFonts w:ascii="Times New Roman" w:hAnsi="Times New Roman"/>
          <w:sz w:val="28"/>
          <w:szCs w:val="28"/>
          <w:lang w:val="be-BY"/>
        </w:rPr>
      </w:pPr>
      <w:r w:rsidRPr="00DE6C43">
        <w:rPr>
          <w:rFonts w:ascii="Times New Roman" w:hAnsi="Times New Roman"/>
          <w:sz w:val="28"/>
          <w:szCs w:val="28"/>
          <w:lang w:val="be-BY"/>
        </w:rPr>
        <w:t>На поўначы на працягу ўсяго года назіраецца больш нізкая тэмпература паветра. Вясна і лета пачынаецца і заканчваецца тут раней, чым у іншых абласцях. Значная воблачнасць і вецер прыносяць больш атмасферных ападкаў.</w:t>
      </w:r>
    </w:p>
    <w:p w:rsidR="007F232D" w:rsidRPr="00DE6C43" w:rsidRDefault="007F232D" w:rsidP="007F232D">
      <w:pPr>
        <w:spacing w:after="0"/>
        <w:ind w:firstLine="709"/>
        <w:jc w:val="both"/>
        <w:rPr>
          <w:rFonts w:ascii="Times New Roman" w:hAnsi="Times New Roman"/>
          <w:sz w:val="28"/>
          <w:szCs w:val="28"/>
          <w:lang w:val="be-BY"/>
        </w:rPr>
      </w:pPr>
      <w:r w:rsidRPr="00DE6C43">
        <w:rPr>
          <w:rFonts w:ascii="Times New Roman" w:hAnsi="Times New Roman"/>
          <w:sz w:val="28"/>
          <w:szCs w:val="28"/>
          <w:lang w:val="be-BY"/>
        </w:rPr>
        <w:t>Часцей за ўсё выпадае ападкаў зімой і восенню (лістапад-студзень). Летам ападкі выпадаюць радзей, але іх інтэнсіўнасць значна большая. Яны даволі часта суправаджаюцца навальніцамі, рэдка ападкі выпадаюць у выглядзе граду.</w:t>
      </w:r>
    </w:p>
    <w:p w:rsidR="007F232D" w:rsidRPr="00DE6C43" w:rsidRDefault="007F232D" w:rsidP="007F232D">
      <w:pPr>
        <w:spacing w:after="0"/>
        <w:ind w:firstLine="709"/>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689984" behindDoc="0" locked="0" layoutInCell="1" allowOverlap="1" wp14:anchorId="4DFA9308" wp14:editId="20E78295">
            <wp:simplePos x="0" y="0"/>
            <wp:positionH relativeFrom="column">
              <wp:posOffset>3320415</wp:posOffset>
            </wp:positionH>
            <wp:positionV relativeFrom="paragraph">
              <wp:posOffset>52070</wp:posOffset>
            </wp:positionV>
            <wp:extent cx="2590800" cy="1835785"/>
            <wp:effectExtent l="0" t="0" r="0" b="0"/>
            <wp:wrapSquare wrapText="bothSides"/>
            <wp:docPr id="173" name="Рисунок 10" descr="Изменение размера Изображение 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Изменение размера Изображение 064"/>
                    <pic:cNvPicPr>
                      <a:picLocks noChangeAspect="1" noChangeArrowheads="1"/>
                    </pic:cNvPicPr>
                  </pic:nvPicPr>
                  <pic:blipFill>
                    <a:blip r:embed="rId19"/>
                    <a:srcRect l="7275" t="3046" r="5922" b="5330"/>
                    <a:stretch>
                      <a:fillRect/>
                    </a:stretch>
                  </pic:blipFill>
                  <pic:spPr bwMode="auto">
                    <a:xfrm>
                      <a:off x="0" y="0"/>
                      <a:ext cx="2590800" cy="183578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E6C43">
        <w:rPr>
          <w:rFonts w:ascii="Times New Roman" w:hAnsi="Times New Roman"/>
          <w:sz w:val="28"/>
          <w:szCs w:val="28"/>
          <w:lang w:val="be-BY"/>
        </w:rPr>
        <w:t>Зімой ападкі выпадаюць у выглядзе снегу і ўтвараюць снежны покрыў.</w:t>
      </w:r>
    </w:p>
    <w:p w:rsidR="007F232D" w:rsidRPr="00DE6C43" w:rsidRDefault="007F232D" w:rsidP="007F232D">
      <w:pPr>
        <w:spacing w:after="0"/>
        <w:ind w:firstLine="709"/>
        <w:jc w:val="both"/>
        <w:rPr>
          <w:rFonts w:ascii="Times New Roman" w:hAnsi="Times New Roman"/>
          <w:sz w:val="28"/>
          <w:szCs w:val="28"/>
          <w:lang w:val="be-BY"/>
        </w:rPr>
      </w:pPr>
      <w:r w:rsidRPr="00DE6C43">
        <w:rPr>
          <w:rFonts w:ascii="Times New Roman" w:hAnsi="Times New Roman"/>
          <w:sz w:val="28"/>
          <w:szCs w:val="28"/>
          <w:lang w:val="be-BY"/>
        </w:rPr>
        <w:t>Для нашай тэрыторыі характэрна павышаная вільготнасць паветра на працягу года. З высокай вільготнасцю звязана значная воблачнасць і частыя туманы.</w:t>
      </w:r>
    </w:p>
    <w:p w:rsidR="007F232D" w:rsidRPr="00DE6C43" w:rsidRDefault="007F232D" w:rsidP="007F232D">
      <w:pPr>
        <w:spacing w:after="0"/>
        <w:ind w:firstLine="709"/>
        <w:jc w:val="both"/>
        <w:rPr>
          <w:rFonts w:ascii="Times New Roman" w:hAnsi="Times New Roman"/>
          <w:sz w:val="28"/>
          <w:szCs w:val="28"/>
          <w:lang w:val="be-BY"/>
        </w:rPr>
      </w:pPr>
      <w:r w:rsidRPr="00DE6C43">
        <w:rPr>
          <w:rFonts w:ascii="Times New Roman" w:hAnsi="Times New Roman"/>
          <w:sz w:val="28"/>
          <w:szCs w:val="28"/>
          <w:lang w:val="be-BY"/>
        </w:rPr>
        <w:t xml:space="preserve">Самым халодным месяцам лічыцца студзень, а самым цёплым – ліпень. Сярэдняя тэмпература самага цёплага месяца – ліпеня складае ад +17 да +19º. </w:t>
      </w:r>
      <w:r w:rsidRPr="00DE6C43">
        <w:rPr>
          <w:rFonts w:ascii="Times New Roman" w:hAnsi="Times New Roman"/>
          <w:sz w:val="28"/>
          <w:szCs w:val="28"/>
          <w:lang w:val="be-BY"/>
        </w:rPr>
        <w:lastRenderedPageBreak/>
        <w:t>У асобныя дні тэмпература паветра павышаеецца да +28 - +32º. У канцы жніўня ў паўночных раёнах (Віцебская вобласць) ужо магчымы замаразкі. Восенню магчымы перыяды кароткачасовага звароту цяпла – так званага “бабінага лета”. У асобныя перыяды зімы амаль кожны год тэмпература паніжаецца да -22 - 30º. У сярэднім за зіму назіраецца 8-9 перыядаў адліг.</w:t>
      </w:r>
    </w:p>
    <w:p w:rsidR="007F232D" w:rsidRPr="00DE6C43" w:rsidRDefault="007F232D" w:rsidP="007F232D">
      <w:pPr>
        <w:spacing w:after="0"/>
        <w:ind w:firstLine="709"/>
        <w:jc w:val="both"/>
        <w:rPr>
          <w:rFonts w:ascii="Times New Roman" w:hAnsi="Times New Roman"/>
          <w:sz w:val="28"/>
          <w:szCs w:val="28"/>
          <w:lang w:val="be-BY"/>
        </w:rPr>
      </w:pPr>
      <w:r w:rsidRPr="00DE6C43">
        <w:rPr>
          <w:rFonts w:ascii="Times New Roman" w:hAnsi="Times New Roman"/>
          <w:sz w:val="28"/>
          <w:szCs w:val="28"/>
          <w:lang w:val="be-BY"/>
        </w:rPr>
        <w:t>Для Віцебскай вобласці характэрны заходнія вятры</w:t>
      </w:r>
      <w:r>
        <w:rPr>
          <w:rFonts w:ascii="Times New Roman" w:hAnsi="Times New Roman"/>
          <w:sz w:val="28"/>
          <w:szCs w:val="28"/>
          <w:lang w:val="be-BY"/>
        </w:rPr>
        <w:t xml:space="preserve"> </w:t>
      </w:r>
      <w:r w:rsidRPr="00DE6C43">
        <w:rPr>
          <w:rFonts w:ascii="Times New Roman" w:hAnsi="Times New Roman"/>
          <w:sz w:val="28"/>
          <w:szCs w:val="28"/>
          <w:lang w:val="be-BY"/>
        </w:rPr>
        <w:t>(Сярэднегадовая хуткасць ветру складае 3,3 м⁄ с.). Зімой і летам накірунакі вятроў крыху змяняюцца. Зімой пераважаюць паўднёва-заходнія вятры, а летам паўночна-заходнія. З гэтым звязаны пахмурнае надвор’е і дажджы летам, снег і адліга – зімой. Вятры з усходу прыносяць сухое надвор’е зімой і летам, паўночныя вятры выклікаюць познія вясеннія і раннія асеннія замаразкі, моцныя маразы зімой.</w:t>
      </w:r>
    </w:p>
    <w:p w:rsidR="007F232D" w:rsidRPr="00DE6C43" w:rsidRDefault="007F232D" w:rsidP="007F232D">
      <w:pPr>
        <w:spacing w:after="0"/>
        <w:ind w:firstLine="709"/>
        <w:jc w:val="both"/>
        <w:rPr>
          <w:rFonts w:ascii="Times New Roman" w:hAnsi="Times New Roman"/>
          <w:sz w:val="28"/>
          <w:szCs w:val="28"/>
          <w:lang w:val="be-BY"/>
        </w:rPr>
      </w:pPr>
      <w:r w:rsidRPr="00DE6C43">
        <w:rPr>
          <w:rFonts w:ascii="Times New Roman" w:hAnsi="Times New Roman"/>
          <w:sz w:val="28"/>
          <w:szCs w:val="28"/>
          <w:lang w:val="be-BY"/>
        </w:rPr>
        <w:t>За апошнія 100 гадоў на тэрыторыі Беларусі назіраліся тры перыяды пацяплення, якія змяняліся пахаладаннем.</w:t>
      </w:r>
    </w:p>
    <w:p w:rsidR="007F232D" w:rsidRPr="00DE6C43" w:rsidRDefault="007F232D" w:rsidP="007F232D">
      <w:pPr>
        <w:spacing w:after="0"/>
        <w:ind w:firstLine="709"/>
        <w:jc w:val="both"/>
        <w:rPr>
          <w:rFonts w:ascii="Times New Roman" w:hAnsi="Times New Roman"/>
          <w:sz w:val="28"/>
          <w:szCs w:val="28"/>
          <w:lang w:val="be-BY"/>
        </w:rPr>
      </w:pPr>
      <w:r w:rsidRPr="00DE6C43">
        <w:rPr>
          <w:rFonts w:ascii="Times New Roman" w:hAnsi="Times New Roman"/>
          <w:sz w:val="28"/>
          <w:szCs w:val="28"/>
          <w:lang w:val="be-BY"/>
        </w:rPr>
        <w:t>На тэрыторыі Беларусі фарміруецца ўмерана-кантынентальны клімат. Асноўнымі фактарамі, якія ўплываюць на фарміраванне клімата ў Беларусі, з’яўляюцца геаграфічнае становішча і рэльеф.</w:t>
      </w:r>
    </w:p>
    <w:p w:rsidR="007F232D" w:rsidRDefault="007F232D" w:rsidP="007F232D">
      <w:pPr>
        <w:spacing w:after="0"/>
        <w:ind w:firstLine="709"/>
        <w:jc w:val="both"/>
        <w:rPr>
          <w:rFonts w:ascii="Times New Roman" w:hAnsi="Times New Roman"/>
          <w:color w:val="339933"/>
          <w:sz w:val="28"/>
          <w:szCs w:val="28"/>
          <w:lang w:val="be-BY"/>
        </w:rPr>
      </w:pPr>
    </w:p>
    <w:p w:rsidR="007F232D" w:rsidRPr="00B54DEE" w:rsidRDefault="007F232D" w:rsidP="007F232D">
      <w:pPr>
        <w:spacing w:after="0"/>
        <w:ind w:firstLine="709"/>
        <w:jc w:val="both"/>
        <w:rPr>
          <w:rFonts w:ascii="Times New Roman" w:hAnsi="Times New Roman"/>
          <w:color w:val="339933"/>
          <w:sz w:val="28"/>
          <w:szCs w:val="28"/>
          <w:lang w:val="be-BY"/>
        </w:rPr>
      </w:pPr>
      <w:r w:rsidRPr="00B54DEE">
        <w:rPr>
          <w:rFonts w:ascii="Times New Roman" w:hAnsi="Times New Roman"/>
          <w:color w:val="339933"/>
          <w:sz w:val="28"/>
          <w:szCs w:val="28"/>
          <w:lang w:val="be-BY"/>
        </w:rPr>
        <w:t>Асаблівасці клімата абумоўлены:</w:t>
      </w:r>
    </w:p>
    <w:p w:rsidR="007F232D" w:rsidRPr="00DE6C43" w:rsidRDefault="007F232D" w:rsidP="007F232D">
      <w:pPr>
        <w:numPr>
          <w:ilvl w:val="0"/>
          <w:numId w:val="5"/>
        </w:numPr>
        <w:spacing w:after="0"/>
        <w:ind w:left="0" w:firstLine="709"/>
        <w:jc w:val="both"/>
        <w:rPr>
          <w:rFonts w:ascii="Times New Roman" w:hAnsi="Times New Roman"/>
          <w:sz w:val="28"/>
          <w:szCs w:val="28"/>
          <w:lang w:val="be-BY"/>
        </w:rPr>
      </w:pPr>
      <w:r w:rsidRPr="00DE6C43">
        <w:rPr>
          <w:rFonts w:ascii="Times New Roman" w:hAnsi="Times New Roman"/>
          <w:sz w:val="28"/>
          <w:szCs w:val="28"/>
          <w:lang w:val="be-BY"/>
        </w:rPr>
        <w:t>размяшчэннем тэрыторыі рэспублікі ва ўмераных шыротах;</w:t>
      </w:r>
    </w:p>
    <w:p w:rsidR="007F232D" w:rsidRPr="00DE6C43" w:rsidRDefault="007F232D" w:rsidP="007F232D">
      <w:pPr>
        <w:numPr>
          <w:ilvl w:val="0"/>
          <w:numId w:val="5"/>
        </w:numPr>
        <w:spacing w:after="0"/>
        <w:ind w:left="0" w:firstLine="709"/>
        <w:jc w:val="both"/>
        <w:rPr>
          <w:rFonts w:ascii="Times New Roman" w:hAnsi="Times New Roman"/>
          <w:sz w:val="28"/>
          <w:szCs w:val="28"/>
          <w:lang w:val="be-BY"/>
        </w:rPr>
      </w:pPr>
      <w:r w:rsidRPr="00DE6C43">
        <w:rPr>
          <w:rFonts w:ascii="Times New Roman" w:hAnsi="Times New Roman"/>
          <w:sz w:val="28"/>
          <w:szCs w:val="28"/>
          <w:lang w:val="be-BY"/>
        </w:rPr>
        <w:t>пераважнасцю раўнінага рэльефа;</w:t>
      </w:r>
    </w:p>
    <w:p w:rsidR="007F232D" w:rsidRPr="00DE6C43" w:rsidRDefault="007F232D" w:rsidP="007F232D">
      <w:pPr>
        <w:numPr>
          <w:ilvl w:val="0"/>
          <w:numId w:val="5"/>
        </w:numPr>
        <w:spacing w:after="0"/>
        <w:ind w:left="0" w:firstLine="709"/>
        <w:jc w:val="both"/>
        <w:rPr>
          <w:rFonts w:ascii="Times New Roman" w:hAnsi="Times New Roman"/>
          <w:sz w:val="28"/>
          <w:szCs w:val="28"/>
          <w:lang w:val="be-BY"/>
        </w:rPr>
      </w:pPr>
      <w:r w:rsidRPr="00DE6C43">
        <w:rPr>
          <w:rFonts w:ascii="Times New Roman" w:hAnsi="Times New Roman"/>
          <w:sz w:val="28"/>
          <w:szCs w:val="28"/>
          <w:lang w:val="be-BY"/>
        </w:rPr>
        <w:t>блізкасцю Атлантычнага акіяна;</w:t>
      </w:r>
    </w:p>
    <w:p w:rsidR="007F232D" w:rsidRPr="00DE6C43" w:rsidRDefault="007F232D" w:rsidP="007F232D">
      <w:pPr>
        <w:numPr>
          <w:ilvl w:val="0"/>
          <w:numId w:val="5"/>
        </w:numPr>
        <w:spacing w:after="0"/>
        <w:ind w:left="0" w:firstLine="709"/>
        <w:jc w:val="both"/>
        <w:rPr>
          <w:rFonts w:ascii="Times New Roman" w:hAnsi="Times New Roman"/>
          <w:sz w:val="28"/>
          <w:szCs w:val="28"/>
          <w:lang w:val="be-BY"/>
        </w:rPr>
      </w:pPr>
      <w:r w:rsidRPr="00DE6C43">
        <w:rPr>
          <w:rFonts w:ascii="Times New Roman" w:hAnsi="Times New Roman"/>
          <w:sz w:val="28"/>
          <w:szCs w:val="28"/>
          <w:lang w:val="be-BY"/>
        </w:rPr>
        <w:t>адсутнасцю вялікіх горных перашкод на шляху паветраных мас на суседніх з рэспублікай тэрыторыях.</w:t>
      </w:r>
    </w:p>
    <w:p w:rsidR="007F232D" w:rsidRPr="00DE6C43" w:rsidRDefault="007F232D" w:rsidP="007F232D">
      <w:pPr>
        <w:spacing w:after="0"/>
        <w:ind w:firstLine="709"/>
        <w:jc w:val="both"/>
        <w:rPr>
          <w:rFonts w:ascii="Times New Roman" w:hAnsi="Times New Roman"/>
          <w:sz w:val="28"/>
          <w:szCs w:val="28"/>
          <w:lang w:val="be-BY"/>
        </w:rPr>
      </w:pPr>
      <w:r w:rsidRPr="00DE6C43">
        <w:rPr>
          <w:rFonts w:ascii="Times New Roman" w:hAnsi="Times New Roman"/>
          <w:sz w:val="28"/>
          <w:szCs w:val="28"/>
          <w:lang w:val="be-BY"/>
        </w:rPr>
        <w:t>Назіраючы за надвор’ем, чалавек склаў шмат прыкмет, па якіх можна прадказаць змяненне надвор’я. Але ў наш век людзі ўжо не прадказваюць надвор’е па прыкметах, а карыстаюцца штодзённымі зводкамі гідраметэаралагічнай службы.</w:t>
      </w:r>
    </w:p>
    <w:p w:rsidR="007F232D" w:rsidRDefault="007F232D" w:rsidP="007F232D">
      <w:pPr>
        <w:spacing w:after="0"/>
        <w:ind w:firstLine="709"/>
        <w:jc w:val="both"/>
        <w:rPr>
          <w:rFonts w:ascii="Times New Roman" w:hAnsi="Times New Roman"/>
          <w:sz w:val="28"/>
          <w:lang w:val="be-BY"/>
        </w:rPr>
      </w:pPr>
      <w:r w:rsidRPr="00DE6C43">
        <w:rPr>
          <w:rFonts w:ascii="Times New Roman" w:hAnsi="Times New Roman"/>
          <w:sz w:val="28"/>
          <w:lang w:val="be-BY"/>
        </w:rPr>
        <w:t xml:space="preserve">Самыя старажытныя зветкі пра кліматычныя ўмовы і звязаныя з гэтым прыродныя з’явы  на тэрыторыі Беларусі зафіксаваны ў  летапісах, апісаннях падарожнікаў і іншых крыніцах, пачынаючы з </w:t>
      </w:r>
      <w:r w:rsidRPr="00DE6C43">
        <w:rPr>
          <w:rFonts w:ascii="Times New Roman" w:hAnsi="Times New Roman"/>
          <w:sz w:val="28"/>
          <w:lang w:val="en-US"/>
        </w:rPr>
        <w:t>IX</w:t>
      </w:r>
      <w:r w:rsidRPr="00DE6C43">
        <w:rPr>
          <w:rFonts w:ascii="Times New Roman" w:hAnsi="Times New Roman"/>
          <w:sz w:val="28"/>
          <w:lang w:val="be-BY"/>
        </w:rPr>
        <w:t xml:space="preserve"> – </w:t>
      </w:r>
      <w:r w:rsidRPr="00DE6C43">
        <w:rPr>
          <w:rFonts w:ascii="Times New Roman" w:hAnsi="Times New Roman"/>
          <w:sz w:val="28"/>
          <w:lang w:val="en-US"/>
        </w:rPr>
        <w:t>X</w:t>
      </w:r>
      <w:r w:rsidRPr="00DE6C43">
        <w:rPr>
          <w:rFonts w:ascii="Times New Roman" w:hAnsi="Times New Roman"/>
          <w:sz w:val="28"/>
          <w:lang w:val="be-BY"/>
        </w:rPr>
        <w:t xml:space="preserve">  стагоддзяў.</w:t>
      </w:r>
    </w:p>
    <w:p w:rsidR="007F232D" w:rsidRPr="00DE6C43" w:rsidRDefault="007F232D" w:rsidP="007F232D">
      <w:pPr>
        <w:spacing w:after="0"/>
        <w:ind w:firstLine="709"/>
        <w:jc w:val="both"/>
        <w:rPr>
          <w:rFonts w:ascii="Times New Roman" w:hAnsi="Times New Roman"/>
          <w:sz w:val="28"/>
          <w:lang w:val="be-BY"/>
        </w:rPr>
      </w:pPr>
    </w:p>
    <w:p w:rsidR="007F232D" w:rsidRPr="00B54DEE" w:rsidRDefault="007F232D" w:rsidP="007F232D">
      <w:pPr>
        <w:spacing w:after="0"/>
        <w:ind w:firstLine="709"/>
        <w:jc w:val="both"/>
        <w:rPr>
          <w:rFonts w:ascii="Times New Roman" w:hAnsi="Times New Roman"/>
          <w:b/>
          <w:i/>
          <w:color w:val="1F497D" w:themeColor="text2"/>
          <w:sz w:val="32"/>
          <w:szCs w:val="32"/>
          <w:u w:val="single"/>
          <w:lang w:val="be-BY"/>
        </w:rPr>
      </w:pPr>
      <w:r w:rsidRPr="00B54DEE">
        <w:rPr>
          <w:rFonts w:ascii="Times New Roman" w:hAnsi="Times New Roman"/>
          <w:b/>
          <w:i/>
          <w:color w:val="1F497D" w:themeColor="text2"/>
          <w:sz w:val="32"/>
          <w:szCs w:val="32"/>
          <w:u w:val="single"/>
          <w:lang w:val="be-BY"/>
        </w:rPr>
        <w:t>2. Гідраметэаралагічная станцыя.</w:t>
      </w:r>
    </w:p>
    <w:p w:rsidR="007F232D" w:rsidRPr="00DE6C43" w:rsidRDefault="007F232D" w:rsidP="007F232D">
      <w:pPr>
        <w:spacing w:after="0"/>
        <w:ind w:firstLine="709"/>
        <w:jc w:val="both"/>
        <w:rPr>
          <w:rFonts w:ascii="Times New Roman" w:hAnsi="Times New Roman"/>
          <w:sz w:val="28"/>
          <w:lang w:val="be-BY"/>
        </w:rPr>
      </w:pPr>
      <w:r w:rsidRPr="00DE6C43">
        <w:rPr>
          <w:rFonts w:ascii="Times New Roman" w:hAnsi="Times New Roman"/>
          <w:sz w:val="28"/>
          <w:lang w:val="be-BY"/>
        </w:rPr>
        <w:t>Гідраметэаралагічная станцыя ў Полацку з’явілася ў  1885 годзе пры настаўніцкай семінарыі, размешчанай у цэнтры горада. З 1909 года станцыя арганізавана пры Полацкім кадзецкім корпусе, метыяпляцоўкі размяшчаліся ў заходняй частцы горада, на ўзвышаным беразе  Заходняй Дзвіны. Назіранні тут праводзіліся да 1-й сусветнай вайны. З 1925 па 1941 гг. за надвор’ем назіраюць пры чыгуначнай станцыі горада Полацка.</w:t>
      </w:r>
    </w:p>
    <w:p w:rsidR="007F232D" w:rsidRPr="00DE6C43" w:rsidRDefault="007F232D" w:rsidP="007F232D">
      <w:pPr>
        <w:spacing w:after="0"/>
        <w:ind w:firstLine="709"/>
        <w:jc w:val="both"/>
        <w:rPr>
          <w:rFonts w:ascii="Times New Roman" w:hAnsi="Times New Roman"/>
          <w:sz w:val="28"/>
          <w:szCs w:val="28"/>
          <w:lang w:val="be-BY"/>
        </w:rPr>
      </w:pPr>
      <w:r w:rsidRPr="00DE6C43">
        <w:rPr>
          <w:rFonts w:ascii="Times New Roman" w:hAnsi="Times New Roman"/>
          <w:sz w:val="28"/>
          <w:lang w:val="be-BY"/>
        </w:rPr>
        <w:lastRenderedPageBreak/>
        <w:t>З 1970 года да сучаснасці станцыя размяшчаецца на паўднёва- заходняй ускраіне горада на параўнальна роўнай паверхні, каля аўтадарогі на горад Наваполацк. Спецыялісты назіраюць за зменамі ў надвор’і, даследуюць раку Заходняя Дзвіна і яе прытокі і г.д.</w:t>
      </w:r>
    </w:p>
    <w:p w:rsidR="007F232D" w:rsidRPr="00DE6C43" w:rsidRDefault="007F232D" w:rsidP="007F232D">
      <w:pPr>
        <w:spacing w:after="0"/>
        <w:ind w:firstLine="709"/>
        <w:jc w:val="both"/>
        <w:rPr>
          <w:rFonts w:ascii="Times New Roman" w:hAnsi="Times New Roman"/>
          <w:sz w:val="28"/>
          <w:szCs w:val="28"/>
          <w:lang w:val="be-BY"/>
        </w:rPr>
      </w:pPr>
      <w:r w:rsidRPr="00DE6C43">
        <w:rPr>
          <w:rFonts w:ascii="Times New Roman" w:hAnsi="Times New Roman"/>
          <w:sz w:val="28"/>
          <w:lang w:val="be-BY"/>
        </w:rPr>
        <w:t xml:space="preserve">2 снежня 2009 года  </w:t>
      </w:r>
      <w:r w:rsidRPr="00DE6C43">
        <w:rPr>
          <w:rFonts w:ascii="Times New Roman" w:hAnsi="Times New Roman"/>
          <w:sz w:val="28"/>
          <w:szCs w:val="28"/>
          <w:lang w:val="be-BY"/>
        </w:rPr>
        <w:t>гідраметэаралагічнай</w:t>
      </w:r>
      <w:r w:rsidRPr="00DE6C43">
        <w:rPr>
          <w:rFonts w:ascii="Times New Roman" w:hAnsi="Times New Roman"/>
          <w:sz w:val="28"/>
          <w:lang w:val="be-BY"/>
        </w:rPr>
        <w:t xml:space="preserve"> станцыі споўнілася 120 гад.</w:t>
      </w:r>
    </w:p>
    <w:p w:rsidR="007F232D" w:rsidRDefault="007F232D" w:rsidP="007F232D">
      <w:pPr>
        <w:spacing w:after="0"/>
        <w:ind w:firstLine="709"/>
        <w:jc w:val="both"/>
        <w:rPr>
          <w:rFonts w:ascii="Times New Roman" w:hAnsi="Times New Roman"/>
          <w:sz w:val="28"/>
          <w:lang w:val="be-BY"/>
        </w:rPr>
      </w:pPr>
      <w:r w:rsidRPr="00DE6C43">
        <w:rPr>
          <w:rFonts w:ascii="Times New Roman" w:hAnsi="Times New Roman"/>
          <w:sz w:val="28"/>
          <w:lang w:val="be-BY"/>
        </w:rPr>
        <w:t>Нягледзячы на некаторыя адмоўныя рысы, у цэлым клімат Полаччыны спрыяльны для вырошчвання сельскагаспадарчых і садовых культур. Умеранасць клімата спрыяе жыццю і дзейнасці чалавека.</w:t>
      </w:r>
    </w:p>
    <w:p w:rsidR="007F232D" w:rsidRPr="00DE6C43" w:rsidRDefault="007F232D" w:rsidP="007F232D">
      <w:pPr>
        <w:spacing w:after="0"/>
        <w:ind w:firstLine="709"/>
        <w:jc w:val="both"/>
        <w:rPr>
          <w:rFonts w:ascii="Times New Roman" w:hAnsi="Times New Roman"/>
          <w:sz w:val="28"/>
          <w:szCs w:val="28"/>
          <w:lang w:val="be-BY"/>
        </w:rPr>
      </w:pPr>
    </w:p>
    <w:p w:rsidR="007F232D" w:rsidRPr="00B54DEE" w:rsidRDefault="007F232D" w:rsidP="007F232D">
      <w:pPr>
        <w:spacing w:after="0"/>
        <w:ind w:firstLine="709"/>
        <w:jc w:val="both"/>
        <w:rPr>
          <w:rFonts w:ascii="Times New Roman" w:hAnsi="Times New Roman"/>
          <w:b/>
          <w:i/>
          <w:color w:val="1F497D" w:themeColor="text2"/>
          <w:sz w:val="28"/>
          <w:szCs w:val="28"/>
          <w:u w:val="single"/>
          <w:lang w:val="be-BY"/>
        </w:rPr>
      </w:pPr>
      <w:r w:rsidRPr="00B54DEE">
        <w:rPr>
          <w:rFonts w:ascii="Times New Roman" w:hAnsi="Times New Roman"/>
          <w:b/>
          <w:i/>
          <w:color w:val="1F497D" w:themeColor="text2"/>
          <w:sz w:val="32"/>
          <w:szCs w:val="28"/>
          <w:u w:val="single"/>
          <w:lang w:val="be-BY"/>
        </w:rPr>
        <w:t>3.  Рэкі  Полаччыны.</w:t>
      </w:r>
    </w:p>
    <w:p w:rsidR="007F232D" w:rsidRPr="00DE6C43" w:rsidRDefault="007F232D" w:rsidP="007F232D">
      <w:pPr>
        <w:spacing w:after="0"/>
        <w:ind w:firstLine="709"/>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691008" behindDoc="0" locked="0" layoutInCell="1" allowOverlap="1" wp14:anchorId="6C895E73" wp14:editId="6CF95730">
            <wp:simplePos x="0" y="0"/>
            <wp:positionH relativeFrom="column">
              <wp:posOffset>3157220</wp:posOffset>
            </wp:positionH>
            <wp:positionV relativeFrom="paragraph">
              <wp:posOffset>77470</wp:posOffset>
            </wp:positionV>
            <wp:extent cx="2724150" cy="2035810"/>
            <wp:effectExtent l="0" t="0" r="0" b="0"/>
            <wp:wrapSquare wrapText="bothSides"/>
            <wp:docPr id="172" name="Рисунок 11" descr="Изображение 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Изображение 035"/>
                    <pic:cNvPicPr>
                      <a:picLocks noChangeAspect="1" noChangeArrowheads="1"/>
                    </pic:cNvPicPr>
                  </pic:nvPicPr>
                  <pic:blipFill>
                    <a:blip r:embed="rId20" cstate="print"/>
                    <a:srcRect/>
                    <a:stretch>
                      <a:fillRect/>
                    </a:stretch>
                  </pic:blipFill>
                  <pic:spPr bwMode="auto">
                    <a:xfrm>
                      <a:off x="0" y="0"/>
                      <a:ext cx="2724150" cy="2035810"/>
                    </a:xfrm>
                    <a:prstGeom prst="ellipse">
                      <a:avLst/>
                    </a:prstGeom>
                    <a:ln>
                      <a:noFill/>
                    </a:ln>
                    <a:effectLst>
                      <a:softEdge rad="112500"/>
                    </a:effectLst>
                  </pic:spPr>
                </pic:pic>
              </a:graphicData>
            </a:graphic>
          </wp:anchor>
        </w:drawing>
      </w:r>
      <w:r w:rsidRPr="00DE6C43">
        <w:rPr>
          <w:rFonts w:ascii="Times New Roman" w:hAnsi="Times New Roman"/>
          <w:sz w:val="28"/>
          <w:szCs w:val="28"/>
          <w:lang w:val="be-BY"/>
        </w:rPr>
        <w:t>Вы ведаеце, што ў Беларусі шмат розных рэк. Галоўныя рэкі Беларусі: Дняпро, Прыпяць, Беразіна, Сож, Нёман, Заходняя Дзвіна. Менавіта на іх берагах першапачаткова сяліліся нашы продкі.</w:t>
      </w:r>
    </w:p>
    <w:p w:rsidR="007F232D" w:rsidRDefault="007F232D" w:rsidP="007F232D">
      <w:pPr>
        <w:spacing w:after="0"/>
        <w:ind w:firstLine="709"/>
        <w:jc w:val="both"/>
        <w:rPr>
          <w:rFonts w:ascii="Times New Roman" w:hAnsi="Times New Roman"/>
          <w:sz w:val="28"/>
          <w:szCs w:val="28"/>
          <w:lang w:val="be-BY"/>
        </w:rPr>
      </w:pPr>
      <w:r w:rsidRPr="00DE6C43">
        <w:rPr>
          <w:rFonts w:ascii="Times New Roman" w:hAnsi="Times New Roman"/>
          <w:sz w:val="28"/>
          <w:szCs w:val="28"/>
          <w:lang w:val="be-BY"/>
        </w:rPr>
        <w:t>Галоўнай воднай артэрыяй горада Полацка з’яўляецца рака Заходняя Дзвіна.  Заходняя Дзвіна з даўніх часоў служыла чалавеку як транспартная магістраль.</w:t>
      </w:r>
    </w:p>
    <w:p w:rsidR="007F232D" w:rsidRPr="00DE6C43" w:rsidRDefault="007F232D" w:rsidP="007F232D">
      <w:pPr>
        <w:spacing w:after="0"/>
        <w:ind w:firstLine="709"/>
        <w:jc w:val="both"/>
        <w:rPr>
          <w:rFonts w:ascii="Times New Roman" w:hAnsi="Times New Roman"/>
          <w:sz w:val="28"/>
          <w:szCs w:val="28"/>
          <w:lang w:val="be-BY"/>
        </w:rPr>
      </w:pPr>
      <w:r>
        <w:rPr>
          <w:rFonts w:ascii="Times New Roman" w:hAnsi="Times New Roman"/>
          <w:sz w:val="28"/>
          <w:szCs w:val="28"/>
          <w:lang w:val="be-BY"/>
        </w:rPr>
        <w:t xml:space="preserve">У </w:t>
      </w:r>
      <w:r w:rsidRPr="00DE6C43">
        <w:rPr>
          <w:rFonts w:ascii="Times New Roman" w:hAnsi="Times New Roman"/>
          <w:sz w:val="28"/>
          <w:szCs w:val="28"/>
          <w:lang w:val="be-BY"/>
        </w:rPr>
        <w:t xml:space="preserve"> час падарожжаў па рэках на лодках і караблях людзі абменьваліся рознымі рэчамі і прадуктамі харчавання. Большасць гарадоў пабудаваны на берагах рэк і азёр.</w:t>
      </w:r>
    </w:p>
    <w:p w:rsidR="007F232D" w:rsidRDefault="007F232D" w:rsidP="007F232D">
      <w:pPr>
        <w:spacing w:after="0"/>
        <w:ind w:firstLine="709"/>
        <w:jc w:val="both"/>
        <w:rPr>
          <w:rFonts w:ascii="Times New Roman" w:hAnsi="Times New Roman"/>
          <w:sz w:val="28"/>
          <w:lang w:val="be-BY"/>
        </w:rPr>
      </w:pPr>
      <w:r>
        <w:rPr>
          <w:rFonts w:ascii="Times New Roman" w:hAnsi="Times New Roman"/>
          <w:noProof/>
          <w:sz w:val="28"/>
          <w:lang w:eastAsia="ru-RU"/>
        </w:rPr>
        <w:drawing>
          <wp:anchor distT="0" distB="0" distL="114300" distR="114300" simplePos="0" relativeHeight="251692032" behindDoc="0" locked="0" layoutInCell="1" allowOverlap="1" wp14:anchorId="3492BE8E" wp14:editId="7CA519A3">
            <wp:simplePos x="0" y="0"/>
            <wp:positionH relativeFrom="column">
              <wp:posOffset>-17780</wp:posOffset>
            </wp:positionH>
            <wp:positionV relativeFrom="paragraph">
              <wp:posOffset>57785</wp:posOffset>
            </wp:positionV>
            <wp:extent cx="2689225" cy="1889125"/>
            <wp:effectExtent l="0" t="0" r="0" b="0"/>
            <wp:wrapSquare wrapText="bothSides"/>
            <wp:docPr id="171" name="Рисунок 12" descr="IMG_0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G_0820"/>
                    <pic:cNvPicPr>
                      <a:picLocks noChangeAspect="1" noChangeArrowheads="1"/>
                    </pic:cNvPicPr>
                  </pic:nvPicPr>
                  <pic:blipFill>
                    <a:blip r:embed="rId21" cstate="print"/>
                    <a:srcRect/>
                    <a:stretch>
                      <a:fillRect/>
                    </a:stretch>
                  </pic:blipFill>
                  <pic:spPr bwMode="auto">
                    <a:xfrm>
                      <a:off x="0" y="0"/>
                      <a:ext cx="2689225" cy="1889125"/>
                    </a:xfrm>
                    <a:prstGeom prst="ellipse">
                      <a:avLst/>
                    </a:prstGeom>
                    <a:ln>
                      <a:noFill/>
                    </a:ln>
                    <a:effectLst>
                      <a:softEdge rad="112500"/>
                    </a:effectLst>
                  </pic:spPr>
                </pic:pic>
              </a:graphicData>
            </a:graphic>
          </wp:anchor>
        </w:drawing>
      </w:r>
    </w:p>
    <w:p w:rsidR="007F232D" w:rsidRPr="00DE6C43" w:rsidRDefault="007F232D" w:rsidP="007F232D">
      <w:pPr>
        <w:spacing w:after="0"/>
        <w:ind w:firstLine="709"/>
        <w:jc w:val="both"/>
        <w:rPr>
          <w:rFonts w:ascii="Times New Roman" w:hAnsi="Times New Roman"/>
          <w:i/>
          <w:sz w:val="28"/>
          <w:szCs w:val="28"/>
          <w:lang w:val="be-BY"/>
        </w:rPr>
      </w:pPr>
      <w:r w:rsidRPr="00DE6C43">
        <w:rPr>
          <w:rFonts w:ascii="Times New Roman" w:hAnsi="Times New Roman"/>
          <w:sz w:val="28"/>
          <w:lang w:val="be-BY"/>
        </w:rPr>
        <w:t xml:space="preserve">Заходняя Дзвіна бярэ пачатак на Валдайскім узвышшы ў Расіі (Цверская вобласць) і нясе свае воды ў Балтыйскае мора праз Расію, Беларусь і Латвію. </w:t>
      </w:r>
      <w:r w:rsidRPr="00DE6C43">
        <w:rPr>
          <w:rFonts w:ascii="Times New Roman" w:hAnsi="Times New Roman"/>
          <w:sz w:val="28"/>
        </w:rPr>
        <w:t xml:space="preserve">Па агульнай дліне Заходяя Дзвіна ўступае толькі Дняпру. У </w:t>
      </w:r>
      <w:proofErr w:type="gramStart"/>
      <w:r w:rsidRPr="00DE6C43">
        <w:rPr>
          <w:rFonts w:ascii="Times New Roman" w:hAnsi="Times New Roman"/>
          <w:sz w:val="28"/>
        </w:rPr>
        <w:t>межах</w:t>
      </w:r>
      <w:proofErr w:type="gramEnd"/>
      <w:r w:rsidRPr="00DE6C43">
        <w:rPr>
          <w:rFonts w:ascii="Times New Roman" w:hAnsi="Times New Roman"/>
          <w:sz w:val="28"/>
        </w:rPr>
        <w:t xml:space="preserve"> Беларусі яе дліна складае 328 км. </w:t>
      </w:r>
    </w:p>
    <w:p w:rsidR="007F232D" w:rsidRDefault="007F232D" w:rsidP="007F232D">
      <w:pPr>
        <w:spacing w:after="0"/>
        <w:ind w:firstLine="709"/>
        <w:jc w:val="both"/>
        <w:rPr>
          <w:rFonts w:ascii="Times New Roman" w:hAnsi="Times New Roman"/>
          <w:sz w:val="28"/>
          <w:lang w:val="be-BY"/>
        </w:rPr>
      </w:pPr>
    </w:p>
    <w:p w:rsidR="007F232D" w:rsidRPr="00DE6C43" w:rsidRDefault="007F232D" w:rsidP="007F232D">
      <w:pPr>
        <w:spacing w:after="0"/>
        <w:ind w:firstLine="709"/>
        <w:jc w:val="both"/>
        <w:rPr>
          <w:rFonts w:ascii="Times New Roman" w:hAnsi="Times New Roman"/>
          <w:sz w:val="28"/>
          <w:lang w:val="be-BY"/>
        </w:rPr>
      </w:pPr>
      <w:r w:rsidRPr="00896C6D">
        <w:rPr>
          <w:rFonts w:ascii="Times New Roman" w:hAnsi="Times New Roman"/>
          <w:sz w:val="28"/>
          <w:lang w:val="be-BY"/>
        </w:rPr>
        <w:t>Сярэдняя глыбіня ракі Заходняя Дзвіна складае 3,5 матраў, але змяняецца па сезонах года: зімой і летам узровень вады апускаецца да 1,2 метраў, у час веснавога разводдзя ўзнімаецца да 10 – 12 метраў.</w:t>
      </w:r>
      <w:r w:rsidRPr="00896C6D">
        <w:rPr>
          <w:rFonts w:ascii="Times New Roman" w:hAnsi="Times New Roman"/>
          <w:lang w:val="be-BY"/>
        </w:rPr>
        <w:t xml:space="preserve">  </w:t>
      </w:r>
      <w:r w:rsidRPr="00DE6C43">
        <w:rPr>
          <w:rFonts w:ascii="Times New Roman" w:hAnsi="Times New Roman"/>
          <w:lang w:val="be-BY"/>
        </w:rPr>
        <w:t>(</w:t>
      </w:r>
      <w:r w:rsidRPr="00DE6C43">
        <w:rPr>
          <w:rFonts w:ascii="Times New Roman" w:hAnsi="Times New Roman"/>
          <w:sz w:val="28"/>
          <w:lang w:val="be-BY"/>
        </w:rPr>
        <w:t xml:space="preserve">Разводдзе – гэта адносна працяглае павелічэнне воднасці ракі, якое штогадова паўтараецца ў адзін і той жа сезон). </w:t>
      </w:r>
      <w:r w:rsidRPr="00DE6C43">
        <w:rPr>
          <w:rFonts w:ascii="Times New Roman" w:hAnsi="Times New Roman"/>
          <w:sz w:val="28"/>
        </w:rPr>
        <w:t xml:space="preserve">Самы высокі ўзровень быў адзначаны 25.04.1956 года і склаў 13,18 метраў, самы нізкі </w:t>
      </w:r>
      <w:r w:rsidRPr="00DE6C43">
        <w:rPr>
          <w:rFonts w:ascii="Times New Roman" w:hAnsi="Times New Roman"/>
          <w:sz w:val="28"/>
          <w:lang w:val="be-BY"/>
        </w:rPr>
        <w:t>ў</w:t>
      </w:r>
      <w:r w:rsidRPr="00DE6C43">
        <w:rPr>
          <w:rFonts w:ascii="Times New Roman" w:hAnsi="Times New Roman"/>
          <w:sz w:val="28"/>
        </w:rPr>
        <w:t xml:space="preserve">зровень вады </w:t>
      </w:r>
      <w:proofErr w:type="gramStart"/>
      <w:r w:rsidRPr="00DE6C43">
        <w:rPr>
          <w:rFonts w:ascii="Times New Roman" w:hAnsi="Times New Roman"/>
          <w:sz w:val="28"/>
        </w:rPr>
        <w:t>наз</w:t>
      </w:r>
      <w:proofErr w:type="gramEnd"/>
      <w:r w:rsidRPr="00DE6C43">
        <w:rPr>
          <w:rFonts w:ascii="Times New Roman" w:hAnsi="Times New Roman"/>
          <w:sz w:val="28"/>
        </w:rPr>
        <w:t>іраўся з 4 па 9 верасня 1939 года – 97 см</w:t>
      </w:r>
      <w:r w:rsidRPr="00DE6C43">
        <w:rPr>
          <w:rFonts w:ascii="Times New Roman" w:hAnsi="Times New Roman"/>
          <w:sz w:val="28"/>
          <w:lang w:val="be-BY"/>
        </w:rPr>
        <w:t>.</w:t>
      </w:r>
    </w:p>
    <w:p w:rsidR="007F232D" w:rsidRPr="00DE6C43" w:rsidRDefault="007F232D" w:rsidP="007F232D">
      <w:pPr>
        <w:spacing w:after="0"/>
        <w:ind w:firstLine="709"/>
        <w:jc w:val="both"/>
        <w:rPr>
          <w:rFonts w:ascii="Times New Roman" w:hAnsi="Times New Roman"/>
          <w:sz w:val="28"/>
          <w:lang w:val="be-BY"/>
        </w:rPr>
      </w:pPr>
      <w:r w:rsidRPr="00DE6C43">
        <w:rPr>
          <w:rFonts w:ascii="Times New Roman" w:hAnsi="Times New Roman"/>
          <w:sz w:val="28"/>
          <w:lang w:val="be-BY"/>
        </w:rPr>
        <w:lastRenderedPageBreak/>
        <w:t>Асноўная крыніца пітання</w:t>
      </w:r>
      <w:r w:rsidRPr="00DE6C43">
        <w:rPr>
          <w:rFonts w:ascii="Times New Roman" w:hAnsi="Times New Roman"/>
          <w:color w:val="FF0000"/>
          <w:sz w:val="28"/>
          <w:lang w:val="be-BY"/>
        </w:rPr>
        <w:t xml:space="preserve"> </w:t>
      </w:r>
      <w:r w:rsidRPr="00DE6C43">
        <w:rPr>
          <w:rFonts w:ascii="Times New Roman" w:hAnsi="Times New Roman"/>
          <w:sz w:val="28"/>
          <w:lang w:val="be-BY"/>
        </w:rPr>
        <w:t xml:space="preserve">ракі – гэта талыя снегавыя воды, дождж, грунтовыя воды. </w:t>
      </w:r>
    </w:p>
    <w:p w:rsidR="007F232D" w:rsidRPr="00DE6C43" w:rsidRDefault="007F232D" w:rsidP="007F232D">
      <w:pPr>
        <w:spacing w:after="0"/>
        <w:ind w:firstLine="709"/>
        <w:jc w:val="both"/>
        <w:rPr>
          <w:rFonts w:ascii="Times New Roman" w:hAnsi="Times New Roman"/>
          <w:sz w:val="28"/>
          <w:lang w:val="be-BY"/>
        </w:rPr>
      </w:pPr>
      <w:r w:rsidRPr="00DE6C43">
        <w:rPr>
          <w:rFonts w:ascii="Times New Roman" w:hAnsi="Times New Roman"/>
          <w:sz w:val="28"/>
          <w:lang w:val="be-BY"/>
        </w:rPr>
        <w:t>Рэчышча ракі звілістае,</w:t>
      </w:r>
      <w:r w:rsidRPr="00DE6C43">
        <w:rPr>
          <w:rFonts w:ascii="Times New Roman" w:hAnsi="Times New Roman"/>
          <w:color w:val="FF0000"/>
          <w:sz w:val="28"/>
          <w:lang w:val="be-BY"/>
        </w:rPr>
        <w:t xml:space="preserve"> </w:t>
      </w:r>
      <w:r w:rsidRPr="00DE6C43">
        <w:rPr>
          <w:rFonts w:ascii="Times New Roman" w:hAnsi="Times New Roman"/>
          <w:sz w:val="28"/>
          <w:lang w:val="be-BY"/>
        </w:rPr>
        <w:t>са стромкімі берагамі, шматлікімі перакатамі і астравамі. Сярэдняя шырыня ракі 100 – 300 м. Басейн ракі фарміруе 12 тыс. вялікіх і малых рэк.</w:t>
      </w:r>
    </w:p>
    <w:p w:rsidR="007F232D" w:rsidRPr="00DE6C43" w:rsidRDefault="007F232D" w:rsidP="007F232D">
      <w:pPr>
        <w:spacing w:after="0"/>
        <w:ind w:firstLine="709"/>
        <w:jc w:val="both"/>
        <w:rPr>
          <w:rFonts w:ascii="Times New Roman" w:hAnsi="Times New Roman"/>
          <w:sz w:val="28"/>
          <w:lang w:val="be-BY"/>
        </w:rPr>
      </w:pPr>
      <w:r w:rsidRPr="00DE6C43">
        <w:rPr>
          <w:rFonts w:ascii="Times New Roman" w:hAnsi="Times New Roman"/>
          <w:sz w:val="28"/>
          <w:lang w:val="be-BY"/>
        </w:rPr>
        <w:t xml:space="preserve">Самы буйны прыток – Обаль, Дрыса, левыя – Лучоса, Ула, Дзісна. У межах горада Полацка Заходняя Дзвіна прымае воды свайго правага прытока ракі Палата і левага – Бяльчанкі. Большасць прытокаў бяруць пачатак ці працякаюць праз шматлікія азёры. </w:t>
      </w:r>
    </w:p>
    <w:p w:rsidR="007F232D" w:rsidRPr="00DE6C43" w:rsidRDefault="007F232D" w:rsidP="007F232D">
      <w:pPr>
        <w:spacing w:after="0"/>
        <w:ind w:firstLine="709"/>
        <w:jc w:val="both"/>
        <w:rPr>
          <w:rFonts w:ascii="Times New Roman" w:hAnsi="Times New Roman"/>
          <w:sz w:val="28"/>
          <w:lang w:val="be-BY"/>
        </w:rPr>
      </w:pPr>
      <w:r w:rsidRPr="00DE6C43">
        <w:rPr>
          <w:rFonts w:ascii="Times New Roman" w:hAnsi="Times New Roman"/>
          <w:sz w:val="28"/>
          <w:lang w:val="be-BY"/>
        </w:rPr>
        <w:t>Заходняя Дзвіна – раўнінная рака, яе плынь нетаропкая, хуткасць плыні змяняецца</w:t>
      </w:r>
      <w:r w:rsidRPr="00DE6C43">
        <w:rPr>
          <w:rFonts w:ascii="Times New Roman" w:hAnsi="Times New Roman"/>
          <w:color w:val="FF0000"/>
          <w:sz w:val="28"/>
          <w:lang w:val="be-BY"/>
        </w:rPr>
        <w:t xml:space="preserve"> </w:t>
      </w:r>
      <w:r w:rsidRPr="00DE6C43">
        <w:rPr>
          <w:rFonts w:ascii="Times New Roman" w:hAnsi="Times New Roman"/>
          <w:sz w:val="28"/>
          <w:lang w:val="be-BY"/>
        </w:rPr>
        <w:t>па сезонах года: летам – 0,7 – 0,8 м/с, вясной і восенню – 1 – 2 м/с, зімой – 0,35 м/с. Хуткасць плыні вялікіх рэк меньшая, чым хуткасць плыні мылых рэк (хуткасць плыні р. Палаты ў 2 разы большая Заходняй Дзвіны).</w:t>
      </w:r>
    </w:p>
    <w:p w:rsidR="007F232D" w:rsidRPr="00DE6C43" w:rsidRDefault="007F232D" w:rsidP="007F232D">
      <w:pPr>
        <w:pStyle w:val="a6"/>
        <w:spacing w:line="276" w:lineRule="auto"/>
        <w:ind w:firstLine="709"/>
      </w:pPr>
      <w:r w:rsidRPr="00DE6C43">
        <w:t xml:space="preserve">На ўсёй працягласці  рака судаходная. На ёй знаходзяцца такія буйныя гарды як Віцебск, які мае порт на рацэ, Полацк і Наваполацк. </w:t>
      </w:r>
    </w:p>
    <w:p w:rsidR="007F232D" w:rsidRPr="00DE6C43" w:rsidRDefault="007F232D" w:rsidP="007F232D">
      <w:pPr>
        <w:pStyle w:val="a6"/>
        <w:spacing w:line="276" w:lineRule="auto"/>
        <w:ind w:firstLine="709"/>
      </w:pPr>
    </w:p>
    <w:p w:rsidR="007F232D" w:rsidRPr="006622FF" w:rsidRDefault="007F232D" w:rsidP="007F232D">
      <w:pPr>
        <w:spacing w:after="0"/>
        <w:ind w:firstLine="709"/>
        <w:jc w:val="both"/>
        <w:rPr>
          <w:rFonts w:ascii="Times New Roman" w:hAnsi="Times New Roman"/>
          <w:b/>
          <w:i/>
          <w:color w:val="1F497D" w:themeColor="text2"/>
          <w:sz w:val="32"/>
          <w:szCs w:val="28"/>
          <w:u w:val="single"/>
          <w:lang w:val="be-BY"/>
        </w:rPr>
      </w:pPr>
      <w:r w:rsidRPr="006622FF">
        <w:rPr>
          <w:rFonts w:ascii="Times New Roman" w:hAnsi="Times New Roman"/>
          <w:b/>
          <w:i/>
          <w:color w:val="1F497D" w:themeColor="text2"/>
          <w:sz w:val="32"/>
          <w:szCs w:val="28"/>
          <w:u w:val="single"/>
          <w:lang w:val="be-BY"/>
        </w:rPr>
        <w:t>4. Выкарыстанне ракі ў мінулым і сучасным .</w:t>
      </w:r>
    </w:p>
    <w:p w:rsidR="007F232D" w:rsidRPr="00DE6C43" w:rsidRDefault="007F232D" w:rsidP="007F232D">
      <w:pPr>
        <w:pStyle w:val="a6"/>
        <w:spacing w:line="276" w:lineRule="auto"/>
        <w:ind w:firstLine="709"/>
        <w:rPr>
          <w:b/>
        </w:rPr>
      </w:pPr>
    </w:p>
    <w:p w:rsidR="007F232D" w:rsidRPr="00FC6502" w:rsidRDefault="007F232D" w:rsidP="007F232D">
      <w:pPr>
        <w:spacing w:after="0"/>
        <w:ind w:firstLine="709"/>
        <w:jc w:val="both"/>
        <w:rPr>
          <w:rFonts w:ascii="Times New Roman" w:hAnsi="Times New Roman"/>
          <w:sz w:val="28"/>
          <w:szCs w:val="28"/>
          <w:lang w:val="be-BY"/>
        </w:rPr>
      </w:pPr>
      <w:r>
        <w:rPr>
          <w:rFonts w:ascii="Times New Roman" w:hAnsi="Times New Roman"/>
          <w:noProof/>
          <w:sz w:val="28"/>
          <w:lang w:eastAsia="ru-RU"/>
        </w:rPr>
        <mc:AlternateContent>
          <mc:Choice Requires="wps">
            <w:drawing>
              <wp:anchor distT="0" distB="0" distL="114300" distR="114300" simplePos="0" relativeHeight="251694080" behindDoc="1" locked="0" layoutInCell="1" allowOverlap="1" wp14:anchorId="64D56A10" wp14:editId="6A52DE92">
                <wp:simplePos x="0" y="0"/>
                <wp:positionH relativeFrom="column">
                  <wp:posOffset>3043555</wp:posOffset>
                </wp:positionH>
                <wp:positionV relativeFrom="paragraph">
                  <wp:posOffset>2234565</wp:posOffset>
                </wp:positionV>
                <wp:extent cx="2880995" cy="482600"/>
                <wp:effectExtent l="0" t="0" r="0" b="0"/>
                <wp:wrapTight wrapText="bothSides">
                  <wp:wrapPolygon edited="0">
                    <wp:start x="-71" y="0"/>
                    <wp:lineTo x="-71" y="21174"/>
                    <wp:lineTo x="21600" y="21174"/>
                    <wp:lineTo x="21600" y="0"/>
                    <wp:lineTo x="-71" y="0"/>
                  </wp:wrapPolygon>
                </wp:wrapTight>
                <wp:docPr id="184" name="Поле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995" cy="482600"/>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7F232D" w:rsidRPr="0035088E" w:rsidRDefault="007F232D" w:rsidP="007F232D">
                            <w:pPr>
                              <w:ind w:left="-540" w:firstLine="540"/>
                              <w:jc w:val="center"/>
                              <w:rPr>
                                <w:rFonts w:ascii="Times New Roman" w:hAnsi="Times New Roman"/>
                                <w:b/>
                                <w:i/>
                                <w:color w:val="1F497D" w:themeColor="text2"/>
                                <w:sz w:val="24"/>
                                <w:lang w:val="be-BY"/>
                              </w:rPr>
                            </w:pPr>
                            <w:proofErr w:type="gramStart"/>
                            <w:r w:rsidRPr="0035088E">
                              <w:rPr>
                                <w:rFonts w:ascii="Times New Roman" w:hAnsi="Times New Roman"/>
                                <w:b/>
                                <w:i/>
                                <w:color w:val="1F497D" w:themeColor="text2"/>
                                <w:sz w:val="24"/>
                              </w:rPr>
                              <w:t>На</w:t>
                            </w:r>
                            <w:proofErr w:type="gramEnd"/>
                            <w:r w:rsidRPr="0035088E">
                              <w:rPr>
                                <w:rFonts w:ascii="Times New Roman" w:hAnsi="Times New Roman"/>
                                <w:b/>
                                <w:i/>
                                <w:color w:val="1F497D" w:themeColor="text2"/>
                                <w:sz w:val="24"/>
                              </w:rPr>
                              <w:t xml:space="preserve"> такіх караблях плавалі полацкі</w:t>
                            </w:r>
                            <w:proofErr w:type="gramStart"/>
                            <w:r w:rsidRPr="0035088E">
                              <w:rPr>
                                <w:rFonts w:ascii="Times New Roman" w:hAnsi="Times New Roman"/>
                                <w:b/>
                                <w:i/>
                                <w:color w:val="1F497D" w:themeColor="text2"/>
                                <w:sz w:val="24"/>
                              </w:rPr>
                              <w:t>я</w:t>
                            </w:r>
                            <w:proofErr w:type="gramEnd"/>
                            <w:r w:rsidRPr="0035088E">
                              <w:rPr>
                                <w:rFonts w:ascii="Times New Roman" w:hAnsi="Times New Roman"/>
                                <w:b/>
                                <w:i/>
                                <w:color w:val="1F497D" w:themeColor="text2"/>
                                <w:sz w:val="24"/>
                              </w:rPr>
                              <w:t xml:space="preserve"> купцы ў мінулых стагоддзях.</w:t>
                            </w:r>
                          </w:p>
                          <w:p w:rsidR="007F232D" w:rsidRDefault="007F232D" w:rsidP="007F232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84" o:spid="_x0000_s1027" type="#_x0000_t202" style="position:absolute;left:0;text-align:left;margin-left:239.65pt;margin-top:175.95pt;width:226.85pt;height:3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ulAIAABsFAAAOAAAAZHJzL2Uyb0RvYy54bWysVNuO0zAQfUfiHyy/d3NRtk2ipqu9UIS0&#10;XKSFD3Adp7FwbGO7TRa038JX8ITEN/STGDttKQtICJEHx/aMj2fmnPH8YugE2jJjuZIVTs5ijJik&#10;quZyXeF3b5eTHCPriKyJUJJV+J5ZfLF4+mTe65KlqlWiZgYBiLRlryvcOqfLKLK0ZR2xZ0ozCcZG&#10;mY44WJp1VBvSA3onojSOp1GvTK2Nosxa2L0ZjXgR8JuGUfe6aSxzSFQYYnNhNGFc+TFazEm5NkS3&#10;nO7DIP8QRUe4hEuPUDfEEbQx/BeojlOjrGrcGVVdpJqGUxZygGyS+FE2dy3RLOQCxbH6WCb7/2Dp&#10;q+0bg3gN3OUZRpJ0QNLu8+7b7uvuC/J7UKFe2xIc7zS4uuFKDeAdsrX6VtH3Fkl13RK5ZpfGqL5l&#10;pIYIE38yOjk64lgPsupfqhouIhunAtDQmM6XDwqCAB2Yuj+ywwaHKGymeR4XxTlGFGxZnk7jQF9E&#10;ysNpbax7zlSH/KTCBtgP6GR7a52PhpQHF3+ZVYLXSy5EWJj16loYtCWglGX4QgKP3IT0zlL5YyPi&#10;uANBwh3e5sMNzH8qkjSLr9Jispzms0m2zM4nxSzOJ3FSXBXTOCuym+WDDzDJypbXNZO3XLKDCpPs&#10;71je98Oon6BD1EP10xmUJyT2xyzj8P0uy4476ErBuwrnRydSemafyRryJqUjXIzz6Of4Q5mhCId/&#10;KEvQgad+FIEbVsMouoO8Vqq+B2EYBbwB+/CiwKRV5iNGPXRnhe2HDTEMI/FCgriKJMt8O4dFdj5L&#10;YWFOLatTC5EUoCrsMBqn1258Ajba8HULN41yluoSBNnwoBWv3DGqvYyhA0NO+9fCt/jpOnj9eNMW&#10;3wEAAP//AwBQSwMEFAAGAAgAAAAhAFbUNoXhAAAACwEAAA8AAABkcnMvZG93bnJldi54bWxMj8FO&#10;wzAQRO9I/IO1SNyo0wZIE+JUCAT0woG2CI5uvDgR8TrEbhr+nuUEx9U8zb4pV5PrxIhDaD0pmM8S&#10;EEi1Ny1ZBbvtw8USRIiajO48oYJvDLCqTk9KXRh/pBccN9EKLqFQaAVNjH0hZagbdDrMfI/E2Ycf&#10;nI58DlaaQR+53HVykSTX0umW+EOje7xrsP7cHJyCx3G9dX3d3L9n2Zdd29fw9vQclDo/m25vQESc&#10;4h8Mv/qsDhU77f2BTBCdgsssTxlVkF7NcxBM5GnK6/YcLbIcZFXK/xuqHwAAAP//AwBQSwECLQAU&#10;AAYACAAAACEAtoM4kv4AAADhAQAAEwAAAAAAAAAAAAAAAAAAAAAAW0NvbnRlbnRfVHlwZXNdLnht&#10;bFBLAQItABQABgAIAAAAIQA4/SH/1gAAAJQBAAALAAAAAAAAAAAAAAAAAC8BAABfcmVscy8ucmVs&#10;c1BLAQItABQABgAIAAAAIQCD+/oulAIAABsFAAAOAAAAAAAAAAAAAAAAAC4CAABkcnMvZTJvRG9j&#10;LnhtbFBLAQItABQABgAIAAAAIQBW1DaF4QAAAAsBAAAPAAAAAAAAAAAAAAAAAO4EAABkcnMvZG93&#10;bnJldi54bWxQSwUGAAAAAAQABADzAAAA/AUAAAAA&#10;" stroked="f" strokeweight="1pt">
                <v:textbox>
                  <w:txbxContent>
                    <w:p w:rsidR="007F232D" w:rsidRPr="0035088E" w:rsidRDefault="007F232D" w:rsidP="007F232D">
                      <w:pPr>
                        <w:ind w:left="-540" w:firstLine="540"/>
                        <w:jc w:val="center"/>
                        <w:rPr>
                          <w:rFonts w:ascii="Times New Roman" w:hAnsi="Times New Roman"/>
                          <w:b/>
                          <w:i/>
                          <w:color w:val="1F497D" w:themeColor="text2"/>
                          <w:sz w:val="24"/>
                          <w:lang w:val="be-BY"/>
                        </w:rPr>
                      </w:pPr>
                      <w:proofErr w:type="gramStart"/>
                      <w:r w:rsidRPr="0035088E">
                        <w:rPr>
                          <w:rFonts w:ascii="Times New Roman" w:hAnsi="Times New Roman"/>
                          <w:b/>
                          <w:i/>
                          <w:color w:val="1F497D" w:themeColor="text2"/>
                          <w:sz w:val="24"/>
                        </w:rPr>
                        <w:t>На</w:t>
                      </w:r>
                      <w:proofErr w:type="gramEnd"/>
                      <w:r w:rsidRPr="0035088E">
                        <w:rPr>
                          <w:rFonts w:ascii="Times New Roman" w:hAnsi="Times New Roman"/>
                          <w:b/>
                          <w:i/>
                          <w:color w:val="1F497D" w:themeColor="text2"/>
                          <w:sz w:val="24"/>
                        </w:rPr>
                        <w:t xml:space="preserve"> такіх караблях плавалі полацкі</w:t>
                      </w:r>
                      <w:proofErr w:type="gramStart"/>
                      <w:r w:rsidRPr="0035088E">
                        <w:rPr>
                          <w:rFonts w:ascii="Times New Roman" w:hAnsi="Times New Roman"/>
                          <w:b/>
                          <w:i/>
                          <w:color w:val="1F497D" w:themeColor="text2"/>
                          <w:sz w:val="24"/>
                        </w:rPr>
                        <w:t>я</w:t>
                      </w:r>
                      <w:proofErr w:type="gramEnd"/>
                      <w:r w:rsidRPr="0035088E">
                        <w:rPr>
                          <w:rFonts w:ascii="Times New Roman" w:hAnsi="Times New Roman"/>
                          <w:b/>
                          <w:i/>
                          <w:color w:val="1F497D" w:themeColor="text2"/>
                          <w:sz w:val="24"/>
                        </w:rPr>
                        <w:t xml:space="preserve"> купцы ў мінулых стагоддзях.</w:t>
                      </w:r>
                    </w:p>
                    <w:p w:rsidR="007F232D" w:rsidRDefault="007F232D" w:rsidP="007F232D"/>
                  </w:txbxContent>
                </v:textbox>
                <w10:wrap type="tight"/>
              </v:shape>
            </w:pict>
          </mc:Fallback>
        </mc:AlternateContent>
      </w:r>
      <w:r>
        <w:rPr>
          <w:rFonts w:ascii="Times New Roman" w:hAnsi="Times New Roman"/>
          <w:noProof/>
          <w:sz w:val="28"/>
          <w:lang w:eastAsia="ru-RU"/>
        </w:rPr>
        <w:drawing>
          <wp:anchor distT="0" distB="0" distL="114300" distR="114300" simplePos="0" relativeHeight="251693056" behindDoc="0" locked="0" layoutInCell="1" allowOverlap="1" wp14:anchorId="0831836C" wp14:editId="6E8B8DCA">
            <wp:simplePos x="0" y="0"/>
            <wp:positionH relativeFrom="column">
              <wp:posOffset>3018790</wp:posOffset>
            </wp:positionH>
            <wp:positionV relativeFrom="paragraph">
              <wp:posOffset>71120</wp:posOffset>
            </wp:positionV>
            <wp:extent cx="2921635" cy="2156460"/>
            <wp:effectExtent l="133350" t="57150" r="88265" b="129540"/>
            <wp:wrapSquare wrapText="bothSides"/>
            <wp:docPr id="170" name="Рисунок 13" descr="Изображение 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Изображение 045"/>
                    <pic:cNvPicPr>
                      <a:picLocks noChangeAspect="1" noChangeArrowheads="1"/>
                    </pic:cNvPicPr>
                  </pic:nvPicPr>
                  <pic:blipFill>
                    <a:blip r:embed="rId22"/>
                    <a:srcRect/>
                    <a:stretch>
                      <a:fillRect/>
                    </a:stretch>
                  </pic:blipFill>
                  <pic:spPr bwMode="auto">
                    <a:xfrm>
                      <a:off x="0" y="0"/>
                      <a:ext cx="2921635" cy="21564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DE6C43">
        <w:rPr>
          <w:rFonts w:ascii="Times New Roman" w:hAnsi="Times New Roman"/>
          <w:sz w:val="28"/>
          <w:szCs w:val="28"/>
          <w:lang w:val="be-BY"/>
        </w:rPr>
        <w:t>У старажытныя часы праз (Х1 ст.) Полацк праходзіў вялікі гандлёвы шлях “з варагаў у грэкі”. Яго працяг больш чым 3 тыс. км. Рэкі Заходняя Дзвіна і Дняпро злучалі паміж сабой два моры: Балтыйскае і Чорнае. На берагах Балтыйскага мора жылі варагі – продкі сучасных шведаў, нарвежцаў, датчан. А праз Чорнае мора можна было нават трапіць на радзіму Алімпійскіх гульняў – Грэцыю. Не існавала прамога воднага праходу ад Заходняй Дзвіны да Дняпра, таму лодкі і караблі перацягвалі па зямлі. Купцы вывозілі мех, мёд, воск, рабоў; прывозілі залатыя і сярэбраныя ўбранні, фрукты, віно, прыправы, вырабы са шкла і эмалі і г.д.</w:t>
      </w:r>
    </w:p>
    <w:p w:rsidR="007F232D" w:rsidRPr="00DE6C43" w:rsidRDefault="007F232D" w:rsidP="007F232D">
      <w:pPr>
        <w:spacing w:after="0"/>
        <w:ind w:firstLine="709"/>
        <w:jc w:val="both"/>
        <w:rPr>
          <w:rFonts w:ascii="Times New Roman" w:hAnsi="Times New Roman"/>
          <w:sz w:val="28"/>
          <w:lang w:val="be-BY"/>
        </w:rPr>
      </w:pPr>
      <w:r w:rsidRPr="00DE6C43">
        <w:rPr>
          <w:rFonts w:ascii="Times New Roman" w:hAnsi="Times New Roman"/>
          <w:sz w:val="28"/>
          <w:lang w:val="be-BY"/>
        </w:rPr>
        <w:t>Заходняя Дзвіна – рака працаўніца. Накірункі гаспадарчага выкарыстання</w:t>
      </w:r>
    </w:p>
    <w:p w:rsidR="007F232D" w:rsidRPr="00AB07D8" w:rsidRDefault="007F232D" w:rsidP="007F232D">
      <w:pPr>
        <w:spacing w:after="0"/>
        <w:ind w:firstLine="709"/>
        <w:jc w:val="both"/>
        <w:rPr>
          <w:rFonts w:ascii="Times New Roman" w:hAnsi="Times New Roman"/>
          <w:sz w:val="28"/>
          <w:lang w:val="be-BY"/>
        </w:rPr>
      </w:pPr>
      <w:r w:rsidRPr="00DE6C43">
        <w:rPr>
          <w:rFonts w:ascii="Times New Roman" w:hAnsi="Times New Roman"/>
          <w:sz w:val="28"/>
          <w:lang w:val="be-BY"/>
        </w:rPr>
        <w:t xml:space="preserve">Заходняй Дзвіны і яе найбольш </w:t>
      </w:r>
      <w:r>
        <w:rPr>
          <w:rFonts w:ascii="Times New Roman" w:hAnsi="Times New Roman"/>
          <w:sz w:val="28"/>
          <w:lang w:val="be-BY"/>
        </w:rPr>
        <w:t xml:space="preserve"> </w:t>
      </w:r>
      <w:r w:rsidRPr="00DE6C43">
        <w:rPr>
          <w:rFonts w:ascii="Times New Roman" w:hAnsi="Times New Roman"/>
          <w:sz w:val="28"/>
          <w:lang w:val="be-BY"/>
        </w:rPr>
        <w:t xml:space="preserve">буйных прытокаў разнастайныя: транспарт і рыбная гаспадарка, гідра- і цеплаэнэргетыка, вадазабеспячэнне </w:t>
      </w:r>
      <w:r w:rsidRPr="00DE6C43">
        <w:rPr>
          <w:rFonts w:ascii="Times New Roman" w:hAnsi="Times New Roman"/>
          <w:sz w:val="28"/>
          <w:lang w:val="be-BY"/>
        </w:rPr>
        <w:lastRenderedPageBreak/>
        <w:t>прамысловасці і насельніцтва, рэгуляванне вільготнасці сельскагаспадарчых зямель, адпачынак насельніцтва.</w:t>
      </w:r>
    </w:p>
    <w:p w:rsidR="007F232D" w:rsidRPr="00DE6C43" w:rsidRDefault="007F232D" w:rsidP="007F232D">
      <w:pPr>
        <w:pStyle w:val="a6"/>
        <w:spacing w:line="276" w:lineRule="auto"/>
        <w:ind w:firstLine="709"/>
      </w:pPr>
      <w:r w:rsidRPr="00DE6C43">
        <w:t xml:space="preserve">З 2004 года плануецца ажыццявіць будаўніцтва Полацкай ГЭС на рацэ Заходняя Дзвіна. Даследванні паказалі, што для атрымання энергіі прыгодна толькі сярэдняе і ніжняе цячэнне ракі. </w:t>
      </w:r>
    </w:p>
    <w:p w:rsidR="007F232D" w:rsidRPr="00DE6C43" w:rsidRDefault="007F232D" w:rsidP="007F232D">
      <w:pPr>
        <w:spacing w:after="0"/>
        <w:ind w:firstLine="709"/>
        <w:jc w:val="both"/>
        <w:rPr>
          <w:rFonts w:ascii="Times New Roman" w:hAnsi="Times New Roman"/>
          <w:sz w:val="28"/>
          <w:lang w:val="be-BY"/>
        </w:rPr>
      </w:pPr>
      <w:r w:rsidRPr="00DE6C43">
        <w:rPr>
          <w:rFonts w:ascii="Times New Roman" w:hAnsi="Times New Roman"/>
          <w:sz w:val="28"/>
          <w:lang w:val="be-BY"/>
        </w:rPr>
        <w:t>Выкарыстанне ракі ў транспартных мэтах, грузаперавозках абмежавана наяўнасцю мелкаводных і парожастых участкаў, хадзіць судам за мяжу Віцебшчыны перашкаджаюць тры плаціны.</w:t>
      </w:r>
    </w:p>
    <w:p w:rsidR="007F232D" w:rsidRPr="00DE6C43" w:rsidRDefault="007F232D" w:rsidP="007F232D">
      <w:pPr>
        <w:spacing w:after="0"/>
        <w:ind w:firstLine="709"/>
        <w:jc w:val="both"/>
        <w:rPr>
          <w:rFonts w:ascii="Times New Roman" w:hAnsi="Times New Roman"/>
          <w:sz w:val="28"/>
          <w:lang w:val="be-BY"/>
        </w:rPr>
      </w:pPr>
      <w:r w:rsidRPr="00DE6C43">
        <w:rPr>
          <w:rFonts w:ascii="Times New Roman" w:hAnsi="Times New Roman"/>
          <w:sz w:val="28"/>
          <w:lang w:val="be-BY"/>
        </w:rPr>
        <w:t xml:space="preserve">Шырокае развіццё набывае выкарыстанне ракі з прылеглай  да яе тэрыторыяй і для арганізацыі адпачынка. Яшчэ на беразе Дзвіны знаходзіцца вяслярная база. </w:t>
      </w:r>
    </w:p>
    <w:p w:rsidR="007F232D" w:rsidRPr="00DE6C43" w:rsidRDefault="007F232D" w:rsidP="007F232D">
      <w:pPr>
        <w:spacing w:after="0"/>
        <w:ind w:firstLine="709"/>
        <w:jc w:val="both"/>
        <w:rPr>
          <w:rFonts w:ascii="Times New Roman" w:hAnsi="Times New Roman"/>
          <w:sz w:val="28"/>
          <w:lang w:val="be-BY"/>
        </w:rPr>
      </w:pPr>
      <w:r w:rsidRPr="00DE6C43">
        <w:rPr>
          <w:rFonts w:ascii="Times New Roman" w:hAnsi="Times New Roman"/>
          <w:sz w:val="28"/>
          <w:lang w:val="be-BY"/>
        </w:rPr>
        <w:t xml:space="preserve">У Полацку пачынаюцца шматлікія турыстычныя маршруты, у тым ліку і водныя. Яшчэ ў далёкія часы палачане падымаліся на лодках-дзяўбёнках па рацэ Обаль уверх па цячэнню праз Невельскія азеры і раку Емен да ракі Ловаць і такім чынам дабіраліся да Ноўгарада. У Пятра І, які пабываў у Невелі ў 1705 г., узнікла задума аб злучэнні азёр Езярышча і Ардова. Калі б яна была здзейснена, то водны шлях злучыў бы Заходняю Дзіну з яе паўночнай суседкай – Нявою. </w:t>
      </w:r>
    </w:p>
    <w:p w:rsidR="007F232D" w:rsidRPr="00DE6C43" w:rsidRDefault="007F232D" w:rsidP="007F232D">
      <w:pPr>
        <w:spacing w:after="0"/>
        <w:ind w:firstLine="709"/>
        <w:jc w:val="both"/>
        <w:rPr>
          <w:rFonts w:ascii="Times New Roman" w:hAnsi="Times New Roman"/>
          <w:sz w:val="28"/>
          <w:szCs w:val="28"/>
          <w:lang w:val="be-BY"/>
        </w:rPr>
      </w:pPr>
    </w:p>
    <w:p w:rsidR="007F232D" w:rsidRPr="007F5546" w:rsidRDefault="007F232D" w:rsidP="007F232D">
      <w:pPr>
        <w:spacing w:after="0"/>
        <w:ind w:firstLine="709"/>
        <w:jc w:val="both"/>
        <w:rPr>
          <w:rFonts w:ascii="Times New Roman" w:hAnsi="Times New Roman"/>
          <w:color w:val="00B050"/>
          <w:sz w:val="28"/>
          <w:szCs w:val="28"/>
          <w:lang w:val="be-BY"/>
        </w:rPr>
      </w:pPr>
      <w:r w:rsidRPr="007F5546">
        <w:rPr>
          <w:rFonts w:ascii="Times New Roman" w:hAnsi="Times New Roman"/>
          <w:b/>
          <w:i/>
          <w:color w:val="00B050"/>
          <w:sz w:val="32"/>
          <w:szCs w:val="32"/>
          <w:u w:val="single"/>
          <w:lang w:val="be-BY"/>
        </w:rPr>
        <w:t>Пытанн</w:t>
      </w:r>
      <w:r w:rsidRPr="00F43252">
        <w:rPr>
          <w:rFonts w:ascii="Times New Roman" w:hAnsi="Times New Roman"/>
          <w:b/>
          <w:i/>
          <w:color w:val="00B050"/>
          <w:sz w:val="32"/>
          <w:szCs w:val="32"/>
          <w:u w:val="single"/>
          <w:lang w:val="en-US"/>
        </w:rPr>
        <w:t>i</w:t>
      </w:r>
      <w:r w:rsidRPr="007F5546">
        <w:rPr>
          <w:rFonts w:ascii="Times New Roman" w:hAnsi="Times New Roman"/>
          <w:b/>
          <w:i/>
          <w:color w:val="00B050"/>
          <w:sz w:val="32"/>
          <w:szCs w:val="32"/>
          <w:u w:val="single"/>
          <w:lang w:val="be-BY"/>
        </w:rPr>
        <w:t xml:space="preserve"> </w:t>
      </w:r>
      <w:r w:rsidRPr="00F43252">
        <w:rPr>
          <w:rFonts w:ascii="Times New Roman" w:hAnsi="Times New Roman"/>
          <w:b/>
          <w:i/>
          <w:color w:val="00B050"/>
          <w:sz w:val="32"/>
          <w:szCs w:val="32"/>
          <w:u w:val="single"/>
          <w:lang w:val="be-BY"/>
        </w:rPr>
        <w:t>і</w:t>
      </w:r>
      <w:r w:rsidRPr="007F5546">
        <w:rPr>
          <w:rFonts w:ascii="Times New Roman" w:hAnsi="Times New Roman"/>
          <w:b/>
          <w:i/>
          <w:color w:val="00B050"/>
          <w:sz w:val="32"/>
          <w:szCs w:val="32"/>
          <w:u w:val="single"/>
          <w:lang w:val="be-BY"/>
        </w:rPr>
        <w:t xml:space="preserve"> заданн</w:t>
      </w:r>
      <w:r w:rsidRPr="00F43252">
        <w:rPr>
          <w:rFonts w:ascii="Times New Roman" w:hAnsi="Times New Roman"/>
          <w:b/>
          <w:i/>
          <w:color w:val="00B050"/>
          <w:sz w:val="32"/>
          <w:szCs w:val="32"/>
          <w:u w:val="single"/>
          <w:lang w:val="be-BY"/>
        </w:rPr>
        <w:t>і</w:t>
      </w:r>
      <w:r w:rsidRPr="007F5546">
        <w:rPr>
          <w:rFonts w:ascii="Times New Roman" w:hAnsi="Times New Roman"/>
          <w:b/>
          <w:i/>
          <w:color w:val="00B050"/>
          <w:sz w:val="32"/>
          <w:szCs w:val="32"/>
          <w:u w:val="single"/>
          <w:lang w:val="be-BY"/>
        </w:rPr>
        <w:t xml:space="preserve"> </w:t>
      </w:r>
    </w:p>
    <w:p w:rsidR="007F232D" w:rsidRPr="006622FF" w:rsidRDefault="007F232D" w:rsidP="007F232D">
      <w:pPr>
        <w:spacing w:after="0"/>
        <w:ind w:left="1134" w:hanging="425"/>
        <w:jc w:val="both"/>
        <w:rPr>
          <w:rFonts w:ascii="Times New Roman" w:hAnsi="Times New Roman"/>
          <w:sz w:val="28"/>
          <w:szCs w:val="28"/>
          <w:lang w:val="be-BY"/>
        </w:rPr>
      </w:pPr>
      <w:r w:rsidRPr="006622FF">
        <w:rPr>
          <w:rFonts w:ascii="Times New Roman" w:hAnsi="Times New Roman"/>
          <w:sz w:val="28"/>
          <w:szCs w:val="28"/>
          <w:lang w:val="be-BY"/>
        </w:rPr>
        <w:t>1. У  якой кліматычнай вобласці размешчаны горад Полацк ?</w:t>
      </w:r>
    </w:p>
    <w:p w:rsidR="007F232D" w:rsidRPr="006622FF" w:rsidRDefault="007F232D" w:rsidP="007F232D">
      <w:pPr>
        <w:spacing w:after="0"/>
        <w:ind w:left="1134" w:hanging="425"/>
        <w:jc w:val="both"/>
        <w:rPr>
          <w:rFonts w:ascii="Times New Roman" w:hAnsi="Times New Roman"/>
          <w:sz w:val="28"/>
          <w:szCs w:val="28"/>
          <w:lang w:val="be-BY"/>
        </w:rPr>
      </w:pPr>
      <w:r w:rsidRPr="006622FF">
        <w:rPr>
          <w:rFonts w:ascii="Times New Roman" w:hAnsi="Times New Roman"/>
          <w:sz w:val="28"/>
          <w:szCs w:val="28"/>
          <w:lang w:val="be-BY"/>
        </w:rPr>
        <w:t>2. Які клімат назіраецца на поўначы на працягу ўсяго года ?</w:t>
      </w:r>
    </w:p>
    <w:p w:rsidR="007F232D" w:rsidRPr="006622FF" w:rsidRDefault="007F232D" w:rsidP="007F232D">
      <w:pPr>
        <w:spacing w:after="0"/>
        <w:ind w:left="1134" w:hanging="425"/>
        <w:jc w:val="both"/>
        <w:rPr>
          <w:rFonts w:ascii="Times New Roman" w:hAnsi="Times New Roman"/>
          <w:sz w:val="28"/>
          <w:szCs w:val="28"/>
          <w:lang w:val="be-BY"/>
        </w:rPr>
      </w:pPr>
      <w:r w:rsidRPr="006622FF">
        <w:rPr>
          <w:rFonts w:ascii="Times New Roman" w:hAnsi="Times New Roman"/>
          <w:sz w:val="28"/>
          <w:szCs w:val="28"/>
          <w:lang w:val="be-BY"/>
        </w:rPr>
        <w:t xml:space="preserve">3. Які месяц лічыцца самым холодным і самым цёплым </w:t>
      </w:r>
    </w:p>
    <w:p w:rsidR="007F232D" w:rsidRPr="006622FF" w:rsidRDefault="007F232D" w:rsidP="007F232D">
      <w:pPr>
        <w:spacing w:after="0"/>
        <w:ind w:left="1134" w:hanging="425"/>
        <w:jc w:val="both"/>
        <w:rPr>
          <w:rFonts w:ascii="Times New Roman" w:hAnsi="Times New Roman"/>
          <w:sz w:val="28"/>
          <w:szCs w:val="28"/>
          <w:lang w:val="be-BY"/>
        </w:rPr>
      </w:pPr>
      <w:r w:rsidRPr="006622FF">
        <w:rPr>
          <w:rFonts w:ascii="Times New Roman" w:hAnsi="Times New Roman"/>
          <w:sz w:val="28"/>
          <w:szCs w:val="28"/>
          <w:lang w:val="be-BY"/>
        </w:rPr>
        <w:t>4. Дзе бярэ пачатак рака Заходняя Дзвіна?</w:t>
      </w:r>
    </w:p>
    <w:p w:rsidR="007F232D" w:rsidRPr="006622FF" w:rsidRDefault="007F232D" w:rsidP="007F232D">
      <w:pPr>
        <w:spacing w:after="0"/>
        <w:ind w:left="1134" w:hanging="425"/>
        <w:jc w:val="both"/>
        <w:rPr>
          <w:rFonts w:ascii="Times New Roman" w:hAnsi="Times New Roman"/>
          <w:sz w:val="28"/>
          <w:szCs w:val="28"/>
          <w:lang w:val="be-BY"/>
        </w:rPr>
      </w:pPr>
      <w:r w:rsidRPr="006622FF">
        <w:rPr>
          <w:rFonts w:ascii="Times New Roman" w:hAnsi="Times New Roman"/>
          <w:sz w:val="28"/>
          <w:szCs w:val="28"/>
          <w:lang w:val="be-BY"/>
        </w:rPr>
        <w:t>5. Якая яе пряцягласць у межах Беларусі?</w:t>
      </w:r>
    </w:p>
    <w:p w:rsidR="007F232D" w:rsidRPr="006622FF" w:rsidRDefault="007F232D" w:rsidP="007F232D">
      <w:pPr>
        <w:spacing w:after="0"/>
        <w:ind w:left="1134" w:hanging="425"/>
        <w:jc w:val="both"/>
        <w:rPr>
          <w:rFonts w:ascii="Times New Roman" w:hAnsi="Times New Roman"/>
          <w:sz w:val="28"/>
          <w:szCs w:val="28"/>
          <w:lang w:val="be-BY"/>
        </w:rPr>
      </w:pPr>
      <w:r w:rsidRPr="006622FF">
        <w:rPr>
          <w:rFonts w:ascii="Times New Roman" w:hAnsi="Times New Roman"/>
          <w:sz w:val="28"/>
          <w:szCs w:val="28"/>
          <w:lang w:val="be-BY"/>
        </w:rPr>
        <w:t>6. Назавіце самыя буйныя прытокі ракі Заходняй Дзвіны?</w:t>
      </w:r>
    </w:p>
    <w:p w:rsidR="007F232D" w:rsidRPr="006622FF" w:rsidRDefault="007F232D" w:rsidP="007F232D">
      <w:pPr>
        <w:spacing w:after="0"/>
        <w:ind w:left="1134" w:hanging="425"/>
        <w:jc w:val="both"/>
        <w:rPr>
          <w:rFonts w:ascii="Times New Roman" w:hAnsi="Times New Roman"/>
          <w:sz w:val="28"/>
          <w:szCs w:val="28"/>
          <w:lang w:val="be-BY"/>
        </w:rPr>
      </w:pPr>
      <w:r w:rsidRPr="006622FF">
        <w:rPr>
          <w:rFonts w:ascii="Times New Roman" w:hAnsi="Times New Roman"/>
          <w:sz w:val="28"/>
          <w:szCs w:val="28"/>
          <w:lang w:val="be-BY"/>
        </w:rPr>
        <w:t>7. Галоўнымі артэрыямі горада Полацка з’яўляюцца...</w:t>
      </w:r>
    </w:p>
    <w:p w:rsidR="007F232D" w:rsidRPr="006622FF" w:rsidRDefault="007F232D" w:rsidP="007F232D">
      <w:pPr>
        <w:spacing w:after="0"/>
        <w:ind w:left="1134" w:hanging="425"/>
        <w:jc w:val="both"/>
        <w:rPr>
          <w:rFonts w:ascii="Times New Roman" w:hAnsi="Times New Roman"/>
          <w:sz w:val="28"/>
          <w:szCs w:val="28"/>
          <w:lang w:val="be-BY"/>
        </w:rPr>
      </w:pPr>
      <w:r w:rsidRPr="006622FF">
        <w:rPr>
          <w:rFonts w:ascii="Times New Roman" w:hAnsi="Times New Roman"/>
          <w:sz w:val="28"/>
          <w:szCs w:val="28"/>
          <w:lang w:val="be-BY"/>
        </w:rPr>
        <w:t>8. Як выкарыстоўваецца Заходняя Дзвіна ў гаспадарчых патрэбах краіны?</w:t>
      </w:r>
    </w:p>
    <w:p w:rsidR="007F232D" w:rsidRPr="007F5546" w:rsidRDefault="007F232D" w:rsidP="007F232D">
      <w:pPr>
        <w:spacing w:after="0" w:line="240" w:lineRule="auto"/>
        <w:rPr>
          <w:rFonts w:ascii="Times New Roman" w:hAnsi="Times New Roman"/>
          <w:b/>
          <w:color w:val="000080"/>
          <w:sz w:val="36"/>
          <w:szCs w:val="40"/>
          <w:lang w:val="be-BY"/>
        </w:rPr>
      </w:pPr>
      <w:r w:rsidRPr="007F5546">
        <w:rPr>
          <w:rFonts w:ascii="Times New Roman" w:hAnsi="Times New Roman"/>
          <w:b/>
          <w:color w:val="000080"/>
          <w:sz w:val="36"/>
          <w:szCs w:val="40"/>
          <w:lang w:val="be-BY"/>
        </w:rPr>
        <w:br w:type="page"/>
      </w:r>
    </w:p>
    <w:p w:rsidR="007F232D" w:rsidRPr="005E194A" w:rsidRDefault="007F232D" w:rsidP="007F232D">
      <w:pPr>
        <w:pStyle w:val="2"/>
        <w:spacing w:before="0"/>
        <w:jc w:val="both"/>
        <w:rPr>
          <w:rFonts w:ascii="Times New Roman" w:hAnsi="Times New Roman" w:cs="Times New Roman"/>
          <w:color w:val="002060"/>
          <w:sz w:val="36"/>
          <w:szCs w:val="36"/>
          <w:lang w:val="be-BY"/>
        </w:rPr>
      </w:pPr>
      <w:bookmarkStart w:id="11" w:name="_Toc372975173"/>
      <w:r w:rsidRPr="005E194A">
        <w:rPr>
          <w:rFonts w:ascii="Times New Roman" w:hAnsi="Times New Roman" w:cs="Times New Roman"/>
          <w:color w:val="000080"/>
          <w:sz w:val="36"/>
          <w:szCs w:val="40"/>
        </w:rPr>
        <w:lastRenderedPageBreak/>
        <w:t>§</w:t>
      </w:r>
      <w:r w:rsidRPr="005E194A">
        <w:rPr>
          <w:rFonts w:ascii="Times New Roman" w:hAnsi="Times New Roman" w:cs="Times New Roman"/>
          <w:color w:val="000080"/>
          <w:sz w:val="36"/>
          <w:szCs w:val="40"/>
          <w:lang w:val="be-BY"/>
        </w:rPr>
        <w:t xml:space="preserve"> 4</w:t>
      </w:r>
      <w:r w:rsidRPr="005E194A">
        <w:rPr>
          <w:rFonts w:ascii="Times New Roman" w:hAnsi="Times New Roman" w:cs="Times New Roman"/>
          <w:color w:val="002060"/>
          <w:sz w:val="36"/>
          <w:szCs w:val="36"/>
          <w:lang w:val="be-BY"/>
        </w:rPr>
        <w:t>.  Раслiнны і жывельны свет.</w:t>
      </w:r>
      <w:bookmarkEnd w:id="11"/>
      <w:r w:rsidRPr="005E194A">
        <w:rPr>
          <w:rFonts w:ascii="Times New Roman" w:hAnsi="Times New Roman" w:cs="Times New Roman"/>
          <w:color w:val="002060"/>
          <w:sz w:val="36"/>
          <w:szCs w:val="36"/>
          <w:lang w:val="be-BY"/>
        </w:rPr>
        <w:t xml:space="preserve"> </w:t>
      </w:r>
    </w:p>
    <w:p w:rsidR="007F232D" w:rsidRDefault="007F232D" w:rsidP="007F232D">
      <w:pPr>
        <w:tabs>
          <w:tab w:val="left" w:pos="1985"/>
        </w:tabs>
        <w:spacing w:after="0"/>
        <w:ind w:firstLine="709"/>
        <w:jc w:val="both"/>
        <w:rPr>
          <w:b/>
          <w:color w:val="00B050"/>
          <w:sz w:val="28"/>
          <w:szCs w:val="28"/>
          <w:lang w:val="be-BY"/>
        </w:rPr>
      </w:pPr>
    </w:p>
    <w:p w:rsidR="007F232D" w:rsidRPr="00C73BEC" w:rsidRDefault="007F232D" w:rsidP="007F232D">
      <w:pPr>
        <w:tabs>
          <w:tab w:val="left" w:pos="1985"/>
        </w:tabs>
        <w:spacing w:after="0"/>
        <w:ind w:firstLine="4395"/>
        <w:jc w:val="both"/>
        <w:rPr>
          <w:b/>
          <w:color w:val="00B050"/>
          <w:sz w:val="28"/>
          <w:szCs w:val="28"/>
          <w:lang w:val="be-BY"/>
        </w:rPr>
      </w:pPr>
      <w:r>
        <w:rPr>
          <w:b/>
          <w:color w:val="00B050"/>
          <w:sz w:val="28"/>
          <w:szCs w:val="28"/>
          <w:lang w:val="be-BY"/>
        </w:rPr>
        <w:t>Сярэдняя школа №</w:t>
      </w:r>
      <w:r w:rsidRPr="00C73BEC">
        <w:rPr>
          <w:b/>
          <w:color w:val="00B050"/>
          <w:sz w:val="28"/>
          <w:szCs w:val="28"/>
          <w:lang w:val="be-BY"/>
        </w:rPr>
        <w:t xml:space="preserve"> 6, Скрыпачова Л. Г.</w:t>
      </w:r>
    </w:p>
    <w:p w:rsidR="007F232D" w:rsidRDefault="007F232D" w:rsidP="007F232D">
      <w:pPr>
        <w:spacing w:after="0"/>
        <w:ind w:firstLine="709"/>
        <w:jc w:val="both"/>
        <w:rPr>
          <w:rFonts w:ascii="Times New Roman" w:hAnsi="Times New Roman"/>
          <w:b/>
          <w:i/>
          <w:sz w:val="32"/>
          <w:szCs w:val="28"/>
          <w:u w:val="single"/>
          <w:lang w:val="be-BY"/>
        </w:rPr>
      </w:pPr>
    </w:p>
    <w:p w:rsidR="007F232D" w:rsidRPr="00DE6C43" w:rsidRDefault="007F232D" w:rsidP="007F232D">
      <w:pPr>
        <w:spacing w:after="0"/>
        <w:ind w:firstLine="709"/>
        <w:jc w:val="both"/>
        <w:rPr>
          <w:rFonts w:ascii="Times New Roman" w:hAnsi="Times New Roman"/>
          <w:sz w:val="28"/>
          <w:szCs w:val="28"/>
        </w:rPr>
      </w:pPr>
      <w:r w:rsidRPr="006622FF">
        <w:rPr>
          <w:rFonts w:ascii="Times New Roman" w:hAnsi="Times New Roman"/>
          <w:b/>
          <w:i/>
          <w:color w:val="1F497D" w:themeColor="text2"/>
          <w:sz w:val="32"/>
          <w:szCs w:val="28"/>
          <w:u w:val="single"/>
          <w:lang w:val="be-BY"/>
        </w:rPr>
        <w:t>1. Раслiнны свет.</w:t>
      </w:r>
      <w:r w:rsidRPr="00DE6C43">
        <w:rPr>
          <w:rFonts w:ascii="Times New Roman" w:hAnsi="Times New Roman"/>
          <w:b/>
          <w:sz w:val="28"/>
          <w:szCs w:val="28"/>
        </w:rPr>
        <w:t xml:space="preserve"> </w:t>
      </w:r>
      <w:r w:rsidRPr="00DE6C43">
        <w:rPr>
          <w:rFonts w:ascii="Times New Roman" w:hAnsi="Times New Roman"/>
          <w:sz w:val="28"/>
          <w:szCs w:val="28"/>
        </w:rPr>
        <w:t>Полацк</w:t>
      </w:r>
      <w:r w:rsidRPr="00DE6C43">
        <w:rPr>
          <w:rFonts w:ascii="Times New Roman" w:hAnsi="Times New Roman"/>
          <w:sz w:val="28"/>
          <w:szCs w:val="28"/>
          <w:lang w:val="en-US"/>
        </w:rPr>
        <w:t>i</w:t>
      </w:r>
      <w:r w:rsidRPr="00DE6C43">
        <w:rPr>
          <w:rFonts w:ascii="Times New Roman" w:hAnsi="Times New Roman"/>
          <w:sz w:val="28"/>
          <w:szCs w:val="28"/>
        </w:rPr>
        <w:t xml:space="preserve">  раен размешчаны </w:t>
      </w:r>
      <w:r w:rsidRPr="00DE6C43">
        <w:rPr>
          <w:rFonts w:ascii="Times New Roman" w:hAnsi="Times New Roman"/>
          <w:sz w:val="28"/>
          <w:szCs w:val="28"/>
          <w:lang w:val="be-BY"/>
        </w:rPr>
        <w:t xml:space="preserve">ў </w:t>
      </w:r>
      <w:r w:rsidRPr="00DE6C43">
        <w:rPr>
          <w:rFonts w:ascii="Times New Roman" w:hAnsi="Times New Roman"/>
          <w:sz w:val="28"/>
          <w:szCs w:val="28"/>
        </w:rPr>
        <w:t>зоне змешаных л</w:t>
      </w:r>
      <w:r w:rsidRPr="00DE6C43">
        <w:rPr>
          <w:rFonts w:ascii="Times New Roman" w:hAnsi="Times New Roman"/>
          <w:sz w:val="28"/>
          <w:szCs w:val="28"/>
        </w:rPr>
        <w:t>я</w:t>
      </w:r>
      <w:r w:rsidRPr="00DE6C43">
        <w:rPr>
          <w:rFonts w:ascii="Times New Roman" w:hAnsi="Times New Roman"/>
          <w:sz w:val="28"/>
          <w:szCs w:val="28"/>
        </w:rPr>
        <w:t>со</w:t>
      </w:r>
      <w:r w:rsidRPr="00DE6C43">
        <w:rPr>
          <w:rFonts w:ascii="Times New Roman" w:hAnsi="Times New Roman"/>
          <w:sz w:val="28"/>
          <w:szCs w:val="28"/>
          <w:lang w:val="be-BY"/>
        </w:rPr>
        <w:t>ў</w:t>
      </w:r>
      <w:r w:rsidRPr="00DE6C43">
        <w:rPr>
          <w:rFonts w:ascii="Times New Roman" w:hAnsi="Times New Roman"/>
          <w:sz w:val="28"/>
          <w:szCs w:val="28"/>
        </w:rPr>
        <w:t>. Асноуным</w:t>
      </w:r>
      <w:r w:rsidRPr="00DE6C43">
        <w:rPr>
          <w:rFonts w:ascii="Times New Roman" w:hAnsi="Times New Roman"/>
          <w:sz w:val="28"/>
          <w:szCs w:val="28"/>
          <w:lang w:val="en-US"/>
        </w:rPr>
        <w:t>i</w:t>
      </w:r>
      <w:r w:rsidRPr="00DE6C43">
        <w:rPr>
          <w:rFonts w:ascii="Times New Roman" w:hAnsi="Times New Roman"/>
          <w:sz w:val="28"/>
          <w:szCs w:val="28"/>
        </w:rPr>
        <w:t xml:space="preserve"> тыпам</w:t>
      </w:r>
      <w:r w:rsidRPr="00DE6C43">
        <w:rPr>
          <w:rFonts w:ascii="Times New Roman" w:hAnsi="Times New Roman"/>
          <w:sz w:val="28"/>
          <w:szCs w:val="28"/>
          <w:lang w:val="en-US"/>
        </w:rPr>
        <w:t>i</w:t>
      </w:r>
      <w:r w:rsidRPr="00DE6C43">
        <w:rPr>
          <w:rFonts w:ascii="Times New Roman" w:hAnsi="Times New Roman"/>
          <w:sz w:val="28"/>
          <w:szCs w:val="28"/>
        </w:rPr>
        <w:t xml:space="preserve"> расл</w:t>
      </w:r>
      <w:r w:rsidRPr="00DE6C43">
        <w:rPr>
          <w:rFonts w:ascii="Times New Roman" w:hAnsi="Times New Roman"/>
          <w:sz w:val="28"/>
          <w:szCs w:val="28"/>
          <w:lang w:val="en-US"/>
        </w:rPr>
        <w:t>i</w:t>
      </w:r>
      <w:r w:rsidRPr="00DE6C43">
        <w:rPr>
          <w:rFonts w:ascii="Times New Roman" w:hAnsi="Times New Roman"/>
          <w:sz w:val="28"/>
          <w:szCs w:val="28"/>
        </w:rPr>
        <w:t>ннасц</w:t>
      </w:r>
      <w:r w:rsidRPr="00DE6C43">
        <w:rPr>
          <w:rFonts w:ascii="Times New Roman" w:hAnsi="Times New Roman"/>
          <w:sz w:val="28"/>
          <w:szCs w:val="28"/>
          <w:lang w:val="en-US"/>
        </w:rPr>
        <w:t>i</w:t>
      </w:r>
      <w:r w:rsidRPr="00DE6C43">
        <w:rPr>
          <w:rFonts w:ascii="Times New Roman" w:hAnsi="Times New Roman"/>
          <w:sz w:val="28"/>
          <w:szCs w:val="28"/>
        </w:rPr>
        <w:t xml:space="preserve"> з</w:t>
      </w:r>
      <w:r w:rsidRPr="00DE6C43">
        <w:rPr>
          <w:rFonts w:ascii="Times New Roman" w:hAnsi="Times New Roman"/>
          <w:sz w:val="28"/>
          <w:szCs w:val="28"/>
          <w:lang w:val="be-BY"/>
        </w:rPr>
        <w:t>’</w:t>
      </w:r>
      <w:r w:rsidRPr="00DE6C43">
        <w:rPr>
          <w:rFonts w:ascii="Times New Roman" w:hAnsi="Times New Roman"/>
          <w:sz w:val="28"/>
          <w:szCs w:val="28"/>
        </w:rPr>
        <w:t xml:space="preserve"> яуляюцца: расл</w:t>
      </w:r>
      <w:r w:rsidRPr="00DE6C43">
        <w:rPr>
          <w:rFonts w:ascii="Times New Roman" w:hAnsi="Times New Roman"/>
          <w:sz w:val="28"/>
          <w:szCs w:val="28"/>
          <w:lang w:val="en-US"/>
        </w:rPr>
        <w:t>i</w:t>
      </w:r>
      <w:r w:rsidRPr="00DE6C43">
        <w:rPr>
          <w:rFonts w:ascii="Times New Roman" w:hAnsi="Times New Roman"/>
          <w:sz w:val="28"/>
          <w:szCs w:val="28"/>
        </w:rPr>
        <w:t>ннасць лясо</w:t>
      </w:r>
      <w:r w:rsidRPr="00DE6C43">
        <w:rPr>
          <w:rFonts w:ascii="Times New Roman" w:hAnsi="Times New Roman"/>
          <w:sz w:val="28"/>
          <w:szCs w:val="28"/>
          <w:lang w:val="be-BY"/>
        </w:rPr>
        <w:t>ў</w:t>
      </w:r>
      <w:r w:rsidRPr="00DE6C43">
        <w:rPr>
          <w:rFonts w:ascii="Times New Roman" w:hAnsi="Times New Roman"/>
          <w:sz w:val="28"/>
          <w:szCs w:val="28"/>
        </w:rPr>
        <w:t>, луго</w:t>
      </w:r>
      <w:r w:rsidRPr="00DE6C43">
        <w:rPr>
          <w:rFonts w:ascii="Times New Roman" w:hAnsi="Times New Roman"/>
          <w:sz w:val="28"/>
          <w:szCs w:val="28"/>
          <w:lang w:val="be-BY"/>
        </w:rPr>
        <w:t>ў</w:t>
      </w:r>
      <w:r w:rsidRPr="00DE6C43">
        <w:rPr>
          <w:rFonts w:ascii="Times New Roman" w:hAnsi="Times New Roman"/>
          <w:sz w:val="28"/>
          <w:szCs w:val="28"/>
        </w:rPr>
        <w:t xml:space="preserve">, балот </w:t>
      </w:r>
      <w:r w:rsidRPr="00DE6C43">
        <w:rPr>
          <w:rFonts w:ascii="Times New Roman" w:hAnsi="Times New Roman"/>
          <w:sz w:val="28"/>
          <w:szCs w:val="28"/>
          <w:lang w:val="en-US"/>
        </w:rPr>
        <w:t>i</w:t>
      </w:r>
      <w:r w:rsidRPr="00DE6C43">
        <w:rPr>
          <w:rFonts w:ascii="Times New Roman" w:hAnsi="Times New Roman"/>
          <w:sz w:val="28"/>
          <w:szCs w:val="28"/>
        </w:rPr>
        <w:t xml:space="preserve"> вадаема</w:t>
      </w:r>
      <w:r w:rsidRPr="00DE6C43">
        <w:rPr>
          <w:rFonts w:ascii="Times New Roman" w:hAnsi="Times New Roman"/>
          <w:sz w:val="28"/>
          <w:szCs w:val="28"/>
          <w:lang w:val="be-BY"/>
        </w:rPr>
        <w:t>ў</w:t>
      </w:r>
      <w:r w:rsidRPr="00DE6C43">
        <w:rPr>
          <w:rFonts w:ascii="Times New Roman" w:hAnsi="Times New Roman"/>
          <w:sz w:val="28"/>
          <w:szCs w:val="28"/>
        </w:rPr>
        <w:t xml:space="preserve">. Усе гэта </w:t>
      </w:r>
      <w:proofErr w:type="gramStart"/>
      <w:r w:rsidRPr="00DE6C43">
        <w:rPr>
          <w:rFonts w:ascii="Times New Roman" w:hAnsi="Times New Roman"/>
          <w:sz w:val="28"/>
          <w:szCs w:val="28"/>
        </w:rPr>
        <w:t>натуральная</w:t>
      </w:r>
      <w:proofErr w:type="gramEnd"/>
      <w:r w:rsidRPr="00DE6C43">
        <w:rPr>
          <w:rFonts w:ascii="Times New Roman" w:hAnsi="Times New Roman"/>
          <w:sz w:val="28"/>
          <w:szCs w:val="28"/>
        </w:rPr>
        <w:t>, або дз</w:t>
      </w:r>
      <w:r w:rsidRPr="00DE6C43">
        <w:rPr>
          <w:rFonts w:ascii="Times New Roman" w:hAnsi="Times New Roman"/>
          <w:sz w:val="28"/>
          <w:szCs w:val="28"/>
          <w:lang w:val="en-US"/>
        </w:rPr>
        <w:t>i</w:t>
      </w:r>
      <w:r w:rsidRPr="00DE6C43">
        <w:rPr>
          <w:rFonts w:ascii="Times New Roman" w:hAnsi="Times New Roman"/>
          <w:sz w:val="28"/>
          <w:szCs w:val="28"/>
        </w:rPr>
        <w:t>карослая расл</w:t>
      </w:r>
      <w:r w:rsidRPr="00DE6C43">
        <w:rPr>
          <w:rFonts w:ascii="Times New Roman" w:hAnsi="Times New Roman"/>
          <w:sz w:val="28"/>
          <w:szCs w:val="28"/>
          <w:lang w:val="en-US"/>
        </w:rPr>
        <w:t>i</w:t>
      </w:r>
      <w:r w:rsidRPr="00DE6C43">
        <w:rPr>
          <w:rFonts w:ascii="Times New Roman" w:hAnsi="Times New Roman"/>
          <w:sz w:val="28"/>
          <w:szCs w:val="28"/>
        </w:rPr>
        <w:t>ннасць. Апрача яе, адрозн</w:t>
      </w:r>
      <w:r w:rsidRPr="00DE6C43">
        <w:rPr>
          <w:rFonts w:ascii="Times New Roman" w:hAnsi="Times New Roman"/>
          <w:sz w:val="28"/>
          <w:szCs w:val="28"/>
          <w:lang w:val="en-US"/>
        </w:rPr>
        <w:t>i</w:t>
      </w:r>
      <w:r w:rsidRPr="00DE6C43">
        <w:rPr>
          <w:rFonts w:ascii="Times New Roman" w:hAnsi="Times New Roman"/>
          <w:sz w:val="28"/>
          <w:szCs w:val="28"/>
        </w:rPr>
        <w:t xml:space="preserve">ваюць </w:t>
      </w:r>
      <w:proofErr w:type="gramStart"/>
      <w:r w:rsidRPr="00DE6C43">
        <w:rPr>
          <w:rFonts w:ascii="Times New Roman" w:hAnsi="Times New Roman"/>
          <w:sz w:val="28"/>
          <w:szCs w:val="28"/>
        </w:rPr>
        <w:t>культурную</w:t>
      </w:r>
      <w:proofErr w:type="gramEnd"/>
      <w:r w:rsidRPr="00DE6C43">
        <w:rPr>
          <w:rFonts w:ascii="Times New Roman" w:hAnsi="Times New Roman"/>
          <w:sz w:val="28"/>
          <w:szCs w:val="28"/>
        </w:rPr>
        <w:t xml:space="preserve"> расл</w:t>
      </w:r>
      <w:r w:rsidRPr="00DE6C43">
        <w:rPr>
          <w:rFonts w:ascii="Times New Roman" w:hAnsi="Times New Roman"/>
          <w:sz w:val="28"/>
          <w:szCs w:val="28"/>
          <w:lang w:val="en-US"/>
        </w:rPr>
        <w:t>i</w:t>
      </w:r>
      <w:r w:rsidRPr="00DE6C43">
        <w:rPr>
          <w:rFonts w:ascii="Times New Roman" w:hAnsi="Times New Roman"/>
          <w:sz w:val="28"/>
          <w:szCs w:val="28"/>
        </w:rPr>
        <w:t xml:space="preserve">ннасць – пасевы на палях, сады </w:t>
      </w:r>
      <w:r w:rsidRPr="00DE6C43">
        <w:rPr>
          <w:rFonts w:ascii="Times New Roman" w:hAnsi="Times New Roman"/>
          <w:sz w:val="28"/>
          <w:szCs w:val="28"/>
          <w:lang w:val="en-US"/>
        </w:rPr>
        <w:t>i</w:t>
      </w:r>
      <w:r w:rsidRPr="00DE6C43">
        <w:rPr>
          <w:rFonts w:ascii="Times New Roman" w:hAnsi="Times New Roman"/>
          <w:sz w:val="28"/>
          <w:szCs w:val="28"/>
        </w:rPr>
        <w:t xml:space="preserve"> ягадн</w:t>
      </w:r>
      <w:r w:rsidRPr="00DE6C43">
        <w:rPr>
          <w:rFonts w:ascii="Times New Roman" w:hAnsi="Times New Roman"/>
          <w:sz w:val="28"/>
          <w:szCs w:val="28"/>
          <w:lang w:val="en-US"/>
        </w:rPr>
        <w:t>i</w:t>
      </w:r>
      <w:r w:rsidRPr="00DE6C43">
        <w:rPr>
          <w:rFonts w:ascii="Times New Roman" w:hAnsi="Times New Roman"/>
          <w:sz w:val="28"/>
          <w:szCs w:val="28"/>
        </w:rPr>
        <w:t>к</w:t>
      </w:r>
      <w:r w:rsidRPr="00DE6C43">
        <w:rPr>
          <w:rFonts w:ascii="Times New Roman" w:hAnsi="Times New Roman"/>
          <w:sz w:val="28"/>
          <w:szCs w:val="28"/>
          <w:lang w:val="en-US"/>
        </w:rPr>
        <w:t>i</w:t>
      </w:r>
      <w:r w:rsidRPr="00DE6C43">
        <w:rPr>
          <w:rFonts w:ascii="Times New Roman" w:hAnsi="Times New Roman"/>
          <w:sz w:val="28"/>
          <w:szCs w:val="28"/>
        </w:rPr>
        <w:t>, паркавыя насаджэнн</w:t>
      </w:r>
      <w:r w:rsidRPr="00DE6C43">
        <w:rPr>
          <w:rFonts w:ascii="Times New Roman" w:hAnsi="Times New Roman"/>
          <w:sz w:val="28"/>
          <w:szCs w:val="28"/>
          <w:lang w:val="en-US"/>
        </w:rPr>
        <w:t>i</w:t>
      </w:r>
      <w:r w:rsidRPr="00DE6C43">
        <w:rPr>
          <w:rFonts w:ascii="Times New Roman" w:hAnsi="Times New Roman"/>
          <w:sz w:val="28"/>
          <w:szCs w:val="28"/>
        </w:rPr>
        <w:t xml:space="preserve"> </w:t>
      </w:r>
      <w:r w:rsidRPr="00DE6C43">
        <w:rPr>
          <w:rFonts w:ascii="Times New Roman" w:hAnsi="Times New Roman"/>
          <w:sz w:val="28"/>
          <w:szCs w:val="28"/>
          <w:lang w:val="en-US"/>
        </w:rPr>
        <w:t>i</w:t>
      </w:r>
      <w:r w:rsidRPr="00DE6C43">
        <w:rPr>
          <w:rFonts w:ascii="Times New Roman" w:hAnsi="Times New Roman"/>
          <w:sz w:val="28"/>
          <w:szCs w:val="28"/>
        </w:rPr>
        <w:t xml:space="preserve"> </w:t>
      </w:r>
      <w:r w:rsidRPr="00DE6C43">
        <w:rPr>
          <w:rFonts w:ascii="Times New Roman" w:hAnsi="Times New Roman"/>
          <w:sz w:val="28"/>
          <w:szCs w:val="28"/>
          <w:lang w:val="en-US"/>
        </w:rPr>
        <w:t>i</w:t>
      </w:r>
      <w:r w:rsidRPr="00DE6C43">
        <w:rPr>
          <w:rFonts w:ascii="Times New Roman" w:hAnsi="Times New Roman"/>
          <w:sz w:val="28"/>
          <w:szCs w:val="28"/>
        </w:rPr>
        <w:t>нш.</w:t>
      </w:r>
    </w:p>
    <w:p w:rsidR="007F232D" w:rsidRDefault="00EF2CAF" w:rsidP="007F232D">
      <w:pPr>
        <w:spacing w:after="0"/>
        <w:ind w:firstLine="709"/>
        <w:jc w:val="both"/>
        <w:rPr>
          <w:rFonts w:ascii="Times New Roman" w:hAnsi="Times New Roman"/>
          <w:sz w:val="28"/>
          <w:szCs w:val="28"/>
          <w:lang w:val="be-BY"/>
        </w:rPr>
      </w:pPr>
      <w:r>
        <w:rPr>
          <w:noProof/>
          <w:lang w:eastAsia="ru-RU"/>
        </w:rPr>
        <mc:AlternateContent>
          <mc:Choice Requires="wps">
            <w:drawing>
              <wp:anchor distT="0" distB="0" distL="114300" distR="114300" simplePos="0" relativeHeight="251750400" behindDoc="0" locked="0" layoutInCell="1" allowOverlap="1" wp14:anchorId="56903ECF" wp14:editId="76C6737F">
                <wp:simplePos x="0" y="0"/>
                <wp:positionH relativeFrom="column">
                  <wp:posOffset>3463290</wp:posOffset>
                </wp:positionH>
                <wp:positionV relativeFrom="paragraph">
                  <wp:posOffset>4097655</wp:posOffset>
                </wp:positionV>
                <wp:extent cx="1544955" cy="262255"/>
                <wp:effectExtent l="0" t="0" r="0" b="4445"/>
                <wp:wrapTopAndBottom/>
                <wp:docPr id="110" name="Поле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955" cy="262255"/>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7F232D" w:rsidRPr="00015230" w:rsidRDefault="007F232D" w:rsidP="007F232D">
                            <w:pPr>
                              <w:pStyle w:val="ae"/>
                              <w:jc w:val="center"/>
                              <w:rPr>
                                <w:rFonts w:ascii="Times New Roman" w:hAnsi="Times New Roman"/>
                                <w:noProof/>
                                <w:color w:val="339933"/>
                                <w:sz w:val="28"/>
                                <w:szCs w:val="28"/>
                                <w:lang w:val="be-BY"/>
                              </w:rPr>
                            </w:pPr>
                            <w:r w:rsidRPr="00015230">
                              <w:rPr>
                                <w:rFonts w:ascii="Times New Roman" w:hAnsi="Times New Roman"/>
                                <w:sz w:val="28"/>
                                <w:szCs w:val="28"/>
                              </w:rPr>
                              <w:t>Елка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10" o:spid="_x0000_s1028" type="#_x0000_t202" style="position:absolute;left:0;text-align:left;margin-left:272.7pt;margin-top:322.65pt;width:121.65pt;height:20.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4bXiQIAAAsFAAAOAAAAZHJzL2Uyb0RvYy54bWysVFuO0zAU/UdiD5b/O3ko7TTRpKOZliKk&#10;4SENLMC1ncbCsYPtNhkQa2EVfCGxhi6Ja6fpzPCQECIfzo19fe7jnJuLy76RaM+NFVqVODmLMeKK&#10;aibUtsTv3q4nc4ysI4oRqRUv8R23+HLx9MlF1xY81bWWjBsEIMoWXVvi2rm2iCJLa94Qe6ZbruCw&#10;0qYhDj7NNmKGdIDeyCiN41nUacNaoym3FnZXwyFeBPyq4tS9rirLHZIlhtxcWE1YN36NFhek2BrS&#10;1oIe0yD/kEVDhIKgJ6gVcQTtjPgFqhHUaKsrd0Z1E+mqEpSHGqCaJP6pmtuatDzUAs2x7alN9v/B&#10;0lf7NwYJBtwl0B9FGiDp8OXw/fDt8BX5PehQ19oCHG9bcHX9te7BO1Rr2xtN31uk9LImasuvjNFd&#10;zQmDDBN/M3pwdcCxHmTTvdQMApGd0wGor0zj2wcNQYAOmdyd2OG9Q9SHnGZZPp1iROEsnaUp2D4E&#10;KcbbrbHuOdcN8kaJDbAf0Mn+xrrBdXTxwayWgq2FlOHDbDdLadCegFLW4TmiP3KTyjsr7a8NiMMO&#10;JAkx/JlPNzD/KU/SLL5O88l6Nj+fZOtsOsnP4/kkTvLrfBZnebZaf/YJJllRC8a4uhGKjypMsr9j&#10;+TgPg36CDlEHzUrP43jg6I9VxuH5XZWNcDCVUjQlnp+cSOGZfaYY1E0KR4Qc7Ohx/oERaML4Dm0J&#10;OvDUDyJw/aYPokt9dK+RjWZ3IAyjgTdgH/4oYNTafMSog+kssf2wI4ZjJF8oEJcf5dEwo7EZDaIo&#10;XC2xw2gwl24Y+V1rxLYG5EG+Sl+BACsRtHGfxVG2MHGhhuPfwY/0w+/gdf8PW/wAAAD//wMAUEsD&#10;BBQABgAIAAAAIQBEyCMP4QAAAAsBAAAPAAAAZHJzL2Rvd25yZXYueG1sTI/BTsMwDIbvSLxDZCQu&#10;iKWDtqtK0wkhsRtIDHbg5rWhqZY4VZOt3dvPnOBo+9Pv76/Ws7PipMfQe1KwXCQgNDW+7alT8PX5&#10;el+ACBGpRetJKzjrAOv6+qrCsvUTfejTNnaCQyiUqMDEOJRShsZoh2HhB018+/Gjw8jj2Ml2xInD&#10;nZUPSZJLhz3xB4ODfjG6OWyPTsFOvuGEZrO5a94P33ZppszsOqVub+bnJxBRz/EPhl99Voeanfb+&#10;SG0QVkGWZimjCvI0ewTBxKooViD2vCnyHGRdyf8d6gsAAAD//wMAUEsBAi0AFAAGAAgAAAAhALaD&#10;OJL+AAAA4QEAABMAAAAAAAAAAAAAAAAAAAAAAFtDb250ZW50X1R5cGVzXS54bWxQSwECLQAUAAYA&#10;CAAAACEAOP0h/9YAAACUAQAACwAAAAAAAAAAAAAAAAAvAQAAX3JlbHMvLnJlbHNQSwECLQAUAAYA&#10;CAAAACEAX/OG14kCAAALBQAADgAAAAAAAAAAAAAAAAAuAgAAZHJzL2Uyb0RvYy54bWxQSwECLQAU&#10;AAYACAAAACEARMgjD+EAAAALAQAADwAAAAAAAAAAAAAAAADjBAAAZHJzL2Rvd25yZXYueG1sUEsF&#10;BgAAAAAEAAQA8wAAAPEFAAAAAA==&#10;" stroked="f" strokeweight="1pt">
                <v:textbox inset="0,0,0,0">
                  <w:txbxContent>
                    <w:p w:rsidR="007F232D" w:rsidRPr="00015230" w:rsidRDefault="007F232D" w:rsidP="007F232D">
                      <w:pPr>
                        <w:pStyle w:val="ae"/>
                        <w:jc w:val="center"/>
                        <w:rPr>
                          <w:rFonts w:ascii="Times New Roman" w:hAnsi="Times New Roman"/>
                          <w:noProof/>
                          <w:color w:val="339933"/>
                          <w:sz w:val="28"/>
                          <w:szCs w:val="28"/>
                          <w:lang w:val="be-BY"/>
                        </w:rPr>
                      </w:pPr>
                      <w:r w:rsidRPr="00015230">
                        <w:rPr>
                          <w:rFonts w:ascii="Times New Roman" w:hAnsi="Times New Roman"/>
                          <w:sz w:val="28"/>
                          <w:szCs w:val="28"/>
                        </w:rPr>
                        <w:t>Елка</w:t>
                      </w:r>
                    </w:p>
                  </w:txbxContent>
                </v:textbox>
                <w10:wrap type="topAndBottom"/>
              </v:shape>
            </w:pict>
          </mc:Fallback>
        </mc:AlternateContent>
      </w:r>
      <w:r>
        <w:rPr>
          <w:noProof/>
          <w:lang w:eastAsia="ru-RU"/>
        </w:rPr>
        <mc:AlternateContent>
          <mc:Choice Requires="wps">
            <w:drawing>
              <wp:anchor distT="0" distB="0" distL="114300" distR="114300" simplePos="0" relativeHeight="251749376" behindDoc="0" locked="0" layoutInCell="1" allowOverlap="1" wp14:anchorId="05AE1D36" wp14:editId="03A36482">
                <wp:simplePos x="0" y="0"/>
                <wp:positionH relativeFrom="column">
                  <wp:posOffset>796925</wp:posOffset>
                </wp:positionH>
                <wp:positionV relativeFrom="paragraph">
                  <wp:posOffset>4100830</wp:posOffset>
                </wp:positionV>
                <wp:extent cx="1550670" cy="262255"/>
                <wp:effectExtent l="0" t="0" r="0" b="4445"/>
                <wp:wrapTopAndBottom/>
                <wp:docPr id="183" name="Поле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0670" cy="262255"/>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7F232D" w:rsidRPr="00015230" w:rsidRDefault="007F232D" w:rsidP="007F232D">
                            <w:pPr>
                              <w:pStyle w:val="ae"/>
                              <w:jc w:val="center"/>
                              <w:rPr>
                                <w:rFonts w:ascii="Times New Roman" w:hAnsi="Times New Roman"/>
                                <w:noProof/>
                                <w:color w:val="339933"/>
                                <w:sz w:val="28"/>
                                <w:szCs w:val="28"/>
                                <w:lang w:val="be-BY"/>
                              </w:rPr>
                            </w:pPr>
                            <w:r w:rsidRPr="00015230">
                              <w:rPr>
                                <w:rFonts w:ascii="Times New Roman" w:hAnsi="Times New Roman"/>
                                <w:sz w:val="28"/>
                                <w:szCs w:val="28"/>
                              </w:rPr>
                              <w:t>Сасна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83" o:spid="_x0000_s1029" type="#_x0000_t202" style="position:absolute;left:0;text-align:left;margin-left:62.75pt;margin-top:322.9pt;width:122.1pt;height:20.6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VtjiwIAAAsFAAAOAAAAZHJzL2Uyb0RvYy54bWysVNuO0zAQfUfiHyy/d3MhvUVNV9suRUjL&#10;RVr4ANdxGgvHNrbbZEF8C1/BExLf0E9i7DRll4uEEHlwxvb4eGbOGS8uu0agAzOWK1ng5CLGiEmq&#10;Si53BX77ZjOaYWQdkSURSrIC3zGLL5ePHy1anbNU1UqUzCAAkTZvdYFr53QeRZbWrCH2QmkmYbNS&#10;piEOpmYXlYa0gN6IKI3jSdQqU2qjKLMWVq/7TbwM+FXFqHtVVZY5JAoMsbkwmjBu/RgtFyTfGaJr&#10;Tk9hkH+IoiFcwqVnqGviCNob/gtUw6lRVlXugqomUlXFKQs5QDZJ/FM2tzXRLOQCxbH6XCb7/2Dp&#10;y8Nrg3gJ3M2eYCRJAyQdPx+/Hb8evyC/BhVqtc3B8VaDq+tWqgPvkK3VN4q+s0iqdU3kjl0Zo9qa&#10;kRIiTPzJ6N7RHsd6kG37QpVwEdk7FYC6yjS+fFAQBOjA1N2ZHdY5RP2V43E8mcIWhb10kqbjcbiC&#10;5MNpbax7xlSDvFFgA+wHdHK4sc5HQ/LBxV9mleDlhgsRJma3XQuDDgSUsgnfCf2Bm5DeWSp/rEfs&#10;VyBIuMPv+XAD8x/nSZrFq3Q+2kxm01G2ycaj+TSejeJkvppP4myeXW8++QCTLK95WTJ5wyUbVJhk&#10;f8fyqR96/QQdohaKlU7juOfoj1nG4ftdlg130JWCNwWenZ1I7pl9KkvIm+SOcNHb0cP4Q5mhCMM/&#10;lCXowFPfi8B12y6I7iyvrSrvQBhGAW9AMbwoYNTKfMCohe4ssH2/J4ZhJJ5LEJdv5cEwg7EdDCIp&#10;HC2ww6g3165v+b02fFcDci9fqa5AgBUP2vBK7aM4yRY6LuRweh18S9+fB68fb9jyOwAAAP//AwBQ&#10;SwMEFAAGAAgAAAAhANKDj+3gAAAACwEAAA8AAABkcnMvZG93bnJldi54bWxMj8FOwzAQRO9I/IO1&#10;SFwQdVJIWkKcCiHRG5Uo7aG3bWLiqPY6it0m/D3LCY4z+zQ7U64mZ8VFD6HzpCCdJSA01b7pqFWw&#10;+3y7X4IIEalB60kr+NYBVtX1VYlF40f60JdtbAWHUChQgYmxL6QMtdEOw8z3mvj25QeHkeXQymbA&#10;kcOdlfMkyaXDjviDwV6/Gl2ftmenYC/fcUSzXt/Vm9PBpmbMzL5V6vZmenkGEfUU/2D4rc/VoeJO&#10;R3+mJgjLep5ljCrIHzPewMRD/rQAcWRnuUhBVqX8v6H6AQAA//8DAFBLAQItABQABgAIAAAAIQC2&#10;gziS/gAAAOEBAAATAAAAAAAAAAAAAAAAAAAAAABbQ29udGVudF9UeXBlc10ueG1sUEsBAi0AFAAG&#10;AAgAAAAhADj9If/WAAAAlAEAAAsAAAAAAAAAAAAAAAAALwEAAF9yZWxzLy5yZWxzUEsBAi0AFAAG&#10;AAgAAAAhANPhW2OLAgAACwUAAA4AAAAAAAAAAAAAAAAALgIAAGRycy9lMm9Eb2MueG1sUEsBAi0A&#10;FAAGAAgAAAAhANKDj+3gAAAACwEAAA8AAAAAAAAAAAAAAAAA5QQAAGRycy9kb3ducmV2LnhtbFBL&#10;BQYAAAAABAAEAPMAAADyBQAAAAA=&#10;" stroked="f" strokeweight="1pt">
                <v:textbox inset="0,0,0,0">
                  <w:txbxContent>
                    <w:p w:rsidR="007F232D" w:rsidRPr="00015230" w:rsidRDefault="007F232D" w:rsidP="007F232D">
                      <w:pPr>
                        <w:pStyle w:val="ae"/>
                        <w:jc w:val="center"/>
                        <w:rPr>
                          <w:rFonts w:ascii="Times New Roman" w:hAnsi="Times New Roman"/>
                          <w:noProof/>
                          <w:color w:val="339933"/>
                          <w:sz w:val="28"/>
                          <w:szCs w:val="28"/>
                          <w:lang w:val="be-BY"/>
                        </w:rPr>
                      </w:pPr>
                      <w:r w:rsidRPr="00015230">
                        <w:rPr>
                          <w:rFonts w:ascii="Times New Roman" w:hAnsi="Times New Roman"/>
                          <w:sz w:val="28"/>
                          <w:szCs w:val="28"/>
                        </w:rPr>
                        <w:t>Сасна</w:t>
                      </w:r>
                    </w:p>
                  </w:txbxContent>
                </v:textbox>
                <w10:wrap type="topAndBottom"/>
              </v:shape>
            </w:pict>
          </mc:Fallback>
        </mc:AlternateContent>
      </w:r>
      <w:r w:rsidR="007F232D">
        <w:rPr>
          <w:rFonts w:ascii="Times New Roman" w:hAnsi="Times New Roman"/>
          <w:b/>
          <w:noProof/>
          <w:color w:val="339933"/>
          <w:sz w:val="28"/>
          <w:szCs w:val="28"/>
          <w:lang w:eastAsia="ru-RU"/>
        </w:rPr>
        <w:drawing>
          <wp:anchor distT="0" distB="0" distL="114300" distR="114300" simplePos="0" relativeHeight="251748352" behindDoc="0" locked="0" layoutInCell="1" allowOverlap="1" wp14:anchorId="2E537D92" wp14:editId="54051DEC">
            <wp:simplePos x="0" y="0"/>
            <wp:positionH relativeFrom="column">
              <wp:posOffset>3587750</wp:posOffset>
            </wp:positionH>
            <wp:positionV relativeFrom="paragraph">
              <wp:posOffset>2029460</wp:posOffset>
            </wp:positionV>
            <wp:extent cx="1310640" cy="1829435"/>
            <wp:effectExtent l="171450" t="152400" r="156210" b="170815"/>
            <wp:wrapTopAndBottom/>
            <wp:docPr id="1" name="Рисунок 20" desc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el"/>
                    <pic:cNvPicPr>
                      <a:picLocks noChangeAspect="1" noChangeArrowheads="1"/>
                    </pic:cNvPicPr>
                  </pic:nvPicPr>
                  <pic:blipFill>
                    <a:blip r:embed="rId23">
                      <a:lum bright="-30000"/>
                    </a:blip>
                    <a:srcRect/>
                    <a:stretch>
                      <a:fillRect/>
                    </a:stretch>
                  </pic:blipFill>
                  <pic:spPr bwMode="auto">
                    <a:xfrm>
                      <a:off x="0" y="0"/>
                      <a:ext cx="1310640" cy="182943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F232D">
        <w:rPr>
          <w:rFonts w:ascii="Times New Roman" w:hAnsi="Times New Roman"/>
          <w:b/>
          <w:noProof/>
          <w:color w:val="339933"/>
          <w:sz w:val="28"/>
          <w:szCs w:val="28"/>
          <w:lang w:eastAsia="ru-RU"/>
        </w:rPr>
        <w:drawing>
          <wp:anchor distT="0" distB="0" distL="114300" distR="114300" simplePos="0" relativeHeight="251747328" behindDoc="0" locked="0" layoutInCell="1" allowOverlap="1" wp14:anchorId="6359BAB1" wp14:editId="045BF345">
            <wp:simplePos x="0" y="0"/>
            <wp:positionH relativeFrom="column">
              <wp:posOffset>1010920</wp:posOffset>
            </wp:positionH>
            <wp:positionV relativeFrom="paragraph">
              <wp:posOffset>2029460</wp:posOffset>
            </wp:positionV>
            <wp:extent cx="1366520" cy="1900555"/>
            <wp:effectExtent l="152400" t="152400" r="157480" b="156845"/>
            <wp:wrapTopAndBottom/>
            <wp:docPr id="3" name="Рисунок 19" descr="P101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P1010116"/>
                    <pic:cNvPicPr>
                      <a:picLocks noChangeAspect="1" noChangeArrowheads="1"/>
                    </pic:cNvPicPr>
                  </pic:nvPicPr>
                  <pic:blipFill>
                    <a:blip r:embed="rId24" cstate="print"/>
                    <a:srcRect/>
                    <a:stretch>
                      <a:fillRect/>
                    </a:stretch>
                  </pic:blipFill>
                  <pic:spPr bwMode="auto">
                    <a:xfrm>
                      <a:off x="0" y="0"/>
                      <a:ext cx="1366520" cy="190055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F232D" w:rsidRPr="00015230">
        <w:rPr>
          <w:rFonts w:ascii="Times New Roman" w:hAnsi="Times New Roman"/>
          <w:b/>
          <w:color w:val="339933"/>
          <w:sz w:val="28"/>
          <w:szCs w:val="28"/>
        </w:rPr>
        <w:t>Лясы.</w:t>
      </w:r>
      <w:r w:rsidR="007F232D" w:rsidRPr="00DE6C43">
        <w:rPr>
          <w:rFonts w:ascii="Times New Roman" w:hAnsi="Times New Roman"/>
          <w:sz w:val="28"/>
          <w:szCs w:val="28"/>
        </w:rPr>
        <w:t xml:space="preserve"> Пад лясам</w:t>
      </w:r>
      <w:proofErr w:type="gramStart"/>
      <w:r w:rsidR="007F232D" w:rsidRPr="00DE6C43">
        <w:rPr>
          <w:rFonts w:ascii="Times New Roman" w:hAnsi="Times New Roman"/>
          <w:sz w:val="28"/>
          <w:szCs w:val="28"/>
          <w:lang w:val="en-US"/>
        </w:rPr>
        <w:t>i</w:t>
      </w:r>
      <w:proofErr w:type="gramEnd"/>
      <w:r w:rsidR="007F232D" w:rsidRPr="00DE6C43">
        <w:rPr>
          <w:rFonts w:ascii="Times New Roman" w:hAnsi="Times New Roman"/>
          <w:sz w:val="28"/>
          <w:szCs w:val="28"/>
        </w:rPr>
        <w:t xml:space="preserve">  знаходз</w:t>
      </w:r>
      <w:r w:rsidR="007F232D" w:rsidRPr="00DE6C43">
        <w:rPr>
          <w:rFonts w:ascii="Times New Roman" w:hAnsi="Times New Roman"/>
          <w:sz w:val="28"/>
          <w:szCs w:val="28"/>
          <w:lang w:val="en-US"/>
        </w:rPr>
        <w:t>i</w:t>
      </w:r>
      <w:r w:rsidR="007F232D" w:rsidRPr="00DE6C43">
        <w:rPr>
          <w:rFonts w:ascii="Times New Roman" w:hAnsi="Times New Roman"/>
          <w:sz w:val="28"/>
          <w:szCs w:val="28"/>
        </w:rPr>
        <w:t>цца  каля 65% плошчы раена.  Найбольшую плошчу займаюць хваевыя лясы. Самым</w:t>
      </w:r>
      <w:proofErr w:type="gramStart"/>
      <w:r w:rsidR="007F232D" w:rsidRPr="00DE6C43">
        <w:rPr>
          <w:rFonts w:ascii="Times New Roman" w:hAnsi="Times New Roman"/>
          <w:sz w:val="28"/>
          <w:szCs w:val="28"/>
        </w:rPr>
        <w:t>i</w:t>
      </w:r>
      <w:proofErr w:type="gramEnd"/>
      <w:r w:rsidR="007F232D" w:rsidRPr="00DE6C43">
        <w:rPr>
          <w:rFonts w:ascii="Times New Roman" w:hAnsi="Times New Roman"/>
          <w:sz w:val="28"/>
          <w:szCs w:val="28"/>
        </w:rPr>
        <w:t xml:space="preserve"> распаусюджаным</w:t>
      </w:r>
      <w:r w:rsidR="007F232D" w:rsidRPr="00DE6C43">
        <w:rPr>
          <w:rFonts w:ascii="Times New Roman" w:hAnsi="Times New Roman"/>
          <w:sz w:val="28"/>
          <w:szCs w:val="28"/>
          <w:lang w:val="en-US"/>
        </w:rPr>
        <w:t>i</w:t>
      </w:r>
      <w:r w:rsidR="007F232D" w:rsidRPr="00DE6C43">
        <w:rPr>
          <w:rFonts w:ascii="Times New Roman" w:hAnsi="Times New Roman"/>
          <w:sz w:val="28"/>
          <w:szCs w:val="28"/>
        </w:rPr>
        <w:t xml:space="preserve"> дрэвам</w:t>
      </w:r>
      <w:r w:rsidR="007F232D" w:rsidRPr="00DE6C43">
        <w:rPr>
          <w:rFonts w:ascii="Times New Roman" w:hAnsi="Times New Roman"/>
          <w:sz w:val="28"/>
          <w:szCs w:val="28"/>
          <w:lang w:val="en-US"/>
        </w:rPr>
        <w:t>i</w:t>
      </w:r>
      <w:r w:rsidR="007F232D" w:rsidRPr="00DE6C43">
        <w:rPr>
          <w:rFonts w:ascii="Times New Roman" w:hAnsi="Times New Roman"/>
          <w:sz w:val="28"/>
          <w:szCs w:val="28"/>
        </w:rPr>
        <w:t xml:space="preserve"> </w:t>
      </w:r>
      <w:r w:rsidR="007F232D" w:rsidRPr="00DE6C43">
        <w:rPr>
          <w:rFonts w:ascii="Times New Roman" w:hAnsi="Times New Roman"/>
          <w:sz w:val="28"/>
          <w:szCs w:val="28"/>
          <w:lang w:val="be-BY"/>
        </w:rPr>
        <w:t>з’</w:t>
      </w:r>
      <w:r w:rsidR="007F232D" w:rsidRPr="00DE6C43">
        <w:rPr>
          <w:rFonts w:ascii="Times New Roman" w:hAnsi="Times New Roman"/>
          <w:sz w:val="28"/>
          <w:szCs w:val="28"/>
        </w:rPr>
        <w:t xml:space="preserve">яуляюцца сасна </w:t>
      </w:r>
      <w:r w:rsidR="007F232D" w:rsidRPr="00DE6C43">
        <w:rPr>
          <w:rFonts w:ascii="Times New Roman" w:hAnsi="Times New Roman"/>
          <w:sz w:val="28"/>
          <w:szCs w:val="28"/>
          <w:lang w:val="en-US"/>
        </w:rPr>
        <w:t>i</w:t>
      </w:r>
      <w:r w:rsidR="007F232D" w:rsidRPr="00DE6C43">
        <w:rPr>
          <w:rFonts w:ascii="Times New Roman" w:hAnsi="Times New Roman"/>
          <w:sz w:val="28"/>
          <w:szCs w:val="28"/>
        </w:rPr>
        <w:t xml:space="preserve"> елка, а таксама бяроза. </w:t>
      </w:r>
      <w:proofErr w:type="gramStart"/>
      <w:r w:rsidR="007F232D" w:rsidRPr="00DE6C43">
        <w:rPr>
          <w:rFonts w:ascii="Times New Roman" w:hAnsi="Times New Roman"/>
          <w:sz w:val="28"/>
          <w:szCs w:val="28"/>
        </w:rPr>
        <w:t>Часта</w:t>
      </w:r>
      <w:proofErr w:type="gramEnd"/>
      <w:r w:rsidR="007F232D" w:rsidRPr="00DE6C43">
        <w:rPr>
          <w:rFonts w:ascii="Times New Roman" w:hAnsi="Times New Roman"/>
          <w:sz w:val="28"/>
          <w:szCs w:val="28"/>
        </w:rPr>
        <w:t xml:space="preserve"> можна сустрэць чорную  </w:t>
      </w:r>
      <w:r w:rsidR="007F232D" w:rsidRPr="00DE6C43">
        <w:rPr>
          <w:rFonts w:ascii="Times New Roman" w:hAnsi="Times New Roman"/>
          <w:sz w:val="28"/>
          <w:szCs w:val="28"/>
          <w:lang w:val="en-US"/>
        </w:rPr>
        <w:t>i</w:t>
      </w:r>
      <w:r w:rsidR="007F232D" w:rsidRPr="00DE6C43">
        <w:rPr>
          <w:rFonts w:ascii="Times New Roman" w:hAnsi="Times New Roman"/>
          <w:sz w:val="28"/>
          <w:szCs w:val="28"/>
        </w:rPr>
        <w:t xml:space="preserve"> шэрую вольху, радзей сустракаецца ясень </w:t>
      </w:r>
      <w:r w:rsidR="007F232D" w:rsidRPr="00DE6C43">
        <w:rPr>
          <w:rFonts w:ascii="Times New Roman" w:hAnsi="Times New Roman"/>
          <w:sz w:val="28"/>
          <w:szCs w:val="28"/>
          <w:lang w:val="en-US"/>
        </w:rPr>
        <w:t>i</w:t>
      </w:r>
      <w:r w:rsidR="007F232D" w:rsidRPr="00DE6C43">
        <w:rPr>
          <w:rFonts w:ascii="Times New Roman" w:hAnsi="Times New Roman"/>
          <w:sz w:val="28"/>
          <w:szCs w:val="28"/>
        </w:rPr>
        <w:t xml:space="preserve"> дуб. У нашых </w:t>
      </w:r>
      <w:proofErr w:type="gramStart"/>
      <w:r w:rsidR="007F232D" w:rsidRPr="00DE6C43">
        <w:rPr>
          <w:rFonts w:ascii="Times New Roman" w:hAnsi="Times New Roman"/>
          <w:sz w:val="28"/>
          <w:szCs w:val="28"/>
        </w:rPr>
        <w:t>лясах</w:t>
      </w:r>
      <w:proofErr w:type="gramEnd"/>
      <w:r w:rsidR="007F232D" w:rsidRPr="00DE6C43">
        <w:rPr>
          <w:rFonts w:ascii="Times New Roman" w:hAnsi="Times New Roman"/>
          <w:sz w:val="28"/>
          <w:szCs w:val="28"/>
        </w:rPr>
        <w:t xml:space="preserve">  расце мноства  разнастайных  хмызняко</w:t>
      </w:r>
      <w:r w:rsidR="007F232D" w:rsidRPr="00DE6C43">
        <w:rPr>
          <w:rFonts w:ascii="Times New Roman" w:hAnsi="Times New Roman"/>
          <w:sz w:val="28"/>
          <w:szCs w:val="28"/>
          <w:lang w:val="be-BY"/>
        </w:rPr>
        <w:t>ў</w:t>
      </w:r>
      <w:r w:rsidR="007F232D" w:rsidRPr="00DE6C43">
        <w:rPr>
          <w:rFonts w:ascii="Times New Roman" w:hAnsi="Times New Roman"/>
          <w:sz w:val="28"/>
          <w:szCs w:val="28"/>
        </w:rPr>
        <w:t xml:space="preserve">  </w:t>
      </w:r>
      <w:r w:rsidR="007F232D" w:rsidRPr="00DE6C43">
        <w:rPr>
          <w:rFonts w:ascii="Times New Roman" w:hAnsi="Times New Roman"/>
          <w:sz w:val="28"/>
          <w:szCs w:val="28"/>
          <w:lang w:val="en-US"/>
        </w:rPr>
        <w:t>i</w:t>
      </w:r>
      <w:r w:rsidR="007F232D" w:rsidRPr="00DE6C43">
        <w:rPr>
          <w:rFonts w:ascii="Times New Roman" w:hAnsi="Times New Roman"/>
          <w:sz w:val="28"/>
          <w:szCs w:val="28"/>
        </w:rPr>
        <w:t xml:space="preserve">  па</w:t>
      </w:r>
      <w:r w:rsidR="007F232D" w:rsidRPr="00DE6C43">
        <w:rPr>
          <w:rFonts w:ascii="Times New Roman" w:hAnsi="Times New Roman"/>
          <w:sz w:val="28"/>
          <w:szCs w:val="28"/>
          <w:lang w:val="be-BY"/>
        </w:rPr>
        <w:t>ў</w:t>
      </w:r>
      <w:r w:rsidR="007F232D" w:rsidRPr="00DE6C43">
        <w:rPr>
          <w:rFonts w:ascii="Times New Roman" w:hAnsi="Times New Roman"/>
          <w:sz w:val="28"/>
          <w:szCs w:val="28"/>
        </w:rPr>
        <w:t>хмыхняко</w:t>
      </w:r>
      <w:r w:rsidR="007F232D" w:rsidRPr="00DE6C43">
        <w:rPr>
          <w:rFonts w:ascii="Times New Roman" w:hAnsi="Times New Roman"/>
          <w:sz w:val="28"/>
          <w:szCs w:val="28"/>
          <w:lang w:val="be-BY"/>
        </w:rPr>
        <w:t>ў</w:t>
      </w:r>
      <w:r w:rsidR="007F232D" w:rsidRPr="00DE6C43">
        <w:rPr>
          <w:rFonts w:ascii="Times New Roman" w:hAnsi="Times New Roman"/>
          <w:sz w:val="28"/>
          <w:szCs w:val="28"/>
        </w:rPr>
        <w:t>: ядл</w:t>
      </w:r>
      <w:r w:rsidR="007F232D" w:rsidRPr="00DE6C43">
        <w:rPr>
          <w:rFonts w:ascii="Times New Roman" w:hAnsi="Times New Roman"/>
          <w:sz w:val="28"/>
          <w:szCs w:val="28"/>
          <w:lang w:val="be-BY"/>
        </w:rPr>
        <w:t>ов</w:t>
      </w:r>
      <w:r w:rsidR="007F232D" w:rsidRPr="00DE6C43">
        <w:rPr>
          <w:rFonts w:ascii="Times New Roman" w:hAnsi="Times New Roman"/>
          <w:sz w:val="28"/>
          <w:szCs w:val="28"/>
        </w:rPr>
        <w:t>ец, чарн</w:t>
      </w:r>
      <w:r w:rsidR="007F232D" w:rsidRPr="00DE6C43">
        <w:rPr>
          <w:rFonts w:ascii="Times New Roman" w:hAnsi="Times New Roman"/>
          <w:sz w:val="28"/>
          <w:szCs w:val="28"/>
          <w:lang w:val="en-US"/>
        </w:rPr>
        <w:t>i</w:t>
      </w:r>
      <w:r w:rsidR="007F232D" w:rsidRPr="00DE6C43">
        <w:rPr>
          <w:rFonts w:ascii="Times New Roman" w:hAnsi="Times New Roman"/>
          <w:sz w:val="28"/>
          <w:szCs w:val="28"/>
        </w:rPr>
        <w:t>цы, бру</w:t>
      </w:r>
      <w:r w:rsidR="007F232D" w:rsidRPr="00DE6C43">
        <w:rPr>
          <w:rFonts w:ascii="Times New Roman" w:hAnsi="Times New Roman"/>
          <w:sz w:val="28"/>
          <w:szCs w:val="28"/>
        </w:rPr>
        <w:t>с</w:t>
      </w:r>
      <w:r w:rsidR="007F232D" w:rsidRPr="00DE6C43">
        <w:rPr>
          <w:rFonts w:ascii="Times New Roman" w:hAnsi="Times New Roman"/>
          <w:sz w:val="28"/>
          <w:szCs w:val="28"/>
        </w:rPr>
        <w:t>н</w:t>
      </w:r>
      <w:r w:rsidR="007F232D" w:rsidRPr="00DE6C43">
        <w:rPr>
          <w:rFonts w:ascii="Times New Roman" w:hAnsi="Times New Roman"/>
          <w:sz w:val="28"/>
          <w:szCs w:val="28"/>
          <w:lang w:val="en-US"/>
        </w:rPr>
        <w:t>i</w:t>
      </w:r>
      <w:r w:rsidR="007F232D" w:rsidRPr="00DE6C43">
        <w:rPr>
          <w:rFonts w:ascii="Times New Roman" w:hAnsi="Times New Roman"/>
          <w:sz w:val="28"/>
          <w:szCs w:val="28"/>
        </w:rPr>
        <w:t xml:space="preserve">цы, вераск;  травы, зяленыя </w:t>
      </w:r>
      <w:r w:rsidR="007F232D" w:rsidRPr="00DE6C43">
        <w:rPr>
          <w:rFonts w:ascii="Times New Roman" w:hAnsi="Times New Roman"/>
          <w:sz w:val="28"/>
          <w:szCs w:val="28"/>
          <w:lang w:val="en-US"/>
        </w:rPr>
        <w:t>i</w:t>
      </w:r>
      <w:r w:rsidR="007F232D" w:rsidRPr="00DE6C43">
        <w:rPr>
          <w:rFonts w:ascii="Times New Roman" w:hAnsi="Times New Roman"/>
          <w:sz w:val="28"/>
          <w:szCs w:val="28"/>
        </w:rPr>
        <w:t>мх</w:t>
      </w:r>
      <w:r w:rsidR="007F232D" w:rsidRPr="00DE6C43">
        <w:rPr>
          <w:rFonts w:ascii="Times New Roman" w:hAnsi="Times New Roman"/>
          <w:sz w:val="28"/>
          <w:szCs w:val="28"/>
          <w:lang w:val="be-BY"/>
        </w:rPr>
        <w:t>і</w:t>
      </w:r>
      <w:r w:rsidR="007F232D" w:rsidRPr="00DE6C43">
        <w:rPr>
          <w:rFonts w:ascii="Times New Roman" w:hAnsi="Times New Roman"/>
          <w:sz w:val="28"/>
          <w:szCs w:val="28"/>
        </w:rPr>
        <w:t xml:space="preserve"> </w:t>
      </w:r>
      <w:r w:rsidR="007F232D" w:rsidRPr="00DE6C43">
        <w:rPr>
          <w:rFonts w:ascii="Times New Roman" w:hAnsi="Times New Roman"/>
          <w:sz w:val="28"/>
          <w:szCs w:val="28"/>
          <w:lang w:val="en-US"/>
        </w:rPr>
        <w:t>i</w:t>
      </w:r>
      <w:r w:rsidR="007F232D" w:rsidRPr="00DE6C43">
        <w:rPr>
          <w:rFonts w:ascii="Times New Roman" w:hAnsi="Times New Roman"/>
          <w:sz w:val="28"/>
          <w:szCs w:val="28"/>
        </w:rPr>
        <w:t xml:space="preserve"> л</w:t>
      </w:r>
      <w:r w:rsidR="007F232D" w:rsidRPr="00DE6C43">
        <w:rPr>
          <w:rFonts w:ascii="Times New Roman" w:hAnsi="Times New Roman"/>
          <w:sz w:val="28"/>
          <w:szCs w:val="28"/>
          <w:lang w:val="en-US"/>
        </w:rPr>
        <w:t>i</w:t>
      </w:r>
      <w:r w:rsidR="007F232D" w:rsidRPr="00DE6C43">
        <w:rPr>
          <w:rFonts w:ascii="Times New Roman" w:hAnsi="Times New Roman"/>
          <w:sz w:val="28"/>
          <w:szCs w:val="28"/>
        </w:rPr>
        <w:t>шайн</w:t>
      </w:r>
      <w:r w:rsidR="007F232D" w:rsidRPr="00DE6C43">
        <w:rPr>
          <w:rFonts w:ascii="Times New Roman" w:hAnsi="Times New Roman"/>
          <w:sz w:val="28"/>
          <w:szCs w:val="28"/>
          <w:lang w:val="en-US"/>
        </w:rPr>
        <w:t>i</w:t>
      </w:r>
      <w:r w:rsidR="007F232D" w:rsidRPr="00DE6C43">
        <w:rPr>
          <w:rFonts w:ascii="Times New Roman" w:hAnsi="Times New Roman"/>
          <w:sz w:val="28"/>
          <w:szCs w:val="28"/>
        </w:rPr>
        <w:t>к</w:t>
      </w:r>
      <w:r w:rsidR="007F232D" w:rsidRPr="00DE6C43">
        <w:rPr>
          <w:rFonts w:ascii="Times New Roman" w:hAnsi="Times New Roman"/>
          <w:sz w:val="28"/>
          <w:szCs w:val="28"/>
          <w:lang w:val="en-US"/>
        </w:rPr>
        <w:t>i</w:t>
      </w:r>
      <w:r w:rsidR="007F232D" w:rsidRPr="00DE6C43">
        <w:rPr>
          <w:rFonts w:ascii="Times New Roman" w:hAnsi="Times New Roman"/>
          <w:sz w:val="28"/>
          <w:szCs w:val="28"/>
        </w:rPr>
        <w:t>. Сустракаюцца в</w:t>
      </w:r>
      <w:r w:rsidR="007F232D" w:rsidRPr="00DE6C43">
        <w:rPr>
          <w:rFonts w:ascii="Times New Roman" w:hAnsi="Times New Roman"/>
          <w:sz w:val="28"/>
          <w:szCs w:val="28"/>
          <w:lang w:val="en-US"/>
        </w:rPr>
        <w:t>i</w:t>
      </w:r>
      <w:r w:rsidR="007F232D" w:rsidRPr="00DE6C43">
        <w:rPr>
          <w:rFonts w:ascii="Times New Roman" w:hAnsi="Times New Roman"/>
          <w:sz w:val="28"/>
          <w:szCs w:val="28"/>
        </w:rPr>
        <w:t>ды, як</w:t>
      </w:r>
      <w:r w:rsidR="007F232D" w:rsidRPr="00DE6C43">
        <w:rPr>
          <w:rFonts w:ascii="Times New Roman" w:hAnsi="Times New Roman"/>
          <w:sz w:val="28"/>
          <w:szCs w:val="28"/>
          <w:lang w:val="en-US"/>
        </w:rPr>
        <w:t>i</w:t>
      </w:r>
      <w:r w:rsidR="007F232D" w:rsidRPr="00DE6C43">
        <w:rPr>
          <w:rFonts w:ascii="Times New Roman" w:hAnsi="Times New Roman"/>
          <w:sz w:val="28"/>
          <w:szCs w:val="28"/>
        </w:rPr>
        <w:t xml:space="preserve">я занесены </w:t>
      </w:r>
      <w:r w:rsidR="007F232D" w:rsidRPr="00DE6C43">
        <w:rPr>
          <w:rFonts w:ascii="Times New Roman" w:hAnsi="Times New Roman"/>
          <w:sz w:val="28"/>
          <w:szCs w:val="28"/>
          <w:lang w:val="be-BY"/>
        </w:rPr>
        <w:t>ў</w:t>
      </w:r>
      <w:r w:rsidR="007F232D" w:rsidRPr="00DE6C43">
        <w:rPr>
          <w:rFonts w:ascii="Times New Roman" w:hAnsi="Times New Roman"/>
          <w:sz w:val="28"/>
          <w:szCs w:val="28"/>
        </w:rPr>
        <w:t xml:space="preserve"> Чырвоную кн</w:t>
      </w:r>
      <w:r w:rsidR="007F232D" w:rsidRPr="00DE6C43">
        <w:rPr>
          <w:rFonts w:ascii="Times New Roman" w:hAnsi="Times New Roman"/>
          <w:sz w:val="28"/>
          <w:szCs w:val="28"/>
          <w:lang w:val="en-US"/>
        </w:rPr>
        <w:t>i</w:t>
      </w:r>
      <w:r w:rsidR="007F232D" w:rsidRPr="00DE6C43">
        <w:rPr>
          <w:rFonts w:ascii="Times New Roman" w:hAnsi="Times New Roman"/>
          <w:sz w:val="28"/>
          <w:szCs w:val="28"/>
        </w:rPr>
        <w:t>гу Беларус</w:t>
      </w:r>
      <w:r w:rsidR="007F232D" w:rsidRPr="00DE6C43">
        <w:rPr>
          <w:rFonts w:ascii="Times New Roman" w:hAnsi="Times New Roman"/>
          <w:sz w:val="28"/>
          <w:szCs w:val="28"/>
          <w:lang w:val="en-US"/>
        </w:rPr>
        <w:t>i</w:t>
      </w:r>
      <w:r w:rsidR="007F232D" w:rsidRPr="00DE6C43">
        <w:rPr>
          <w:rFonts w:ascii="Times New Roman" w:hAnsi="Times New Roman"/>
          <w:sz w:val="28"/>
          <w:szCs w:val="28"/>
        </w:rPr>
        <w:t>: сон-трава, арн</w:t>
      </w:r>
      <w:r w:rsidR="007F232D" w:rsidRPr="00DE6C43">
        <w:rPr>
          <w:rFonts w:ascii="Times New Roman" w:hAnsi="Times New Roman"/>
          <w:sz w:val="28"/>
          <w:szCs w:val="28"/>
          <w:lang w:val="en-US"/>
        </w:rPr>
        <w:t>i</w:t>
      </w:r>
      <w:r w:rsidR="007F232D" w:rsidRPr="00DE6C43">
        <w:rPr>
          <w:rFonts w:ascii="Times New Roman" w:hAnsi="Times New Roman"/>
          <w:sz w:val="28"/>
          <w:szCs w:val="28"/>
        </w:rPr>
        <w:t>ка горная, марошка, ве</w:t>
      </w:r>
      <w:r w:rsidR="007F232D" w:rsidRPr="00DE6C43">
        <w:rPr>
          <w:rFonts w:ascii="Times New Roman" w:hAnsi="Times New Roman"/>
          <w:sz w:val="28"/>
          <w:szCs w:val="28"/>
        </w:rPr>
        <w:t>т</w:t>
      </w:r>
      <w:r w:rsidR="007F232D" w:rsidRPr="00DE6C43">
        <w:rPr>
          <w:rFonts w:ascii="Times New Roman" w:hAnsi="Times New Roman"/>
          <w:sz w:val="28"/>
          <w:szCs w:val="28"/>
        </w:rPr>
        <w:t>ран</w:t>
      </w:r>
      <w:r w:rsidR="007F232D" w:rsidRPr="00DE6C43">
        <w:rPr>
          <w:rFonts w:ascii="Times New Roman" w:hAnsi="Times New Roman"/>
          <w:sz w:val="28"/>
          <w:szCs w:val="28"/>
          <w:lang w:val="en-US"/>
        </w:rPr>
        <w:t>i</w:t>
      </w:r>
      <w:r w:rsidR="007F232D" w:rsidRPr="00DE6C43">
        <w:rPr>
          <w:rFonts w:ascii="Times New Roman" w:hAnsi="Times New Roman"/>
          <w:sz w:val="28"/>
          <w:szCs w:val="28"/>
        </w:rPr>
        <w:t>ца дубро</w:t>
      </w:r>
      <w:r w:rsidR="007F232D" w:rsidRPr="00DE6C43">
        <w:rPr>
          <w:rFonts w:ascii="Times New Roman" w:hAnsi="Times New Roman"/>
          <w:sz w:val="28"/>
          <w:szCs w:val="28"/>
          <w:lang w:val="be-BY"/>
        </w:rPr>
        <w:t>ў</w:t>
      </w:r>
      <w:r w:rsidR="007F232D" w:rsidRPr="00DE6C43">
        <w:rPr>
          <w:rFonts w:ascii="Times New Roman" w:hAnsi="Times New Roman"/>
          <w:sz w:val="28"/>
          <w:szCs w:val="28"/>
        </w:rPr>
        <w:t>ная</w:t>
      </w:r>
      <w:proofErr w:type="gramStart"/>
      <w:r w:rsidR="007F232D" w:rsidRPr="00DE6C43">
        <w:rPr>
          <w:rFonts w:ascii="Times New Roman" w:hAnsi="Times New Roman"/>
          <w:sz w:val="28"/>
          <w:szCs w:val="28"/>
        </w:rPr>
        <w:t xml:space="preserve"> </w:t>
      </w:r>
      <w:r w:rsidR="007F232D" w:rsidRPr="00DE6C43">
        <w:rPr>
          <w:rFonts w:ascii="Times New Roman" w:hAnsi="Times New Roman"/>
          <w:sz w:val="28"/>
          <w:szCs w:val="28"/>
          <w:lang w:val="be-BY"/>
        </w:rPr>
        <w:t>.</w:t>
      </w:r>
      <w:proofErr w:type="gramEnd"/>
    </w:p>
    <w:p w:rsidR="007F232D" w:rsidRPr="00DE6C43" w:rsidRDefault="007F232D" w:rsidP="007F232D">
      <w:pPr>
        <w:spacing w:after="0"/>
        <w:ind w:firstLine="709"/>
        <w:jc w:val="both"/>
        <w:rPr>
          <w:rFonts w:ascii="Times New Roman" w:hAnsi="Times New Roman"/>
          <w:sz w:val="28"/>
          <w:szCs w:val="28"/>
          <w:lang w:val="be-BY"/>
        </w:rPr>
      </w:pPr>
      <w:r w:rsidRPr="00DE6C43">
        <w:rPr>
          <w:rFonts w:ascii="Times New Roman" w:hAnsi="Times New Roman"/>
          <w:sz w:val="28"/>
          <w:szCs w:val="28"/>
          <w:lang w:val="be-BY"/>
        </w:rPr>
        <w:t>На роўных пан</w:t>
      </w:r>
      <w:r w:rsidRPr="00DE6C43">
        <w:rPr>
          <w:rFonts w:ascii="Times New Roman" w:hAnsi="Times New Roman"/>
          <w:sz w:val="28"/>
          <w:szCs w:val="28"/>
          <w:lang w:val="en-US"/>
        </w:rPr>
        <w:t>i</w:t>
      </w:r>
      <w:r w:rsidRPr="00DE6C43">
        <w:rPr>
          <w:rFonts w:ascii="Times New Roman" w:hAnsi="Times New Roman"/>
          <w:sz w:val="28"/>
          <w:szCs w:val="28"/>
          <w:lang w:val="be-BY"/>
        </w:rPr>
        <w:t>жаных мясц</w:t>
      </w:r>
      <w:r w:rsidRPr="00DE6C43">
        <w:rPr>
          <w:rFonts w:ascii="Times New Roman" w:hAnsi="Times New Roman"/>
          <w:sz w:val="28"/>
          <w:szCs w:val="28"/>
          <w:lang w:val="en-US"/>
        </w:rPr>
        <w:t>i</w:t>
      </w:r>
      <w:r w:rsidRPr="00DE6C43">
        <w:rPr>
          <w:rFonts w:ascii="Times New Roman" w:hAnsi="Times New Roman"/>
          <w:sz w:val="28"/>
          <w:szCs w:val="28"/>
          <w:lang w:val="be-BY"/>
        </w:rPr>
        <w:t xml:space="preserve">нах </w:t>
      </w:r>
      <w:r w:rsidRPr="00DE6C43">
        <w:rPr>
          <w:rFonts w:ascii="Times New Roman" w:hAnsi="Times New Roman"/>
          <w:sz w:val="28"/>
          <w:szCs w:val="28"/>
          <w:lang w:val="en-US"/>
        </w:rPr>
        <w:t>i</w:t>
      </w:r>
      <w:r w:rsidRPr="00DE6C43">
        <w:rPr>
          <w:rFonts w:ascii="Times New Roman" w:hAnsi="Times New Roman"/>
          <w:sz w:val="28"/>
          <w:szCs w:val="28"/>
          <w:lang w:val="be-BY"/>
        </w:rPr>
        <w:t xml:space="preserve"> ў западз</w:t>
      </w:r>
      <w:r w:rsidRPr="00DE6C43">
        <w:rPr>
          <w:rFonts w:ascii="Times New Roman" w:hAnsi="Times New Roman"/>
          <w:sz w:val="28"/>
          <w:szCs w:val="28"/>
          <w:lang w:val="en-US"/>
        </w:rPr>
        <w:t>i</w:t>
      </w:r>
      <w:r w:rsidRPr="00DE6C43">
        <w:rPr>
          <w:rFonts w:ascii="Times New Roman" w:hAnsi="Times New Roman"/>
          <w:sz w:val="28"/>
          <w:szCs w:val="28"/>
          <w:lang w:val="be-BY"/>
        </w:rPr>
        <w:t>нах, дзе знаходзяцца в</w:t>
      </w:r>
      <w:r w:rsidRPr="00DE6C43">
        <w:rPr>
          <w:rFonts w:ascii="Times New Roman" w:hAnsi="Times New Roman"/>
          <w:sz w:val="28"/>
          <w:szCs w:val="28"/>
          <w:lang w:val="en-US"/>
        </w:rPr>
        <w:t>i</w:t>
      </w:r>
      <w:r w:rsidRPr="00DE6C43">
        <w:rPr>
          <w:rFonts w:ascii="Times New Roman" w:hAnsi="Times New Roman"/>
          <w:sz w:val="28"/>
          <w:szCs w:val="28"/>
          <w:lang w:val="be-BY"/>
        </w:rPr>
        <w:t>льготныя  дзярнова-падзол</w:t>
      </w:r>
      <w:r w:rsidRPr="00DE6C43">
        <w:rPr>
          <w:rFonts w:ascii="Times New Roman" w:hAnsi="Times New Roman"/>
          <w:sz w:val="28"/>
          <w:szCs w:val="28"/>
          <w:lang w:val="en-US"/>
        </w:rPr>
        <w:t>i</w:t>
      </w:r>
      <w:r w:rsidRPr="00DE6C43">
        <w:rPr>
          <w:rFonts w:ascii="Times New Roman" w:hAnsi="Times New Roman"/>
          <w:sz w:val="28"/>
          <w:szCs w:val="28"/>
          <w:lang w:val="be-BY"/>
        </w:rPr>
        <w:t>тыя глебы  распаўсюджаны хвойн</w:t>
      </w:r>
      <w:r w:rsidRPr="00DE6C43">
        <w:rPr>
          <w:rFonts w:ascii="Times New Roman" w:hAnsi="Times New Roman"/>
          <w:sz w:val="28"/>
          <w:szCs w:val="28"/>
          <w:lang w:val="en-US"/>
        </w:rPr>
        <w:t>i</w:t>
      </w:r>
      <w:r w:rsidRPr="00DE6C43">
        <w:rPr>
          <w:rFonts w:ascii="Times New Roman" w:hAnsi="Times New Roman"/>
          <w:sz w:val="28"/>
          <w:szCs w:val="28"/>
          <w:lang w:val="be-BY"/>
        </w:rPr>
        <w:t>к</w:t>
      </w:r>
      <w:r w:rsidRPr="00DE6C43">
        <w:rPr>
          <w:rFonts w:ascii="Times New Roman" w:hAnsi="Times New Roman"/>
          <w:sz w:val="28"/>
          <w:szCs w:val="28"/>
          <w:lang w:val="en-US"/>
        </w:rPr>
        <w:t>i</w:t>
      </w:r>
      <w:r w:rsidRPr="00DE6C43">
        <w:rPr>
          <w:rFonts w:ascii="Times New Roman" w:hAnsi="Times New Roman"/>
          <w:sz w:val="28"/>
          <w:szCs w:val="28"/>
          <w:lang w:val="be-BY"/>
        </w:rPr>
        <w:t xml:space="preserve"> чарн</w:t>
      </w:r>
      <w:r w:rsidRPr="00DE6C43">
        <w:rPr>
          <w:rFonts w:ascii="Times New Roman" w:hAnsi="Times New Roman"/>
          <w:sz w:val="28"/>
          <w:szCs w:val="28"/>
          <w:lang w:val="en-US"/>
        </w:rPr>
        <w:t>i</w:t>
      </w:r>
      <w:r w:rsidRPr="00DE6C43">
        <w:rPr>
          <w:rFonts w:ascii="Times New Roman" w:hAnsi="Times New Roman"/>
          <w:sz w:val="28"/>
          <w:szCs w:val="28"/>
          <w:lang w:val="be-BY"/>
        </w:rPr>
        <w:t>чныя. У дрэвасто</w:t>
      </w:r>
      <w:r w:rsidRPr="00DE6C43">
        <w:rPr>
          <w:rFonts w:ascii="Times New Roman" w:hAnsi="Times New Roman"/>
          <w:sz w:val="28"/>
          <w:szCs w:val="28"/>
          <w:lang w:val="en-US"/>
        </w:rPr>
        <w:t>i</w:t>
      </w:r>
      <w:r w:rsidRPr="00DE6C43">
        <w:rPr>
          <w:rFonts w:ascii="Times New Roman" w:hAnsi="Times New Roman"/>
          <w:sz w:val="28"/>
          <w:szCs w:val="28"/>
          <w:lang w:val="be-BY"/>
        </w:rPr>
        <w:t xml:space="preserve"> сустракаюцца елка, дуб, ас</w:t>
      </w:r>
      <w:r w:rsidRPr="00DE6C43">
        <w:rPr>
          <w:rFonts w:ascii="Times New Roman" w:hAnsi="Times New Roman"/>
          <w:sz w:val="28"/>
          <w:szCs w:val="28"/>
          <w:lang w:val="en-US"/>
        </w:rPr>
        <w:t>i</w:t>
      </w:r>
      <w:r w:rsidRPr="00DE6C43">
        <w:rPr>
          <w:rFonts w:ascii="Times New Roman" w:hAnsi="Times New Roman"/>
          <w:sz w:val="28"/>
          <w:szCs w:val="28"/>
          <w:lang w:val="be-BY"/>
        </w:rPr>
        <w:t>на, бяроза пушыстая. Добра разв</w:t>
      </w:r>
      <w:r w:rsidRPr="00DE6C43">
        <w:rPr>
          <w:rFonts w:ascii="Times New Roman" w:hAnsi="Times New Roman"/>
          <w:sz w:val="28"/>
          <w:szCs w:val="28"/>
          <w:lang w:val="en-US"/>
        </w:rPr>
        <w:t>i</w:t>
      </w:r>
      <w:r w:rsidRPr="00DE6C43">
        <w:rPr>
          <w:rFonts w:ascii="Times New Roman" w:hAnsi="Times New Roman"/>
          <w:sz w:val="28"/>
          <w:szCs w:val="28"/>
          <w:lang w:val="be-BY"/>
        </w:rPr>
        <w:t>ты падлесак з крушыны ломкай, раб</w:t>
      </w:r>
      <w:r w:rsidRPr="00DE6C43">
        <w:rPr>
          <w:rFonts w:ascii="Times New Roman" w:hAnsi="Times New Roman"/>
          <w:sz w:val="28"/>
          <w:szCs w:val="28"/>
          <w:lang w:val="en-US"/>
        </w:rPr>
        <w:t>i</w:t>
      </w:r>
      <w:r w:rsidRPr="00DE6C43">
        <w:rPr>
          <w:rFonts w:ascii="Times New Roman" w:hAnsi="Times New Roman"/>
          <w:sz w:val="28"/>
          <w:szCs w:val="28"/>
          <w:lang w:val="be-BY"/>
        </w:rPr>
        <w:t>ны. У наглебавым покрыве пераважаюць чарн</w:t>
      </w:r>
      <w:r w:rsidRPr="00DE6C43">
        <w:rPr>
          <w:rFonts w:ascii="Times New Roman" w:hAnsi="Times New Roman"/>
          <w:sz w:val="28"/>
          <w:szCs w:val="28"/>
          <w:lang w:val="en-US"/>
        </w:rPr>
        <w:t>i</w:t>
      </w:r>
      <w:r w:rsidRPr="00DE6C43">
        <w:rPr>
          <w:rFonts w:ascii="Times New Roman" w:hAnsi="Times New Roman"/>
          <w:sz w:val="28"/>
          <w:szCs w:val="28"/>
          <w:lang w:val="be-BY"/>
        </w:rPr>
        <w:t>цы, брусн</w:t>
      </w:r>
      <w:r w:rsidRPr="00DE6C43">
        <w:rPr>
          <w:rFonts w:ascii="Times New Roman" w:hAnsi="Times New Roman"/>
          <w:sz w:val="28"/>
          <w:szCs w:val="28"/>
          <w:lang w:val="en-US"/>
        </w:rPr>
        <w:t>i</w:t>
      </w:r>
      <w:r w:rsidRPr="00DE6C43">
        <w:rPr>
          <w:rFonts w:ascii="Times New Roman" w:hAnsi="Times New Roman"/>
          <w:sz w:val="28"/>
          <w:szCs w:val="28"/>
          <w:lang w:val="be-BY"/>
        </w:rPr>
        <w:t xml:space="preserve">цы, вераск, </w:t>
      </w:r>
      <w:r w:rsidRPr="00DE6C43">
        <w:rPr>
          <w:rFonts w:ascii="Times New Roman" w:hAnsi="Times New Roman"/>
          <w:sz w:val="28"/>
          <w:szCs w:val="28"/>
          <w:lang w:val="en-US"/>
        </w:rPr>
        <w:t>i</w:t>
      </w:r>
      <w:r w:rsidRPr="00DE6C43">
        <w:rPr>
          <w:rFonts w:ascii="Times New Roman" w:hAnsi="Times New Roman"/>
          <w:sz w:val="28"/>
          <w:szCs w:val="28"/>
          <w:lang w:val="be-BY"/>
        </w:rPr>
        <w:t>мх</w:t>
      </w:r>
      <w:r w:rsidRPr="00DE6C43">
        <w:rPr>
          <w:rFonts w:ascii="Times New Roman" w:hAnsi="Times New Roman"/>
          <w:sz w:val="28"/>
          <w:szCs w:val="28"/>
          <w:lang w:val="en-US"/>
        </w:rPr>
        <w:t>i</w:t>
      </w:r>
      <w:r w:rsidRPr="00DE6C43">
        <w:rPr>
          <w:rFonts w:ascii="Times New Roman" w:hAnsi="Times New Roman"/>
          <w:sz w:val="28"/>
          <w:szCs w:val="28"/>
          <w:lang w:val="be-BY"/>
        </w:rPr>
        <w:t>.</w:t>
      </w:r>
    </w:p>
    <w:p w:rsidR="007F232D" w:rsidRPr="00DE6C43" w:rsidRDefault="007F232D" w:rsidP="007F232D">
      <w:pPr>
        <w:spacing w:after="0"/>
        <w:ind w:firstLine="709"/>
        <w:jc w:val="both"/>
        <w:rPr>
          <w:rFonts w:ascii="Times New Roman" w:hAnsi="Times New Roman"/>
          <w:sz w:val="28"/>
          <w:szCs w:val="28"/>
          <w:lang w:val="be-BY"/>
        </w:rPr>
      </w:pPr>
      <w:r w:rsidRPr="00DE6C43">
        <w:rPr>
          <w:rFonts w:ascii="Times New Roman" w:hAnsi="Times New Roman"/>
          <w:sz w:val="28"/>
          <w:szCs w:val="28"/>
          <w:lang w:val="be-BY"/>
        </w:rPr>
        <w:t>На вузк</w:t>
      </w:r>
      <w:r w:rsidRPr="00DE6C43">
        <w:rPr>
          <w:rFonts w:ascii="Times New Roman" w:hAnsi="Times New Roman"/>
          <w:sz w:val="28"/>
          <w:szCs w:val="28"/>
          <w:lang w:val="en-US"/>
        </w:rPr>
        <w:t>i</w:t>
      </w:r>
      <w:r w:rsidRPr="00DE6C43">
        <w:rPr>
          <w:rFonts w:ascii="Times New Roman" w:hAnsi="Times New Roman"/>
          <w:sz w:val="28"/>
          <w:szCs w:val="28"/>
          <w:lang w:val="be-BY"/>
        </w:rPr>
        <w:t>х палосках уздоуж балот на моцназак</w:t>
      </w:r>
      <w:r w:rsidRPr="00DE6C43">
        <w:rPr>
          <w:rFonts w:ascii="Times New Roman" w:hAnsi="Times New Roman"/>
          <w:sz w:val="28"/>
          <w:szCs w:val="28"/>
          <w:lang w:val="en-US"/>
        </w:rPr>
        <w:t>i</w:t>
      </w:r>
      <w:r w:rsidRPr="00DE6C43">
        <w:rPr>
          <w:rFonts w:ascii="Times New Roman" w:hAnsi="Times New Roman"/>
          <w:sz w:val="28"/>
          <w:szCs w:val="28"/>
          <w:lang w:val="be-BY"/>
        </w:rPr>
        <w:t>сленых глебах растуць хвойн</w:t>
      </w:r>
      <w:r w:rsidRPr="00DE6C43">
        <w:rPr>
          <w:rFonts w:ascii="Times New Roman" w:hAnsi="Times New Roman"/>
          <w:sz w:val="28"/>
          <w:szCs w:val="28"/>
          <w:lang w:val="en-US"/>
        </w:rPr>
        <w:t>i</w:t>
      </w:r>
      <w:r w:rsidRPr="00DE6C43">
        <w:rPr>
          <w:rFonts w:ascii="Times New Roman" w:hAnsi="Times New Roman"/>
          <w:sz w:val="28"/>
          <w:szCs w:val="28"/>
          <w:lang w:val="be-BY"/>
        </w:rPr>
        <w:t>к</w:t>
      </w:r>
      <w:r w:rsidRPr="00DE6C43">
        <w:rPr>
          <w:rFonts w:ascii="Times New Roman" w:hAnsi="Times New Roman"/>
          <w:sz w:val="28"/>
          <w:szCs w:val="28"/>
          <w:lang w:val="en-US"/>
        </w:rPr>
        <w:t>i</w:t>
      </w:r>
      <w:r w:rsidRPr="00DE6C43">
        <w:rPr>
          <w:rFonts w:ascii="Times New Roman" w:hAnsi="Times New Roman"/>
          <w:sz w:val="28"/>
          <w:szCs w:val="28"/>
          <w:lang w:val="be-BY"/>
        </w:rPr>
        <w:t xml:space="preserve"> даўгамошныя. На вярховых балотах нярэдк</w:t>
      </w:r>
      <w:r w:rsidRPr="00DE6C43">
        <w:rPr>
          <w:rFonts w:ascii="Times New Roman" w:hAnsi="Times New Roman"/>
          <w:sz w:val="28"/>
          <w:szCs w:val="28"/>
          <w:lang w:val="en-US"/>
        </w:rPr>
        <w:t>i</w:t>
      </w:r>
      <w:r w:rsidRPr="00DE6C43">
        <w:rPr>
          <w:rFonts w:ascii="Times New Roman" w:hAnsi="Times New Roman"/>
          <w:sz w:val="28"/>
          <w:szCs w:val="28"/>
          <w:lang w:val="be-BY"/>
        </w:rPr>
        <w:t>я хвойн</w:t>
      </w:r>
      <w:r w:rsidRPr="00DE6C43">
        <w:rPr>
          <w:rFonts w:ascii="Times New Roman" w:hAnsi="Times New Roman"/>
          <w:sz w:val="28"/>
          <w:szCs w:val="28"/>
          <w:lang w:val="en-US"/>
        </w:rPr>
        <w:t>i</w:t>
      </w:r>
      <w:r w:rsidRPr="00DE6C43">
        <w:rPr>
          <w:rFonts w:ascii="Times New Roman" w:hAnsi="Times New Roman"/>
          <w:sz w:val="28"/>
          <w:szCs w:val="28"/>
          <w:lang w:val="be-BY"/>
        </w:rPr>
        <w:t>к</w:t>
      </w:r>
      <w:r w:rsidRPr="00DE6C43">
        <w:rPr>
          <w:rFonts w:ascii="Times New Roman" w:hAnsi="Times New Roman"/>
          <w:sz w:val="28"/>
          <w:szCs w:val="28"/>
          <w:lang w:val="en-US"/>
        </w:rPr>
        <w:t>i</w:t>
      </w:r>
      <w:r w:rsidRPr="00DE6C43">
        <w:rPr>
          <w:rFonts w:ascii="Times New Roman" w:hAnsi="Times New Roman"/>
          <w:sz w:val="28"/>
          <w:szCs w:val="28"/>
          <w:lang w:val="be-BY"/>
        </w:rPr>
        <w:t xml:space="preserve"> сфагнавыя, як</w:t>
      </w:r>
      <w:r w:rsidRPr="00DE6C43">
        <w:rPr>
          <w:rFonts w:ascii="Times New Roman" w:hAnsi="Times New Roman"/>
          <w:sz w:val="28"/>
          <w:szCs w:val="28"/>
          <w:lang w:val="en-US"/>
        </w:rPr>
        <w:t>i</w:t>
      </w:r>
      <w:r w:rsidRPr="00DE6C43">
        <w:rPr>
          <w:rFonts w:ascii="Times New Roman" w:hAnsi="Times New Roman"/>
          <w:sz w:val="28"/>
          <w:szCs w:val="28"/>
          <w:lang w:val="be-BY"/>
        </w:rPr>
        <w:t>я характарызуюцца самай н</w:t>
      </w:r>
      <w:r w:rsidRPr="00DE6C43">
        <w:rPr>
          <w:rFonts w:ascii="Times New Roman" w:hAnsi="Times New Roman"/>
          <w:sz w:val="28"/>
          <w:szCs w:val="28"/>
          <w:lang w:val="en-US"/>
        </w:rPr>
        <w:t>i</w:t>
      </w:r>
      <w:r w:rsidRPr="00DE6C43">
        <w:rPr>
          <w:rFonts w:ascii="Times New Roman" w:hAnsi="Times New Roman"/>
          <w:sz w:val="28"/>
          <w:szCs w:val="28"/>
          <w:lang w:val="be-BY"/>
        </w:rPr>
        <w:t xml:space="preserve">зкай прадукцыйнасцю </w:t>
      </w:r>
      <w:r w:rsidRPr="00DE6C43">
        <w:rPr>
          <w:rFonts w:ascii="Times New Roman" w:hAnsi="Times New Roman"/>
          <w:sz w:val="28"/>
          <w:szCs w:val="28"/>
          <w:lang w:val="en-US"/>
        </w:rPr>
        <w:t>i</w:t>
      </w:r>
      <w:r w:rsidRPr="00DE6C43">
        <w:rPr>
          <w:rFonts w:ascii="Times New Roman" w:hAnsi="Times New Roman"/>
          <w:sz w:val="28"/>
          <w:szCs w:val="28"/>
          <w:lang w:val="be-BY"/>
        </w:rPr>
        <w:t xml:space="preserve"> распаўсюджаннем сфагнавых </w:t>
      </w:r>
      <w:r w:rsidRPr="00DE6C43">
        <w:rPr>
          <w:rFonts w:ascii="Times New Roman" w:hAnsi="Times New Roman"/>
          <w:sz w:val="28"/>
          <w:szCs w:val="28"/>
          <w:lang w:val="en-US"/>
        </w:rPr>
        <w:t>i</w:t>
      </w:r>
      <w:r w:rsidRPr="00DE6C43">
        <w:rPr>
          <w:rFonts w:ascii="Times New Roman" w:hAnsi="Times New Roman"/>
          <w:sz w:val="28"/>
          <w:szCs w:val="28"/>
          <w:lang w:val="be-BY"/>
        </w:rPr>
        <w:t>мхоў ў спалучэнн</w:t>
      </w:r>
      <w:r w:rsidRPr="00DE6C43">
        <w:rPr>
          <w:rFonts w:ascii="Times New Roman" w:hAnsi="Times New Roman"/>
          <w:sz w:val="28"/>
          <w:szCs w:val="28"/>
          <w:lang w:val="en-US"/>
        </w:rPr>
        <w:t>i</w:t>
      </w:r>
      <w:r w:rsidRPr="00DE6C43">
        <w:rPr>
          <w:rFonts w:ascii="Times New Roman" w:hAnsi="Times New Roman"/>
          <w:sz w:val="28"/>
          <w:szCs w:val="28"/>
          <w:lang w:val="be-BY"/>
        </w:rPr>
        <w:t xml:space="preserve"> з  багунам, журав</w:t>
      </w:r>
      <w:r w:rsidRPr="00DE6C43">
        <w:rPr>
          <w:rFonts w:ascii="Times New Roman" w:hAnsi="Times New Roman"/>
          <w:sz w:val="28"/>
          <w:szCs w:val="28"/>
          <w:lang w:val="en-US"/>
        </w:rPr>
        <w:t>i</w:t>
      </w:r>
      <w:r w:rsidRPr="00DE6C43">
        <w:rPr>
          <w:rFonts w:ascii="Times New Roman" w:hAnsi="Times New Roman"/>
          <w:sz w:val="28"/>
          <w:szCs w:val="28"/>
          <w:lang w:val="be-BY"/>
        </w:rPr>
        <w:t>нам</w:t>
      </w:r>
      <w:r w:rsidRPr="00DE6C43">
        <w:rPr>
          <w:rFonts w:ascii="Times New Roman" w:hAnsi="Times New Roman"/>
          <w:sz w:val="28"/>
          <w:szCs w:val="28"/>
          <w:lang w:val="en-US"/>
        </w:rPr>
        <w:t>i</w:t>
      </w:r>
      <w:r w:rsidRPr="00DE6C43">
        <w:rPr>
          <w:rFonts w:ascii="Times New Roman" w:hAnsi="Times New Roman"/>
          <w:sz w:val="28"/>
          <w:szCs w:val="28"/>
          <w:lang w:val="be-BY"/>
        </w:rPr>
        <w:t>.</w:t>
      </w:r>
    </w:p>
    <w:p w:rsidR="007F232D" w:rsidRPr="00DE6C43" w:rsidRDefault="007F232D" w:rsidP="007F232D">
      <w:pPr>
        <w:spacing w:after="0"/>
        <w:ind w:firstLine="709"/>
        <w:jc w:val="both"/>
        <w:rPr>
          <w:rFonts w:ascii="Times New Roman" w:hAnsi="Times New Roman"/>
          <w:sz w:val="28"/>
          <w:szCs w:val="28"/>
          <w:lang w:val="be-BY"/>
        </w:rPr>
      </w:pPr>
      <w:r w:rsidRPr="00DE6C43">
        <w:rPr>
          <w:rFonts w:ascii="Times New Roman" w:hAnsi="Times New Roman"/>
          <w:sz w:val="28"/>
          <w:szCs w:val="28"/>
          <w:lang w:val="be-BY"/>
        </w:rPr>
        <w:lastRenderedPageBreak/>
        <w:t>Хвойн</w:t>
      </w:r>
      <w:r w:rsidRPr="00DE6C43">
        <w:rPr>
          <w:rFonts w:ascii="Times New Roman" w:hAnsi="Times New Roman"/>
          <w:sz w:val="28"/>
          <w:szCs w:val="28"/>
          <w:lang w:val="en-US"/>
        </w:rPr>
        <w:t>i</w:t>
      </w:r>
      <w:r w:rsidRPr="00DE6C43">
        <w:rPr>
          <w:rFonts w:ascii="Times New Roman" w:hAnsi="Times New Roman"/>
          <w:sz w:val="28"/>
          <w:szCs w:val="28"/>
          <w:lang w:val="be-BY"/>
        </w:rPr>
        <w:t>к</w:t>
      </w:r>
      <w:r w:rsidRPr="00DE6C43">
        <w:rPr>
          <w:rFonts w:ascii="Times New Roman" w:hAnsi="Times New Roman"/>
          <w:sz w:val="28"/>
          <w:szCs w:val="28"/>
          <w:lang w:val="en-US"/>
        </w:rPr>
        <w:t>i</w:t>
      </w:r>
      <w:r w:rsidRPr="00DE6C43">
        <w:rPr>
          <w:rFonts w:ascii="Times New Roman" w:hAnsi="Times New Roman"/>
          <w:sz w:val="28"/>
          <w:szCs w:val="28"/>
          <w:lang w:val="be-BY"/>
        </w:rPr>
        <w:t xml:space="preserve"> верасковыя займаюць больш павышаныя участк</w:t>
      </w:r>
      <w:r w:rsidRPr="00DE6C43">
        <w:rPr>
          <w:rFonts w:ascii="Times New Roman" w:hAnsi="Times New Roman"/>
          <w:sz w:val="28"/>
          <w:szCs w:val="28"/>
          <w:lang w:val="en-US"/>
        </w:rPr>
        <w:t>i</w:t>
      </w:r>
      <w:r w:rsidRPr="00DE6C43">
        <w:rPr>
          <w:rFonts w:ascii="Times New Roman" w:hAnsi="Times New Roman"/>
          <w:sz w:val="28"/>
          <w:szCs w:val="28"/>
          <w:lang w:val="be-BY"/>
        </w:rPr>
        <w:t xml:space="preserve"> з бедным</w:t>
      </w:r>
      <w:r w:rsidRPr="00DE6C43">
        <w:rPr>
          <w:rFonts w:ascii="Times New Roman" w:hAnsi="Times New Roman"/>
          <w:sz w:val="28"/>
          <w:szCs w:val="28"/>
          <w:lang w:val="en-US"/>
        </w:rPr>
        <w:t>i</w:t>
      </w:r>
      <w:r w:rsidRPr="00DE6C43">
        <w:rPr>
          <w:rFonts w:ascii="Times New Roman" w:hAnsi="Times New Roman"/>
          <w:sz w:val="28"/>
          <w:szCs w:val="28"/>
          <w:lang w:val="be-BY"/>
        </w:rPr>
        <w:t xml:space="preserve"> дзярнова-падзолістым</w:t>
      </w:r>
      <w:r w:rsidRPr="00DE6C43">
        <w:rPr>
          <w:rFonts w:ascii="Times New Roman" w:hAnsi="Times New Roman"/>
          <w:sz w:val="28"/>
          <w:szCs w:val="28"/>
          <w:lang w:val="en-US"/>
        </w:rPr>
        <w:t>i</w:t>
      </w:r>
      <w:r w:rsidRPr="00DE6C43">
        <w:rPr>
          <w:rFonts w:ascii="Times New Roman" w:hAnsi="Times New Roman"/>
          <w:sz w:val="28"/>
          <w:szCs w:val="28"/>
          <w:lang w:val="be-BY"/>
        </w:rPr>
        <w:t xml:space="preserve"> глебам</w:t>
      </w:r>
      <w:r w:rsidRPr="00DE6C43">
        <w:rPr>
          <w:rFonts w:ascii="Times New Roman" w:hAnsi="Times New Roman"/>
          <w:sz w:val="28"/>
          <w:szCs w:val="28"/>
          <w:lang w:val="en-US"/>
        </w:rPr>
        <w:t>i</w:t>
      </w:r>
      <w:r w:rsidRPr="00DE6C43">
        <w:rPr>
          <w:rFonts w:ascii="Times New Roman" w:hAnsi="Times New Roman"/>
          <w:sz w:val="28"/>
          <w:szCs w:val="28"/>
          <w:lang w:val="be-BY"/>
        </w:rPr>
        <w:t>. У падлеску сустракаецца  ядловец, крушына ломкая. У наглебавым покрыве акрамя верасу, звычайныя чабор, брусн</w:t>
      </w:r>
      <w:r w:rsidRPr="00DE6C43">
        <w:rPr>
          <w:rFonts w:ascii="Times New Roman" w:hAnsi="Times New Roman"/>
          <w:sz w:val="28"/>
          <w:szCs w:val="28"/>
          <w:lang w:val="en-US"/>
        </w:rPr>
        <w:t>i</w:t>
      </w:r>
      <w:r w:rsidRPr="00DE6C43">
        <w:rPr>
          <w:rFonts w:ascii="Times New Roman" w:hAnsi="Times New Roman"/>
          <w:sz w:val="28"/>
          <w:szCs w:val="28"/>
          <w:lang w:val="be-BY"/>
        </w:rPr>
        <w:t xml:space="preserve">цы, зяленыя </w:t>
      </w:r>
      <w:r w:rsidRPr="00DE6C43">
        <w:rPr>
          <w:rFonts w:ascii="Times New Roman" w:hAnsi="Times New Roman"/>
          <w:sz w:val="28"/>
          <w:szCs w:val="28"/>
          <w:lang w:val="en-US"/>
        </w:rPr>
        <w:t>i</w:t>
      </w:r>
      <w:r w:rsidRPr="00DE6C43">
        <w:rPr>
          <w:rFonts w:ascii="Times New Roman" w:hAnsi="Times New Roman"/>
          <w:sz w:val="28"/>
          <w:szCs w:val="28"/>
          <w:lang w:val="be-BY"/>
        </w:rPr>
        <w:t>мх</w:t>
      </w:r>
      <w:r w:rsidRPr="00DE6C43">
        <w:rPr>
          <w:rFonts w:ascii="Times New Roman" w:hAnsi="Times New Roman"/>
          <w:sz w:val="28"/>
          <w:szCs w:val="28"/>
          <w:lang w:val="en-US"/>
        </w:rPr>
        <w:t>i</w:t>
      </w:r>
      <w:r w:rsidRPr="00DE6C43">
        <w:rPr>
          <w:rFonts w:ascii="Times New Roman" w:hAnsi="Times New Roman"/>
          <w:sz w:val="28"/>
          <w:szCs w:val="28"/>
          <w:lang w:val="be-BY"/>
        </w:rPr>
        <w:t xml:space="preserve">. </w:t>
      </w:r>
    </w:p>
    <w:p w:rsidR="007F232D" w:rsidRDefault="007F232D" w:rsidP="007F232D">
      <w:pPr>
        <w:spacing w:after="0"/>
        <w:ind w:firstLine="709"/>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752448" behindDoc="0" locked="0" layoutInCell="1" allowOverlap="1" wp14:anchorId="070081FB" wp14:editId="39873CF2">
            <wp:simplePos x="0" y="0"/>
            <wp:positionH relativeFrom="column">
              <wp:posOffset>3245485</wp:posOffset>
            </wp:positionH>
            <wp:positionV relativeFrom="paragraph">
              <wp:posOffset>962025</wp:posOffset>
            </wp:positionV>
            <wp:extent cx="2089150" cy="1539875"/>
            <wp:effectExtent l="133350" t="152400" r="120650" b="136525"/>
            <wp:wrapTopAndBottom/>
            <wp:docPr id="6" name="Рисунок 22" descr="P101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P1010118"/>
                    <pic:cNvPicPr>
                      <a:picLocks noChangeAspect="1" noChangeArrowheads="1"/>
                    </pic:cNvPicPr>
                  </pic:nvPicPr>
                  <pic:blipFill>
                    <a:blip r:embed="rId25"/>
                    <a:srcRect/>
                    <a:stretch>
                      <a:fillRect/>
                    </a:stretch>
                  </pic:blipFill>
                  <pic:spPr bwMode="auto">
                    <a:xfrm>
                      <a:off x="0" y="0"/>
                      <a:ext cx="2089150" cy="15398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8"/>
          <w:szCs w:val="28"/>
          <w:lang w:eastAsia="ru-RU"/>
        </w:rPr>
        <w:drawing>
          <wp:anchor distT="0" distB="0" distL="114300" distR="114300" simplePos="0" relativeHeight="251751424" behindDoc="0" locked="0" layoutInCell="1" allowOverlap="1" wp14:anchorId="1439E3B0" wp14:editId="0BE08D44">
            <wp:simplePos x="0" y="0"/>
            <wp:positionH relativeFrom="column">
              <wp:posOffset>579755</wp:posOffset>
            </wp:positionH>
            <wp:positionV relativeFrom="paragraph">
              <wp:posOffset>937895</wp:posOffset>
            </wp:positionV>
            <wp:extent cx="2072640" cy="1557655"/>
            <wp:effectExtent l="133350" t="152400" r="137160" b="156845"/>
            <wp:wrapTopAndBottom/>
            <wp:docPr id="5" name="Рисунок 21" descr="119032608746f2ef47c5f711">
              <a:hlinkClick xmlns:a="http://schemas.openxmlformats.org/drawingml/2006/main" r:id="rId2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119032608746f2ef47c5f711">
                      <a:hlinkClick r:id="rId26" tgtFrame="_blank"/>
                    </pic:cNvPr>
                    <pic:cNvPicPr>
                      <a:picLocks noChangeAspect="1" noChangeArrowheads="1"/>
                    </pic:cNvPicPr>
                  </pic:nvPicPr>
                  <pic:blipFill>
                    <a:blip r:embed="rId27">
                      <a:lum bright="-6000"/>
                    </a:blip>
                    <a:srcRect l="22678" t="10078" r="22678" b="10078"/>
                    <a:stretch>
                      <a:fillRect/>
                    </a:stretch>
                  </pic:blipFill>
                  <pic:spPr bwMode="auto">
                    <a:xfrm>
                      <a:off x="0" y="0"/>
                      <a:ext cx="2072640" cy="155765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DE6C43">
        <w:rPr>
          <w:rFonts w:ascii="Times New Roman" w:hAnsi="Times New Roman"/>
          <w:sz w:val="28"/>
          <w:szCs w:val="28"/>
          <w:lang w:val="be-BY"/>
        </w:rPr>
        <w:t>Многа на полаччыне і яловых лясоў. Елка часцей сустракаецца на цяжкіх, добра увільготненых суглінкавых глебах. З елкай сустракаецца дуб, ліпа, ясень, бяроза, асіна.</w:t>
      </w:r>
    </w:p>
    <w:p w:rsidR="007F232D" w:rsidRPr="000F5987" w:rsidRDefault="007F232D" w:rsidP="007F232D">
      <w:pPr>
        <w:spacing w:after="0"/>
        <w:ind w:firstLine="709"/>
        <w:jc w:val="both"/>
        <w:rPr>
          <w:rFonts w:ascii="Times New Roman" w:hAnsi="Times New Roman"/>
          <w:sz w:val="28"/>
          <w:szCs w:val="28"/>
        </w:rPr>
      </w:pPr>
      <w:r>
        <w:rPr>
          <w:noProof/>
          <w:lang w:eastAsia="ru-RU"/>
        </w:rPr>
        <mc:AlternateContent>
          <mc:Choice Requires="wps">
            <w:drawing>
              <wp:anchor distT="0" distB="0" distL="114300" distR="114300" simplePos="0" relativeHeight="251753472" behindDoc="0" locked="0" layoutInCell="1" allowOverlap="1" wp14:anchorId="40981144" wp14:editId="24DB33F3">
                <wp:simplePos x="0" y="0"/>
                <wp:positionH relativeFrom="column">
                  <wp:posOffset>3079115</wp:posOffset>
                </wp:positionH>
                <wp:positionV relativeFrom="paragraph">
                  <wp:posOffset>1986280</wp:posOffset>
                </wp:positionV>
                <wp:extent cx="2293620" cy="331470"/>
                <wp:effectExtent l="0" t="2540" r="0" b="0"/>
                <wp:wrapTopAndBottom/>
                <wp:docPr id="109" name="Поле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015230" w:rsidRDefault="007F232D" w:rsidP="007F232D">
                            <w:pPr>
                              <w:pStyle w:val="ae"/>
                              <w:jc w:val="center"/>
                              <w:rPr>
                                <w:rFonts w:ascii="Times New Roman" w:hAnsi="Times New Roman"/>
                                <w:noProof/>
                                <w:sz w:val="28"/>
                                <w:szCs w:val="28"/>
                                <w:lang w:val="be-BY"/>
                              </w:rPr>
                            </w:pPr>
                            <w:r w:rsidRPr="00015230">
                              <w:rPr>
                                <w:rFonts w:ascii="Times New Roman" w:hAnsi="Times New Roman"/>
                                <w:sz w:val="28"/>
                                <w:szCs w:val="28"/>
                              </w:rPr>
                              <w:t>Ветраніца дуброўная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Поле 109" o:spid="_x0000_s1030" type="#_x0000_t202" style="position:absolute;left:0;text-align:left;margin-left:242.45pt;margin-top:156.4pt;width:180.6pt;height:26.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dOviwIAAAoFAAAOAAAAZHJzL2Uyb0RvYy54bWysVNtu1DAQfUfiHyy/b3Nput1EzVa9EIRU&#10;LlLhA7y2s7Fw7GB7NykV38JX8ITEN+wnMXY2SykgIUQenLE9Pp6Zc8Zn50Mr0ZYbK7QqcXIUY8QV&#10;1UyodYnfva1mC4ysI4oRqRUv8R23+Hz59MlZ3xU81Y2WjBsEIMoWfVfixrmuiCJLG94Se6Q7rmCz&#10;1qYlDqZmHTFDekBvZZTG8TzqtWGd0ZRbC6vX4yZeBvy65tS9rmvLHZIlhthcGE0YV36MlmekWBvS&#10;NYLuwyD/EEVLhIJLD1DXxBG0MeIXqFZQo62u3RHVbaTrWlAecoBskvhRNrcN6XjIBYpju0OZ7P+D&#10;pa+2bwwSDLiLc4wUaYGk3efdt93X3Rfk16BCfWcLcLztwNUNl3oA75Ct7W40fW+R0lcNUWt+YYzu&#10;G04YRJj4k9GDoyOO9SCr/qVmcBHZOB2Ahtq0vnxQEATowNTdgR0+OERhMU3z43kKWxT2jo+T7DTQ&#10;F5FiOt0Z655z3SJvlNgA+wGdbG+s89GQYnLxl1ktBauElGFi1qsradCWgFKq8IUEHrlJ5Z2V9sdG&#10;xHEFgoQ7/J4PNzB/nydpFl+m+ayaL05nWZWdzPLTeDGLk/wyn8dZnl1Xn3yASVY0gjGuboTikwqT&#10;7O9Y3vfDqJ+gQ9SXOD9JT0aK/phkHL7fJdkKB00pRVvixcGJFJ7YZ4pB2qRwRMjRjn4OP1QZajD9&#10;Q1WCDDzzowbcsBqC5rJJXSvN7kAXRgNtwDA8KGA02nzEqIfmLLH9sCGGYyRfKNCW7+TJMJOxmgyi&#10;KBwtscNoNK/c2PGbzoh1A8iTei9Af5UI0vBCHaPYqxYaLuSwfxx8Rz+cB68fT9jyOwAAAP//AwBQ&#10;SwMEFAAGAAgAAAAhANkZBBTiAAAACwEAAA8AAABkcnMvZG93bnJldi54bWxMj7FOwzAQhnck3sE6&#10;JBZEnbQhCiFOVVUwwFIRurC58TUOxHZkO214e46pjHf36b/vr9azGdgJfeidFZAuEmBoW6d62wnY&#10;f7zcF8BClFbJwVkU8IMB1vX1VSVL5c72HU9N7BiF2FBKATrGseQ8tBqNDAs3oqXb0XkjI42+48rL&#10;M4WbgS+TJOdG9pY+aDniVmP73UxGwC773Om76fj8tslW/nU/bfOvrhHi9mbePAGLOMcLDH/6pA41&#10;OR3cZFVgg4CsyB4JFbBKl9SBiCLLU2AH2uQPCfC64v871L8AAAD//wMAUEsBAi0AFAAGAAgAAAAh&#10;ALaDOJL+AAAA4QEAABMAAAAAAAAAAAAAAAAAAAAAAFtDb250ZW50X1R5cGVzXS54bWxQSwECLQAU&#10;AAYACAAAACEAOP0h/9YAAACUAQAACwAAAAAAAAAAAAAAAAAvAQAAX3JlbHMvLnJlbHNQSwECLQAU&#10;AAYACAAAACEAyPHTr4sCAAAKBQAADgAAAAAAAAAAAAAAAAAuAgAAZHJzL2Uyb0RvYy54bWxQSwEC&#10;LQAUAAYACAAAACEA2RkEFOIAAAALAQAADwAAAAAAAAAAAAAAAADlBAAAZHJzL2Rvd25yZXYueG1s&#10;UEsFBgAAAAAEAAQA8wAAAPQFAAAAAA==&#10;" stroked="f">
                <v:textbox style="mso-fit-shape-to-text:t" inset="0,0,0,0">
                  <w:txbxContent>
                    <w:p w:rsidR="007F232D" w:rsidRPr="00015230" w:rsidRDefault="007F232D" w:rsidP="007F232D">
                      <w:pPr>
                        <w:pStyle w:val="ae"/>
                        <w:jc w:val="center"/>
                        <w:rPr>
                          <w:rFonts w:ascii="Times New Roman" w:hAnsi="Times New Roman"/>
                          <w:noProof/>
                          <w:sz w:val="28"/>
                          <w:szCs w:val="28"/>
                          <w:lang w:val="be-BY"/>
                        </w:rPr>
                      </w:pPr>
                      <w:r w:rsidRPr="00015230">
                        <w:rPr>
                          <w:rFonts w:ascii="Times New Roman" w:hAnsi="Times New Roman"/>
                          <w:sz w:val="28"/>
                          <w:szCs w:val="28"/>
                        </w:rPr>
                        <w:t>Ветраніца дуброўная</w:t>
                      </w:r>
                    </w:p>
                  </w:txbxContent>
                </v:textbox>
                <w10:wrap type="topAndBottom"/>
              </v:shape>
            </w:pict>
          </mc:Fallback>
        </mc:AlternateContent>
      </w:r>
      <w:r>
        <w:rPr>
          <w:noProof/>
          <w:lang w:eastAsia="ru-RU"/>
        </w:rPr>
        <mc:AlternateContent>
          <mc:Choice Requires="wps">
            <w:drawing>
              <wp:anchor distT="0" distB="0" distL="114300" distR="114300" simplePos="0" relativeHeight="251754496" behindDoc="0" locked="0" layoutInCell="1" allowOverlap="1" wp14:anchorId="0864A761" wp14:editId="1875ED43">
                <wp:simplePos x="0" y="0"/>
                <wp:positionH relativeFrom="column">
                  <wp:posOffset>414020</wp:posOffset>
                </wp:positionH>
                <wp:positionV relativeFrom="paragraph">
                  <wp:posOffset>1986280</wp:posOffset>
                </wp:positionV>
                <wp:extent cx="2249170" cy="331470"/>
                <wp:effectExtent l="0" t="2540" r="0" b="0"/>
                <wp:wrapTopAndBottom/>
                <wp:docPr id="108" name="Поле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917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015230" w:rsidRDefault="007F232D" w:rsidP="007F232D">
                            <w:pPr>
                              <w:pStyle w:val="ae"/>
                              <w:jc w:val="center"/>
                              <w:rPr>
                                <w:rFonts w:ascii="Times New Roman" w:hAnsi="Times New Roman"/>
                                <w:noProof/>
                                <w:sz w:val="28"/>
                                <w:szCs w:val="28"/>
                                <w:lang w:val="be-BY"/>
                              </w:rPr>
                            </w:pPr>
                            <w:r w:rsidRPr="00015230">
                              <w:rPr>
                                <w:rFonts w:ascii="Times New Roman" w:hAnsi="Times New Roman"/>
                                <w:sz w:val="28"/>
                                <w:szCs w:val="28"/>
                              </w:rPr>
                              <w:t>Ядловец</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Поле 108" o:spid="_x0000_s1031" type="#_x0000_t202" style="position:absolute;left:0;text-align:left;margin-left:32.6pt;margin-top:156.4pt;width:177.1pt;height:26.1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M9QiAIAAAoFAAAOAAAAZHJzL2Uyb0RvYy54bWysVNtu1DAQfUfiHyy/b3Nptt1EzVa9EIRU&#10;LlLhA7y2s7FIbGN7NymIb+EreELiG/aTGDubbctFQog8OGN7fDwz54zPzoeuRVturFCyxMlRjBGX&#10;VDEh1yV+97aaLTCyjkhGWiV5ie+4xefLp0/Oel3wVDWqZdwgAJG26HWJG+d0EUWWNrwj9khpLmGz&#10;VqYjDqZmHTFDekDv2iiN45OoV4Zpoyi3Flavx028DPh1zal7XdeWO9SWGGJzYTRhXPkxWp6RYm2I&#10;bgTdh0H+IYqOCAmXHqCuiSNoY8QvUJ2gRllVuyOqukjVtaA85ADZJPFP2dw2RPOQCxTH6kOZ7P+D&#10;pa+2bwwSDLiLgSpJOiBp92X3ffdt9xX5NahQr20BjrcaXN1wqQbwDtlafaPoe4ukumqIXPMLY1Tf&#10;cMIgwsSfjB4cHXGsB1n1LxWDi8jGqQA01Kbz5YOCIEAHpu4O7PDBIQqLaZrlySlsUdg7Pk4ysP0V&#10;pJhOa2Pdc6465I0SG2A/oJPtjXWj6+TiL7OqFawSbRsmZr26ag3aElBKFb49+iO3VnpnqfyxEXFc&#10;gSDhDr/nww3Mf8qTNIsv03xWnSxOZ1mVzWf5abyYxUl+mZ/EWZ5dV599gElWNIIxLm+E5JMKk+zv&#10;WN73w6ifoEPUlzifp/ORoj8mGYfvd0l2wkFTtqIr8eLgRApP7DPJIG1SOCLa0Y4ehx8IgRpM/1CV&#10;IAPP/KgBN6yGoLm5v91LZKXYHejCKKANGIYHBYxGmY8Y9dCcJbYfNsRwjNoXErTlO3kyzGSsJoNI&#10;CkdL7DAazSs3dvxGG7FuAHlS7wXorxJBGvdR7FULDRdy2D8OvqMfzoPX/RO2/AEAAP//AwBQSwME&#10;FAAGAAgAAAAhANGd6ObhAAAACgEAAA8AAABkcnMvZG93bnJldi54bWxMj7FOwzAQhnck3sE6JBZE&#10;naRpBCFOVVUwwFIRurC58TUOxHZkO214e46pjHf36b/vr9azGdgJfeidFZAuEmBoW6d62wnYf7zc&#10;PwALUVolB2dRwA8GWNfXV5UslTvbdzw1sWMUYkMpBegYx5Lz0Go0MizciJZuR+eNjDT6jisvzxRu&#10;Bp4lScGN7C190HLErcb2u5mMgF3+udN30/H5bZMv/et+2hZfXSPE7c28eQIWcY4XGP70SR1qcjq4&#10;yarABgHFKiNSwDLNqAIBefqYAzvQplglwOuK/69Q/wIAAP//AwBQSwECLQAUAAYACAAAACEAtoM4&#10;kv4AAADhAQAAEwAAAAAAAAAAAAAAAAAAAAAAW0NvbnRlbnRfVHlwZXNdLnhtbFBLAQItABQABgAI&#10;AAAAIQA4/SH/1gAAAJQBAAALAAAAAAAAAAAAAAAAAC8BAABfcmVscy8ucmVsc1BLAQItABQABgAI&#10;AAAAIQA0bM9QiAIAAAoFAAAOAAAAAAAAAAAAAAAAAC4CAABkcnMvZTJvRG9jLnhtbFBLAQItABQA&#10;BgAIAAAAIQDRnejm4QAAAAoBAAAPAAAAAAAAAAAAAAAAAOIEAABkcnMvZG93bnJldi54bWxQSwUG&#10;AAAAAAQABADzAAAA8AUAAAAA&#10;" stroked="f">
                <v:textbox style="mso-fit-shape-to-text:t" inset="0,0,0,0">
                  <w:txbxContent>
                    <w:p w:rsidR="007F232D" w:rsidRPr="00015230" w:rsidRDefault="007F232D" w:rsidP="007F232D">
                      <w:pPr>
                        <w:pStyle w:val="ae"/>
                        <w:jc w:val="center"/>
                        <w:rPr>
                          <w:rFonts w:ascii="Times New Roman" w:hAnsi="Times New Roman"/>
                          <w:noProof/>
                          <w:sz w:val="28"/>
                          <w:szCs w:val="28"/>
                          <w:lang w:val="be-BY"/>
                        </w:rPr>
                      </w:pPr>
                      <w:r w:rsidRPr="00015230">
                        <w:rPr>
                          <w:rFonts w:ascii="Times New Roman" w:hAnsi="Times New Roman"/>
                          <w:sz w:val="28"/>
                          <w:szCs w:val="28"/>
                        </w:rPr>
                        <w:t>Ядловец</w:t>
                      </w:r>
                    </w:p>
                  </w:txbxContent>
                </v:textbox>
                <w10:wrap type="topAndBottom"/>
              </v:shape>
            </w:pict>
          </mc:Fallback>
        </mc:AlternateContent>
      </w:r>
      <w:r w:rsidRPr="008474B7">
        <w:rPr>
          <w:rFonts w:ascii="Times New Roman" w:hAnsi="Times New Roman"/>
          <w:b/>
          <w:color w:val="339933"/>
          <w:sz w:val="28"/>
          <w:szCs w:val="28"/>
          <w:lang w:val="be-BY"/>
        </w:rPr>
        <w:t>Лугавая расл</w:t>
      </w:r>
      <w:r w:rsidRPr="008474B7">
        <w:rPr>
          <w:rFonts w:ascii="Times New Roman" w:hAnsi="Times New Roman"/>
          <w:b/>
          <w:color w:val="339933"/>
          <w:sz w:val="28"/>
          <w:szCs w:val="28"/>
          <w:lang w:val="en-US"/>
        </w:rPr>
        <w:t>i</w:t>
      </w:r>
      <w:r w:rsidRPr="008474B7">
        <w:rPr>
          <w:rFonts w:ascii="Times New Roman" w:hAnsi="Times New Roman"/>
          <w:b/>
          <w:color w:val="339933"/>
          <w:sz w:val="28"/>
          <w:szCs w:val="28"/>
          <w:lang w:val="be-BY"/>
        </w:rPr>
        <w:t>ннасць</w:t>
      </w:r>
      <w:r w:rsidRPr="000F5987">
        <w:rPr>
          <w:rFonts w:ascii="Times New Roman" w:hAnsi="Times New Roman"/>
          <w:b/>
          <w:lang w:val="be-BY"/>
        </w:rPr>
        <w:t xml:space="preserve">.  </w:t>
      </w:r>
      <w:r w:rsidRPr="000F5987">
        <w:rPr>
          <w:rFonts w:ascii="Times New Roman" w:hAnsi="Times New Roman"/>
          <w:sz w:val="28"/>
          <w:szCs w:val="28"/>
          <w:lang w:val="be-BY"/>
        </w:rPr>
        <w:t>Сустракаюцца н</w:t>
      </w:r>
      <w:r w:rsidRPr="000F5987">
        <w:rPr>
          <w:rFonts w:ascii="Times New Roman" w:hAnsi="Times New Roman"/>
          <w:sz w:val="28"/>
          <w:szCs w:val="28"/>
          <w:lang w:val="en-US"/>
        </w:rPr>
        <w:t>i</w:t>
      </w:r>
      <w:r w:rsidRPr="000F5987">
        <w:rPr>
          <w:rFonts w:ascii="Times New Roman" w:hAnsi="Times New Roman"/>
          <w:sz w:val="28"/>
          <w:szCs w:val="28"/>
          <w:lang w:val="be-BY"/>
        </w:rPr>
        <w:t>з</w:t>
      </w:r>
      <w:r w:rsidRPr="000F5987">
        <w:rPr>
          <w:rFonts w:ascii="Times New Roman" w:hAnsi="Times New Roman"/>
          <w:sz w:val="28"/>
          <w:szCs w:val="28"/>
          <w:lang w:val="en-US"/>
        </w:rPr>
        <w:t>i</w:t>
      </w:r>
      <w:r w:rsidRPr="000F5987">
        <w:rPr>
          <w:rFonts w:ascii="Times New Roman" w:hAnsi="Times New Roman"/>
          <w:sz w:val="28"/>
          <w:szCs w:val="28"/>
          <w:lang w:val="be-BY"/>
        </w:rPr>
        <w:t xml:space="preserve">нныя </w:t>
      </w:r>
      <w:r w:rsidRPr="000F5987">
        <w:rPr>
          <w:rFonts w:ascii="Times New Roman" w:hAnsi="Times New Roman"/>
          <w:sz w:val="28"/>
          <w:szCs w:val="28"/>
          <w:lang w:val="en-US"/>
        </w:rPr>
        <w:t>i</w:t>
      </w:r>
      <w:r w:rsidRPr="000F5987">
        <w:rPr>
          <w:rFonts w:ascii="Times New Roman" w:hAnsi="Times New Roman"/>
          <w:sz w:val="28"/>
          <w:szCs w:val="28"/>
          <w:lang w:val="be-BY"/>
        </w:rPr>
        <w:t xml:space="preserve">  радзей сухадольныя луг</w:t>
      </w:r>
      <w:r w:rsidRPr="000F5987">
        <w:rPr>
          <w:rFonts w:ascii="Times New Roman" w:hAnsi="Times New Roman"/>
          <w:sz w:val="28"/>
          <w:szCs w:val="28"/>
          <w:lang w:val="en-US"/>
        </w:rPr>
        <w:t>i</w:t>
      </w:r>
      <w:r w:rsidRPr="000F5987">
        <w:rPr>
          <w:rFonts w:ascii="Times New Roman" w:hAnsi="Times New Roman"/>
          <w:sz w:val="28"/>
          <w:szCs w:val="28"/>
          <w:lang w:val="be-BY"/>
        </w:rPr>
        <w:t>. Сухадольныя луг</w:t>
      </w:r>
      <w:r w:rsidRPr="000F5987">
        <w:rPr>
          <w:rFonts w:ascii="Times New Roman" w:hAnsi="Times New Roman"/>
          <w:sz w:val="28"/>
          <w:szCs w:val="28"/>
          <w:lang w:val="en-US"/>
        </w:rPr>
        <w:t>i</w:t>
      </w:r>
      <w:r w:rsidRPr="000F5987">
        <w:rPr>
          <w:rFonts w:ascii="Times New Roman" w:hAnsi="Times New Roman"/>
          <w:sz w:val="28"/>
          <w:szCs w:val="28"/>
          <w:lang w:val="be-BY"/>
        </w:rPr>
        <w:t xml:space="preserve"> размешчаны на  водападзелах ,  узн</w:t>
      </w:r>
      <w:r w:rsidRPr="000F5987">
        <w:rPr>
          <w:rFonts w:ascii="Times New Roman" w:hAnsi="Times New Roman"/>
          <w:sz w:val="28"/>
          <w:szCs w:val="28"/>
          <w:lang w:val="en-US"/>
        </w:rPr>
        <w:t>i</w:t>
      </w:r>
      <w:r w:rsidRPr="000F5987">
        <w:rPr>
          <w:rFonts w:ascii="Times New Roman" w:hAnsi="Times New Roman"/>
          <w:sz w:val="28"/>
          <w:szCs w:val="28"/>
          <w:lang w:val="be-BY"/>
        </w:rPr>
        <w:t>клі сухадолы пераважна на месцы зн</w:t>
      </w:r>
      <w:r w:rsidRPr="000F5987">
        <w:rPr>
          <w:rFonts w:ascii="Times New Roman" w:hAnsi="Times New Roman"/>
          <w:sz w:val="28"/>
          <w:szCs w:val="28"/>
          <w:lang w:val="en-US"/>
        </w:rPr>
        <w:t>i</w:t>
      </w:r>
      <w:r w:rsidRPr="000F5987">
        <w:rPr>
          <w:rFonts w:ascii="Times New Roman" w:hAnsi="Times New Roman"/>
          <w:sz w:val="28"/>
          <w:szCs w:val="28"/>
          <w:lang w:val="be-BY"/>
        </w:rPr>
        <w:t>шчэння лясоў, ув</w:t>
      </w:r>
      <w:r w:rsidRPr="000F5987">
        <w:rPr>
          <w:rFonts w:ascii="Times New Roman" w:hAnsi="Times New Roman"/>
          <w:sz w:val="28"/>
          <w:szCs w:val="28"/>
          <w:lang w:val="en-US"/>
        </w:rPr>
        <w:t>i</w:t>
      </w:r>
      <w:r w:rsidRPr="000F5987">
        <w:rPr>
          <w:rFonts w:ascii="Times New Roman" w:hAnsi="Times New Roman"/>
          <w:sz w:val="28"/>
          <w:szCs w:val="28"/>
          <w:lang w:val="be-BY"/>
        </w:rPr>
        <w:t>льг</w:t>
      </w:r>
      <w:r w:rsidRPr="000F5987">
        <w:rPr>
          <w:rFonts w:ascii="Times New Roman" w:hAnsi="Times New Roman"/>
          <w:sz w:val="28"/>
          <w:szCs w:val="28"/>
          <w:lang w:val="en-US"/>
        </w:rPr>
        <w:t>a</w:t>
      </w:r>
      <w:r w:rsidRPr="000F5987">
        <w:rPr>
          <w:rFonts w:ascii="Times New Roman" w:hAnsi="Times New Roman"/>
          <w:sz w:val="28"/>
          <w:szCs w:val="28"/>
          <w:lang w:val="be-BY"/>
        </w:rPr>
        <w:t>тняюцца атмасферным</w:t>
      </w:r>
      <w:r w:rsidRPr="000F5987">
        <w:rPr>
          <w:rFonts w:ascii="Times New Roman" w:hAnsi="Times New Roman"/>
          <w:sz w:val="28"/>
          <w:szCs w:val="28"/>
          <w:lang w:val="en-US"/>
        </w:rPr>
        <w:t>i</w:t>
      </w:r>
      <w:r w:rsidRPr="000F5987">
        <w:rPr>
          <w:rFonts w:ascii="Times New Roman" w:hAnsi="Times New Roman"/>
          <w:sz w:val="28"/>
          <w:szCs w:val="28"/>
          <w:lang w:val="be-BY"/>
        </w:rPr>
        <w:t xml:space="preserve"> асадкам</w:t>
      </w:r>
      <w:r w:rsidRPr="000F5987">
        <w:rPr>
          <w:rFonts w:ascii="Times New Roman" w:hAnsi="Times New Roman"/>
          <w:sz w:val="28"/>
          <w:szCs w:val="28"/>
          <w:lang w:val="en-US"/>
        </w:rPr>
        <w:t>i</w:t>
      </w:r>
      <w:r w:rsidRPr="000F5987">
        <w:rPr>
          <w:rFonts w:ascii="Times New Roman" w:hAnsi="Times New Roman"/>
          <w:sz w:val="28"/>
          <w:szCs w:val="28"/>
          <w:lang w:val="be-BY"/>
        </w:rPr>
        <w:t>. На сухадолах расце душысты каласок,  мятл</w:t>
      </w:r>
      <w:r w:rsidRPr="000F5987">
        <w:rPr>
          <w:rFonts w:ascii="Times New Roman" w:hAnsi="Times New Roman"/>
          <w:sz w:val="28"/>
          <w:szCs w:val="28"/>
          <w:lang w:val="en-US"/>
        </w:rPr>
        <w:t>i</w:t>
      </w:r>
      <w:r w:rsidRPr="000F5987">
        <w:rPr>
          <w:rFonts w:ascii="Times New Roman" w:hAnsi="Times New Roman"/>
          <w:sz w:val="28"/>
          <w:szCs w:val="28"/>
          <w:lang w:val="be-BY"/>
        </w:rPr>
        <w:t>к  звычайны,, розныя в</w:t>
      </w:r>
      <w:r w:rsidRPr="000F5987">
        <w:rPr>
          <w:rFonts w:ascii="Times New Roman" w:hAnsi="Times New Roman"/>
          <w:sz w:val="28"/>
          <w:szCs w:val="28"/>
          <w:lang w:val="en-US"/>
        </w:rPr>
        <w:t>i</w:t>
      </w:r>
      <w:r w:rsidRPr="000F5987">
        <w:rPr>
          <w:rFonts w:ascii="Times New Roman" w:hAnsi="Times New Roman"/>
          <w:sz w:val="28"/>
          <w:szCs w:val="28"/>
          <w:lang w:val="be-BY"/>
        </w:rPr>
        <w:t>ды канюшыны, мышыны гарошак, люц</w:t>
      </w:r>
      <w:r w:rsidRPr="000F5987">
        <w:rPr>
          <w:rFonts w:ascii="Times New Roman" w:hAnsi="Times New Roman"/>
          <w:sz w:val="28"/>
          <w:szCs w:val="28"/>
          <w:lang w:val="en-US"/>
        </w:rPr>
        <w:t>i</w:t>
      </w:r>
      <w:r w:rsidRPr="000F5987">
        <w:rPr>
          <w:rFonts w:ascii="Times New Roman" w:hAnsi="Times New Roman"/>
          <w:sz w:val="28"/>
          <w:szCs w:val="28"/>
          <w:lang w:val="be-BY"/>
        </w:rPr>
        <w:t>к</w:t>
      </w:r>
      <w:r w:rsidRPr="000F5987">
        <w:rPr>
          <w:rFonts w:ascii="Times New Roman" w:hAnsi="Times New Roman"/>
          <w:sz w:val="28"/>
          <w:szCs w:val="28"/>
          <w:lang w:val="en-US"/>
        </w:rPr>
        <w:t>i</w:t>
      </w:r>
      <w:r w:rsidRPr="000F5987">
        <w:rPr>
          <w:rFonts w:ascii="Times New Roman" w:hAnsi="Times New Roman"/>
          <w:sz w:val="28"/>
          <w:szCs w:val="28"/>
          <w:lang w:val="be-BY"/>
        </w:rPr>
        <w:t xml:space="preserve">.  </w:t>
      </w:r>
      <w:r w:rsidRPr="000F5987">
        <w:rPr>
          <w:rFonts w:ascii="Times New Roman" w:hAnsi="Times New Roman"/>
          <w:sz w:val="28"/>
          <w:szCs w:val="28"/>
        </w:rPr>
        <w:t>Травасто</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 xml:space="preserve"> на сухадольных лугах бядней, няродка н</w:t>
      </w:r>
      <w:r w:rsidRPr="000F5987">
        <w:rPr>
          <w:rFonts w:ascii="Times New Roman" w:hAnsi="Times New Roman"/>
          <w:sz w:val="28"/>
          <w:szCs w:val="28"/>
          <w:lang w:val="en-US"/>
        </w:rPr>
        <w:t>i</w:t>
      </w:r>
      <w:r w:rsidRPr="000F5987">
        <w:rPr>
          <w:rFonts w:ascii="Times New Roman" w:hAnsi="Times New Roman"/>
          <w:sz w:val="28"/>
          <w:szCs w:val="28"/>
        </w:rPr>
        <w:t>зкарослыя, асабл</w:t>
      </w:r>
      <w:r w:rsidRPr="000F5987">
        <w:rPr>
          <w:rFonts w:ascii="Times New Roman" w:hAnsi="Times New Roman"/>
          <w:sz w:val="28"/>
          <w:szCs w:val="28"/>
          <w:lang w:val="en-US"/>
        </w:rPr>
        <w:t>i</w:t>
      </w:r>
      <w:r w:rsidRPr="000F5987">
        <w:rPr>
          <w:rFonts w:ascii="Times New Roman" w:hAnsi="Times New Roman"/>
          <w:sz w:val="28"/>
          <w:szCs w:val="28"/>
        </w:rPr>
        <w:t>ва пры недастатковым ув</w:t>
      </w:r>
      <w:r w:rsidRPr="000F5987">
        <w:rPr>
          <w:rFonts w:ascii="Times New Roman" w:hAnsi="Times New Roman"/>
          <w:sz w:val="28"/>
          <w:szCs w:val="28"/>
          <w:lang w:val="en-US"/>
        </w:rPr>
        <w:t>i</w:t>
      </w:r>
      <w:r w:rsidRPr="000F5987">
        <w:rPr>
          <w:rFonts w:ascii="Times New Roman" w:hAnsi="Times New Roman"/>
          <w:sz w:val="28"/>
          <w:szCs w:val="28"/>
        </w:rPr>
        <w:t>льгатненн</w:t>
      </w:r>
      <w:r w:rsidRPr="000F5987">
        <w:rPr>
          <w:rFonts w:ascii="Times New Roman" w:hAnsi="Times New Roman"/>
          <w:sz w:val="28"/>
          <w:szCs w:val="28"/>
          <w:lang w:val="en-US"/>
        </w:rPr>
        <w:t>i</w:t>
      </w:r>
      <w:r w:rsidRPr="000F5987">
        <w:rPr>
          <w:rFonts w:ascii="Times New Roman" w:hAnsi="Times New Roman"/>
          <w:sz w:val="28"/>
          <w:szCs w:val="28"/>
        </w:rPr>
        <w:t>.  Сухадоьныя луг</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 xml:space="preserve"> дастатковага </w:t>
      </w:r>
      <w:r w:rsidRPr="000F5987">
        <w:rPr>
          <w:rFonts w:ascii="Times New Roman" w:hAnsi="Times New Roman"/>
          <w:sz w:val="28"/>
          <w:szCs w:val="28"/>
          <w:lang w:val="be-BY"/>
        </w:rPr>
        <w:t>ў</w:t>
      </w:r>
      <w:r w:rsidRPr="000F5987">
        <w:rPr>
          <w:rFonts w:ascii="Times New Roman" w:hAnsi="Times New Roman"/>
          <w:sz w:val="28"/>
          <w:szCs w:val="28"/>
        </w:rPr>
        <w:t>в</w:t>
      </w:r>
      <w:r w:rsidRPr="000F5987">
        <w:rPr>
          <w:rFonts w:ascii="Times New Roman" w:hAnsi="Times New Roman"/>
          <w:sz w:val="28"/>
          <w:szCs w:val="28"/>
          <w:lang w:val="en-US"/>
        </w:rPr>
        <w:t>i</w:t>
      </w:r>
      <w:r w:rsidRPr="000F5987">
        <w:rPr>
          <w:rFonts w:ascii="Times New Roman" w:hAnsi="Times New Roman"/>
          <w:sz w:val="28"/>
          <w:szCs w:val="28"/>
        </w:rPr>
        <w:t xml:space="preserve">льгатнення  выкарыстоуваюцца як пашы </w:t>
      </w:r>
      <w:r w:rsidRPr="000F5987">
        <w:rPr>
          <w:rFonts w:ascii="Times New Roman" w:hAnsi="Times New Roman"/>
          <w:sz w:val="28"/>
          <w:szCs w:val="28"/>
          <w:lang w:val="be-BY"/>
        </w:rPr>
        <w:t xml:space="preserve">і </w:t>
      </w:r>
      <w:r w:rsidRPr="000F5987">
        <w:rPr>
          <w:rFonts w:ascii="Times New Roman" w:hAnsi="Times New Roman"/>
          <w:sz w:val="28"/>
          <w:szCs w:val="28"/>
        </w:rPr>
        <w:t>сенажац</w:t>
      </w:r>
      <w:r w:rsidRPr="000F5987">
        <w:rPr>
          <w:rFonts w:ascii="Times New Roman" w:hAnsi="Times New Roman"/>
          <w:sz w:val="28"/>
          <w:szCs w:val="28"/>
          <w:lang w:val="en-US"/>
        </w:rPr>
        <w:t>i</w:t>
      </w:r>
      <w:r w:rsidRPr="000F5987">
        <w:rPr>
          <w:rFonts w:ascii="Times New Roman" w:hAnsi="Times New Roman"/>
          <w:sz w:val="28"/>
          <w:szCs w:val="28"/>
        </w:rPr>
        <w:t>.  Н</w:t>
      </w:r>
      <w:r w:rsidRPr="000F5987">
        <w:rPr>
          <w:rFonts w:ascii="Times New Roman" w:hAnsi="Times New Roman"/>
          <w:sz w:val="28"/>
          <w:szCs w:val="28"/>
          <w:lang w:val="en-US"/>
        </w:rPr>
        <w:t>i</w:t>
      </w:r>
      <w:r w:rsidRPr="000F5987">
        <w:rPr>
          <w:rFonts w:ascii="Times New Roman" w:hAnsi="Times New Roman"/>
          <w:sz w:val="28"/>
          <w:szCs w:val="28"/>
        </w:rPr>
        <w:t>з</w:t>
      </w:r>
      <w:r w:rsidRPr="000F5987">
        <w:rPr>
          <w:rFonts w:ascii="Times New Roman" w:hAnsi="Times New Roman"/>
          <w:sz w:val="28"/>
          <w:szCs w:val="28"/>
          <w:lang w:val="en-US"/>
        </w:rPr>
        <w:t>i</w:t>
      </w:r>
      <w:r w:rsidRPr="000F5987">
        <w:rPr>
          <w:rFonts w:ascii="Times New Roman" w:hAnsi="Times New Roman"/>
          <w:sz w:val="28"/>
          <w:szCs w:val="28"/>
        </w:rPr>
        <w:t>нныя</w:t>
      </w:r>
      <w:r w:rsidRPr="000F5987">
        <w:rPr>
          <w:rFonts w:ascii="Times New Roman" w:hAnsi="Times New Roman"/>
        </w:rPr>
        <w:t xml:space="preserve"> </w:t>
      </w:r>
      <w:r w:rsidRPr="000F5987">
        <w:rPr>
          <w:rFonts w:ascii="Times New Roman" w:hAnsi="Times New Roman"/>
          <w:sz w:val="28"/>
          <w:szCs w:val="28"/>
        </w:rPr>
        <w:t xml:space="preserve"> луг</w:t>
      </w:r>
      <w:r w:rsidRPr="000F5987">
        <w:rPr>
          <w:rFonts w:ascii="Times New Roman" w:hAnsi="Times New Roman"/>
          <w:sz w:val="28"/>
          <w:szCs w:val="28"/>
          <w:lang w:val="en-US"/>
        </w:rPr>
        <w:t>i</w:t>
      </w:r>
      <w:r w:rsidRPr="000F5987">
        <w:rPr>
          <w:rFonts w:ascii="Times New Roman" w:hAnsi="Times New Roman"/>
          <w:sz w:val="28"/>
          <w:szCs w:val="28"/>
        </w:rPr>
        <w:t xml:space="preserve"> багаты злакам</w:t>
      </w:r>
      <w:r w:rsidRPr="000F5987">
        <w:rPr>
          <w:rFonts w:ascii="Times New Roman" w:hAnsi="Times New Roman"/>
          <w:sz w:val="28"/>
          <w:szCs w:val="28"/>
          <w:lang w:val="en-US"/>
        </w:rPr>
        <w:t>i</w:t>
      </w:r>
      <w:r w:rsidRPr="000F5987">
        <w:rPr>
          <w:rFonts w:ascii="Times New Roman" w:hAnsi="Times New Roman"/>
          <w:sz w:val="28"/>
          <w:szCs w:val="28"/>
        </w:rPr>
        <w:t xml:space="preserve"> </w:t>
      </w:r>
      <w:proofErr w:type="gramStart"/>
      <w:r w:rsidRPr="000F5987">
        <w:rPr>
          <w:rFonts w:ascii="Times New Roman" w:hAnsi="Times New Roman"/>
          <w:sz w:val="28"/>
          <w:szCs w:val="28"/>
        </w:rPr>
        <w:t xml:space="preserve">( </w:t>
      </w:r>
      <w:proofErr w:type="gramEnd"/>
      <w:r w:rsidRPr="000F5987">
        <w:rPr>
          <w:rFonts w:ascii="Times New Roman" w:hAnsi="Times New Roman"/>
          <w:sz w:val="28"/>
          <w:szCs w:val="28"/>
        </w:rPr>
        <w:t>вейн</w:t>
      </w:r>
      <w:r w:rsidRPr="000F5987">
        <w:rPr>
          <w:rFonts w:ascii="Times New Roman" w:hAnsi="Times New Roman"/>
          <w:sz w:val="28"/>
          <w:szCs w:val="28"/>
          <w:lang w:val="en-US"/>
        </w:rPr>
        <w:t>i</w:t>
      </w:r>
      <w:r w:rsidRPr="000F5987">
        <w:rPr>
          <w:rFonts w:ascii="Times New Roman" w:hAnsi="Times New Roman"/>
          <w:sz w:val="28"/>
          <w:szCs w:val="28"/>
        </w:rPr>
        <w:t>к, манн</w:t>
      </w:r>
      <w:r w:rsidRPr="000F5987">
        <w:rPr>
          <w:rFonts w:ascii="Times New Roman" w:hAnsi="Times New Roman"/>
          <w:sz w:val="28"/>
          <w:szCs w:val="28"/>
          <w:lang w:val="en-US"/>
        </w:rPr>
        <w:t>i</w:t>
      </w:r>
      <w:r w:rsidRPr="000F5987">
        <w:rPr>
          <w:rFonts w:ascii="Times New Roman" w:hAnsi="Times New Roman"/>
          <w:sz w:val="28"/>
          <w:szCs w:val="28"/>
        </w:rPr>
        <w:t>к</w:t>
      </w:r>
      <w:r w:rsidRPr="000F5987">
        <w:rPr>
          <w:rFonts w:ascii="Times New Roman" w:hAnsi="Times New Roman"/>
          <w:sz w:val="28"/>
          <w:szCs w:val="28"/>
          <w:lang w:val="en-US"/>
        </w:rPr>
        <w:t>i</w:t>
      </w:r>
      <w:r w:rsidRPr="000F5987">
        <w:rPr>
          <w:rFonts w:ascii="Times New Roman" w:hAnsi="Times New Roman"/>
          <w:sz w:val="28"/>
          <w:szCs w:val="28"/>
        </w:rPr>
        <w:t xml:space="preserve"> , канарэечн</w:t>
      </w:r>
      <w:r w:rsidRPr="000F5987">
        <w:rPr>
          <w:rFonts w:ascii="Times New Roman" w:hAnsi="Times New Roman"/>
          <w:sz w:val="28"/>
          <w:szCs w:val="28"/>
          <w:lang w:val="en-US"/>
        </w:rPr>
        <w:t>i</w:t>
      </w:r>
      <w:r w:rsidRPr="000F5987">
        <w:rPr>
          <w:rFonts w:ascii="Times New Roman" w:hAnsi="Times New Roman"/>
          <w:sz w:val="28"/>
          <w:szCs w:val="28"/>
        </w:rPr>
        <w:t>к</w:t>
      </w:r>
      <w:r w:rsidRPr="000F5987">
        <w:rPr>
          <w:rFonts w:ascii="Times New Roman" w:hAnsi="Times New Roman"/>
          <w:sz w:val="28"/>
          <w:szCs w:val="28"/>
          <w:lang w:val="en-US"/>
        </w:rPr>
        <w:t>i</w:t>
      </w:r>
      <w:r w:rsidRPr="000F5987">
        <w:rPr>
          <w:rFonts w:ascii="Times New Roman" w:hAnsi="Times New Roman"/>
          <w:sz w:val="28"/>
          <w:szCs w:val="28"/>
        </w:rPr>
        <w:t>). Н</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з</w:t>
      </w:r>
      <w:r w:rsidRPr="000F5987">
        <w:rPr>
          <w:rFonts w:ascii="Times New Roman" w:hAnsi="Times New Roman"/>
          <w:sz w:val="28"/>
          <w:szCs w:val="28"/>
          <w:lang w:val="en-US"/>
        </w:rPr>
        <w:t>i</w:t>
      </w:r>
      <w:r w:rsidRPr="000F5987">
        <w:rPr>
          <w:rFonts w:ascii="Times New Roman" w:hAnsi="Times New Roman"/>
          <w:sz w:val="28"/>
          <w:szCs w:val="28"/>
        </w:rPr>
        <w:t>нныя луг</w:t>
      </w:r>
      <w:r w:rsidRPr="000F5987">
        <w:rPr>
          <w:rFonts w:ascii="Times New Roman" w:hAnsi="Times New Roman"/>
          <w:sz w:val="28"/>
          <w:szCs w:val="28"/>
          <w:lang w:val="en-US"/>
        </w:rPr>
        <w:t>i</w:t>
      </w:r>
      <w:r w:rsidRPr="000F5987">
        <w:rPr>
          <w:rFonts w:ascii="Times New Roman" w:hAnsi="Times New Roman"/>
          <w:sz w:val="28"/>
          <w:szCs w:val="28"/>
        </w:rPr>
        <w:t xml:space="preserve"> сустракаюцца  пры павышаным грунтовым ув</w:t>
      </w:r>
      <w:r w:rsidRPr="000F5987">
        <w:rPr>
          <w:rFonts w:ascii="Times New Roman" w:hAnsi="Times New Roman"/>
          <w:sz w:val="28"/>
          <w:szCs w:val="28"/>
          <w:lang w:val="en-US"/>
        </w:rPr>
        <w:t>i</w:t>
      </w:r>
      <w:r w:rsidRPr="000F5987">
        <w:rPr>
          <w:rFonts w:ascii="Times New Roman" w:hAnsi="Times New Roman"/>
          <w:sz w:val="28"/>
          <w:szCs w:val="28"/>
        </w:rPr>
        <w:t>льгатненн</w:t>
      </w:r>
      <w:r w:rsidRPr="000F5987">
        <w:rPr>
          <w:rFonts w:ascii="Times New Roman" w:hAnsi="Times New Roman"/>
          <w:sz w:val="28"/>
          <w:szCs w:val="28"/>
          <w:lang w:val="en-US"/>
        </w:rPr>
        <w:t>i</w:t>
      </w:r>
      <w:r w:rsidRPr="000F5987">
        <w:rPr>
          <w:rFonts w:ascii="Times New Roman" w:hAnsi="Times New Roman"/>
          <w:sz w:val="28"/>
          <w:szCs w:val="28"/>
        </w:rPr>
        <w:t>. Па сус</w:t>
      </w:r>
      <w:r w:rsidRPr="000F5987">
        <w:rPr>
          <w:rFonts w:ascii="Times New Roman" w:hAnsi="Times New Roman"/>
          <w:sz w:val="28"/>
          <w:szCs w:val="28"/>
          <w:lang w:val="be-BY"/>
        </w:rPr>
        <w:t>е</w:t>
      </w:r>
      <w:r w:rsidRPr="000F5987">
        <w:rPr>
          <w:rFonts w:ascii="Times New Roman" w:hAnsi="Times New Roman"/>
          <w:sz w:val="28"/>
          <w:szCs w:val="28"/>
        </w:rPr>
        <w:t xml:space="preserve">дству знаходзяцца балотныя лясы з </w:t>
      </w:r>
      <w:r w:rsidRPr="000F5987">
        <w:rPr>
          <w:rFonts w:ascii="Times New Roman" w:hAnsi="Times New Roman"/>
          <w:sz w:val="28"/>
          <w:szCs w:val="28"/>
          <w:lang w:val="be-BY"/>
        </w:rPr>
        <w:t>во</w:t>
      </w:r>
      <w:r w:rsidRPr="000F5987">
        <w:rPr>
          <w:rFonts w:ascii="Times New Roman" w:hAnsi="Times New Roman"/>
          <w:sz w:val="28"/>
          <w:szCs w:val="28"/>
        </w:rPr>
        <w:t>льх</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 xml:space="preserve"> чорнай </w:t>
      </w:r>
      <w:r w:rsidRPr="000F5987">
        <w:rPr>
          <w:rFonts w:ascii="Times New Roman" w:hAnsi="Times New Roman"/>
          <w:sz w:val="28"/>
          <w:szCs w:val="28"/>
          <w:lang w:val="en-US"/>
        </w:rPr>
        <w:t>i</w:t>
      </w:r>
      <w:r w:rsidRPr="000F5987">
        <w:rPr>
          <w:rFonts w:ascii="Times New Roman" w:hAnsi="Times New Roman"/>
          <w:sz w:val="28"/>
          <w:szCs w:val="28"/>
        </w:rPr>
        <w:t xml:space="preserve"> бярозы пушыстай.</w:t>
      </w:r>
    </w:p>
    <w:p w:rsidR="007F232D" w:rsidRDefault="007F232D" w:rsidP="007F232D">
      <w:pPr>
        <w:spacing w:after="0"/>
        <w:ind w:firstLine="709"/>
        <w:jc w:val="both"/>
        <w:rPr>
          <w:rFonts w:ascii="Times New Roman" w:hAnsi="Times New Roman"/>
          <w:b/>
          <w:sz w:val="28"/>
          <w:szCs w:val="28"/>
          <w:lang w:val="be-BY"/>
        </w:rPr>
      </w:pPr>
    </w:p>
    <w:p w:rsidR="007F232D" w:rsidRPr="000F5987" w:rsidRDefault="007F232D" w:rsidP="007F232D">
      <w:pPr>
        <w:spacing w:after="0"/>
        <w:ind w:firstLine="709"/>
        <w:jc w:val="both"/>
        <w:rPr>
          <w:rFonts w:ascii="Times New Roman" w:hAnsi="Times New Roman"/>
          <w:sz w:val="28"/>
          <w:szCs w:val="28"/>
        </w:rPr>
      </w:pPr>
      <w:r w:rsidRPr="008474B7">
        <w:rPr>
          <w:rFonts w:ascii="Times New Roman" w:hAnsi="Times New Roman"/>
          <w:b/>
          <w:color w:val="339933"/>
          <w:sz w:val="28"/>
          <w:szCs w:val="28"/>
        </w:rPr>
        <w:t>Балотная расл</w:t>
      </w:r>
      <w:proofErr w:type="gramStart"/>
      <w:r w:rsidRPr="008474B7">
        <w:rPr>
          <w:rFonts w:ascii="Times New Roman" w:hAnsi="Times New Roman"/>
          <w:b/>
          <w:color w:val="339933"/>
          <w:sz w:val="28"/>
          <w:szCs w:val="28"/>
          <w:lang w:val="en-US"/>
        </w:rPr>
        <w:t>i</w:t>
      </w:r>
      <w:proofErr w:type="gramEnd"/>
      <w:r w:rsidRPr="008474B7">
        <w:rPr>
          <w:rFonts w:ascii="Times New Roman" w:hAnsi="Times New Roman"/>
          <w:b/>
          <w:color w:val="339933"/>
          <w:sz w:val="28"/>
          <w:szCs w:val="28"/>
        </w:rPr>
        <w:t>ннасць.</w:t>
      </w:r>
      <w:r w:rsidRPr="000F5987">
        <w:rPr>
          <w:rFonts w:ascii="Times New Roman" w:hAnsi="Times New Roman"/>
          <w:sz w:val="28"/>
          <w:szCs w:val="28"/>
        </w:rPr>
        <w:t xml:space="preserve"> На полаччыне пераважаюць вярховыя балоты.</w:t>
      </w:r>
      <w:r>
        <w:rPr>
          <w:rFonts w:ascii="Times New Roman" w:hAnsi="Times New Roman"/>
          <w:sz w:val="28"/>
          <w:szCs w:val="28"/>
          <w:lang w:val="be-BY"/>
        </w:rPr>
        <w:t xml:space="preserve"> </w:t>
      </w:r>
      <w:r w:rsidRPr="000F5987">
        <w:rPr>
          <w:rFonts w:ascii="Times New Roman" w:hAnsi="Times New Roman"/>
          <w:sz w:val="28"/>
          <w:szCs w:val="28"/>
        </w:rPr>
        <w:t xml:space="preserve">Яны </w:t>
      </w:r>
      <w:r w:rsidRPr="000F5987">
        <w:rPr>
          <w:rFonts w:ascii="Times New Roman" w:hAnsi="Times New Roman"/>
          <w:sz w:val="28"/>
          <w:szCs w:val="28"/>
          <w:lang w:val="be-BY"/>
        </w:rPr>
        <w:t>ў</w:t>
      </w:r>
      <w:r w:rsidRPr="000F5987">
        <w:rPr>
          <w:rFonts w:ascii="Times New Roman" w:hAnsi="Times New Roman"/>
          <w:sz w:val="28"/>
          <w:szCs w:val="28"/>
        </w:rPr>
        <w:t xml:space="preserve">твараюцца ва </w:t>
      </w:r>
      <w:r w:rsidRPr="000F5987">
        <w:rPr>
          <w:rFonts w:ascii="Times New Roman" w:hAnsi="Times New Roman"/>
          <w:sz w:val="28"/>
          <w:szCs w:val="28"/>
          <w:lang w:val="be-BY"/>
        </w:rPr>
        <w:t>ў</w:t>
      </w:r>
      <w:r w:rsidRPr="000F5987">
        <w:rPr>
          <w:rFonts w:ascii="Times New Roman" w:hAnsi="Times New Roman"/>
          <w:sz w:val="28"/>
          <w:szCs w:val="28"/>
        </w:rPr>
        <w:t>мовах  застойвання паверхневых вод на пан</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жаных мясц</w:t>
      </w:r>
      <w:r w:rsidRPr="000F5987">
        <w:rPr>
          <w:rFonts w:ascii="Times New Roman" w:hAnsi="Times New Roman"/>
          <w:sz w:val="28"/>
          <w:szCs w:val="28"/>
          <w:lang w:val="en-US"/>
        </w:rPr>
        <w:t>i</w:t>
      </w:r>
      <w:r w:rsidRPr="000F5987">
        <w:rPr>
          <w:rFonts w:ascii="Times New Roman" w:hAnsi="Times New Roman"/>
          <w:sz w:val="28"/>
          <w:szCs w:val="28"/>
        </w:rPr>
        <w:t>нах водападзела</w:t>
      </w:r>
      <w:r w:rsidRPr="000F5987">
        <w:rPr>
          <w:rFonts w:ascii="Times New Roman" w:hAnsi="Times New Roman"/>
          <w:sz w:val="28"/>
          <w:szCs w:val="28"/>
          <w:lang w:val="be-BY"/>
        </w:rPr>
        <w:t>ў</w:t>
      </w:r>
      <w:r w:rsidRPr="000F5987">
        <w:rPr>
          <w:rFonts w:ascii="Times New Roman" w:hAnsi="Times New Roman"/>
          <w:sz w:val="28"/>
          <w:szCs w:val="28"/>
        </w:rPr>
        <w:t>.. Яны жывяцца за кошт выпадзення атмасферных ападка</w:t>
      </w:r>
      <w:r w:rsidRPr="000F5987">
        <w:rPr>
          <w:rFonts w:ascii="Times New Roman" w:hAnsi="Times New Roman"/>
          <w:sz w:val="28"/>
          <w:szCs w:val="28"/>
          <w:lang w:val="be-BY"/>
        </w:rPr>
        <w:t>ў</w:t>
      </w:r>
      <w:r w:rsidRPr="000F5987">
        <w:rPr>
          <w:rFonts w:ascii="Times New Roman" w:hAnsi="Times New Roman"/>
          <w:sz w:val="28"/>
          <w:szCs w:val="28"/>
        </w:rPr>
        <w:t>. Тыповыя расл</w:t>
      </w:r>
      <w:r w:rsidRPr="000F5987">
        <w:rPr>
          <w:rFonts w:ascii="Times New Roman" w:hAnsi="Times New Roman"/>
          <w:sz w:val="28"/>
          <w:szCs w:val="28"/>
          <w:lang w:val="en-US"/>
        </w:rPr>
        <w:t>i</w:t>
      </w:r>
      <w:r w:rsidRPr="000F5987">
        <w:rPr>
          <w:rFonts w:ascii="Times New Roman" w:hAnsi="Times New Roman"/>
          <w:sz w:val="28"/>
          <w:szCs w:val="28"/>
        </w:rPr>
        <w:t>ны балот:  асака, аер, чарот, трыснег,  рагоз, б</w:t>
      </w:r>
      <w:r w:rsidRPr="000F5987">
        <w:rPr>
          <w:rFonts w:ascii="Times New Roman" w:hAnsi="Times New Roman"/>
          <w:sz w:val="28"/>
          <w:szCs w:val="28"/>
        </w:rPr>
        <w:t>а</w:t>
      </w:r>
      <w:r w:rsidRPr="000F5987">
        <w:rPr>
          <w:rFonts w:ascii="Times New Roman" w:hAnsi="Times New Roman"/>
          <w:sz w:val="28"/>
          <w:szCs w:val="28"/>
        </w:rPr>
        <w:t>лотн</w:t>
      </w:r>
      <w:r w:rsidRPr="000F5987">
        <w:rPr>
          <w:rFonts w:ascii="Times New Roman" w:hAnsi="Times New Roman"/>
          <w:sz w:val="28"/>
          <w:szCs w:val="28"/>
          <w:lang w:val="en-US"/>
        </w:rPr>
        <w:t>i</w:t>
      </w:r>
      <w:r w:rsidRPr="000F5987">
        <w:rPr>
          <w:rFonts w:ascii="Times New Roman" w:hAnsi="Times New Roman"/>
          <w:sz w:val="28"/>
          <w:szCs w:val="28"/>
        </w:rPr>
        <w:t>ца, мох-сфагнум, багун, буяк</w:t>
      </w:r>
      <w:r w:rsidRPr="000F5987">
        <w:rPr>
          <w:rFonts w:ascii="Times New Roman" w:hAnsi="Times New Roman"/>
          <w:sz w:val="28"/>
          <w:szCs w:val="28"/>
          <w:lang w:val="en-US"/>
        </w:rPr>
        <w:t>i</w:t>
      </w:r>
      <w:r w:rsidRPr="000F5987">
        <w:rPr>
          <w:rFonts w:ascii="Times New Roman" w:hAnsi="Times New Roman"/>
          <w:sz w:val="28"/>
          <w:szCs w:val="28"/>
        </w:rPr>
        <w:t>, журав</w:t>
      </w:r>
      <w:r w:rsidRPr="000F5987">
        <w:rPr>
          <w:rFonts w:ascii="Times New Roman" w:hAnsi="Times New Roman"/>
          <w:sz w:val="28"/>
          <w:szCs w:val="28"/>
          <w:lang w:val="en-US"/>
        </w:rPr>
        <w:t>i</w:t>
      </w:r>
      <w:r w:rsidRPr="000F5987">
        <w:rPr>
          <w:rFonts w:ascii="Times New Roman" w:hAnsi="Times New Roman"/>
          <w:sz w:val="28"/>
          <w:szCs w:val="28"/>
        </w:rPr>
        <w:t>ны; на лясных балотах  растуць вольха, бяроза, вярба, хвоя.</w:t>
      </w:r>
    </w:p>
    <w:p w:rsidR="007F232D" w:rsidRDefault="007F232D" w:rsidP="007F232D">
      <w:pPr>
        <w:spacing w:after="0"/>
        <w:ind w:firstLine="709"/>
        <w:jc w:val="both"/>
        <w:rPr>
          <w:rFonts w:ascii="Times New Roman" w:hAnsi="Times New Roman"/>
          <w:b/>
          <w:i/>
          <w:sz w:val="32"/>
          <w:szCs w:val="28"/>
          <w:u w:val="single"/>
          <w:lang w:val="be-BY"/>
        </w:rPr>
      </w:pPr>
    </w:p>
    <w:p w:rsidR="007F232D" w:rsidRPr="000F5987" w:rsidRDefault="007F232D" w:rsidP="007F232D">
      <w:pPr>
        <w:spacing w:after="0"/>
        <w:ind w:firstLine="709"/>
        <w:jc w:val="both"/>
        <w:rPr>
          <w:rFonts w:ascii="Times New Roman" w:hAnsi="Times New Roman"/>
          <w:sz w:val="28"/>
          <w:szCs w:val="28"/>
          <w:lang w:val="be-BY"/>
        </w:rPr>
      </w:pPr>
      <w:r w:rsidRPr="008474B7">
        <w:rPr>
          <w:rFonts w:ascii="Times New Roman" w:hAnsi="Times New Roman"/>
          <w:b/>
          <w:i/>
          <w:color w:val="1F497D" w:themeColor="text2"/>
          <w:sz w:val="32"/>
          <w:szCs w:val="28"/>
          <w:u w:val="single"/>
          <w:lang w:val="be-BY"/>
        </w:rPr>
        <w:t>2. Жывельны свет.</w:t>
      </w:r>
      <w:r w:rsidRPr="000F5987">
        <w:rPr>
          <w:rFonts w:ascii="Times New Roman" w:hAnsi="Times New Roman"/>
          <w:sz w:val="28"/>
          <w:szCs w:val="28"/>
        </w:rPr>
        <w:t xml:space="preserve"> Багаццем </w:t>
      </w:r>
      <w:r w:rsidRPr="000F5987">
        <w:rPr>
          <w:rFonts w:ascii="Times New Roman" w:hAnsi="Times New Roman"/>
          <w:sz w:val="28"/>
          <w:szCs w:val="28"/>
          <w:lang w:val="en-US"/>
        </w:rPr>
        <w:t>i</w:t>
      </w:r>
      <w:r w:rsidRPr="000F5987">
        <w:rPr>
          <w:rFonts w:ascii="Times New Roman" w:hAnsi="Times New Roman"/>
          <w:sz w:val="28"/>
          <w:szCs w:val="28"/>
        </w:rPr>
        <w:t xml:space="preserve"> разнастайнасцю вылучаецца жывел</w:t>
      </w:r>
      <w:r w:rsidRPr="000F5987">
        <w:rPr>
          <w:rFonts w:ascii="Times New Roman" w:hAnsi="Times New Roman"/>
          <w:sz w:val="28"/>
          <w:szCs w:val="28"/>
        </w:rPr>
        <w:t>ь</w:t>
      </w:r>
      <w:r w:rsidRPr="000F5987">
        <w:rPr>
          <w:rFonts w:ascii="Times New Roman" w:hAnsi="Times New Roman"/>
          <w:sz w:val="28"/>
          <w:szCs w:val="28"/>
        </w:rPr>
        <w:t>ны свет лясо</w:t>
      </w:r>
      <w:r w:rsidRPr="000F5987">
        <w:rPr>
          <w:rFonts w:ascii="Times New Roman" w:hAnsi="Times New Roman"/>
          <w:sz w:val="28"/>
          <w:szCs w:val="28"/>
          <w:lang w:val="be-BY"/>
        </w:rPr>
        <w:t>ў</w:t>
      </w:r>
      <w:r w:rsidRPr="000F5987">
        <w:rPr>
          <w:rFonts w:ascii="Times New Roman" w:hAnsi="Times New Roman"/>
          <w:sz w:val="28"/>
          <w:szCs w:val="28"/>
        </w:rPr>
        <w:t xml:space="preserve">. </w:t>
      </w:r>
      <w:proofErr w:type="gramStart"/>
      <w:r w:rsidRPr="000F5987">
        <w:rPr>
          <w:rFonts w:ascii="Times New Roman" w:hAnsi="Times New Roman"/>
          <w:sz w:val="28"/>
          <w:szCs w:val="28"/>
        </w:rPr>
        <w:t>Травяное</w:t>
      </w:r>
      <w:proofErr w:type="gramEnd"/>
      <w:r w:rsidRPr="000F5987">
        <w:rPr>
          <w:rFonts w:ascii="Times New Roman" w:hAnsi="Times New Roman"/>
          <w:sz w:val="28"/>
          <w:szCs w:val="28"/>
        </w:rPr>
        <w:t xml:space="preserve"> покрыва, л</w:t>
      </w:r>
      <w:r w:rsidRPr="000F5987">
        <w:rPr>
          <w:rFonts w:ascii="Times New Roman" w:hAnsi="Times New Roman"/>
          <w:sz w:val="28"/>
          <w:szCs w:val="28"/>
          <w:lang w:val="en-US"/>
        </w:rPr>
        <w:t>i</w:t>
      </w:r>
      <w:r w:rsidRPr="000F5987">
        <w:rPr>
          <w:rFonts w:ascii="Times New Roman" w:hAnsi="Times New Roman"/>
          <w:sz w:val="28"/>
          <w:szCs w:val="28"/>
        </w:rPr>
        <w:t xml:space="preserve">сце </w:t>
      </w:r>
      <w:r w:rsidRPr="000F5987">
        <w:rPr>
          <w:rFonts w:ascii="Times New Roman" w:hAnsi="Times New Roman"/>
          <w:sz w:val="28"/>
          <w:szCs w:val="28"/>
          <w:lang w:val="en-US"/>
        </w:rPr>
        <w:t>i</w:t>
      </w:r>
      <w:r w:rsidRPr="000F5987">
        <w:rPr>
          <w:rFonts w:ascii="Times New Roman" w:hAnsi="Times New Roman"/>
          <w:sz w:val="28"/>
          <w:szCs w:val="28"/>
        </w:rPr>
        <w:t xml:space="preserve"> гал</w:t>
      </w:r>
      <w:r w:rsidRPr="000F5987">
        <w:rPr>
          <w:rFonts w:ascii="Times New Roman" w:hAnsi="Times New Roman"/>
          <w:sz w:val="28"/>
          <w:szCs w:val="28"/>
          <w:lang w:val="en-US"/>
        </w:rPr>
        <w:t>i</w:t>
      </w:r>
      <w:r w:rsidRPr="000F5987">
        <w:rPr>
          <w:rFonts w:ascii="Times New Roman" w:hAnsi="Times New Roman"/>
          <w:sz w:val="28"/>
          <w:szCs w:val="28"/>
        </w:rPr>
        <w:t>нк</w:t>
      </w:r>
      <w:r w:rsidRPr="000F5987">
        <w:rPr>
          <w:rFonts w:ascii="Times New Roman" w:hAnsi="Times New Roman"/>
          <w:sz w:val="28"/>
          <w:szCs w:val="28"/>
          <w:lang w:val="en-US"/>
        </w:rPr>
        <w:t>i</w:t>
      </w:r>
      <w:r w:rsidRPr="000F5987">
        <w:rPr>
          <w:rFonts w:ascii="Times New Roman" w:hAnsi="Times New Roman"/>
          <w:sz w:val="28"/>
          <w:szCs w:val="28"/>
        </w:rPr>
        <w:t xml:space="preserve"> дрэ</w:t>
      </w:r>
      <w:r w:rsidRPr="000F5987">
        <w:rPr>
          <w:rFonts w:ascii="Times New Roman" w:hAnsi="Times New Roman"/>
          <w:sz w:val="28"/>
          <w:szCs w:val="28"/>
          <w:lang w:val="be-BY"/>
        </w:rPr>
        <w:t>ў</w:t>
      </w:r>
      <w:r w:rsidRPr="000F5987">
        <w:rPr>
          <w:rFonts w:ascii="Times New Roman" w:hAnsi="Times New Roman"/>
          <w:sz w:val="28"/>
          <w:szCs w:val="28"/>
        </w:rPr>
        <w:t>, насенне, жалуды, ля</w:t>
      </w:r>
      <w:r w:rsidRPr="000F5987">
        <w:rPr>
          <w:rFonts w:ascii="Times New Roman" w:hAnsi="Times New Roman"/>
          <w:sz w:val="28"/>
          <w:szCs w:val="28"/>
        </w:rPr>
        <w:t>с</w:t>
      </w:r>
      <w:r w:rsidRPr="000F5987">
        <w:rPr>
          <w:rFonts w:ascii="Times New Roman" w:hAnsi="Times New Roman"/>
          <w:sz w:val="28"/>
          <w:szCs w:val="28"/>
        </w:rPr>
        <w:t>ныя арэх</w:t>
      </w:r>
      <w:r w:rsidRPr="000F5987">
        <w:rPr>
          <w:rFonts w:ascii="Times New Roman" w:hAnsi="Times New Roman"/>
          <w:sz w:val="28"/>
          <w:szCs w:val="28"/>
          <w:lang w:val="en-US"/>
        </w:rPr>
        <w:t>i</w:t>
      </w:r>
      <w:r w:rsidRPr="000F5987">
        <w:rPr>
          <w:rFonts w:ascii="Times New Roman" w:hAnsi="Times New Roman"/>
          <w:sz w:val="28"/>
          <w:szCs w:val="28"/>
        </w:rPr>
        <w:t xml:space="preserve"> </w:t>
      </w:r>
      <w:r w:rsidRPr="000F5987">
        <w:rPr>
          <w:rFonts w:ascii="Times New Roman" w:hAnsi="Times New Roman"/>
          <w:sz w:val="28"/>
          <w:szCs w:val="28"/>
          <w:lang w:val="en-US"/>
        </w:rPr>
        <w:t>i</w:t>
      </w:r>
      <w:r w:rsidRPr="000F5987">
        <w:rPr>
          <w:rFonts w:ascii="Times New Roman" w:hAnsi="Times New Roman"/>
          <w:sz w:val="28"/>
          <w:szCs w:val="28"/>
        </w:rPr>
        <w:t xml:space="preserve"> ягады, насякомыя </w:t>
      </w:r>
      <w:r w:rsidRPr="000F5987">
        <w:rPr>
          <w:rFonts w:ascii="Times New Roman" w:hAnsi="Times New Roman"/>
          <w:sz w:val="28"/>
          <w:szCs w:val="28"/>
          <w:lang w:val="en-US"/>
        </w:rPr>
        <w:t>i</w:t>
      </w:r>
      <w:r w:rsidRPr="000F5987">
        <w:rPr>
          <w:rFonts w:ascii="Times New Roman" w:hAnsi="Times New Roman"/>
          <w:sz w:val="28"/>
          <w:szCs w:val="28"/>
        </w:rPr>
        <w:t xml:space="preserve"> </w:t>
      </w:r>
      <w:r w:rsidRPr="000F5987">
        <w:rPr>
          <w:rFonts w:ascii="Times New Roman" w:hAnsi="Times New Roman"/>
          <w:sz w:val="28"/>
          <w:szCs w:val="28"/>
          <w:lang w:val="en-US"/>
        </w:rPr>
        <w:t>i</w:t>
      </w:r>
      <w:r w:rsidRPr="000F5987">
        <w:rPr>
          <w:rFonts w:ascii="Times New Roman" w:hAnsi="Times New Roman"/>
          <w:sz w:val="28"/>
          <w:szCs w:val="28"/>
        </w:rPr>
        <w:t>х л</w:t>
      </w:r>
      <w:r w:rsidRPr="000F5987">
        <w:rPr>
          <w:rFonts w:ascii="Times New Roman" w:hAnsi="Times New Roman"/>
          <w:sz w:val="28"/>
          <w:szCs w:val="28"/>
          <w:lang w:val="en-US"/>
        </w:rPr>
        <w:t>i</w:t>
      </w:r>
      <w:r w:rsidRPr="000F5987">
        <w:rPr>
          <w:rFonts w:ascii="Times New Roman" w:hAnsi="Times New Roman"/>
          <w:sz w:val="28"/>
          <w:szCs w:val="28"/>
        </w:rPr>
        <w:t>чынк</w:t>
      </w:r>
      <w:r w:rsidRPr="000F5987">
        <w:rPr>
          <w:rFonts w:ascii="Times New Roman" w:hAnsi="Times New Roman"/>
          <w:sz w:val="28"/>
          <w:szCs w:val="28"/>
          <w:lang w:val="en-US"/>
        </w:rPr>
        <w:t>i</w:t>
      </w:r>
      <w:r w:rsidRPr="000F5987">
        <w:rPr>
          <w:rFonts w:ascii="Times New Roman" w:hAnsi="Times New Roman"/>
          <w:sz w:val="28"/>
          <w:szCs w:val="28"/>
        </w:rPr>
        <w:t>, чэрв</w:t>
      </w:r>
      <w:r w:rsidRPr="000F5987">
        <w:rPr>
          <w:rFonts w:ascii="Times New Roman" w:hAnsi="Times New Roman"/>
          <w:sz w:val="28"/>
          <w:szCs w:val="28"/>
          <w:lang w:val="en-US"/>
        </w:rPr>
        <w:t>i</w:t>
      </w:r>
      <w:r w:rsidRPr="000F5987">
        <w:rPr>
          <w:rFonts w:ascii="Times New Roman" w:hAnsi="Times New Roman"/>
          <w:sz w:val="28"/>
          <w:szCs w:val="28"/>
        </w:rPr>
        <w:t xml:space="preserve"> служаць  ежай для мног</w:t>
      </w:r>
      <w:r w:rsidRPr="000F5987">
        <w:rPr>
          <w:rFonts w:ascii="Times New Roman" w:hAnsi="Times New Roman"/>
          <w:sz w:val="28"/>
          <w:szCs w:val="28"/>
          <w:lang w:val="en-US"/>
        </w:rPr>
        <w:t>i</w:t>
      </w:r>
      <w:r w:rsidRPr="000F5987">
        <w:rPr>
          <w:rFonts w:ascii="Times New Roman" w:hAnsi="Times New Roman"/>
          <w:sz w:val="28"/>
          <w:szCs w:val="28"/>
        </w:rPr>
        <w:t xml:space="preserve">х  млекакормячых </w:t>
      </w:r>
      <w:r w:rsidRPr="000F5987">
        <w:rPr>
          <w:rFonts w:ascii="Times New Roman" w:hAnsi="Times New Roman"/>
          <w:sz w:val="28"/>
          <w:szCs w:val="28"/>
          <w:lang w:val="en-US"/>
        </w:rPr>
        <w:t>i</w:t>
      </w:r>
      <w:r w:rsidRPr="000F5987">
        <w:rPr>
          <w:rFonts w:ascii="Times New Roman" w:hAnsi="Times New Roman"/>
          <w:sz w:val="28"/>
          <w:szCs w:val="28"/>
        </w:rPr>
        <w:t xml:space="preserve"> птушак. Звычайным</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 xml:space="preserve"> насельн</w:t>
      </w:r>
      <w:r w:rsidRPr="000F5987">
        <w:rPr>
          <w:rFonts w:ascii="Times New Roman" w:hAnsi="Times New Roman"/>
          <w:sz w:val="28"/>
          <w:szCs w:val="28"/>
          <w:lang w:val="en-US"/>
        </w:rPr>
        <w:t>i</w:t>
      </w:r>
      <w:r w:rsidRPr="000F5987">
        <w:rPr>
          <w:rFonts w:ascii="Times New Roman" w:hAnsi="Times New Roman"/>
          <w:sz w:val="28"/>
          <w:szCs w:val="28"/>
        </w:rPr>
        <w:t>кам</w:t>
      </w:r>
      <w:r w:rsidRPr="000F5987">
        <w:rPr>
          <w:rFonts w:ascii="Times New Roman" w:hAnsi="Times New Roman"/>
          <w:sz w:val="28"/>
          <w:szCs w:val="28"/>
          <w:lang w:val="en-US"/>
        </w:rPr>
        <w:t>i</w:t>
      </w:r>
      <w:r w:rsidRPr="000F5987">
        <w:rPr>
          <w:rFonts w:ascii="Times New Roman" w:hAnsi="Times New Roman"/>
          <w:sz w:val="28"/>
          <w:szCs w:val="28"/>
        </w:rPr>
        <w:t xml:space="preserve"> лясо</w:t>
      </w:r>
      <w:r w:rsidRPr="000F5987">
        <w:rPr>
          <w:rFonts w:ascii="Times New Roman" w:hAnsi="Times New Roman"/>
          <w:sz w:val="28"/>
          <w:szCs w:val="28"/>
          <w:lang w:val="be-BY"/>
        </w:rPr>
        <w:t>ў</w:t>
      </w:r>
      <w:r w:rsidRPr="000F5987">
        <w:rPr>
          <w:rFonts w:ascii="Times New Roman" w:hAnsi="Times New Roman"/>
          <w:sz w:val="28"/>
          <w:szCs w:val="28"/>
        </w:rPr>
        <w:t xml:space="preserve"> </w:t>
      </w:r>
      <w:r w:rsidRPr="000F5987">
        <w:rPr>
          <w:rFonts w:ascii="Times New Roman" w:hAnsi="Times New Roman"/>
          <w:sz w:val="28"/>
          <w:szCs w:val="28"/>
        </w:rPr>
        <w:lastRenderedPageBreak/>
        <w:t xml:space="preserve">полаччыны </w:t>
      </w:r>
      <w:r w:rsidRPr="000F5987">
        <w:rPr>
          <w:rFonts w:ascii="Times New Roman" w:hAnsi="Times New Roman"/>
          <w:sz w:val="28"/>
          <w:szCs w:val="28"/>
          <w:lang w:val="be-BY"/>
        </w:rPr>
        <w:t>з’</w:t>
      </w:r>
      <w:r w:rsidRPr="000F5987">
        <w:rPr>
          <w:rFonts w:ascii="Times New Roman" w:hAnsi="Times New Roman"/>
          <w:sz w:val="28"/>
          <w:szCs w:val="28"/>
        </w:rPr>
        <w:t xml:space="preserve"> яуляюцца лось, казуля, заяц, ваверка.</w:t>
      </w:r>
      <w:r>
        <w:rPr>
          <w:rFonts w:ascii="Times New Roman" w:hAnsi="Times New Roman"/>
          <w:sz w:val="28"/>
          <w:szCs w:val="28"/>
          <w:lang w:val="be-BY"/>
        </w:rPr>
        <w:t xml:space="preserve"> </w:t>
      </w:r>
      <w:r w:rsidRPr="00F76AB4">
        <w:rPr>
          <w:rFonts w:ascii="Times New Roman" w:hAnsi="Times New Roman"/>
          <w:sz w:val="28"/>
          <w:szCs w:val="28"/>
          <w:lang w:val="be-BY"/>
        </w:rPr>
        <w:t xml:space="preserve">У забалочаных месцах </w:t>
      </w:r>
      <w:r w:rsidRPr="000F5987">
        <w:rPr>
          <w:rFonts w:ascii="Times New Roman" w:hAnsi="Times New Roman"/>
          <w:sz w:val="28"/>
          <w:szCs w:val="28"/>
          <w:lang w:val="en-US"/>
        </w:rPr>
        <w:t>i</w:t>
      </w:r>
      <w:r w:rsidRPr="00F76AB4">
        <w:rPr>
          <w:rFonts w:ascii="Times New Roman" w:hAnsi="Times New Roman"/>
          <w:sz w:val="28"/>
          <w:szCs w:val="28"/>
          <w:lang w:val="be-BY"/>
        </w:rPr>
        <w:t xml:space="preserve"> пабл</w:t>
      </w:r>
      <w:r w:rsidRPr="000F5987">
        <w:rPr>
          <w:rFonts w:ascii="Times New Roman" w:hAnsi="Times New Roman"/>
          <w:sz w:val="28"/>
          <w:szCs w:val="28"/>
          <w:lang w:val="en-US"/>
        </w:rPr>
        <w:t>i</w:t>
      </w:r>
      <w:r w:rsidRPr="00F76AB4">
        <w:rPr>
          <w:rFonts w:ascii="Times New Roman" w:hAnsi="Times New Roman"/>
          <w:sz w:val="28"/>
          <w:szCs w:val="28"/>
          <w:lang w:val="be-BY"/>
        </w:rPr>
        <w:t xml:space="preserve">зу </w:t>
      </w:r>
      <w:r>
        <w:rPr>
          <w:rFonts w:ascii="Times New Roman" w:hAnsi="Times New Roman"/>
          <w:noProof/>
          <w:sz w:val="28"/>
          <w:szCs w:val="28"/>
          <w:lang w:eastAsia="ru-RU"/>
        </w:rPr>
        <w:drawing>
          <wp:anchor distT="0" distB="0" distL="114300" distR="114300" simplePos="0" relativeHeight="251755520" behindDoc="0" locked="0" layoutInCell="1" allowOverlap="1" wp14:anchorId="7F1BDF94" wp14:editId="6B5D3277">
            <wp:simplePos x="0" y="0"/>
            <wp:positionH relativeFrom="column">
              <wp:posOffset>556895</wp:posOffset>
            </wp:positionH>
            <wp:positionV relativeFrom="paragraph">
              <wp:posOffset>1002030</wp:posOffset>
            </wp:positionV>
            <wp:extent cx="1282700" cy="1732915"/>
            <wp:effectExtent l="171450" t="171450" r="355600" b="343535"/>
            <wp:wrapTopAndBottom/>
            <wp:docPr id="7" name="Рисунок 23" descr="- А что нам, кабан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 А что нам, кабанам?!.."/>
                    <pic:cNvPicPr>
                      <a:picLocks noChangeAspect="1" noChangeArrowheads="1"/>
                    </pic:cNvPicPr>
                  </pic:nvPicPr>
                  <pic:blipFill>
                    <a:blip r:embed="rId28"/>
                    <a:srcRect/>
                    <a:stretch>
                      <a:fillRect/>
                    </a:stretch>
                  </pic:blipFill>
                  <pic:spPr bwMode="auto">
                    <a:xfrm>
                      <a:off x="0" y="0"/>
                      <a:ext cx="1282700" cy="17329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F76AB4">
        <w:rPr>
          <w:rFonts w:ascii="Times New Roman" w:hAnsi="Times New Roman"/>
          <w:sz w:val="28"/>
          <w:szCs w:val="28"/>
          <w:lang w:val="be-BY"/>
        </w:rPr>
        <w:t>вадаема</w:t>
      </w:r>
      <w:r w:rsidRPr="000F5987">
        <w:rPr>
          <w:rFonts w:ascii="Times New Roman" w:hAnsi="Times New Roman"/>
          <w:sz w:val="28"/>
          <w:szCs w:val="28"/>
          <w:lang w:val="be-BY"/>
        </w:rPr>
        <w:t>ў</w:t>
      </w:r>
      <w:r w:rsidRPr="00F76AB4">
        <w:rPr>
          <w:rFonts w:ascii="Times New Roman" w:hAnsi="Times New Roman"/>
          <w:sz w:val="28"/>
          <w:szCs w:val="28"/>
          <w:lang w:val="be-BY"/>
        </w:rPr>
        <w:t xml:space="preserve"> жывуць дз</w:t>
      </w:r>
      <w:r w:rsidRPr="000F5987">
        <w:rPr>
          <w:rFonts w:ascii="Times New Roman" w:hAnsi="Times New Roman"/>
          <w:sz w:val="28"/>
          <w:szCs w:val="28"/>
          <w:lang w:val="en-US"/>
        </w:rPr>
        <w:t>i</w:t>
      </w:r>
      <w:r w:rsidRPr="00F76AB4">
        <w:rPr>
          <w:rFonts w:ascii="Times New Roman" w:hAnsi="Times New Roman"/>
          <w:sz w:val="28"/>
          <w:szCs w:val="28"/>
          <w:lang w:val="be-BY"/>
        </w:rPr>
        <w:t>к</w:t>
      </w:r>
      <w:r w:rsidRPr="000F5987">
        <w:rPr>
          <w:rFonts w:ascii="Times New Roman" w:hAnsi="Times New Roman"/>
          <w:sz w:val="28"/>
          <w:szCs w:val="28"/>
          <w:lang w:val="en-US"/>
        </w:rPr>
        <w:t>i</w:t>
      </w:r>
      <w:r w:rsidRPr="00F76AB4">
        <w:rPr>
          <w:rFonts w:ascii="Times New Roman" w:hAnsi="Times New Roman"/>
          <w:sz w:val="28"/>
          <w:szCs w:val="28"/>
          <w:lang w:val="be-BY"/>
        </w:rPr>
        <w:t xml:space="preserve">.Сустракаюцца </w:t>
      </w:r>
      <w:r w:rsidRPr="000F5987">
        <w:rPr>
          <w:rFonts w:ascii="Times New Roman" w:hAnsi="Times New Roman"/>
          <w:sz w:val="28"/>
          <w:szCs w:val="28"/>
          <w:lang w:val="en-US"/>
        </w:rPr>
        <w:t>i</w:t>
      </w:r>
      <w:r w:rsidRPr="00F76AB4">
        <w:rPr>
          <w:rFonts w:ascii="Times New Roman" w:hAnsi="Times New Roman"/>
          <w:sz w:val="28"/>
          <w:szCs w:val="28"/>
          <w:lang w:val="be-BY"/>
        </w:rPr>
        <w:t xml:space="preserve"> так</w:t>
      </w:r>
      <w:r w:rsidRPr="000F5987">
        <w:rPr>
          <w:rFonts w:ascii="Times New Roman" w:hAnsi="Times New Roman"/>
          <w:sz w:val="28"/>
          <w:szCs w:val="28"/>
          <w:lang w:val="en-US"/>
        </w:rPr>
        <w:t>ui</w:t>
      </w:r>
      <w:r w:rsidRPr="00F76AB4">
        <w:rPr>
          <w:rFonts w:ascii="Times New Roman" w:hAnsi="Times New Roman"/>
          <w:sz w:val="28"/>
          <w:szCs w:val="28"/>
          <w:lang w:val="be-BY"/>
        </w:rPr>
        <w:t xml:space="preserve">я драпежныя звяры як лясныя </w:t>
      </w:r>
      <w:r>
        <w:rPr>
          <w:rFonts w:ascii="Times New Roman" w:hAnsi="Times New Roman"/>
          <w:noProof/>
          <w:sz w:val="28"/>
          <w:szCs w:val="28"/>
          <w:lang w:eastAsia="ru-RU"/>
        </w:rPr>
        <w:drawing>
          <wp:anchor distT="0" distB="0" distL="114300" distR="114300" simplePos="0" relativeHeight="251756544" behindDoc="0" locked="0" layoutInCell="1" allowOverlap="1" wp14:anchorId="7165E940" wp14:editId="6DB23D59">
            <wp:simplePos x="0" y="0"/>
            <wp:positionH relativeFrom="column">
              <wp:posOffset>2513330</wp:posOffset>
            </wp:positionH>
            <wp:positionV relativeFrom="paragraph">
              <wp:posOffset>1012190</wp:posOffset>
            </wp:positionV>
            <wp:extent cx="2593975" cy="1711960"/>
            <wp:effectExtent l="171450" t="171450" r="358775" b="345440"/>
            <wp:wrapTopAndBottom/>
            <wp:docPr id="8" name="Рисунок 24" descr="БУРЫЙ МЕДВЕДЬ">
              <a:hlinkClick xmlns:a="http://schemas.openxmlformats.org/drawingml/2006/main" r:id="rId29" tgtFrame="_blank" tooltip="Увеличить изображение"/>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БУРЫЙ МЕДВЕДЬ">
                      <a:hlinkClick r:id="rId29" tgtFrame="_blank" tooltip="Увеличить изображение"/>
                    </pic:cNvPr>
                    <pic:cNvPicPr>
                      <a:picLocks noChangeAspect="1" noChangeArrowheads="1"/>
                    </pic:cNvPicPr>
                  </pic:nvPicPr>
                  <pic:blipFill>
                    <a:blip r:embed="rId30"/>
                    <a:srcRect/>
                    <a:stretch>
                      <a:fillRect/>
                    </a:stretch>
                  </pic:blipFill>
                  <pic:spPr bwMode="auto">
                    <a:xfrm>
                      <a:off x="0" y="0"/>
                      <a:ext cx="2593975" cy="17119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F76AB4">
        <w:rPr>
          <w:rFonts w:ascii="Times New Roman" w:hAnsi="Times New Roman"/>
          <w:sz w:val="28"/>
          <w:szCs w:val="28"/>
          <w:lang w:val="be-BY"/>
        </w:rPr>
        <w:t>кун</w:t>
      </w:r>
      <w:r w:rsidRPr="000F5987">
        <w:rPr>
          <w:rFonts w:ascii="Times New Roman" w:hAnsi="Times New Roman"/>
          <w:sz w:val="28"/>
          <w:szCs w:val="28"/>
          <w:lang w:val="en-US"/>
        </w:rPr>
        <w:t>i</w:t>
      </w:r>
      <w:r w:rsidRPr="00F76AB4">
        <w:rPr>
          <w:rFonts w:ascii="Times New Roman" w:hAnsi="Times New Roman"/>
          <w:sz w:val="28"/>
          <w:szCs w:val="28"/>
          <w:lang w:val="be-BY"/>
        </w:rPr>
        <w:t>цы,л</w:t>
      </w:r>
      <w:r w:rsidRPr="000F5987">
        <w:rPr>
          <w:rFonts w:ascii="Times New Roman" w:hAnsi="Times New Roman"/>
          <w:sz w:val="28"/>
          <w:szCs w:val="28"/>
          <w:lang w:val="en-US"/>
        </w:rPr>
        <w:t>i</w:t>
      </w:r>
      <w:r w:rsidRPr="00F76AB4">
        <w:rPr>
          <w:rFonts w:ascii="Times New Roman" w:hAnsi="Times New Roman"/>
          <w:sz w:val="28"/>
          <w:szCs w:val="28"/>
          <w:lang w:val="be-BY"/>
        </w:rPr>
        <w:t>с</w:t>
      </w:r>
      <w:r w:rsidRPr="000F5987">
        <w:rPr>
          <w:rFonts w:ascii="Times New Roman" w:hAnsi="Times New Roman"/>
          <w:sz w:val="28"/>
          <w:szCs w:val="28"/>
          <w:lang w:val="en-US"/>
        </w:rPr>
        <w:t>i</w:t>
      </w:r>
      <w:r w:rsidRPr="00F76AB4">
        <w:rPr>
          <w:rFonts w:ascii="Times New Roman" w:hAnsi="Times New Roman"/>
          <w:sz w:val="28"/>
          <w:szCs w:val="28"/>
          <w:lang w:val="be-BY"/>
        </w:rPr>
        <w:t>цы, ва</w:t>
      </w:r>
      <w:r w:rsidRPr="000F5987">
        <w:rPr>
          <w:rFonts w:ascii="Times New Roman" w:hAnsi="Times New Roman"/>
          <w:sz w:val="28"/>
          <w:szCs w:val="28"/>
          <w:lang w:val="be-BY"/>
        </w:rPr>
        <w:t>ў</w:t>
      </w:r>
      <w:r w:rsidRPr="00F76AB4">
        <w:rPr>
          <w:rFonts w:ascii="Times New Roman" w:hAnsi="Times New Roman"/>
          <w:sz w:val="28"/>
          <w:szCs w:val="28"/>
          <w:lang w:val="be-BY"/>
        </w:rPr>
        <w:t>к</w:t>
      </w:r>
      <w:r w:rsidRPr="000F5987">
        <w:rPr>
          <w:rFonts w:ascii="Times New Roman" w:hAnsi="Times New Roman"/>
          <w:sz w:val="28"/>
          <w:szCs w:val="28"/>
          <w:lang w:val="en-US"/>
        </w:rPr>
        <w:t>i</w:t>
      </w:r>
      <w:r w:rsidRPr="00F76AB4">
        <w:rPr>
          <w:rFonts w:ascii="Times New Roman" w:hAnsi="Times New Roman"/>
          <w:sz w:val="28"/>
          <w:szCs w:val="28"/>
          <w:lang w:val="be-BY"/>
        </w:rPr>
        <w:t xml:space="preserve">, значна радзей – барсук </w:t>
      </w:r>
      <w:r w:rsidRPr="000F5987">
        <w:rPr>
          <w:rFonts w:ascii="Times New Roman" w:hAnsi="Times New Roman"/>
          <w:sz w:val="28"/>
          <w:szCs w:val="28"/>
          <w:lang w:val="en-US"/>
        </w:rPr>
        <w:t>i</w:t>
      </w:r>
      <w:r>
        <w:rPr>
          <w:rFonts w:ascii="Times New Roman" w:hAnsi="Times New Roman"/>
          <w:sz w:val="28"/>
          <w:szCs w:val="28"/>
          <w:lang w:val="be-BY"/>
        </w:rPr>
        <w:t xml:space="preserve"> буры мядзведзь.</w:t>
      </w:r>
    </w:p>
    <w:p w:rsidR="007F232D" w:rsidRPr="000F5987" w:rsidRDefault="007F232D" w:rsidP="007F232D">
      <w:pPr>
        <w:spacing w:after="0"/>
        <w:ind w:firstLine="709"/>
        <w:jc w:val="both"/>
        <w:rPr>
          <w:rFonts w:ascii="Times New Roman" w:hAnsi="Times New Roman"/>
          <w:sz w:val="28"/>
          <w:szCs w:val="28"/>
          <w:lang w:val="be-BY"/>
        </w:rPr>
      </w:pPr>
      <w:r>
        <w:rPr>
          <w:noProof/>
          <w:lang w:eastAsia="ru-RU"/>
        </w:rPr>
        <mc:AlternateContent>
          <mc:Choice Requires="wps">
            <w:drawing>
              <wp:anchor distT="0" distB="0" distL="114300" distR="114300" simplePos="0" relativeHeight="251757568" behindDoc="0" locked="0" layoutInCell="1" allowOverlap="1" wp14:anchorId="69E87E55" wp14:editId="17437E97">
                <wp:simplePos x="0" y="0"/>
                <wp:positionH relativeFrom="column">
                  <wp:posOffset>450850</wp:posOffset>
                </wp:positionH>
                <wp:positionV relativeFrom="paragraph">
                  <wp:posOffset>2068195</wp:posOffset>
                </wp:positionV>
                <wp:extent cx="1424940" cy="331470"/>
                <wp:effectExtent l="0" t="0" r="0" b="3810"/>
                <wp:wrapTopAndBottom/>
                <wp:docPr id="107" name="Поле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8474B7" w:rsidRDefault="007F232D" w:rsidP="007F232D">
                            <w:pPr>
                              <w:pStyle w:val="ae"/>
                              <w:jc w:val="center"/>
                              <w:rPr>
                                <w:rFonts w:ascii="Times New Roman" w:hAnsi="Times New Roman"/>
                                <w:noProof/>
                                <w:sz w:val="28"/>
                                <w:szCs w:val="28"/>
                                <w:lang w:val="be-BY"/>
                              </w:rPr>
                            </w:pPr>
                            <w:r w:rsidRPr="008474B7">
                              <w:rPr>
                                <w:rFonts w:ascii="Times New Roman" w:hAnsi="Times New Roman"/>
                                <w:sz w:val="28"/>
                                <w:szCs w:val="28"/>
                              </w:rPr>
                              <w:t>Дзі</w:t>
                            </w:r>
                            <w:proofErr w:type="gramStart"/>
                            <w:r w:rsidRPr="008474B7">
                              <w:rPr>
                                <w:rFonts w:ascii="Times New Roman" w:hAnsi="Times New Roman"/>
                                <w:sz w:val="28"/>
                                <w:szCs w:val="28"/>
                              </w:rPr>
                              <w:t>к</w:t>
                            </w:r>
                            <w:proofErr w:type="gramEnd"/>
                            <w:r w:rsidRPr="008474B7">
                              <w:rPr>
                                <w:rFonts w:ascii="Times New Roman" w:hAnsi="Times New Roman"/>
                                <w:sz w:val="28"/>
                                <w:szCs w:val="28"/>
                              </w:rPr>
                              <w:t>і кабан</w:t>
                            </w:r>
                            <w:r>
                              <w:rPr>
                                <w:rFonts w:ascii="Times New Roman" w:hAnsi="Times New Roman"/>
                                <w:sz w:val="28"/>
                                <w:szCs w:val="28"/>
                                <w:lang w:val="be-BY"/>
                              </w:rPr>
                              <w:t xml:space="preserve"> </w:t>
                            </w:r>
                            <w:r w:rsidRPr="008474B7">
                              <w:rPr>
                                <w:rFonts w:ascii="Times New Roman" w:hAnsi="Times New Roman"/>
                                <w:sz w:val="28"/>
                                <w:szCs w:val="28"/>
                              </w:rPr>
                              <w:t>(дзік)</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Поле 107" o:spid="_x0000_s1032" type="#_x0000_t202" style="position:absolute;left:0;text-align:left;margin-left:35.5pt;margin-top:162.85pt;width:112.2pt;height:26.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IpligIAAAoFAAAOAAAAZHJzL2Uyb0RvYy54bWysVF2O0zAQfkfiDpbfu0m62baJmq72hyCk&#10;5UdaOIAbO42FYxvbbbKsOAun4AmJM/RIjJ2mLAtICJEHZ2yPP8/M942X530r0I4Zy5UscHISY8Rk&#10;pSiXmwK/e1tOFhhZRyQlQklW4Dtm8fnq6ZNlp3M2VY0SlBkEINLmnS5w45zOo8hWDWuJPVGaSdis&#10;lWmJg6nZRNSQDtBbEU3jeBZ1ylBtVMWshdXrYROvAn5ds8q9rmvLHBIFhthcGE0Y136MVkuSbwzR&#10;Da8OYZB/iKIlXMKlR6hr4gjaGv4LVMsro6yq3Uml2kjVNa9YyAGySeJH2dw2RLOQCxTH6mOZ7P+D&#10;rV7t3hjEKXAXzzGSpAWS9p/33/Zf91+QX4MKddrm4HirwdX1l6oH75Ct1Teqem+RVFcNkRt2YYzq&#10;GkYoRJj4k9GDowOO9SDr7qWicBHZOhWA+tq0vnxQEATowNTdkR3WO1T5K9NpmqWwVcHe6WmSzgN9&#10;EcnH09pY95ypFnmjwAbYD+hkd2Odj4bko4u/zCrBacmFCBOzWV8Jg3YElFKGLyTwyE1I7yyVPzYg&#10;DisQJNzh93y4gfn7LJmm8eU0m5SzxXySlunZJJvHi0mcZJfZLIZkrstPPsAkzRtOKZM3XLJRhUn6&#10;dywf+mHQT9Ah6gqcnU3PBor+mGQcvt8l2XIHTSl4W+DF0YnknthnkkLaJHeEi8GOfg4/VBlqMP5D&#10;VYIMPPODBly/7oPmZqO61oregS6MAtqAYXhQwGiU+YhRB81ZYPthSwzDSLyQoC3fyaNhRmM9GkRW&#10;cLTADqPBvHJDx2+14ZsGkEf1XoD+Sh6k4YU6RHFQLTRcyOHwOPiOfjgPXj+esNV3AAAA//8DAFBL&#10;AwQUAAYACAAAACEA0+vLG+IAAAAKAQAADwAAAGRycy9kb3ducmV2LnhtbEyPwU7DMBBE70j8g7VI&#10;XBB1mqYNDXGqqoIDXCpCL9zc2I0D8TqynTb8PcsJjrMzmn1Tbibbs7P2oXMoYD5LgGlsnOqwFXB4&#10;f75/ABaiRCV7h1rAtw6wqa6vSlkod8E3fa5jy6gEQyEFmBiHgvPQGG1lmLlBI3kn562MJH3LlZcX&#10;Krc9T5Nkxa3skD4YOeid0c1XPVoB++xjb+7G09PrNlv4l8O4W322tRC3N9P2EVjUU/wLwy8+oUNF&#10;TEc3ogqsF5DPaUoUsEiXOTAKpOtlBuxIlzxfA69K/n9C9QMAAP//AwBQSwECLQAUAAYACAAAACEA&#10;toM4kv4AAADhAQAAEwAAAAAAAAAAAAAAAAAAAAAAW0NvbnRlbnRfVHlwZXNdLnhtbFBLAQItABQA&#10;BgAIAAAAIQA4/SH/1gAAAJQBAAALAAAAAAAAAAAAAAAAAC8BAABfcmVscy8ucmVsc1BLAQItABQA&#10;BgAIAAAAIQDXAIpligIAAAoFAAAOAAAAAAAAAAAAAAAAAC4CAABkcnMvZTJvRG9jLnhtbFBLAQIt&#10;ABQABgAIAAAAIQDT68sb4gAAAAoBAAAPAAAAAAAAAAAAAAAAAOQEAABkcnMvZG93bnJldi54bWxQ&#10;SwUGAAAAAAQABADzAAAA8wUAAAAA&#10;" stroked="f">
                <v:textbox style="mso-fit-shape-to-text:t" inset="0,0,0,0">
                  <w:txbxContent>
                    <w:p w:rsidR="007F232D" w:rsidRPr="008474B7" w:rsidRDefault="007F232D" w:rsidP="007F232D">
                      <w:pPr>
                        <w:pStyle w:val="ae"/>
                        <w:jc w:val="center"/>
                        <w:rPr>
                          <w:rFonts w:ascii="Times New Roman" w:hAnsi="Times New Roman"/>
                          <w:noProof/>
                          <w:sz w:val="28"/>
                          <w:szCs w:val="28"/>
                          <w:lang w:val="be-BY"/>
                        </w:rPr>
                      </w:pPr>
                      <w:r w:rsidRPr="008474B7">
                        <w:rPr>
                          <w:rFonts w:ascii="Times New Roman" w:hAnsi="Times New Roman"/>
                          <w:sz w:val="28"/>
                          <w:szCs w:val="28"/>
                        </w:rPr>
                        <w:t>Дзі</w:t>
                      </w:r>
                      <w:proofErr w:type="gramStart"/>
                      <w:r w:rsidRPr="008474B7">
                        <w:rPr>
                          <w:rFonts w:ascii="Times New Roman" w:hAnsi="Times New Roman"/>
                          <w:sz w:val="28"/>
                          <w:szCs w:val="28"/>
                        </w:rPr>
                        <w:t>к</w:t>
                      </w:r>
                      <w:proofErr w:type="gramEnd"/>
                      <w:r w:rsidRPr="008474B7">
                        <w:rPr>
                          <w:rFonts w:ascii="Times New Roman" w:hAnsi="Times New Roman"/>
                          <w:sz w:val="28"/>
                          <w:szCs w:val="28"/>
                        </w:rPr>
                        <w:t>і кабан</w:t>
                      </w:r>
                      <w:r>
                        <w:rPr>
                          <w:rFonts w:ascii="Times New Roman" w:hAnsi="Times New Roman"/>
                          <w:sz w:val="28"/>
                          <w:szCs w:val="28"/>
                          <w:lang w:val="be-BY"/>
                        </w:rPr>
                        <w:t xml:space="preserve"> </w:t>
                      </w:r>
                      <w:r w:rsidRPr="008474B7">
                        <w:rPr>
                          <w:rFonts w:ascii="Times New Roman" w:hAnsi="Times New Roman"/>
                          <w:sz w:val="28"/>
                          <w:szCs w:val="28"/>
                        </w:rPr>
                        <w:t>(дзік)</w:t>
                      </w:r>
                    </w:p>
                  </w:txbxContent>
                </v:textbox>
                <w10:wrap type="topAndBottom"/>
              </v:shape>
            </w:pict>
          </mc:Fallback>
        </mc:AlternateContent>
      </w:r>
      <w:r>
        <w:rPr>
          <w:noProof/>
          <w:lang w:eastAsia="ru-RU"/>
        </w:rPr>
        <mc:AlternateContent>
          <mc:Choice Requires="wps">
            <w:drawing>
              <wp:anchor distT="0" distB="0" distL="114300" distR="114300" simplePos="0" relativeHeight="251758592" behindDoc="0" locked="0" layoutInCell="1" allowOverlap="1" wp14:anchorId="135C1610" wp14:editId="4EC727EC">
                <wp:simplePos x="0" y="0"/>
                <wp:positionH relativeFrom="column">
                  <wp:posOffset>2513965</wp:posOffset>
                </wp:positionH>
                <wp:positionV relativeFrom="paragraph">
                  <wp:posOffset>2025015</wp:posOffset>
                </wp:positionV>
                <wp:extent cx="2573020" cy="331470"/>
                <wp:effectExtent l="3175" t="2540" r="0" b="0"/>
                <wp:wrapTopAndBottom/>
                <wp:docPr id="106" name="Поле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02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8474B7" w:rsidRDefault="007F232D" w:rsidP="007F232D">
                            <w:pPr>
                              <w:pStyle w:val="ae"/>
                              <w:jc w:val="center"/>
                              <w:rPr>
                                <w:rFonts w:ascii="Times New Roman" w:hAnsi="Times New Roman"/>
                                <w:noProof/>
                                <w:sz w:val="28"/>
                                <w:szCs w:val="28"/>
                                <w:lang w:val="be-BY"/>
                              </w:rPr>
                            </w:pPr>
                            <w:r w:rsidRPr="008474B7">
                              <w:rPr>
                                <w:rFonts w:ascii="Times New Roman" w:hAnsi="Times New Roman"/>
                                <w:sz w:val="28"/>
                                <w:szCs w:val="28"/>
                              </w:rPr>
                              <w:t>Буры мядзведзь</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Поле 106" o:spid="_x0000_s1033" type="#_x0000_t202" style="position:absolute;left:0;text-align:left;margin-left:197.95pt;margin-top:159.45pt;width:202.6pt;height:26.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r6oiwIAAAoFAAAOAAAAZHJzL2Uyb0RvYy54bWysVNuO0zAQfUfiHyy/d3PZ9JJo09W2SxDS&#10;cpEWPsC1ncYisYPtNllWfAtfwRMS39BPYuw0ZVlAQog8OGN7fDwz54wvLvumRnuujVAyx9FZiBGX&#10;VDEhtzl+97aYLDAylkhGaiV5ju+4wZfLp08uujbjsapUzbhGACJN1rU5rqxtsyAwtOINMWeq5RI2&#10;S6UbYmGqtwHTpAP0pg7iMJwFndKs1YpyY2D1etjES49flpza12VpuEV1jiE260ftx40bg+UFybaa&#10;tJWgxzDIP0TRECHh0hPUNbEE7bT4BaoRVCujSntGVROoshSU+xwgmyh8lM1tRVruc4HimPZUJvP/&#10;YOmr/RuNBAPuwhlGkjRA0uHz4dvh6+ELcmtQoa41GTjetuBq+5Xqwdtna9obRd8bJNW6InLLr7RW&#10;XcUJgwgjdzJ4cHTAMQ5k071UDC4iO6s8UF/qxpUPCoIAHZi6O7HDe4soLMbT+XkYwxaFvfPzKJl7&#10;+gKSjadbbexzrhrkjBxrYN+jk/2NsS4ako0u7jKjasEKUdd+orebda3RnoBSCv/5BB651dI5S+WO&#10;DYjDCgQJd7g9F65n/j6N4iRcxemkmC3mk6RIppN0Hi4mYZSu0lmYpMl18ckFGCVZJRjj8kZIPqow&#10;Sv6O5WM/DPrxOkRdjtNpPB0o+mOSof9+l2QjLDRlLZocL05OJHPEPpMM0iaZJaIe7ODn8H2VoQbj&#10;31fFy8AxP2jA9pvea24+qmuj2B3oQiugDRiGBwWMSumPGHXQnDk2H3ZEc4zqFxK05Tp5NPRobEaD&#10;SApHc2wxGsy1HTp+12qxrQB5VO8V6K8QXhpOqEMUR9VCw/kcjo+D6+iHc+/14wlbfgcAAP//AwBQ&#10;SwMEFAAGAAgAAAAhAJVCZ6jhAAAACwEAAA8AAABkcnMvZG93bnJldi54bWxMjzFPwzAQhXck/oN1&#10;SCyIOqGlpCFOVVUwwFIRurC58TUOxOcodtrw7zkm2N7de3r3XbGeXCdOOITWk4J0loBAqr1pqVGw&#10;f3++zUCEqMnozhMq+MYA6/LyotC58Wd6w1MVG8ElFHKtwMbY51KG2qLTYeZ7JPaOfnA68jg00gz6&#10;zOWuk3dJspROt8QXrO5xa7H+qkanYLf42Nmb8fj0ulnMh5f9uF1+NpVS11fT5hFExCn+heEXn9Gh&#10;ZKaDH8kE0SmYr+5XHGWRZiw4kSVpCuLAmwcWsizk/x/KHwAAAP//AwBQSwECLQAUAAYACAAAACEA&#10;toM4kv4AAADhAQAAEwAAAAAAAAAAAAAAAAAAAAAAW0NvbnRlbnRfVHlwZXNdLnhtbFBLAQItABQA&#10;BgAIAAAAIQA4/SH/1gAAAJQBAAALAAAAAAAAAAAAAAAAAC8BAABfcmVscy8ucmVsc1BLAQItABQA&#10;BgAIAAAAIQAXIr6oiwIAAAoFAAAOAAAAAAAAAAAAAAAAAC4CAABkcnMvZTJvRG9jLnhtbFBLAQIt&#10;ABQABgAIAAAAIQCVQmeo4QAAAAsBAAAPAAAAAAAAAAAAAAAAAOUEAABkcnMvZG93bnJldi54bWxQ&#10;SwUGAAAAAAQABADzAAAA8wUAAAAA&#10;" stroked="f">
                <v:textbox style="mso-fit-shape-to-text:t" inset="0,0,0,0">
                  <w:txbxContent>
                    <w:p w:rsidR="007F232D" w:rsidRPr="008474B7" w:rsidRDefault="007F232D" w:rsidP="007F232D">
                      <w:pPr>
                        <w:pStyle w:val="ae"/>
                        <w:jc w:val="center"/>
                        <w:rPr>
                          <w:rFonts w:ascii="Times New Roman" w:hAnsi="Times New Roman"/>
                          <w:noProof/>
                          <w:sz w:val="28"/>
                          <w:szCs w:val="28"/>
                          <w:lang w:val="be-BY"/>
                        </w:rPr>
                      </w:pPr>
                      <w:r w:rsidRPr="008474B7">
                        <w:rPr>
                          <w:rFonts w:ascii="Times New Roman" w:hAnsi="Times New Roman"/>
                          <w:sz w:val="28"/>
                          <w:szCs w:val="28"/>
                        </w:rPr>
                        <w:t>Буры мядзведзь</w:t>
                      </w:r>
                    </w:p>
                  </w:txbxContent>
                </v:textbox>
                <w10:wrap type="topAndBottom"/>
              </v:shape>
            </w:pict>
          </mc:Fallback>
        </mc:AlternateContent>
      </w:r>
      <w:r w:rsidRPr="000F5987">
        <w:rPr>
          <w:rFonts w:ascii="Times New Roman" w:hAnsi="Times New Roman"/>
          <w:sz w:val="28"/>
          <w:szCs w:val="28"/>
          <w:lang w:val="be-BY"/>
        </w:rPr>
        <w:t xml:space="preserve">У змешаных </w:t>
      </w:r>
      <w:r w:rsidRPr="000F5987">
        <w:rPr>
          <w:rFonts w:ascii="Times New Roman" w:hAnsi="Times New Roman"/>
          <w:sz w:val="28"/>
          <w:szCs w:val="28"/>
          <w:lang w:val="en-US"/>
        </w:rPr>
        <w:t>i</w:t>
      </w:r>
      <w:r w:rsidRPr="000F5987">
        <w:rPr>
          <w:rFonts w:ascii="Times New Roman" w:hAnsi="Times New Roman"/>
          <w:sz w:val="28"/>
          <w:szCs w:val="28"/>
          <w:lang w:val="be-BY"/>
        </w:rPr>
        <w:t xml:space="preserve"> хваевых лясах, часцей на ўзлеску,, жывуць насякомаедныя жывелы: вожык, крот, буразубка, шматл</w:t>
      </w:r>
      <w:r w:rsidRPr="000F5987">
        <w:rPr>
          <w:rFonts w:ascii="Times New Roman" w:hAnsi="Times New Roman"/>
          <w:sz w:val="28"/>
          <w:szCs w:val="28"/>
          <w:lang w:val="en-US"/>
        </w:rPr>
        <w:t>i</w:t>
      </w:r>
      <w:r w:rsidRPr="000F5987">
        <w:rPr>
          <w:rFonts w:ascii="Times New Roman" w:hAnsi="Times New Roman"/>
          <w:sz w:val="28"/>
          <w:szCs w:val="28"/>
          <w:lang w:val="be-BY"/>
        </w:rPr>
        <w:t>к</w:t>
      </w:r>
      <w:r w:rsidRPr="000F5987">
        <w:rPr>
          <w:rFonts w:ascii="Times New Roman" w:hAnsi="Times New Roman"/>
          <w:sz w:val="28"/>
          <w:szCs w:val="28"/>
          <w:lang w:val="en-US"/>
        </w:rPr>
        <w:t>i</w:t>
      </w:r>
      <w:r w:rsidRPr="000F5987">
        <w:rPr>
          <w:rFonts w:ascii="Times New Roman" w:hAnsi="Times New Roman"/>
          <w:sz w:val="28"/>
          <w:szCs w:val="28"/>
          <w:lang w:val="be-BY"/>
        </w:rPr>
        <w:t>я мышападобныя грызуны.</w:t>
      </w:r>
    </w:p>
    <w:p w:rsidR="007F232D" w:rsidRDefault="007F232D" w:rsidP="007F232D">
      <w:pPr>
        <w:spacing w:after="0"/>
        <w:ind w:firstLine="709"/>
        <w:jc w:val="both"/>
        <w:rPr>
          <w:rFonts w:ascii="Times New Roman" w:hAnsi="Times New Roman"/>
          <w:sz w:val="28"/>
          <w:szCs w:val="28"/>
          <w:lang w:val="be-BY"/>
        </w:rPr>
      </w:pPr>
    </w:p>
    <w:p w:rsidR="007F232D" w:rsidRPr="000F5987" w:rsidRDefault="007F232D" w:rsidP="007F232D">
      <w:pPr>
        <w:spacing w:after="0"/>
        <w:ind w:firstLine="709"/>
        <w:jc w:val="both"/>
        <w:rPr>
          <w:rFonts w:ascii="Times New Roman" w:hAnsi="Times New Roman"/>
          <w:sz w:val="28"/>
          <w:szCs w:val="28"/>
        </w:rPr>
      </w:pPr>
      <w:r>
        <w:rPr>
          <w:noProof/>
          <w:lang w:eastAsia="ru-RU"/>
        </w:rPr>
        <mc:AlternateContent>
          <mc:Choice Requires="wps">
            <w:drawing>
              <wp:anchor distT="0" distB="0" distL="114300" distR="114300" simplePos="0" relativeHeight="251762688" behindDoc="0" locked="0" layoutInCell="1" allowOverlap="1" wp14:anchorId="495366D8" wp14:editId="1F9D4BB4">
                <wp:simplePos x="0" y="0"/>
                <wp:positionH relativeFrom="column">
                  <wp:posOffset>2742565</wp:posOffset>
                </wp:positionH>
                <wp:positionV relativeFrom="paragraph">
                  <wp:posOffset>2416175</wp:posOffset>
                </wp:positionV>
                <wp:extent cx="2131695" cy="331470"/>
                <wp:effectExtent l="3175" t="3810" r="0" b="0"/>
                <wp:wrapTopAndBottom/>
                <wp:docPr id="105" name="Поле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695"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F76AB4" w:rsidRDefault="007F232D" w:rsidP="007F232D">
                            <w:pPr>
                              <w:pStyle w:val="ae"/>
                              <w:jc w:val="center"/>
                              <w:rPr>
                                <w:rFonts w:ascii="Times New Roman" w:hAnsi="Times New Roman"/>
                                <w:noProof/>
                                <w:sz w:val="28"/>
                                <w:szCs w:val="28"/>
                                <w:lang w:val="be-BY"/>
                              </w:rPr>
                            </w:pPr>
                            <w:r w:rsidRPr="00F76AB4">
                              <w:rPr>
                                <w:rFonts w:ascii="Times New Roman" w:hAnsi="Times New Roman"/>
                                <w:sz w:val="28"/>
                                <w:szCs w:val="28"/>
                              </w:rPr>
                              <w:t>Арлан-белахвост</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Поле 105" o:spid="_x0000_s1034" type="#_x0000_t202" style="position:absolute;left:0;text-align:left;margin-left:215.95pt;margin-top:190.25pt;width:167.85pt;height:26.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DaZiwIAAAoFAAAOAAAAZHJzL2Uyb0RvYy54bWysVF2O0zAQfkfiDpbfu0m6abeJmq72hyCk&#10;5UdaOIDrOI2FYxvbbbKsOAun4AmJM/RIjJ2mLAtICJEHZ2yPP8/M942X530r0I4Zy5UscHISY8Qk&#10;VRWXmwK/e1tOFhhZR2RFhJKswHfM4vPV0yfLTudsqholKmYQgEibd7rAjXM6jyJLG9YSe6I0k7BZ&#10;K9MSB1OziSpDOkBvRTSN43nUKVNpoyizFlavh028Cvh1zah7XdeWOSQKDLG5MJowrv0YrZYk3xii&#10;G04PYZB/iKIlXMKlR6hr4gjaGv4LVMupUVbV7oSqNlJ1zSkLOUA2Sfwom9uGaBZygeJYfSyT/X+w&#10;9NXujUG8Au7iGUaStEDS/vP+2/7r/gvya1ChTtscHG81uLr+UvXgHbK1+kbR9xZJddUQuWEXxqiu&#10;YaSCCBN/MnpwdMCxHmTdvVQVXES2TgWgvjatLx8UBAE6MHV3ZIf1DlFYnCanyTyDICnsnZ4m6Vmg&#10;LyL5eFob654z1SJvFNgA+wGd7G6s89GQfHTxl1kleFVyIcLEbNZXwqAdAaWU4QsJPHIT0jtL5Y8N&#10;iMMKBAl3+D0fbmD+PkumaXw5zSblfHE2Sct0NsnO4sUkTrLLbB6nWXpdfvIBJmne8Kpi8oZLNqow&#10;Sf+O5UM/DPoJOkRdgbPZdDZQ9Mck4/D9LsmWO2hKwdsCL45OJPfEPpMVpE1yR7gY7Ojn8EOVoQbj&#10;P1QlyMAzP2jA9es+aG4xqmutqjvQhVFAG5APDwoYjTIfMeqgOQtsP2yJYRiJFxK05Tt5NMxorEeD&#10;SApHC+wwGswrN3T8Vhu+aQB5VO8F6K/kQRpeqEMUB9VCw4UcDo+D7+iH8+D14wlbfQcAAP//AwBQ&#10;SwMEFAAGAAgAAAAhALCFNNXiAAAACwEAAA8AAABkcnMvZG93bnJldi54bWxMjzFPwzAQhXck/oN1&#10;SCyIOm1C0oY4VVXBAEtF6NLNja9xID5HsdOGf487wXh6n977rlhPpmNnHFxrScB8FgFDqq1qqRGw&#10;/3x9XAJzXpKSnSUU8IMO1uXtTSFzZS/0gefKNyyUkMulAO19n3Puao1GupntkUJ2soORPpxDw9Ug&#10;L6HcdHwRRSk3sqWwoGWPW431dzUaAbvksNMP4+nlfZPEw9t+3KZfTSXE/d20eQbmcfJ/MFz1gzqU&#10;weloR1KOdQKSeL4KqIB4GT0BC0SWZimw4zVaZMDLgv//ofwFAAD//wMAUEsBAi0AFAAGAAgAAAAh&#10;ALaDOJL+AAAA4QEAABMAAAAAAAAAAAAAAAAAAAAAAFtDb250ZW50X1R5cGVzXS54bWxQSwECLQAU&#10;AAYACAAAACEAOP0h/9YAAACUAQAACwAAAAAAAAAAAAAAAAAvAQAAX3JlbHMvLnJlbHNQSwECLQAU&#10;AAYACAAAACEAZyg2mYsCAAAKBQAADgAAAAAAAAAAAAAAAAAuAgAAZHJzL2Uyb0RvYy54bWxQSwEC&#10;LQAUAAYACAAAACEAsIU01eIAAAALAQAADwAAAAAAAAAAAAAAAADlBAAAZHJzL2Rvd25yZXYueG1s&#10;UEsFBgAAAAAEAAQA8wAAAPQFAAAAAA==&#10;" stroked="f">
                <v:textbox style="mso-fit-shape-to-text:t" inset="0,0,0,0">
                  <w:txbxContent>
                    <w:p w:rsidR="007F232D" w:rsidRPr="00F76AB4" w:rsidRDefault="007F232D" w:rsidP="007F232D">
                      <w:pPr>
                        <w:pStyle w:val="ae"/>
                        <w:jc w:val="center"/>
                        <w:rPr>
                          <w:rFonts w:ascii="Times New Roman" w:hAnsi="Times New Roman"/>
                          <w:noProof/>
                          <w:sz w:val="28"/>
                          <w:szCs w:val="28"/>
                          <w:lang w:val="be-BY"/>
                        </w:rPr>
                      </w:pPr>
                      <w:r w:rsidRPr="00F76AB4">
                        <w:rPr>
                          <w:rFonts w:ascii="Times New Roman" w:hAnsi="Times New Roman"/>
                          <w:sz w:val="28"/>
                          <w:szCs w:val="28"/>
                        </w:rPr>
                        <w:t>Арлан-белахвост</w:t>
                      </w:r>
                    </w:p>
                  </w:txbxContent>
                </v:textbox>
                <w10:wrap type="topAndBottom"/>
              </v:shape>
            </w:pict>
          </mc:Fallback>
        </mc:AlternateContent>
      </w:r>
      <w:r>
        <w:rPr>
          <w:noProof/>
          <w:lang w:eastAsia="ru-RU"/>
        </w:rPr>
        <w:drawing>
          <wp:anchor distT="0" distB="0" distL="114300" distR="114300" simplePos="0" relativeHeight="251760640" behindDoc="0" locked="0" layoutInCell="1" allowOverlap="1" wp14:anchorId="706E0D0F" wp14:editId="48F7DC07">
            <wp:simplePos x="0" y="0"/>
            <wp:positionH relativeFrom="column">
              <wp:posOffset>2694305</wp:posOffset>
            </wp:positionH>
            <wp:positionV relativeFrom="paragraph">
              <wp:posOffset>780415</wp:posOffset>
            </wp:positionV>
            <wp:extent cx="2302510" cy="1498600"/>
            <wp:effectExtent l="171450" t="171450" r="364490" b="349250"/>
            <wp:wrapTopAndBottom/>
            <wp:docPr id="10" name="Рисунок 26" descr="ОРЛАН-БЕЛОХВОСТ">
              <a:hlinkClick xmlns:a="http://schemas.openxmlformats.org/drawingml/2006/main" r:id="rId31" tgtFrame="_blank" tooltip="Увеличить изображение"/>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РЛАН-БЕЛОХВОСТ">
                      <a:hlinkClick r:id="rId31" tgtFrame="_blank" tooltip="Увеличить изображение"/>
                    </pic:cNvPr>
                    <pic:cNvPicPr>
                      <a:picLocks noChangeAspect="1" noChangeArrowheads="1"/>
                    </pic:cNvPicPr>
                  </pic:nvPicPr>
                  <pic:blipFill>
                    <a:blip r:embed="rId32"/>
                    <a:srcRect/>
                    <a:stretch>
                      <a:fillRect/>
                    </a:stretch>
                  </pic:blipFill>
                  <pic:spPr bwMode="auto">
                    <a:xfrm>
                      <a:off x="0" y="0"/>
                      <a:ext cx="2302510" cy="14986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61664" behindDoc="0" locked="0" layoutInCell="1" allowOverlap="1" wp14:anchorId="67C0E1D1" wp14:editId="6DA3F0A1">
            <wp:simplePos x="0" y="0"/>
            <wp:positionH relativeFrom="column">
              <wp:posOffset>748665</wp:posOffset>
            </wp:positionH>
            <wp:positionV relativeFrom="paragraph">
              <wp:posOffset>780415</wp:posOffset>
            </wp:positionV>
            <wp:extent cx="985520" cy="1497330"/>
            <wp:effectExtent l="171450" t="171450" r="367030" b="350520"/>
            <wp:wrapTopAndBottom/>
            <wp:docPr id="11" name="Рисунок 27" descr="С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Сова"/>
                    <pic:cNvPicPr>
                      <a:picLocks noChangeAspect="1" noChangeArrowheads="1"/>
                    </pic:cNvPicPr>
                  </pic:nvPicPr>
                  <pic:blipFill>
                    <a:blip r:embed="rId33"/>
                    <a:srcRect/>
                    <a:stretch>
                      <a:fillRect/>
                    </a:stretch>
                  </pic:blipFill>
                  <pic:spPr bwMode="auto">
                    <a:xfrm>
                      <a:off x="0" y="0"/>
                      <a:ext cx="985520" cy="14973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eastAsia="ru-RU"/>
        </w:rPr>
        <mc:AlternateContent>
          <mc:Choice Requires="wps">
            <w:drawing>
              <wp:anchor distT="0" distB="0" distL="114300" distR="114300" simplePos="0" relativeHeight="251763712" behindDoc="0" locked="0" layoutInCell="1" allowOverlap="1" wp14:anchorId="45534B4C" wp14:editId="277C715C">
                <wp:simplePos x="0" y="0"/>
                <wp:positionH relativeFrom="column">
                  <wp:posOffset>663575</wp:posOffset>
                </wp:positionH>
                <wp:positionV relativeFrom="paragraph">
                  <wp:posOffset>2416175</wp:posOffset>
                </wp:positionV>
                <wp:extent cx="1067435" cy="331470"/>
                <wp:effectExtent l="635" t="3810" r="0" b="0"/>
                <wp:wrapTopAndBottom/>
                <wp:docPr id="104" name="Поле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7435"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F76AB4" w:rsidRDefault="007F232D" w:rsidP="007F232D">
                            <w:pPr>
                              <w:pStyle w:val="ae"/>
                              <w:jc w:val="center"/>
                              <w:rPr>
                                <w:rFonts w:ascii="Times New Roman" w:hAnsi="Times New Roman"/>
                                <w:noProof/>
                                <w:sz w:val="28"/>
                                <w:szCs w:val="28"/>
                                <w:lang w:val="be-BY"/>
                              </w:rPr>
                            </w:pPr>
                            <w:r w:rsidRPr="00F76AB4">
                              <w:rPr>
                                <w:rFonts w:ascii="Times New Roman" w:hAnsi="Times New Roman"/>
                                <w:sz w:val="28"/>
                                <w:szCs w:val="28"/>
                              </w:rPr>
                              <w:t>Сава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Поле 104" o:spid="_x0000_s1035" type="#_x0000_t202" style="position:absolute;left:0;text-align:left;margin-left:52.25pt;margin-top:190.25pt;width:84.05pt;height:26.1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Vk4iwIAAAoFAAAOAAAAZHJzL2Uyb0RvYy54bWysVNuO0zAQfUfiHyy/d5N000uiTVd7IQhp&#10;uUgLH+DGTmPh2MZ2mywrvoWv4AmJb+gnMXaasiwgIUQenLE9Pp6Zc8Zn530r0I4Zy5UscHISY8Rk&#10;pSiXmwK/e1tOlhhZRyQlQklW4Dtm8fnq6ZOzTudsqholKDMIQKTNO13gxjmdR5GtGtYSe6I0k7BZ&#10;K9MSB1OziaghHaC3IprG8TzqlKHaqIpZC6vXwyZeBfy6ZpV7XdeWOSQKDLG5MJowrv0Yrc5IvjFE&#10;N7w6hEH+IYqWcAmXHqGuiSNoa/gvUC2vjLKqdieVaiNV17xiIQfIJokfZXPbEM1CLlAcq49lsv8P&#10;tnq1e2MQp8BdnGIkSQsk7T/vv+2/7r8gvwYV6rTNwfFWg6vrL1UP3iFbq29U9d4iqa4aIjfswhjV&#10;NYxQiDDxJ6MHRwcc60HW3UtF4SKydSoA9bVpffmgIAjQgam7Izusd6jyV8bzRXo6w6iCvdPTJF0E&#10;+iKSj6e1se45Uy3yRoENsB/Qye7GOh8NyUcXf5lVgtOSCxEmZrO+EgbtCCilDF9I4JGbkN5ZKn9s&#10;QBxWIEi4w+/5cAPz91kyTePLaTYp58vFJC3T2SRbxMtJnGSX2TxOs/S6/OQDTNK84ZQyecMlG1WY&#10;pH/H8qEfBv0EHaKuwNlsOhso+mOScfh+l2TLHTSl4G2Bl0cnkntin0kKaZPcES4GO/o5/FBlqMH4&#10;D1UJMvDMDxpw/boPmstGda0VvQNdGAW0AfnwoIDRKPMRow6as8D2w5YYhpF4IUFbvpNHw4zGejSI&#10;rOBogR1Gg3nlho7fasM3DSCP6r0A/ZU8SMMLdYjioFpouJDD4XHwHf1wHrx+PGGr7wAAAP//AwBQ&#10;SwMEFAAGAAgAAAAhAIeiKQriAAAACwEAAA8AAABkcnMvZG93bnJldi54bWxMj7FOwzAQhnck3sE6&#10;JBZEbZKQViFOVVUwwFIRurC58TUOxHYUO214e46pbPfrPv33Xbmebc9OOIbOOwkPCwEMXeN151oJ&#10;+4+X+xWwEJXTqvcOJfxggHV1fVWqQvuze8dTHVtGJS4USoKJcSg4D41Bq8LCD+hod/SjVZHi2HI9&#10;qjOV254nQuTcqs7RBaMG3BpsvuvJSthlnztzNx2f3zZZOr7up23+1dZS3t7MmydgEed4geFPn9Sh&#10;IqeDn5wOrKcsskdCJaQrQQMRyTLJgR0kZGmyBF6V/P8P1S8AAAD//wMAUEsBAi0AFAAGAAgAAAAh&#10;ALaDOJL+AAAA4QEAABMAAAAAAAAAAAAAAAAAAAAAAFtDb250ZW50X1R5cGVzXS54bWxQSwECLQAU&#10;AAYACAAAACEAOP0h/9YAAACUAQAACwAAAAAAAAAAAAAAAAAvAQAAX3JlbHMvLnJlbHNQSwECLQAU&#10;AAYACAAAACEA/WlZOIsCAAAKBQAADgAAAAAAAAAAAAAAAAAuAgAAZHJzL2Uyb0RvYy54bWxQSwEC&#10;LQAUAAYACAAAACEAh6IpCuIAAAALAQAADwAAAAAAAAAAAAAAAADlBAAAZHJzL2Rvd25yZXYueG1s&#10;UEsFBgAAAAAEAAQA8wAAAPQFAAAAAA==&#10;" stroked="f">
                <v:textbox style="mso-fit-shape-to-text:t" inset="0,0,0,0">
                  <w:txbxContent>
                    <w:p w:rsidR="007F232D" w:rsidRPr="00F76AB4" w:rsidRDefault="007F232D" w:rsidP="007F232D">
                      <w:pPr>
                        <w:pStyle w:val="ae"/>
                        <w:jc w:val="center"/>
                        <w:rPr>
                          <w:rFonts w:ascii="Times New Roman" w:hAnsi="Times New Roman"/>
                          <w:noProof/>
                          <w:sz w:val="28"/>
                          <w:szCs w:val="28"/>
                          <w:lang w:val="be-BY"/>
                        </w:rPr>
                      </w:pPr>
                      <w:r w:rsidRPr="00F76AB4">
                        <w:rPr>
                          <w:rFonts w:ascii="Times New Roman" w:hAnsi="Times New Roman"/>
                          <w:sz w:val="28"/>
                          <w:szCs w:val="28"/>
                        </w:rPr>
                        <w:t>Сава</w:t>
                      </w:r>
                    </w:p>
                  </w:txbxContent>
                </v:textbox>
                <w10:wrap type="topAndBottom"/>
              </v:shape>
            </w:pict>
          </mc:Fallback>
        </mc:AlternateContent>
      </w:r>
      <w:r w:rsidRPr="000F5987">
        <w:rPr>
          <w:rFonts w:ascii="Times New Roman" w:hAnsi="Times New Roman"/>
          <w:sz w:val="28"/>
          <w:szCs w:val="28"/>
        </w:rPr>
        <w:t>Сан</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тарам лесу называюць дзятла. Ен зн</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шчае  л</w:t>
      </w:r>
      <w:r w:rsidRPr="000F5987">
        <w:rPr>
          <w:rFonts w:ascii="Times New Roman" w:hAnsi="Times New Roman"/>
          <w:sz w:val="28"/>
          <w:szCs w:val="28"/>
          <w:lang w:val="en-US"/>
        </w:rPr>
        <w:t>i</w:t>
      </w:r>
      <w:r w:rsidRPr="000F5987">
        <w:rPr>
          <w:rFonts w:ascii="Times New Roman" w:hAnsi="Times New Roman"/>
          <w:sz w:val="28"/>
          <w:szCs w:val="28"/>
        </w:rPr>
        <w:t>чынак караеда. З-пад кары  аднаго вял</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 xml:space="preserve">кага дрэва  дзяцел можа выцягнуць  да 10 тысяч шкодных насякомых. Сустракаюцца </w:t>
      </w:r>
      <w:r w:rsidRPr="000F5987">
        <w:rPr>
          <w:rFonts w:ascii="Times New Roman" w:hAnsi="Times New Roman"/>
          <w:sz w:val="28"/>
          <w:szCs w:val="28"/>
          <w:lang w:val="be-BY"/>
        </w:rPr>
        <w:t xml:space="preserve">ў </w:t>
      </w:r>
      <w:r w:rsidRPr="000F5987">
        <w:rPr>
          <w:rFonts w:ascii="Times New Roman" w:hAnsi="Times New Roman"/>
          <w:sz w:val="28"/>
          <w:szCs w:val="28"/>
        </w:rPr>
        <w:t xml:space="preserve">нашых </w:t>
      </w:r>
      <w:proofErr w:type="gramStart"/>
      <w:r w:rsidRPr="000F5987">
        <w:rPr>
          <w:rFonts w:ascii="Times New Roman" w:hAnsi="Times New Roman"/>
          <w:sz w:val="28"/>
          <w:szCs w:val="28"/>
        </w:rPr>
        <w:t>лясах</w:t>
      </w:r>
      <w:proofErr w:type="gramEnd"/>
      <w:r w:rsidRPr="000F5987">
        <w:rPr>
          <w:rFonts w:ascii="Times New Roman" w:hAnsi="Times New Roman"/>
          <w:sz w:val="28"/>
          <w:szCs w:val="28"/>
        </w:rPr>
        <w:t xml:space="preserve"> </w:t>
      </w:r>
      <w:r w:rsidRPr="000F5987">
        <w:rPr>
          <w:rFonts w:ascii="Times New Roman" w:hAnsi="Times New Roman"/>
          <w:sz w:val="28"/>
          <w:szCs w:val="28"/>
          <w:lang w:val="en-US"/>
        </w:rPr>
        <w:t>i</w:t>
      </w:r>
      <w:r w:rsidRPr="000F5987">
        <w:rPr>
          <w:rFonts w:ascii="Times New Roman" w:hAnsi="Times New Roman"/>
          <w:sz w:val="28"/>
          <w:szCs w:val="28"/>
        </w:rPr>
        <w:t xml:space="preserve"> совы.</w:t>
      </w:r>
    </w:p>
    <w:p w:rsidR="007F232D" w:rsidRPr="00F76AB4" w:rsidRDefault="007F232D" w:rsidP="007F232D">
      <w:pPr>
        <w:spacing w:after="0"/>
        <w:ind w:firstLine="709"/>
        <w:jc w:val="both"/>
        <w:rPr>
          <w:rFonts w:ascii="Times New Roman" w:hAnsi="Times New Roman"/>
          <w:sz w:val="28"/>
          <w:szCs w:val="28"/>
          <w:lang w:val="be-BY"/>
        </w:rPr>
      </w:pPr>
      <w:r w:rsidRPr="00F76AB4">
        <w:rPr>
          <w:rFonts w:ascii="Times New Roman" w:hAnsi="Times New Roman"/>
          <w:sz w:val="28"/>
          <w:szCs w:val="28"/>
          <w:lang w:val="be-BY"/>
        </w:rPr>
        <w:t>З па</w:t>
      </w:r>
      <w:r w:rsidRPr="000F5987">
        <w:rPr>
          <w:rFonts w:ascii="Times New Roman" w:hAnsi="Times New Roman"/>
          <w:sz w:val="28"/>
          <w:szCs w:val="28"/>
          <w:lang w:val="be-BY"/>
        </w:rPr>
        <w:t>ў</w:t>
      </w:r>
      <w:r w:rsidRPr="00F76AB4">
        <w:rPr>
          <w:rFonts w:ascii="Times New Roman" w:hAnsi="Times New Roman"/>
          <w:sz w:val="28"/>
          <w:szCs w:val="28"/>
          <w:lang w:val="be-BY"/>
        </w:rPr>
        <w:t>зуно</w:t>
      </w:r>
      <w:r w:rsidRPr="000F5987">
        <w:rPr>
          <w:rFonts w:ascii="Times New Roman" w:hAnsi="Times New Roman"/>
          <w:sz w:val="28"/>
          <w:szCs w:val="28"/>
          <w:lang w:val="be-BY"/>
        </w:rPr>
        <w:t>ў</w:t>
      </w:r>
      <w:r w:rsidRPr="00F76AB4">
        <w:rPr>
          <w:rFonts w:ascii="Times New Roman" w:hAnsi="Times New Roman"/>
          <w:sz w:val="28"/>
          <w:szCs w:val="28"/>
          <w:lang w:val="be-BY"/>
        </w:rPr>
        <w:t xml:space="preserve"> у лесе водзяцца яшчарк</w:t>
      </w:r>
      <w:r w:rsidRPr="000F5987">
        <w:rPr>
          <w:rFonts w:ascii="Times New Roman" w:hAnsi="Times New Roman"/>
          <w:sz w:val="28"/>
          <w:szCs w:val="28"/>
          <w:lang w:val="en-US"/>
        </w:rPr>
        <w:t>i</w:t>
      </w:r>
      <w:r w:rsidRPr="00F76AB4">
        <w:rPr>
          <w:rFonts w:ascii="Times New Roman" w:hAnsi="Times New Roman"/>
          <w:sz w:val="28"/>
          <w:szCs w:val="28"/>
          <w:lang w:val="be-BY"/>
        </w:rPr>
        <w:t xml:space="preserve">, вужы </w:t>
      </w:r>
      <w:r w:rsidRPr="000F5987">
        <w:rPr>
          <w:rFonts w:ascii="Times New Roman" w:hAnsi="Times New Roman"/>
          <w:sz w:val="28"/>
          <w:szCs w:val="28"/>
          <w:lang w:val="en-US"/>
        </w:rPr>
        <w:t>i</w:t>
      </w:r>
      <w:r w:rsidRPr="00F76AB4">
        <w:rPr>
          <w:rFonts w:ascii="Times New Roman" w:hAnsi="Times New Roman"/>
          <w:sz w:val="28"/>
          <w:szCs w:val="28"/>
          <w:lang w:val="be-BY"/>
        </w:rPr>
        <w:t xml:space="preserve"> гадзюк</w:t>
      </w:r>
      <w:r w:rsidRPr="000F5987">
        <w:rPr>
          <w:rFonts w:ascii="Times New Roman" w:hAnsi="Times New Roman"/>
          <w:sz w:val="28"/>
          <w:szCs w:val="28"/>
          <w:lang w:val="en-US"/>
        </w:rPr>
        <w:t>i</w:t>
      </w:r>
      <w:r w:rsidRPr="00F76AB4">
        <w:rPr>
          <w:rFonts w:ascii="Times New Roman" w:hAnsi="Times New Roman"/>
          <w:sz w:val="28"/>
          <w:szCs w:val="28"/>
          <w:lang w:val="be-BY"/>
        </w:rPr>
        <w:t xml:space="preserve">. </w:t>
      </w:r>
    </w:p>
    <w:p w:rsidR="007F232D" w:rsidRDefault="007F232D" w:rsidP="007F232D">
      <w:pPr>
        <w:spacing w:after="0"/>
        <w:ind w:firstLine="709"/>
        <w:jc w:val="both"/>
        <w:rPr>
          <w:rFonts w:ascii="Times New Roman" w:hAnsi="Times New Roman"/>
          <w:sz w:val="28"/>
          <w:szCs w:val="28"/>
          <w:lang w:val="be-BY"/>
        </w:rPr>
      </w:pPr>
    </w:p>
    <w:p w:rsidR="007F232D" w:rsidRPr="000F5987" w:rsidRDefault="007F232D" w:rsidP="007F232D">
      <w:pPr>
        <w:spacing w:after="0"/>
        <w:ind w:firstLine="709"/>
        <w:jc w:val="both"/>
        <w:rPr>
          <w:rFonts w:ascii="Times New Roman" w:hAnsi="Times New Roman"/>
          <w:sz w:val="28"/>
          <w:szCs w:val="28"/>
        </w:rPr>
      </w:pPr>
      <w:r w:rsidRPr="00F76AB4">
        <w:rPr>
          <w:rFonts w:ascii="Times New Roman" w:hAnsi="Times New Roman"/>
          <w:sz w:val="28"/>
          <w:szCs w:val="28"/>
          <w:lang w:val="be-BY"/>
        </w:rPr>
        <w:t xml:space="preserve">Прыродныя </w:t>
      </w:r>
      <w:r w:rsidRPr="000F5987">
        <w:rPr>
          <w:rFonts w:ascii="Times New Roman" w:hAnsi="Times New Roman"/>
          <w:sz w:val="28"/>
          <w:szCs w:val="28"/>
          <w:lang w:val="en-US"/>
        </w:rPr>
        <w:t>i</w:t>
      </w:r>
      <w:r w:rsidRPr="00F76AB4">
        <w:rPr>
          <w:rFonts w:ascii="Times New Roman" w:hAnsi="Times New Roman"/>
          <w:sz w:val="28"/>
          <w:szCs w:val="28"/>
          <w:lang w:val="be-BY"/>
        </w:rPr>
        <w:t xml:space="preserve"> штучныя вадаемы, бераг</w:t>
      </w:r>
      <w:r w:rsidRPr="000F5987">
        <w:rPr>
          <w:rFonts w:ascii="Times New Roman" w:hAnsi="Times New Roman"/>
          <w:sz w:val="28"/>
          <w:szCs w:val="28"/>
          <w:lang w:val="en-US"/>
        </w:rPr>
        <w:t>i</w:t>
      </w:r>
      <w:r w:rsidRPr="00F76AB4">
        <w:rPr>
          <w:rFonts w:ascii="Times New Roman" w:hAnsi="Times New Roman"/>
          <w:sz w:val="28"/>
          <w:szCs w:val="28"/>
          <w:lang w:val="be-BY"/>
        </w:rPr>
        <w:t xml:space="preserve"> рэк </w:t>
      </w:r>
      <w:r w:rsidRPr="000F5987">
        <w:rPr>
          <w:rFonts w:ascii="Times New Roman" w:hAnsi="Times New Roman"/>
          <w:sz w:val="28"/>
          <w:szCs w:val="28"/>
          <w:lang w:val="en-US"/>
        </w:rPr>
        <w:t>i</w:t>
      </w:r>
      <w:r w:rsidRPr="00F76AB4">
        <w:rPr>
          <w:rFonts w:ascii="Times New Roman" w:hAnsi="Times New Roman"/>
          <w:sz w:val="28"/>
          <w:szCs w:val="28"/>
          <w:lang w:val="be-BY"/>
        </w:rPr>
        <w:t xml:space="preserve"> азер, прылеглыя тэрыторы</w:t>
      </w:r>
      <w:r w:rsidRPr="000F5987">
        <w:rPr>
          <w:rFonts w:ascii="Times New Roman" w:hAnsi="Times New Roman"/>
          <w:sz w:val="28"/>
          <w:szCs w:val="28"/>
          <w:lang w:val="en-US"/>
        </w:rPr>
        <w:t>i</w:t>
      </w:r>
      <w:r w:rsidRPr="00F76AB4">
        <w:rPr>
          <w:rFonts w:ascii="Times New Roman" w:hAnsi="Times New Roman"/>
          <w:sz w:val="28"/>
          <w:szCs w:val="28"/>
          <w:lang w:val="be-BY"/>
        </w:rPr>
        <w:t xml:space="preserve"> </w:t>
      </w:r>
      <w:r w:rsidRPr="000F5987">
        <w:rPr>
          <w:rFonts w:ascii="Times New Roman" w:hAnsi="Times New Roman"/>
          <w:sz w:val="28"/>
          <w:szCs w:val="28"/>
          <w:lang w:val="be-BY"/>
        </w:rPr>
        <w:t>з’</w:t>
      </w:r>
      <w:r w:rsidRPr="00F76AB4">
        <w:rPr>
          <w:rFonts w:ascii="Times New Roman" w:hAnsi="Times New Roman"/>
          <w:sz w:val="28"/>
          <w:szCs w:val="28"/>
          <w:lang w:val="be-BY"/>
        </w:rPr>
        <w:t xml:space="preserve"> яуляюцца асяроддзем жыцця рыб,земнаводных, беспазваночных, шэрага в</w:t>
      </w:r>
      <w:r w:rsidRPr="000F5987">
        <w:rPr>
          <w:rFonts w:ascii="Times New Roman" w:hAnsi="Times New Roman"/>
          <w:sz w:val="28"/>
          <w:szCs w:val="28"/>
          <w:lang w:val="en-US"/>
        </w:rPr>
        <w:t>i</w:t>
      </w:r>
      <w:r w:rsidRPr="00F76AB4">
        <w:rPr>
          <w:rFonts w:ascii="Times New Roman" w:hAnsi="Times New Roman"/>
          <w:sz w:val="28"/>
          <w:szCs w:val="28"/>
          <w:lang w:val="be-BY"/>
        </w:rPr>
        <w:t xml:space="preserve">дау птушак </w:t>
      </w:r>
      <w:r w:rsidRPr="000F5987">
        <w:rPr>
          <w:rFonts w:ascii="Times New Roman" w:hAnsi="Times New Roman"/>
          <w:sz w:val="28"/>
          <w:szCs w:val="28"/>
          <w:lang w:val="en-US"/>
        </w:rPr>
        <w:t>i</w:t>
      </w:r>
      <w:r w:rsidRPr="00F76AB4">
        <w:rPr>
          <w:rFonts w:ascii="Times New Roman" w:hAnsi="Times New Roman"/>
          <w:sz w:val="28"/>
          <w:szCs w:val="28"/>
          <w:lang w:val="be-BY"/>
        </w:rPr>
        <w:t xml:space="preserve"> млекакормячых. </w:t>
      </w:r>
      <w:r w:rsidRPr="007F5546">
        <w:rPr>
          <w:rFonts w:ascii="Times New Roman" w:hAnsi="Times New Roman"/>
          <w:sz w:val="28"/>
          <w:szCs w:val="28"/>
          <w:lang w:val="be-BY"/>
        </w:rPr>
        <w:t>Вадаемы заселены рыбам</w:t>
      </w:r>
      <w:r w:rsidRPr="000F5987">
        <w:rPr>
          <w:rFonts w:ascii="Times New Roman" w:hAnsi="Times New Roman"/>
          <w:sz w:val="28"/>
          <w:szCs w:val="28"/>
          <w:lang w:val="en-US"/>
        </w:rPr>
        <w:t>i</w:t>
      </w:r>
      <w:r w:rsidRPr="007F5546">
        <w:rPr>
          <w:rFonts w:ascii="Times New Roman" w:hAnsi="Times New Roman"/>
          <w:sz w:val="28"/>
          <w:szCs w:val="28"/>
          <w:lang w:val="be-BY"/>
        </w:rPr>
        <w:t>. У рацэ Заходняя Дзв</w:t>
      </w:r>
      <w:r w:rsidRPr="000F5987">
        <w:rPr>
          <w:rFonts w:ascii="Times New Roman" w:hAnsi="Times New Roman"/>
          <w:sz w:val="28"/>
          <w:szCs w:val="28"/>
          <w:lang w:val="en-US"/>
        </w:rPr>
        <w:t>i</w:t>
      </w:r>
      <w:r w:rsidRPr="007F5546">
        <w:rPr>
          <w:rFonts w:ascii="Times New Roman" w:hAnsi="Times New Roman"/>
          <w:sz w:val="28"/>
          <w:szCs w:val="28"/>
          <w:lang w:val="be-BY"/>
        </w:rPr>
        <w:t xml:space="preserve">на </w:t>
      </w:r>
      <w:r w:rsidRPr="000F5987">
        <w:rPr>
          <w:rFonts w:ascii="Times New Roman" w:hAnsi="Times New Roman"/>
          <w:sz w:val="28"/>
          <w:szCs w:val="28"/>
          <w:lang w:val="en-US"/>
        </w:rPr>
        <w:t>i</w:t>
      </w:r>
      <w:r w:rsidRPr="007F5546">
        <w:rPr>
          <w:rFonts w:ascii="Times New Roman" w:hAnsi="Times New Roman"/>
          <w:sz w:val="28"/>
          <w:szCs w:val="28"/>
          <w:lang w:val="be-BY"/>
        </w:rPr>
        <w:t xml:space="preserve"> яе прытоках, азерах, вадасхов</w:t>
      </w:r>
      <w:r w:rsidRPr="000F5987">
        <w:rPr>
          <w:rFonts w:ascii="Times New Roman" w:hAnsi="Times New Roman"/>
          <w:sz w:val="28"/>
          <w:szCs w:val="28"/>
          <w:lang w:val="en-US"/>
        </w:rPr>
        <w:t>i</w:t>
      </w:r>
      <w:r w:rsidRPr="007F5546">
        <w:rPr>
          <w:rFonts w:ascii="Times New Roman" w:hAnsi="Times New Roman"/>
          <w:sz w:val="28"/>
          <w:szCs w:val="28"/>
          <w:lang w:val="be-BY"/>
        </w:rPr>
        <w:t xml:space="preserve">шчах Полацкага раена </w:t>
      </w:r>
      <w:r w:rsidRPr="000F5987">
        <w:rPr>
          <w:rFonts w:ascii="Times New Roman" w:hAnsi="Times New Roman"/>
          <w:sz w:val="28"/>
          <w:szCs w:val="28"/>
          <w:lang w:val="be-BY"/>
        </w:rPr>
        <w:t>распаўсюджаны плотка, л</w:t>
      </w:r>
      <w:r w:rsidRPr="000F5987">
        <w:rPr>
          <w:rFonts w:ascii="Times New Roman" w:hAnsi="Times New Roman"/>
          <w:sz w:val="28"/>
          <w:szCs w:val="28"/>
          <w:lang w:val="en-US"/>
        </w:rPr>
        <w:t>i</w:t>
      </w:r>
      <w:r w:rsidRPr="000F5987">
        <w:rPr>
          <w:rFonts w:ascii="Times New Roman" w:hAnsi="Times New Roman"/>
          <w:sz w:val="28"/>
          <w:szCs w:val="28"/>
          <w:lang w:val="be-BY"/>
        </w:rPr>
        <w:t>нь, карась, шчупак, лешч, нал</w:t>
      </w:r>
      <w:r w:rsidRPr="000F5987">
        <w:rPr>
          <w:rFonts w:ascii="Times New Roman" w:hAnsi="Times New Roman"/>
          <w:sz w:val="28"/>
          <w:szCs w:val="28"/>
          <w:lang w:val="en-US"/>
        </w:rPr>
        <w:t>i</w:t>
      </w:r>
      <w:r w:rsidRPr="000F5987">
        <w:rPr>
          <w:rFonts w:ascii="Times New Roman" w:hAnsi="Times New Roman"/>
          <w:sz w:val="28"/>
          <w:szCs w:val="28"/>
          <w:lang w:val="be-BY"/>
        </w:rPr>
        <w:t xml:space="preserve">м (язь), акунь. </w:t>
      </w:r>
      <w:r w:rsidRPr="000F5987">
        <w:rPr>
          <w:rFonts w:ascii="Times New Roman" w:hAnsi="Times New Roman"/>
          <w:sz w:val="28"/>
          <w:szCs w:val="28"/>
        </w:rPr>
        <w:t>Самая буйная рыба нашых вадаема</w:t>
      </w:r>
      <w:r w:rsidRPr="000F5987">
        <w:rPr>
          <w:rFonts w:ascii="Times New Roman" w:hAnsi="Times New Roman"/>
          <w:sz w:val="28"/>
          <w:szCs w:val="28"/>
          <w:lang w:val="be-BY"/>
        </w:rPr>
        <w:t>ў</w:t>
      </w:r>
      <w:r w:rsidRPr="000F5987">
        <w:rPr>
          <w:rFonts w:ascii="Times New Roman" w:hAnsi="Times New Roman"/>
          <w:sz w:val="28"/>
          <w:szCs w:val="28"/>
        </w:rPr>
        <w:t xml:space="preserve"> – сом. Ен можа дасягнуць 5 метра</w:t>
      </w:r>
      <w:r w:rsidRPr="000F5987">
        <w:rPr>
          <w:rFonts w:ascii="Times New Roman" w:hAnsi="Times New Roman"/>
          <w:sz w:val="28"/>
          <w:szCs w:val="28"/>
          <w:lang w:val="be-BY"/>
        </w:rPr>
        <w:t>ў</w:t>
      </w:r>
      <w:r w:rsidRPr="000F5987">
        <w:rPr>
          <w:rFonts w:ascii="Times New Roman" w:hAnsi="Times New Roman"/>
          <w:sz w:val="28"/>
          <w:szCs w:val="28"/>
        </w:rPr>
        <w:t xml:space="preserve"> </w:t>
      </w:r>
      <w:proofErr w:type="gramStart"/>
      <w:r w:rsidRPr="000F5987">
        <w:rPr>
          <w:rFonts w:ascii="Times New Roman" w:hAnsi="Times New Roman"/>
          <w:sz w:val="28"/>
          <w:szCs w:val="28"/>
        </w:rPr>
        <w:t>у</w:t>
      </w:r>
      <w:proofErr w:type="gramEnd"/>
      <w:r w:rsidRPr="000F5987">
        <w:rPr>
          <w:rFonts w:ascii="Times New Roman" w:hAnsi="Times New Roman"/>
          <w:sz w:val="28"/>
          <w:szCs w:val="28"/>
        </w:rPr>
        <w:t xml:space="preserve"> да</w:t>
      </w:r>
      <w:r w:rsidRPr="000F5987">
        <w:rPr>
          <w:rFonts w:ascii="Times New Roman" w:hAnsi="Times New Roman"/>
          <w:sz w:val="28"/>
          <w:szCs w:val="28"/>
          <w:lang w:val="be-BY"/>
        </w:rPr>
        <w:t>ў</w:t>
      </w:r>
      <w:r w:rsidRPr="000F5987">
        <w:rPr>
          <w:rFonts w:ascii="Times New Roman" w:hAnsi="Times New Roman"/>
          <w:sz w:val="28"/>
          <w:szCs w:val="28"/>
        </w:rPr>
        <w:t>жыню.</w:t>
      </w:r>
    </w:p>
    <w:p w:rsidR="007F232D" w:rsidRDefault="007F232D" w:rsidP="007F232D">
      <w:pPr>
        <w:spacing w:after="0" w:line="240" w:lineRule="auto"/>
        <w:rPr>
          <w:rFonts w:ascii="Times New Roman" w:hAnsi="Times New Roman"/>
          <w:sz w:val="28"/>
          <w:szCs w:val="28"/>
          <w:lang w:val="be-BY"/>
        </w:rPr>
      </w:pPr>
      <w:r>
        <w:rPr>
          <w:rFonts w:ascii="Times New Roman" w:hAnsi="Times New Roman"/>
          <w:sz w:val="28"/>
          <w:szCs w:val="28"/>
          <w:lang w:val="be-BY"/>
        </w:rPr>
        <w:br w:type="page"/>
      </w:r>
    </w:p>
    <w:p w:rsidR="007F232D" w:rsidRPr="000F5987" w:rsidRDefault="007F232D" w:rsidP="007F232D">
      <w:pPr>
        <w:spacing w:after="0"/>
        <w:ind w:firstLine="709"/>
        <w:jc w:val="both"/>
        <w:rPr>
          <w:rFonts w:ascii="Times New Roman" w:hAnsi="Times New Roman"/>
          <w:sz w:val="28"/>
          <w:szCs w:val="28"/>
        </w:rPr>
      </w:pPr>
      <w:proofErr w:type="gramStart"/>
      <w:r w:rsidRPr="000F5987">
        <w:rPr>
          <w:rFonts w:ascii="Times New Roman" w:hAnsi="Times New Roman"/>
          <w:sz w:val="28"/>
          <w:szCs w:val="28"/>
        </w:rPr>
        <w:lastRenderedPageBreak/>
        <w:t>З</w:t>
      </w:r>
      <w:proofErr w:type="gramEnd"/>
      <w:r w:rsidRPr="000F5987">
        <w:rPr>
          <w:rFonts w:ascii="Times New Roman" w:hAnsi="Times New Roman"/>
          <w:sz w:val="28"/>
          <w:szCs w:val="28"/>
        </w:rPr>
        <w:t xml:space="preserve"> вадаемам</w:t>
      </w:r>
      <w:r w:rsidRPr="000F5987">
        <w:rPr>
          <w:rFonts w:ascii="Times New Roman" w:hAnsi="Times New Roman"/>
          <w:sz w:val="28"/>
          <w:szCs w:val="28"/>
          <w:lang w:val="en-US"/>
        </w:rPr>
        <w:t>i</w:t>
      </w:r>
      <w:r w:rsidRPr="000F5987">
        <w:rPr>
          <w:rFonts w:ascii="Times New Roman" w:hAnsi="Times New Roman"/>
          <w:sz w:val="28"/>
          <w:szCs w:val="28"/>
        </w:rPr>
        <w:t xml:space="preserve"> звязана жыцце земнаводных. Распа</w:t>
      </w:r>
      <w:r w:rsidRPr="000F5987">
        <w:rPr>
          <w:rFonts w:ascii="Times New Roman" w:hAnsi="Times New Roman"/>
          <w:sz w:val="28"/>
          <w:szCs w:val="28"/>
          <w:lang w:val="be-BY"/>
        </w:rPr>
        <w:t>ў</w:t>
      </w:r>
      <w:r w:rsidRPr="000F5987">
        <w:rPr>
          <w:rFonts w:ascii="Times New Roman" w:hAnsi="Times New Roman"/>
          <w:sz w:val="28"/>
          <w:szCs w:val="28"/>
        </w:rPr>
        <w:t>сюджаныя в</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ды</w:t>
      </w:r>
      <w:r w:rsidRPr="000F5987">
        <w:rPr>
          <w:rFonts w:ascii="Times New Roman" w:hAnsi="Times New Roman"/>
          <w:sz w:val="28"/>
          <w:szCs w:val="28"/>
          <w:lang w:val="be-BY"/>
        </w:rPr>
        <w:t xml:space="preserve"> </w:t>
      </w:r>
      <w:r w:rsidRPr="000F5987">
        <w:rPr>
          <w:rFonts w:ascii="Times New Roman" w:hAnsi="Times New Roman"/>
          <w:sz w:val="28"/>
          <w:szCs w:val="28"/>
        </w:rPr>
        <w:t>-</w:t>
      </w:r>
      <w:r w:rsidRPr="000F5987">
        <w:rPr>
          <w:rFonts w:ascii="Times New Roman" w:hAnsi="Times New Roman"/>
          <w:sz w:val="28"/>
          <w:szCs w:val="28"/>
          <w:lang w:val="be-BY"/>
        </w:rPr>
        <w:t xml:space="preserve"> </w:t>
      </w:r>
      <w:r w:rsidRPr="000F5987">
        <w:rPr>
          <w:rFonts w:ascii="Times New Roman" w:hAnsi="Times New Roman"/>
          <w:sz w:val="28"/>
          <w:szCs w:val="28"/>
        </w:rPr>
        <w:t>лягушк</w:t>
      </w:r>
      <w:r w:rsidRPr="000F5987">
        <w:rPr>
          <w:rFonts w:ascii="Times New Roman" w:hAnsi="Times New Roman"/>
          <w:sz w:val="28"/>
          <w:szCs w:val="28"/>
          <w:lang w:val="en-US"/>
        </w:rPr>
        <w:t>i</w:t>
      </w:r>
      <w:r w:rsidRPr="000F5987">
        <w:rPr>
          <w:rFonts w:ascii="Times New Roman" w:hAnsi="Times New Roman"/>
          <w:sz w:val="28"/>
          <w:szCs w:val="28"/>
        </w:rPr>
        <w:t xml:space="preserve">, шэрая </w:t>
      </w:r>
      <w:r w:rsidRPr="000F5987">
        <w:rPr>
          <w:rFonts w:ascii="Times New Roman" w:hAnsi="Times New Roman"/>
          <w:sz w:val="28"/>
          <w:szCs w:val="28"/>
          <w:lang w:val="en-US"/>
        </w:rPr>
        <w:t>i</w:t>
      </w:r>
      <w:r w:rsidRPr="000F5987">
        <w:rPr>
          <w:rFonts w:ascii="Times New Roman" w:hAnsi="Times New Roman"/>
          <w:sz w:val="28"/>
          <w:szCs w:val="28"/>
        </w:rPr>
        <w:t xml:space="preserve"> зяленая жабы, трытоны. На прытоках Заходняй Дзв</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ны селя</w:t>
      </w:r>
      <w:r w:rsidRPr="000F5987">
        <w:rPr>
          <w:rFonts w:ascii="Times New Roman" w:hAnsi="Times New Roman"/>
          <w:sz w:val="28"/>
          <w:szCs w:val="28"/>
        </w:rPr>
        <w:t>ц</w:t>
      </w:r>
      <w:r w:rsidRPr="000F5987">
        <w:rPr>
          <w:rFonts w:ascii="Times New Roman" w:hAnsi="Times New Roman"/>
          <w:sz w:val="28"/>
          <w:szCs w:val="28"/>
        </w:rPr>
        <w:t>ца бабры. Яны будуюць свае хатк</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 xml:space="preserve"> </w:t>
      </w:r>
      <w:r w:rsidRPr="000F5987">
        <w:rPr>
          <w:rFonts w:ascii="Times New Roman" w:hAnsi="Times New Roman"/>
          <w:sz w:val="28"/>
          <w:szCs w:val="28"/>
          <w:lang w:val="en-US"/>
        </w:rPr>
        <w:t>i</w:t>
      </w:r>
      <w:r w:rsidRPr="000F5987">
        <w:rPr>
          <w:rFonts w:ascii="Times New Roman" w:hAnsi="Times New Roman"/>
          <w:sz w:val="28"/>
          <w:szCs w:val="28"/>
        </w:rPr>
        <w:t xml:space="preserve"> плац</w:t>
      </w:r>
      <w:r w:rsidRPr="000F5987">
        <w:rPr>
          <w:rFonts w:ascii="Times New Roman" w:hAnsi="Times New Roman"/>
          <w:sz w:val="28"/>
          <w:szCs w:val="28"/>
          <w:lang w:val="en-US"/>
        </w:rPr>
        <w:t>i</w:t>
      </w:r>
      <w:r w:rsidRPr="000F5987">
        <w:rPr>
          <w:rFonts w:ascii="Times New Roman" w:hAnsi="Times New Roman"/>
          <w:sz w:val="28"/>
          <w:szCs w:val="28"/>
        </w:rPr>
        <w:t>ны.</w:t>
      </w:r>
    </w:p>
    <w:p w:rsidR="007F232D" w:rsidRDefault="007F232D" w:rsidP="007F232D">
      <w:pPr>
        <w:spacing w:after="0"/>
        <w:ind w:firstLine="709"/>
        <w:jc w:val="both"/>
        <w:rPr>
          <w:rFonts w:ascii="Times New Roman" w:hAnsi="Times New Roman"/>
          <w:sz w:val="28"/>
          <w:szCs w:val="28"/>
          <w:lang w:val="be-BY"/>
        </w:rPr>
      </w:pPr>
    </w:p>
    <w:p w:rsidR="007F232D" w:rsidRDefault="007F232D" w:rsidP="007F232D">
      <w:pPr>
        <w:spacing w:after="0"/>
        <w:ind w:firstLine="709"/>
        <w:jc w:val="both"/>
        <w:rPr>
          <w:rFonts w:ascii="Times New Roman" w:hAnsi="Times New Roman"/>
          <w:sz w:val="28"/>
          <w:szCs w:val="28"/>
          <w:lang w:val="be-BY"/>
        </w:rPr>
      </w:pPr>
      <w:r>
        <w:rPr>
          <w:noProof/>
          <w:lang w:eastAsia="ru-RU"/>
        </w:rPr>
        <w:drawing>
          <wp:anchor distT="0" distB="0" distL="114300" distR="114300" simplePos="0" relativeHeight="251759616" behindDoc="1" locked="0" layoutInCell="1" allowOverlap="1" wp14:anchorId="6C15AC96" wp14:editId="168AF25A">
            <wp:simplePos x="0" y="0"/>
            <wp:positionH relativeFrom="column">
              <wp:posOffset>-8890</wp:posOffset>
            </wp:positionH>
            <wp:positionV relativeFrom="paragraph">
              <wp:posOffset>521335</wp:posOffset>
            </wp:positionV>
            <wp:extent cx="1300480" cy="1595755"/>
            <wp:effectExtent l="19050" t="0" r="0" b="0"/>
            <wp:wrapTight wrapText="bothSides">
              <wp:wrapPolygon edited="0">
                <wp:start x="-316" y="0"/>
                <wp:lineTo x="-316" y="21402"/>
                <wp:lineTo x="21516" y="21402"/>
                <wp:lineTo x="21516" y="0"/>
                <wp:lineTo x="-316" y="0"/>
              </wp:wrapPolygon>
            </wp:wrapTight>
            <wp:docPr id="9" name="Рисунок 25" descr="st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stork"/>
                    <pic:cNvPicPr>
                      <a:picLocks noChangeAspect="1" noChangeArrowheads="1"/>
                    </pic:cNvPicPr>
                  </pic:nvPicPr>
                  <pic:blipFill>
                    <a:blip r:embed="rId34"/>
                    <a:srcRect/>
                    <a:stretch>
                      <a:fillRect/>
                    </a:stretch>
                  </pic:blipFill>
                  <pic:spPr bwMode="auto">
                    <a:xfrm>
                      <a:off x="0" y="0"/>
                      <a:ext cx="1300480" cy="1595755"/>
                    </a:xfrm>
                    <a:prstGeom prst="rect">
                      <a:avLst/>
                    </a:prstGeom>
                    <a:noFill/>
                    <a:ln w="9525">
                      <a:noFill/>
                      <a:miter lim="800000"/>
                      <a:headEnd/>
                      <a:tailEnd/>
                    </a:ln>
                  </pic:spPr>
                </pic:pic>
              </a:graphicData>
            </a:graphic>
          </wp:anchor>
        </w:drawing>
      </w:r>
      <w:r w:rsidRPr="000F5987">
        <w:rPr>
          <w:rFonts w:ascii="Times New Roman" w:hAnsi="Times New Roman"/>
          <w:sz w:val="28"/>
          <w:szCs w:val="28"/>
        </w:rPr>
        <w:t xml:space="preserve">На палях </w:t>
      </w:r>
      <w:r w:rsidRPr="000F5987">
        <w:rPr>
          <w:rFonts w:ascii="Times New Roman" w:hAnsi="Times New Roman"/>
          <w:sz w:val="28"/>
          <w:szCs w:val="28"/>
          <w:lang w:val="en-US"/>
        </w:rPr>
        <w:t>i</w:t>
      </w:r>
      <w:r w:rsidRPr="000F5987">
        <w:rPr>
          <w:rFonts w:ascii="Times New Roman" w:hAnsi="Times New Roman"/>
          <w:sz w:val="28"/>
          <w:szCs w:val="28"/>
        </w:rPr>
        <w:t xml:space="preserve"> лугах</w:t>
      </w:r>
      <w:proofErr w:type="gramStart"/>
      <w:r w:rsidRPr="000F5987">
        <w:rPr>
          <w:rFonts w:ascii="Times New Roman" w:hAnsi="Times New Roman"/>
          <w:sz w:val="28"/>
          <w:szCs w:val="28"/>
        </w:rPr>
        <w:t xml:space="preserve"> ,</w:t>
      </w:r>
      <w:proofErr w:type="gramEnd"/>
      <w:r w:rsidRPr="000F5987">
        <w:rPr>
          <w:rFonts w:ascii="Times New Roman" w:hAnsi="Times New Roman"/>
          <w:sz w:val="28"/>
          <w:szCs w:val="28"/>
        </w:rPr>
        <w:t xml:space="preserve"> у садах </w:t>
      </w:r>
      <w:r w:rsidRPr="000F5987">
        <w:rPr>
          <w:rFonts w:ascii="Times New Roman" w:hAnsi="Times New Roman"/>
          <w:sz w:val="28"/>
          <w:szCs w:val="28"/>
          <w:lang w:val="en-US"/>
        </w:rPr>
        <w:t>i</w:t>
      </w:r>
      <w:r w:rsidRPr="000F5987">
        <w:rPr>
          <w:rFonts w:ascii="Times New Roman" w:hAnsi="Times New Roman"/>
          <w:sz w:val="28"/>
          <w:szCs w:val="28"/>
        </w:rPr>
        <w:t xml:space="preserve"> парках нярэдка селяцца мышы </w:t>
      </w:r>
      <w:r w:rsidRPr="000F5987">
        <w:rPr>
          <w:rFonts w:ascii="Times New Roman" w:hAnsi="Times New Roman"/>
          <w:sz w:val="28"/>
          <w:szCs w:val="28"/>
          <w:lang w:val="en-US"/>
        </w:rPr>
        <w:t>i</w:t>
      </w:r>
      <w:r w:rsidRPr="000F5987">
        <w:rPr>
          <w:rFonts w:ascii="Times New Roman" w:hAnsi="Times New Roman"/>
          <w:sz w:val="28"/>
          <w:szCs w:val="28"/>
        </w:rPr>
        <w:t xml:space="preserve"> пале</w:t>
      </w:r>
      <w:r w:rsidRPr="000F5987">
        <w:rPr>
          <w:rFonts w:ascii="Times New Roman" w:hAnsi="Times New Roman"/>
          <w:sz w:val="28"/>
          <w:szCs w:val="28"/>
          <w:lang w:val="be-BY"/>
        </w:rPr>
        <w:t>ў</w:t>
      </w:r>
      <w:r w:rsidRPr="000F5987">
        <w:rPr>
          <w:rFonts w:ascii="Times New Roman" w:hAnsi="Times New Roman"/>
          <w:sz w:val="28"/>
          <w:szCs w:val="28"/>
        </w:rPr>
        <w:t>к</w:t>
      </w:r>
      <w:r w:rsidRPr="000F5987">
        <w:rPr>
          <w:rFonts w:ascii="Times New Roman" w:hAnsi="Times New Roman"/>
          <w:sz w:val="28"/>
          <w:szCs w:val="28"/>
          <w:lang w:val="en-US"/>
        </w:rPr>
        <w:t>i</w:t>
      </w:r>
      <w:r w:rsidRPr="000F5987">
        <w:rPr>
          <w:rFonts w:ascii="Times New Roman" w:hAnsi="Times New Roman"/>
          <w:sz w:val="28"/>
          <w:szCs w:val="28"/>
        </w:rPr>
        <w:t>, вожык</w:t>
      </w:r>
      <w:r w:rsidRPr="000F5987">
        <w:rPr>
          <w:rFonts w:ascii="Times New Roman" w:hAnsi="Times New Roman"/>
          <w:sz w:val="28"/>
          <w:szCs w:val="28"/>
          <w:lang w:val="en-US"/>
        </w:rPr>
        <w:t>i</w:t>
      </w:r>
      <w:r w:rsidRPr="000F5987">
        <w:rPr>
          <w:rFonts w:ascii="Times New Roman" w:hAnsi="Times New Roman"/>
          <w:sz w:val="28"/>
          <w:szCs w:val="28"/>
        </w:rPr>
        <w:t>, краты. На палях сустракаецца заяц-русак.</w:t>
      </w:r>
      <w:r>
        <w:rPr>
          <w:rFonts w:ascii="Times New Roman" w:hAnsi="Times New Roman"/>
          <w:sz w:val="28"/>
          <w:szCs w:val="28"/>
          <w:lang w:val="be-BY"/>
        </w:rPr>
        <w:t xml:space="preserve"> </w:t>
      </w:r>
      <w:r w:rsidRPr="000F5987">
        <w:rPr>
          <w:rFonts w:ascii="Times New Roman" w:hAnsi="Times New Roman"/>
          <w:sz w:val="28"/>
          <w:szCs w:val="28"/>
        </w:rPr>
        <w:t>Найбольш характэрныя птушк</w:t>
      </w:r>
      <w:r w:rsidRPr="000F5987">
        <w:rPr>
          <w:rFonts w:ascii="Times New Roman" w:hAnsi="Times New Roman"/>
          <w:sz w:val="28"/>
          <w:szCs w:val="28"/>
          <w:lang w:val="en-US"/>
        </w:rPr>
        <w:t>i</w:t>
      </w:r>
      <w:r w:rsidRPr="000F5987">
        <w:rPr>
          <w:rFonts w:ascii="Times New Roman" w:hAnsi="Times New Roman"/>
          <w:sz w:val="28"/>
          <w:szCs w:val="28"/>
        </w:rPr>
        <w:t xml:space="preserve"> нашых </w:t>
      </w:r>
      <w:proofErr w:type="gramStart"/>
      <w:r w:rsidRPr="000F5987">
        <w:rPr>
          <w:rFonts w:ascii="Times New Roman" w:hAnsi="Times New Roman"/>
          <w:sz w:val="28"/>
          <w:szCs w:val="28"/>
        </w:rPr>
        <w:t>пале</w:t>
      </w:r>
      <w:proofErr w:type="gramEnd"/>
      <w:r w:rsidRPr="000F5987">
        <w:rPr>
          <w:rFonts w:ascii="Times New Roman" w:hAnsi="Times New Roman"/>
          <w:sz w:val="28"/>
          <w:szCs w:val="28"/>
          <w:lang w:val="be-BY"/>
        </w:rPr>
        <w:t>ў</w:t>
      </w:r>
      <w:r w:rsidRPr="000F5987">
        <w:rPr>
          <w:rFonts w:ascii="Times New Roman" w:hAnsi="Times New Roman"/>
          <w:sz w:val="28"/>
          <w:szCs w:val="28"/>
        </w:rPr>
        <w:t xml:space="preserve"> </w:t>
      </w:r>
      <w:r w:rsidRPr="000F5987">
        <w:rPr>
          <w:rFonts w:ascii="Times New Roman" w:hAnsi="Times New Roman"/>
          <w:sz w:val="28"/>
          <w:szCs w:val="28"/>
          <w:lang w:val="en-US"/>
        </w:rPr>
        <w:t>i</w:t>
      </w:r>
      <w:r w:rsidRPr="000F5987">
        <w:rPr>
          <w:rFonts w:ascii="Times New Roman" w:hAnsi="Times New Roman"/>
          <w:sz w:val="28"/>
          <w:szCs w:val="28"/>
        </w:rPr>
        <w:t xml:space="preserve"> луго</w:t>
      </w:r>
      <w:r w:rsidRPr="000F5987">
        <w:rPr>
          <w:rFonts w:ascii="Times New Roman" w:hAnsi="Times New Roman"/>
          <w:sz w:val="28"/>
          <w:szCs w:val="28"/>
          <w:lang w:val="be-BY"/>
        </w:rPr>
        <w:t>ў</w:t>
      </w:r>
      <w:r w:rsidRPr="000F5987">
        <w:rPr>
          <w:rFonts w:ascii="Times New Roman" w:hAnsi="Times New Roman"/>
          <w:sz w:val="28"/>
          <w:szCs w:val="28"/>
        </w:rPr>
        <w:t>, гэта: жаваранк</w:t>
      </w:r>
      <w:r w:rsidRPr="000F5987">
        <w:rPr>
          <w:rFonts w:ascii="Times New Roman" w:hAnsi="Times New Roman"/>
          <w:sz w:val="28"/>
          <w:szCs w:val="28"/>
          <w:lang w:val="en-US"/>
        </w:rPr>
        <w:t>i</w:t>
      </w:r>
      <w:r w:rsidRPr="000F5987">
        <w:rPr>
          <w:rFonts w:ascii="Times New Roman" w:hAnsi="Times New Roman"/>
          <w:sz w:val="28"/>
          <w:szCs w:val="28"/>
        </w:rPr>
        <w:t>, курапатк</w:t>
      </w:r>
      <w:r w:rsidRPr="000F5987">
        <w:rPr>
          <w:rFonts w:ascii="Times New Roman" w:hAnsi="Times New Roman"/>
          <w:sz w:val="28"/>
          <w:szCs w:val="28"/>
          <w:lang w:val="en-US"/>
        </w:rPr>
        <w:t>i</w:t>
      </w:r>
      <w:r w:rsidRPr="000F5987">
        <w:rPr>
          <w:rFonts w:ascii="Times New Roman" w:hAnsi="Times New Roman"/>
          <w:sz w:val="28"/>
          <w:szCs w:val="28"/>
        </w:rPr>
        <w:t>, кн</w:t>
      </w:r>
      <w:r w:rsidRPr="000F5987">
        <w:rPr>
          <w:rFonts w:ascii="Times New Roman" w:hAnsi="Times New Roman"/>
          <w:sz w:val="28"/>
          <w:szCs w:val="28"/>
          <w:lang w:val="en-US"/>
        </w:rPr>
        <w:t>i</w:t>
      </w:r>
      <w:r w:rsidRPr="000F5987">
        <w:rPr>
          <w:rFonts w:ascii="Times New Roman" w:hAnsi="Times New Roman"/>
          <w:sz w:val="28"/>
          <w:szCs w:val="28"/>
        </w:rPr>
        <w:t>га</w:t>
      </w:r>
      <w:r w:rsidRPr="000F5987">
        <w:rPr>
          <w:rFonts w:ascii="Times New Roman" w:hAnsi="Times New Roman"/>
          <w:sz w:val="28"/>
          <w:szCs w:val="28"/>
          <w:lang w:val="be-BY"/>
        </w:rPr>
        <w:t>ў</w:t>
      </w:r>
      <w:r w:rsidRPr="000F5987">
        <w:rPr>
          <w:rFonts w:ascii="Times New Roman" w:hAnsi="Times New Roman"/>
          <w:sz w:val="28"/>
          <w:szCs w:val="28"/>
        </w:rPr>
        <w:t>к</w:t>
      </w:r>
      <w:r w:rsidRPr="000F5987">
        <w:rPr>
          <w:rFonts w:ascii="Times New Roman" w:hAnsi="Times New Roman"/>
          <w:sz w:val="28"/>
          <w:szCs w:val="28"/>
          <w:lang w:val="en-US"/>
        </w:rPr>
        <w:t>i</w:t>
      </w:r>
      <w:r w:rsidRPr="000F5987">
        <w:rPr>
          <w:rFonts w:ascii="Times New Roman" w:hAnsi="Times New Roman"/>
          <w:sz w:val="28"/>
          <w:szCs w:val="28"/>
        </w:rPr>
        <w:t>. У пасел</w:t>
      </w:r>
      <w:r w:rsidRPr="000F5987">
        <w:rPr>
          <w:rFonts w:ascii="Times New Roman" w:hAnsi="Times New Roman"/>
          <w:sz w:val="28"/>
          <w:szCs w:val="28"/>
          <w:lang w:val="en-US"/>
        </w:rPr>
        <w:t>i</w:t>
      </w:r>
      <w:r w:rsidRPr="000F5987">
        <w:rPr>
          <w:rFonts w:ascii="Times New Roman" w:hAnsi="Times New Roman"/>
          <w:sz w:val="28"/>
          <w:szCs w:val="28"/>
        </w:rPr>
        <w:t xml:space="preserve">шчах </w:t>
      </w:r>
      <w:r w:rsidRPr="000F5987">
        <w:rPr>
          <w:rFonts w:ascii="Times New Roman" w:hAnsi="Times New Roman"/>
          <w:sz w:val="28"/>
          <w:szCs w:val="28"/>
          <w:lang w:val="en-US"/>
        </w:rPr>
        <w:t>i</w:t>
      </w:r>
      <w:r w:rsidRPr="000F5987">
        <w:rPr>
          <w:rFonts w:ascii="Times New Roman" w:hAnsi="Times New Roman"/>
          <w:sz w:val="28"/>
          <w:szCs w:val="28"/>
        </w:rPr>
        <w:t xml:space="preserve"> пабл</w:t>
      </w:r>
      <w:r w:rsidRPr="000F5987">
        <w:rPr>
          <w:rFonts w:ascii="Times New Roman" w:hAnsi="Times New Roman"/>
          <w:sz w:val="28"/>
          <w:szCs w:val="28"/>
          <w:lang w:val="en-US"/>
        </w:rPr>
        <w:t>i</w:t>
      </w:r>
      <w:r w:rsidRPr="000F5987">
        <w:rPr>
          <w:rFonts w:ascii="Times New Roman" w:hAnsi="Times New Roman"/>
          <w:sz w:val="28"/>
          <w:szCs w:val="28"/>
        </w:rPr>
        <w:t xml:space="preserve">зу </w:t>
      </w:r>
      <w:r w:rsidRPr="000F5987">
        <w:rPr>
          <w:rFonts w:ascii="Times New Roman" w:hAnsi="Times New Roman"/>
          <w:sz w:val="28"/>
          <w:szCs w:val="28"/>
          <w:lang w:val="en-US"/>
        </w:rPr>
        <w:t>i</w:t>
      </w:r>
      <w:r w:rsidRPr="000F5987">
        <w:rPr>
          <w:rFonts w:ascii="Times New Roman" w:hAnsi="Times New Roman"/>
          <w:sz w:val="28"/>
          <w:szCs w:val="28"/>
        </w:rPr>
        <w:t>х  жывуць вераб</w:t>
      </w:r>
      <w:r w:rsidRPr="000F5987">
        <w:rPr>
          <w:rFonts w:ascii="Times New Roman" w:hAnsi="Times New Roman"/>
          <w:sz w:val="28"/>
          <w:szCs w:val="28"/>
          <w:lang w:val="be-BY"/>
        </w:rPr>
        <w:t>’</w:t>
      </w:r>
      <w:r w:rsidRPr="000F5987">
        <w:rPr>
          <w:rFonts w:ascii="Times New Roman" w:hAnsi="Times New Roman"/>
          <w:sz w:val="28"/>
          <w:szCs w:val="28"/>
        </w:rPr>
        <w:t xml:space="preserve"> </w:t>
      </w:r>
      <w:r w:rsidRPr="000F5987">
        <w:rPr>
          <w:rFonts w:ascii="Times New Roman" w:hAnsi="Times New Roman"/>
          <w:sz w:val="28"/>
          <w:szCs w:val="28"/>
          <w:lang w:val="en-US"/>
        </w:rPr>
        <w:t>i</w:t>
      </w:r>
      <w:r w:rsidRPr="000F5987">
        <w:rPr>
          <w:rFonts w:ascii="Times New Roman" w:hAnsi="Times New Roman"/>
          <w:sz w:val="28"/>
          <w:szCs w:val="28"/>
        </w:rPr>
        <w:t>, л</w:t>
      </w:r>
      <w:r w:rsidRPr="000F5987">
        <w:rPr>
          <w:rFonts w:ascii="Times New Roman" w:hAnsi="Times New Roman"/>
          <w:sz w:val="28"/>
          <w:szCs w:val="28"/>
        </w:rPr>
        <w:t>а</w:t>
      </w:r>
      <w:r w:rsidRPr="000F5987">
        <w:rPr>
          <w:rFonts w:ascii="Times New Roman" w:hAnsi="Times New Roman"/>
          <w:sz w:val="28"/>
          <w:szCs w:val="28"/>
        </w:rPr>
        <w:t>стаук</w:t>
      </w:r>
      <w:r w:rsidRPr="000F5987">
        <w:rPr>
          <w:rFonts w:ascii="Times New Roman" w:hAnsi="Times New Roman"/>
          <w:sz w:val="28"/>
          <w:szCs w:val="28"/>
          <w:lang w:val="en-US"/>
        </w:rPr>
        <w:t>i</w:t>
      </w:r>
      <w:r w:rsidRPr="000F5987">
        <w:rPr>
          <w:rFonts w:ascii="Times New Roman" w:hAnsi="Times New Roman"/>
          <w:sz w:val="28"/>
          <w:szCs w:val="28"/>
        </w:rPr>
        <w:t>,галубы, шпак</w:t>
      </w:r>
      <w:r w:rsidRPr="000F5987">
        <w:rPr>
          <w:rFonts w:ascii="Times New Roman" w:hAnsi="Times New Roman"/>
          <w:sz w:val="28"/>
          <w:szCs w:val="28"/>
          <w:lang w:val="en-US"/>
        </w:rPr>
        <w:t>i</w:t>
      </w:r>
      <w:r w:rsidRPr="000F5987">
        <w:rPr>
          <w:rFonts w:ascii="Times New Roman" w:hAnsi="Times New Roman"/>
          <w:sz w:val="28"/>
          <w:szCs w:val="28"/>
        </w:rPr>
        <w:t>, грак</w:t>
      </w:r>
      <w:r w:rsidRPr="000F5987">
        <w:rPr>
          <w:rFonts w:ascii="Times New Roman" w:hAnsi="Times New Roman"/>
          <w:sz w:val="28"/>
          <w:szCs w:val="28"/>
          <w:lang w:val="en-US"/>
        </w:rPr>
        <w:t>i</w:t>
      </w:r>
      <w:r w:rsidRPr="000F5987">
        <w:rPr>
          <w:rFonts w:ascii="Times New Roman" w:hAnsi="Times New Roman"/>
          <w:sz w:val="28"/>
          <w:szCs w:val="28"/>
        </w:rPr>
        <w:t>, з</w:t>
      </w:r>
      <w:r w:rsidRPr="000F5987">
        <w:rPr>
          <w:rFonts w:ascii="Times New Roman" w:hAnsi="Times New Roman"/>
          <w:sz w:val="28"/>
          <w:szCs w:val="28"/>
          <w:lang w:val="en-US"/>
        </w:rPr>
        <w:t>i</w:t>
      </w:r>
      <w:r w:rsidRPr="000F5987">
        <w:rPr>
          <w:rFonts w:ascii="Times New Roman" w:hAnsi="Times New Roman"/>
          <w:sz w:val="28"/>
          <w:szCs w:val="28"/>
        </w:rPr>
        <w:t xml:space="preserve">мой </w:t>
      </w:r>
      <w:proofErr w:type="gramStart"/>
      <w:r w:rsidRPr="000F5987">
        <w:rPr>
          <w:rFonts w:ascii="Times New Roman" w:hAnsi="Times New Roman"/>
          <w:sz w:val="28"/>
          <w:szCs w:val="28"/>
        </w:rPr>
        <w:t>у</w:t>
      </w:r>
      <w:proofErr w:type="gramEnd"/>
      <w:r w:rsidRPr="000F5987">
        <w:rPr>
          <w:rFonts w:ascii="Times New Roman" w:hAnsi="Times New Roman"/>
          <w:sz w:val="28"/>
          <w:szCs w:val="28"/>
        </w:rPr>
        <w:t xml:space="preserve"> садах </w:t>
      </w:r>
      <w:r w:rsidRPr="000F5987">
        <w:rPr>
          <w:rFonts w:ascii="Times New Roman" w:hAnsi="Times New Roman"/>
          <w:sz w:val="28"/>
          <w:szCs w:val="28"/>
          <w:lang w:val="en-US"/>
        </w:rPr>
        <w:t>i</w:t>
      </w:r>
      <w:r w:rsidRPr="000F5987">
        <w:rPr>
          <w:rFonts w:ascii="Times New Roman" w:hAnsi="Times New Roman"/>
          <w:sz w:val="28"/>
          <w:szCs w:val="28"/>
        </w:rPr>
        <w:t xml:space="preserve"> парках  можна бачыць  с</w:t>
      </w:r>
      <w:r w:rsidRPr="000F5987">
        <w:rPr>
          <w:rFonts w:ascii="Times New Roman" w:hAnsi="Times New Roman"/>
          <w:sz w:val="28"/>
          <w:szCs w:val="28"/>
          <w:lang w:val="en-US"/>
        </w:rPr>
        <w:t>i</w:t>
      </w:r>
      <w:r w:rsidRPr="000F5987">
        <w:rPr>
          <w:rFonts w:ascii="Times New Roman" w:hAnsi="Times New Roman"/>
          <w:sz w:val="28"/>
          <w:szCs w:val="28"/>
        </w:rPr>
        <w:t>н</w:t>
      </w:r>
      <w:r w:rsidRPr="000F5987">
        <w:rPr>
          <w:rFonts w:ascii="Times New Roman" w:hAnsi="Times New Roman"/>
          <w:sz w:val="28"/>
          <w:szCs w:val="28"/>
          <w:lang w:val="en-US"/>
        </w:rPr>
        <w:t>i</w:t>
      </w:r>
      <w:r w:rsidRPr="000F5987">
        <w:rPr>
          <w:rFonts w:ascii="Times New Roman" w:hAnsi="Times New Roman"/>
          <w:sz w:val="28"/>
          <w:szCs w:val="28"/>
        </w:rPr>
        <w:t>ц, снег</w:t>
      </w:r>
      <w:r w:rsidRPr="000F5987">
        <w:rPr>
          <w:rFonts w:ascii="Times New Roman" w:hAnsi="Times New Roman"/>
          <w:sz w:val="28"/>
          <w:szCs w:val="28"/>
          <w:lang w:val="en-US"/>
        </w:rPr>
        <w:t>i</w:t>
      </w:r>
      <w:r w:rsidRPr="000F5987">
        <w:rPr>
          <w:rFonts w:ascii="Times New Roman" w:hAnsi="Times New Roman"/>
          <w:sz w:val="28"/>
          <w:szCs w:val="28"/>
        </w:rPr>
        <w:t>ро</w:t>
      </w:r>
      <w:r w:rsidRPr="000F5987">
        <w:rPr>
          <w:rFonts w:ascii="Times New Roman" w:hAnsi="Times New Roman"/>
          <w:sz w:val="28"/>
          <w:szCs w:val="28"/>
          <w:lang w:val="be-BY"/>
        </w:rPr>
        <w:t>ў</w:t>
      </w:r>
      <w:r>
        <w:rPr>
          <w:rFonts w:ascii="Times New Roman" w:hAnsi="Times New Roman"/>
          <w:sz w:val="28"/>
          <w:szCs w:val="28"/>
        </w:rPr>
        <w:t>.</w:t>
      </w:r>
    </w:p>
    <w:p w:rsidR="007F232D"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rPr>
        <w:t>На высок</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 xml:space="preserve">х дрэвах будуе свае гнезды белы бусел. </w:t>
      </w:r>
      <w:proofErr w:type="gramStart"/>
      <w:r w:rsidRPr="000F5987">
        <w:rPr>
          <w:rFonts w:ascii="Times New Roman" w:hAnsi="Times New Roman"/>
          <w:sz w:val="28"/>
          <w:szCs w:val="28"/>
        </w:rPr>
        <w:t>Народная</w:t>
      </w:r>
      <w:proofErr w:type="gramEnd"/>
      <w:r w:rsidRPr="000F5987">
        <w:rPr>
          <w:rFonts w:ascii="Times New Roman" w:hAnsi="Times New Roman"/>
          <w:sz w:val="28"/>
          <w:szCs w:val="28"/>
        </w:rPr>
        <w:t xml:space="preserve"> традыцыяй стал</w:t>
      </w:r>
      <w:r w:rsidRPr="000F5987">
        <w:rPr>
          <w:rFonts w:ascii="Times New Roman" w:hAnsi="Times New Roman"/>
          <w:sz w:val="28"/>
          <w:szCs w:val="28"/>
          <w:lang w:val="en-US"/>
        </w:rPr>
        <w:t>i</w:t>
      </w:r>
      <w:r w:rsidRPr="000F5987">
        <w:rPr>
          <w:rFonts w:ascii="Times New Roman" w:hAnsi="Times New Roman"/>
          <w:sz w:val="28"/>
          <w:szCs w:val="28"/>
        </w:rPr>
        <w:t xml:space="preserve"> беражл</w:t>
      </w:r>
      <w:r w:rsidRPr="000F5987">
        <w:rPr>
          <w:rFonts w:ascii="Times New Roman" w:hAnsi="Times New Roman"/>
          <w:sz w:val="28"/>
          <w:szCs w:val="28"/>
          <w:lang w:val="en-US"/>
        </w:rPr>
        <w:t>i</w:t>
      </w:r>
      <w:r w:rsidRPr="000F5987">
        <w:rPr>
          <w:rFonts w:ascii="Times New Roman" w:hAnsi="Times New Roman"/>
          <w:sz w:val="28"/>
          <w:szCs w:val="28"/>
        </w:rPr>
        <w:t>выя аднос</w:t>
      </w:r>
      <w:r w:rsidRPr="000F5987">
        <w:rPr>
          <w:rFonts w:ascii="Times New Roman" w:hAnsi="Times New Roman"/>
          <w:sz w:val="28"/>
          <w:szCs w:val="28"/>
          <w:lang w:val="en-US"/>
        </w:rPr>
        <w:t>i</w:t>
      </w:r>
      <w:r w:rsidRPr="000F5987">
        <w:rPr>
          <w:rFonts w:ascii="Times New Roman" w:hAnsi="Times New Roman"/>
          <w:sz w:val="28"/>
          <w:szCs w:val="28"/>
        </w:rPr>
        <w:t>ны  да гэтай птушк</w:t>
      </w:r>
      <w:r w:rsidRPr="000F5987">
        <w:rPr>
          <w:rFonts w:ascii="Times New Roman" w:hAnsi="Times New Roman"/>
          <w:sz w:val="28"/>
          <w:szCs w:val="28"/>
          <w:lang w:val="en-US"/>
        </w:rPr>
        <w:t>i</w:t>
      </w:r>
      <w:r w:rsidRPr="000F5987">
        <w:rPr>
          <w:rFonts w:ascii="Times New Roman" w:hAnsi="Times New Roman"/>
          <w:sz w:val="28"/>
          <w:szCs w:val="28"/>
        </w:rPr>
        <w:t>, яе гнезда</w:t>
      </w:r>
      <w:r w:rsidRPr="000F5987">
        <w:rPr>
          <w:rFonts w:ascii="Times New Roman" w:hAnsi="Times New Roman"/>
          <w:sz w:val="28"/>
          <w:szCs w:val="28"/>
          <w:lang w:val="be-BY"/>
        </w:rPr>
        <w:t>ў</w:t>
      </w:r>
      <w:r w:rsidRPr="000F5987">
        <w:rPr>
          <w:rFonts w:ascii="Times New Roman" w:hAnsi="Times New Roman"/>
          <w:sz w:val="28"/>
          <w:szCs w:val="28"/>
        </w:rPr>
        <w:t>.</w:t>
      </w:r>
    </w:p>
    <w:p w:rsidR="007F232D" w:rsidRDefault="007F232D" w:rsidP="007F232D">
      <w:pPr>
        <w:spacing w:after="0"/>
        <w:ind w:firstLine="709"/>
        <w:jc w:val="both"/>
        <w:rPr>
          <w:rFonts w:ascii="Times New Roman" w:hAnsi="Times New Roman"/>
          <w:b/>
          <w:i/>
          <w:sz w:val="32"/>
          <w:szCs w:val="28"/>
          <w:u w:val="single"/>
          <w:lang w:val="be-BY"/>
        </w:rPr>
      </w:pPr>
      <w:r>
        <w:rPr>
          <w:noProof/>
          <w:lang w:eastAsia="ru-RU"/>
        </w:rPr>
        <mc:AlternateContent>
          <mc:Choice Requires="wps">
            <w:drawing>
              <wp:anchor distT="0" distB="0" distL="114300" distR="114300" simplePos="0" relativeHeight="251764736" behindDoc="0" locked="0" layoutInCell="1" allowOverlap="1" wp14:anchorId="6B8023E9" wp14:editId="2DEE8AD8">
                <wp:simplePos x="0" y="0"/>
                <wp:positionH relativeFrom="column">
                  <wp:posOffset>-10160</wp:posOffset>
                </wp:positionH>
                <wp:positionV relativeFrom="paragraph">
                  <wp:posOffset>79375</wp:posOffset>
                </wp:positionV>
                <wp:extent cx="1300480" cy="331470"/>
                <wp:effectExtent l="3175" t="0" r="1270" b="3810"/>
                <wp:wrapTight wrapText="bothSides">
                  <wp:wrapPolygon edited="0">
                    <wp:start x="-158" y="0"/>
                    <wp:lineTo x="-158" y="20731"/>
                    <wp:lineTo x="21600" y="20731"/>
                    <wp:lineTo x="21600" y="0"/>
                    <wp:lineTo x="-158" y="0"/>
                  </wp:wrapPolygon>
                </wp:wrapTight>
                <wp:docPr id="103" name="Поле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048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C71308" w:rsidRDefault="007F232D" w:rsidP="007F232D">
                            <w:pPr>
                              <w:pStyle w:val="ae"/>
                              <w:jc w:val="center"/>
                              <w:rPr>
                                <w:rFonts w:ascii="Times New Roman" w:hAnsi="Times New Roman"/>
                                <w:noProof/>
                                <w:sz w:val="28"/>
                                <w:szCs w:val="28"/>
                                <w:lang w:val="be-BY"/>
                              </w:rPr>
                            </w:pPr>
                            <w:r w:rsidRPr="00C71308">
                              <w:rPr>
                                <w:rFonts w:ascii="Times New Roman" w:hAnsi="Times New Roman"/>
                                <w:sz w:val="28"/>
                                <w:szCs w:val="28"/>
                              </w:rPr>
                              <w:t>Бусел белы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Поле 103" o:spid="_x0000_s1036" type="#_x0000_t202" style="position:absolute;left:0;text-align:left;margin-left:-.8pt;margin-top:6.25pt;width:102.4pt;height:26.1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7HxigIAAAsFAAAOAAAAZHJzL2Uyb0RvYy54bWysVN1u0zAUvkfiHSzfd0nabGuiptO6EYQ0&#10;fqTBA7i201gktrHdJmPiWXgKrpB4hj4Sx05TxgAJIXLhHNvHn88533e8uOjbBu24sULJAicnMUZc&#10;UsWE3BT43dtyMsfIOiIZaZTkBb7jFl8snz5ZdDrnU1WrhnGDAETavNMFrp3TeRRZWvOW2BOluYTN&#10;SpmWOJiaTcQM6QC9baJpHJ9FnTJMG0W5tbB6PWziZcCvKk7d66qy3KGmwBCbC6MJ49qP0XJB8o0h&#10;uhb0EAb5hyhaIiRceoS6Jo6grRG/QLWCGmVV5U6oaiNVVYLykANkk8SPsrmtieYhFyiO1ccy2f8H&#10;S1/t3hgkGHAXzzCSpAWS9p/33/Zf91+QX4MKddrm4HirwdX1K9WDd8jW6htF31sk1VVN5IZfGqO6&#10;mhMGESb+ZPTg6IBjPci6e6kYXES2TgWgvjKtLx8UBAE6MHV3ZIf3DlF/5SyO0zlsUdibzZL0PNAX&#10;kXw8rY11z7lqkTcKbID9gE52N9b5aEg+uvjLrGoEK0XThInZrK8ag3YElFKGLyTwyK2R3lkqf2xA&#10;HFYgSLjD7/lwA/P3WTJN49U0m5Rn8/NJWqank+w8nk/iJFtlZ3GapdflJx9gkua1YIzLGyH5qMIk&#10;/TuWD/0w6CfoEHUFzk6npwNFf0wyDt/vkmyFg6ZsRFvg+dGJ5J7YZ5JB2iR3RDSDHf0cfqgy1GD8&#10;h6oEGXjmBw24ft0fNDfKa63YHQjDKOANKIYXBYxamY8YddCdBbYftsRwjJoXEsTlW3k0zGisR4NI&#10;CkcL7DAazCs3tPxWG7GpAXmU7yUIsBRBG16pQxQH2ULHhSQOr4Nv6Yfz4PXjDVt+BwAA//8DAFBL&#10;AwQUAAYACAAAACEAgc/tH+AAAAAIAQAADwAAAGRycy9kb3ducmV2LnhtbEyPwU7DMBBE70j8g7VI&#10;XFDrNA1pFeJUVQUHuFSEXri5sRsH4nVkO234e5ZTOc7OaOZtuZlsz87ah86hgMU8AaaxcarDVsDh&#10;42W2BhaiRCV7h1rAjw6wqW5vSlkod8F3fa5jy6gEQyEFmBiHgvPQGG1lmLtBI3kn562MJH3LlZcX&#10;Krc9T5Mk51Z2SAtGDnpndPNdj1bAPvvcm4fx9Py2zZb+9TDu8q+2FuL+bto+AYt6itcw/OETOlTE&#10;dHQjqsB6AbNFTkm6p4/AyE+TZQrsKCDPVsCrkv9/oPoFAAD//wMAUEsBAi0AFAAGAAgAAAAhALaD&#10;OJL+AAAA4QEAABMAAAAAAAAAAAAAAAAAAAAAAFtDb250ZW50X1R5cGVzXS54bWxQSwECLQAUAAYA&#10;CAAAACEAOP0h/9YAAACUAQAACwAAAAAAAAAAAAAAAAAvAQAAX3JlbHMvLnJlbHNQSwECLQAUAAYA&#10;CAAAACEA+NOx8YoCAAALBQAADgAAAAAAAAAAAAAAAAAuAgAAZHJzL2Uyb0RvYy54bWxQSwECLQAU&#10;AAYACAAAACEAgc/tH+AAAAAIAQAADwAAAAAAAAAAAAAAAADkBAAAZHJzL2Rvd25yZXYueG1sUEsF&#10;BgAAAAAEAAQA8wAAAPEFAAAAAA==&#10;" stroked="f">
                <v:textbox style="mso-fit-shape-to-text:t" inset="0,0,0,0">
                  <w:txbxContent>
                    <w:p w:rsidR="007F232D" w:rsidRPr="00C71308" w:rsidRDefault="007F232D" w:rsidP="007F232D">
                      <w:pPr>
                        <w:pStyle w:val="ae"/>
                        <w:jc w:val="center"/>
                        <w:rPr>
                          <w:rFonts w:ascii="Times New Roman" w:hAnsi="Times New Roman"/>
                          <w:noProof/>
                          <w:sz w:val="28"/>
                          <w:szCs w:val="28"/>
                          <w:lang w:val="be-BY"/>
                        </w:rPr>
                      </w:pPr>
                      <w:r w:rsidRPr="00C71308">
                        <w:rPr>
                          <w:rFonts w:ascii="Times New Roman" w:hAnsi="Times New Roman"/>
                          <w:sz w:val="28"/>
                          <w:szCs w:val="28"/>
                        </w:rPr>
                        <w:t>Бусел белы</w:t>
                      </w:r>
                    </w:p>
                  </w:txbxContent>
                </v:textbox>
                <w10:wrap type="tight"/>
              </v:shape>
            </w:pict>
          </mc:Fallback>
        </mc:AlternateContent>
      </w:r>
    </w:p>
    <w:p w:rsidR="007F232D" w:rsidRDefault="007F232D" w:rsidP="007F232D">
      <w:pPr>
        <w:spacing w:after="0"/>
        <w:ind w:firstLine="709"/>
        <w:jc w:val="both"/>
        <w:rPr>
          <w:rFonts w:ascii="Times New Roman" w:hAnsi="Times New Roman"/>
          <w:b/>
          <w:i/>
          <w:sz w:val="32"/>
          <w:szCs w:val="28"/>
          <w:u w:val="single"/>
          <w:lang w:val="be-BY"/>
        </w:rPr>
      </w:pPr>
    </w:p>
    <w:p w:rsidR="007F232D" w:rsidRDefault="007F232D" w:rsidP="007F232D">
      <w:pPr>
        <w:spacing w:after="0"/>
        <w:ind w:firstLine="709"/>
        <w:jc w:val="both"/>
        <w:rPr>
          <w:rFonts w:ascii="Times New Roman" w:hAnsi="Times New Roman"/>
          <w:b/>
          <w:color w:val="1F497D" w:themeColor="text2"/>
          <w:sz w:val="32"/>
          <w:szCs w:val="28"/>
        </w:rPr>
      </w:pPr>
      <w:r w:rsidRPr="00C71308">
        <w:rPr>
          <w:rFonts w:ascii="Times New Roman" w:hAnsi="Times New Roman"/>
          <w:b/>
          <w:i/>
          <w:color w:val="1F497D" w:themeColor="text2"/>
          <w:sz w:val="32"/>
          <w:szCs w:val="28"/>
          <w:u w:val="single"/>
        </w:rPr>
        <w:t>3. Ахова  расл</w:t>
      </w:r>
      <w:proofErr w:type="gramStart"/>
      <w:r w:rsidRPr="00C71308">
        <w:rPr>
          <w:rFonts w:ascii="Times New Roman" w:hAnsi="Times New Roman"/>
          <w:b/>
          <w:i/>
          <w:color w:val="1F497D" w:themeColor="text2"/>
          <w:sz w:val="32"/>
          <w:szCs w:val="28"/>
          <w:u w:val="single"/>
          <w:lang w:val="en-US"/>
        </w:rPr>
        <w:t>i</w:t>
      </w:r>
      <w:proofErr w:type="gramEnd"/>
      <w:r w:rsidRPr="00C71308">
        <w:rPr>
          <w:rFonts w:ascii="Times New Roman" w:hAnsi="Times New Roman"/>
          <w:b/>
          <w:i/>
          <w:color w:val="1F497D" w:themeColor="text2"/>
          <w:sz w:val="32"/>
          <w:szCs w:val="28"/>
          <w:u w:val="single"/>
        </w:rPr>
        <w:t xml:space="preserve">ннага </w:t>
      </w:r>
      <w:r w:rsidRPr="00C71308">
        <w:rPr>
          <w:rFonts w:ascii="Times New Roman" w:hAnsi="Times New Roman"/>
          <w:b/>
          <w:i/>
          <w:color w:val="1F497D" w:themeColor="text2"/>
          <w:sz w:val="32"/>
          <w:szCs w:val="28"/>
          <w:u w:val="single"/>
          <w:lang w:val="en-US"/>
        </w:rPr>
        <w:t>i</w:t>
      </w:r>
      <w:r w:rsidRPr="00C71308">
        <w:rPr>
          <w:rFonts w:ascii="Times New Roman" w:hAnsi="Times New Roman"/>
          <w:b/>
          <w:i/>
          <w:color w:val="1F497D" w:themeColor="text2"/>
          <w:sz w:val="32"/>
          <w:szCs w:val="28"/>
          <w:u w:val="single"/>
        </w:rPr>
        <w:t xml:space="preserve"> жывельнага </w:t>
      </w:r>
      <w:r>
        <w:rPr>
          <w:rFonts w:ascii="Times New Roman" w:hAnsi="Times New Roman"/>
          <w:noProof/>
          <w:sz w:val="28"/>
          <w:szCs w:val="28"/>
          <w:lang w:eastAsia="ru-RU"/>
        </w:rPr>
        <w:drawing>
          <wp:anchor distT="47625" distB="47625" distL="95250" distR="95250" simplePos="0" relativeHeight="251659264" behindDoc="1" locked="0" layoutInCell="1" allowOverlap="0" wp14:anchorId="33515B35" wp14:editId="5324D8D1">
            <wp:simplePos x="0" y="0"/>
            <wp:positionH relativeFrom="column">
              <wp:posOffset>3784600</wp:posOffset>
            </wp:positionH>
            <wp:positionV relativeFrom="line">
              <wp:posOffset>415925</wp:posOffset>
            </wp:positionV>
            <wp:extent cx="2136775" cy="1684655"/>
            <wp:effectExtent l="133350" t="133350" r="149225" b="163195"/>
            <wp:wrapTight wrapText="bothSides">
              <wp:wrapPolygon edited="0">
                <wp:start x="-770" y="-1710"/>
                <wp:lineTo x="-1348" y="-1221"/>
                <wp:lineTo x="-1348" y="18563"/>
                <wp:lineTo x="1348" y="22227"/>
                <wp:lineTo x="2696" y="23204"/>
                <wp:lineTo x="2889" y="23692"/>
                <wp:lineTo x="22146" y="23692"/>
                <wp:lineTo x="23108" y="22227"/>
                <wp:lineTo x="23108" y="6595"/>
                <wp:lineTo x="22723" y="2931"/>
                <wp:lineTo x="22723" y="2687"/>
                <wp:lineTo x="19642" y="-1710"/>
                <wp:lineTo x="-770" y="-1710"/>
              </wp:wrapPolygon>
            </wp:wrapTight>
            <wp:docPr id="169" name="Рисунок 10" descr="Прострел раскрытый, сон-трава, Сон расчынены, Pulsatilla patens">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Прострел раскрытый, сон-трава, Сон расчынены, Pulsatilla patens">
                      <a:hlinkClick r:id="rId35"/>
                    </pic:cNvPr>
                    <pic:cNvPicPr>
                      <a:picLocks noChangeAspect="1" noChangeArrowheads="1"/>
                    </pic:cNvPicPr>
                  </pic:nvPicPr>
                  <pic:blipFill>
                    <a:blip r:embed="rId36"/>
                    <a:srcRect/>
                    <a:stretch>
                      <a:fillRect/>
                    </a:stretch>
                  </pic:blipFill>
                  <pic:spPr bwMode="auto">
                    <a:xfrm>
                      <a:off x="0" y="0"/>
                      <a:ext cx="2136775" cy="168465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C71308">
        <w:rPr>
          <w:rFonts w:ascii="Times New Roman" w:hAnsi="Times New Roman"/>
          <w:b/>
          <w:i/>
          <w:color w:val="1F497D" w:themeColor="text2"/>
          <w:sz w:val="32"/>
          <w:szCs w:val="28"/>
          <w:u w:val="single"/>
        </w:rPr>
        <w:t>свету.</w:t>
      </w:r>
    </w:p>
    <w:p w:rsidR="007F232D" w:rsidRPr="000F5987" w:rsidRDefault="007F232D" w:rsidP="007F232D">
      <w:pPr>
        <w:spacing w:after="0"/>
        <w:ind w:firstLine="709"/>
        <w:jc w:val="both"/>
        <w:rPr>
          <w:rFonts w:ascii="Times New Roman" w:hAnsi="Times New Roman"/>
          <w:sz w:val="28"/>
          <w:szCs w:val="28"/>
        </w:rPr>
      </w:pPr>
      <w:r w:rsidRPr="000F5987">
        <w:rPr>
          <w:rFonts w:ascii="Times New Roman" w:hAnsi="Times New Roman"/>
          <w:sz w:val="28"/>
          <w:szCs w:val="28"/>
        </w:rPr>
        <w:t>У Полацк</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 xml:space="preserve">м раене у 1979 годзе створаны </w:t>
      </w:r>
      <w:r w:rsidRPr="000F5987">
        <w:rPr>
          <w:rFonts w:ascii="Times New Roman" w:hAnsi="Times New Roman"/>
          <w:b/>
          <w:sz w:val="28"/>
          <w:szCs w:val="28"/>
        </w:rPr>
        <w:t>б</w:t>
      </w:r>
      <w:r w:rsidRPr="000F5987">
        <w:rPr>
          <w:rFonts w:ascii="Times New Roman" w:hAnsi="Times New Roman"/>
          <w:b/>
          <w:sz w:val="28"/>
          <w:szCs w:val="28"/>
          <w:lang w:val="en-US"/>
        </w:rPr>
        <w:t>i</w:t>
      </w:r>
      <w:r w:rsidRPr="000F5987">
        <w:rPr>
          <w:rFonts w:ascii="Times New Roman" w:hAnsi="Times New Roman"/>
          <w:b/>
          <w:sz w:val="28"/>
          <w:szCs w:val="28"/>
        </w:rPr>
        <w:t>ялаг</w:t>
      </w:r>
      <w:r w:rsidRPr="000F5987">
        <w:rPr>
          <w:rFonts w:ascii="Times New Roman" w:hAnsi="Times New Roman"/>
          <w:b/>
          <w:sz w:val="28"/>
          <w:szCs w:val="28"/>
          <w:lang w:val="en-US"/>
        </w:rPr>
        <w:t>i</w:t>
      </w:r>
      <w:r w:rsidRPr="000F5987">
        <w:rPr>
          <w:rFonts w:ascii="Times New Roman" w:hAnsi="Times New Roman"/>
          <w:b/>
          <w:sz w:val="28"/>
          <w:szCs w:val="28"/>
        </w:rPr>
        <w:t>чны заказн</w:t>
      </w:r>
      <w:r w:rsidRPr="000F5987">
        <w:rPr>
          <w:rFonts w:ascii="Times New Roman" w:hAnsi="Times New Roman"/>
          <w:b/>
          <w:sz w:val="28"/>
          <w:szCs w:val="28"/>
          <w:lang w:val="en-US"/>
        </w:rPr>
        <w:t>i</w:t>
      </w:r>
      <w:r w:rsidRPr="000F5987">
        <w:rPr>
          <w:rFonts w:ascii="Times New Roman" w:hAnsi="Times New Roman"/>
          <w:b/>
          <w:sz w:val="28"/>
          <w:szCs w:val="28"/>
        </w:rPr>
        <w:t>к</w:t>
      </w:r>
      <w:r w:rsidRPr="000F5987">
        <w:rPr>
          <w:rFonts w:ascii="Times New Roman" w:hAnsi="Times New Roman"/>
          <w:sz w:val="28"/>
          <w:szCs w:val="28"/>
        </w:rPr>
        <w:t xml:space="preserve"> Лонна. Тут з</w:t>
      </w:r>
      <w:r w:rsidRPr="000F5987">
        <w:rPr>
          <w:rFonts w:ascii="Times New Roman" w:hAnsi="Times New Roman"/>
          <w:sz w:val="28"/>
          <w:szCs w:val="28"/>
        </w:rPr>
        <w:t>а</w:t>
      </w:r>
      <w:r w:rsidRPr="000F5987">
        <w:rPr>
          <w:rFonts w:ascii="Times New Roman" w:hAnsi="Times New Roman"/>
          <w:sz w:val="28"/>
          <w:szCs w:val="28"/>
        </w:rPr>
        <w:t>хо</w:t>
      </w:r>
      <w:r w:rsidRPr="000F5987">
        <w:rPr>
          <w:rFonts w:ascii="Times New Roman" w:hAnsi="Times New Roman"/>
          <w:sz w:val="28"/>
          <w:szCs w:val="28"/>
          <w:lang w:val="be-BY"/>
        </w:rPr>
        <w:t>ў</w:t>
      </w:r>
      <w:r w:rsidRPr="000F5987">
        <w:rPr>
          <w:rFonts w:ascii="Times New Roman" w:hAnsi="Times New Roman"/>
          <w:sz w:val="28"/>
          <w:szCs w:val="28"/>
        </w:rPr>
        <w:t>ваюцца месцы, дзе растуць журав</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ны. Размешчаны на верхавым балоце Лонн</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ца, у цэнтральнай частцы заказн</w:t>
      </w:r>
      <w:r w:rsidRPr="000F5987">
        <w:rPr>
          <w:rFonts w:ascii="Times New Roman" w:hAnsi="Times New Roman"/>
          <w:sz w:val="28"/>
          <w:szCs w:val="28"/>
          <w:lang w:val="en-US"/>
        </w:rPr>
        <w:t>i</w:t>
      </w:r>
      <w:r w:rsidRPr="000F5987">
        <w:rPr>
          <w:rFonts w:ascii="Times New Roman" w:hAnsi="Times New Roman"/>
          <w:sz w:val="28"/>
          <w:szCs w:val="28"/>
        </w:rPr>
        <w:t>ка ра</w:t>
      </w:r>
      <w:r w:rsidRPr="000F5987">
        <w:rPr>
          <w:rFonts w:ascii="Times New Roman" w:hAnsi="Times New Roman"/>
          <w:sz w:val="28"/>
          <w:szCs w:val="28"/>
        </w:rPr>
        <w:t>з</w:t>
      </w:r>
      <w:r w:rsidRPr="000F5987">
        <w:rPr>
          <w:rFonts w:ascii="Times New Roman" w:hAnsi="Times New Roman"/>
          <w:sz w:val="28"/>
          <w:szCs w:val="28"/>
        </w:rPr>
        <w:t>мешчана возера Лонна.</w:t>
      </w:r>
      <w:r>
        <w:rPr>
          <w:rFonts w:ascii="Times New Roman" w:hAnsi="Times New Roman"/>
          <w:sz w:val="28"/>
          <w:szCs w:val="28"/>
          <w:lang w:val="be-BY"/>
        </w:rPr>
        <w:t xml:space="preserve"> </w:t>
      </w:r>
      <w:r w:rsidRPr="000F5987">
        <w:rPr>
          <w:rFonts w:ascii="Times New Roman" w:hAnsi="Times New Roman"/>
          <w:sz w:val="28"/>
          <w:szCs w:val="28"/>
        </w:rPr>
        <w:t>У расл</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 xml:space="preserve">нным покрыве пераважаюць сосны </w:t>
      </w:r>
      <w:r w:rsidRPr="000F5987">
        <w:rPr>
          <w:rFonts w:ascii="Times New Roman" w:hAnsi="Times New Roman"/>
          <w:sz w:val="28"/>
          <w:szCs w:val="28"/>
          <w:lang w:val="en-US"/>
        </w:rPr>
        <w:t>i</w:t>
      </w:r>
      <w:r w:rsidRPr="000F5987">
        <w:rPr>
          <w:rFonts w:ascii="Times New Roman" w:hAnsi="Times New Roman"/>
          <w:sz w:val="28"/>
          <w:szCs w:val="28"/>
        </w:rPr>
        <w:t xml:space="preserve"> хмызняк</w:t>
      </w:r>
      <w:r w:rsidRPr="000F5987">
        <w:rPr>
          <w:rFonts w:ascii="Times New Roman" w:hAnsi="Times New Roman"/>
          <w:sz w:val="28"/>
          <w:szCs w:val="28"/>
          <w:lang w:val="en-US"/>
        </w:rPr>
        <w:t>i</w:t>
      </w:r>
      <w:r w:rsidRPr="000F5987">
        <w:rPr>
          <w:rFonts w:ascii="Times New Roman" w:hAnsi="Times New Roman"/>
          <w:sz w:val="28"/>
          <w:szCs w:val="28"/>
        </w:rPr>
        <w:t>, растуць бяр</w:t>
      </w:r>
      <w:r w:rsidRPr="000F5987">
        <w:rPr>
          <w:rFonts w:ascii="Times New Roman" w:hAnsi="Times New Roman"/>
          <w:sz w:val="28"/>
          <w:szCs w:val="28"/>
        </w:rPr>
        <w:t>о</w:t>
      </w:r>
      <w:r w:rsidRPr="000F5987">
        <w:rPr>
          <w:rFonts w:ascii="Times New Roman" w:hAnsi="Times New Roman"/>
          <w:sz w:val="28"/>
          <w:szCs w:val="28"/>
        </w:rPr>
        <w:t>зы, вольха, елк</w:t>
      </w:r>
      <w:r w:rsidRPr="000F5987">
        <w:rPr>
          <w:rFonts w:ascii="Times New Roman" w:hAnsi="Times New Roman"/>
          <w:sz w:val="28"/>
          <w:szCs w:val="28"/>
          <w:lang w:val="en-US"/>
        </w:rPr>
        <w:t>i</w:t>
      </w:r>
      <w:r w:rsidRPr="000F5987">
        <w:rPr>
          <w:rFonts w:ascii="Times New Roman" w:hAnsi="Times New Roman"/>
          <w:sz w:val="28"/>
          <w:szCs w:val="28"/>
        </w:rPr>
        <w:t xml:space="preserve">.  </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rPr>
        <w:t>У 1979 годзе была заснавана Чырвоная кн</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 xml:space="preserve">га </w:t>
      </w:r>
      <w:r w:rsidRPr="000F5987">
        <w:rPr>
          <w:rFonts w:ascii="Times New Roman" w:hAnsi="Times New Roman"/>
          <w:sz w:val="28"/>
          <w:szCs w:val="28"/>
          <w:lang w:val="be-BY"/>
        </w:rPr>
        <w:t>Беларус</w:t>
      </w:r>
      <w:r w:rsidRPr="000F5987">
        <w:rPr>
          <w:rFonts w:ascii="Times New Roman" w:hAnsi="Times New Roman"/>
          <w:sz w:val="28"/>
          <w:szCs w:val="28"/>
          <w:lang w:val="en-US"/>
        </w:rPr>
        <w:t>i</w:t>
      </w:r>
      <w:r w:rsidRPr="000F5987">
        <w:rPr>
          <w:rFonts w:ascii="Times New Roman" w:hAnsi="Times New Roman"/>
          <w:sz w:val="28"/>
          <w:szCs w:val="28"/>
          <w:lang w:val="be-BY"/>
        </w:rPr>
        <w:t>. Яна змяшчае  звестк</w:t>
      </w:r>
      <w:r w:rsidRPr="000F5987">
        <w:rPr>
          <w:rFonts w:ascii="Times New Roman" w:hAnsi="Times New Roman"/>
          <w:sz w:val="28"/>
          <w:szCs w:val="28"/>
          <w:lang w:val="en-US"/>
        </w:rPr>
        <w:t>i</w:t>
      </w:r>
      <w:r w:rsidRPr="000F5987">
        <w:rPr>
          <w:rFonts w:ascii="Times New Roman" w:hAnsi="Times New Roman"/>
          <w:sz w:val="28"/>
          <w:szCs w:val="28"/>
          <w:lang w:val="be-BY"/>
        </w:rPr>
        <w:t xml:space="preserve"> пра тыя  в</w:t>
      </w:r>
      <w:r w:rsidRPr="000F5987">
        <w:rPr>
          <w:rFonts w:ascii="Times New Roman" w:hAnsi="Times New Roman"/>
          <w:sz w:val="28"/>
          <w:szCs w:val="28"/>
          <w:lang w:val="en-US"/>
        </w:rPr>
        <w:t>i</w:t>
      </w:r>
      <w:r w:rsidRPr="000F5987">
        <w:rPr>
          <w:rFonts w:ascii="Times New Roman" w:hAnsi="Times New Roman"/>
          <w:sz w:val="28"/>
          <w:szCs w:val="28"/>
          <w:lang w:val="be-BY"/>
        </w:rPr>
        <w:t>ды расл</w:t>
      </w:r>
      <w:r w:rsidRPr="000F5987">
        <w:rPr>
          <w:rFonts w:ascii="Times New Roman" w:hAnsi="Times New Roman"/>
          <w:sz w:val="28"/>
          <w:szCs w:val="28"/>
          <w:lang w:val="en-US"/>
        </w:rPr>
        <w:t>i</w:t>
      </w:r>
      <w:r w:rsidRPr="000F5987">
        <w:rPr>
          <w:rFonts w:ascii="Times New Roman" w:hAnsi="Times New Roman"/>
          <w:sz w:val="28"/>
          <w:szCs w:val="28"/>
          <w:lang w:val="be-BY"/>
        </w:rPr>
        <w:t xml:space="preserve">н </w:t>
      </w:r>
      <w:r w:rsidRPr="000F5987">
        <w:rPr>
          <w:rFonts w:ascii="Times New Roman" w:hAnsi="Times New Roman"/>
          <w:sz w:val="28"/>
          <w:szCs w:val="28"/>
          <w:lang w:val="en-US"/>
        </w:rPr>
        <w:t>i</w:t>
      </w:r>
      <w:r w:rsidRPr="000F5987">
        <w:rPr>
          <w:rFonts w:ascii="Times New Roman" w:hAnsi="Times New Roman"/>
          <w:sz w:val="28"/>
          <w:szCs w:val="28"/>
          <w:lang w:val="be-BY"/>
        </w:rPr>
        <w:t xml:space="preserve"> жывел, што з яуляюцца рэдк</w:t>
      </w:r>
      <w:r w:rsidRPr="000F5987">
        <w:rPr>
          <w:rFonts w:ascii="Times New Roman" w:hAnsi="Times New Roman"/>
          <w:sz w:val="28"/>
          <w:szCs w:val="28"/>
          <w:lang w:val="en-US"/>
        </w:rPr>
        <w:t>i</w:t>
      </w:r>
      <w:r w:rsidRPr="000F5987">
        <w:rPr>
          <w:rFonts w:ascii="Times New Roman" w:hAnsi="Times New Roman"/>
          <w:sz w:val="28"/>
          <w:szCs w:val="28"/>
          <w:lang w:val="be-BY"/>
        </w:rPr>
        <w:t>м</w:t>
      </w:r>
      <w:r w:rsidRPr="000F5987">
        <w:rPr>
          <w:rFonts w:ascii="Times New Roman" w:hAnsi="Times New Roman"/>
          <w:sz w:val="28"/>
          <w:szCs w:val="28"/>
          <w:lang w:val="en-US"/>
        </w:rPr>
        <w:t>i</w:t>
      </w:r>
      <w:r w:rsidRPr="000F5987">
        <w:rPr>
          <w:rFonts w:ascii="Times New Roman" w:hAnsi="Times New Roman"/>
          <w:sz w:val="28"/>
          <w:szCs w:val="28"/>
          <w:lang w:val="be-BY"/>
        </w:rPr>
        <w:t xml:space="preserve"> або знаходзяцца пад пагрозай зн</w:t>
      </w:r>
      <w:r w:rsidRPr="000F5987">
        <w:rPr>
          <w:rFonts w:ascii="Times New Roman" w:hAnsi="Times New Roman"/>
          <w:sz w:val="28"/>
          <w:szCs w:val="28"/>
          <w:lang w:val="en-US"/>
        </w:rPr>
        <w:t>i</w:t>
      </w:r>
      <w:r w:rsidRPr="000F5987">
        <w:rPr>
          <w:rFonts w:ascii="Times New Roman" w:hAnsi="Times New Roman"/>
          <w:sz w:val="28"/>
          <w:szCs w:val="28"/>
          <w:lang w:val="be-BY"/>
        </w:rPr>
        <w:t>кнення.</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У Чырвоную кн</w:t>
      </w:r>
      <w:r w:rsidRPr="000F5987">
        <w:rPr>
          <w:rFonts w:ascii="Times New Roman" w:hAnsi="Times New Roman"/>
          <w:sz w:val="28"/>
          <w:szCs w:val="28"/>
          <w:lang w:val="en-US"/>
        </w:rPr>
        <w:t>i</w:t>
      </w:r>
      <w:r w:rsidRPr="000F5987">
        <w:rPr>
          <w:rFonts w:ascii="Times New Roman" w:hAnsi="Times New Roman"/>
          <w:sz w:val="28"/>
          <w:szCs w:val="28"/>
          <w:lang w:val="be-BY"/>
        </w:rPr>
        <w:t>гу Беларус</w:t>
      </w:r>
      <w:r w:rsidRPr="000F5987">
        <w:rPr>
          <w:rFonts w:ascii="Times New Roman" w:hAnsi="Times New Roman"/>
          <w:sz w:val="28"/>
          <w:szCs w:val="28"/>
          <w:lang w:val="en-US"/>
        </w:rPr>
        <w:t>i</w:t>
      </w:r>
      <w:r w:rsidRPr="000F5987">
        <w:rPr>
          <w:rFonts w:ascii="Times New Roman" w:hAnsi="Times New Roman"/>
          <w:sz w:val="28"/>
          <w:szCs w:val="28"/>
          <w:lang w:val="be-BY"/>
        </w:rPr>
        <w:t xml:space="preserve"> занесены арол-змеяед, буры мядзведзь, арлан-белахвост, а таксама расл</w:t>
      </w:r>
      <w:r w:rsidRPr="000F5987">
        <w:rPr>
          <w:rFonts w:ascii="Times New Roman" w:hAnsi="Times New Roman"/>
          <w:sz w:val="28"/>
          <w:szCs w:val="28"/>
          <w:lang w:val="en-US"/>
        </w:rPr>
        <w:t>i</w:t>
      </w:r>
      <w:r w:rsidRPr="000F5987">
        <w:rPr>
          <w:rFonts w:ascii="Times New Roman" w:hAnsi="Times New Roman"/>
          <w:sz w:val="28"/>
          <w:szCs w:val="28"/>
          <w:lang w:val="be-BY"/>
        </w:rPr>
        <w:t>ны – сон расчынены (сон-трава), ветран</w:t>
      </w:r>
      <w:r w:rsidRPr="000F5987">
        <w:rPr>
          <w:rFonts w:ascii="Times New Roman" w:hAnsi="Times New Roman"/>
          <w:sz w:val="28"/>
          <w:szCs w:val="28"/>
          <w:lang w:val="en-US"/>
        </w:rPr>
        <w:t>i</w:t>
      </w:r>
      <w:r w:rsidRPr="000F5987">
        <w:rPr>
          <w:rFonts w:ascii="Times New Roman" w:hAnsi="Times New Roman"/>
          <w:sz w:val="28"/>
          <w:szCs w:val="28"/>
          <w:lang w:val="be-BY"/>
        </w:rPr>
        <w:t>ца дубро</w:t>
      </w:r>
      <w:r>
        <w:rPr>
          <w:rFonts w:ascii="Times New Roman" w:hAnsi="Times New Roman"/>
          <w:sz w:val="28"/>
          <w:szCs w:val="28"/>
          <w:lang w:val="be-BY"/>
        </w:rPr>
        <w:t>ўная, марошка, арніка горная.</w:t>
      </w:r>
    </w:p>
    <w:p w:rsidR="007F232D" w:rsidRDefault="007F232D" w:rsidP="007F232D">
      <w:pPr>
        <w:spacing w:after="0"/>
        <w:ind w:firstLine="709"/>
        <w:jc w:val="both"/>
        <w:rPr>
          <w:rFonts w:ascii="Times New Roman" w:hAnsi="Times New Roman"/>
          <w:b/>
          <w:i/>
          <w:color w:val="00B050"/>
          <w:sz w:val="32"/>
          <w:szCs w:val="32"/>
          <w:u w:val="single"/>
          <w:lang w:val="be-BY"/>
        </w:rPr>
      </w:pPr>
    </w:p>
    <w:p w:rsidR="007F232D" w:rsidRPr="00896C6D" w:rsidRDefault="007F232D" w:rsidP="007F232D">
      <w:pPr>
        <w:spacing w:after="0"/>
        <w:ind w:firstLine="709"/>
        <w:jc w:val="both"/>
        <w:rPr>
          <w:rFonts w:ascii="Times New Roman" w:hAnsi="Times New Roman"/>
          <w:color w:val="00B050"/>
          <w:sz w:val="28"/>
          <w:szCs w:val="28"/>
          <w:lang w:val="be-BY"/>
        </w:rPr>
      </w:pPr>
      <w:r w:rsidRPr="00896C6D">
        <w:rPr>
          <w:rFonts w:ascii="Times New Roman" w:hAnsi="Times New Roman"/>
          <w:b/>
          <w:i/>
          <w:color w:val="00B050"/>
          <w:sz w:val="32"/>
          <w:szCs w:val="32"/>
          <w:u w:val="single"/>
          <w:lang w:val="be-BY"/>
        </w:rPr>
        <w:t>Пытанн</w:t>
      </w:r>
      <w:r w:rsidRPr="00F43252">
        <w:rPr>
          <w:rFonts w:ascii="Times New Roman" w:hAnsi="Times New Roman"/>
          <w:b/>
          <w:i/>
          <w:color w:val="00B050"/>
          <w:sz w:val="32"/>
          <w:szCs w:val="32"/>
          <w:u w:val="single"/>
          <w:lang w:val="en-US"/>
        </w:rPr>
        <w:t>i</w:t>
      </w:r>
      <w:r w:rsidRPr="00896C6D">
        <w:rPr>
          <w:rFonts w:ascii="Times New Roman" w:hAnsi="Times New Roman"/>
          <w:b/>
          <w:i/>
          <w:color w:val="00B050"/>
          <w:sz w:val="32"/>
          <w:szCs w:val="32"/>
          <w:u w:val="single"/>
          <w:lang w:val="be-BY"/>
        </w:rPr>
        <w:t xml:space="preserve"> </w:t>
      </w:r>
      <w:r w:rsidRPr="00F43252">
        <w:rPr>
          <w:rFonts w:ascii="Times New Roman" w:hAnsi="Times New Roman"/>
          <w:b/>
          <w:i/>
          <w:color w:val="00B050"/>
          <w:sz w:val="32"/>
          <w:szCs w:val="32"/>
          <w:u w:val="single"/>
          <w:lang w:val="be-BY"/>
        </w:rPr>
        <w:t xml:space="preserve">і </w:t>
      </w:r>
      <w:r w:rsidRPr="00896C6D">
        <w:rPr>
          <w:rFonts w:ascii="Times New Roman" w:hAnsi="Times New Roman"/>
          <w:b/>
          <w:i/>
          <w:color w:val="00B050"/>
          <w:sz w:val="32"/>
          <w:szCs w:val="32"/>
          <w:u w:val="single"/>
          <w:lang w:val="be-BY"/>
        </w:rPr>
        <w:t xml:space="preserve"> заданн</w:t>
      </w:r>
      <w:r w:rsidRPr="00F43252">
        <w:rPr>
          <w:rFonts w:ascii="Times New Roman" w:hAnsi="Times New Roman"/>
          <w:b/>
          <w:i/>
          <w:color w:val="00B050"/>
          <w:sz w:val="32"/>
          <w:szCs w:val="32"/>
          <w:u w:val="single"/>
          <w:lang w:val="be-BY"/>
        </w:rPr>
        <w:t>і</w:t>
      </w:r>
      <w:r w:rsidRPr="00896C6D">
        <w:rPr>
          <w:rFonts w:ascii="Times New Roman" w:hAnsi="Times New Roman"/>
          <w:b/>
          <w:i/>
          <w:color w:val="00B050"/>
          <w:sz w:val="32"/>
          <w:szCs w:val="32"/>
          <w:u w:val="single"/>
          <w:lang w:val="be-BY"/>
        </w:rPr>
        <w:t xml:space="preserve"> </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1. Як</w:t>
      </w:r>
      <w:r w:rsidRPr="000F5987">
        <w:rPr>
          <w:rFonts w:ascii="Times New Roman" w:hAnsi="Times New Roman"/>
          <w:sz w:val="28"/>
          <w:szCs w:val="28"/>
          <w:lang w:val="en-US"/>
        </w:rPr>
        <w:t>i</w:t>
      </w:r>
      <w:r w:rsidRPr="000F5987">
        <w:rPr>
          <w:rFonts w:ascii="Times New Roman" w:hAnsi="Times New Roman"/>
          <w:sz w:val="28"/>
          <w:szCs w:val="28"/>
          <w:lang w:val="be-BY"/>
        </w:rPr>
        <w:t>я в</w:t>
      </w:r>
      <w:r w:rsidRPr="000F5987">
        <w:rPr>
          <w:rFonts w:ascii="Times New Roman" w:hAnsi="Times New Roman"/>
          <w:sz w:val="28"/>
          <w:szCs w:val="28"/>
          <w:lang w:val="en-US"/>
        </w:rPr>
        <w:t>i</w:t>
      </w:r>
      <w:r w:rsidRPr="000F5987">
        <w:rPr>
          <w:rFonts w:ascii="Times New Roman" w:hAnsi="Times New Roman"/>
          <w:sz w:val="28"/>
          <w:szCs w:val="28"/>
          <w:lang w:val="be-BY"/>
        </w:rPr>
        <w:t>ды расл</w:t>
      </w:r>
      <w:r w:rsidRPr="000F5987">
        <w:rPr>
          <w:rFonts w:ascii="Times New Roman" w:hAnsi="Times New Roman"/>
          <w:sz w:val="28"/>
          <w:szCs w:val="28"/>
          <w:lang w:val="en-US"/>
        </w:rPr>
        <w:t>i</w:t>
      </w:r>
      <w:r w:rsidRPr="000F5987">
        <w:rPr>
          <w:rFonts w:ascii="Times New Roman" w:hAnsi="Times New Roman"/>
          <w:sz w:val="28"/>
          <w:szCs w:val="28"/>
          <w:lang w:val="be-BY"/>
        </w:rPr>
        <w:t>ннасц</w:t>
      </w:r>
      <w:r w:rsidRPr="000F5987">
        <w:rPr>
          <w:rFonts w:ascii="Times New Roman" w:hAnsi="Times New Roman"/>
          <w:sz w:val="28"/>
          <w:szCs w:val="28"/>
          <w:lang w:val="en-US"/>
        </w:rPr>
        <w:t>i</w:t>
      </w:r>
      <w:r w:rsidRPr="000F5987">
        <w:rPr>
          <w:rFonts w:ascii="Times New Roman" w:hAnsi="Times New Roman"/>
          <w:sz w:val="28"/>
          <w:szCs w:val="28"/>
          <w:lang w:val="be-BY"/>
        </w:rPr>
        <w:t xml:space="preserve"> сустракаюцца на тэрыторы</w:t>
      </w:r>
      <w:r w:rsidRPr="000F5987">
        <w:rPr>
          <w:rFonts w:ascii="Times New Roman" w:hAnsi="Times New Roman"/>
          <w:sz w:val="28"/>
          <w:szCs w:val="28"/>
          <w:lang w:val="en-US"/>
        </w:rPr>
        <w:t>i</w:t>
      </w:r>
      <w:r w:rsidRPr="000F5987">
        <w:rPr>
          <w:rFonts w:ascii="Times New Roman" w:hAnsi="Times New Roman"/>
          <w:sz w:val="28"/>
          <w:szCs w:val="28"/>
          <w:lang w:val="be-BY"/>
        </w:rPr>
        <w:t xml:space="preserve"> Полацкага раена?</w:t>
      </w:r>
    </w:p>
    <w:p w:rsidR="007F232D"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rPr>
        <w:t xml:space="preserve">2. На </w:t>
      </w:r>
      <w:r w:rsidRPr="000F5987">
        <w:rPr>
          <w:rFonts w:ascii="Times New Roman" w:hAnsi="Times New Roman"/>
          <w:sz w:val="28"/>
          <w:szCs w:val="28"/>
          <w:lang w:val="be-BY"/>
        </w:rPr>
        <w:t>п</w:t>
      </w:r>
      <w:r w:rsidRPr="000F5987">
        <w:rPr>
          <w:rFonts w:ascii="Times New Roman" w:hAnsi="Times New Roman"/>
          <w:sz w:val="28"/>
          <w:szCs w:val="28"/>
        </w:rPr>
        <w:t>олаччыне сустракаюцца хвойн</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к</w:t>
      </w:r>
      <w:r w:rsidRPr="000F5987">
        <w:rPr>
          <w:rFonts w:ascii="Times New Roman" w:hAnsi="Times New Roman"/>
          <w:sz w:val="28"/>
          <w:szCs w:val="28"/>
          <w:lang w:val="en-US"/>
        </w:rPr>
        <w:t>i</w:t>
      </w:r>
      <w:r w:rsidRPr="000F5987">
        <w:rPr>
          <w:rFonts w:ascii="Times New Roman" w:hAnsi="Times New Roman"/>
          <w:sz w:val="28"/>
          <w:szCs w:val="28"/>
        </w:rPr>
        <w:t xml:space="preserve"> верасковыя, чарн</w:t>
      </w:r>
      <w:r w:rsidRPr="000F5987">
        <w:rPr>
          <w:rFonts w:ascii="Times New Roman" w:hAnsi="Times New Roman"/>
          <w:sz w:val="28"/>
          <w:szCs w:val="28"/>
          <w:lang w:val="en-US"/>
        </w:rPr>
        <w:t>i</w:t>
      </w:r>
      <w:r w:rsidRPr="000F5987">
        <w:rPr>
          <w:rFonts w:ascii="Times New Roman" w:hAnsi="Times New Roman"/>
          <w:sz w:val="28"/>
          <w:szCs w:val="28"/>
        </w:rPr>
        <w:t>чныя, да</w:t>
      </w:r>
      <w:r w:rsidRPr="000F5987">
        <w:rPr>
          <w:rFonts w:ascii="Times New Roman" w:hAnsi="Times New Roman"/>
          <w:sz w:val="28"/>
          <w:szCs w:val="28"/>
          <w:lang w:val="be-BY"/>
        </w:rPr>
        <w:t>ў</w:t>
      </w:r>
      <w:r w:rsidRPr="000F5987">
        <w:rPr>
          <w:rFonts w:ascii="Times New Roman" w:hAnsi="Times New Roman"/>
          <w:sz w:val="28"/>
          <w:szCs w:val="28"/>
        </w:rPr>
        <w:t>г</w:t>
      </w:r>
      <w:r w:rsidRPr="000F5987">
        <w:rPr>
          <w:rFonts w:ascii="Times New Roman" w:hAnsi="Times New Roman"/>
          <w:sz w:val="28"/>
          <w:szCs w:val="28"/>
        </w:rPr>
        <w:t>а</w:t>
      </w:r>
      <w:r w:rsidRPr="000F5987">
        <w:rPr>
          <w:rFonts w:ascii="Times New Roman" w:hAnsi="Times New Roman"/>
          <w:sz w:val="28"/>
          <w:szCs w:val="28"/>
        </w:rPr>
        <w:t>мошныя. Чым  i чаму яны адрозн</w:t>
      </w:r>
      <w:proofErr w:type="gramStart"/>
      <w:r w:rsidRPr="000F5987">
        <w:rPr>
          <w:rFonts w:ascii="Times New Roman" w:hAnsi="Times New Roman"/>
          <w:sz w:val="28"/>
          <w:szCs w:val="28"/>
          <w:lang w:val="en-US"/>
        </w:rPr>
        <w:t>i</w:t>
      </w:r>
      <w:proofErr w:type="gramEnd"/>
      <w:r>
        <w:rPr>
          <w:rFonts w:ascii="Times New Roman" w:hAnsi="Times New Roman"/>
          <w:sz w:val="28"/>
          <w:szCs w:val="28"/>
        </w:rPr>
        <w:t>ваюцца?</w:t>
      </w:r>
    </w:p>
    <w:p w:rsidR="007F232D" w:rsidRPr="00C71308" w:rsidRDefault="007F232D" w:rsidP="007F232D">
      <w:pPr>
        <w:spacing w:after="0"/>
        <w:ind w:firstLine="709"/>
        <w:jc w:val="both"/>
        <w:rPr>
          <w:rFonts w:ascii="Times New Roman" w:hAnsi="Times New Roman"/>
          <w:sz w:val="28"/>
          <w:szCs w:val="28"/>
          <w:lang w:val="be-BY"/>
        </w:rPr>
      </w:pPr>
      <w:r w:rsidRPr="00C71308">
        <w:rPr>
          <w:rFonts w:ascii="Times New Roman" w:hAnsi="Times New Roman"/>
          <w:sz w:val="28"/>
          <w:szCs w:val="28"/>
          <w:lang w:val="be-BY"/>
        </w:rPr>
        <w:t>3. Як</w:t>
      </w:r>
      <w:r w:rsidRPr="000F5987">
        <w:rPr>
          <w:rFonts w:ascii="Times New Roman" w:hAnsi="Times New Roman"/>
          <w:sz w:val="28"/>
          <w:szCs w:val="28"/>
          <w:lang w:val="en-US"/>
        </w:rPr>
        <w:t>i</w:t>
      </w:r>
      <w:r w:rsidRPr="00C71308">
        <w:rPr>
          <w:rFonts w:ascii="Times New Roman" w:hAnsi="Times New Roman"/>
          <w:sz w:val="28"/>
          <w:szCs w:val="28"/>
          <w:lang w:val="be-BY"/>
        </w:rPr>
        <w:t>я расл</w:t>
      </w:r>
      <w:r w:rsidRPr="000F5987">
        <w:rPr>
          <w:rFonts w:ascii="Times New Roman" w:hAnsi="Times New Roman"/>
          <w:sz w:val="28"/>
          <w:szCs w:val="28"/>
          <w:lang w:val="be-BY"/>
        </w:rPr>
        <w:t>і</w:t>
      </w:r>
      <w:r w:rsidRPr="00C71308">
        <w:rPr>
          <w:rFonts w:ascii="Times New Roman" w:hAnsi="Times New Roman"/>
          <w:sz w:val="28"/>
          <w:szCs w:val="28"/>
          <w:lang w:val="be-BY"/>
        </w:rPr>
        <w:t xml:space="preserve">ны </w:t>
      </w:r>
      <w:r w:rsidRPr="000F5987">
        <w:rPr>
          <w:rFonts w:ascii="Times New Roman" w:hAnsi="Times New Roman"/>
          <w:sz w:val="28"/>
          <w:szCs w:val="28"/>
          <w:lang w:val="en-US"/>
        </w:rPr>
        <w:t>i</w:t>
      </w:r>
      <w:r w:rsidRPr="00C71308">
        <w:rPr>
          <w:rFonts w:ascii="Times New Roman" w:hAnsi="Times New Roman"/>
          <w:sz w:val="28"/>
          <w:szCs w:val="28"/>
          <w:lang w:val="be-BY"/>
        </w:rPr>
        <w:t xml:space="preserve"> жывелы Полаччыны занесены </w:t>
      </w:r>
      <w:r w:rsidRPr="000F5987">
        <w:rPr>
          <w:rFonts w:ascii="Times New Roman" w:hAnsi="Times New Roman"/>
          <w:sz w:val="28"/>
          <w:szCs w:val="28"/>
          <w:lang w:val="be-BY"/>
        </w:rPr>
        <w:t>у</w:t>
      </w:r>
      <w:r w:rsidRPr="00C71308">
        <w:rPr>
          <w:rFonts w:ascii="Times New Roman" w:hAnsi="Times New Roman"/>
          <w:sz w:val="28"/>
          <w:szCs w:val="28"/>
          <w:lang w:val="be-BY"/>
        </w:rPr>
        <w:t xml:space="preserve"> Чырвоную кн</w:t>
      </w:r>
      <w:r w:rsidRPr="000F5987">
        <w:rPr>
          <w:rFonts w:ascii="Times New Roman" w:hAnsi="Times New Roman"/>
          <w:sz w:val="28"/>
          <w:szCs w:val="28"/>
          <w:lang w:val="en-US"/>
        </w:rPr>
        <w:t>i</w:t>
      </w:r>
      <w:r w:rsidRPr="00C71308">
        <w:rPr>
          <w:rFonts w:ascii="Times New Roman" w:hAnsi="Times New Roman"/>
          <w:sz w:val="28"/>
          <w:szCs w:val="28"/>
          <w:lang w:val="be-BY"/>
        </w:rPr>
        <w:t>гу Беларус</w:t>
      </w:r>
      <w:r w:rsidRPr="000F5987">
        <w:rPr>
          <w:rFonts w:ascii="Times New Roman" w:hAnsi="Times New Roman"/>
          <w:sz w:val="28"/>
          <w:szCs w:val="28"/>
          <w:lang w:val="en-US"/>
        </w:rPr>
        <w:t>i</w:t>
      </w:r>
      <w:r w:rsidRPr="00C71308">
        <w:rPr>
          <w:rFonts w:ascii="Times New Roman" w:hAnsi="Times New Roman"/>
          <w:sz w:val="28"/>
          <w:szCs w:val="28"/>
          <w:lang w:val="be-BY"/>
        </w:rPr>
        <w:t xml:space="preserve">? Падрыхтуйце паведамленне аб </w:t>
      </w:r>
      <w:r w:rsidRPr="000F5987">
        <w:rPr>
          <w:rFonts w:ascii="Times New Roman" w:hAnsi="Times New Roman"/>
          <w:sz w:val="28"/>
          <w:szCs w:val="28"/>
          <w:lang w:val="en-US"/>
        </w:rPr>
        <w:t>i</w:t>
      </w:r>
      <w:r w:rsidRPr="00C71308">
        <w:rPr>
          <w:rFonts w:ascii="Times New Roman" w:hAnsi="Times New Roman"/>
          <w:sz w:val="28"/>
          <w:szCs w:val="28"/>
          <w:lang w:val="be-BY"/>
        </w:rPr>
        <w:t>х.</w:t>
      </w:r>
    </w:p>
    <w:p w:rsidR="007F232D" w:rsidRDefault="007F232D" w:rsidP="007F232D">
      <w:pPr>
        <w:spacing w:after="0" w:line="240" w:lineRule="auto"/>
        <w:rPr>
          <w:rFonts w:ascii="Times New Roman" w:hAnsi="Times New Roman"/>
          <w:sz w:val="28"/>
          <w:szCs w:val="28"/>
          <w:lang w:val="be-BY"/>
        </w:rPr>
      </w:pPr>
      <w:r>
        <w:rPr>
          <w:rFonts w:ascii="Times New Roman" w:hAnsi="Times New Roman"/>
          <w:sz w:val="28"/>
          <w:szCs w:val="28"/>
          <w:lang w:val="be-BY"/>
        </w:rPr>
        <w:br w:type="page"/>
      </w:r>
    </w:p>
    <w:p w:rsidR="007F232D" w:rsidRPr="00C71308" w:rsidRDefault="007F232D" w:rsidP="007F232D">
      <w:pPr>
        <w:spacing w:after="0"/>
        <w:ind w:firstLine="709"/>
        <w:jc w:val="both"/>
        <w:rPr>
          <w:rFonts w:ascii="Times New Roman" w:hAnsi="Times New Roman"/>
          <w:b/>
          <w:color w:val="00B050"/>
          <w:sz w:val="32"/>
          <w:szCs w:val="28"/>
          <w:lang w:val="be-BY"/>
        </w:rPr>
      </w:pPr>
      <w:r w:rsidRPr="00C71308">
        <w:rPr>
          <w:rFonts w:ascii="Times New Roman" w:hAnsi="Times New Roman"/>
          <w:b/>
          <w:color w:val="00B050"/>
          <w:sz w:val="32"/>
          <w:szCs w:val="28"/>
        </w:rPr>
        <w:lastRenderedPageBreak/>
        <w:t>Для зац</w:t>
      </w:r>
      <w:proofErr w:type="gramStart"/>
      <w:r w:rsidRPr="00C71308">
        <w:rPr>
          <w:rFonts w:ascii="Times New Roman" w:hAnsi="Times New Roman"/>
          <w:b/>
          <w:color w:val="00B050"/>
          <w:sz w:val="32"/>
          <w:szCs w:val="28"/>
          <w:lang w:val="en-US"/>
        </w:rPr>
        <w:t>i</w:t>
      </w:r>
      <w:proofErr w:type="gramEnd"/>
      <w:r w:rsidRPr="00C71308">
        <w:rPr>
          <w:rFonts w:ascii="Times New Roman" w:hAnsi="Times New Roman"/>
          <w:b/>
          <w:color w:val="00B050"/>
          <w:sz w:val="32"/>
          <w:szCs w:val="28"/>
        </w:rPr>
        <w:t>ка</w:t>
      </w:r>
      <w:r w:rsidRPr="00C71308">
        <w:rPr>
          <w:rFonts w:ascii="Times New Roman" w:hAnsi="Times New Roman"/>
          <w:b/>
          <w:color w:val="00B050"/>
          <w:sz w:val="32"/>
          <w:szCs w:val="28"/>
          <w:lang w:val="be-BY"/>
        </w:rPr>
        <w:t>ў</w:t>
      </w:r>
      <w:r w:rsidRPr="00C71308">
        <w:rPr>
          <w:rFonts w:ascii="Times New Roman" w:hAnsi="Times New Roman"/>
          <w:b/>
          <w:color w:val="00B050"/>
          <w:sz w:val="32"/>
          <w:szCs w:val="28"/>
        </w:rPr>
        <w:t xml:space="preserve">леных. </w:t>
      </w:r>
    </w:p>
    <w:p w:rsidR="007F232D" w:rsidRPr="00EF2CAF" w:rsidRDefault="007F232D" w:rsidP="007F232D">
      <w:pPr>
        <w:spacing w:after="0"/>
        <w:ind w:firstLine="709"/>
        <w:jc w:val="both"/>
        <w:rPr>
          <w:rFonts w:ascii="Times New Roman" w:hAnsi="Times New Roman"/>
          <w:b/>
          <w:color w:val="1F497D" w:themeColor="text2"/>
          <w:sz w:val="32"/>
          <w:szCs w:val="28"/>
          <w:lang w:val="be-BY"/>
        </w:rPr>
      </w:pPr>
      <w:r w:rsidRPr="00EF2CAF">
        <w:rPr>
          <w:rFonts w:ascii="Times New Roman" w:hAnsi="Times New Roman"/>
          <w:b/>
          <w:color w:val="1F497D" w:themeColor="text2"/>
          <w:sz w:val="32"/>
          <w:szCs w:val="28"/>
        </w:rPr>
        <w:t xml:space="preserve">Пашукайце адказы </w:t>
      </w:r>
      <w:r w:rsidRPr="00EF2CAF">
        <w:rPr>
          <w:rFonts w:ascii="Times New Roman" w:hAnsi="Times New Roman"/>
          <w:b/>
          <w:color w:val="1F497D" w:themeColor="text2"/>
          <w:sz w:val="32"/>
          <w:szCs w:val="28"/>
          <w:lang w:val="be-BY"/>
        </w:rPr>
        <w:t>у</w:t>
      </w:r>
      <w:r w:rsidRPr="00EF2CAF">
        <w:rPr>
          <w:rFonts w:ascii="Times New Roman" w:hAnsi="Times New Roman"/>
          <w:b/>
          <w:color w:val="1F497D" w:themeColor="text2"/>
          <w:sz w:val="32"/>
          <w:szCs w:val="28"/>
        </w:rPr>
        <w:t xml:space="preserve"> дапаможнай л</w:t>
      </w:r>
      <w:proofErr w:type="gramStart"/>
      <w:r w:rsidRPr="00EF2CAF">
        <w:rPr>
          <w:rFonts w:ascii="Times New Roman" w:hAnsi="Times New Roman"/>
          <w:b/>
          <w:color w:val="1F497D" w:themeColor="text2"/>
          <w:sz w:val="32"/>
          <w:szCs w:val="28"/>
          <w:lang w:val="en-US"/>
        </w:rPr>
        <w:t>i</w:t>
      </w:r>
      <w:proofErr w:type="gramEnd"/>
      <w:r w:rsidRPr="00EF2CAF">
        <w:rPr>
          <w:rFonts w:ascii="Times New Roman" w:hAnsi="Times New Roman"/>
          <w:b/>
          <w:color w:val="1F497D" w:themeColor="text2"/>
          <w:sz w:val="32"/>
          <w:szCs w:val="28"/>
        </w:rPr>
        <w:t>таратуры.</w:t>
      </w:r>
    </w:p>
    <w:p w:rsidR="007F232D" w:rsidRPr="000F5987" w:rsidRDefault="007F232D" w:rsidP="007F232D">
      <w:pPr>
        <w:numPr>
          <w:ilvl w:val="0"/>
          <w:numId w:val="6"/>
        </w:numPr>
        <w:spacing w:after="0"/>
        <w:ind w:left="0" w:firstLine="709"/>
        <w:jc w:val="both"/>
        <w:rPr>
          <w:rFonts w:ascii="Times New Roman" w:hAnsi="Times New Roman"/>
          <w:sz w:val="28"/>
          <w:szCs w:val="28"/>
        </w:rPr>
      </w:pPr>
      <w:r w:rsidRPr="000F5987">
        <w:rPr>
          <w:rFonts w:ascii="Times New Roman" w:hAnsi="Times New Roman"/>
          <w:sz w:val="28"/>
          <w:szCs w:val="28"/>
        </w:rPr>
        <w:t>Якая балотная расл</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на валодае антысэптычным</w:t>
      </w:r>
      <w:r w:rsidRPr="000F5987">
        <w:rPr>
          <w:rFonts w:ascii="Times New Roman" w:hAnsi="Times New Roman"/>
          <w:sz w:val="28"/>
          <w:szCs w:val="28"/>
          <w:lang w:val="en-US"/>
        </w:rPr>
        <w:t>i</w:t>
      </w:r>
      <w:r w:rsidRPr="000F5987">
        <w:rPr>
          <w:rFonts w:ascii="Times New Roman" w:hAnsi="Times New Roman"/>
          <w:sz w:val="28"/>
          <w:szCs w:val="28"/>
        </w:rPr>
        <w:t xml:space="preserve"> </w:t>
      </w:r>
      <w:r w:rsidRPr="000F5987">
        <w:rPr>
          <w:rFonts w:ascii="Times New Roman" w:hAnsi="Times New Roman"/>
          <w:sz w:val="28"/>
          <w:szCs w:val="28"/>
          <w:lang w:val="be-BY"/>
        </w:rPr>
        <w:t>ў</w:t>
      </w:r>
      <w:r w:rsidRPr="000F5987">
        <w:rPr>
          <w:rFonts w:ascii="Times New Roman" w:hAnsi="Times New Roman"/>
          <w:sz w:val="28"/>
          <w:szCs w:val="28"/>
        </w:rPr>
        <w:t>ласц</w:t>
      </w:r>
      <w:r w:rsidRPr="000F5987">
        <w:rPr>
          <w:rFonts w:ascii="Times New Roman" w:hAnsi="Times New Roman"/>
          <w:sz w:val="28"/>
          <w:szCs w:val="28"/>
          <w:lang w:val="en-US"/>
        </w:rPr>
        <w:t>i</w:t>
      </w:r>
      <w:r w:rsidRPr="000F5987">
        <w:rPr>
          <w:rFonts w:ascii="Times New Roman" w:hAnsi="Times New Roman"/>
          <w:sz w:val="28"/>
          <w:szCs w:val="28"/>
        </w:rPr>
        <w:t>васцям</w:t>
      </w:r>
      <w:r w:rsidRPr="000F5987">
        <w:rPr>
          <w:rFonts w:ascii="Times New Roman" w:hAnsi="Times New Roman"/>
          <w:sz w:val="28"/>
          <w:szCs w:val="28"/>
          <w:lang w:val="en-US"/>
        </w:rPr>
        <w:t>i</w:t>
      </w:r>
      <w:r w:rsidRPr="000F5987">
        <w:rPr>
          <w:rFonts w:ascii="Times New Roman" w:hAnsi="Times New Roman"/>
          <w:sz w:val="28"/>
          <w:szCs w:val="28"/>
        </w:rPr>
        <w:t>?</w:t>
      </w:r>
    </w:p>
    <w:p w:rsidR="007F232D" w:rsidRPr="000F5987" w:rsidRDefault="007F232D" w:rsidP="007F232D">
      <w:pPr>
        <w:numPr>
          <w:ilvl w:val="0"/>
          <w:numId w:val="6"/>
        </w:numPr>
        <w:spacing w:after="0"/>
        <w:ind w:left="0" w:firstLine="709"/>
        <w:jc w:val="both"/>
        <w:rPr>
          <w:rFonts w:ascii="Times New Roman" w:hAnsi="Times New Roman"/>
          <w:sz w:val="28"/>
          <w:szCs w:val="28"/>
        </w:rPr>
      </w:pPr>
      <w:r w:rsidRPr="000F5987">
        <w:rPr>
          <w:rFonts w:ascii="Times New Roman" w:hAnsi="Times New Roman"/>
          <w:sz w:val="28"/>
          <w:szCs w:val="28"/>
        </w:rPr>
        <w:t>Чаму для замацавання пяско</w:t>
      </w:r>
      <w:r w:rsidRPr="000F5987">
        <w:rPr>
          <w:rFonts w:ascii="Times New Roman" w:hAnsi="Times New Roman"/>
          <w:sz w:val="28"/>
          <w:szCs w:val="28"/>
          <w:lang w:val="be-BY"/>
        </w:rPr>
        <w:t>ў</w:t>
      </w:r>
      <w:r w:rsidRPr="000F5987">
        <w:rPr>
          <w:rFonts w:ascii="Times New Roman" w:hAnsi="Times New Roman"/>
          <w:sz w:val="28"/>
          <w:szCs w:val="28"/>
        </w:rPr>
        <w:t xml:space="preserve"> саджаюць сасну?</w:t>
      </w:r>
    </w:p>
    <w:p w:rsidR="007F232D" w:rsidRPr="000F5987" w:rsidRDefault="007F232D" w:rsidP="007F232D">
      <w:pPr>
        <w:numPr>
          <w:ilvl w:val="0"/>
          <w:numId w:val="6"/>
        </w:numPr>
        <w:spacing w:after="0"/>
        <w:ind w:left="0" w:firstLine="709"/>
        <w:jc w:val="both"/>
        <w:rPr>
          <w:rFonts w:ascii="Times New Roman" w:hAnsi="Times New Roman"/>
          <w:sz w:val="28"/>
          <w:szCs w:val="28"/>
        </w:rPr>
      </w:pPr>
      <w:r w:rsidRPr="000F5987">
        <w:rPr>
          <w:rFonts w:ascii="Times New Roman" w:hAnsi="Times New Roman"/>
          <w:sz w:val="28"/>
          <w:szCs w:val="28"/>
        </w:rPr>
        <w:t>Якога небяспечнага садова-агароднага шкодн</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ка называюць ва</w:t>
      </w:r>
      <w:r w:rsidRPr="000F5987">
        <w:rPr>
          <w:rFonts w:ascii="Times New Roman" w:hAnsi="Times New Roman"/>
          <w:sz w:val="28"/>
          <w:szCs w:val="28"/>
          <w:lang w:val="be-BY"/>
        </w:rPr>
        <w:t>ў</w:t>
      </w:r>
      <w:r w:rsidRPr="000F5987">
        <w:rPr>
          <w:rFonts w:ascii="Times New Roman" w:hAnsi="Times New Roman"/>
          <w:sz w:val="28"/>
          <w:szCs w:val="28"/>
        </w:rPr>
        <w:t>чком, ц</w:t>
      </w:r>
      <w:r w:rsidRPr="000F5987">
        <w:rPr>
          <w:rFonts w:ascii="Times New Roman" w:hAnsi="Times New Roman"/>
          <w:sz w:val="28"/>
          <w:szCs w:val="28"/>
          <w:lang w:val="en-US"/>
        </w:rPr>
        <w:t>i</w:t>
      </w:r>
      <w:r w:rsidRPr="000F5987">
        <w:rPr>
          <w:rFonts w:ascii="Times New Roman" w:hAnsi="Times New Roman"/>
          <w:sz w:val="28"/>
          <w:szCs w:val="28"/>
        </w:rPr>
        <w:t xml:space="preserve"> земляным ракам?</w:t>
      </w:r>
    </w:p>
    <w:p w:rsidR="007F232D" w:rsidRPr="000F5987" w:rsidRDefault="007F232D" w:rsidP="007F232D">
      <w:pPr>
        <w:numPr>
          <w:ilvl w:val="0"/>
          <w:numId w:val="6"/>
        </w:numPr>
        <w:spacing w:after="0"/>
        <w:ind w:left="0" w:firstLine="709"/>
        <w:jc w:val="both"/>
        <w:rPr>
          <w:rFonts w:ascii="Times New Roman" w:hAnsi="Times New Roman"/>
          <w:sz w:val="28"/>
          <w:szCs w:val="28"/>
        </w:rPr>
      </w:pPr>
      <w:r w:rsidRPr="000F5987">
        <w:rPr>
          <w:rFonts w:ascii="Times New Roman" w:hAnsi="Times New Roman"/>
          <w:sz w:val="28"/>
          <w:szCs w:val="28"/>
        </w:rPr>
        <w:t>Якая рыба мяняе афарбо</w:t>
      </w:r>
      <w:r w:rsidRPr="000F5987">
        <w:rPr>
          <w:rFonts w:ascii="Times New Roman" w:hAnsi="Times New Roman"/>
          <w:sz w:val="28"/>
          <w:szCs w:val="28"/>
          <w:lang w:val="be-BY"/>
        </w:rPr>
        <w:t>ў</w:t>
      </w:r>
      <w:r w:rsidRPr="000F5987">
        <w:rPr>
          <w:rFonts w:ascii="Times New Roman" w:hAnsi="Times New Roman"/>
          <w:sz w:val="28"/>
          <w:szCs w:val="28"/>
        </w:rPr>
        <w:t>ку у залежнасц</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 xml:space="preserve"> ад умо</w:t>
      </w:r>
      <w:r w:rsidRPr="000F5987">
        <w:rPr>
          <w:rFonts w:ascii="Times New Roman" w:hAnsi="Times New Roman"/>
          <w:sz w:val="28"/>
          <w:szCs w:val="28"/>
          <w:lang w:val="be-BY"/>
        </w:rPr>
        <w:t>ў</w:t>
      </w:r>
      <w:r w:rsidRPr="000F5987">
        <w:rPr>
          <w:rFonts w:ascii="Times New Roman" w:hAnsi="Times New Roman"/>
          <w:sz w:val="28"/>
          <w:szCs w:val="28"/>
        </w:rPr>
        <w:t xml:space="preserve"> асяроддзя, узросту </w:t>
      </w:r>
      <w:r w:rsidRPr="000F5987">
        <w:rPr>
          <w:rFonts w:ascii="Times New Roman" w:hAnsi="Times New Roman"/>
          <w:sz w:val="28"/>
          <w:szCs w:val="28"/>
          <w:lang w:val="en-US"/>
        </w:rPr>
        <w:t>i</w:t>
      </w:r>
      <w:r w:rsidRPr="000F5987">
        <w:rPr>
          <w:rFonts w:ascii="Times New Roman" w:hAnsi="Times New Roman"/>
          <w:sz w:val="28"/>
          <w:szCs w:val="28"/>
        </w:rPr>
        <w:t xml:space="preserve"> пары года?</w:t>
      </w:r>
    </w:p>
    <w:p w:rsidR="007F232D" w:rsidRPr="000F5987" w:rsidRDefault="007F232D" w:rsidP="007F232D">
      <w:pPr>
        <w:numPr>
          <w:ilvl w:val="0"/>
          <w:numId w:val="6"/>
        </w:numPr>
        <w:spacing w:after="0"/>
        <w:ind w:left="0" w:firstLine="709"/>
        <w:jc w:val="both"/>
        <w:rPr>
          <w:rFonts w:ascii="Times New Roman" w:hAnsi="Times New Roman"/>
          <w:sz w:val="28"/>
          <w:szCs w:val="28"/>
        </w:rPr>
      </w:pPr>
      <w:r w:rsidRPr="000F5987">
        <w:rPr>
          <w:rFonts w:ascii="Times New Roman" w:hAnsi="Times New Roman"/>
          <w:sz w:val="28"/>
          <w:szCs w:val="28"/>
        </w:rPr>
        <w:t>Як</w:t>
      </w:r>
      <w:proofErr w:type="gramStart"/>
      <w:r w:rsidRPr="000F5987">
        <w:rPr>
          <w:rFonts w:ascii="Times New Roman" w:hAnsi="Times New Roman"/>
          <w:sz w:val="28"/>
          <w:szCs w:val="28"/>
          <w:lang w:val="en-US"/>
        </w:rPr>
        <w:t>i</w:t>
      </w:r>
      <w:proofErr w:type="gramEnd"/>
      <w:r w:rsidRPr="000F5987">
        <w:rPr>
          <w:rFonts w:ascii="Times New Roman" w:hAnsi="Times New Roman"/>
          <w:sz w:val="28"/>
          <w:szCs w:val="28"/>
        </w:rPr>
        <w:t xml:space="preserve"> небяспечны шкодн</w:t>
      </w:r>
      <w:r w:rsidRPr="000F5987">
        <w:rPr>
          <w:rFonts w:ascii="Times New Roman" w:hAnsi="Times New Roman"/>
          <w:sz w:val="28"/>
          <w:szCs w:val="28"/>
          <w:lang w:val="en-US"/>
        </w:rPr>
        <w:t>i</w:t>
      </w:r>
      <w:r w:rsidRPr="000F5987">
        <w:rPr>
          <w:rFonts w:ascii="Times New Roman" w:hAnsi="Times New Roman"/>
          <w:sz w:val="28"/>
          <w:szCs w:val="28"/>
        </w:rPr>
        <w:t>к сельскагаспадарчых расл</w:t>
      </w:r>
      <w:r w:rsidRPr="000F5987">
        <w:rPr>
          <w:rFonts w:ascii="Times New Roman" w:hAnsi="Times New Roman"/>
          <w:sz w:val="28"/>
          <w:szCs w:val="28"/>
          <w:lang w:val="en-US"/>
        </w:rPr>
        <w:t>i</w:t>
      </w:r>
      <w:r w:rsidRPr="000F5987">
        <w:rPr>
          <w:rFonts w:ascii="Times New Roman" w:hAnsi="Times New Roman"/>
          <w:sz w:val="28"/>
          <w:szCs w:val="28"/>
        </w:rPr>
        <w:t>н бы</w:t>
      </w:r>
      <w:r w:rsidRPr="000F5987">
        <w:rPr>
          <w:rFonts w:ascii="Times New Roman" w:hAnsi="Times New Roman"/>
          <w:sz w:val="28"/>
          <w:szCs w:val="28"/>
          <w:lang w:val="be-BY"/>
        </w:rPr>
        <w:t>ў</w:t>
      </w:r>
      <w:r w:rsidRPr="000F5987">
        <w:rPr>
          <w:rFonts w:ascii="Times New Roman" w:hAnsi="Times New Roman"/>
          <w:sz w:val="28"/>
          <w:szCs w:val="28"/>
        </w:rPr>
        <w:t xml:space="preserve"> упершыню выя</w:t>
      </w:r>
      <w:r w:rsidRPr="000F5987">
        <w:rPr>
          <w:rFonts w:ascii="Times New Roman" w:hAnsi="Times New Roman"/>
          <w:sz w:val="28"/>
          <w:szCs w:val="28"/>
          <w:lang w:val="be-BY"/>
        </w:rPr>
        <w:t>ў</w:t>
      </w:r>
      <w:r w:rsidRPr="000F5987">
        <w:rPr>
          <w:rFonts w:ascii="Times New Roman" w:hAnsi="Times New Roman"/>
          <w:sz w:val="28"/>
          <w:szCs w:val="28"/>
        </w:rPr>
        <w:t>лены на Беларус</w:t>
      </w:r>
      <w:r w:rsidRPr="000F5987">
        <w:rPr>
          <w:rFonts w:ascii="Times New Roman" w:hAnsi="Times New Roman"/>
          <w:sz w:val="28"/>
          <w:szCs w:val="28"/>
          <w:lang w:val="be-BY"/>
        </w:rPr>
        <w:t>і</w:t>
      </w:r>
      <w:r w:rsidRPr="000F5987">
        <w:rPr>
          <w:rFonts w:ascii="Times New Roman" w:hAnsi="Times New Roman"/>
          <w:sz w:val="28"/>
          <w:szCs w:val="28"/>
        </w:rPr>
        <w:t xml:space="preserve">  у 1956 годзе?</w:t>
      </w:r>
    </w:p>
    <w:p w:rsidR="007F232D" w:rsidRPr="000F5987" w:rsidRDefault="007F232D" w:rsidP="007F232D">
      <w:pPr>
        <w:spacing w:after="0"/>
        <w:ind w:firstLine="709"/>
        <w:jc w:val="both"/>
        <w:rPr>
          <w:rFonts w:ascii="Times New Roman" w:hAnsi="Times New Roman"/>
          <w:sz w:val="28"/>
          <w:szCs w:val="28"/>
          <w:lang w:val="be-BY"/>
        </w:rPr>
      </w:pPr>
    </w:p>
    <w:p w:rsidR="007F232D" w:rsidRPr="000F5987" w:rsidRDefault="007F232D" w:rsidP="007F232D">
      <w:pPr>
        <w:spacing w:after="0"/>
        <w:ind w:firstLine="709"/>
        <w:jc w:val="both"/>
        <w:rPr>
          <w:rFonts w:ascii="Times New Roman" w:hAnsi="Times New Roman"/>
          <w:b/>
          <w:color w:val="002060"/>
          <w:sz w:val="32"/>
          <w:szCs w:val="28"/>
          <w:lang w:val="be-BY"/>
        </w:rPr>
      </w:pPr>
      <w:r w:rsidRPr="000F5987">
        <w:rPr>
          <w:rFonts w:ascii="Times New Roman" w:hAnsi="Times New Roman"/>
          <w:b/>
          <w:color w:val="002060"/>
          <w:sz w:val="32"/>
          <w:szCs w:val="28"/>
          <w:lang w:val="be-BY"/>
        </w:rPr>
        <w:t>А ці ведаеце вы, што:</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елку называюць “спяваючым дрэвам”. З яе драуніны робяць музыкальныя інструменты. А пра дом, зрублены з елкі кажуць “Хата яловая - сэрца здаровае”;</w:t>
      </w:r>
    </w:p>
    <w:p w:rsidR="007F232D"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ядловец адносіцца да </w:t>
      </w:r>
      <w:r w:rsidRPr="000F5987">
        <w:rPr>
          <w:rFonts w:ascii="Times New Roman" w:hAnsi="Times New Roman"/>
          <w:b/>
          <w:sz w:val="28"/>
          <w:szCs w:val="28"/>
          <w:lang w:val="be-BY"/>
        </w:rPr>
        <w:t>рэліктавых</w:t>
      </w:r>
      <w:r w:rsidRPr="000F5987">
        <w:rPr>
          <w:rFonts w:ascii="Times New Roman" w:hAnsi="Times New Roman"/>
          <w:sz w:val="28"/>
          <w:szCs w:val="28"/>
          <w:lang w:val="be-BY"/>
        </w:rPr>
        <w:t xml:space="preserve"> раслін, з дауніх часоў яго выкарыстоувалі для лячэння ран і захворванняў скуры, масла, зробленае з ягад ядлоўца, не мае сабе роўных  антысэптычных сродкаў.</w:t>
      </w:r>
    </w:p>
    <w:p w:rsidR="007F232D" w:rsidRDefault="007F232D" w:rsidP="007F232D">
      <w:pPr>
        <w:spacing w:after="0" w:line="240" w:lineRule="auto"/>
        <w:rPr>
          <w:b/>
          <w:bCs/>
          <w:i/>
          <w:iCs/>
          <w:sz w:val="52"/>
          <w:szCs w:val="52"/>
          <w:lang w:val="be-BY"/>
        </w:rPr>
      </w:pPr>
      <w:r>
        <w:rPr>
          <w:b/>
          <w:bCs/>
          <w:i/>
          <w:iCs/>
          <w:sz w:val="52"/>
          <w:szCs w:val="52"/>
          <w:lang w:val="be-BY"/>
        </w:rPr>
        <w:br w:type="page"/>
      </w:r>
    </w:p>
    <w:p w:rsidR="007F232D" w:rsidRPr="00C71308" w:rsidRDefault="007F232D" w:rsidP="007F232D">
      <w:pPr>
        <w:pStyle w:val="2"/>
        <w:spacing w:before="0"/>
        <w:jc w:val="both"/>
        <w:rPr>
          <w:rFonts w:ascii="Times New Roman" w:hAnsi="Times New Roman"/>
          <w:color w:val="000080"/>
          <w:sz w:val="36"/>
          <w:szCs w:val="40"/>
          <w:lang w:val="be-BY"/>
        </w:rPr>
      </w:pPr>
      <w:bookmarkStart w:id="12" w:name="_Toc372975174"/>
      <w:r w:rsidRPr="00C71308">
        <w:rPr>
          <w:rFonts w:ascii="Times New Roman" w:hAnsi="Times New Roman"/>
          <w:color w:val="000080"/>
          <w:sz w:val="36"/>
          <w:szCs w:val="40"/>
        </w:rPr>
        <w:lastRenderedPageBreak/>
        <w:t>§</w:t>
      </w:r>
      <w:r w:rsidRPr="00C71308">
        <w:rPr>
          <w:rFonts w:ascii="Times New Roman" w:hAnsi="Times New Roman"/>
          <w:color w:val="000080"/>
          <w:sz w:val="36"/>
          <w:szCs w:val="40"/>
          <w:lang w:val="be-BY"/>
        </w:rPr>
        <w:t xml:space="preserve"> 5</w:t>
      </w:r>
      <w:r w:rsidRPr="00C71308">
        <w:rPr>
          <w:color w:val="002060"/>
          <w:sz w:val="36"/>
          <w:szCs w:val="36"/>
          <w:lang w:val="be-BY"/>
        </w:rPr>
        <w:t xml:space="preserve">. </w:t>
      </w:r>
      <w:r w:rsidRPr="00C71308">
        <w:rPr>
          <w:rFonts w:ascii="Times New Roman" w:hAnsi="Times New Roman"/>
          <w:color w:val="000080"/>
          <w:sz w:val="36"/>
          <w:szCs w:val="40"/>
        </w:rPr>
        <w:t>Насельніцтва i гаспадарка.</w:t>
      </w:r>
      <w:r w:rsidRPr="00C71308">
        <w:t xml:space="preserve"> </w:t>
      </w:r>
      <w:r w:rsidRPr="00C71308">
        <w:rPr>
          <w:rFonts w:ascii="Times New Roman" w:hAnsi="Times New Roman"/>
          <w:color w:val="000080"/>
          <w:sz w:val="36"/>
          <w:szCs w:val="40"/>
        </w:rPr>
        <w:t>Месца пражывання. А</w:t>
      </w:r>
      <w:r w:rsidRPr="00C71308">
        <w:rPr>
          <w:rFonts w:ascii="Times New Roman" w:hAnsi="Times New Roman"/>
          <w:color w:val="000080"/>
          <w:sz w:val="36"/>
          <w:szCs w:val="40"/>
        </w:rPr>
        <w:t>с</w:t>
      </w:r>
      <w:r w:rsidRPr="00C71308">
        <w:rPr>
          <w:rFonts w:ascii="Times New Roman" w:hAnsi="Times New Roman"/>
          <w:color w:val="000080"/>
          <w:sz w:val="36"/>
          <w:szCs w:val="40"/>
        </w:rPr>
        <w:t>ноўныя занятк</w:t>
      </w:r>
      <w:proofErr w:type="gramStart"/>
      <w:r w:rsidRPr="00C71308">
        <w:rPr>
          <w:rFonts w:ascii="Times New Roman" w:hAnsi="Times New Roman"/>
          <w:color w:val="000080"/>
          <w:sz w:val="36"/>
          <w:szCs w:val="40"/>
        </w:rPr>
        <w:t>i</w:t>
      </w:r>
      <w:proofErr w:type="gramEnd"/>
      <w:r w:rsidRPr="00C71308">
        <w:rPr>
          <w:rFonts w:ascii="Times New Roman" w:hAnsi="Times New Roman"/>
          <w:color w:val="000080"/>
          <w:sz w:val="36"/>
          <w:szCs w:val="40"/>
        </w:rPr>
        <w:t>. Прадпрыемствы i ўстановы горада.</w:t>
      </w:r>
      <w:bookmarkEnd w:id="12"/>
    </w:p>
    <w:p w:rsidR="007F232D" w:rsidRDefault="007F232D" w:rsidP="007F232D">
      <w:pPr>
        <w:spacing w:after="0"/>
        <w:ind w:firstLine="709"/>
        <w:jc w:val="both"/>
        <w:rPr>
          <w:color w:val="00B050"/>
          <w:sz w:val="28"/>
          <w:szCs w:val="26"/>
          <w:lang w:val="be-BY"/>
        </w:rPr>
      </w:pPr>
    </w:p>
    <w:p w:rsidR="007F232D" w:rsidRPr="00EC5C3B" w:rsidRDefault="007F232D" w:rsidP="007F232D">
      <w:pPr>
        <w:spacing w:after="0"/>
        <w:ind w:firstLine="4111"/>
        <w:jc w:val="both"/>
        <w:rPr>
          <w:rFonts w:ascii="Times New Roman" w:hAnsi="Times New Roman"/>
          <w:b/>
          <w:color w:val="00B050"/>
          <w:sz w:val="28"/>
          <w:szCs w:val="26"/>
          <w:lang w:val="be-BY"/>
        </w:rPr>
      </w:pPr>
      <w:r w:rsidRPr="00EC5C3B">
        <w:rPr>
          <w:rFonts w:ascii="Times New Roman" w:hAnsi="Times New Roman"/>
          <w:b/>
          <w:color w:val="00B050"/>
          <w:sz w:val="28"/>
          <w:szCs w:val="26"/>
          <w:lang w:val="be-BY"/>
        </w:rPr>
        <w:t>Сярэдняя школа</w:t>
      </w:r>
      <w:r w:rsidRPr="00EC5C3B">
        <w:rPr>
          <w:rFonts w:ascii="Times New Roman" w:hAnsi="Times New Roman"/>
          <w:b/>
          <w:color w:val="00B050"/>
          <w:sz w:val="28"/>
          <w:szCs w:val="26"/>
        </w:rPr>
        <w:t xml:space="preserve"> №16</w:t>
      </w:r>
      <w:r w:rsidRPr="00EC5C3B">
        <w:rPr>
          <w:rFonts w:ascii="Times New Roman" w:hAnsi="Times New Roman"/>
          <w:b/>
          <w:color w:val="00B050"/>
          <w:sz w:val="28"/>
          <w:szCs w:val="26"/>
          <w:lang w:val="be-BY"/>
        </w:rPr>
        <w:t xml:space="preserve">, </w:t>
      </w:r>
      <w:r w:rsidRPr="00EC5C3B">
        <w:rPr>
          <w:rFonts w:ascii="Times New Roman" w:hAnsi="Times New Roman"/>
          <w:b/>
          <w:color w:val="00B050"/>
          <w:sz w:val="28"/>
          <w:szCs w:val="26"/>
        </w:rPr>
        <w:t xml:space="preserve"> Кудзелька Т</w:t>
      </w:r>
      <w:r w:rsidRPr="00EC5C3B">
        <w:rPr>
          <w:rFonts w:ascii="Times New Roman" w:hAnsi="Times New Roman"/>
          <w:b/>
          <w:color w:val="00B050"/>
          <w:sz w:val="28"/>
          <w:szCs w:val="26"/>
          <w:lang w:val="be-BY"/>
        </w:rPr>
        <w:t>.</w:t>
      </w:r>
      <w:r w:rsidRPr="00EC5C3B">
        <w:rPr>
          <w:rFonts w:ascii="Times New Roman" w:hAnsi="Times New Roman"/>
          <w:b/>
          <w:color w:val="00B050"/>
          <w:sz w:val="28"/>
          <w:szCs w:val="26"/>
        </w:rPr>
        <w:t xml:space="preserve"> В</w:t>
      </w:r>
      <w:r w:rsidRPr="00EC5C3B">
        <w:rPr>
          <w:rFonts w:ascii="Times New Roman" w:hAnsi="Times New Roman"/>
          <w:b/>
          <w:color w:val="00B050"/>
          <w:sz w:val="28"/>
          <w:szCs w:val="26"/>
          <w:lang w:val="be-BY"/>
        </w:rPr>
        <w:t>.</w:t>
      </w:r>
    </w:p>
    <w:p w:rsidR="007F232D" w:rsidRDefault="007F232D" w:rsidP="007F232D">
      <w:pPr>
        <w:pStyle w:val="a3"/>
        <w:spacing w:after="0"/>
        <w:ind w:left="0" w:firstLine="709"/>
        <w:jc w:val="both"/>
        <w:rPr>
          <w:rFonts w:ascii="Times New Roman" w:hAnsi="Times New Roman"/>
          <w:b/>
          <w:bCs/>
          <w:i/>
          <w:iCs/>
          <w:color w:val="1F497D" w:themeColor="text2"/>
          <w:sz w:val="32"/>
          <w:szCs w:val="32"/>
          <w:u w:val="single"/>
          <w:lang w:val="be-BY"/>
        </w:rPr>
      </w:pPr>
    </w:p>
    <w:p w:rsidR="007F232D" w:rsidRPr="00DF7A3B" w:rsidRDefault="007F232D" w:rsidP="007F232D">
      <w:pPr>
        <w:pStyle w:val="a3"/>
        <w:spacing w:after="0"/>
        <w:ind w:left="0" w:firstLine="709"/>
        <w:jc w:val="both"/>
        <w:rPr>
          <w:rFonts w:ascii="Times New Roman" w:hAnsi="Times New Roman"/>
          <w:b/>
          <w:bCs/>
          <w:i/>
          <w:iCs/>
          <w:color w:val="1F497D" w:themeColor="text2"/>
          <w:sz w:val="32"/>
          <w:szCs w:val="32"/>
          <w:u w:val="single"/>
          <w:lang w:val="be-BY"/>
        </w:rPr>
      </w:pPr>
      <w:r w:rsidRPr="00DF7A3B">
        <w:rPr>
          <w:rFonts w:ascii="Times New Roman" w:hAnsi="Times New Roman"/>
          <w:b/>
          <w:bCs/>
          <w:i/>
          <w:iCs/>
          <w:color w:val="1F497D" w:themeColor="text2"/>
          <w:sz w:val="32"/>
          <w:szCs w:val="32"/>
          <w:u w:val="single"/>
          <w:lang w:val="be-BY"/>
        </w:rPr>
        <w:t>1.</w:t>
      </w:r>
      <w:r w:rsidRPr="00DF7A3B">
        <w:rPr>
          <w:rFonts w:ascii="Times New Roman" w:hAnsi="Times New Roman"/>
          <w:b/>
          <w:bCs/>
          <w:i/>
          <w:iCs/>
          <w:color w:val="1F497D" w:themeColor="text2"/>
          <w:sz w:val="32"/>
          <w:szCs w:val="32"/>
          <w:u w:val="single"/>
        </w:rPr>
        <w:t xml:space="preserve">Насельнiцтва </w:t>
      </w:r>
    </w:p>
    <w:p w:rsidR="007F232D" w:rsidRDefault="007F232D" w:rsidP="007F232D">
      <w:pPr>
        <w:pStyle w:val="a3"/>
        <w:spacing w:after="0"/>
        <w:ind w:left="0" w:firstLine="709"/>
        <w:jc w:val="both"/>
        <w:rPr>
          <w:rFonts w:ascii="Times New Roman" w:hAnsi="Times New Roman"/>
          <w:sz w:val="28"/>
          <w:szCs w:val="26"/>
          <w:lang w:val="be-BY"/>
        </w:rPr>
      </w:pPr>
      <w:r>
        <w:rPr>
          <w:rFonts w:ascii="Times New Roman" w:hAnsi="Times New Roman"/>
          <w:noProof/>
          <w:sz w:val="28"/>
          <w:szCs w:val="26"/>
          <w:lang w:eastAsia="ru-RU"/>
        </w:rPr>
        <w:drawing>
          <wp:anchor distT="0" distB="0" distL="114300" distR="114300" simplePos="0" relativeHeight="251765760" behindDoc="1" locked="0" layoutInCell="1" allowOverlap="1" wp14:anchorId="479EBE97" wp14:editId="30027994">
            <wp:simplePos x="0" y="0"/>
            <wp:positionH relativeFrom="column">
              <wp:posOffset>8255</wp:posOffset>
            </wp:positionH>
            <wp:positionV relativeFrom="paragraph">
              <wp:posOffset>2412365</wp:posOffset>
            </wp:positionV>
            <wp:extent cx="2969895" cy="2035810"/>
            <wp:effectExtent l="0" t="0" r="0" b="0"/>
            <wp:wrapTight wrapText="bothSides">
              <wp:wrapPolygon edited="0">
                <wp:start x="554" y="0"/>
                <wp:lineTo x="0" y="404"/>
                <wp:lineTo x="0" y="21223"/>
                <wp:lineTo x="554" y="21425"/>
                <wp:lineTo x="20921" y="21425"/>
                <wp:lineTo x="21475" y="21223"/>
                <wp:lineTo x="21475" y="404"/>
                <wp:lineTo x="20921" y="0"/>
                <wp:lineTo x="554" y="0"/>
              </wp:wrapPolygon>
            </wp:wrapTight>
            <wp:docPr id="12"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37"/>
                    <a:srcRect l="6784" t="38899" r="58292" b="44138"/>
                    <a:stretch>
                      <a:fillRect/>
                    </a:stretch>
                  </pic:blipFill>
                  <pic:spPr bwMode="auto">
                    <a:xfrm>
                      <a:off x="0" y="0"/>
                      <a:ext cx="2969895" cy="2035810"/>
                    </a:xfrm>
                    <a:prstGeom prst="rect">
                      <a:avLst/>
                    </a:prstGeom>
                    <a:ln>
                      <a:noFill/>
                    </a:ln>
                    <a:effectLst>
                      <a:softEdge rad="112500"/>
                    </a:effectLst>
                  </pic:spPr>
                </pic:pic>
              </a:graphicData>
            </a:graphic>
          </wp:anchor>
        </w:drawing>
      </w:r>
      <w:r w:rsidRPr="006F0CAD">
        <w:rPr>
          <w:rFonts w:ascii="Times New Roman" w:hAnsi="Times New Roman"/>
          <w:sz w:val="28"/>
          <w:szCs w:val="26"/>
        </w:rPr>
        <w:t>Колькасць насельн</w:t>
      </w:r>
      <w:proofErr w:type="gramStart"/>
      <w:r w:rsidRPr="006F0CAD">
        <w:rPr>
          <w:rFonts w:ascii="Times New Roman" w:hAnsi="Times New Roman"/>
          <w:sz w:val="28"/>
          <w:szCs w:val="26"/>
        </w:rPr>
        <w:t>i</w:t>
      </w:r>
      <w:proofErr w:type="gramEnd"/>
      <w:r w:rsidRPr="006F0CAD">
        <w:rPr>
          <w:rFonts w:ascii="Times New Roman" w:hAnsi="Times New Roman"/>
          <w:sz w:val="28"/>
          <w:szCs w:val="26"/>
        </w:rPr>
        <w:t>цтва горада на 01.01.2007 года складае 82808 чалавек. Па дадзеным паказчыку Полацк аднос</w:t>
      </w:r>
      <w:proofErr w:type="gramStart"/>
      <w:r w:rsidRPr="006F0CAD">
        <w:rPr>
          <w:rFonts w:ascii="Times New Roman" w:hAnsi="Times New Roman"/>
          <w:sz w:val="28"/>
          <w:szCs w:val="26"/>
          <w:lang w:val="en-US"/>
        </w:rPr>
        <w:t>i</w:t>
      </w:r>
      <w:proofErr w:type="gramEnd"/>
      <w:r w:rsidRPr="006F0CAD">
        <w:rPr>
          <w:rFonts w:ascii="Times New Roman" w:hAnsi="Times New Roman"/>
          <w:sz w:val="28"/>
          <w:szCs w:val="26"/>
        </w:rPr>
        <w:t>цца да сярэднiх гарадоў рэспу</w:t>
      </w:r>
      <w:r w:rsidRPr="006F0CAD">
        <w:rPr>
          <w:rFonts w:ascii="Times New Roman" w:hAnsi="Times New Roman"/>
          <w:sz w:val="28"/>
          <w:szCs w:val="26"/>
        </w:rPr>
        <w:t>б</w:t>
      </w:r>
      <w:r w:rsidRPr="006F0CAD">
        <w:rPr>
          <w:rFonts w:ascii="Times New Roman" w:hAnsi="Times New Roman"/>
          <w:sz w:val="28"/>
          <w:szCs w:val="26"/>
        </w:rPr>
        <w:t xml:space="preserve">лiкi. </w:t>
      </w:r>
      <w:proofErr w:type="gramStart"/>
      <w:r w:rsidRPr="006F0CAD">
        <w:rPr>
          <w:rFonts w:ascii="Times New Roman" w:hAnsi="Times New Roman"/>
          <w:sz w:val="28"/>
          <w:szCs w:val="26"/>
        </w:rPr>
        <w:t>З</w:t>
      </w:r>
      <w:proofErr w:type="gramEnd"/>
      <w:r w:rsidRPr="006F0CAD">
        <w:rPr>
          <w:rFonts w:ascii="Times New Roman" w:hAnsi="Times New Roman"/>
          <w:sz w:val="28"/>
          <w:szCs w:val="26"/>
        </w:rPr>
        <w:t xml:space="preserve"> пачатку года колькасць насельнiцтва паменшылася на 148 чалавек. </w:t>
      </w:r>
    </w:p>
    <w:p w:rsidR="007F232D" w:rsidRDefault="007F232D" w:rsidP="007F232D">
      <w:pPr>
        <w:pStyle w:val="a3"/>
        <w:spacing w:after="0"/>
        <w:ind w:left="0" w:firstLine="709"/>
        <w:jc w:val="both"/>
        <w:rPr>
          <w:rFonts w:ascii="Times New Roman" w:hAnsi="Times New Roman"/>
          <w:sz w:val="28"/>
          <w:szCs w:val="26"/>
          <w:lang w:val="be-BY"/>
        </w:rPr>
      </w:pPr>
      <w:r w:rsidRPr="006F0CAD">
        <w:rPr>
          <w:rFonts w:ascii="Times New Roman" w:hAnsi="Times New Roman"/>
          <w:sz w:val="28"/>
          <w:szCs w:val="26"/>
        </w:rPr>
        <w:t>У горадзе склалася неспрыяльная дынам</w:t>
      </w:r>
      <w:proofErr w:type="gramStart"/>
      <w:r w:rsidRPr="006F0CAD">
        <w:rPr>
          <w:rFonts w:ascii="Times New Roman" w:hAnsi="Times New Roman"/>
          <w:sz w:val="28"/>
          <w:szCs w:val="26"/>
        </w:rPr>
        <w:t>i</w:t>
      </w:r>
      <w:proofErr w:type="gramEnd"/>
      <w:r w:rsidRPr="006F0CAD">
        <w:rPr>
          <w:rFonts w:ascii="Times New Roman" w:hAnsi="Times New Roman"/>
          <w:sz w:val="28"/>
          <w:szCs w:val="26"/>
        </w:rPr>
        <w:t>ка нараджальнасцi i смяро</w:t>
      </w:r>
      <w:r w:rsidRPr="006F0CAD">
        <w:rPr>
          <w:rFonts w:ascii="Times New Roman" w:hAnsi="Times New Roman"/>
          <w:sz w:val="28"/>
          <w:szCs w:val="26"/>
        </w:rPr>
        <w:t>т</w:t>
      </w:r>
      <w:r w:rsidRPr="006F0CAD">
        <w:rPr>
          <w:rFonts w:ascii="Times New Roman" w:hAnsi="Times New Roman"/>
          <w:sz w:val="28"/>
          <w:szCs w:val="26"/>
        </w:rPr>
        <w:t xml:space="preserve">насцi. Па дадзеных 2007 года нарадзiлася 484 </w:t>
      </w:r>
      <w:proofErr w:type="gramStart"/>
      <w:r w:rsidRPr="006F0CAD">
        <w:rPr>
          <w:rFonts w:ascii="Times New Roman" w:hAnsi="Times New Roman"/>
          <w:sz w:val="28"/>
          <w:szCs w:val="26"/>
        </w:rPr>
        <w:t>нема</w:t>
      </w:r>
      <w:proofErr w:type="gramEnd"/>
      <w:r w:rsidRPr="006F0CAD">
        <w:rPr>
          <w:rFonts w:ascii="Times New Roman" w:hAnsi="Times New Roman"/>
          <w:sz w:val="28"/>
          <w:szCs w:val="26"/>
        </w:rPr>
        <w:t>ўлят, што на 14,7% больш, чым за адпаведны перыяд 2006 года. Разам з тым, за гэты ж перыяд памерл</w:t>
      </w:r>
      <w:proofErr w:type="gramStart"/>
      <w:r w:rsidRPr="006F0CAD">
        <w:rPr>
          <w:rFonts w:ascii="Times New Roman" w:hAnsi="Times New Roman"/>
          <w:sz w:val="28"/>
          <w:szCs w:val="26"/>
        </w:rPr>
        <w:t>i</w:t>
      </w:r>
      <w:proofErr w:type="gramEnd"/>
      <w:r w:rsidRPr="006F0CAD">
        <w:rPr>
          <w:rFonts w:ascii="Times New Roman" w:hAnsi="Times New Roman"/>
          <w:sz w:val="28"/>
          <w:szCs w:val="26"/>
        </w:rPr>
        <w:t xml:space="preserve"> 713 чалавек (650 за студзень-лiпень 2006 года). Асноўным</w:t>
      </w:r>
      <w:proofErr w:type="gramStart"/>
      <w:r w:rsidRPr="006F0CAD">
        <w:rPr>
          <w:rFonts w:ascii="Times New Roman" w:hAnsi="Times New Roman"/>
          <w:sz w:val="28"/>
          <w:szCs w:val="26"/>
        </w:rPr>
        <w:t>i</w:t>
      </w:r>
      <w:proofErr w:type="gramEnd"/>
      <w:r w:rsidRPr="006F0CAD">
        <w:rPr>
          <w:rFonts w:ascii="Times New Roman" w:hAnsi="Times New Roman"/>
          <w:sz w:val="28"/>
          <w:szCs w:val="26"/>
        </w:rPr>
        <w:t xml:space="preserve"> прычынамi смерцi па-ранейшаму з'яўляюцца хваробы сiстэмы кровазвароту, наватворы, i знешнiя прычыны. </w:t>
      </w:r>
    </w:p>
    <w:p w:rsidR="007F232D" w:rsidRPr="006F0CAD" w:rsidRDefault="007F232D" w:rsidP="007F232D">
      <w:pPr>
        <w:pStyle w:val="a3"/>
        <w:spacing w:after="0"/>
        <w:ind w:left="0" w:firstLine="709"/>
        <w:jc w:val="both"/>
        <w:rPr>
          <w:rFonts w:ascii="Times New Roman" w:hAnsi="Times New Roman"/>
          <w:sz w:val="28"/>
          <w:szCs w:val="26"/>
        </w:rPr>
      </w:pPr>
      <w:r w:rsidRPr="00DF7A3B">
        <w:rPr>
          <w:rFonts w:ascii="Times New Roman" w:hAnsi="Times New Roman"/>
          <w:sz w:val="28"/>
          <w:szCs w:val="26"/>
          <w:lang w:val="be-BY"/>
        </w:rPr>
        <w:t>Па дадзеных перап</w:t>
      </w:r>
      <w:r w:rsidRPr="006F0CAD">
        <w:rPr>
          <w:rFonts w:ascii="Times New Roman" w:hAnsi="Times New Roman"/>
          <w:sz w:val="28"/>
          <w:szCs w:val="26"/>
        </w:rPr>
        <w:t>i</w:t>
      </w:r>
      <w:r w:rsidRPr="00DF7A3B">
        <w:rPr>
          <w:rFonts w:ascii="Times New Roman" w:hAnsi="Times New Roman"/>
          <w:sz w:val="28"/>
          <w:szCs w:val="26"/>
          <w:lang w:val="be-BY"/>
        </w:rPr>
        <w:t>су 2007 года ў горадзе Полацку да працоўных рэсурсаў аднос</w:t>
      </w:r>
      <w:r w:rsidRPr="006F0CAD">
        <w:rPr>
          <w:rFonts w:ascii="Times New Roman" w:hAnsi="Times New Roman"/>
          <w:sz w:val="28"/>
          <w:szCs w:val="26"/>
        </w:rPr>
        <w:t>i</w:t>
      </w:r>
      <w:r w:rsidRPr="00DF7A3B">
        <w:rPr>
          <w:rFonts w:ascii="Times New Roman" w:hAnsi="Times New Roman"/>
          <w:sz w:val="28"/>
          <w:szCs w:val="26"/>
          <w:lang w:val="be-BY"/>
        </w:rPr>
        <w:t>лася 57,1 % насельн</w:t>
      </w:r>
      <w:r w:rsidRPr="006F0CAD">
        <w:rPr>
          <w:rFonts w:ascii="Times New Roman" w:hAnsi="Times New Roman"/>
          <w:sz w:val="28"/>
          <w:szCs w:val="26"/>
        </w:rPr>
        <w:t>i</w:t>
      </w:r>
      <w:r w:rsidRPr="00DF7A3B">
        <w:rPr>
          <w:rFonts w:ascii="Times New Roman" w:hAnsi="Times New Roman"/>
          <w:sz w:val="28"/>
          <w:szCs w:val="26"/>
          <w:lang w:val="be-BY"/>
        </w:rPr>
        <w:t xml:space="preserve">цтва: з </w:t>
      </w:r>
      <w:r w:rsidRPr="006F0CAD">
        <w:rPr>
          <w:rFonts w:ascii="Times New Roman" w:hAnsi="Times New Roman"/>
          <w:sz w:val="28"/>
          <w:szCs w:val="26"/>
        </w:rPr>
        <w:t>i</w:t>
      </w:r>
      <w:r w:rsidRPr="00DF7A3B">
        <w:rPr>
          <w:rFonts w:ascii="Times New Roman" w:hAnsi="Times New Roman"/>
          <w:sz w:val="28"/>
          <w:szCs w:val="26"/>
          <w:lang w:val="be-BY"/>
        </w:rPr>
        <w:t xml:space="preserve">х занята ў народнагаспадарчым комплексе - 53,1%, беспрацоўныя - 4,0%. </w:t>
      </w:r>
      <w:r w:rsidRPr="006F0CAD">
        <w:rPr>
          <w:rFonts w:ascii="Times New Roman" w:hAnsi="Times New Roman"/>
          <w:sz w:val="28"/>
          <w:szCs w:val="26"/>
        </w:rPr>
        <w:t>Эк</w:t>
      </w:r>
      <w:r w:rsidRPr="006F0CAD">
        <w:rPr>
          <w:rFonts w:ascii="Times New Roman" w:hAnsi="Times New Roman"/>
          <w:sz w:val="28"/>
          <w:szCs w:val="26"/>
        </w:rPr>
        <w:t>а</w:t>
      </w:r>
      <w:r w:rsidRPr="006F0CAD">
        <w:rPr>
          <w:rFonts w:ascii="Times New Roman" w:hAnsi="Times New Roman"/>
          <w:sz w:val="28"/>
          <w:szCs w:val="26"/>
        </w:rPr>
        <w:t>нам</w:t>
      </w:r>
      <w:proofErr w:type="gramStart"/>
      <w:r w:rsidRPr="006F0CAD">
        <w:rPr>
          <w:rFonts w:ascii="Times New Roman" w:hAnsi="Times New Roman"/>
          <w:sz w:val="28"/>
          <w:szCs w:val="26"/>
        </w:rPr>
        <w:t>i</w:t>
      </w:r>
      <w:proofErr w:type="gramEnd"/>
      <w:r w:rsidRPr="006F0CAD">
        <w:rPr>
          <w:rFonts w:ascii="Times New Roman" w:hAnsi="Times New Roman"/>
          <w:sz w:val="28"/>
          <w:szCs w:val="26"/>
        </w:rPr>
        <w:t>чна неактыўнае насельнiцтва складала - 42,9 %. Па дадзеным паказчыку горад з’яўляецца праца</w:t>
      </w:r>
      <w:r w:rsidRPr="006F0CAD">
        <w:rPr>
          <w:rFonts w:ascii="Times New Roman" w:hAnsi="Times New Roman"/>
          <w:sz w:val="28"/>
          <w:szCs w:val="26"/>
        </w:rPr>
        <w:t>з</w:t>
      </w:r>
      <w:r w:rsidRPr="006F0CAD">
        <w:rPr>
          <w:rFonts w:ascii="Times New Roman" w:hAnsi="Times New Roman"/>
          <w:sz w:val="28"/>
          <w:szCs w:val="26"/>
        </w:rPr>
        <w:t>дольным.</w:t>
      </w:r>
    </w:p>
    <w:p w:rsidR="007F232D" w:rsidRPr="006F0CA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rPr>
        <w:t>У складзе насельн</w:t>
      </w:r>
      <w:proofErr w:type="gramStart"/>
      <w:r w:rsidRPr="006F0CAD">
        <w:rPr>
          <w:rFonts w:ascii="Times New Roman" w:hAnsi="Times New Roman"/>
          <w:sz w:val="28"/>
          <w:szCs w:val="26"/>
        </w:rPr>
        <w:t>i</w:t>
      </w:r>
      <w:proofErr w:type="gramEnd"/>
      <w:r w:rsidRPr="006F0CAD">
        <w:rPr>
          <w:rFonts w:ascii="Times New Roman" w:hAnsi="Times New Roman"/>
          <w:sz w:val="28"/>
          <w:szCs w:val="26"/>
        </w:rPr>
        <w:t>цтва Пола</w:t>
      </w:r>
      <w:r w:rsidRPr="006F0CAD">
        <w:rPr>
          <w:rFonts w:ascii="Times New Roman" w:hAnsi="Times New Roman"/>
          <w:sz w:val="28"/>
          <w:szCs w:val="26"/>
        </w:rPr>
        <w:t>ц</w:t>
      </w:r>
      <w:r w:rsidRPr="006F0CAD">
        <w:rPr>
          <w:rFonts w:ascii="Times New Roman" w:hAnsi="Times New Roman"/>
          <w:sz w:val="28"/>
          <w:szCs w:val="26"/>
        </w:rPr>
        <w:t>ка пераважаюць жанчыны. На 1000 жанчын прыходз</w:t>
      </w:r>
      <w:proofErr w:type="gramStart"/>
      <w:r w:rsidRPr="006F0CAD">
        <w:rPr>
          <w:rFonts w:ascii="Times New Roman" w:hAnsi="Times New Roman"/>
          <w:sz w:val="28"/>
          <w:szCs w:val="26"/>
        </w:rPr>
        <w:t>i</w:t>
      </w:r>
      <w:proofErr w:type="gramEnd"/>
      <w:r w:rsidRPr="006F0CAD">
        <w:rPr>
          <w:rFonts w:ascii="Times New Roman" w:hAnsi="Times New Roman"/>
          <w:sz w:val="28"/>
          <w:szCs w:val="26"/>
        </w:rPr>
        <w:t>цца 809 мужчын (у 1999 - 817, 2001 - 812). Тлумачыцца гэта мноствам прычын, у тым л</w:t>
      </w:r>
      <w:proofErr w:type="gramStart"/>
      <w:r w:rsidRPr="006F0CAD">
        <w:rPr>
          <w:rFonts w:ascii="Times New Roman" w:hAnsi="Times New Roman"/>
          <w:sz w:val="28"/>
          <w:szCs w:val="26"/>
        </w:rPr>
        <w:t>i</w:t>
      </w:r>
      <w:proofErr w:type="gramEnd"/>
      <w:r w:rsidRPr="006F0CAD">
        <w:rPr>
          <w:rFonts w:ascii="Times New Roman" w:hAnsi="Times New Roman"/>
          <w:sz w:val="28"/>
          <w:szCs w:val="26"/>
        </w:rPr>
        <w:t>ку i неаднол</w:t>
      </w:r>
      <w:r w:rsidRPr="006F0CAD">
        <w:rPr>
          <w:rFonts w:ascii="Times New Roman" w:hAnsi="Times New Roman"/>
          <w:sz w:val="28"/>
          <w:szCs w:val="26"/>
        </w:rPr>
        <w:t>ь</w:t>
      </w:r>
      <w:r w:rsidRPr="006F0CAD">
        <w:rPr>
          <w:rFonts w:ascii="Times New Roman" w:hAnsi="Times New Roman"/>
          <w:sz w:val="28"/>
          <w:szCs w:val="26"/>
        </w:rPr>
        <w:t>кавай працягласцю жыцця мужчын i жанчын. Сярэдняя працягласць жыцця беларуск</w:t>
      </w:r>
      <w:proofErr w:type="gramStart"/>
      <w:r w:rsidRPr="006F0CAD">
        <w:rPr>
          <w:rFonts w:ascii="Times New Roman" w:hAnsi="Times New Roman"/>
          <w:sz w:val="28"/>
          <w:szCs w:val="26"/>
        </w:rPr>
        <w:t>i</w:t>
      </w:r>
      <w:proofErr w:type="gramEnd"/>
      <w:r w:rsidRPr="006F0CAD">
        <w:rPr>
          <w:rFonts w:ascii="Times New Roman" w:hAnsi="Times New Roman"/>
          <w:sz w:val="28"/>
          <w:szCs w:val="26"/>
        </w:rPr>
        <w:t>х мужчын - 62,8 гады, жанчын, у сярэднiм, на 5 гадоў больш.</w:t>
      </w:r>
    </w:p>
    <w:p w:rsidR="007F232D" w:rsidRDefault="007F232D" w:rsidP="007F232D">
      <w:pPr>
        <w:spacing w:after="0"/>
        <w:ind w:firstLine="709"/>
        <w:jc w:val="both"/>
        <w:rPr>
          <w:rFonts w:ascii="Times New Roman" w:hAnsi="Times New Roman"/>
          <w:b/>
          <w:i/>
          <w:sz w:val="32"/>
          <w:szCs w:val="26"/>
          <w:u w:val="single"/>
          <w:lang w:val="be-BY"/>
        </w:rPr>
      </w:pPr>
    </w:p>
    <w:p w:rsidR="007F232D" w:rsidRPr="00DF7A3B" w:rsidRDefault="007F232D" w:rsidP="007F232D">
      <w:pPr>
        <w:spacing w:after="0"/>
        <w:ind w:firstLine="709"/>
        <w:jc w:val="both"/>
        <w:rPr>
          <w:rFonts w:ascii="Times New Roman" w:hAnsi="Times New Roman"/>
          <w:b/>
          <w:i/>
          <w:color w:val="1F497D" w:themeColor="text2"/>
          <w:sz w:val="32"/>
          <w:szCs w:val="26"/>
          <w:u w:val="single"/>
          <w:lang w:val="be-BY"/>
        </w:rPr>
      </w:pPr>
      <w:r w:rsidRPr="00DF7A3B">
        <w:rPr>
          <w:rFonts w:ascii="Times New Roman" w:hAnsi="Times New Roman"/>
          <w:b/>
          <w:i/>
          <w:color w:val="1F497D" w:themeColor="text2"/>
          <w:sz w:val="32"/>
          <w:szCs w:val="26"/>
          <w:u w:val="single"/>
          <w:lang w:val="be-BY"/>
        </w:rPr>
        <w:t>2.  М</w:t>
      </w:r>
      <w:r w:rsidRPr="00DF7A3B">
        <w:rPr>
          <w:rFonts w:ascii="Times New Roman" w:hAnsi="Times New Roman"/>
          <w:b/>
          <w:i/>
          <w:color w:val="1F497D" w:themeColor="text2"/>
          <w:sz w:val="32"/>
          <w:szCs w:val="26"/>
          <w:u w:val="single"/>
        </w:rPr>
        <w:t>i</w:t>
      </w:r>
      <w:r w:rsidRPr="00DF7A3B">
        <w:rPr>
          <w:rFonts w:ascii="Times New Roman" w:hAnsi="Times New Roman"/>
          <w:b/>
          <w:i/>
          <w:color w:val="1F497D" w:themeColor="text2"/>
          <w:sz w:val="32"/>
          <w:szCs w:val="26"/>
          <w:u w:val="single"/>
          <w:lang w:val="be-BY"/>
        </w:rPr>
        <w:t>грацыя насельн</w:t>
      </w:r>
      <w:r w:rsidRPr="00DF7A3B">
        <w:rPr>
          <w:rFonts w:ascii="Times New Roman" w:hAnsi="Times New Roman"/>
          <w:b/>
          <w:i/>
          <w:color w:val="1F497D" w:themeColor="text2"/>
          <w:sz w:val="32"/>
          <w:szCs w:val="26"/>
          <w:u w:val="single"/>
        </w:rPr>
        <w:t>i</w:t>
      </w:r>
      <w:r w:rsidRPr="00DF7A3B">
        <w:rPr>
          <w:rFonts w:ascii="Times New Roman" w:hAnsi="Times New Roman"/>
          <w:b/>
          <w:i/>
          <w:color w:val="1F497D" w:themeColor="text2"/>
          <w:sz w:val="32"/>
          <w:szCs w:val="26"/>
          <w:u w:val="single"/>
          <w:lang w:val="be-BY"/>
        </w:rPr>
        <w:t xml:space="preserve">цтва. </w:t>
      </w:r>
    </w:p>
    <w:p w:rsidR="007F232D" w:rsidRPr="006F0CA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lang w:val="be-BY"/>
        </w:rPr>
        <w:t>М</w:t>
      </w:r>
      <w:r w:rsidRPr="006F0CAD">
        <w:rPr>
          <w:rFonts w:ascii="Times New Roman" w:hAnsi="Times New Roman"/>
          <w:sz w:val="28"/>
          <w:szCs w:val="26"/>
        </w:rPr>
        <w:t>i</w:t>
      </w:r>
      <w:r w:rsidRPr="006F0CAD">
        <w:rPr>
          <w:rFonts w:ascii="Times New Roman" w:hAnsi="Times New Roman"/>
          <w:sz w:val="28"/>
          <w:szCs w:val="26"/>
          <w:lang w:val="be-BY"/>
        </w:rPr>
        <w:t>грацыя з’яўляецца адным з важных фактараў, як</w:t>
      </w:r>
      <w:r w:rsidRPr="006F0CAD">
        <w:rPr>
          <w:rFonts w:ascii="Times New Roman" w:hAnsi="Times New Roman"/>
          <w:sz w:val="28"/>
          <w:szCs w:val="26"/>
        </w:rPr>
        <w:t>i</w:t>
      </w:r>
      <w:r w:rsidRPr="006F0CAD">
        <w:rPr>
          <w:rFonts w:ascii="Times New Roman" w:hAnsi="Times New Roman"/>
          <w:sz w:val="28"/>
          <w:szCs w:val="26"/>
          <w:lang w:val="be-BY"/>
        </w:rPr>
        <w:t>я ўплываюць на колькасць насельн</w:t>
      </w:r>
      <w:r w:rsidRPr="006F0CAD">
        <w:rPr>
          <w:rFonts w:ascii="Times New Roman" w:hAnsi="Times New Roman"/>
          <w:sz w:val="28"/>
          <w:szCs w:val="26"/>
        </w:rPr>
        <w:t>i</w:t>
      </w:r>
      <w:r w:rsidRPr="006F0CAD">
        <w:rPr>
          <w:rFonts w:ascii="Times New Roman" w:hAnsi="Times New Roman"/>
          <w:sz w:val="28"/>
          <w:szCs w:val="26"/>
          <w:lang w:val="be-BY"/>
        </w:rPr>
        <w:t xml:space="preserve">цтва </w:t>
      </w:r>
      <w:r w:rsidRPr="006F0CAD">
        <w:rPr>
          <w:rFonts w:ascii="Times New Roman" w:hAnsi="Times New Roman"/>
          <w:sz w:val="28"/>
          <w:szCs w:val="26"/>
        </w:rPr>
        <w:t>i</w:t>
      </w:r>
      <w:r w:rsidRPr="006F0CAD">
        <w:rPr>
          <w:rFonts w:ascii="Times New Roman" w:hAnsi="Times New Roman"/>
          <w:sz w:val="28"/>
          <w:szCs w:val="26"/>
          <w:lang w:val="be-BY"/>
        </w:rPr>
        <w:t xml:space="preserve"> яго склад. За апошн</w:t>
      </w:r>
      <w:r w:rsidRPr="006F0CAD">
        <w:rPr>
          <w:rFonts w:ascii="Times New Roman" w:hAnsi="Times New Roman"/>
          <w:sz w:val="28"/>
          <w:szCs w:val="26"/>
        </w:rPr>
        <w:t>i</w:t>
      </w:r>
      <w:r w:rsidRPr="006F0CAD">
        <w:rPr>
          <w:rFonts w:ascii="Times New Roman" w:hAnsi="Times New Roman"/>
          <w:sz w:val="28"/>
          <w:szCs w:val="26"/>
          <w:lang w:val="be-BY"/>
        </w:rPr>
        <w:t>я гады ў м</w:t>
      </w:r>
      <w:r w:rsidRPr="006F0CAD">
        <w:rPr>
          <w:rFonts w:ascii="Times New Roman" w:hAnsi="Times New Roman"/>
          <w:sz w:val="28"/>
          <w:szCs w:val="26"/>
        </w:rPr>
        <w:t>i</w:t>
      </w:r>
      <w:r w:rsidRPr="006F0CAD">
        <w:rPr>
          <w:rFonts w:ascii="Times New Roman" w:hAnsi="Times New Roman"/>
          <w:sz w:val="28"/>
          <w:szCs w:val="26"/>
          <w:lang w:val="be-BY"/>
        </w:rPr>
        <w:t>грацыйных працэсах адбыл</w:t>
      </w:r>
      <w:r w:rsidRPr="006F0CAD">
        <w:rPr>
          <w:rFonts w:ascii="Times New Roman" w:hAnsi="Times New Roman"/>
          <w:sz w:val="28"/>
          <w:szCs w:val="26"/>
        </w:rPr>
        <w:t>i</w:t>
      </w:r>
      <w:r w:rsidRPr="006F0CAD">
        <w:rPr>
          <w:rFonts w:ascii="Times New Roman" w:hAnsi="Times New Roman"/>
          <w:sz w:val="28"/>
          <w:szCs w:val="26"/>
          <w:lang w:val="be-BY"/>
        </w:rPr>
        <w:t xml:space="preserve">ся </w:t>
      </w:r>
      <w:r w:rsidRPr="006F0CAD">
        <w:rPr>
          <w:rFonts w:ascii="Times New Roman" w:hAnsi="Times New Roman"/>
          <w:sz w:val="28"/>
          <w:szCs w:val="26"/>
        </w:rPr>
        <w:t>i</w:t>
      </w:r>
      <w:r w:rsidRPr="006F0CAD">
        <w:rPr>
          <w:rFonts w:ascii="Times New Roman" w:hAnsi="Times New Roman"/>
          <w:sz w:val="28"/>
          <w:szCs w:val="26"/>
          <w:lang w:val="be-BY"/>
        </w:rPr>
        <w:t>стотныя змены: з’яв</w:t>
      </w:r>
      <w:r w:rsidRPr="006F0CAD">
        <w:rPr>
          <w:rFonts w:ascii="Times New Roman" w:hAnsi="Times New Roman"/>
          <w:sz w:val="28"/>
          <w:szCs w:val="26"/>
        </w:rPr>
        <w:t>i</w:t>
      </w:r>
      <w:r w:rsidRPr="006F0CAD">
        <w:rPr>
          <w:rFonts w:ascii="Times New Roman" w:hAnsi="Times New Roman"/>
          <w:sz w:val="28"/>
          <w:szCs w:val="26"/>
          <w:lang w:val="be-BY"/>
        </w:rPr>
        <w:t>л</w:t>
      </w:r>
      <w:r w:rsidRPr="006F0CAD">
        <w:rPr>
          <w:rFonts w:ascii="Times New Roman" w:hAnsi="Times New Roman"/>
          <w:sz w:val="28"/>
          <w:szCs w:val="26"/>
        </w:rPr>
        <w:t>i</w:t>
      </w:r>
      <w:r w:rsidRPr="006F0CAD">
        <w:rPr>
          <w:rFonts w:ascii="Times New Roman" w:hAnsi="Times New Roman"/>
          <w:sz w:val="28"/>
          <w:szCs w:val="26"/>
          <w:lang w:val="be-BY"/>
        </w:rPr>
        <w:t xml:space="preserve">ся ўцякачы, </w:t>
      </w:r>
      <w:r w:rsidRPr="006F0CAD">
        <w:rPr>
          <w:rFonts w:ascii="Times New Roman" w:hAnsi="Times New Roman"/>
          <w:sz w:val="28"/>
          <w:szCs w:val="26"/>
        </w:rPr>
        <w:t>i</w:t>
      </w:r>
      <w:r w:rsidRPr="006F0CAD">
        <w:rPr>
          <w:rFonts w:ascii="Times New Roman" w:hAnsi="Times New Roman"/>
          <w:sz w:val="28"/>
          <w:szCs w:val="26"/>
          <w:lang w:val="be-BY"/>
        </w:rPr>
        <w:t>м</w:t>
      </w:r>
      <w:r w:rsidRPr="006F0CAD">
        <w:rPr>
          <w:rFonts w:ascii="Times New Roman" w:hAnsi="Times New Roman"/>
          <w:sz w:val="28"/>
          <w:szCs w:val="26"/>
        </w:rPr>
        <w:t>i</w:t>
      </w:r>
      <w:r w:rsidRPr="006F0CAD">
        <w:rPr>
          <w:rFonts w:ascii="Times New Roman" w:hAnsi="Times New Roman"/>
          <w:sz w:val="28"/>
          <w:szCs w:val="26"/>
          <w:lang w:val="be-BY"/>
        </w:rPr>
        <w:t>гранты, перасяленцы з былых рэспубл</w:t>
      </w:r>
      <w:r w:rsidRPr="006F0CAD">
        <w:rPr>
          <w:rFonts w:ascii="Times New Roman" w:hAnsi="Times New Roman"/>
          <w:sz w:val="28"/>
          <w:szCs w:val="26"/>
        </w:rPr>
        <w:t>i</w:t>
      </w:r>
      <w:r w:rsidRPr="006F0CAD">
        <w:rPr>
          <w:rFonts w:ascii="Times New Roman" w:hAnsi="Times New Roman"/>
          <w:sz w:val="28"/>
          <w:szCs w:val="26"/>
          <w:lang w:val="be-BY"/>
        </w:rPr>
        <w:t>к СССР.</w:t>
      </w:r>
    </w:p>
    <w:p w:rsidR="007F232D" w:rsidRPr="006F0CA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lang w:val="be-BY"/>
        </w:rPr>
        <w:lastRenderedPageBreak/>
        <w:t>Самая вял</w:t>
      </w:r>
      <w:r w:rsidRPr="006F0CAD">
        <w:rPr>
          <w:rFonts w:ascii="Times New Roman" w:hAnsi="Times New Roman"/>
          <w:sz w:val="28"/>
          <w:szCs w:val="26"/>
          <w:lang w:val="en-US"/>
        </w:rPr>
        <w:t>i</w:t>
      </w:r>
      <w:r w:rsidRPr="006F0CAD">
        <w:rPr>
          <w:rFonts w:ascii="Times New Roman" w:hAnsi="Times New Roman"/>
          <w:sz w:val="28"/>
          <w:szCs w:val="26"/>
          <w:lang w:val="be-BY"/>
        </w:rPr>
        <w:t>кая частка м</w:t>
      </w:r>
      <w:r w:rsidRPr="006F0CAD">
        <w:rPr>
          <w:rFonts w:ascii="Times New Roman" w:hAnsi="Times New Roman"/>
          <w:sz w:val="28"/>
          <w:szCs w:val="26"/>
        </w:rPr>
        <w:t>i</w:t>
      </w:r>
      <w:r w:rsidRPr="006F0CAD">
        <w:rPr>
          <w:rFonts w:ascii="Times New Roman" w:hAnsi="Times New Roman"/>
          <w:sz w:val="28"/>
          <w:szCs w:val="26"/>
          <w:lang w:val="be-BY"/>
        </w:rPr>
        <w:t xml:space="preserve">грантаў, як тых, хто прыбыў у горад, так </w:t>
      </w:r>
      <w:r w:rsidRPr="006F0CAD">
        <w:rPr>
          <w:rFonts w:ascii="Times New Roman" w:hAnsi="Times New Roman"/>
          <w:sz w:val="28"/>
          <w:szCs w:val="26"/>
        </w:rPr>
        <w:t>i</w:t>
      </w:r>
      <w:r w:rsidRPr="006F0CAD">
        <w:rPr>
          <w:rFonts w:ascii="Times New Roman" w:hAnsi="Times New Roman"/>
          <w:sz w:val="28"/>
          <w:szCs w:val="26"/>
          <w:lang w:val="be-BY"/>
        </w:rPr>
        <w:t xml:space="preserve"> тых, як</w:t>
      </w:r>
      <w:r w:rsidRPr="006F0CAD">
        <w:rPr>
          <w:rFonts w:ascii="Times New Roman" w:hAnsi="Times New Roman"/>
          <w:sz w:val="28"/>
          <w:szCs w:val="26"/>
        </w:rPr>
        <w:t>i</w:t>
      </w:r>
      <w:r w:rsidRPr="006F0CAD">
        <w:rPr>
          <w:rFonts w:ascii="Times New Roman" w:hAnsi="Times New Roman"/>
          <w:sz w:val="28"/>
          <w:szCs w:val="26"/>
          <w:lang w:val="be-BY"/>
        </w:rPr>
        <w:t>я выбыл</w:t>
      </w:r>
      <w:r w:rsidRPr="006F0CAD">
        <w:rPr>
          <w:rFonts w:ascii="Times New Roman" w:hAnsi="Times New Roman"/>
          <w:sz w:val="28"/>
          <w:szCs w:val="26"/>
        </w:rPr>
        <w:t>i</w:t>
      </w:r>
      <w:r w:rsidRPr="006F0CAD">
        <w:rPr>
          <w:rFonts w:ascii="Times New Roman" w:hAnsi="Times New Roman"/>
          <w:sz w:val="28"/>
          <w:szCs w:val="26"/>
          <w:lang w:val="be-BY"/>
        </w:rPr>
        <w:t xml:space="preserve"> за яго межы, прыходз</w:t>
      </w:r>
      <w:r w:rsidRPr="006F0CAD">
        <w:rPr>
          <w:rFonts w:ascii="Times New Roman" w:hAnsi="Times New Roman"/>
          <w:sz w:val="28"/>
          <w:szCs w:val="26"/>
        </w:rPr>
        <w:t>i</w:t>
      </w:r>
      <w:r w:rsidRPr="006F0CAD">
        <w:rPr>
          <w:rFonts w:ascii="Times New Roman" w:hAnsi="Times New Roman"/>
          <w:sz w:val="28"/>
          <w:szCs w:val="26"/>
          <w:lang w:val="be-BY"/>
        </w:rPr>
        <w:t>цца на Рас</w:t>
      </w:r>
      <w:r w:rsidRPr="006F0CAD">
        <w:rPr>
          <w:rFonts w:ascii="Times New Roman" w:hAnsi="Times New Roman"/>
          <w:sz w:val="28"/>
          <w:szCs w:val="26"/>
        </w:rPr>
        <w:t>i</w:t>
      </w:r>
      <w:r w:rsidRPr="006F0CAD">
        <w:rPr>
          <w:rFonts w:ascii="Times New Roman" w:hAnsi="Times New Roman"/>
          <w:sz w:val="28"/>
          <w:szCs w:val="26"/>
          <w:lang w:val="be-BY"/>
        </w:rPr>
        <w:t xml:space="preserve">йскую Федэрацыю (58,4 % </w:t>
      </w:r>
      <w:r w:rsidRPr="006F0CAD">
        <w:rPr>
          <w:rFonts w:ascii="Times New Roman" w:hAnsi="Times New Roman"/>
          <w:sz w:val="28"/>
          <w:szCs w:val="26"/>
          <w:lang w:val="en-US"/>
        </w:rPr>
        <w:t>i</w:t>
      </w:r>
      <w:r w:rsidRPr="006F0CAD">
        <w:rPr>
          <w:rFonts w:ascii="Times New Roman" w:hAnsi="Times New Roman"/>
          <w:sz w:val="28"/>
          <w:szCs w:val="26"/>
          <w:lang w:val="be-BY"/>
        </w:rPr>
        <w:t xml:space="preserve"> 88,6% ад м</w:t>
      </w:r>
      <w:r w:rsidRPr="006F0CAD">
        <w:rPr>
          <w:rFonts w:ascii="Times New Roman" w:hAnsi="Times New Roman"/>
          <w:sz w:val="28"/>
          <w:szCs w:val="26"/>
        </w:rPr>
        <w:t>i</w:t>
      </w:r>
      <w:r w:rsidRPr="006F0CAD">
        <w:rPr>
          <w:rFonts w:ascii="Times New Roman" w:hAnsi="Times New Roman"/>
          <w:sz w:val="28"/>
          <w:szCs w:val="26"/>
          <w:lang w:val="be-BY"/>
        </w:rPr>
        <w:t>жрэспубл</w:t>
      </w:r>
      <w:r w:rsidRPr="006F0CAD">
        <w:rPr>
          <w:rFonts w:ascii="Times New Roman" w:hAnsi="Times New Roman"/>
          <w:sz w:val="28"/>
          <w:szCs w:val="26"/>
        </w:rPr>
        <w:t>i</w:t>
      </w:r>
      <w:r w:rsidRPr="006F0CAD">
        <w:rPr>
          <w:rFonts w:ascii="Times New Roman" w:hAnsi="Times New Roman"/>
          <w:sz w:val="28"/>
          <w:szCs w:val="26"/>
          <w:lang w:val="be-BY"/>
        </w:rPr>
        <w:t>канскай м</w:t>
      </w:r>
      <w:r w:rsidRPr="006F0CAD">
        <w:rPr>
          <w:rFonts w:ascii="Times New Roman" w:hAnsi="Times New Roman"/>
          <w:sz w:val="28"/>
          <w:szCs w:val="26"/>
        </w:rPr>
        <w:t>i</w:t>
      </w:r>
      <w:r w:rsidRPr="006F0CAD">
        <w:rPr>
          <w:rFonts w:ascii="Times New Roman" w:hAnsi="Times New Roman"/>
          <w:sz w:val="28"/>
          <w:szCs w:val="26"/>
          <w:lang w:val="be-BY"/>
        </w:rPr>
        <w:t>грацы</w:t>
      </w:r>
      <w:r w:rsidRPr="006F0CAD">
        <w:rPr>
          <w:rFonts w:ascii="Times New Roman" w:hAnsi="Times New Roman"/>
          <w:sz w:val="28"/>
          <w:szCs w:val="26"/>
        </w:rPr>
        <w:t>i</w:t>
      </w:r>
      <w:r w:rsidRPr="006F0CAD">
        <w:rPr>
          <w:rFonts w:ascii="Times New Roman" w:hAnsi="Times New Roman"/>
          <w:sz w:val="28"/>
          <w:szCs w:val="26"/>
          <w:lang w:val="be-BY"/>
        </w:rPr>
        <w:t>). Працягваюць прыбываць у горад жыхары Укра</w:t>
      </w:r>
      <w:r w:rsidRPr="006F0CAD">
        <w:rPr>
          <w:rFonts w:ascii="Times New Roman" w:hAnsi="Times New Roman"/>
          <w:sz w:val="28"/>
          <w:szCs w:val="26"/>
        </w:rPr>
        <w:t>i</w:t>
      </w:r>
      <w:r w:rsidRPr="006F0CAD">
        <w:rPr>
          <w:rFonts w:ascii="Times New Roman" w:hAnsi="Times New Roman"/>
          <w:sz w:val="28"/>
          <w:szCs w:val="26"/>
          <w:lang w:val="be-BY"/>
        </w:rPr>
        <w:t>ны (12,1%), Казахстана (9,4 %), Балты</w:t>
      </w:r>
      <w:r w:rsidRPr="006F0CAD">
        <w:rPr>
          <w:rFonts w:ascii="Times New Roman" w:hAnsi="Times New Roman"/>
          <w:sz w:val="28"/>
          <w:szCs w:val="26"/>
        </w:rPr>
        <w:t>i</w:t>
      </w:r>
      <w:r w:rsidRPr="006F0CAD">
        <w:rPr>
          <w:rFonts w:ascii="Times New Roman" w:hAnsi="Times New Roman"/>
          <w:sz w:val="28"/>
          <w:szCs w:val="26"/>
          <w:lang w:val="be-BY"/>
        </w:rPr>
        <w:t xml:space="preserve"> (6,7 %), Узбек</w:t>
      </w:r>
      <w:r w:rsidRPr="006F0CAD">
        <w:rPr>
          <w:rFonts w:ascii="Times New Roman" w:hAnsi="Times New Roman"/>
          <w:sz w:val="28"/>
          <w:szCs w:val="26"/>
        </w:rPr>
        <w:t>i</w:t>
      </w:r>
      <w:r w:rsidRPr="006F0CAD">
        <w:rPr>
          <w:rFonts w:ascii="Times New Roman" w:hAnsi="Times New Roman"/>
          <w:sz w:val="28"/>
          <w:szCs w:val="26"/>
          <w:lang w:val="be-BY"/>
        </w:rPr>
        <w:t>стана (6,7 %).</w:t>
      </w:r>
    </w:p>
    <w:p w:rsidR="007F232D" w:rsidRPr="006F0CA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lang w:val="be-BY"/>
        </w:rPr>
        <w:t>Адмоўнае сальда м</w:t>
      </w:r>
      <w:r w:rsidRPr="006F0CAD">
        <w:rPr>
          <w:rFonts w:ascii="Times New Roman" w:hAnsi="Times New Roman"/>
          <w:sz w:val="28"/>
          <w:szCs w:val="26"/>
        </w:rPr>
        <w:t>i</w:t>
      </w:r>
      <w:r w:rsidRPr="006F0CAD">
        <w:rPr>
          <w:rFonts w:ascii="Times New Roman" w:hAnsi="Times New Roman"/>
          <w:sz w:val="28"/>
          <w:szCs w:val="26"/>
          <w:lang w:val="be-BY"/>
        </w:rPr>
        <w:t>жабласной м</w:t>
      </w:r>
      <w:r w:rsidRPr="006F0CAD">
        <w:rPr>
          <w:rFonts w:ascii="Times New Roman" w:hAnsi="Times New Roman"/>
          <w:sz w:val="28"/>
          <w:szCs w:val="26"/>
        </w:rPr>
        <w:t>i</w:t>
      </w:r>
      <w:r w:rsidRPr="006F0CAD">
        <w:rPr>
          <w:rFonts w:ascii="Times New Roman" w:hAnsi="Times New Roman"/>
          <w:sz w:val="28"/>
          <w:szCs w:val="26"/>
          <w:lang w:val="be-BY"/>
        </w:rPr>
        <w:t>грацы</w:t>
      </w:r>
      <w:r w:rsidRPr="006F0CAD">
        <w:rPr>
          <w:rFonts w:ascii="Times New Roman" w:hAnsi="Times New Roman"/>
          <w:sz w:val="28"/>
          <w:szCs w:val="26"/>
        </w:rPr>
        <w:t>i</w:t>
      </w:r>
      <w:r w:rsidRPr="006F0CAD">
        <w:rPr>
          <w:rFonts w:ascii="Times New Roman" w:hAnsi="Times New Roman"/>
          <w:sz w:val="28"/>
          <w:szCs w:val="26"/>
          <w:lang w:val="be-BY"/>
        </w:rPr>
        <w:t xml:space="preserve"> людзей аказала адмоўны ўплыў на м</w:t>
      </w:r>
      <w:r w:rsidRPr="006F0CAD">
        <w:rPr>
          <w:rFonts w:ascii="Times New Roman" w:hAnsi="Times New Roman"/>
          <w:sz w:val="28"/>
          <w:szCs w:val="26"/>
        </w:rPr>
        <w:t>i</w:t>
      </w:r>
      <w:r w:rsidRPr="006F0CAD">
        <w:rPr>
          <w:rFonts w:ascii="Times New Roman" w:hAnsi="Times New Roman"/>
          <w:sz w:val="28"/>
          <w:szCs w:val="26"/>
          <w:lang w:val="be-BY"/>
        </w:rPr>
        <w:t>грацыйны прырост насельн</w:t>
      </w:r>
      <w:r w:rsidRPr="006F0CAD">
        <w:rPr>
          <w:rFonts w:ascii="Times New Roman" w:hAnsi="Times New Roman"/>
          <w:sz w:val="28"/>
          <w:szCs w:val="26"/>
        </w:rPr>
        <w:t>i</w:t>
      </w:r>
      <w:r w:rsidRPr="006F0CAD">
        <w:rPr>
          <w:rFonts w:ascii="Times New Roman" w:hAnsi="Times New Roman"/>
          <w:sz w:val="28"/>
          <w:szCs w:val="26"/>
          <w:lang w:val="be-BY"/>
        </w:rPr>
        <w:t>цтва горада. Колькасць людзей, як</w:t>
      </w:r>
      <w:r w:rsidRPr="006F0CAD">
        <w:rPr>
          <w:rFonts w:ascii="Times New Roman" w:hAnsi="Times New Roman"/>
          <w:sz w:val="28"/>
          <w:szCs w:val="26"/>
        </w:rPr>
        <w:t>i</w:t>
      </w:r>
      <w:r w:rsidRPr="006F0CAD">
        <w:rPr>
          <w:rFonts w:ascii="Times New Roman" w:hAnsi="Times New Roman"/>
          <w:sz w:val="28"/>
          <w:szCs w:val="26"/>
          <w:lang w:val="be-BY"/>
        </w:rPr>
        <w:t>я выбыл</w:t>
      </w:r>
      <w:r w:rsidRPr="006F0CAD">
        <w:rPr>
          <w:rFonts w:ascii="Times New Roman" w:hAnsi="Times New Roman"/>
          <w:sz w:val="28"/>
          <w:szCs w:val="26"/>
        </w:rPr>
        <w:t>i</w:t>
      </w:r>
      <w:r w:rsidRPr="006F0CAD">
        <w:rPr>
          <w:rFonts w:ascii="Times New Roman" w:hAnsi="Times New Roman"/>
          <w:sz w:val="28"/>
          <w:szCs w:val="26"/>
          <w:lang w:val="be-BY"/>
        </w:rPr>
        <w:t xml:space="preserve"> </w:t>
      </w:r>
      <w:r w:rsidRPr="007F5546">
        <w:rPr>
          <w:rFonts w:ascii="Times New Roman" w:hAnsi="Times New Roman"/>
          <w:sz w:val="28"/>
          <w:szCs w:val="26"/>
          <w:lang w:val="be-BY"/>
        </w:rPr>
        <w:t>ў</w:t>
      </w:r>
      <w:r w:rsidRPr="006F0CAD">
        <w:rPr>
          <w:rFonts w:ascii="Times New Roman" w:hAnsi="Times New Roman"/>
          <w:sz w:val="28"/>
          <w:szCs w:val="26"/>
          <w:lang w:val="be-BY"/>
        </w:rPr>
        <w:t xml:space="preserve"> </w:t>
      </w:r>
      <w:r w:rsidRPr="006F0CAD">
        <w:rPr>
          <w:rFonts w:ascii="Times New Roman" w:hAnsi="Times New Roman"/>
          <w:sz w:val="28"/>
          <w:szCs w:val="26"/>
        </w:rPr>
        <w:t>i</w:t>
      </w:r>
      <w:r w:rsidRPr="006F0CAD">
        <w:rPr>
          <w:rFonts w:ascii="Times New Roman" w:hAnsi="Times New Roman"/>
          <w:sz w:val="28"/>
          <w:szCs w:val="26"/>
          <w:lang w:val="be-BY"/>
        </w:rPr>
        <w:t>ншыя вобласц</w:t>
      </w:r>
      <w:r w:rsidRPr="006F0CAD">
        <w:rPr>
          <w:rFonts w:ascii="Times New Roman" w:hAnsi="Times New Roman"/>
          <w:sz w:val="28"/>
          <w:szCs w:val="26"/>
        </w:rPr>
        <w:t>i</w:t>
      </w:r>
      <w:r w:rsidRPr="006F0CAD">
        <w:rPr>
          <w:rFonts w:ascii="Times New Roman" w:hAnsi="Times New Roman"/>
          <w:sz w:val="28"/>
          <w:szCs w:val="26"/>
          <w:lang w:val="be-BY"/>
        </w:rPr>
        <w:t xml:space="preserve"> павял</w:t>
      </w:r>
      <w:r w:rsidRPr="006F0CAD">
        <w:rPr>
          <w:rFonts w:ascii="Times New Roman" w:hAnsi="Times New Roman"/>
          <w:sz w:val="28"/>
          <w:szCs w:val="26"/>
        </w:rPr>
        <w:t>i</w:t>
      </w:r>
      <w:r w:rsidRPr="006F0CAD">
        <w:rPr>
          <w:rFonts w:ascii="Times New Roman" w:hAnsi="Times New Roman"/>
          <w:sz w:val="28"/>
          <w:szCs w:val="26"/>
          <w:lang w:val="be-BY"/>
        </w:rPr>
        <w:t>чылася з 373 у 2000 годзе да 481 чалавека летась. Макс</w:t>
      </w:r>
      <w:r w:rsidRPr="006F0CAD">
        <w:rPr>
          <w:rFonts w:ascii="Times New Roman" w:hAnsi="Times New Roman"/>
          <w:sz w:val="28"/>
          <w:szCs w:val="26"/>
        </w:rPr>
        <w:t>i</w:t>
      </w:r>
      <w:r w:rsidRPr="006F0CAD">
        <w:rPr>
          <w:rFonts w:ascii="Times New Roman" w:hAnsi="Times New Roman"/>
          <w:sz w:val="28"/>
          <w:szCs w:val="26"/>
          <w:lang w:val="be-BY"/>
        </w:rPr>
        <w:t>мальнае м</w:t>
      </w:r>
      <w:r w:rsidRPr="006F0CAD">
        <w:rPr>
          <w:rFonts w:ascii="Times New Roman" w:hAnsi="Times New Roman"/>
          <w:sz w:val="28"/>
          <w:szCs w:val="26"/>
        </w:rPr>
        <w:t>i</w:t>
      </w:r>
      <w:r w:rsidRPr="006F0CAD">
        <w:rPr>
          <w:rFonts w:ascii="Times New Roman" w:hAnsi="Times New Roman"/>
          <w:sz w:val="28"/>
          <w:szCs w:val="26"/>
          <w:lang w:val="be-BY"/>
        </w:rPr>
        <w:t>грацыйнае абарачэнне наз</w:t>
      </w:r>
      <w:r w:rsidRPr="006F0CAD">
        <w:rPr>
          <w:rFonts w:ascii="Times New Roman" w:hAnsi="Times New Roman"/>
          <w:sz w:val="28"/>
          <w:szCs w:val="26"/>
        </w:rPr>
        <w:t>i</w:t>
      </w:r>
      <w:r w:rsidRPr="006F0CAD">
        <w:rPr>
          <w:rFonts w:ascii="Times New Roman" w:hAnsi="Times New Roman"/>
          <w:sz w:val="28"/>
          <w:szCs w:val="26"/>
          <w:lang w:val="be-BY"/>
        </w:rPr>
        <w:t>ралася пам</w:t>
      </w:r>
      <w:r w:rsidRPr="006F0CAD">
        <w:rPr>
          <w:rFonts w:ascii="Times New Roman" w:hAnsi="Times New Roman"/>
          <w:sz w:val="28"/>
          <w:szCs w:val="26"/>
        </w:rPr>
        <w:t>i</w:t>
      </w:r>
      <w:r w:rsidRPr="006F0CAD">
        <w:rPr>
          <w:rFonts w:ascii="Times New Roman" w:hAnsi="Times New Roman"/>
          <w:sz w:val="28"/>
          <w:szCs w:val="26"/>
          <w:lang w:val="be-BY"/>
        </w:rPr>
        <w:t xml:space="preserve">ж Полацкам </w:t>
      </w:r>
      <w:r w:rsidRPr="006F0CAD">
        <w:rPr>
          <w:rFonts w:ascii="Times New Roman" w:hAnsi="Times New Roman"/>
          <w:sz w:val="28"/>
          <w:szCs w:val="26"/>
        </w:rPr>
        <w:t>i</w:t>
      </w:r>
      <w:r w:rsidRPr="006F0CAD">
        <w:rPr>
          <w:rFonts w:ascii="Times New Roman" w:hAnsi="Times New Roman"/>
          <w:sz w:val="28"/>
          <w:szCs w:val="26"/>
          <w:lang w:val="be-BY"/>
        </w:rPr>
        <w:t xml:space="preserve"> Менскам. Колькасць чалавек, як</w:t>
      </w:r>
      <w:r w:rsidRPr="006F0CAD">
        <w:rPr>
          <w:rFonts w:ascii="Times New Roman" w:hAnsi="Times New Roman"/>
          <w:sz w:val="28"/>
          <w:szCs w:val="26"/>
        </w:rPr>
        <w:t>i</w:t>
      </w:r>
      <w:r w:rsidRPr="006F0CAD">
        <w:rPr>
          <w:rFonts w:ascii="Times New Roman" w:hAnsi="Times New Roman"/>
          <w:sz w:val="28"/>
          <w:szCs w:val="26"/>
          <w:lang w:val="be-BY"/>
        </w:rPr>
        <w:t>я выбыл</w:t>
      </w:r>
      <w:r w:rsidRPr="006F0CAD">
        <w:rPr>
          <w:rFonts w:ascii="Times New Roman" w:hAnsi="Times New Roman"/>
          <w:sz w:val="28"/>
          <w:szCs w:val="26"/>
        </w:rPr>
        <w:t>i</w:t>
      </w:r>
      <w:r w:rsidRPr="006F0CAD">
        <w:rPr>
          <w:rFonts w:ascii="Times New Roman" w:hAnsi="Times New Roman"/>
          <w:sz w:val="28"/>
          <w:szCs w:val="26"/>
          <w:lang w:val="be-BY"/>
        </w:rPr>
        <w:t xml:space="preserve"> з Полацка, у 2,8 разы перавыс</w:t>
      </w:r>
      <w:r w:rsidRPr="006F0CAD">
        <w:rPr>
          <w:rFonts w:ascii="Times New Roman" w:hAnsi="Times New Roman"/>
          <w:sz w:val="28"/>
          <w:szCs w:val="26"/>
        </w:rPr>
        <w:t>i</w:t>
      </w:r>
      <w:r w:rsidRPr="006F0CAD">
        <w:rPr>
          <w:rFonts w:ascii="Times New Roman" w:hAnsi="Times New Roman"/>
          <w:sz w:val="28"/>
          <w:szCs w:val="26"/>
          <w:lang w:val="be-BY"/>
        </w:rPr>
        <w:t>ла колькасць прыбылых са стал</w:t>
      </w:r>
      <w:r w:rsidRPr="006F0CAD">
        <w:rPr>
          <w:rFonts w:ascii="Times New Roman" w:hAnsi="Times New Roman"/>
          <w:sz w:val="28"/>
          <w:szCs w:val="26"/>
        </w:rPr>
        <w:t>i</w:t>
      </w:r>
      <w:r w:rsidRPr="006F0CAD">
        <w:rPr>
          <w:rFonts w:ascii="Times New Roman" w:hAnsi="Times New Roman"/>
          <w:sz w:val="28"/>
          <w:szCs w:val="26"/>
          <w:lang w:val="be-BY"/>
        </w:rPr>
        <w:t>цы.</w:t>
      </w:r>
    </w:p>
    <w:p w:rsidR="007F232D" w:rsidRPr="006F0CA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lang w:val="be-BY"/>
        </w:rPr>
        <w:t>За студзень-л</w:t>
      </w:r>
      <w:r w:rsidRPr="006F0CAD">
        <w:rPr>
          <w:rFonts w:ascii="Times New Roman" w:hAnsi="Times New Roman"/>
          <w:sz w:val="28"/>
          <w:szCs w:val="26"/>
        </w:rPr>
        <w:t>i</w:t>
      </w:r>
      <w:r w:rsidRPr="006F0CAD">
        <w:rPr>
          <w:rFonts w:ascii="Times New Roman" w:hAnsi="Times New Roman"/>
          <w:sz w:val="28"/>
          <w:szCs w:val="26"/>
          <w:lang w:val="be-BY"/>
        </w:rPr>
        <w:t xml:space="preserve">пень года </w:t>
      </w:r>
      <w:r w:rsidRPr="006F0CAD">
        <w:rPr>
          <w:rFonts w:ascii="Times New Roman" w:hAnsi="Times New Roman"/>
          <w:sz w:val="28"/>
          <w:szCs w:val="26"/>
        </w:rPr>
        <w:t>ў</w:t>
      </w:r>
      <w:r w:rsidRPr="006F0CAD">
        <w:rPr>
          <w:rFonts w:ascii="Times New Roman" w:hAnsi="Times New Roman"/>
          <w:sz w:val="28"/>
          <w:szCs w:val="26"/>
          <w:lang w:val="be-BY"/>
        </w:rPr>
        <w:t xml:space="preserve"> горад прыбыла 1135 чалавек, выбыл</w:t>
      </w:r>
      <w:r w:rsidRPr="006F0CAD">
        <w:rPr>
          <w:rFonts w:ascii="Times New Roman" w:hAnsi="Times New Roman"/>
          <w:sz w:val="28"/>
          <w:szCs w:val="26"/>
        </w:rPr>
        <w:t>i</w:t>
      </w:r>
      <w:r w:rsidRPr="006F0CAD">
        <w:rPr>
          <w:rFonts w:ascii="Times New Roman" w:hAnsi="Times New Roman"/>
          <w:sz w:val="28"/>
          <w:szCs w:val="26"/>
          <w:lang w:val="be-BY"/>
        </w:rPr>
        <w:t xml:space="preserve"> з горада – 1054. У вын</w:t>
      </w:r>
      <w:r w:rsidRPr="006F0CAD">
        <w:rPr>
          <w:rFonts w:ascii="Times New Roman" w:hAnsi="Times New Roman"/>
          <w:sz w:val="28"/>
          <w:szCs w:val="26"/>
        </w:rPr>
        <w:t>i</w:t>
      </w:r>
      <w:r w:rsidRPr="006F0CAD">
        <w:rPr>
          <w:rFonts w:ascii="Times New Roman" w:hAnsi="Times New Roman"/>
          <w:sz w:val="28"/>
          <w:szCs w:val="26"/>
          <w:lang w:val="be-BY"/>
        </w:rPr>
        <w:t>ку м</w:t>
      </w:r>
      <w:r w:rsidRPr="006F0CAD">
        <w:rPr>
          <w:rFonts w:ascii="Times New Roman" w:hAnsi="Times New Roman"/>
          <w:sz w:val="28"/>
          <w:szCs w:val="26"/>
        </w:rPr>
        <w:t>i</w:t>
      </w:r>
      <w:r w:rsidRPr="006F0CAD">
        <w:rPr>
          <w:rFonts w:ascii="Times New Roman" w:hAnsi="Times New Roman"/>
          <w:sz w:val="28"/>
          <w:szCs w:val="26"/>
          <w:lang w:val="be-BY"/>
        </w:rPr>
        <w:t xml:space="preserve">грацыйны прырост склаў 81 чалавек </w:t>
      </w:r>
      <w:r w:rsidRPr="006F0CAD">
        <w:rPr>
          <w:rFonts w:ascii="Times New Roman" w:hAnsi="Times New Roman"/>
          <w:sz w:val="28"/>
          <w:szCs w:val="26"/>
        </w:rPr>
        <w:t>i</w:t>
      </w:r>
      <w:r w:rsidRPr="006F0CAD">
        <w:rPr>
          <w:rFonts w:ascii="Times New Roman" w:hAnsi="Times New Roman"/>
          <w:sz w:val="28"/>
          <w:szCs w:val="26"/>
          <w:lang w:val="be-BY"/>
        </w:rPr>
        <w:t xml:space="preserve"> павял</w:t>
      </w:r>
      <w:r w:rsidRPr="006F0CAD">
        <w:rPr>
          <w:rFonts w:ascii="Times New Roman" w:hAnsi="Times New Roman"/>
          <w:sz w:val="28"/>
          <w:szCs w:val="26"/>
        </w:rPr>
        <w:t>i</w:t>
      </w:r>
      <w:r w:rsidRPr="006F0CAD">
        <w:rPr>
          <w:rFonts w:ascii="Times New Roman" w:hAnsi="Times New Roman"/>
          <w:sz w:val="28"/>
          <w:szCs w:val="26"/>
          <w:lang w:val="be-BY"/>
        </w:rPr>
        <w:t>чыўся ў параўнанн</w:t>
      </w:r>
      <w:r w:rsidRPr="006F0CAD">
        <w:rPr>
          <w:rFonts w:ascii="Times New Roman" w:hAnsi="Times New Roman"/>
          <w:sz w:val="28"/>
          <w:szCs w:val="26"/>
        </w:rPr>
        <w:t>i</w:t>
      </w:r>
      <w:r w:rsidRPr="006F0CAD">
        <w:rPr>
          <w:rFonts w:ascii="Times New Roman" w:hAnsi="Times New Roman"/>
          <w:sz w:val="28"/>
          <w:szCs w:val="26"/>
          <w:lang w:val="be-BY"/>
        </w:rPr>
        <w:t xml:space="preserve"> з аналаг</w:t>
      </w:r>
      <w:r w:rsidRPr="006F0CAD">
        <w:rPr>
          <w:rFonts w:ascii="Times New Roman" w:hAnsi="Times New Roman"/>
          <w:sz w:val="28"/>
          <w:szCs w:val="26"/>
        </w:rPr>
        <w:t>i</w:t>
      </w:r>
      <w:r w:rsidRPr="006F0CAD">
        <w:rPr>
          <w:rFonts w:ascii="Times New Roman" w:hAnsi="Times New Roman"/>
          <w:sz w:val="28"/>
          <w:szCs w:val="26"/>
          <w:lang w:val="be-BY"/>
        </w:rPr>
        <w:t>чным перыядам 2006 года ў 91,8 раз. У кра</w:t>
      </w:r>
      <w:r w:rsidRPr="006F0CAD">
        <w:rPr>
          <w:rFonts w:ascii="Times New Roman" w:hAnsi="Times New Roman"/>
          <w:sz w:val="28"/>
          <w:szCs w:val="26"/>
        </w:rPr>
        <w:t>i</w:t>
      </w:r>
      <w:r w:rsidRPr="006F0CAD">
        <w:rPr>
          <w:rFonts w:ascii="Times New Roman" w:hAnsi="Times New Roman"/>
          <w:sz w:val="28"/>
          <w:szCs w:val="26"/>
          <w:lang w:val="be-BY"/>
        </w:rPr>
        <w:t>ны СНД, Балты</w:t>
      </w:r>
      <w:r w:rsidRPr="006F0CAD">
        <w:rPr>
          <w:rFonts w:ascii="Times New Roman" w:hAnsi="Times New Roman"/>
          <w:sz w:val="28"/>
          <w:szCs w:val="26"/>
        </w:rPr>
        <w:t>i</w:t>
      </w:r>
      <w:r w:rsidRPr="006F0CAD">
        <w:rPr>
          <w:rFonts w:ascii="Times New Roman" w:hAnsi="Times New Roman"/>
          <w:sz w:val="28"/>
          <w:szCs w:val="26"/>
          <w:lang w:val="be-BY"/>
        </w:rPr>
        <w:t xml:space="preserve"> </w:t>
      </w:r>
      <w:r w:rsidRPr="006F0CAD">
        <w:rPr>
          <w:rFonts w:ascii="Times New Roman" w:hAnsi="Times New Roman"/>
          <w:sz w:val="28"/>
          <w:szCs w:val="26"/>
        </w:rPr>
        <w:t>i</w:t>
      </w:r>
      <w:r w:rsidRPr="006F0CAD">
        <w:rPr>
          <w:rFonts w:ascii="Times New Roman" w:hAnsi="Times New Roman"/>
          <w:sz w:val="28"/>
          <w:szCs w:val="26"/>
          <w:lang w:val="be-BY"/>
        </w:rPr>
        <w:t xml:space="preserve"> далёкага замежжа выехал</w:t>
      </w:r>
      <w:r w:rsidRPr="006F0CAD">
        <w:rPr>
          <w:rFonts w:ascii="Times New Roman" w:hAnsi="Times New Roman"/>
          <w:sz w:val="28"/>
          <w:szCs w:val="26"/>
        </w:rPr>
        <w:t>i</w:t>
      </w:r>
      <w:r w:rsidRPr="006F0CAD">
        <w:rPr>
          <w:rFonts w:ascii="Times New Roman" w:hAnsi="Times New Roman"/>
          <w:sz w:val="28"/>
          <w:szCs w:val="26"/>
          <w:lang w:val="be-BY"/>
        </w:rPr>
        <w:t xml:space="preserve"> 68 чалавек, што на 7,9% </w:t>
      </w:r>
      <w:r w:rsidRPr="006F0CAD">
        <w:rPr>
          <w:rFonts w:ascii="Times New Roman" w:hAnsi="Times New Roman"/>
          <w:iCs/>
          <w:sz w:val="28"/>
          <w:szCs w:val="26"/>
          <w:lang w:val="be-BY"/>
        </w:rPr>
        <w:t>больш</w:t>
      </w:r>
      <w:r w:rsidRPr="006F0CAD">
        <w:rPr>
          <w:rFonts w:ascii="Times New Roman" w:hAnsi="Times New Roman"/>
          <w:i/>
          <w:iCs/>
          <w:sz w:val="28"/>
          <w:szCs w:val="26"/>
          <w:lang w:val="be-BY"/>
        </w:rPr>
        <w:t xml:space="preserve"> </w:t>
      </w:r>
      <w:r w:rsidRPr="006F0CAD">
        <w:rPr>
          <w:rFonts w:ascii="Times New Roman" w:hAnsi="Times New Roman"/>
          <w:sz w:val="28"/>
          <w:szCs w:val="26"/>
          <w:lang w:val="be-BY"/>
        </w:rPr>
        <w:t>чым за 7 месяца</w:t>
      </w:r>
      <w:r w:rsidRPr="006F0CAD">
        <w:rPr>
          <w:rFonts w:ascii="Times New Roman" w:hAnsi="Times New Roman"/>
          <w:sz w:val="28"/>
          <w:szCs w:val="26"/>
        </w:rPr>
        <w:t>ў</w:t>
      </w:r>
      <w:r w:rsidRPr="006F0CAD">
        <w:rPr>
          <w:rFonts w:ascii="Times New Roman" w:hAnsi="Times New Roman"/>
          <w:sz w:val="28"/>
          <w:szCs w:val="26"/>
          <w:lang w:val="be-BY"/>
        </w:rPr>
        <w:t xml:space="preserve"> 2006 года. </w:t>
      </w:r>
    </w:p>
    <w:p w:rsidR="007F232D" w:rsidRPr="006F0CA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lang w:val="be-BY"/>
        </w:rPr>
        <w:t xml:space="preserve">      У горадзе пражываюць людз</w:t>
      </w:r>
      <w:r w:rsidRPr="006F0CAD">
        <w:rPr>
          <w:rFonts w:ascii="Times New Roman" w:hAnsi="Times New Roman"/>
          <w:sz w:val="28"/>
          <w:szCs w:val="26"/>
        </w:rPr>
        <w:t>i</w:t>
      </w:r>
      <w:r w:rsidRPr="006F0CAD">
        <w:rPr>
          <w:rFonts w:ascii="Times New Roman" w:hAnsi="Times New Roman"/>
          <w:sz w:val="28"/>
          <w:szCs w:val="26"/>
          <w:lang w:val="be-BY"/>
        </w:rPr>
        <w:t xml:space="preserve"> розных нацыянальнасцей</w:t>
      </w:r>
      <w:r w:rsidRPr="006F0CAD">
        <w:rPr>
          <w:rFonts w:ascii="Times New Roman" w:hAnsi="Times New Roman"/>
          <w:sz w:val="28"/>
          <w:szCs w:val="26"/>
        </w:rPr>
        <w:t>.</w:t>
      </w:r>
      <w:r w:rsidRPr="006F0CAD">
        <w:rPr>
          <w:rFonts w:ascii="Times New Roman" w:hAnsi="Times New Roman"/>
          <w:sz w:val="28"/>
          <w:szCs w:val="26"/>
          <w:lang w:val="be-BY"/>
        </w:rPr>
        <w:t xml:space="preserve"> Беларусы складаюць – 74 % усяго насельн</w:t>
      </w:r>
      <w:r w:rsidRPr="006F0CAD">
        <w:rPr>
          <w:rFonts w:ascii="Times New Roman" w:hAnsi="Times New Roman"/>
          <w:sz w:val="28"/>
          <w:szCs w:val="26"/>
        </w:rPr>
        <w:t>i</w:t>
      </w:r>
      <w:r w:rsidRPr="006F0CAD">
        <w:rPr>
          <w:rFonts w:ascii="Times New Roman" w:hAnsi="Times New Roman"/>
          <w:sz w:val="28"/>
          <w:szCs w:val="26"/>
          <w:lang w:val="be-BY"/>
        </w:rPr>
        <w:t>цтва горада. Руск</w:t>
      </w:r>
      <w:r w:rsidRPr="006F0CAD">
        <w:rPr>
          <w:rFonts w:ascii="Times New Roman" w:hAnsi="Times New Roman"/>
          <w:sz w:val="28"/>
          <w:szCs w:val="26"/>
        </w:rPr>
        <w:t>i</w:t>
      </w:r>
      <w:r w:rsidRPr="006F0CAD">
        <w:rPr>
          <w:rFonts w:ascii="Times New Roman" w:hAnsi="Times New Roman"/>
          <w:sz w:val="28"/>
          <w:szCs w:val="26"/>
          <w:lang w:val="be-BY"/>
        </w:rPr>
        <w:t>я – 20 %, укра</w:t>
      </w:r>
      <w:r w:rsidRPr="006F0CAD">
        <w:rPr>
          <w:rFonts w:ascii="Times New Roman" w:hAnsi="Times New Roman"/>
          <w:sz w:val="28"/>
          <w:szCs w:val="26"/>
        </w:rPr>
        <w:t>i</w:t>
      </w:r>
      <w:r w:rsidRPr="006F0CAD">
        <w:rPr>
          <w:rFonts w:ascii="Times New Roman" w:hAnsi="Times New Roman"/>
          <w:sz w:val="28"/>
          <w:szCs w:val="26"/>
          <w:lang w:val="be-BY"/>
        </w:rPr>
        <w:t>нцы – 3%, у горадзе пражываюць таксама паляк</w:t>
      </w:r>
      <w:r w:rsidRPr="006F0CAD">
        <w:rPr>
          <w:rFonts w:ascii="Times New Roman" w:hAnsi="Times New Roman"/>
          <w:sz w:val="28"/>
          <w:szCs w:val="26"/>
        </w:rPr>
        <w:t>i</w:t>
      </w:r>
      <w:r w:rsidRPr="006F0CAD">
        <w:rPr>
          <w:rFonts w:ascii="Times New Roman" w:hAnsi="Times New Roman"/>
          <w:sz w:val="28"/>
          <w:szCs w:val="26"/>
          <w:lang w:val="be-BY"/>
        </w:rPr>
        <w:t>, яўрэ</w:t>
      </w:r>
      <w:r w:rsidRPr="006F0CAD">
        <w:rPr>
          <w:rFonts w:ascii="Times New Roman" w:hAnsi="Times New Roman"/>
          <w:sz w:val="28"/>
          <w:szCs w:val="26"/>
        </w:rPr>
        <w:t>i</w:t>
      </w:r>
      <w:r w:rsidRPr="006F0CAD">
        <w:rPr>
          <w:rFonts w:ascii="Times New Roman" w:hAnsi="Times New Roman"/>
          <w:sz w:val="28"/>
          <w:szCs w:val="26"/>
          <w:lang w:val="be-BY"/>
        </w:rPr>
        <w:t>, татары, цыгане, л</w:t>
      </w:r>
      <w:r w:rsidRPr="006F0CAD">
        <w:rPr>
          <w:rFonts w:ascii="Times New Roman" w:hAnsi="Times New Roman"/>
          <w:sz w:val="28"/>
          <w:szCs w:val="26"/>
        </w:rPr>
        <w:t>i</w:t>
      </w:r>
      <w:r w:rsidRPr="006F0CAD">
        <w:rPr>
          <w:rFonts w:ascii="Times New Roman" w:hAnsi="Times New Roman"/>
          <w:sz w:val="28"/>
          <w:szCs w:val="26"/>
          <w:lang w:val="be-BY"/>
        </w:rPr>
        <w:t xml:space="preserve">тоўцы </w:t>
      </w:r>
      <w:r w:rsidRPr="006F0CAD">
        <w:rPr>
          <w:rFonts w:ascii="Times New Roman" w:hAnsi="Times New Roman"/>
          <w:sz w:val="28"/>
          <w:szCs w:val="26"/>
        </w:rPr>
        <w:t>i</w:t>
      </w:r>
      <w:r w:rsidRPr="006F0CAD">
        <w:rPr>
          <w:rFonts w:ascii="Times New Roman" w:hAnsi="Times New Roman"/>
          <w:sz w:val="28"/>
          <w:szCs w:val="26"/>
          <w:lang w:val="be-BY"/>
        </w:rPr>
        <w:t xml:space="preserve"> прадстаўн</w:t>
      </w:r>
      <w:r w:rsidRPr="006F0CAD">
        <w:rPr>
          <w:rFonts w:ascii="Times New Roman" w:hAnsi="Times New Roman"/>
          <w:sz w:val="28"/>
          <w:szCs w:val="26"/>
        </w:rPr>
        <w:t>i</w:t>
      </w:r>
      <w:r w:rsidRPr="006F0CAD">
        <w:rPr>
          <w:rFonts w:ascii="Times New Roman" w:hAnsi="Times New Roman"/>
          <w:sz w:val="28"/>
          <w:szCs w:val="26"/>
          <w:lang w:val="be-BY"/>
        </w:rPr>
        <w:t>к</w:t>
      </w:r>
      <w:r w:rsidRPr="006F0CAD">
        <w:rPr>
          <w:rFonts w:ascii="Times New Roman" w:hAnsi="Times New Roman"/>
          <w:sz w:val="28"/>
          <w:szCs w:val="26"/>
        </w:rPr>
        <w:t>i</w:t>
      </w:r>
      <w:r w:rsidRPr="006F0CAD">
        <w:rPr>
          <w:rFonts w:ascii="Times New Roman" w:hAnsi="Times New Roman"/>
          <w:sz w:val="28"/>
          <w:szCs w:val="26"/>
          <w:lang w:val="be-BY"/>
        </w:rPr>
        <w:t xml:space="preserve"> </w:t>
      </w:r>
      <w:r w:rsidRPr="006F0CAD">
        <w:rPr>
          <w:rFonts w:ascii="Times New Roman" w:hAnsi="Times New Roman"/>
          <w:sz w:val="28"/>
          <w:szCs w:val="26"/>
        </w:rPr>
        <w:t>i</w:t>
      </w:r>
      <w:r w:rsidRPr="006F0CAD">
        <w:rPr>
          <w:rFonts w:ascii="Times New Roman" w:hAnsi="Times New Roman"/>
          <w:sz w:val="28"/>
          <w:szCs w:val="26"/>
          <w:lang w:val="be-BY"/>
        </w:rPr>
        <w:t xml:space="preserve">ншых нацыянальнасцей. </w:t>
      </w:r>
    </w:p>
    <w:p w:rsidR="007F232D" w:rsidRDefault="007F232D" w:rsidP="007F232D">
      <w:pPr>
        <w:spacing w:after="0"/>
        <w:ind w:firstLine="709"/>
        <w:jc w:val="both"/>
        <w:rPr>
          <w:rFonts w:ascii="Times New Roman" w:hAnsi="Times New Roman"/>
          <w:sz w:val="28"/>
          <w:szCs w:val="26"/>
          <w:lang w:val="be-BY"/>
        </w:rPr>
      </w:pPr>
    </w:p>
    <w:p w:rsidR="007F232D" w:rsidRPr="00EF2CAF" w:rsidRDefault="00EF2CAF" w:rsidP="007F232D">
      <w:pPr>
        <w:spacing w:after="0"/>
        <w:ind w:firstLine="709"/>
        <w:jc w:val="both"/>
        <w:rPr>
          <w:rFonts w:ascii="Times New Roman" w:hAnsi="Times New Roman"/>
          <w:b/>
          <w:color w:val="339933"/>
          <w:sz w:val="28"/>
          <w:szCs w:val="26"/>
        </w:rPr>
      </w:pPr>
      <w:r w:rsidRPr="00EF2CAF">
        <w:rPr>
          <w:rFonts w:ascii="Times New Roman" w:hAnsi="Times New Roman"/>
          <w:b/>
          <w:color w:val="339933"/>
          <w:sz w:val="28"/>
          <w:szCs w:val="26"/>
        </w:rPr>
        <w:t>Дэмаграф</w:t>
      </w:r>
      <w:proofErr w:type="gramStart"/>
      <w:r w:rsidRPr="00EF2CAF">
        <w:rPr>
          <w:rFonts w:ascii="Times New Roman" w:hAnsi="Times New Roman"/>
          <w:b/>
          <w:color w:val="339933"/>
          <w:sz w:val="28"/>
          <w:szCs w:val="26"/>
        </w:rPr>
        <w:t>i</w:t>
      </w:r>
      <w:proofErr w:type="gramEnd"/>
      <w:r w:rsidRPr="00EF2CAF">
        <w:rPr>
          <w:rFonts w:ascii="Times New Roman" w:hAnsi="Times New Roman"/>
          <w:b/>
          <w:color w:val="339933"/>
          <w:sz w:val="28"/>
          <w:szCs w:val="26"/>
        </w:rPr>
        <w:t xml:space="preserve">чная сiтуацыя у </w:t>
      </w:r>
      <w:r>
        <w:rPr>
          <w:rFonts w:ascii="Times New Roman" w:hAnsi="Times New Roman"/>
          <w:b/>
          <w:color w:val="339933"/>
          <w:sz w:val="28"/>
          <w:szCs w:val="26"/>
        </w:rPr>
        <w:t>П</w:t>
      </w:r>
      <w:r w:rsidRPr="00EF2CAF">
        <w:rPr>
          <w:rFonts w:ascii="Times New Roman" w:hAnsi="Times New Roman"/>
          <w:b/>
          <w:color w:val="339933"/>
          <w:sz w:val="28"/>
          <w:szCs w:val="26"/>
        </w:rPr>
        <w:t xml:space="preserve">олацку </w:t>
      </w:r>
    </w:p>
    <w:p w:rsidR="007F232D" w:rsidRDefault="007F232D" w:rsidP="007F232D">
      <w:pPr>
        <w:spacing w:after="0"/>
        <w:jc w:val="both"/>
        <w:rPr>
          <w:rFonts w:ascii="Times New Roman" w:hAnsi="Times New Roman"/>
          <w:sz w:val="28"/>
          <w:szCs w:val="26"/>
          <w:u w:val="single"/>
          <w:lang w:val="be-BY"/>
        </w:rPr>
      </w:pPr>
      <w:r>
        <w:rPr>
          <w:rFonts w:ascii="Times New Roman" w:hAnsi="Times New Roman"/>
          <w:sz w:val="28"/>
          <w:szCs w:val="26"/>
          <w:u w:val="single"/>
        </w:rPr>
        <w:t>Год</w:t>
      </w:r>
      <w:r>
        <w:rPr>
          <w:rFonts w:ascii="Times New Roman" w:hAnsi="Times New Roman"/>
          <w:sz w:val="28"/>
          <w:szCs w:val="26"/>
          <w:u w:val="single"/>
          <w:lang w:val="be-BY"/>
        </w:rPr>
        <w:tab/>
      </w:r>
      <w:r>
        <w:rPr>
          <w:rFonts w:ascii="Times New Roman" w:hAnsi="Times New Roman"/>
          <w:sz w:val="28"/>
          <w:szCs w:val="26"/>
          <w:u w:val="single"/>
          <w:lang w:val="be-BY"/>
        </w:rPr>
        <w:tab/>
      </w:r>
      <w:r w:rsidRPr="006F0CAD">
        <w:rPr>
          <w:rFonts w:ascii="Times New Roman" w:hAnsi="Times New Roman"/>
          <w:sz w:val="28"/>
          <w:szCs w:val="26"/>
          <w:u w:val="single"/>
        </w:rPr>
        <w:t>1970</w:t>
      </w:r>
      <w:r>
        <w:rPr>
          <w:rFonts w:ascii="Times New Roman" w:hAnsi="Times New Roman"/>
          <w:sz w:val="28"/>
          <w:szCs w:val="26"/>
          <w:u w:val="single"/>
          <w:lang w:val="be-BY"/>
        </w:rPr>
        <w:tab/>
      </w:r>
      <w:r>
        <w:rPr>
          <w:rFonts w:ascii="Times New Roman" w:hAnsi="Times New Roman"/>
          <w:sz w:val="28"/>
          <w:szCs w:val="26"/>
          <w:u w:val="single"/>
          <w:lang w:val="be-BY"/>
        </w:rPr>
        <w:tab/>
      </w:r>
      <w:r w:rsidRPr="006F0CAD">
        <w:rPr>
          <w:rFonts w:ascii="Times New Roman" w:hAnsi="Times New Roman"/>
          <w:sz w:val="28"/>
          <w:szCs w:val="26"/>
          <w:u w:val="single"/>
        </w:rPr>
        <w:t>1979</w:t>
      </w:r>
      <w:r>
        <w:rPr>
          <w:rFonts w:ascii="Times New Roman" w:hAnsi="Times New Roman"/>
          <w:sz w:val="28"/>
          <w:szCs w:val="26"/>
          <w:u w:val="single"/>
          <w:lang w:val="be-BY"/>
        </w:rPr>
        <w:tab/>
      </w:r>
      <w:r>
        <w:rPr>
          <w:rFonts w:ascii="Times New Roman" w:hAnsi="Times New Roman"/>
          <w:sz w:val="28"/>
          <w:szCs w:val="26"/>
          <w:u w:val="single"/>
          <w:lang w:val="be-BY"/>
        </w:rPr>
        <w:tab/>
      </w:r>
      <w:r w:rsidRPr="006F0CAD">
        <w:rPr>
          <w:rFonts w:ascii="Times New Roman" w:hAnsi="Times New Roman"/>
          <w:sz w:val="28"/>
          <w:szCs w:val="26"/>
          <w:u w:val="single"/>
        </w:rPr>
        <w:t>1989</w:t>
      </w:r>
      <w:r>
        <w:rPr>
          <w:rFonts w:ascii="Times New Roman" w:hAnsi="Times New Roman"/>
          <w:sz w:val="28"/>
          <w:szCs w:val="26"/>
          <w:u w:val="single"/>
          <w:lang w:val="be-BY"/>
        </w:rPr>
        <w:tab/>
      </w:r>
      <w:r>
        <w:rPr>
          <w:rFonts w:ascii="Times New Roman" w:hAnsi="Times New Roman"/>
          <w:sz w:val="28"/>
          <w:szCs w:val="26"/>
          <w:u w:val="single"/>
          <w:lang w:val="be-BY"/>
        </w:rPr>
        <w:tab/>
      </w:r>
      <w:r>
        <w:rPr>
          <w:rFonts w:ascii="Times New Roman" w:hAnsi="Times New Roman"/>
          <w:sz w:val="28"/>
          <w:szCs w:val="26"/>
          <w:u w:val="single"/>
        </w:rPr>
        <w:t>1999</w:t>
      </w:r>
      <w:r>
        <w:rPr>
          <w:rFonts w:ascii="Times New Roman" w:hAnsi="Times New Roman"/>
          <w:sz w:val="28"/>
          <w:szCs w:val="26"/>
          <w:u w:val="single"/>
          <w:lang w:val="be-BY"/>
        </w:rPr>
        <w:tab/>
      </w:r>
      <w:r>
        <w:rPr>
          <w:rFonts w:ascii="Times New Roman" w:hAnsi="Times New Roman"/>
          <w:sz w:val="28"/>
          <w:szCs w:val="26"/>
          <w:u w:val="single"/>
          <w:lang w:val="be-BY"/>
        </w:rPr>
        <w:tab/>
      </w:r>
      <w:r w:rsidRPr="006F0CAD">
        <w:rPr>
          <w:rFonts w:ascii="Times New Roman" w:hAnsi="Times New Roman"/>
          <w:sz w:val="28"/>
          <w:szCs w:val="26"/>
          <w:u w:val="single"/>
        </w:rPr>
        <w:t>2004</w:t>
      </w:r>
      <w:r>
        <w:rPr>
          <w:rFonts w:ascii="Times New Roman" w:hAnsi="Times New Roman"/>
          <w:sz w:val="28"/>
          <w:szCs w:val="26"/>
          <w:u w:val="single"/>
          <w:lang w:val="be-BY"/>
        </w:rPr>
        <w:tab/>
      </w:r>
      <w:r>
        <w:rPr>
          <w:rFonts w:ascii="Times New Roman" w:hAnsi="Times New Roman"/>
          <w:sz w:val="28"/>
          <w:szCs w:val="26"/>
          <w:u w:val="single"/>
          <w:lang w:val="be-BY"/>
        </w:rPr>
        <w:tab/>
      </w:r>
      <w:r w:rsidRPr="006F0CAD">
        <w:rPr>
          <w:rFonts w:ascii="Times New Roman" w:hAnsi="Times New Roman"/>
          <w:sz w:val="28"/>
          <w:szCs w:val="26"/>
          <w:u w:val="single"/>
        </w:rPr>
        <w:t>2007</w:t>
      </w:r>
    </w:p>
    <w:p w:rsidR="007F232D" w:rsidRDefault="007F232D" w:rsidP="007F232D">
      <w:pPr>
        <w:spacing w:after="0"/>
        <w:jc w:val="both"/>
        <w:rPr>
          <w:rFonts w:ascii="Times New Roman" w:hAnsi="Times New Roman"/>
          <w:sz w:val="28"/>
          <w:szCs w:val="26"/>
          <w:lang w:val="be-BY"/>
        </w:rPr>
      </w:pPr>
      <w:r w:rsidRPr="006F0CAD">
        <w:rPr>
          <w:rFonts w:ascii="Times New Roman" w:hAnsi="Times New Roman"/>
          <w:sz w:val="28"/>
          <w:szCs w:val="26"/>
        </w:rPr>
        <w:t>Тысяч</w:t>
      </w:r>
      <w:r>
        <w:rPr>
          <w:rFonts w:ascii="Times New Roman" w:hAnsi="Times New Roman"/>
          <w:sz w:val="28"/>
          <w:szCs w:val="26"/>
          <w:lang w:val="be-BY"/>
        </w:rPr>
        <w:tab/>
      </w:r>
      <w:r w:rsidRPr="006F0CAD">
        <w:rPr>
          <w:rFonts w:ascii="Times New Roman" w:hAnsi="Times New Roman"/>
          <w:sz w:val="28"/>
          <w:szCs w:val="26"/>
        </w:rPr>
        <w:t>66,8</w:t>
      </w:r>
      <w:r>
        <w:rPr>
          <w:rFonts w:ascii="Times New Roman" w:hAnsi="Times New Roman"/>
          <w:sz w:val="28"/>
          <w:szCs w:val="26"/>
          <w:lang w:val="be-BY"/>
        </w:rPr>
        <w:tab/>
      </w:r>
      <w:r>
        <w:rPr>
          <w:rFonts w:ascii="Times New Roman" w:hAnsi="Times New Roman"/>
          <w:sz w:val="28"/>
          <w:szCs w:val="26"/>
          <w:lang w:val="be-BY"/>
        </w:rPr>
        <w:tab/>
      </w:r>
      <w:r w:rsidRPr="006F0CAD">
        <w:rPr>
          <w:rFonts w:ascii="Times New Roman" w:hAnsi="Times New Roman"/>
          <w:sz w:val="28"/>
          <w:szCs w:val="26"/>
        </w:rPr>
        <w:t>72,4</w:t>
      </w:r>
      <w:r>
        <w:rPr>
          <w:rFonts w:ascii="Times New Roman" w:hAnsi="Times New Roman"/>
          <w:sz w:val="28"/>
          <w:szCs w:val="26"/>
          <w:lang w:val="be-BY"/>
        </w:rPr>
        <w:tab/>
      </w:r>
      <w:r>
        <w:rPr>
          <w:rFonts w:ascii="Times New Roman" w:hAnsi="Times New Roman"/>
          <w:sz w:val="28"/>
          <w:szCs w:val="26"/>
          <w:lang w:val="be-BY"/>
        </w:rPr>
        <w:tab/>
      </w:r>
      <w:r w:rsidRPr="006F0CAD">
        <w:rPr>
          <w:rFonts w:ascii="Times New Roman" w:hAnsi="Times New Roman"/>
          <w:sz w:val="28"/>
          <w:szCs w:val="26"/>
        </w:rPr>
        <w:t>76,6</w:t>
      </w:r>
      <w:r>
        <w:rPr>
          <w:rFonts w:ascii="Times New Roman" w:hAnsi="Times New Roman"/>
          <w:sz w:val="28"/>
          <w:szCs w:val="26"/>
          <w:lang w:val="be-BY"/>
        </w:rPr>
        <w:tab/>
      </w:r>
      <w:r>
        <w:rPr>
          <w:rFonts w:ascii="Times New Roman" w:hAnsi="Times New Roman"/>
          <w:sz w:val="28"/>
          <w:szCs w:val="26"/>
          <w:lang w:val="be-BY"/>
        </w:rPr>
        <w:tab/>
      </w:r>
      <w:r w:rsidRPr="006F0CAD">
        <w:rPr>
          <w:rFonts w:ascii="Times New Roman" w:hAnsi="Times New Roman"/>
          <w:sz w:val="28"/>
          <w:szCs w:val="26"/>
        </w:rPr>
        <w:t>82,5</w:t>
      </w:r>
      <w:r>
        <w:rPr>
          <w:rFonts w:ascii="Times New Roman" w:hAnsi="Times New Roman"/>
          <w:sz w:val="28"/>
          <w:szCs w:val="26"/>
          <w:lang w:val="be-BY"/>
        </w:rPr>
        <w:tab/>
      </w:r>
      <w:r>
        <w:rPr>
          <w:rFonts w:ascii="Times New Roman" w:hAnsi="Times New Roman"/>
          <w:sz w:val="28"/>
          <w:szCs w:val="26"/>
          <w:lang w:val="be-BY"/>
        </w:rPr>
        <w:tab/>
      </w:r>
      <w:r w:rsidRPr="006F0CAD">
        <w:rPr>
          <w:rFonts w:ascii="Times New Roman" w:hAnsi="Times New Roman"/>
          <w:sz w:val="28"/>
          <w:szCs w:val="26"/>
        </w:rPr>
        <w:t>83</w:t>
      </w:r>
      <w:r>
        <w:rPr>
          <w:rFonts w:ascii="Times New Roman" w:hAnsi="Times New Roman"/>
          <w:sz w:val="28"/>
          <w:szCs w:val="26"/>
          <w:lang w:val="be-BY"/>
        </w:rPr>
        <w:tab/>
      </w:r>
      <w:r>
        <w:rPr>
          <w:rFonts w:ascii="Times New Roman" w:hAnsi="Times New Roman"/>
          <w:sz w:val="28"/>
          <w:szCs w:val="26"/>
          <w:lang w:val="be-BY"/>
        </w:rPr>
        <w:tab/>
      </w:r>
      <w:r w:rsidRPr="006F0CAD">
        <w:rPr>
          <w:rFonts w:ascii="Times New Roman" w:hAnsi="Times New Roman"/>
          <w:sz w:val="28"/>
          <w:szCs w:val="26"/>
        </w:rPr>
        <w:t xml:space="preserve">82,8 </w:t>
      </w:r>
    </w:p>
    <w:p w:rsidR="007F232D" w:rsidRPr="006F0CAD" w:rsidRDefault="007F232D" w:rsidP="007F232D">
      <w:pPr>
        <w:spacing w:after="0"/>
        <w:jc w:val="both"/>
        <w:rPr>
          <w:rFonts w:ascii="Times New Roman" w:hAnsi="Times New Roman"/>
          <w:sz w:val="28"/>
          <w:szCs w:val="26"/>
          <w:u w:val="single"/>
          <w:lang w:val="be-BY"/>
        </w:rPr>
      </w:pPr>
      <w:r w:rsidRPr="006F0CAD">
        <w:rPr>
          <w:rFonts w:ascii="Times New Roman" w:hAnsi="Times New Roman"/>
          <w:sz w:val="28"/>
          <w:szCs w:val="26"/>
          <w:u w:val="single"/>
        </w:rPr>
        <w:t xml:space="preserve">чалавек </w:t>
      </w:r>
    </w:p>
    <w:p w:rsidR="007F232D" w:rsidRPr="004E6426" w:rsidRDefault="007F232D" w:rsidP="007F232D">
      <w:pPr>
        <w:spacing w:after="0"/>
        <w:ind w:firstLine="709"/>
        <w:jc w:val="both"/>
        <w:rPr>
          <w:rFonts w:ascii="Times New Roman" w:hAnsi="Times New Roman"/>
          <w:sz w:val="26"/>
          <w:szCs w:val="26"/>
          <w:u w:val="single"/>
          <w:lang w:val="be-BY"/>
        </w:rPr>
      </w:pPr>
    </w:p>
    <w:p w:rsidR="007F232D" w:rsidRPr="00DF7A3B" w:rsidRDefault="007F232D" w:rsidP="007F232D">
      <w:pPr>
        <w:spacing w:after="0"/>
        <w:ind w:firstLine="709"/>
        <w:jc w:val="both"/>
        <w:rPr>
          <w:rFonts w:ascii="Times New Roman" w:hAnsi="Times New Roman"/>
          <w:b/>
          <w:i/>
          <w:color w:val="1F497D" w:themeColor="text2"/>
          <w:sz w:val="32"/>
          <w:szCs w:val="26"/>
          <w:u w:val="single"/>
          <w:lang w:val="be-BY"/>
        </w:rPr>
      </w:pPr>
      <w:r w:rsidRPr="00DF7A3B">
        <w:rPr>
          <w:rFonts w:ascii="Times New Roman" w:hAnsi="Times New Roman"/>
          <w:b/>
          <w:i/>
          <w:color w:val="1F497D" w:themeColor="text2"/>
          <w:sz w:val="32"/>
          <w:szCs w:val="26"/>
          <w:u w:val="single"/>
          <w:lang w:val="be-BY"/>
        </w:rPr>
        <w:t xml:space="preserve">3.Гаспадарка </w:t>
      </w:r>
    </w:p>
    <w:p w:rsidR="007F232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rPr>
        <w:t>Да рэвалюцы</w:t>
      </w:r>
      <w:r w:rsidRPr="006F0CAD">
        <w:rPr>
          <w:rFonts w:ascii="Times New Roman" w:hAnsi="Times New Roman"/>
          <w:sz w:val="28"/>
          <w:szCs w:val="26"/>
          <w:lang w:val="be-BY"/>
        </w:rPr>
        <w:t>і 1917</w:t>
      </w:r>
      <w:r w:rsidRPr="006F0CAD">
        <w:rPr>
          <w:rFonts w:ascii="Times New Roman" w:hAnsi="Times New Roman"/>
          <w:sz w:val="28"/>
          <w:szCs w:val="26"/>
        </w:rPr>
        <w:t xml:space="preserve"> года Полацк быў невял</w:t>
      </w:r>
      <w:proofErr w:type="gramStart"/>
      <w:r w:rsidRPr="006F0CAD">
        <w:rPr>
          <w:rFonts w:ascii="Times New Roman" w:hAnsi="Times New Roman"/>
          <w:sz w:val="28"/>
          <w:szCs w:val="26"/>
        </w:rPr>
        <w:t>i</w:t>
      </w:r>
      <w:proofErr w:type="gramEnd"/>
      <w:r w:rsidRPr="006F0CAD">
        <w:rPr>
          <w:rFonts w:ascii="Times New Roman" w:hAnsi="Times New Roman"/>
          <w:sz w:val="28"/>
          <w:szCs w:val="26"/>
        </w:rPr>
        <w:t xml:space="preserve">кiм павятовым горадам. Прамысловасць уяўляла сабою дзесятак </w:t>
      </w:r>
      <w:proofErr w:type="gramStart"/>
      <w:r w:rsidRPr="006F0CAD">
        <w:rPr>
          <w:rFonts w:ascii="Times New Roman" w:hAnsi="Times New Roman"/>
          <w:sz w:val="28"/>
          <w:szCs w:val="26"/>
        </w:rPr>
        <w:t>дробных</w:t>
      </w:r>
      <w:proofErr w:type="gramEnd"/>
      <w:r w:rsidRPr="006F0CAD">
        <w:rPr>
          <w:rFonts w:ascii="Times New Roman" w:hAnsi="Times New Roman"/>
          <w:sz w:val="28"/>
          <w:szCs w:val="26"/>
        </w:rPr>
        <w:t xml:space="preserve"> заводаў i майстэрняў, на якiх было занята ўсяго 98 працоўных. Толькi </w:t>
      </w:r>
      <w:proofErr w:type="gramStart"/>
      <w:r w:rsidRPr="006F0CAD">
        <w:rPr>
          <w:rFonts w:ascii="Times New Roman" w:hAnsi="Times New Roman"/>
          <w:sz w:val="28"/>
          <w:szCs w:val="26"/>
        </w:rPr>
        <w:t>за</w:t>
      </w:r>
      <w:proofErr w:type="gramEnd"/>
      <w:r w:rsidRPr="006F0CAD">
        <w:rPr>
          <w:rFonts w:ascii="Times New Roman" w:hAnsi="Times New Roman"/>
          <w:sz w:val="28"/>
          <w:szCs w:val="26"/>
        </w:rPr>
        <w:t xml:space="preserve"> гады першых даваенных пяцiгодак у горадзе стала развiвацца прамысловасць, якая працуе на мясц</w:t>
      </w:r>
      <w:r w:rsidRPr="006F0CAD">
        <w:rPr>
          <w:rFonts w:ascii="Times New Roman" w:hAnsi="Times New Roman"/>
          <w:sz w:val="28"/>
          <w:szCs w:val="26"/>
        </w:rPr>
        <w:t>о</w:t>
      </w:r>
      <w:r w:rsidRPr="006F0CAD">
        <w:rPr>
          <w:rFonts w:ascii="Times New Roman" w:hAnsi="Times New Roman"/>
          <w:sz w:val="28"/>
          <w:szCs w:val="26"/>
        </w:rPr>
        <w:t>вай сыравiне i абслуговае мясцовыя спажывецкiя патрэбы: хлебазавод, мяс</w:t>
      </w:r>
      <w:r w:rsidRPr="006F0CAD">
        <w:rPr>
          <w:rFonts w:ascii="Times New Roman" w:hAnsi="Times New Roman"/>
          <w:sz w:val="28"/>
          <w:szCs w:val="26"/>
        </w:rPr>
        <w:t>а</w:t>
      </w:r>
      <w:r w:rsidRPr="006F0CAD">
        <w:rPr>
          <w:rFonts w:ascii="Times New Roman" w:hAnsi="Times New Roman"/>
          <w:sz w:val="28"/>
          <w:szCs w:val="26"/>
        </w:rPr>
        <w:t xml:space="preserve">камбiнат, птушкакамбiнат, швейныя i абутковыя прадпрыемствы. </w:t>
      </w:r>
    </w:p>
    <w:p w:rsidR="007F232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lang w:val="be-BY"/>
        </w:rPr>
        <w:t>Вайна прынесла вял</w:t>
      </w:r>
      <w:r w:rsidRPr="006F0CAD">
        <w:rPr>
          <w:rFonts w:ascii="Times New Roman" w:hAnsi="Times New Roman"/>
          <w:sz w:val="28"/>
          <w:szCs w:val="26"/>
        </w:rPr>
        <w:t>i</w:t>
      </w:r>
      <w:r w:rsidRPr="006F0CAD">
        <w:rPr>
          <w:rFonts w:ascii="Times New Roman" w:hAnsi="Times New Roman"/>
          <w:sz w:val="28"/>
          <w:szCs w:val="26"/>
          <w:lang w:val="be-BY"/>
        </w:rPr>
        <w:t>к</w:t>
      </w:r>
      <w:r w:rsidRPr="006F0CAD">
        <w:rPr>
          <w:rFonts w:ascii="Times New Roman" w:hAnsi="Times New Roman"/>
          <w:sz w:val="28"/>
          <w:szCs w:val="26"/>
        </w:rPr>
        <w:t>i</w:t>
      </w:r>
      <w:r w:rsidRPr="006F0CAD">
        <w:rPr>
          <w:rFonts w:ascii="Times New Roman" w:hAnsi="Times New Roman"/>
          <w:sz w:val="28"/>
          <w:szCs w:val="26"/>
          <w:lang w:val="be-BY"/>
        </w:rPr>
        <w:t xml:space="preserve">я пакуты </w:t>
      </w:r>
      <w:r w:rsidRPr="006F0CAD">
        <w:rPr>
          <w:rFonts w:ascii="Times New Roman" w:hAnsi="Times New Roman"/>
          <w:sz w:val="28"/>
          <w:szCs w:val="26"/>
        </w:rPr>
        <w:t>i</w:t>
      </w:r>
      <w:r w:rsidRPr="006F0CAD">
        <w:rPr>
          <w:rFonts w:ascii="Times New Roman" w:hAnsi="Times New Roman"/>
          <w:sz w:val="28"/>
          <w:szCs w:val="26"/>
          <w:lang w:val="be-BY"/>
        </w:rPr>
        <w:t xml:space="preserve"> страты У горадзе не захавалася н</w:t>
      </w:r>
      <w:r w:rsidRPr="006F0CAD">
        <w:rPr>
          <w:rFonts w:ascii="Times New Roman" w:hAnsi="Times New Roman"/>
          <w:sz w:val="28"/>
          <w:szCs w:val="26"/>
        </w:rPr>
        <w:t>i</w:t>
      </w:r>
      <w:r w:rsidRPr="006F0CAD">
        <w:rPr>
          <w:rFonts w:ascii="Times New Roman" w:hAnsi="Times New Roman"/>
          <w:sz w:val="28"/>
          <w:szCs w:val="26"/>
          <w:lang w:val="be-BY"/>
        </w:rPr>
        <w:t xml:space="preserve"> аднаго прамысловага прадпрыемства. Але з першых дзён вызвалення паскораным тэмпам пачалося адна</w:t>
      </w:r>
      <w:r w:rsidRPr="006F0CAD">
        <w:rPr>
          <w:rFonts w:ascii="Times New Roman" w:hAnsi="Times New Roman"/>
          <w:sz w:val="28"/>
          <w:szCs w:val="26"/>
        </w:rPr>
        <w:t>ў</w:t>
      </w:r>
      <w:r w:rsidRPr="006F0CAD">
        <w:rPr>
          <w:rFonts w:ascii="Times New Roman" w:hAnsi="Times New Roman"/>
          <w:sz w:val="28"/>
          <w:szCs w:val="26"/>
          <w:lang w:val="be-BY"/>
        </w:rPr>
        <w:t>ленне народнай гаспадарк</w:t>
      </w:r>
      <w:r w:rsidRPr="006F0CAD">
        <w:rPr>
          <w:rFonts w:ascii="Times New Roman" w:hAnsi="Times New Roman"/>
          <w:sz w:val="28"/>
          <w:szCs w:val="26"/>
        </w:rPr>
        <w:t>i.</w:t>
      </w:r>
      <w:r w:rsidRPr="006F0CAD">
        <w:rPr>
          <w:rFonts w:ascii="Times New Roman" w:hAnsi="Times New Roman"/>
          <w:sz w:val="28"/>
          <w:szCs w:val="26"/>
          <w:lang w:val="be-BY"/>
        </w:rPr>
        <w:t xml:space="preserve"> За </w:t>
      </w:r>
      <w:r w:rsidRPr="006F0CAD">
        <w:rPr>
          <w:rFonts w:ascii="Times New Roman" w:hAnsi="Times New Roman"/>
          <w:bCs/>
          <w:sz w:val="28"/>
          <w:szCs w:val="26"/>
          <w:lang w:val="be-BY"/>
        </w:rPr>
        <w:t xml:space="preserve">1945 </w:t>
      </w:r>
      <w:r w:rsidRPr="006F0CAD">
        <w:rPr>
          <w:rFonts w:ascii="Times New Roman" w:hAnsi="Times New Roman"/>
          <w:sz w:val="28"/>
          <w:szCs w:val="26"/>
          <w:lang w:val="be-BY"/>
        </w:rPr>
        <w:t xml:space="preserve">год было пушчана </w:t>
      </w:r>
      <w:r w:rsidRPr="006F0CAD">
        <w:rPr>
          <w:rFonts w:ascii="Times New Roman" w:hAnsi="Times New Roman"/>
          <w:sz w:val="28"/>
          <w:szCs w:val="26"/>
        </w:rPr>
        <w:t>ў</w:t>
      </w:r>
      <w:r w:rsidRPr="006F0CAD">
        <w:rPr>
          <w:rFonts w:ascii="Times New Roman" w:hAnsi="Times New Roman"/>
          <w:sz w:val="28"/>
          <w:szCs w:val="26"/>
          <w:lang w:val="be-BY"/>
        </w:rPr>
        <w:t xml:space="preserve"> дэеянне 12 прадпрыемства</w:t>
      </w:r>
      <w:r w:rsidRPr="006F0CAD">
        <w:rPr>
          <w:rFonts w:ascii="Times New Roman" w:hAnsi="Times New Roman"/>
          <w:sz w:val="28"/>
          <w:szCs w:val="26"/>
        </w:rPr>
        <w:t>ў,</w:t>
      </w:r>
      <w:r w:rsidRPr="006F0CAD">
        <w:rPr>
          <w:rFonts w:ascii="Times New Roman" w:hAnsi="Times New Roman"/>
          <w:sz w:val="28"/>
          <w:szCs w:val="26"/>
          <w:lang w:val="be-BY"/>
        </w:rPr>
        <w:t xml:space="preserve"> у тым л</w:t>
      </w:r>
      <w:r w:rsidRPr="006F0CAD">
        <w:rPr>
          <w:rFonts w:ascii="Times New Roman" w:hAnsi="Times New Roman"/>
          <w:sz w:val="28"/>
          <w:szCs w:val="26"/>
        </w:rPr>
        <w:t>i</w:t>
      </w:r>
      <w:r w:rsidRPr="006F0CAD">
        <w:rPr>
          <w:rFonts w:ascii="Times New Roman" w:hAnsi="Times New Roman"/>
          <w:sz w:val="28"/>
          <w:szCs w:val="26"/>
          <w:lang w:val="be-BY"/>
        </w:rPr>
        <w:t xml:space="preserve">ку мяса- </w:t>
      </w:r>
      <w:r w:rsidRPr="006F0CAD">
        <w:rPr>
          <w:rFonts w:ascii="Times New Roman" w:hAnsi="Times New Roman"/>
          <w:sz w:val="28"/>
          <w:szCs w:val="26"/>
        </w:rPr>
        <w:t xml:space="preserve">i </w:t>
      </w:r>
      <w:r w:rsidRPr="006F0CAD">
        <w:rPr>
          <w:rFonts w:ascii="Times New Roman" w:hAnsi="Times New Roman"/>
          <w:sz w:val="28"/>
          <w:szCs w:val="26"/>
          <w:lang w:val="be-BY"/>
        </w:rPr>
        <w:t>хлебакамб</w:t>
      </w:r>
      <w:r w:rsidRPr="006F0CAD">
        <w:rPr>
          <w:rFonts w:ascii="Times New Roman" w:hAnsi="Times New Roman"/>
          <w:sz w:val="28"/>
          <w:szCs w:val="26"/>
        </w:rPr>
        <w:t>i</w:t>
      </w:r>
      <w:r w:rsidRPr="006F0CAD">
        <w:rPr>
          <w:rFonts w:ascii="Times New Roman" w:hAnsi="Times New Roman"/>
          <w:sz w:val="28"/>
          <w:szCs w:val="26"/>
          <w:lang w:val="be-BY"/>
        </w:rPr>
        <w:t>наты, л</w:t>
      </w:r>
      <w:r w:rsidRPr="006F0CAD">
        <w:rPr>
          <w:rFonts w:ascii="Times New Roman" w:hAnsi="Times New Roman"/>
          <w:sz w:val="28"/>
          <w:szCs w:val="26"/>
        </w:rPr>
        <w:t>i</w:t>
      </w:r>
      <w:r w:rsidRPr="006F0CAD">
        <w:rPr>
          <w:rFonts w:ascii="Times New Roman" w:hAnsi="Times New Roman"/>
          <w:sz w:val="28"/>
          <w:szCs w:val="26"/>
          <w:lang w:val="be-BY"/>
        </w:rPr>
        <w:t>цейна- механ</w:t>
      </w:r>
      <w:r w:rsidRPr="006F0CAD">
        <w:rPr>
          <w:rFonts w:ascii="Times New Roman" w:hAnsi="Times New Roman"/>
          <w:sz w:val="28"/>
          <w:szCs w:val="26"/>
        </w:rPr>
        <w:t>i</w:t>
      </w:r>
      <w:r w:rsidRPr="006F0CAD">
        <w:rPr>
          <w:rFonts w:ascii="Times New Roman" w:hAnsi="Times New Roman"/>
          <w:sz w:val="28"/>
          <w:szCs w:val="26"/>
          <w:lang w:val="be-BY"/>
        </w:rPr>
        <w:t xml:space="preserve">чны завод. А </w:t>
      </w:r>
      <w:r w:rsidRPr="006F0CAD">
        <w:rPr>
          <w:rFonts w:ascii="Times New Roman" w:hAnsi="Times New Roman"/>
          <w:sz w:val="28"/>
          <w:szCs w:val="26"/>
        </w:rPr>
        <w:t>ў</w:t>
      </w:r>
      <w:r w:rsidRPr="006F0CAD">
        <w:rPr>
          <w:rFonts w:ascii="Times New Roman" w:hAnsi="Times New Roman"/>
          <w:sz w:val="28"/>
          <w:szCs w:val="26"/>
          <w:lang w:val="be-BY"/>
        </w:rPr>
        <w:t xml:space="preserve">жо </w:t>
      </w:r>
      <w:r w:rsidRPr="006F0CAD">
        <w:rPr>
          <w:rFonts w:ascii="Times New Roman" w:hAnsi="Times New Roman"/>
          <w:sz w:val="28"/>
          <w:szCs w:val="26"/>
        </w:rPr>
        <w:t>ў</w:t>
      </w:r>
      <w:r w:rsidRPr="006F0CAD">
        <w:rPr>
          <w:rFonts w:ascii="Times New Roman" w:hAnsi="Times New Roman"/>
          <w:sz w:val="28"/>
          <w:szCs w:val="26"/>
          <w:lang w:val="be-BY"/>
        </w:rPr>
        <w:t xml:space="preserve"> 1949 годзе прамысловасць горада датэрм</w:t>
      </w:r>
      <w:r w:rsidRPr="006F0CAD">
        <w:rPr>
          <w:rFonts w:ascii="Times New Roman" w:hAnsi="Times New Roman"/>
          <w:sz w:val="28"/>
          <w:szCs w:val="26"/>
        </w:rPr>
        <w:t>i</w:t>
      </w:r>
      <w:r w:rsidRPr="006F0CAD">
        <w:rPr>
          <w:rFonts w:ascii="Times New Roman" w:hAnsi="Times New Roman"/>
          <w:sz w:val="28"/>
          <w:szCs w:val="26"/>
          <w:lang w:val="be-BY"/>
        </w:rPr>
        <w:t xml:space="preserve">нова перакрыла даваенны </w:t>
      </w:r>
      <w:r w:rsidRPr="006F0CAD">
        <w:rPr>
          <w:rFonts w:ascii="Times New Roman" w:hAnsi="Times New Roman"/>
          <w:sz w:val="28"/>
          <w:szCs w:val="26"/>
        </w:rPr>
        <w:t>ў</w:t>
      </w:r>
      <w:r w:rsidRPr="006F0CAD">
        <w:rPr>
          <w:rFonts w:ascii="Times New Roman" w:hAnsi="Times New Roman"/>
          <w:sz w:val="28"/>
          <w:szCs w:val="26"/>
          <w:lang w:val="be-BY"/>
        </w:rPr>
        <w:t xml:space="preserve">зровень выпуску </w:t>
      </w:r>
      <w:r w:rsidRPr="006F0CAD">
        <w:rPr>
          <w:rFonts w:ascii="Times New Roman" w:hAnsi="Times New Roman"/>
          <w:sz w:val="28"/>
          <w:szCs w:val="26"/>
          <w:lang w:val="be-BY"/>
        </w:rPr>
        <w:lastRenderedPageBreak/>
        <w:t>прадукцы</w:t>
      </w:r>
      <w:r w:rsidRPr="006F0CAD">
        <w:rPr>
          <w:rFonts w:ascii="Times New Roman" w:hAnsi="Times New Roman"/>
          <w:sz w:val="28"/>
          <w:szCs w:val="26"/>
        </w:rPr>
        <w:t>i.</w:t>
      </w:r>
      <w:r w:rsidRPr="006F0CAD">
        <w:rPr>
          <w:rFonts w:ascii="Times New Roman" w:hAnsi="Times New Roman"/>
          <w:sz w:val="28"/>
          <w:szCs w:val="26"/>
          <w:lang w:val="be-BY"/>
        </w:rPr>
        <w:t xml:space="preserve"> Найбуйнейшай будоўляй стаў завод “Шкловалакно”. Сёння народнагаспадарчы комплекс горада прадстаўлены 17 прадпрыемствам</w:t>
      </w:r>
      <w:r w:rsidRPr="006F0CAD">
        <w:rPr>
          <w:rFonts w:ascii="Times New Roman" w:hAnsi="Times New Roman"/>
          <w:sz w:val="28"/>
          <w:szCs w:val="26"/>
        </w:rPr>
        <w:t>i</w:t>
      </w:r>
      <w:r w:rsidRPr="006F0CAD">
        <w:rPr>
          <w:rFonts w:ascii="Times New Roman" w:hAnsi="Times New Roman"/>
          <w:sz w:val="28"/>
          <w:szCs w:val="26"/>
          <w:lang w:val="be-BY"/>
        </w:rPr>
        <w:t>, будаўн</w:t>
      </w:r>
      <w:r w:rsidRPr="006F0CAD">
        <w:rPr>
          <w:rFonts w:ascii="Times New Roman" w:hAnsi="Times New Roman"/>
          <w:sz w:val="28"/>
          <w:szCs w:val="26"/>
        </w:rPr>
        <w:t>i</w:t>
      </w:r>
      <w:r w:rsidRPr="006F0CAD">
        <w:rPr>
          <w:rFonts w:ascii="Times New Roman" w:hAnsi="Times New Roman"/>
          <w:sz w:val="28"/>
          <w:szCs w:val="26"/>
          <w:lang w:val="be-BY"/>
        </w:rPr>
        <w:t>чым</w:t>
      </w:r>
      <w:r w:rsidRPr="006F0CAD">
        <w:rPr>
          <w:rFonts w:ascii="Times New Roman" w:hAnsi="Times New Roman"/>
          <w:sz w:val="28"/>
          <w:szCs w:val="26"/>
        </w:rPr>
        <w:t>i</w:t>
      </w:r>
      <w:r w:rsidRPr="006F0CAD">
        <w:rPr>
          <w:rFonts w:ascii="Times New Roman" w:hAnsi="Times New Roman"/>
          <w:sz w:val="28"/>
          <w:szCs w:val="26"/>
          <w:lang w:val="be-BY"/>
        </w:rPr>
        <w:t xml:space="preserve"> арган</w:t>
      </w:r>
      <w:r w:rsidRPr="006F0CAD">
        <w:rPr>
          <w:rFonts w:ascii="Times New Roman" w:hAnsi="Times New Roman"/>
          <w:sz w:val="28"/>
          <w:szCs w:val="26"/>
        </w:rPr>
        <w:t>i</w:t>
      </w:r>
      <w:r w:rsidRPr="006F0CAD">
        <w:rPr>
          <w:rFonts w:ascii="Times New Roman" w:hAnsi="Times New Roman"/>
          <w:sz w:val="28"/>
          <w:szCs w:val="26"/>
          <w:lang w:val="be-BY"/>
        </w:rPr>
        <w:t>зацыям</w:t>
      </w:r>
      <w:r w:rsidRPr="006F0CAD">
        <w:rPr>
          <w:rFonts w:ascii="Times New Roman" w:hAnsi="Times New Roman"/>
          <w:sz w:val="28"/>
          <w:szCs w:val="26"/>
        </w:rPr>
        <w:t>i</w:t>
      </w:r>
      <w:r w:rsidRPr="006F0CAD">
        <w:rPr>
          <w:rFonts w:ascii="Times New Roman" w:hAnsi="Times New Roman"/>
          <w:sz w:val="28"/>
          <w:szCs w:val="26"/>
          <w:lang w:val="be-BY"/>
        </w:rPr>
        <w:t>, 148 прадпрыемствам</w:t>
      </w:r>
      <w:r w:rsidRPr="006F0CAD">
        <w:rPr>
          <w:rFonts w:ascii="Times New Roman" w:hAnsi="Times New Roman"/>
          <w:sz w:val="28"/>
          <w:szCs w:val="26"/>
        </w:rPr>
        <w:t>i</w:t>
      </w:r>
      <w:r w:rsidRPr="006F0CAD">
        <w:rPr>
          <w:rFonts w:ascii="Times New Roman" w:hAnsi="Times New Roman"/>
          <w:sz w:val="28"/>
          <w:szCs w:val="26"/>
          <w:lang w:val="be-BY"/>
        </w:rPr>
        <w:t xml:space="preserve"> гандлю </w:t>
      </w:r>
      <w:r w:rsidRPr="006F0CAD">
        <w:rPr>
          <w:rFonts w:ascii="Times New Roman" w:hAnsi="Times New Roman"/>
          <w:sz w:val="28"/>
          <w:szCs w:val="26"/>
        </w:rPr>
        <w:t>i</w:t>
      </w:r>
      <w:r w:rsidRPr="006F0CAD">
        <w:rPr>
          <w:rFonts w:ascii="Times New Roman" w:hAnsi="Times New Roman"/>
          <w:sz w:val="28"/>
          <w:szCs w:val="26"/>
          <w:lang w:val="be-BY"/>
        </w:rPr>
        <w:t xml:space="preserve"> сэрв</w:t>
      </w:r>
      <w:r w:rsidRPr="006F0CAD">
        <w:rPr>
          <w:rFonts w:ascii="Times New Roman" w:hAnsi="Times New Roman"/>
          <w:sz w:val="28"/>
          <w:szCs w:val="26"/>
        </w:rPr>
        <w:t>i</w:t>
      </w:r>
      <w:r w:rsidRPr="006F0CAD">
        <w:rPr>
          <w:rFonts w:ascii="Times New Roman" w:hAnsi="Times New Roman"/>
          <w:sz w:val="28"/>
          <w:szCs w:val="26"/>
          <w:lang w:val="be-BY"/>
        </w:rPr>
        <w:t>су i установам</w:t>
      </w:r>
      <w:r w:rsidRPr="006F0CAD">
        <w:rPr>
          <w:rFonts w:ascii="Times New Roman" w:hAnsi="Times New Roman"/>
          <w:sz w:val="28"/>
          <w:szCs w:val="26"/>
        </w:rPr>
        <w:t>i</w:t>
      </w:r>
      <w:r w:rsidRPr="006F0CAD">
        <w:rPr>
          <w:rFonts w:ascii="Times New Roman" w:hAnsi="Times New Roman"/>
          <w:sz w:val="28"/>
          <w:szCs w:val="26"/>
          <w:lang w:val="be-BY"/>
        </w:rPr>
        <w:t xml:space="preserve"> сацыяльна-культурнай сферы. </w:t>
      </w:r>
    </w:p>
    <w:p w:rsidR="007F232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lang w:val="be-BY"/>
        </w:rPr>
        <w:t>Аснову прамысловага разв</w:t>
      </w:r>
      <w:r w:rsidRPr="006F0CAD">
        <w:rPr>
          <w:rFonts w:ascii="Times New Roman" w:hAnsi="Times New Roman"/>
          <w:sz w:val="28"/>
          <w:szCs w:val="26"/>
        </w:rPr>
        <w:t>i</w:t>
      </w:r>
      <w:r w:rsidRPr="006F0CAD">
        <w:rPr>
          <w:rFonts w:ascii="Times New Roman" w:hAnsi="Times New Roman"/>
          <w:sz w:val="28"/>
          <w:szCs w:val="26"/>
          <w:lang w:val="be-BY"/>
        </w:rPr>
        <w:t>цця складае х</w:t>
      </w:r>
      <w:r w:rsidRPr="006F0CAD">
        <w:rPr>
          <w:rFonts w:ascii="Times New Roman" w:hAnsi="Times New Roman"/>
          <w:sz w:val="28"/>
          <w:szCs w:val="26"/>
        </w:rPr>
        <w:t>i</w:t>
      </w:r>
      <w:r w:rsidRPr="006F0CAD">
        <w:rPr>
          <w:rFonts w:ascii="Times New Roman" w:hAnsi="Times New Roman"/>
          <w:sz w:val="28"/>
          <w:szCs w:val="26"/>
          <w:lang w:val="be-BY"/>
        </w:rPr>
        <w:t>м</w:t>
      </w:r>
      <w:r w:rsidRPr="006F0CAD">
        <w:rPr>
          <w:rFonts w:ascii="Times New Roman" w:hAnsi="Times New Roman"/>
          <w:sz w:val="28"/>
          <w:szCs w:val="26"/>
        </w:rPr>
        <w:t>i</w:t>
      </w:r>
      <w:r w:rsidRPr="006F0CAD">
        <w:rPr>
          <w:rFonts w:ascii="Times New Roman" w:hAnsi="Times New Roman"/>
          <w:sz w:val="28"/>
          <w:szCs w:val="26"/>
          <w:lang w:val="be-BY"/>
        </w:rPr>
        <w:t xml:space="preserve">чная </w:t>
      </w:r>
      <w:r w:rsidRPr="006F0CAD">
        <w:rPr>
          <w:rFonts w:ascii="Times New Roman" w:hAnsi="Times New Roman"/>
          <w:sz w:val="28"/>
          <w:szCs w:val="26"/>
        </w:rPr>
        <w:t>i</w:t>
      </w:r>
      <w:r w:rsidRPr="006F0CAD">
        <w:rPr>
          <w:rFonts w:ascii="Times New Roman" w:hAnsi="Times New Roman"/>
          <w:sz w:val="28"/>
          <w:szCs w:val="26"/>
          <w:lang w:val="be-BY"/>
        </w:rPr>
        <w:t xml:space="preserve"> нафтах</w:t>
      </w:r>
      <w:r w:rsidRPr="006F0CAD">
        <w:rPr>
          <w:rFonts w:ascii="Times New Roman" w:hAnsi="Times New Roman"/>
          <w:sz w:val="28"/>
          <w:szCs w:val="26"/>
        </w:rPr>
        <w:t>i</w:t>
      </w:r>
      <w:r w:rsidRPr="006F0CAD">
        <w:rPr>
          <w:rFonts w:ascii="Times New Roman" w:hAnsi="Times New Roman"/>
          <w:sz w:val="28"/>
          <w:szCs w:val="26"/>
          <w:lang w:val="be-BY"/>
        </w:rPr>
        <w:t>м</w:t>
      </w:r>
      <w:r w:rsidRPr="006F0CAD">
        <w:rPr>
          <w:rFonts w:ascii="Times New Roman" w:hAnsi="Times New Roman"/>
          <w:sz w:val="28"/>
          <w:szCs w:val="26"/>
        </w:rPr>
        <w:t>i</w:t>
      </w:r>
      <w:r w:rsidRPr="006F0CAD">
        <w:rPr>
          <w:rFonts w:ascii="Times New Roman" w:hAnsi="Times New Roman"/>
          <w:sz w:val="28"/>
          <w:szCs w:val="26"/>
          <w:lang w:val="be-BY"/>
        </w:rPr>
        <w:t>чная прамысловасць (64,6 % увогуле аб’ёму вытворчасц</w:t>
      </w:r>
      <w:r w:rsidRPr="006F0CAD">
        <w:rPr>
          <w:rFonts w:ascii="Times New Roman" w:hAnsi="Times New Roman"/>
          <w:sz w:val="28"/>
          <w:szCs w:val="26"/>
        </w:rPr>
        <w:t>i</w:t>
      </w:r>
      <w:r w:rsidRPr="006F0CAD">
        <w:rPr>
          <w:rFonts w:ascii="Times New Roman" w:hAnsi="Times New Roman"/>
          <w:sz w:val="28"/>
          <w:szCs w:val="26"/>
          <w:lang w:val="be-BY"/>
        </w:rPr>
        <w:t xml:space="preserve">), харчовая прамысловасць - 19,1%, машынабудаванне </w:t>
      </w:r>
      <w:r w:rsidRPr="006F0CAD">
        <w:rPr>
          <w:rFonts w:ascii="Times New Roman" w:hAnsi="Times New Roman"/>
          <w:sz w:val="28"/>
          <w:szCs w:val="26"/>
        </w:rPr>
        <w:t>i</w:t>
      </w:r>
      <w:r w:rsidRPr="006F0CAD">
        <w:rPr>
          <w:rFonts w:ascii="Times New Roman" w:hAnsi="Times New Roman"/>
          <w:sz w:val="28"/>
          <w:szCs w:val="26"/>
          <w:lang w:val="be-BY"/>
        </w:rPr>
        <w:t xml:space="preserve"> металаапрацоўка. - 11,2%. </w:t>
      </w:r>
    </w:p>
    <w:p w:rsidR="007F232D" w:rsidRPr="006F0CAD" w:rsidRDefault="007F232D" w:rsidP="007F232D">
      <w:pPr>
        <w:spacing w:after="0"/>
        <w:ind w:firstLine="709"/>
        <w:jc w:val="both"/>
        <w:rPr>
          <w:rFonts w:ascii="Times New Roman" w:hAnsi="Times New Roman"/>
          <w:sz w:val="28"/>
          <w:szCs w:val="26"/>
          <w:lang w:val="be-BY"/>
        </w:rPr>
      </w:pPr>
      <w:r>
        <w:rPr>
          <w:rFonts w:ascii="Times New Roman" w:hAnsi="Times New Roman"/>
          <w:noProof/>
          <w:sz w:val="28"/>
          <w:szCs w:val="26"/>
          <w:lang w:eastAsia="ru-RU"/>
        </w:rPr>
        <w:drawing>
          <wp:anchor distT="0" distB="0" distL="114300" distR="114300" simplePos="0" relativeHeight="251735040" behindDoc="1" locked="0" layoutInCell="1" allowOverlap="1" wp14:anchorId="69FEEA9F" wp14:editId="737BB704">
            <wp:simplePos x="0" y="0"/>
            <wp:positionH relativeFrom="column">
              <wp:posOffset>713740</wp:posOffset>
            </wp:positionH>
            <wp:positionV relativeFrom="paragraph">
              <wp:posOffset>1969135</wp:posOffset>
            </wp:positionV>
            <wp:extent cx="4923790" cy="2294255"/>
            <wp:effectExtent l="0" t="0" r="0" b="0"/>
            <wp:wrapTight wrapText="bothSides">
              <wp:wrapPolygon edited="0">
                <wp:start x="334" y="0"/>
                <wp:lineTo x="0" y="359"/>
                <wp:lineTo x="0" y="21164"/>
                <wp:lineTo x="334" y="21343"/>
                <wp:lineTo x="21143" y="21343"/>
                <wp:lineTo x="21477" y="21164"/>
                <wp:lineTo x="21477" y="359"/>
                <wp:lineTo x="21143" y="0"/>
                <wp:lineTo x="334" y="0"/>
              </wp:wrapPolygon>
            </wp:wrapTight>
            <wp:docPr id="167" name="Рисунок 80" descr="pic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pict1.jpg"/>
                    <pic:cNvPicPr>
                      <a:picLocks noChangeAspect="1" noChangeArrowheads="1"/>
                    </pic:cNvPicPr>
                  </pic:nvPicPr>
                  <pic:blipFill>
                    <a:blip r:embed="rId38" r:link="rId39"/>
                    <a:srcRect/>
                    <a:stretch>
                      <a:fillRect/>
                    </a:stretch>
                  </pic:blipFill>
                  <pic:spPr bwMode="auto">
                    <a:xfrm>
                      <a:off x="0" y="0"/>
                      <a:ext cx="4923790" cy="2294255"/>
                    </a:xfrm>
                    <a:prstGeom prst="rect">
                      <a:avLst/>
                    </a:prstGeom>
                    <a:ln>
                      <a:noFill/>
                    </a:ln>
                    <a:effectLst>
                      <a:softEdge rad="112500"/>
                    </a:effectLst>
                  </pic:spPr>
                </pic:pic>
              </a:graphicData>
            </a:graphic>
          </wp:anchor>
        </w:drawing>
      </w:r>
      <w:r w:rsidRPr="006F0CAD">
        <w:rPr>
          <w:rFonts w:ascii="Times New Roman" w:hAnsi="Times New Roman"/>
          <w:sz w:val="28"/>
          <w:szCs w:val="26"/>
          <w:lang w:val="be-BY"/>
        </w:rPr>
        <w:t>У горадзе працуюць прадпрыемствы металаапрацоўчай (ТАА Полацк</w:t>
      </w:r>
      <w:r w:rsidRPr="006F0CAD">
        <w:rPr>
          <w:rFonts w:ascii="Times New Roman" w:hAnsi="Times New Roman"/>
          <w:sz w:val="28"/>
          <w:szCs w:val="26"/>
        </w:rPr>
        <w:t>i</w:t>
      </w:r>
      <w:r w:rsidRPr="006F0CAD">
        <w:rPr>
          <w:rFonts w:ascii="Times New Roman" w:hAnsi="Times New Roman"/>
          <w:sz w:val="28"/>
          <w:szCs w:val="26"/>
          <w:lang w:val="be-BY"/>
        </w:rPr>
        <w:t xml:space="preserve"> завод “Проммашрамонт”, ТАА “Тэхнал</w:t>
      </w:r>
      <w:r w:rsidRPr="006F0CAD">
        <w:rPr>
          <w:rFonts w:ascii="Times New Roman" w:hAnsi="Times New Roman"/>
          <w:sz w:val="28"/>
          <w:szCs w:val="26"/>
          <w:lang w:val="en-US"/>
        </w:rPr>
        <w:t>i</w:t>
      </w:r>
      <w:r w:rsidRPr="006F0CAD">
        <w:rPr>
          <w:rFonts w:ascii="Times New Roman" w:hAnsi="Times New Roman"/>
          <w:sz w:val="28"/>
          <w:szCs w:val="26"/>
          <w:lang w:val="be-BY"/>
        </w:rPr>
        <w:t>т – Полацк”), х</w:t>
      </w:r>
      <w:r w:rsidRPr="006F0CAD">
        <w:rPr>
          <w:rFonts w:ascii="Times New Roman" w:hAnsi="Times New Roman"/>
          <w:sz w:val="28"/>
          <w:szCs w:val="26"/>
        </w:rPr>
        <w:t>i</w:t>
      </w:r>
      <w:r w:rsidRPr="006F0CAD">
        <w:rPr>
          <w:rFonts w:ascii="Times New Roman" w:hAnsi="Times New Roman"/>
          <w:sz w:val="28"/>
          <w:szCs w:val="26"/>
          <w:lang w:val="be-BY"/>
        </w:rPr>
        <w:t>м</w:t>
      </w:r>
      <w:r w:rsidRPr="006F0CAD">
        <w:rPr>
          <w:rFonts w:ascii="Times New Roman" w:hAnsi="Times New Roman"/>
          <w:sz w:val="28"/>
          <w:szCs w:val="26"/>
        </w:rPr>
        <w:t>i</w:t>
      </w:r>
      <w:r w:rsidRPr="006F0CAD">
        <w:rPr>
          <w:rFonts w:ascii="Times New Roman" w:hAnsi="Times New Roman"/>
          <w:sz w:val="28"/>
          <w:szCs w:val="26"/>
          <w:lang w:val="be-BY"/>
        </w:rPr>
        <w:t xml:space="preserve">чнай (ТАА Полацк Шкловалакно </w:t>
      </w:r>
      <w:r w:rsidRPr="006F0CAD">
        <w:rPr>
          <w:rFonts w:ascii="Times New Roman" w:hAnsi="Times New Roman"/>
          <w:sz w:val="28"/>
          <w:szCs w:val="26"/>
        </w:rPr>
        <w:t>i</w:t>
      </w:r>
      <w:r w:rsidRPr="006F0CAD">
        <w:rPr>
          <w:rFonts w:ascii="Times New Roman" w:hAnsi="Times New Roman"/>
          <w:sz w:val="28"/>
          <w:szCs w:val="26"/>
          <w:lang w:val="be-BY"/>
        </w:rPr>
        <w:t>тала-беларускае прадпрыемства “А джы Ву-Полспо”), будматэрыялаў (завод жалезабетонных вырабаў), дрэваапрацоўчай (ТАА “Полотеск”), лёгкай (ТАА “Мона”, фабрыка мастацк</w:t>
      </w:r>
      <w:r w:rsidRPr="006F0CAD">
        <w:rPr>
          <w:rFonts w:ascii="Times New Roman" w:hAnsi="Times New Roman"/>
          <w:sz w:val="28"/>
          <w:szCs w:val="26"/>
        </w:rPr>
        <w:t>i</w:t>
      </w:r>
      <w:r w:rsidRPr="006F0CAD">
        <w:rPr>
          <w:rFonts w:ascii="Times New Roman" w:hAnsi="Times New Roman"/>
          <w:sz w:val="28"/>
          <w:szCs w:val="26"/>
          <w:lang w:val="be-BY"/>
        </w:rPr>
        <w:t>х вырабаў “Саф</w:t>
      </w:r>
      <w:r w:rsidRPr="006F0CAD">
        <w:rPr>
          <w:rFonts w:ascii="Times New Roman" w:hAnsi="Times New Roman"/>
          <w:sz w:val="28"/>
          <w:szCs w:val="26"/>
        </w:rPr>
        <w:t>i</w:t>
      </w:r>
      <w:r w:rsidRPr="006F0CAD">
        <w:rPr>
          <w:rFonts w:ascii="Times New Roman" w:hAnsi="Times New Roman"/>
          <w:sz w:val="28"/>
          <w:szCs w:val="26"/>
          <w:lang w:val="be-BY"/>
        </w:rPr>
        <w:t>я”</w:t>
      </w:r>
      <w:r w:rsidRPr="006F0CAD">
        <w:rPr>
          <w:rFonts w:ascii="Times New Roman" w:hAnsi="Times New Roman"/>
          <w:b/>
          <w:bCs/>
          <w:sz w:val="28"/>
          <w:szCs w:val="26"/>
          <w:lang w:val="be-BY"/>
        </w:rPr>
        <w:t xml:space="preserve">), </w:t>
      </w:r>
      <w:r w:rsidRPr="006F0CAD">
        <w:rPr>
          <w:rFonts w:ascii="Times New Roman" w:hAnsi="Times New Roman"/>
          <w:sz w:val="28"/>
          <w:szCs w:val="26"/>
          <w:lang w:val="be-BY"/>
        </w:rPr>
        <w:t>харчовай (ТАА  “Камб</w:t>
      </w:r>
      <w:r w:rsidRPr="006F0CAD">
        <w:rPr>
          <w:rFonts w:ascii="Times New Roman" w:hAnsi="Times New Roman"/>
          <w:sz w:val="28"/>
          <w:szCs w:val="26"/>
        </w:rPr>
        <w:t>i</w:t>
      </w:r>
      <w:r w:rsidRPr="006F0CAD">
        <w:rPr>
          <w:rFonts w:ascii="Times New Roman" w:hAnsi="Times New Roman"/>
          <w:sz w:val="28"/>
          <w:szCs w:val="26"/>
          <w:lang w:val="be-BY"/>
        </w:rPr>
        <w:t>нат хлебапрадуктаў”, ТАА “Мясакамб</w:t>
      </w:r>
      <w:r w:rsidRPr="006F0CAD">
        <w:rPr>
          <w:rFonts w:ascii="Times New Roman" w:hAnsi="Times New Roman"/>
          <w:sz w:val="28"/>
          <w:szCs w:val="26"/>
        </w:rPr>
        <w:t>i</w:t>
      </w:r>
      <w:r w:rsidRPr="006F0CAD">
        <w:rPr>
          <w:rFonts w:ascii="Times New Roman" w:hAnsi="Times New Roman"/>
          <w:sz w:val="28"/>
          <w:szCs w:val="26"/>
          <w:lang w:val="be-BY"/>
        </w:rPr>
        <w:t>нат”, кансервавы завод ТАА “Малочны камб</w:t>
      </w:r>
      <w:r w:rsidRPr="006F0CAD">
        <w:rPr>
          <w:rFonts w:ascii="Times New Roman" w:hAnsi="Times New Roman"/>
          <w:sz w:val="28"/>
          <w:szCs w:val="26"/>
        </w:rPr>
        <w:t>i</w:t>
      </w:r>
      <w:r w:rsidRPr="006F0CAD">
        <w:rPr>
          <w:rFonts w:ascii="Times New Roman" w:hAnsi="Times New Roman"/>
          <w:sz w:val="28"/>
          <w:szCs w:val="26"/>
          <w:lang w:val="be-BY"/>
        </w:rPr>
        <w:t>нат”, хлебазавод, п</w:t>
      </w:r>
      <w:r w:rsidRPr="006F0CAD">
        <w:rPr>
          <w:rFonts w:ascii="Times New Roman" w:hAnsi="Times New Roman"/>
          <w:sz w:val="28"/>
          <w:szCs w:val="26"/>
        </w:rPr>
        <w:t>i</w:t>
      </w:r>
      <w:r w:rsidRPr="006F0CAD">
        <w:rPr>
          <w:rFonts w:ascii="Times New Roman" w:hAnsi="Times New Roman"/>
          <w:sz w:val="28"/>
          <w:szCs w:val="26"/>
          <w:lang w:val="be-BY"/>
        </w:rPr>
        <w:t>ўзавод, в</w:t>
      </w:r>
      <w:r w:rsidRPr="006F0CAD">
        <w:rPr>
          <w:rFonts w:ascii="Times New Roman" w:hAnsi="Times New Roman"/>
          <w:sz w:val="28"/>
          <w:szCs w:val="26"/>
          <w:lang w:val="en-US"/>
        </w:rPr>
        <w:t>i</w:t>
      </w:r>
      <w:r w:rsidRPr="006F0CAD">
        <w:rPr>
          <w:rFonts w:ascii="Times New Roman" w:hAnsi="Times New Roman"/>
          <w:sz w:val="28"/>
          <w:szCs w:val="26"/>
          <w:lang w:val="be-BY"/>
        </w:rPr>
        <w:t>нзавод “Сузор'е”) прамысловасц</w:t>
      </w:r>
      <w:r w:rsidRPr="006F0CAD">
        <w:rPr>
          <w:rFonts w:ascii="Times New Roman" w:hAnsi="Times New Roman"/>
          <w:sz w:val="28"/>
          <w:szCs w:val="26"/>
        </w:rPr>
        <w:t>i</w:t>
      </w:r>
      <w:r w:rsidRPr="006F0CAD">
        <w:rPr>
          <w:rFonts w:ascii="Times New Roman" w:hAnsi="Times New Roman"/>
          <w:sz w:val="28"/>
          <w:szCs w:val="26"/>
          <w:lang w:val="be-BY"/>
        </w:rPr>
        <w:t xml:space="preserve">. </w:t>
      </w:r>
    </w:p>
    <w:p w:rsidR="007F232D" w:rsidRDefault="007F232D" w:rsidP="007F232D">
      <w:pPr>
        <w:spacing w:after="0"/>
        <w:ind w:firstLine="709"/>
        <w:jc w:val="center"/>
        <w:rPr>
          <w:rFonts w:ascii="Times New Roman" w:hAnsi="Times New Roman"/>
          <w:b/>
          <w:color w:val="1F497D" w:themeColor="text2"/>
          <w:sz w:val="26"/>
          <w:szCs w:val="26"/>
          <w:lang w:val="be-BY"/>
        </w:rPr>
      </w:pPr>
      <w:r w:rsidRPr="001C6C53">
        <w:rPr>
          <w:rFonts w:ascii="Times New Roman" w:hAnsi="Times New Roman"/>
          <w:b/>
          <w:i/>
          <w:iCs/>
          <w:noProof/>
          <w:color w:val="1F497D" w:themeColor="text2"/>
          <w:sz w:val="26"/>
          <w:szCs w:val="26"/>
          <w:lang w:eastAsia="ru-RU"/>
        </w:rPr>
        <w:drawing>
          <wp:anchor distT="0" distB="0" distL="114300" distR="114300" simplePos="0" relativeHeight="251736064" behindDoc="0" locked="0" layoutInCell="1" allowOverlap="1" wp14:anchorId="6C290BD0" wp14:editId="7DB71209">
            <wp:simplePos x="0" y="0"/>
            <wp:positionH relativeFrom="column">
              <wp:posOffset>-4967940</wp:posOffset>
            </wp:positionH>
            <wp:positionV relativeFrom="paragraph">
              <wp:posOffset>36824</wp:posOffset>
            </wp:positionV>
            <wp:extent cx="799189" cy="707367"/>
            <wp:effectExtent l="19050" t="0" r="911" b="0"/>
            <wp:wrapNone/>
            <wp:docPr id="168" name="Рисунок 81" descr="pic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pict0.jpg"/>
                    <pic:cNvPicPr>
                      <a:picLocks noChangeAspect="1" noChangeArrowheads="1"/>
                    </pic:cNvPicPr>
                  </pic:nvPicPr>
                  <pic:blipFill>
                    <a:blip r:embed="rId40" r:link="rId41"/>
                    <a:srcRect/>
                    <a:stretch>
                      <a:fillRect/>
                    </a:stretch>
                  </pic:blipFill>
                  <pic:spPr bwMode="auto">
                    <a:xfrm>
                      <a:off x="0" y="0"/>
                      <a:ext cx="799189" cy="707367"/>
                    </a:xfrm>
                    <a:prstGeom prst="rect">
                      <a:avLst/>
                    </a:prstGeom>
                    <a:noFill/>
                    <a:ln w="9525">
                      <a:noFill/>
                      <a:miter lim="800000"/>
                      <a:headEnd/>
                      <a:tailEnd/>
                    </a:ln>
                  </pic:spPr>
                </pic:pic>
              </a:graphicData>
            </a:graphic>
          </wp:anchor>
        </w:drawing>
      </w:r>
      <w:r w:rsidRPr="001C6C53">
        <w:rPr>
          <w:rFonts w:ascii="Times New Roman" w:hAnsi="Times New Roman"/>
          <w:b/>
          <w:color w:val="1F497D" w:themeColor="text2"/>
          <w:sz w:val="26"/>
          <w:szCs w:val="26"/>
          <w:lang w:val="be-BY"/>
        </w:rPr>
        <w:t>“Сузор'е”- вытворчасць рыбапрадукцы</w:t>
      </w:r>
      <w:r w:rsidRPr="001C6C53">
        <w:rPr>
          <w:rFonts w:ascii="Times New Roman" w:hAnsi="Times New Roman"/>
          <w:b/>
          <w:color w:val="1F497D" w:themeColor="text2"/>
          <w:sz w:val="26"/>
          <w:szCs w:val="26"/>
        </w:rPr>
        <w:t>i</w:t>
      </w:r>
    </w:p>
    <w:p w:rsidR="007F232D" w:rsidRPr="00EC5C3B" w:rsidRDefault="007F232D" w:rsidP="007F232D">
      <w:pPr>
        <w:spacing w:after="0"/>
        <w:ind w:firstLine="709"/>
        <w:jc w:val="center"/>
        <w:rPr>
          <w:rFonts w:ascii="Times New Roman" w:hAnsi="Times New Roman"/>
          <w:b/>
          <w:color w:val="1F497D" w:themeColor="text2"/>
          <w:sz w:val="26"/>
          <w:szCs w:val="26"/>
          <w:lang w:val="be-BY"/>
        </w:rPr>
      </w:pPr>
    </w:p>
    <w:p w:rsidR="007F232D" w:rsidRPr="006F0CAD" w:rsidRDefault="007F232D" w:rsidP="007F232D">
      <w:pPr>
        <w:spacing w:after="0"/>
        <w:ind w:firstLine="709"/>
        <w:jc w:val="both"/>
        <w:rPr>
          <w:rFonts w:ascii="Times New Roman" w:hAnsi="Times New Roman"/>
          <w:sz w:val="28"/>
          <w:szCs w:val="26"/>
          <w:lang w:val="be-BY"/>
        </w:rPr>
      </w:pPr>
      <w:r>
        <w:rPr>
          <w:rFonts w:ascii="Times New Roman" w:hAnsi="Times New Roman"/>
          <w:noProof/>
          <w:sz w:val="28"/>
          <w:szCs w:val="26"/>
          <w:lang w:eastAsia="ru-RU"/>
        </w:rPr>
        <w:drawing>
          <wp:anchor distT="0" distB="0" distL="114300" distR="114300" simplePos="0" relativeHeight="251737088" behindDoc="1" locked="0" layoutInCell="1" allowOverlap="1" wp14:anchorId="733BDDA0" wp14:editId="5AB234CA">
            <wp:simplePos x="0" y="0"/>
            <wp:positionH relativeFrom="column">
              <wp:posOffset>-26035</wp:posOffset>
            </wp:positionH>
            <wp:positionV relativeFrom="paragraph">
              <wp:posOffset>23495</wp:posOffset>
            </wp:positionV>
            <wp:extent cx="1774825" cy="2303145"/>
            <wp:effectExtent l="0" t="0" r="0" b="0"/>
            <wp:wrapTight wrapText="bothSides">
              <wp:wrapPolygon edited="0">
                <wp:start x="927" y="0"/>
                <wp:lineTo x="0" y="357"/>
                <wp:lineTo x="0" y="21261"/>
                <wp:lineTo x="927" y="21439"/>
                <wp:lineTo x="20402" y="21439"/>
                <wp:lineTo x="21330" y="21261"/>
                <wp:lineTo x="21330" y="357"/>
                <wp:lineTo x="20402" y="0"/>
                <wp:lineTo x="927" y="0"/>
              </wp:wrapPolygon>
            </wp:wrapTight>
            <wp:docPr id="166" name="Рисунок 159" descr="pic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pict0.jpg"/>
                    <pic:cNvPicPr>
                      <a:picLocks noChangeAspect="1" noChangeArrowheads="1"/>
                    </pic:cNvPicPr>
                  </pic:nvPicPr>
                  <pic:blipFill>
                    <a:blip r:embed="rId42" r:link="rId43"/>
                    <a:srcRect l="1643" r="49551"/>
                    <a:stretch>
                      <a:fillRect/>
                    </a:stretch>
                  </pic:blipFill>
                  <pic:spPr bwMode="auto">
                    <a:xfrm>
                      <a:off x="0" y="0"/>
                      <a:ext cx="1774825" cy="2303145"/>
                    </a:xfrm>
                    <a:prstGeom prst="rect">
                      <a:avLst/>
                    </a:prstGeom>
                    <a:ln>
                      <a:noFill/>
                    </a:ln>
                    <a:effectLst>
                      <a:softEdge rad="112500"/>
                    </a:effectLst>
                  </pic:spPr>
                </pic:pic>
              </a:graphicData>
            </a:graphic>
          </wp:anchor>
        </w:drawing>
      </w:r>
      <w:r w:rsidRPr="006F0CAD">
        <w:rPr>
          <w:rFonts w:ascii="Times New Roman" w:hAnsi="Times New Roman"/>
          <w:sz w:val="28"/>
          <w:szCs w:val="26"/>
          <w:lang w:val="be-BY"/>
        </w:rPr>
        <w:t>Сярод прамысловых прадпрыемстваў горада самым буйным па колькасц</w:t>
      </w:r>
      <w:r w:rsidRPr="006F0CAD">
        <w:rPr>
          <w:rFonts w:ascii="Times New Roman" w:hAnsi="Times New Roman"/>
          <w:sz w:val="28"/>
          <w:szCs w:val="26"/>
        </w:rPr>
        <w:t>i</w:t>
      </w:r>
      <w:r w:rsidRPr="006F0CAD">
        <w:rPr>
          <w:rFonts w:ascii="Times New Roman" w:hAnsi="Times New Roman"/>
          <w:sz w:val="28"/>
          <w:szCs w:val="26"/>
          <w:lang w:val="be-BY"/>
        </w:rPr>
        <w:t xml:space="preserve"> персанала з'яўляецца вытворчае аб’яднанне “Шкловалакно”, колькасць працоўных у як</w:t>
      </w:r>
      <w:r w:rsidRPr="006F0CAD">
        <w:rPr>
          <w:rFonts w:ascii="Times New Roman" w:hAnsi="Times New Roman"/>
          <w:sz w:val="28"/>
          <w:szCs w:val="26"/>
        </w:rPr>
        <w:t>i</w:t>
      </w:r>
      <w:r w:rsidRPr="006F0CAD">
        <w:rPr>
          <w:rFonts w:ascii="Times New Roman" w:hAnsi="Times New Roman"/>
          <w:sz w:val="28"/>
          <w:szCs w:val="26"/>
          <w:lang w:val="be-BY"/>
        </w:rPr>
        <w:t>м за апошн</w:t>
      </w:r>
      <w:r w:rsidRPr="006F0CAD">
        <w:rPr>
          <w:rFonts w:ascii="Times New Roman" w:hAnsi="Times New Roman"/>
          <w:sz w:val="28"/>
          <w:szCs w:val="26"/>
        </w:rPr>
        <w:t>i</w:t>
      </w:r>
      <w:r w:rsidRPr="006F0CAD">
        <w:rPr>
          <w:rFonts w:ascii="Times New Roman" w:hAnsi="Times New Roman"/>
          <w:sz w:val="28"/>
          <w:szCs w:val="26"/>
          <w:lang w:val="be-BY"/>
        </w:rPr>
        <w:t xml:space="preserve">я 25 гадоў вырасла амаль у 3 разы. </w:t>
      </w:r>
    </w:p>
    <w:p w:rsidR="007F232D" w:rsidRPr="006F0CA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lang w:val="be-BY"/>
        </w:rPr>
        <w:t>У вын</w:t>
      </w:r>
      <w:r w:rsidRPr="006F0CAD">
        <w:rPr>
          <w:rFonts w:ascii="Times New Roman" w:hAnsi="Times New Roman"/>
          <w:sz w:val="28"/>
          <w:szCs w:val="26"/>
        </w:rPr>
        <w:t>i</w:t>
      </w:r>
      <w:r w:rsidRPr="006F0CAD">
        <w:rPr>
          <w:rFonts w:ascii="Times New Roman" w:hAnsi="Times New Roman"/>
          <w:sz w:val="28"/>
          <w:szCs w:val="26"/>
          <w:lang w:val="be-BY"/>
        </w:rPr>
        <w:t>ку вял</w:t>
      </w:r>
      <w:r w:rsidRPr="006F0CAD">
        <w:rPr>
          <w:rFonts w:ascii="Times New Roman" w:hAnsi="Times New Roman"/>
          <w:sz w:val="28"/>
          <w:szCs w:val="26"/>
        </w:rPr>
        <w:t>i</w:t>
      </w:r>
      <w:r w:rsidRPr="006F0CAD">
        <w:rPr>
          <w:rFonts w:ascii="Times New Roman" w:hAnsi="Times New Roman"/>
          <w:sz w:val="28"/>
          <w:szCs w:val="26"/>
          <w:lang w:val="be-BY"/>
        </w:rPr>
        <w:t xml:space="preserve">кага прамысловага жыллёвага </w:t>
      </w:r>
      <w:r w:rsidRPr="006F0CAD">
        <w:rPr>
          <w:rFonts w:ascii="Times New Roman" w:hAnsi="Times New Roman"/>
          <w:sz w:val="28"/>
          <w:szCs w:val="26"/>
        </w:rPr>
        <w:t>i</w:t>
      </w:r>
      <w:r w:rsidRPr="006F0CAD">
        <w:rPr>
          <w:rFonts w:ascii="Times New Roman" w:hAnsi="Times New Roman"/>
          <w:sz w:val="28"/>
          <w:szCs w:val="26"/>
          <w:lang w:val="be-BY"/>
        </w:rPr>
        <w:t xml:space="preserve"> культурна-бытавога будаўн</w:t>
      </w:r>
      <w:r w:rsidRPr="006F0CAD">
        <w:rPr>
          <w:rFonts w:ascii="Times New Roman" w:hAnsi="Times New Roman"/>
          <w:sz w:val="28"/>
          <w:szCs w:val="26"/>
        </w:rPr>
        <w:t>i</w:t>
      </w:r>
      <w:r w:rsidRPr="006F0CAD">
        <w:rPr>
          <w:rFonts w:ascii="Times New Roman" w:hAnsi="Times New Roman"/>
          <w:sz w:val="28"/>
          <w:szCs w:val="26"/>
          <w:lang w:val="be-BY"/>
        </w:rPr>
        <w:t xml:space="preserve">цтва Полацк вырас </w:t>
      </w:r>
      <w:r w:rsidRPr="006F0CAD">
        <w:rPr>
          <w:rFonts w:ascii="Times New Roman" w:hAnsi="Times New Roman"/>
          <w:sz w:val="28"/>
          <w:szCs w:val="26"/>
        </w:rPr>
        <w:t>i</w:t>
      </w:r>
      <w:r w:rsidRPr="006F0CAD">
        <w:rPr>
          <w:rFonts w:ascii="Times New Roman" w:hAnsi="Times New Roman"/>
          <w:sz w:val="28"/>
          <w:szCs w:val="26"/>
          <w:lang w:val="be-BY"/>
        </w:rPr>
        <w:t xml:space="preserve"> абнав</w:t>
      </w:r>
      <w:r w:rsidRPr="006F0CAD">
        <w:rPr>
          <w:rFonts w:ascii="Times New Roman" w:hAnsi="Times New Roman"/>
          <w:sz w:val="28"/>
          <w:szCs w:val="26"/>
        </w:rPr>
        <w:t>i</w:t>
      </w:r>
      <w:r w:rsidRPr="006F0CAD">
        <w:rPr>
          <w:rFonts w:ascii="Times New Roman" w:hAnsi="Times New Roman"/>
          <w:sz w:val="28"/>
          <w:szCs w:val="26"/>
          <w:lang w:val="be-BY"/>
        </w:rPr>
        <w:t>ўся, прыкметна змян</w:t>
      </w:r>
      <w:r w:rsidRPr="006F0CAD">
        <w:rPr>
          <w:rFonts w:ascii="Times New Roman" w:hAnsi="Times New Roman"/>
          <w:sz w:val="28"/>
          <w:szCs w:val="26"/>
        </w:rPr>
        <w:t>i</w:t>
      </w:r>
      <w:r w:rsidRPr="006F0CAD">
        <w:rPr>
          <w:rFonts w:ascii="Times New Roman" w:hAnsi="Times New Roman"/>
          <w:sz w:val="28"/>
          <w:szCs w:val="26"/>
          <w:lang w:val="be-BY"/>
        </w:rPr>
        <w:t xml:space="preserve">лася </w:t>
      </w:r>
      <w:r w:rsidRPr="006F0CAD">
        <w:rPr>
          <w:rFonts w:ascii="Times New Roman" w:hAnsi="Times New Roman"/>
          <w:sz w:val="28"/>
          <w:szCs w:val="26"/>
        </w:rPr>
        <w:t>i</w:t>
      </w:r>
      <w:r w:rsidRPr="006F0CAD">
        <w:rPr>
          <w:rFonts w:ascii="Times New Roman" w:hAnsi="Times New Roman"/>
          <w:sz w:val="28"/>
          <w:szCs w:val="26"/>
          <w:lang w:val="be-BY"/>
        </w:rPr>
        <w:t xml:space="preserve"> папрыгажэла яго знешняе абл</w:t>
      </w:r>
      <w:r w:rsidRPr="006F0CAD">
        <w:rPr>
          <w:rFonts w:ascii="Times New Roman" w:hAnsi="Times New Roman"/>
          <w:sz w:val="28"/>
          <w:szCs w:val="26"/>
        </w:rPr>
        <w:t>i</w:t>
      </w:r>
      <w:r w:rsidRPr="006F0CAD">
        <w:rPr>
          <w:rFonts w:ascii="Times New Roman" w:hAnsi="Times New Roman"/>
          <w:sz w:val="28"/>
          <w:szCs w:val="26"/>
          <w:lang w:val="be-BY"/>
        </w:rPr>
        <w:t>чча З’яв</w:t>
      </w:r>
      <w:r w:rsidRPr="006F0CAD">
        <w:rPr>
          <w:rFonts w:ascii="Times New Roman" w:hAnsi="Times New Roman"/>
          <w:sz w:val="28"/>
          <w:szCs w:val="26"/>
        </w:rPr>
        <w:t>i</w:t>
      </w:r>
      <w:r w:rsidRPr="006F0CAD">
        <w:rPr>
          <w:rFonts w:ascii="Times New Roman" w:hAnsi="Times New Roman"/>
          <w:sz w:val="28"/>
          <w:szCs w:val="26"/>
          <w:lang w:val="be-BY"/>
        </w:rPr>
        <w:t>ўся шэраг новых вул</w:t>
      </w:r>
      <w:r w:rsidRPr="006F0CAD">
        <w:rPr>
          <w:rFonts w:ascii="Times New Roman" w:hAnsi="Times New Roman"/>
          <w:sz w:val="28"/>
          <w:szCs w:val="26"/>
        </w:rPr>
        <w:t>i</w:t>
      </w:r>
      <w:r w:rsidRPr="006F0CAD">
        <w:rPr>
          <w:rFonts w:ascii="Times New Roman" w:hAnsi="Times New Roman"/>
          <w:sz w:val="28"/>
          <w:szCs w:val="26"/>
          <w:lang w:val="be-BY"/>
        </w:rPr>
        <w:t>ц, пашырэла гарадская тэрыторыя. Усебаковае разв</w:t>
      </w:r>
      <w:r w:rsidRPr="006F0CAD">
        <w:rPr>
          <w:rFonts w:ascii="Times New Roman" w:hAnsi="Times New Roman"/>
          <w:sz w:val="28"/>
          <w:szCs w:val="26"/>
        </w:rPr>
        <w:t>i</w:t>
      </w:r>
      <w:r w:rsidRPr="006F0CAD">
        <w:rPr>
          <w:rFonts w:ascii="Times New Roman" w:hAnsi="Times New Roman"/>
          <w:sz w:val="28"/>
          <w:szCs w:val="26"/>
          <w:lang w:val="be-BY"/>
        </w:rPr>
        <w:t>ццё ўс</w:t>
      </w:r>
      <w:r w:rsidRPr="006F0CAD">
        <w:rPr>
          <w:rFonts w:ascii="Times New Roman" w:hAnsi="Times New Roman"/>
          <w:sz w:val="28"/>
          <w:szCs w:val="26"/>
        </w:rPr>
        <w:t>i</w:t>
      </w:r>
      <w:r w:rsidRPr="006F0CAD">
        <w:rPr>
          <w:rFonts w:ascii="Times New Roman" w:hAnsi="Times New Roman"/>
          <w:sz w:val="28"/>
          <w:szCs w:val="26"/>
          <w:lang w:val="be-BY"/>
        </w:rPr>
        <w:t>х гал</w:t>
      </w:r>
      <w:r w:rsidRPr="006F0CAD">
        <w:rPr>
          <w:rFonts w:ascii="Times New Roman" w:hAnsi="Times New Roman"/>
          <w:sz w:val="28"/>
          <w:szCs w:val="26"/>
        </w:rPr>
        <w:t>i</w:t>
      </w:r>
      <w:r w:rsidRPr="006F0CAD">
        <w:rPr>
          <w:rFonts w:ascii="Times New Roman" w:hAnsi="Times New Roman"/>
          <w:sz w:val="28"/>
          <w:szCs w:val="26"/>
          <w:lang w:val="be-BY"/>
        </w:rPr>
        <w:t>н гарадской гаспадарк</w:t>
      </w:r>
      <w:r w:rsidRPr="006F0CAD">
        <w:rPr>
          <w:rFonts w:ascii="Times New Roman" w:hAnsi="Times New Roman"/>
          <w:sz w:val="28"/>
          <w:szCs w:val="26"/>
        </w:rPr>
        <w:t>i</w:t>
      </w:r>
      <w:r w:rsidRPr="006F0CAD">
        <w:rPr>
          <w:rFonts w:ascii="Times New Roman" w:hAnsi="Times New Roman"/>
          <w:sz w:val="28"/>
          <w:szCs w:val="26"/>
          <w:lang w:val="be-BY"/>
        </w:rPr>
        <w:t>, вял</w:t>
      </w:r>
      <w:r w:rsidRPr="006F0CAD">
        <w:rPr>
          <w:rFonts w:ascii="Times New Roman" w:hAnsi="Times New Roman"/>
          <w:sz w:val="28"/>
          <w:szCs w:val="26"/>
        </w:rPr>
        <w:t>i</w:t>
      </w:r>
      <w:r w:rsidRPr="006F0CAD">
        <w:rPr>
          <w:rFonts w:ascii="Times New Roman" w:hAnsi="Times New Roman"/>
          <w:sz w:val="28"/>
          <w:szCs w:val="26"/>
          <w:lang w:val="be-BY"/>
        </w:rPr>
        <w:t>кае жыллёва-камунальнае будаўн</w:t>
      </w:r>
      <w:r w:rsidRPr="006F0CAD">
        <w:rPr>
          <w:rFonts w:ascii="Times New Roman" w:hAnsi="Times New Roman"/>
          <w:sz w:val="28"/>
          <w:szCs w:val="26"/>
        </w:rPr>
        <w:t>i</w:t>
      </w:r>
      <w:r w:rsidRPr="006F0CAD">
        <w:rPr>
          <w:rFonts w:ascii="Times New Roman" w:hAnsi="Times New Roman"/>
          <w:sz w:val="28"/>
          <w:szCs w:val="26"/>
          <w:lang w:val="be-BY"/>
        </w:rPr>
        <w:t xml:space="preserve">цтва </w:t>
      </w:r>
      <w:r w:rsidRPr="006F0CAD">
        <w:rPr>
          <w:rFonts w:ascii="Times New Roman" w:hAnsi="Times New Roman"/>
          <w:sz w:val="28"/>
          <w:szCs w:val="26"/>
        </w:rPr>
        <w:t>i</w:t>
      </w:r>
      <w:r w:rsidRPr="006F0CAD">
        <w:rPr>
          <w:rFonts w:ascii="Times New Roman" w:hAnsi="Times New Roman"/>
          <w:sz w:val="28"/>
          <w:szCs w:val="26"/>
          <w:lang w:val="be-BY"/>
        </w:rPr>
        <w:t xml:space="preserve"> </w:t>
      </w:r>
      <w:r w:rsidRPr="006F0CAD">
        <w:rPr>
          <w:rFonts w:ascii="Times New Roman" w:hAnsi="Times New Roman"/>
          <w:sz w:val="28"/>
          <w:szCs w:val="26"/>
          <w:lang w:val="be-BY"/>
        </w:rPr>
        <w:lastRenderedPageBreak/>
        <w:t>добраўпарадкаванне Полацка стварал</w:t>
      </w:r>
      <w:r w:rsidRPr="006F0CAD">
        <w:rPr>
          <w:rFonts w:ascii="Times New Roman" w:hAnsi="Times New Roman"/>
          <w:sz w:val="28"/>
          <w:szCs w:val="26"/>
        </w:rPr>
        <w:t>i</w:t>
      </w:r>
      <w:r w:rsidRPr="006F0CAD">
        <w:rPr>
          <w:rFonts w:ascii="Times New Roman" w:hAnsi="Times New Roman"/>
          <w:sz w:val="28"/>
          <w:szCs w:val="26"/>
          <w:lang w:val="be-BY"/>
        </w:rPr>
        <w:t xml:space="preserve"> ўсе больш спрыяльныя ўмовы жыцця гарадскога насельн</w:t>
      </w:r>
      <w:r w:rsidRPr="006F0CAD">
        <w:rPr>
          <w:rFonts w:ascii="Times New Roman" w:hAnsi="Times New Roman"/>
          <w:sz w:val="28"/>
          <w:szCs w:val="26"/>
        </w:rPr>
        <w:t>i</w:t>
      </w:r>
      <w:r w:rsidRPr="006F0CAD">
        <w:rPr>
          <w:rFonts w:ascii="Times New Roman" w:hAnsi="Times New Roman"/>
          <w:sz w:val="28"/>
          <w:szCs w:val="26"/>
          <w:lang w:val="be-BY"/>
        </w:rPr>
        <w:t>цтва, адыгрывал</w:t>
      </w:r>
      <w:r w:rsidRPr="006F0CAD">
        <w:rPr>
          <w:rFonts w:ascii="Times New Roman" w:hAnsi="Times New Roman"/>
          <w:sz w:val="28"/>
          <w:szCs w:val="26"/>
        </w:rPr>
        <w:t>i</w:t>
      </w:r>
      <w:r w:rsidRPr="006F0CAD">
        <w:rPr>
          <w:rFonts w:ascii="Times New Roman" w:hAnsi="Times New Roman"/>
          <w:sz w:val="28"/>
          <w:szCs w:val="26"/>
          <w:lang w:val="be-BY"/>
        </w:rPr>
        <w:t xml:space="preserve"> важную ролю ва ўздыме матэрыяльнага дабрабыту працаўн</w:t>
      </w:r>
      <w:r w:rsidRPr="006F0CAD">
        <w:rPr>
          <w:rFonts w:ascii="Times New Roman" w:hAnsi="Times New Roman"/>
          <w:sz w:val="28"/>
          <w:szCs w:val="26"/>
        </w:rPr>
        <w:t>i</w:t>
      </w:r>
      <w:r w:rsidRPr="006F0CAD">
        <w:rPr>
          <w:rFonts w:ascii="Times New Roman" w:hAnsi="Times New Roman"/>
          <w:sz w:val="28"/>
          <w:szCs w:val="26"/>
          <w:lang w:val="be-BY"/>
        </w:rPr>
        <w:t>коў.</w:t>
      </w:r>
    </w:p>
    <w:p w:rsidR="007F232D" w:rsidRPr="006F0CA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lang w:val="be-BY"/>
        </w:rPr>
        <w:t>Прадпрыемствы горада падтрымл</w:t>
      </w:r>
      <w:r w:rsidRPr="006F0CAD">
        <w:rPr>
          <w:rFonts w:ascii="Times New Roman" w:hAnsi="Times New Roman"/>
          <w:sz w:val="28"/>
          <w:szCs w:val="26"/>
        </w:rPr>
        <w:t>i</w:t>
      </w:r>
      <w:r w:rsidRPr="006F0CAD">
        <w:rPr>
          <w:rFonts w:ascii="Times New Roman" w:hAnsi="Times New Roman"/>
          <w:sz w:val="28"/>
          <w:szCs w:val="26"/>
          <w:lang w:val="be-BY"/>
        </w:rPr>
        <w:t>ваюць знешнеэканам</w:t>
      </w:r>
      <w:r w:rsidRPr="006F0CAD">
        <w:rPr>
          <w:rFonts w:ascii="Times New Roman" w:hAnsi="Times New Roman"/>
          <w:sz w:val="28"/>
          <w:szCs w:val="26"/>
        </w:rPr>
        <w:t>i</w:t>
      </w:r>
      <w:r w:rsidRPr="006F0CAD">
        <w:rPr>
          <w:rFonts w:ascii="Times New Roman" w:hAnsi="Times New Roman"/>
          <w:sz w:val="28"/>
          <w:szCs w:val="26"/>
          <w:lang w:val="be-BY"/>
        </w:rPr>
        <w:t>чныя сувяз</w:t>
      </w:r>
      <w:r w:rsidRPr="006F0CAD">
        <w:rPr>
          <w:rFonts w:ascii="Times New Roman" w:hAnsi="Times New Roman"/>
          <w:sz w:val="28"/>
          <w:szCs w:val="26"/>
        </w:rPr>
        <w:t>i</w:t>
      </w:r>
      <w:r w:rsidRPr="006F0CAD">
        <w:rPr>
          <w:rFonts w:ascii="Times New Roman" w:hAnsi="Times New Roman"/>
          <w:sz w:val="28"/>
          <w:szCs w:val="26"/>
          <w:lang w:val="be-BY"/>
        </w:rPr>
        <w:t xml:space="preserve"> з 14 кра</w:t>
      </w:r>
      <w:r w:rsidRPr="006F0CAD">
        <w:rPr>
          <w:rFonts w:ascii="Times New Roman" w:hAnsi="Times New Roman"/>
          <w:sz w:val="28"/>
          <w:szCs w:val="26"/>
        </w:rPr>
        <w:t>i</w:t>
      </w:r>
      <w:r w:rsidRPr="006F0CAD">
        <w:rPr>
          <w:rFonts w:ascii="Times New Roman" w:hAnsi="Times New Roman"/>
          <w:sz w:val="28"/>
          <w:szCs w:val="26"/>
          <w:lang w:val="be-BY"/>
        </w:rPr>
        <w:t>нам</w:t>
      </w:r>
      <w:r w:rsidRPr="006F0CAD">
        <w:rPr>
          <w:rFonts w:ascii="Times New Roman" w:hAnsi="Times New Roman"/>
          <w:sz w:val="28"/>
          <w:szCs w:val="26"/>
        </w:rPr>
        <w:t>i</w:t>
      </w:r>
      <w:r w:rsidRPr="006F0CAD">
        <w:rPr>
          <w:rFonts w:ascii="Times New Roman" w:hAnsi="Times New Roman"/>
          <w:sz w:val="28"/>
          <w:szCs w:val="26"/>
          <w:lang w:val="be-BY"/>
        </w:rPr>
        <w:t xml:space="preserve"> далёкага замежжа (ЗША, Нямеччына, Польшча, Канада, Япон</w:t>
      </w:r>
      <w:r w:rsidRPr="006F0CAD">
        <w:rPr>
          <w:rFonts w:ascii="Times New Roman" w:hAnsi="Times New Roman"/>
          <w:sz w:val="28"/>
          <w:szCs w:val="26"/>
        </w:rPr>
        <w:t>i</w:t>
      </w:r>
      <w:r w:rsidRPr="006F0CAD">
        <w:rPr>
          <w:rFonts w:ascii="Times New Roman" w:hAnsi="Times New Roman"/>
          <w:sz w:val="28"/>
          <w:szCs w:val="26"/>
          <w:lang w:val="be-BY"/>
        </w:rPr>
        <w:t>я, К</w:t>
      </w:r>
      <w:r w:rsidRPr="006F0CAD">
        <w:rPr>
          <w:rFonts w:ascii="Times New Roman" w:hAnsi="Times New Roman"/>
          <w:sz w:val="28"/>
          <w:szCs w:val="26"/>
        </w:rPr>
        <w:t>i</w:t>
      </w:r>
      <w:r w:rsidRPr="006F0CAD">
        <w:rPr>
          <w:rFonts w:ascii="Times New Roman" w:hAnsi="Times New Roman"/>
          <w:sz w:val="28"/>
          <w:szCs w:val="26"/>
          <w:lang w:val="be-BY"/>
        </w:rPr>
        <w:t>тай, С</w:t>
      </w:r>
      <w:r w:rsidRPr="006F0CAD">
        <w:rPr>
          <w:rFonts w:ascii="Times New Roman" w:hAnsi="Times New Roman"/>
          <w:sz w:val="28"/>
          <w:szCs w:val="26"/>
        </w:rPr>
        <w:t>i</w:t>
      </w:r>
      <w:r w:rsidRPr="006F0CAD">
        <w:rPr>
          <w:rFonts w:ascii="Times New Roman" w:hAnsi="Times New Roman"/>
          <w:sz w:val="28"/>
          <w:szCs w:val="26"/>
          <w:lang w:val="be-BY"/>
        </w:rPr>
        <w:t>нгапур, Карэя, Балгарыя, Славак</w:t>
      </w:r>
      <w:r w:rsidRPr="006F0CAD">
        <w:rPr>
          <w:rFonts w:ascii="Times New Roman" w:hAnsi="Times New Roman"/>
          <w:sz w:val="28"/>
          <w:szCs w:val="26"/>
        </w:rPr>
        <w:t>i</w:t>
      </w:r>
      <w:r w:rsidRPr="006F0CAD">
        <w:rPr>
          <w:rFonts w:ascii="Times New Roman" w:hAnsi="Times New Roman"/>
          <w:sz w:val="28"/>
          <w:szCs w:val="26"/>
          <w:lang w:val="be-BY"/>
        </w:rPr>
        <w:t>я, Ганконг, Тайвань, Латв</w:t>
      </w:r>
      <w:r w:rsidRPr="006F0CAD">
        <w:rPr>
          <w:rFonts w:ascii="Times New Roman" w:hAnsi="Times New Roman"/>
          <w:sz w:val="28"/>
          <w:szCs w:val="26"/>
        </w:rPr>
        <w:t>i</w:t>
      </w:r>
      <w:r w:rsidRPr="006F0CAD">
        <w:rPr>
          <w:rFonts w:ascii="Times New Roman" w:hAnsi="Times New Roman"/>
          <w:sz w:val="28"/>
          <w:szCs w:val="26"/>
          <w:lang w:val="be-BY"/>
        </w:rPr>
        <w:t xml:space="preserve">я) </w:t>
      </w:r>
      <w:r w:rsidRPr="006F0CAD">
        <w:rPr>
          <w:rFonts w:ascii="Times New Roman" w:hAnsi="Times New Roman"/>
          <w:sz w:val="28"/>
          <w:szCs w:val="26"/>
        </w:rPr>
        <w:t>i</w:t>
      </w:r>
      <w:r w:rsidRPr="006F0CAD">
        <w:rPr>
          <w:rFonts w:ascii="Times New Roman" w:hAnsi="Times New Roman"/>
          <w:sz w:val="28"/>
          <w:szCs w:val="26"/>
          <w:lang w:val="be-BY"/>
        </w:rPr>
        <w:t xml:space="preserve"> 4 кра</w:t>
      </w:r>
      <w:r w:rsidRPr="006F0CAD">
        <w:rPr>
          <w:rFonts w:ascii="Times New Roman" w:hAnsi="Times New Roman"/>
          <w:sz w:val="28"/>
          <w:szCs w:val="26"/>
        </w:rPr>
        <w:t>i</w:t>
      </w:r>
      <w:r w:rsidRPr="006F0CAD">
        <w:rPr>
          <w:rFonts w:ascii="Times New Roman" w:hAnsi="Times New Roman"/>
          <w:sz w:val="28"/>
          <w:szCs w:val="26"/>
          <w:lang w:val="be-BY"/>
        </w:rPr>
        <w:t>нам</w:t>
      </w:r>
      <w:r w:rsidRPr="006F0CAD">
        <w:rPr>
          <w:rFonts w:ascii="Times New Roman" w:hAnsi="Times New Roman"/>
          <w:sz w:val="28"/>
          <w:szCs w:val="26"/>
        </w:rPr>
        <w:t>i</w:t>
      </w:r>
      <w:r w:rsidRPr="006F0CAD">
        <w:rPr>
          <w:rFonts w:ascii="Times New Roman" w:hAnsi="Times New Roman"/>
          <w:sz w:val="28"/>
          <w:szCs w:val="26"/>
          <w:lang w:val="be-BY"/>
        </w:rPr>
        <w:t xml:space="preserve"> СНД (Рас</w:t>
      </w:r>
      <w:r w:rsidRPr="006F0CAD">
        <w:rPr>
          <w:rFonts w:ascii="Times New Roman" w:hAnsi="Times New Roman"/>
          <w:sz w:val="28"/>
          <w:szCs w:val="26"/>
        </w:rPr>
        <w:t>i</w:t>
      </w:r>
      <w:r w:rsidRPr="006F0CAD">
        <w:rPr>
          <w:rFonts w:ascii="Times New Roman" w:hAnsi="Times New Roman"/>
          <w:sz w:val="28"/>
          <w:szCs w:val="26"/>
          <w:lang w:val="be-BY"/>
        </w:rPr>
        <w:t>я, Укра</w:t>
      </w:r>
      <w:r w:rsidRPr="006F0CAD">
        <w:rPr>
          <w:rFonts w:ascii="Times New Roman" w:hAnsi="Times New Roman"/>
          <w:sz w:val="28"/>
          <w:szCs w:val="26"/>
        </w:rPr>
        <w:t>i</w:t>
      </w:r>
      <w:r w:rsidRPr="006F0CAD">
        <w:rPr>
          <w:rFonts w:ascii="Times New Roman" w:hAnsi="Times New Roman"/>
          <w:sz w:val="28"/>
          <w:szCs w:val="26"/>
          <w:lang w:val="be-BY"/>
        </w:rPr>
        <w:t xml:space="preserve">на, Малдова, Казахстан). </w:t>
      </w:r>
    </w:p>
    <w:p w:rsidR="007F232D" w:rsidRPr="006F0CA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lang w:val="be-BY"/>
        </w:rPr>
        <w:t>У горадзе працуе пал</w:t>
      </w:r>
      <w:r w:rsidRPr="006F0CAD">
        <w:rPr>
          <w:rFonts w:ascii="Times New Roman" w:hAnsi="Times New Roman"/>
          <w:sz w:val="28"/>
          <w:szCs w:val="26"/>
        </w:rPr>
        <w:t>i</w:t>
      </w:r>
      <w:r w:rsidRPr="006F0CAD">
        <w:rPr>
          <w:rFonts w:ascii="Times New Roman" w:hAnsi="Times New Roman"/>
          <w:sz w:val="28"/>
          <w:szCs w:val="26"/>
          <w:lang w:val="be-BY"/>
        </w:rPr>
        <w:t>граф</w:t>
      </w:r>
      <w:r w:rsidRPr="006F0CAD">
        <w:rPr>
          <w:rFonts w:ascii="Times New Roman" w:hAnsi="Times New Roman"/>
          <w:sz w:val="28"/>
          <w:szCs w:val="26"/>
        </w:rPr>
        <w:t>i</w:t>
      </w:r>
      <w:r w:rsidRPr="006F0CAD">
        <w:rPr>
          <w:rFonts w:ascii="Times New Roman" w:hAnsi="Times New Roman"/>
          <w:sz w:val="28"/>
          <w:szCs w:val="26"/>
          <w:lang w:val="be-BY"/>
        </w:rPr>
        <w:t>чнае прадпрыемства “Спадчына Ф.Скарыны”, Полацкая цеплаэлектрацэнтраль, лясгас, рыбхоз “Полацк</w:t>
      </w:r>
      <w:r w:rsidRPr="006F0CAD">
        <w:rPr>
          <w:rFonts w:ascii="Times New Roman" w:hAnsi="Times New Roman"/>
          <w:sz w:val="28"/>
          <w:szCs w:val="26"/>
        </w:rPr>
        <w:t>i</w:t>
      </w:r>
      <w:r w:rsidRPr="006F0CAD">
        <w:rPr>
          <w:rFonts w:ascii="Times New Roman" w:hAnsi="Times New Roman"/>
          <w:sz w:val="28"/>
          <w:szCs w:val="26"/>
          <w:lang w:val="be-BY"/>
        </w:rPr>
        <w:t>“.</w:t>
      </w:r>
    </w:p>
    <w:p w:rsidR="007F232D" w:rsidRPr="006F0CA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lang w:val="be-BY"/>
        </w:rPr>
        <w:t>Горад Полацк самы грузанапружаны ўчастак Беларускай чыгунк</w:t>
      </w:r>
      <w:r w:rsidRPr="006F0CAD">
        <w:rPr>
          <w:rFonts w:ascii="Times New Roman" w:hAnsi="Times New Roman"/>
          <w:sz w:val="28"/>
          <w:szCs w:val="26"/>
        </w:rPr>
        <w:t>i</w:t>
      </w:r>
      <w:r w:rsidRPr="006F0CAD">
        <w:rPr>
          <w:rFonts w:ascii="Times New Roman" w:hAnsi="Times New Roman"/>
          <w:sz w:val="28"/>
          <w:szCs w:val="26"/>
          <w:lang w:val="be-BY"/>
        </w:rPr>
        <w:t>, з'яўляецца буйным чыгуначным вузлом, як</w:t>
      </w:r>
      <w:r w:rsidRPr="006F0CAD">
        <w:rPr>
          <w:rFonts w:ascii="Times New Roman" w:hAnsi="Times New Roman"/>
          <w:sz w:val="28"/>
          <w:szCs w:val="26"/>
        </w:rPr>
        <w:t>i</w:t>
      </w:r>
      <w:r w:rsidRPr="006F0CAD">
        <w:rPr>
          <w:rFonts w:ascii="Times New Roman" w:hAnsi="Times New Roman"/>
          <w:sz w:val="28"/>
          <w:szCs w:val="26"/>
          <w:lang w:val="be-BY"/>
        </w:rPr>
        <w:t xml:space="preserve"> злучае важныя эканам</w:t>
      </w:r>
      <w:r w:rsidRPr="006F0CAD">
        <w:rPr>
          <w:rFonts w:ascii="Times New Roman" w:hAnsi="Times New Roman"/>
          <w:sz w:val="28"/>
          <w:szCs w:val="26"/>
        </w:rPr>
        <w:t>i</w:t>
      </w:r>
      <w:r w:rsidRPr="006F0CAD">
        <w:rPr>
          <w:rFonts w:ascii="Times New Roman" w:hAnsi="Times New Roman"/>
          <w:sz w:val="28"/>
          <w:szCs w:val="26"/>
          <w:lang w:val="be-BY"/>
        </w:rPr>
        <w:t>чныя цэнтры Беларус</w:t>
      </w:r>
      <w:r w:rsidRPr="006F0CAD">
        <w:rPr>
          <w:rFonts w:ascii="Times New Roman" w:hAnsi="Times New Roman"/>
          <w:sz w:val="28"/>
          <w:szCs w:val="26"/>
        </w:rPr>
        <w:t>i</w:t>
      </w:r>
      <w:r w:rsidRPr="006F0CAD">
        <w:rPr>
          <w:rFonts w:ascii="Times New Roman" w:hAnsi="Times New Roman"/>
          <w:sz w:val="28"/>
          <w:szCs w:val="26"/>
          <w:lang w:val="be-BY"/>
        </w:rPr>
        <w:t xml:space="preserve"> з кра</w:t>
      </w:r>
      <w:r w:rsidRPr="006F0CAD">
        <w:rPr>
          <w:rFonts w:ascii="Times New Roman" w:hAnsi="Times New Roman"/>
          <w:sz w:val="28"/>
          <w:szCs w:val="26"/>
        </w:rPr>
        <w:t>i</w:t>
      </w:r>
      <w:r w:rsidRPr="006F0CAD">
        <w:rPr>
          <w:rFonts w:ascii="Times New Roman" w:hAnsi="Times New Roman"/>
          <w:sz w:val="28"/>
          <w:szCs w:val="26"/>
          <w:lang w:val="be-BY"/>
        </w:rPr>
        <w:t>нам</w:t>
      </w:r>
      <w:r w:rsidRPr="006F0CAD">
        <w:rPr>
          <w:rFonts w:ascii="Times New Roman" w:hAnsi="Times New Roman"/>
          <w:sz w:val="28"/>
          <w:szCs w:val="26"/>
        </w:rPr>
        <w:t>i</w:t>
      </w:r>
      <w:r w:rsidRPr="006F0CAD">
        <w:rPr>
          <w:rFonts w:ascii="Times New Roman" w:hAnsi="Times New Roman"/>
          <w:sz w:val="28"/>
          <w:szCs w:val="26"/>
          <w:lang w:val="be-BY"/>
        </w:rPr>
        <w:t xml:space="preserve"> СНД. Станцыя Полацк забяспечвае перавозку пасажыраў, грузаў, багажу з кра</w:t>
      </w:r>
      <w:r w:rsidRPr="006F0CAD">
        <w:rPr>
          <w:rFonts w:ascii="Times New Roman" w:hAnsi="Times New Roman"/>
          <w:sz w:val="28"/>
          <w:szCs w:val="26"/>
        </w:rPr>
        <w:t>i</w:t>
      </w:r>
      <w:r w:rsidRPr="006F0CAD">
        <w:rPr>
          <w:rFonts w:ascii="Times New Roman" w:hAnsi="Times New Roman"/>
          <w:sz w:val="28"/>
          <w:szCs w:val="26"/>
          <w:lang w:val="be-BY"/>
        </w:rPr>
        <w:t>н Балты</w:t>
      </w:r>
      <w:r w:rsidRPr="006F0CAD">
        <w:rPr>
          <w:rFonts w:ascii="Times New Roman" w:hAnsi="Times New Roman"/>
          <w:sz w:val="28"/>
          <w:szCs w:val="26"/>
        </w:rPr>
        <w:t>i</w:t>
      </w:r>
      <w:r w:rsidRPr="006F0CAD">
        <w:rPr>
          <w:rFonts w:ascii="Times New Roman" w:hAnsi="Times New Roman"/>
          <w:sz w:val="28"/>
          <w:szCs w:val="26"/>
          <w:lang w:val="be-BY"/>
        </w:rPr>
        <w:t xml:space="preserve"> на Рас</w:t>
      </w:r>
      <w:r w:rsidRPr="006F0CAD">
        <w:rPr>
          <w:rFonts w:ascii="Times New Roman" w:hAnsi="Times New Roman"/>
          <w:sz w:val="28"/>
          <w:szCs w:val="26"/>
        </w:rPr>
        <w:t>i</w:t>
      </w:r>
      <w:r w:rsidRPr="006F0CAD">
        <w:rPr>
          <w:rFonts w:ascii="Times New Roman" w:hAnsi="Times New Roman"/>
          <w:sz w:val="28"/>
          <w:szCs w:val="26"/>
          <w:lang w:val="be-BY"/>
        </w:rPr>
        <w:t>ю, Укра</w:t>
      </w:r>
      <w:r w:rsidRPr="006F0CAD">
        <w:rPr>
          <w:rFonts w:ascii="Times New Roman" w:hAnsi="Times New Roman"/>
          <w:sz w:val="28"/>
          <w:szCs w:val="26"/>
        </w:rPr>
        <w:t>i</w:t>
      </w:r>
      <w:r w:rsidRPr="006F0CAD">
        <w:rPr>
          <w:rFonts w:ascii="Times New Roman" w:hAnsi="Times New Roman"/>
          <w:sz w:val="28"/>
          <w:szCs w:val="26"/>
          <w:lang w:val="be-BY"/>
        </w:rPr>
        <w:t>ну. У сярэдн</w:t>
      </w:r>
      <w:r w:rsidRPr="006F0CAD">
        <w:rPr>
          <w:rFonts w:ascii="Times New Roman" w:hAnsi="Times New Roman"/>
          <w:sz w:val="28"/>
          <w:szCs w:val="26"/>
        </w:rPr>
        <w:t>i</w:t>
      </w:r>
      <w:r w:rsidRPr="006F0CAD">
        <w:rPr>
          <w:rFonts w:ascii="Times New Roman" w:hAnsi="Times New Roman"/>
          <w:sz w:val="28"/>
          <w:szCs w:val="26"/>
          <w:lang w:val="be-BY"/>
        </w:rPr>
        <w:t>м за сутк</w:t>
      </w:r>
      <w:r w:rsidRPr="006F0CAD">
        <w:rPr>
          <w:rFonts w:ascii="Times New Roman" w:hAnsi="Times New Roman"/>
          <w:sz w:val="28"/>
          <w:szCs w:val="26"/>
        </w:rPr>
        <w:t>i</w:t>
      </w:r>
      <w:r w:rsidRPr="006F0CAD">
        <w:rPr>
          <w:rFonts w:ascii="Times New Roman" w:hAnsi="Times New Roman"/>
          <w:sz w:val="28"/>
          <w:szCs w:val="26"/>
          <w:lang w:val="be-BY"/>
        </w:rPr>
        <w:t xml:space="preserve"> станцыя прапускае больш 30 пар цягн</w:t>
      </w:r>
      <w:r w:rsidRPr="006F0CAD">
        <w:rPr>
          <w:rFonts w:ascii="Times New Roman" w:hAnsi="Times New Roman"/>
          <w:sz w:val="28"/>
          <w:szCs w:val="26"/>
        </w:rPr>
        <w:t>i</w:t>
      </w:r>
      <w:r w:rsidRPr="006F0CAD">
        <w:rPr>
          <w:rFonts w:ascii="Times New Roman" w:hAnsi="Times New Roman"/>
          <w:sz w:val="28"/>
          <w:szCs w:val="26"/>
          <w:lang w:val="be-BY"/>
        </w:rPr>
        <w:t>коў. Горад абслугоўваюць 3 аўтатранспартных прадпрыемствы: аўтабаза, грузавая аўтамаб</w:t>
      </w:r>
      <w:r w:rsidRPr="006F0CAD">
        <w:rPr>
          <w:rFonts w:ascii="Times New Roman" w:hAnsi="Times New Roman"/>
          <w:sz w:val="28"/>
          <w:szCs w:val="26"/>
        </w:rPr>
        <w:t>i</w:t>
      </w:r>
      <w:r w:rsidRPr="006F0CAD">
        <w:rPr>
          <w:rFonts w:ascii="Times New Roman" w:hAnsi="Times New Roman"/>
          <w:sz w:val="28"/>
          <w:szCs w:val="26"/>
          <w:lang w:val="be-BY"/>
        </w:rPr>
        <w:t>льная станцыя, аўтапарк.</w:t>
      </w:r>
    </w:p>
    <w:p w:rsidR="007F232D" w:rsidRPr="006F0CA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lang w:val="be-BY"/>
        </w:rPr>
        <w:t>Полацк став</w:t>
      </w:r>
      <w:r w:rsidRPr="006F0CAD">
        <w:rPr>
          <w:rFonts w:ascii="Times New Roman" w:hAnsi="Times New Roman"/>
          <w:sz w:val="28"/>
          <w:szCs w:val="26"/>
        </w:rPr>
        <w:t>i</w:t>
      </w:r>
      <w:r w:rsidRPr="006F0CAD">
        <w:rPr>
          <w:rFonts w:ascii="Times New Roman" w:hAnsi="Times New Roman"/>
          <w:sz w:val="28"/>
          <w:szCs w:val="26"/>
          <w:lang w:val="be-BY"/>
        </w:rPr>
        <w:t>цца да л</w:t>
      </w:r>
      <w:r w:rsidRPr="006F0CAD">
        <w:rPr>
          <w:rFonts w:ascii="Times New Roman" w:hAnsi="Times New Roman"/>
          <w:sz w:val="28"/>
          <w:szCs w:val="26"/>
        </w:rPr>
        <w:t>i</w:t>
      </w:r>
      <w:r w:rsidRPr="006F0CAD">
        <w:rPr>
          <w:rFonts w:ascii="Times New Roman" w:hAnsi="Times New Roman"/>
          <w:sz w:val="28"/>
          <w:szCs w:val="26"/>
          <w:lang w:val="be-BY"/>
        </w:rPr>
        <w:t>ку гарадо</w:t>
      </w:r>
      <w:r w:rsidRPr="006F0CAD">
        <w:rPr>
          <w:rFonts w:ascii="Times New Roman" w:hAnsi="Times New Roman"/>
          <w:sz w:val="28"/>
          <w:szCs w:val="26"/>
        </w:rPr>
        <w:t>ў,</w:t>
      </w:r>
      <w:r w:rsidRPr="006F0CAD">
        <w:rPr>
          <w:rFonts w:ascii="Times New Roman" w:hAnsi="Times New Roman"/>
          <w:sz w:val="28"/>
          <w:szCs w:val="26"/>
          <w:lang w:val="be-BY"/>
        </w:rPr>
        <w:t xml:space="preserve"> якя маюць высок</w:t>
      </w:r>
      <w:r w:rsidRPr="006F0CAD">
        <w:rPr>
          <w:rFonts w:ascii="Times New Roman" w:hAnsi="Times New Roman"/>
          <w:sz w:val="28"/>
          <w:szCs w:val="26"/>
        </w:rPr>
        <w:t>i</w:t>
      </w:r>
      <w:r w:rsidRPr="006F0CAD">
        <w:rPr>
          <w:rFonts w:ascii="Times New Roman" w:hAnsi="Times New Roman"/>
          <w:sz w:val="28"/>
          <w:szCs w:val="26"/>
          <w:lang w:val="be-BY"/>
        </w:rPr>
        <w:t xml:space="preserve"> </w:t>
      </w:r>
      <w:r w:rsidRPr="006F0CAD">
        <w:rPr>
          <w:rFonts w:ascii="Times New Roman" w:hAnsi="Times New Roman"/>
          <w:sz w:val="28"/>
          <w:szCs w:val="26"/>
        </w:rPr>
        <w:t>ў</w:t>
      </w:r>
      <w:r w:rsidRPr="006F0CAD">
        <w:rPr>
          <w:rFonts w:ascii="Times New Roman" w:hAnsi="Times New Roman"/>
          <w:sz w:val="28"/>
          <w:szCs w:val="26"/>
          <w:lang w:val="be-BY"/>
        </w:rPr>
        <w:t>зровень азелянення гарадской тэрыторы</w:t>
      </w:r>
      <w:r w:rsidRPr="006F0CAD">
        <w:rPr>
          <w:rFonts w:ascii="Times New Roman" w:hAnsi="Times New Roman"/>
          <w:sz w:val="28"/>
          <w:szCs w:val="26"/>
        </w:rPr>
        <w:t>i.</w:t>
      </w:r>
      <w:r w:rsidRPr="006F0CAD">
        <w:rPr>
          <w:rFonts w:ascii="Times New Roman" w:hAnsi="Times New Roman"/>
          <w:sz w:val="28"/>
          <w:szCs w:val="26"/>
          <w:lang w:val="be-BY"/>
        </w:rPr>
        <w:t xml:space="preserve"> </w:t>
      </w:r>
    </w:p>
    <w:p w:rsidR="007F232D" w:rsidRPr="006F0CA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lang w:val="be-BY"/>
        </w:rPr>
        <w:t>Шырокае разв</w:t>
      </w:r>
      <w:r w:rsidRPr="006F0CAD">
        <w:rPr>
          <w:rFonts w:ascii="Times New Roman" w:hAnsi="Times New Roman"/>
          <w:sz w:val="28"/>
          <w:szCs w:val="26"/>
        </w:rPr>
        <w:t>i</w:t>
      </w:r>
      <w:r w:rsidRPr="006F0CAD">
        <w:rPr>
          <w:rFonts w:ascii="Times New Roman" w:hAnsi="Times New Roman"/>
          <w:sz w:val="28"/>
          <w:szCs w:val="26"/>
          <w:lang w:val="be-BY"/>
        </w:rPr>
        <w:t>ццё атрымаў у Полацку гарадск</w:t>
      </w:r>
      <w:r w:rsidRPr="006F0CAD">
        <w:rPr>
          <w:rFonts w:ascii="Times New Roman" w:hAnsi="Times New Roman"/>
          <w:sz w:val="28"/>
          <w:szCs w:val="26"/>
        </w:rPr>
        <w:t>i</w:t>
      </w:r>
      <w:r w:rsidRPr="006F0CAD">
        <w:rPr>
          <w:rFonts w:ascii="Times New Roman" w:hAnsi="Times New Roman"/>
          <w:sz w:val="28"/>
          <w:szCs w:val="26"/>
          <w:lang w:val="be-BY"/>
        </w:rPr>
        <w:t xml:space="preserve"> транспарт. Па вул</w:t>
      </w:r>
      <w:r w:rsidRPr="006F0CAD">
        <w:rPr>
          <w:rFonts w:ascii="Times New Roman" w:hAnsi="Times New Roman"/>
          <w:sz w:val="28"/>
          <w:szCs w:val="26"/>
        </w:rPr>
        <w:t>i</w:t>
      </w:r>
      <w:r w:rsidRPr="006F0CAD">
        <w:rPr>
          <w:rFonts w:ascii="Times New Roman" w:hAnsi="Times New Roman"/>
          <w:sz w:val="28"/>
          <w:szCs w:val="26"/>
          <w:lang w:val="be-BY"/>
        </w:rPr>
        <w:t>цах горада курсуюць камфартабельныя аўтобусы і такс</w:t>
      </w:r>
      <w:r w:rsidRPr="006F0CAD">
        <w:rPr>
          <w:rFonts w:ascii="Times New Roman" w:hAnsi="Times New Roman"/>
          <w:sz w:val="28"/>
          <w:szCs w:val="26"/>
        </w:rPr>
        <w:t>i</w:t>
      </w:r>
      <w:r w:rsidRPr="006F0CAD">
        <w:rPr>
          <w:rFonts w:ascii="Times New Roman" w:hAnsi="Times New Roman"/>
          <w:sz w:val="28"/>
          <w:szCs w:val="26"/>
          <w:lang w:val="be-BY"/>
        </w:rPr>
        <w:t>, абслуговае горад аўтакалона 2453. У горадзе дзейн</w:t>
      </w:r>
      <w:r w:rsidRPr="006F0CAD">
        <w:rPr>
          <w:rFonts w:ascii="Times New Roman" w:hAnsi="Times New Roman"/>
          <w:sz w:val="28"/>
          <w:szCs w:val="26"/>
        </w:rPr>
        <w:t>i</w:t>
      </w:r>
      <w:r w:rsidRPr="006F0CAD">
        <w:rPr>
          <w:rFonts w:ascii="Times New Roman" w:hAnsi="Times New Roman"/>
          <w:sz w:val="28"/>
          <w:szCs w:val="26"/>
          <w:lang w:val="be-BY"/>
        </w:rPr>
        <w:t>чае 17 аўтобусных маршрутаў, на як</w:t>
      </w:r>
      <w:r w:rsidRPr="006F0CAD">
        <w:rPr>
          <w:rFonts w:ascii="Times New Roman" w:hAnsi="Times New Roman"/>
          <w:sz w:val="28"/>
          <w:szCs w:val="26"/>
        </w:rPr>
        <w:t>i</w:t>
      </w:r>
      <w:r w:rsidRPr="006F0CAD">
        <w:rPr>
          <w:rFonts w:ascii="Times New Roman" w:hAnsi="Times New Roman"/>
          <w:sz w:val="28"/>
          <w:szCs w:val="26"/>
          <w:lang w:val="be-BY"/>
        </w:rPr>
        <w:t>я выходз</w:t>
      </w:r>
      <w:r w:rsidRPr="006F0CAD">
        <w:rPr>
          <w:rFonts w:ascii="Times New Roman" w:hAnsi="Times New Roman"/>
          <w:sz w:val="28"/>
          <w:szCs w:val="26"/>
        </w:rPr>
        <w:t>i</w:t>
      </w:r>
      <w:r w:rsidRPr="006F0CAD">
        <w:rPr>
          <w:rFonts w:ascii="Times New Roman" w:hAnsi="Times New Roman"/>
          <w:sz w:val="28"/>
          <w:szCs w:val="26"/>
          <w:lang w:val="be-BY"/>
        </w:rPr>
        <w:t>ць звыш 50 аўтобусаў вял</w:t>
      </w:r>
      <w:r w:rsidRPr="006F0CAD">
        <w:rPr>
          <w:rFonts w:ascii="Times New Roman" w:hAnsi="Times New Roman"/>
          <w:sz w:val="28"/>
          <w:szCs w:val="26"/>
        </w:rPr>
        <w:t>i</w:t>
      </w:r>
      <w:r w:rsidRPr="006F0CAD">
        <w:rPr>
          <w:rFonts w:ascii="Times New Roman" w:hAnsi="Times New Roman"/>
          <w:sz w:val="28"/>
          <w:szCs w:val="26"/>
          <w:lang w:val="be-BY"/>
        </w:rPr>
        <w:t>кай ём</w:t>
      </w:r>
      <w:r w:rsidRPr="006F0CAD">
        <w:rPr>
          <w:rFonts w:ascii="Times New Roman" w:hAnsi="Times New Roman"/>
          <w:sz w:val="28"/>
          <w:szCs w:val="26"/>
        </w:rPr>
        <w:t>i</w:t>
      </w:r>
      <w:r w:rsidRPr="006F0CAD">
        <w:rPr>
          <w:rFonts w:ascii="Times New Roman" w:hAnsi="Times New Roman"/>
          <w:sz w:val="28"/>
          <w:szCs w:val="26"/>
          <w:lang w:val="be-BY"/>
        </w:rPr>
        <w:t>стасц</w:t>
      </w:r>
      <w:r w:rsidRPr="006F0CAD">
        <w:rPr>
          <w:rFonts w:ascii="Times New Roman" w:hAnsi="Times New Roman"/>
          <w:sz w:val="28"/>
          <w:szCs w:val="26"/>
        </w:rPr>
        <w:t>i</w:t>
      </w:r>
      <w:r w:rsidRPr="006F0CAD">
        <w:rPr>
          <w:rFonts w:ascii="Times New Roman" w:hAnsi="Times New Roman"/>
          <w:sz w:val="28"/>
          <w:szCs w:val="26"/>
          <w:lang w:val="be-BY"/>
        </w:rPr>
        <w:t>.</w:t>
      </w:r>
    </w:p>
    <w:p w:rsidR="007F232D" w:rsidRPr="006F0CA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lang w:val="be-BY"/>
        </w:rPr>
        <w:t>Гарадск</w:t>
      </w:r>
      <w:r w:rsidRPr="006F0CAD">
        <w:rPr>
          <w:rFonts w:ascii="Times New Roman" w:hAnsi="Times New Roman"/>
          <w:sz w:val="28"/>
          <w:szCs w:val="26"/>
        </w:rPr>
        <w:t>i</w:t>
      </w:r>
      <w:r w:rsidRPr="006F0CAD">
        <w:rPr>
          <w:rFonts w:ascii="Times New Roman" w:hAnsi="Times New Roman"/>
          <w:sz w:val="28"/>
          <w:szCs w:val="26"/>
          <w:lang w:val="be-BY"/>
        </w:rPr>
        <w:t xml:space="preserve">я вузлы электрычнай </w:t>
      </w:r>
      <w:r w:rsidRPr="006F0CAD">
        <w:rPr>
          <w:rFonts w:ascii="Times New Roman" w:hAnsi="Times New Roman"/>
          <w:sz w:val="28"/>
          <w:szCs w:val="26"/>
        </w:rPr>
        <w:t>i</w:t>
      </w:r>
      <w:r w:rsidRPr="006F0CAD">
        <w:rPr>
          <w:rFonts w:ascii="Times New Roman" w:hAnsi="Times New Roman"/>
          <w:sz w:val="28"/>
          <w:szCs w:val="26"/>
          <w:lang w:val="be-BY"/>
        </w:rPr>
        <w:t xml:space="preserve"> паштовай сувяз</w:t>
      </w:r>
      <w:r w:rsidRPr="006F0CAD">
        <w:rPr>
          <w:rFonts w:ascii="Times New Roman" w:hAnsi="Times New Roman"/>
          <w:sz w:val="28"/>
          <w:szCs w:val="26"/>
        </w:rPr>
        <w:t>i</w:t>
      </w:r>
      <w:r w:rsidRPr="006F0CAD">
        <w:rPr>
          <w:rFonts w:ascii="Times New Roman" w:hAnsi="Times New Roman"/>
          <w:sz w:val="28"/>
          <w:szCs w:val="26"/>
          <w:lang w:val="be-BY"/>
        </w:rPr>
        <w:t xml:space="preserve"> аказваюць разнастайныя паслуг</w:t>
      </w:r>
      <w:r w:rsidRPr="006F0CAD">
        <w:rPr>
          <w:rFonts w:ascii="Times New Roman" w:hAnsi="Times New Roman"/>
          <w:sz w:val="28"/>
          <w:szCs w:val="26"/>
        </w:rPr>
        <w:t>i</w:t>
      </w:r>
      <w:r w:rsidRPr="006F0CAD">
        <w:rPr>
          <w:rFonts w:ascii="Times New Roman" w:hAnsi="Times New Roman"/>
          <w:sz w:val="28"/>
          <w:szCs w:val="26"/>
          <w:lang w:val="be-BY"/>
        </w:rPr>
        <w:t xml:space="preserve"> насельн</w:t>
      </w:r>
      <w:r w:rsidRPr="006F0CAD">
        <w:rPr>
          <w:rFonts w:ascii="Times New Roman" w:hAnsi="Times New Roman"/>
          <w:sz w:val="28"/>
          <w:szCs w:val="26"/>
        </w:rPr>
        <w:t>i</w:t>
      </w:r>
      <w:r w:rsidRPr="006F0CAD">
        <w:rPr>
          <w:rFonts w:ascii="Times New Roman" w:hAnsi="Times New Roman"/>
          <w:sz w:val="28"/>
          <w:szCs w:val="26"/>
          <w:lang w:val="be-BY"/>
        </w:rPr>
        <w:t xml:space="preserve">цтву горада. </w:t>
      </w:r>
    </w:p>
    <w:p w:rsidR="007F232D" w:rsidRPr="006F0CA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lang w:val="be-BY"/>
        </w:rPr>
        <w:t>Розн</w:t>
      </w:r>
      <w:r w:rsidRPr="006F0CAD">
        <w:rPr>
          <w:rFonts w:ascii="Times New Roman" w:hAnsi="Times New Roman"/>
          <w:sz w:val="28"/>
          <w:szCs w:val="26"/>
        </w:rPr>
        <w:t>i</w:t>
      </w:r>
      <w:r w:rsidRPr="006F0CAD">
        <w:rPr>
          <w:rFonts w:ascii="Times New Roman" w:hAnsi="Times New Roman"/>
          <w:sz w:val="28"/>
          <w:szCs w:val="26"/>
          <w:lang w:val="be-BY"/>
        </w:rPr>
        <w:t>чная гандлёвая сетка прадстаўленая 159 крамам</w:t>
      </w:r>
      <w:r w:rsidRPr="006F0CAD">
        <w:rPr>
          <w:rFonts w:ascii="Times New Roman" w:hAnsi="Times New Roman"/>
          <w:sz w:val="28"/>
          <w:szCs w:val="26"/>
        </w:rPr>
        <w:t>i.</w:t>
      </w:r>
      <w:r w:rsidRPr="006F0CAD">
        <w:rPr>
          <w:rFonts w:ascii="Times New Roman" w:hAnsi="Times New Roman"/>
          <w:sz w:val="28"/>
          <w:szCs w:val="26"/>
          <w:lang w:val="be-BY"/>
        </w:rPr>
        <w:t xml:space="preserve"> Маецца 90 прадпрыемстваў грамадскага с</w:t>
      </w:r>
      <w:r w:rsidRPr="006F0CAD">
        <w:rPr>
          <w:rFonts w:ascii="Times New Roman" w:hAnsi="Times New Roman"/>
          <w:sz w:val="28"/>
          <w:szCs w:val="26"/>
        </w:rPr>
        <w:t>i</w:t>
      </w:r>
      <w:r w:rsidRPr="006F0CAD">
        <w:rPr>
          <w:rFonts w:ascii="Times New Roman" w:hAnsi="Times New Roman"/>
          <w:sz w:val="28"/>
          <w:szCs w:val="26"/>
          <w:lang w:val="be-BY"/>
        </w:rPr>
        <w:t>лкавання. На тэрыторыі горада функцыянуе Полацк</w:t>
      </w:r>
      <w:r w:rsidRPr="006F0CAD">
        <w:rPr>
          <w:rFonts w:ascii="Times New Roman" w:hAnsi="Times New Roman"/>
          <w:sz w:val="28"/>
          <w:szCs w:val="26"/>
        </w:rPr>
        <w:t>i</w:t>
      </w:r>
      <w:r w:rsidRPr="006F0CAD">
        <w:rPr>
          <w:rFonts w:ascii="Times New Roman" w:hAnsi="Times New Roman"/>
          <w:sz w:val="28"/>
          <w:szCs w:val="26"/>
          <w:lang w:val="be-BY"/>
        </w:rPr>
        <w:t xml:space="preserve"> калгасны рынак, гандлёва-рынкавы комплекс “Стралецк</w:t>
      </w:r>
      <w:r w:rsidRPr="006F0CAD">
        <w:rPr>
          <w:rFonts w:ascii="Times New Roman" w:hAnsi="Times New Roman"/>
          <w:sz w:val="28"/>
          <w:szCs w:val="26"/>
        </w:rPr>
        <w:t>i</w:t>
      </w:r>
      <w:r w:rsidRPr="006F0CAD">
        <w:rPr>
          <w:rFonts w:ascii="Times New Roman" w:hAnsi="Times New Roman"/>
          <w:sz w:val="28"/>
          <w:szCs w:val="26"/>
          <w:lang w:val="be-BY"/>
        </w:rPr>
        <w:t>“, 7 м</w:t>
      </w:r>
      <w:r w:rsidRPr="006F0CAD">
        <w:rPr>
          <w:rFonts w:ascii="Times New Roman" w:hAnsi="Times New Roman"/>
          <w:sz w:val="28"/>
          <w:szCs w:val="26"/>
        </w:rPr>
        <w:t>i</w:t>
      </w:r>
      <w:r w:rsidRPr="006F0CAD">
        <w:rPr>
          <w:rFonts w:ascii="Times New Roman" w:hAnsi="Times New Roman"/>
          <w:sz w:val="28"/>
          <w:szCs w:val="26"/>
          <w:lang w:val="be-BY"/>
        </w:rPr>
        <w:t>н</w:t>
      </w:r>
      <w:r w:rsidRPr="006F0CAD">
        <w:rPr>
          <w:rFonts w:ascii="Times New Roman" w:hAnsi="Times New Roman"/>
          <w:sz w:val="28"/>
          <w:szCs w:val="26"/>
        </w:rPr>
        <w:t>i</w:t>
      </w:r>
      <w:r w:rsidRPr="006F0CAD">
        <w:rPr>
          <w:rFonts w:ascii="Times New Roman" w:hAnsi="Times New Roman"/>
          <w:sz w:val="28"/>
          <w:szCs w:val="26"/>
          <w:lang w:val="be-BY"/>
        </w:rPr>
        <w:t>-рынкаў. Бытавое абслугоўванне насельн</w:t>
      </w:r>
      <w:r w:rsidRPr="006F0CAD">
        <w:rPr>
          <w:rFonts w:ascii="Times New Roman" w:hAnsi="Times New Roman"/>
          <w:sz w:val="28"/>
          <w:szCs w:val="26"/>
        </w:rPr>
        <w:t>i</w:t>
      </w:r>
      <w:r w:rsidRPr="006F0CAD">
        <w:rPr>
          <w:rFonts w:ascii="Times New Roman" w:hAnsi="Times New Roman"/>
          <w:sz w:val="28"/>
          <w:szCs w:val="26"/>
          <w:lang w:val="be-BY"/>
        </w:rPr>
        <w:t>цтва горада здзяйсняе прадпрыемства “Полацкбыт”, у склад якога ўваходзяць 46 прадпрыемстваў.</w:t>
      </w:r>
    </w:p>
    <w:p w:rsidR="007F232D" w:rsidRPr="006F0CA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lang w:val="be-BY"/>
        </w:rPr>
        <w:t>Сацыяльна-культурная сфера, прадстаўленая адукацыйнай с</w:t>
      </w:r>
      <w:r w:rsidRPr="006F0CAD">
        <w:rPr>
          <w:rFonts w:ascii="Times New Roman" w:hAnsi="Times New Roman"/>
          <w:sz w:val="28"/>
          <w:szCs w:val="26"/>
        </w:rPr>
        <w:t>i</w:t>
      </w:r>
      <w:r w:rsidRPr="006F0CAD">
        <w:rPr>
          <w:rFonts w:ascii="Times New Roman" w:hAnsi="Times New Roman"/>
          <w:sz w:val="28"/>
          <w:szCs w:val="26"/>
          <w:lang w:val="be-BY"/>
        </w:rPr>
        <w:t>стэмай, якая ўключае 5 сярэдн</w:t>
      </w:r>
      <w:r w:rsidRPr="006F0CAD">
        <w:rPr>
          <w:rFonts w:ascii="Times New Roman" w:hAnsi="Times New Roman"/>
          <w:sz w:val="28"/>
          <w:szCs w:val="26"/>
        </w:rPr>
        <w:t>i</w:t>
      </w:r>
      <w:r w:rsidRPr="006F0CAD">
        <w:rPr>
          <w:rFonts w:ascii="Times New Roman" w:hAnsi="Times New Roman"/>
          <w:sz w:val="28"/>
          <w:szCs w:val="26"/>
          <w:lang w:val="be-BY"/>
        </w:rPr>
        <w:t>х спецыяльных навучальных устаноў, 3 прафтэхвучылiшча, 16 сярэдн</w:t>
      </w:r>
      <w:r w:rsidRPr="006F0CAD">
        <w:rPr>
          <w:rFonts w:ascii="Times New Roman" w:hAnsi="Times New Roman"/>
          <w:sz w:val="28"/>
          <w:szCs w:val="26"/>
        </w:rPr>
        <w:t>i</w:t>
      </w:r>
      <w:r w:rsidRPr="006F0CAD">
        <w:rPr>
          <w:rFonts w:ascii="Times New Roman" w:hAnsi="Times New Roman"/>
          <w:sz w:val="28"/>
          <w:szCs w:val="26"/>
          <w:lang w:val="be-BY"/>
        </w:rPr>
        <w:t>х школ, Нацыянальную г</w:t>
      </w:r>
      <w:r w:rsidRPr="006F0CAD">
        <w:rPr>
          <w:rFonts w:ascii="Times New Roman" w:hAnsi="Times New Roman"/>
          <w:sz w:val="28"/>
          <w:szCs w:val="26"/>
        </w:rPr>
        <w:t>i</w:t>
      </w:r>
      <w:r w:rsidRPr="006F0CAD">
        <w:rPr>
          <w:rFonts w:ascii="Times New Roman" w:hAnsi="Times New Roman"/>
          <w:sz w:val="28"/>
          <w:szCs w:val="26"/>
          <w:lang w:val="be-BY"/>
        </w:rPr>
        <w:t>мназ</w:t>
      </w:r>
      <w:r w:rsidRPr="006F0CAD">
        <w:rPr>
          <w:rFonts w:ascii="Times New Roman" w:hAnsi="Times New Roman"/>
          <w:sz w:val="28"/>
          <w:szCs w:val="26"/>
        </w:rPr>
        <w:t>i</w:t>
      </w:r>
      <w:r w:rsidRPr="006F0CAD">
        <w:rPr>
          <w:rFonts w:ascii="Times New Roman" w:hAnsi="Times New Roman"/>
          <w:sz w:val="28"/>
          <w:szCs w:val="26"/>
          <w:lang w:val="be-BY"/>
        </w:rPr>
        <w:t>ю, школу-</w:t>
      </w:r>
      <w:r w:rsidRPr="006F0CAD">
        <w:rPr>
          <w:rFonts w:ascii="Times New Roman" w:hAnsi="Times New Roman"/>
          <w:sz w:val="28"/>
          <w:szCs w:val="26"/>
        </w:rPr>
        <w:t>i</w:t>
      </w:r>
      <w:r w:rsidRPr="006F0CAD">
        <w:rPr>
          <w:rFonts w:ascii="Times New Roman" w:hAnsi="Times New Roman"/>
          <w:sz w:val="28"/>
          <w:szCs w:val="26"/>
          <w:lang w:val="be-BY"/>
        </w:rPr>
        <w:t>нтэрнат-г</w:t>
      </w:r>
      <w:r w:rsidRPr="006F0CAD">
        <w:rPr>
          <w:rFonts w:ascii="Times New Roman" w:hAnsi="Times New Roman"/>
          <w:sz w:val="28"/>
          <w:szCs w:val="26"/>
        </w:rPr>
        <w:t>i</w:t>
      </w:r>
      <w:r w:rsidRPr="006F0CAD">
        <w:rPr>
          <w:rFonts w:ascii="Times New Roman" w:hAnsi="Times New Roman"/>
          <w:sz w:val="28"/>
          <w:szCs w:val="26"/>
          <w:lang w:val="be-BY"/>
        </w:rPr>
        <w:t>мназ</w:t>
      </w:r>
      <w:r w:rsidRPr="006F0CAD">
        <w:rPr>
          <w:rFonts w:ascii="Times New Roman" w:hAnsi="Times New Roman"/>
          <w:sz w:val="28"/>
          <w:szCs w:val="26"/>
        </w:rPr>
        <w:t>i</w:t>
      </w:r>
      <w:r w:rsidRPr="006F0CAD">
        <w:rPr>
          <w:rFonts w:ascii="Times New Roman" w:hAnsi="Times New Roman"/>
          <w:sz w:val="28"/>
          <w:szCs w:val="26"/>
          <w:lang w:val="be-BY"/>
        </w:rPr>
        <w:t>ю для дзяцей В</w:t>
      </w:r>
      <w:r w:rsidRPr="006F0CAD">
        <w:rPr>
          <w:rFonts w:ascii="Times New Roman" w:hAnsi="Times New Roman"/>
          <w:sz w:val="28"/>
          <w:szCs w:val="26"/>
        </w:rPr>
        <w:t>i</w:t>
      </w:r>
      <w:r w:rsidRPr="006F0CAD">
        <w:rPr>
          <w:rFonts w:ascii="Times New Roman" w:hAnsi="Times New Roman"/>
          <w:sz w:val="28"/>
          <w:szCs w:val="26"/>
          <w:lang w:val="be-BY"/>
        </w:rPr>
        <w:t>цебскай вобласц</w:t>
      </w:r>
      <w:r w:rsidRPr="006F0CAD">
        <w:rPr>
          <w:rFonts w:ascii="Times New Roman" w:hAnsi="Times New Roman"/>
          <w:sz w:val="28"/>
          <w:szCs w:val="26"/>
        </w:rPr>
        <w:t>i</w:t>
      </w:r>
      <w:r w:rsidRPr="006F0CAD">
        <w:rPr>
          <w:rFonts w:ascii="Times New Roman" w:hAnsi="Times New Roman"/>
          <w:sz w:val="28"/>
          <w:szCs w:val="26"/>
          <w:lang w:val="be-BY"/>
        </w:rPr>
        <w:t>, 28 дз</w:t>
      </w:r>
      <w:r w:rsidRPr="006F0CAD">
        <w:rPr>
          <w:rFonts w:ascii="Times New Roman" w:hAnsi="Times New Roman"/>
          <w:sz w:val="28"/>
          <w:szCs w:val="26"/>
        </w:rPr>
        <w:t>i</w:t>
      </w:r>
      <w:r w:rsidRPr="006F0CAD">
        <w:rPr>
          <w:rFonts w:ascii="Times New Roman" w:hAnsi="Times New Roman"/>
          <w:sz w:val="28"/>
          <w:szCs w:val="26"/>
          <w:lang w:val="be-BY"/>
        </w:rPr>
        <w:t xml:space="preserve">цячых садоў, аб’яднанне пазакласнай </w:t>
      </w:r>
      <w:r w:rsidRPr="006F0CAD">
        <w:rPr>
          <w:rFonts w:ascii="Times New Roman" w:hAnsi="Times New Roman"/>
          <w:sz w:val="28"/>
          <w:szCs w:val="26"/>
        </w:rPr>
        <w:t>i</w:t>
      </w:r>
      <w:r w:rsidRPr="006F0CAD">
        <w:rPr>
          <w:rFonts w:ascii="Times New Roman" w:hAnsi="Times New Roman"/>
          <w:sz w:val="28"/>
          <w:szCs w:val="26"/>
          <w:lang w:val="be-BY"/>
        </w:rPr>
        <w:t xml:space="preserve"> пазашкольнай працы з дзяцьм</w:t>
      </w:r>
      <w:r w:rsidRPr="006F0CAD">
        <w:rPr>
          <w:rFonts w:ascii="Times New Roman" w:hAnsi="Times New Roman"/>
          <w:sz w:val="28"/>
          <w:szCs w:val="26"/>
        </w:rPr>
        <w:t>i</w:t>
      </w:r>
      <w:r w:rsidRPr="006F0CAD">
        <w:rPr>
          <w:rFonts w:ascii="Times New Roman" w:hAnsi="Times New Roman"/>
          <w:sz w:val="28"/>
          <w:szCs w:val="26"/>
          <w:lang w:val="be-BY"/>
        </w:rPr>
        <w:t xml:space="preserve"> </w:t>
      </w:r>
      <w:r w:rsidRPr="006F0CAD">
        <w:rPr>
          <w:rFonts w:ascii="Times New Roman" w:hAnsi="Times New Roman"/>
          <w:sz w:val="28"/>
          <w:szCs w:val="26"/>
        </w:rPr>
        <w:t>i</w:t>
      </w:r>
      <w:r w:rsidRPr="006F0CAD">
        <w:rPr>
          <w:rFonts w:ascii="Times New Roman" w:hAnsi="Times New Roman"/>
          <w:sz w:val="28"/>
          <w:szCs w:val="26"/>
          <w:lang w:val="be-BY"/>
        </w:rPr>
        <w:t xml:space="preserve"> падлеткам</w:t>
      </w:r>
      <w:r w:rsidRPr="006F0CAD">
        <w:rPr>
          <w:rFonts w:ascii="Times New Roman" w:hAnsi="Times New Roman"/>
          <w:sz w:val="28"/>
          <w:szCs w:val="26"/>
        </w:rPr>
        <w:t>i</w:t>
      </w:r>
      <w:r w:rsidRPr="006F0CAD">
        <w:rPr>
          <w:rFonts w:ascii="Times New Roman" w:hAnsi="Times New Roman"/>
          <w:sz w:val="28"/>
          <w:szCs w:val="26"/>
          <w:lang w:val="be-BY"/>
        </w:rPr>
        <w:t>; установам</w:t>
      </w:r>
      <w:r w:rsidRPr="006F0CAD">
        <w:rPr>
          <w:rFonts w:ascii="Times New Roman" w:hAnsi="Times New Roman"/>
          <w:sz w:val="28"/>
          <w:szCs w:val="26"/>
        </w:rPr>
        <w:t>i</w:t>
      </w:r>
      <w:r w:rsidRPr="006F0CAD">
        <w:rPr>
          <w:rFonts w:ascii="Times New Roman" w:hAnsi="Times New Roman"/>
          <w:sz w:val="28"/>
          <w:szCs w:val="26"/>
          <w:lang w:val="be-BY"/>
        </w:rPr>
        <w:t xml:space="preserve"> культуры, прадстаўленым</w:t>
      </w:r>
      <w:r w:rsidRPr="006F0CAD">
        <w:rPr>
          <w:rFonts w:ascii="Times New Roman" w:hAnsi="Times New Roman"/>
          <w:sz w:val="28"/>
          <w:szCs w:val="26"/>
        </w:rPr>
        <w:t>i</w:t>
      </w:r>
      <w:r w:rsidRPr="006F0CAD">
        <w:rPr>
          <w:rFonts w:ascii="Times New Roman" w:hAnsi="Times New Roman"/>
          <w:sz w:val="28"/>
          <w:szCs w:val="26"/>
          <w:lang w:val="be-BY"/>
        </w:rPr>
        <w:t xml:space="preserve"> 9 музеям</w:t>
      </w:r>
      <w:r w:rsidRPr="006F0CAD">
        <w:rPr>
          <w:rFonts w:ascii="Times New Roman" w:hAnsi="Times New Roman"/>
          <w:sz w:val="28"/>
          <w:szCs w:val="26"/>
        </w:rPr>
        <w:t>i</w:t>
      </w:r>
      <w:r w:rsidRPr="006F0CAD">
        <w:rPr>
          <w:rFonts w:ascii="Times New Roman" w:hAnsi="Times New Roman"/>
          <w:sz w:val="28"/>
          <w:szCs w:val="26"/>
          <w:lang w:val="be-BY"/>
        </w:rPr>
        <w:t>, 8 б</w:t>
      </w:r>
      <w:r w:rsidRPr="006F0CAD">
        <w:rPr>
          <w:rFonts w:ascii="Times New Roman" w:hAnsi="Times New Roman"/>
          <w:sz w:val="28"/>
          <w:szCs w:val="26"/>
        </w:rPr>
        <w:t>i</w:t>
      </w:r>
      <w:r w:rsidRPr="006F0CAD">
        <w:rPr>
          <w:rFonts w:ascii="Times New Roman" w:hAnsi="Times New Roman"/>
          <w:sz w:val="28"/>
          <w:szCs w:val="26"/>
          <w:lang w:val="be-BY"/>
        </w:rPr>
        <w:t>бл</w:t>
      </w:r>
      <w:r w:rsidRPr="006F0CAD">
        <w:rPr>
          <w:rFonts w:ascii="Times New Roman" w:hAnsi="Times New Roman"/>
          <w:sz w:val="28"/>
          <w:szCs w:val="26"/>
        </w:rPr>
        <w:t>i</w:t>
      </w:r>
      <w:r w:rsidRPr="006F0CAD">
        <w:rPr>
          <w:rFonts w:ascii="Times New Roman" w:hAnsi="Times New Roman"/>
          <w:sz w:val="28"/>
          <w:szCs w:val="26"/>
          <w:lang w:val="be-BY"/>
        </w:rPr>
        <w:t>ятэкам</w:t>
      </w:r>
      <w:r w:rsidRPr="006F0CAD">
        <w:rPr>
          <w:rFonts w:ascii="Times New Roman" w:hAnsi="Times New Roman"/>
          <w:sz w:val="28"/>
          <w:szCs w:val="26"/>
        </w:rPr>
        <w:t>i</w:t>
      </w:r>
      <w:r w:rsidRPr="006F0CAD">
        <w:rPr>
          <w:rFonts w:ascii="Times New Roman" w:hAnsi="Times New Roman"/>
          <w:sz w:val="28"/>
          <w:szCs w:val="26"/>
          <w:lang w:val="be-BY"/>
        </w:rPr>
        <w:t>, 2 Палацам</w:t>
      </w:r>
      <w:r w:rsidRPr="006F0CAD">
        <w:rPr>
          <w:rFonts w:ascii="Times New Roman" w:hAnsi="Times New Roman"/>
          <w:sz w:val="28"/>
          <w:szCs w:val="26"/>
        </w:rPr>
        <w:t>i</w:t>
      </w:r>
      <w:r w:rsidRPr="006F0CAD">
        <w:rPr>
          <w:rFonts w:ascii="Times New Roman" w:hAnsi="Times New Roman"/>
          <w:sz w:val="28"/>
          <w:szCs w:val="26"/>
          <w:lang w:val="be-BY"/>
        </w:rPr>
        <w:t xml:space="preserve"> культуры, к</w:t>
      </w:r>
      <w:r w:rsidRPr="006F0CAD">
        <w:rPr>
          <w:rFonts w:ascii="Times New Roman" w:hAnsi="Times New Roman"/>
          <w:sz w:val="28"/>
          <w:szCs w:val="26"/>
        </w:rPr>
        <w:t>i</w:t>
      </w:r>
      <w:r w:rsidRPr="006F0CAD">
        <w:rPr>
          <w:rFonts w:ascii="Times New Roman" w:hAnsi="Times New Roman"/>
          <w:sz w:val="28"/>
          <w:szCs w:val="26"/>
          <w:lang w:val="be-BY"/>
        </w:rPr>
        <w:t>натэатрам, дз</w:t>
      </w:r>
      <w:r w:rsidRPr="006F0CAD">
        <w:rPr>
          <w:rFonts w:ascii="Times New Roman" w:hAnsi="Times New Roman"/>
          <w:sz w:val="28"/>
          <w:szCs w:val="26"/>
        </w:rPr>
        <w:t>i</w:t>
      </w:r>
      <w:r w:rsidRPr="006F0CAD">
        <w:rPr>
          <w:rFonts w:ascii="Times New Roman" w:hAnsi="Times New Roman"/>
          <w:sz w:val="28"/>
          <w:szCs w:val="26"/>
          <w:lang w:val="be-BY"/>
        </w:rPr>
        <w:t xml:space="preserve">цячай школай мастацтваў </w:t>
      </w:r>
      <w:r w:rsidRPr="006F0CAD">
        <w:rPr>
          <w:rFonts w:ascii="Times New Roman" w:hAnsi="Times New Roman"/>
          <w:sz w:val="28"/>
          <w:szCs w:val="26"/>
        </w:rPr>
        <w:t>i</w:t>
      </w:r>
      <w:r w:rsidRPr="006F0CAD">
        <w:rPr>
          <w:rFonts w:ascii="Times New Roman" w:hAnsi="Times New Roman"/>
          <w:sz w:val="28"/>
          <w:szCs w:val="26"/>
          <w:lang w:val="be-BY"/>
        </w:rPr>
        <w:t xml:space="preserve"> мастацкай школай, цэнтрам рамёстваў </w:t>
      </w:r>
      <w:r w:rsidRPr="006F0CAD">
        <w:rPr>
          <w:rFonts w:ascii="Times New Roman" w:hAnsi="Times New Roman"/>
          <w:sz w:val="28"/>
          <w:szCs w:val="26"/>
          <w:lang w:val="en-US"/>
        </w:rPr>
        <w:t>I</w:t>
      </w:r>
      <w:r w:rsidRPr="006F0CAD">
        <w:rPr>
          <w:rFonts w:ascii="Times New Roman" w:hAnsi="Times New Roman"/>
          <w:sz w:val="28"/>
          <w:szCs w:val="26"/>
          <w:lang w:val="be-BY"/>
        </w:rPr>
        <w:t xml:space="preserve"> нацыянальных культур </w:t>
      </w:r>
      <w:r w:rsidRPr="006F0CAD">
        <w:rPr>
          <w:rFonts w:ascii="Times New Roman" w:hAnsi="Times New Roman"/>
          <w:sz w:val="28"/>
          <w:szCs w:val="26"/>
        </w:rPr>
        <w:t>i</w:t>
      </w:r>
      <w:r w:rsidRPr="006F0CAD">
        <w:rPr>
          <w:rFonts w:ascii="Times New Roman" w:hAnsi="Times New Roman"/>
          <w:sz w:val="28"/>
          <w:szCs w:val="26"/>
          <w:lang w:val="be-BY"/>
        </w:rPr>
        <w:t xml:space="preserve"> гарадск</w:t>
      </w:r>
      <w:r w:rsidRPr="006F0CAD">
        <w:rPr>
          <w:rFonts w:ascii="Times New Roman" w:hAnsi="Times New Roman"/>
          <w:sz w:val="28"/>
          <w:szCs w:val="26"/>
        </w:rPr>
        <w:t>i</w:t>
      </w:r>
      <w:r w:rsidRPr="006F0CAD">
        <w:rPr>
          <w:rFonts w:ascii="Times New Roman" w:hAnsi="Times New Roman"/>
          <w:sz w:val="28"/>
          <w:szCs w:val="26"/>
          <w:lang w:val="be-BY"/>
        </w:rPr>
        <w:t xml:space="preserve">м паркам культуры </w:t>
      </w:r>
      <w:r w:rsidRPr="006F0CAD">
        <w:rPr>
          <w:rFonts w:ascii="Times New Roman" w:hAnsi="Times New Roman"/>
          <w:sz w:val="28"/>
          <w:szCs w:val="26"/>
        </w:rPr>
        <w:t>i</w:t>
      </w:r>
      <w:r w:rsidRPr="006F0CAD">
        <w:rPr>
          <w:rFonts w:ascii="Times New Roman" w:hAnsi="Times New Roman"/>
          <w:sz w:val="28"/>
          <w:szCs w:val="26"/>
          <w:lang w:val="be-BY"/>
        </w:rPr>
        <w:t xml:space="preserve"> адпачынку. </w:t>
      </w:r>
    </w:p>
    <w:p w:rsidR="007F232D" w:rsidRPr="006F0CAD" w:rsidRDefault="007F232D" w:rsidP="007F232D">
      <w:pPr>
        <w:spacing w:after="0"/>
        <w:ind w:firstLine="709"/>
        <w:jc w:val="both"/>
        <w:rPr>
          <w:rFonts w:ascii="Times New Roman" w:hAnsi="Times New Roman"/>
          <w:sz w:val="28"/>
          <w:szCs w:val="26"/>
          <w:lang w:val="be-BY"/>
        </w:rPr>
      </w:pPr>
      <w:r w:rsidRPr="006F0CAD">
        <w:rPr>
          <w:rFonts w:ascii="Times New Roman" w:hAnsi="Times New Roman"/>
          <w:sz w:val="28"/>
          <w:szCs w:val="26"/>
          <w:lang w:val="be-BY"/>
        </w:rPr>
        <w:lastRenderedPageBreak/>
        <w:t>Ахова здаро</w:t>
      </w:r>
      <w:r w:rsidRPr="006F0CAD">
        <w:rPr>
          <w:rFonts w:ascii="Times New Roman" w:hAnsi="Times New Roman"/>
          <w:sz w:val="28"/>
          <w:szCs w:val="26"/>
        </w:rPr>
        <w:t>ў</w:t>
      </w:r>
      <w:r w:rsidRPr="006F0CAD">
        <w:rPr>
          <w:rFonts w:ascii="Times New Roman" w:hAnsi="Times New Roman"/>
          <w:sz w:val="28"/>
          <w:szCs w:val="26"/>
          <w:lang w:val="be-BY"/>
        </w:rPr>
        <w:t>я горада прадста</w:t>
      </w:r>
      <w:r w:rsidRPr="006F0CAD">
        <w:rPr>
          <w:rFonts w:ascii="Times New Roman" w:hAnsi="Times New Roman"/>
          <w:sz w:val="28"/>
          <w:szCs w:val="26"/>
        </w:rPr>
        <w:t>ў</w:t>
      </w:r>
      <w:r w:rsidRPr="006F0CAD">
        <w:rPr>
          <w:rFonts w:ascii="Times New Roman" w:hAnsi="Times New Roman"/>
          <w:sz w:val="28"/>
          <w:szCs w:val="26"/>
          <w:lang w:val="be-BY"/>
        </w:rPr>
        <w:t>лена 4 стацыянарным</w:t>
      </w:r>
      <w:r w:rsidRPr="006F0CAD">
        <w:rPr>
          <w:rFonts w:ascii="Times New Roman" w:hAnsi="Times New Roman"/>
          <w:sz w:val="28"/>
          <w:szCs w:val="26"/>
        </w:rPr>
        <w:t>i</w:t>
      </w:r>
      <w:r w:rsidRPr="006F0CAD">
        <w:rPr>
          <w:rFonts w:ascii="Times New Roman" w:hAnsi="Times New Roman"/>
          <w:sz w:val="28"/>
          <w:szCs w:val="26"/>
          <w:lang w:val="be-BY"/>
        </w:rPr>
        <w:t xml:space="preserve"> спецыял</w:t>
      </w:r>
      <w:r w:rsidRPr="006F0CAD">
        <w:rPr>
          <w:rFonts w:ascii="Times New Roman" w:hAnsi="Times New Roman"/>
          <w:sz w:val="28"/>
          <w:szCs w:val="26"/>
        </w:rPr>
        <w:t>i</w:t>
      </w:r>
      <w:r w:rsidRPr="006F0CAD">
        <w:rPr>
          <w:rFonts w:ascii="Times New Roman" w:hAnsi="Times New Roman"/>
          <w:sz w:val="28"/>
          <w:szCs w:val="26"/>
          <w:lang w:val="be-BY"/>
        </w:rPr>
        <w:t>заваным</w:t>
      </w:r>
      <w:r w:rsidRPr="006F0CAD">
        <w:rPr>
          <w:rFonts w:ascii="Times New Roman" w:hAnsi="Times New Roman"/>
          <w:sz w:val="28"/>
          <w:szCs w:val="26"/>
        </w:rPr>
        <w:t>i</w:t>
      </w:r>
      <w:r w:rsidRPr="006F0CAD">
        <w:rPr>
          <w:rFonts w:ascii="Times New Roman" w:hAnsi="Times New Roman"/>
          <w:sz w:val="28"/>
          <w:szCs w:val="26"/>
          <w:lang w:val="be-BY"/>
        </w:rPr>
        <w:t xml:space="preserve"> ўстановам</w:t>
      </w:r>
      <w:r w:rsidRPr="006F0CAD">
        <w:rPr>
          <w:rFonts w:ascii="Times New Roman" w:hAnsi="Times New Roman"/>
          <w:sz w:val="28"/>
          <w:szCs w:val="26"/>
        </w:rPr>
        <w:t>i.</w:t>
      </w:r>
      <w:r w:rsidRPr="006F0CAD">
        <w:rPr>
          <w:rFonts w:ascii="Times New Roman" w:hAnsi="Times New Roman"/>
          <w:sz w:val="28"/>
          <w:szCs w:val="26"/>
          <w:lang w:val="be-BY"/>
        </w:rPr>
        <w:t xml:space="preserve"> Жыхароў горада абслугоўвае станцыя хуткай </w:t>
      </w:r>
      <w:r w:rsidRPr="006F0CAD">
        <w:rPr>
          <w:rFonts w:ascii="Times New Roman" w:hAnsi="Times New Roman"/>
          <w:sz w:val="28"/>
          <w:szCs w:val="26"/>
        </w:rPr>
        <w:t>i</w:t>
      </w:r>
      <w:r w:rsidRPr="006F0CAD">
        <w:rPr>
          <w:rFonts w:ascii="Times New Roman" w:hAnsi="Times New Roman"/>
          <w:sz w:val="28"/>
          <w:szCs w:val="26"/>
          <w:lang w:val="be-BY"/>
        </w:rPr>
        <w:t xml:space="preserve"> неадкладнай медыцынскай дапамог</w:t>
      </w:r>
      <w:r w:rsidRPr="006F0CAD">
        <w:rPr>
          <w:rFonts w:ascii="Times New Roman" w:hAnsi="Times New Roman"/>
          <w:sz w:val="28"/>
          <w:szCs w:val="26"/>
        </w:rPr>
        <w:t>i</w:t>
      </w:r>
      <w:r w:rsidRPr="006F0CAD">
        <w:rPr>
          <w:rFonts w:ascii="Times New Roman" w:hAnsi="Times New Roman"/>
          <w:sz w:val="28"/>
          <w:szCs w:val="26"/>
          <w:lang w:val="be-BY"/>
        </w:rPr>
        <w:t>, пал</w:t>
      </w:r>
      <w:r w:rsidRPr="006F0CAD">
        <w:rPr>
          <w:rFonts w:ascii="Times New Roman" w:hAnsi="Times New Roman"/>
          <w:sz w:val="28"/>
          <w:szCs w:val="26"/>
        </w:rPr>
        <w:t>i</w:t>
      </w:r>
      <w:r w:rsidRPr="006F0CAD">
        <w:rPr>
          <w:rFonts w:ascii="Times New Roman" w:hAnsi="Times New Roman"/>
          <w:sz w:val="28"/>
          <w:szCs w:val="26"/>
          <w:lang w:val="be-BY"/>
        </w:rPr>
        <w:t>кл</w:t>
      </w:r>
      <w:r w:rsidRPr="006F0CAD">
        <w:rPr>
          <w:rFonts w:ascii="Times New Roman" w:hAnsi="Times New Roman"/>
          <w:sz w:val="28"/>
          <w:szCs w:val="26"/>
        </w:rPr>
        <w:t>i</w:t>
      </w:r>
      <w:r w:rsidRPr="006F0CAD">
        <w:rPr>
          <w:rFonts w:ascii="Times New Roman" w:hAnsi="Times New Roman"/>
          <w:sz w:val="28"/>
          <w:szCs w:val="26"/>
          <w:lang w:val="be-BY"/>
        </w:rPr>
        <w:t>н</w:t>
      </w:r>
      <w:r w:rsidRPr="006F0CAD">
        <w:rPr>
          <w:rFonts w:ascii="Times New Roman" w:hAnsi="Times New Roman"/>
          <w:sz w:val="28"/>
          <w:szCs w:val="26"/>
        </w:rPr>
        <w:t>i</w:t>
      </w:r>
      <w:r w:rsidRPr="006F0CAD">
        <w:rPr>
          <w:rFonts w:ascii="Times New Roman" w:hAnsi="Times New Roman"/>
          <w:sz w:val="28"/>
          <w:szCs w:val="26"/>
          <w:lang w:val="be-BY"/>
        </w:rPr>
        <w:t>ка, спецыял</w:t>
      </w:r>
      <w:r w:rsidRPr="006F0CAD">
        <w:rPr>
          <w:rFonts w:ascii="Times New Roman" w:hAnsi="Times New Roman"/>
          <w:sz w:val="28"/>
          <w:szCs w:val="26"/>
        </w:rPr>
        <w:t>i</w:t>
      </w:r>
      <w:r w:rsidRPr="006F0CAD">
        <w:rPr>
          <w:rFonts w:ascii="Times New Roman" w:hAnsi="Times New Roman"/>
          <w:sz w:val="28"/>
          <w:szCs w:val="26"/>
          <w:lang w:val="be-BY"/>
        </w:rPr>
        <w:t>заваныя дыспансеры. У горадзе добрая спартыўная база: лёгкаатлетычны манеж, плавальны басейн, 2 стадыёны, спорткомплекс “Х</w:t>
      </w:r>
      <w:r w:rsidRPr="006F0CAD">
        <w:rPr>
          <w:rFonts w:ascii="Times New Roman" w:hAnsi="Times New Roman"/>
          <w:sz w:val="28"/>
          <w:szCs w:val="26"/>
        </w:rPr>
        <w:t>i</w:t>
      </w:r>
      <w:r w:rsidRPr="006F0CAD">
        <w:rPr>
          <w:rFonts w:ascii="Times New Roman" w:hAnsi="Times New Roman"/>
          <w:sz w:val="28"/>
          <w:szCs w:val="26"/>
          <w:lang w:val="be-BY"/>
        </w:rPr>
        <w:t>м</w:t>
      </w:r>
      <w:r w:rsidRPr="006F0CAD">
        <w:rPr>
          <w:rFonts w:ascii="Times New Roman" w:hAnsi="Times New Roman"/>
          <w:sz w:val="28"/>
          <w:szCs w:val="26"/>
        </w:rPr>
        <w:t>i</w:t>
      </w:r>
      <w:r w:rsidRPr="006F0CAD">
        <w:rPr>
          <w:rFonts w:ascii="Times New Roman" w:hAnsi="Times New Roman"/>
          <w:sz w:val="28"/>
          <w:szCs w:val="26"/>
          <w:lang w:val="be-BY"/>
        </w:rPr>
        <w:t>к”, 29 спартзалаў, вяслярная база. Аб высок</w:t>
      </w:r>
      <w:r w:rsidRPr="006F0CAD">
        <w:rPr>
          <w:rFonts w:ascii="Times New Roman" w:hAnsi="Times New Roman"/>
          <w:sz w:val="28"/>
          <w:szCs w:val="26"/>
        </w:rPr>
        <w:t>i</w:t>
      </w:r>
      <w:r w:rsidRPr="006F0CAD">
        <w:rPr>
          <w:rFonts w:ascii="Times New Roman" w:hAnsi="Times New Roman"/>
          <w:sz w:val="28"/>
          <w:szCs w:val="26"/>
          <w:lang w:val="be-BY"/>
        </w:rPr>
        <w:t>м узроўн</w:t>
      </w:r>
      <w:r w:rsidRPr="006F0CAD">
        <w:rPr>
          <w:rFonts w:ascii="Times New Roman" w:hAnsi="Times New Roman"/>
          <w:sz w:val="28"/>
          <w:szCs w:val="26"/>
        </w:rPr>
        <w:t>i</w:t>
      </w:r>
      <w:r w:rsidRPr="006F0CAD">
        <w:rPr>
          <w:rFonts w:ascii="Times New Roman" w:hAnsi="Times New Roman"/>
          <w:sz w:val="28"/>
          <w:szCs w:val="26"/>
          <w:lang w:val="be-BY"/>
        </w:rPr>
        <w:t xml:space="preserve"> разв</w:t>
      </w:r>
      <w:r w:rsidRPr="006F0CAD">
        <w:rPr>
          <w:rFonts w:ascii="Times New Roman" w:hAnsi="Times New Roman"/>
          <w:sz w:val="28"/>
          <w:szCs w:val="26"/>
        </w:rPr>
        <w:t>i</w:t>
      </w:r>
      <w:r w:rsidRPr="006F0CAD">
        <w:rPr>
          <w:rFonts w:ascii="Times New Roman" w:hAnsi="Times New Roman"/>
          <w:sz w:val="28"/>
          <w:szCs w:val="26"/>
          <w:lang w:val="be-BY"/>
        </w:rPr>
        <w:t>цця гаспадарчага комплексу горада Полацка сведчыць тое, што Полацк прызнаны пераможцам спаборн</w:t>
      </w:r>
      <w:r w:rsidRPr="006F0CAD">
        <w:rPr>
          <w:rFonts w:ascii="Times New Roman" w:hAnsi="Times New Roman"/>
          <w:sz w:val="28"/>
          <w:szCs w:val="26"/>
        </w:rPr>
        <w:t>i</w:t>
      </w:r>
      <w:r w:rsidRPr="006F0CAD">
        <w:rPr>
          <w:rFonts w:ascii="Times New Roman" w:hAnsi="Times New Roman"/>
          <w:sz w:val="28"/>
          <w:szCs w:val="26"/>
          <w:lang w:val="be-BY"/>
        </w:rPr>
        <w:t xml:space="preserve">цтва сярод гарадоў </w:t>
      </w:r>
      <w:r w:rsidRPr="006F0CAD">
        <w:rPr>
          <w:rFonts w:ascii="Times New Roman" w:hAnsi="Times New Roman"/>
          <w:sz w:val="28"/>
          <w:szCs w:val="26"/>
        </w:rPr>
        <w:t>i</w:t>
      </w:r>
      <w:r w:rsidRPr="006F0CAD">
        <w:rPr>
          <w:rFonts w:ascii="Times New Roman" w:hAnsi="Times New Roman"/>
          <w:sz w:val="28"/>
          <w:szCs w:val="26"/>
          <w:lang w:val="be-BY"/>
        </w:rPr>
        <w:t xml:space="preserve"> раёнаў за дасягненн</w:t>
      </w:r>
      <w:r w:rsidRPr="006F0CAD">
        <w:rPr>
          <w:rFonts w:ascii="Times New Roman" w:hAnsi="Times New Roman"/>
          <w:sz w:val="28"/>
          <w:szCs w:val="26"/>
        </w:rPr>
        <w:t>i</w:t>
      </w:r>
      <w:r w:rsidRPr="006F0CAD">
        <w:rPr>
          <w:rFonts w:ascii="Times New Roman" w:hAnsi="Times New Roman"/>
          <w:sz w:val="28"/>
          <w:szCs w:val="26"/>
          <w:lang w:val="be-BY"/>
        </w:rPr>
        <w:t xml:space="preserve"> найлепшых вын</w:t>
      </w:r>
      <w:r w:rsidRPr="006F0CAD">
        <w:rPr>
          <w:rFonts w:ascii="Times New Roman" w:hAnsi="Times New Roman"/>
          <w:sz w:val="28"/>
          <w:szCs w:val="26"/>
        </w:rPr>
        <w:t>i</w:t>
      </w:r>
      <w:r w:rsidRPr="006F0CAD">
        <w:rPr>
          <w:rFonts w:ascii="Times New Roman" w:hAnsi="Times New Roman"/>
          <w:sz w:val="28"/>
          <w:szCs w:val="26"/>
          <w:lang w:val="be-BY"/>
        </w:rPr>
        <w:t>каў у выкананн</w:t>
      </w:r>
      <w:r w:rsidRPr="006F0CAD">
        <w:rPr>
          <w:rFonts w:ascii="Times New Roman" w:hAnsi="Times New Roman"/>
          <w:sz w:val="28"/>
          <w:szCs w:val="26"/>
        </w:rPr>
        <w:t>i</w:t>
      </w:r>
      <w:r w:rsidRPr="006F0CAD">
        <w:rPr>
          <w:rFonts w:ascii="Times New Roman" w:hAnsi="Times New Roman"/>
          <w:sz w:val="28"/>
          <w:szCs w:val="26"/>
          <w:lang w:val="be-BY"/>
        </w:rPr>
        <w:t xml:space="preserve"> найважнейшых параметраў сацыяльна-эканам</w:t>
      </w:r>
      <w:r w:rsidRPr="006F0CAD">
        <w:rPr>
          <w:rFonts w:ascii="Times New Roman" w:hAnsi="Times New Roman"/>
          <w:sz w:val="28"/>
          <w:szCs w:val="26"/>
        </w:rPr>
        <w:t>i</w:t>
      </w:r>
      <w:r w:rsidRPr="006F0CAD">
        <w:rPr>
          <w:rFonts w:ascii="Times New Roman" w:hAnsi="Times New Roman"/>
          <w:sz w:val="28"/>
          <w:szCs w:val="26"/>
          <w:lang w:val="be-BY"/>
        </w:rPr>
        <w:t>чнага разв</w:t>
      </w:r>
      <w:r w:rsidRPr="006F0CAD">
        <w:rPr>
          <w:rFonts w:ascii="Times New Roman" w:hAnsi="Times New Roman"/>
          <w:sz w:val="28"/>
          <w:szCs w:val="26"/>
        </w:rPr>
        <w:t>i</w:t>
      </w:r>
      <w:r w:rsidRPr="006F0CAD">
        <w:rPr>
          <w:rFonts w:ascii="Times New Roman" w:hAnsi="Times New Roman"/>
          <w:sz w:val="28"/>
          <w:szCs w:val="26"/>
          <w:lang w:val="be-BY"/>
        </w:rPr>
        <w:t>цця Рэспубл</w:t>
      </w:r>
      <w:r w:rsidRPr="006F0CAD">
        <w:rPr>
          <w:rFonts w:ascii="Times New Roman" w:hAnsi="Times New Roman"/>
          <w:sz w:val="28"/>
          <w:szCs w:val="26"/>
        </w:rPr>
        <w:t>i</w:t>
      </w:r>
      <w:r w:rsidRPr="006F0CAD">
        <w:rPr>
          <w:rFonts w:ascii="Times New Roman" w:hAnsi="Times New Roman"/>
          <w:sz w:val="28"/>
          <w:szCs w:val="26"/>
          <w:lang w:val="be-BY"/>
        </w:rPr>
        <w:t>к</w:t>
      </w:r>
      <w:r w:rsidRPr="006F0CAD">
        <w:rPr>
          <w:rFonts w:ascii="Times New Roman" w:hAnsi="Times New Roman"/>
          <w:sz w:val="28"/>
          <w:szCs w:val="26"/>
        </w:rPr>
        <w:t>i</w:t>
      </w:r>
      <w:r w:rsidRPr="006F0CAD">
        <w:rPr>
          <w:rFonts w:ascii="Times New Roman" w:hAnsi="Times New Roman"/>
          <w:sz w:val="28"/>
          <w:szCs w:val="26"/>
          <w:lang w:val="be-BY"/>
        </w:rPr>
        <w:t xml:space="preserve"> Беларусь у 2002 годзе </w:t>
      </w:r>
      <w:r w:rsidRPr="006F0CAD">
        <w:rPr>
          <w:rFonts w:ascii="Times New Roman" w:hAnsi="Times New Roman"/>
          <w:sz w:val="28"/>
          <w:szCs w:val="26"/>
        </w:rPr>
        <w:t>i</w:t>
      </w:r>
      <w:r w:rsidRPr="006F0CAD">
        <w:rPr>
          <w:rFonts w:ascii="Times New Roman" w:hAnsi="Times New Roman"/>
          <w:sz w:val="28"/>
          <w:szCs w:val="26"/>
          <w:lang w:val="be-BY"/>
        </w:rPr>
        <w:t xml:space="preserve"> занесены на Рэспубл</w:t>
      </w:r>
      <w:r w:rsidRPr="006F0CAD">
        <w:rPr>
          <w:rFonts w:ascii="Times New Roman" w:hAnsi="Times New Roman"/>
          <w:sz w:val="28"/>
          <w:szCs w:val="26"/>
        </w:rPr>
        <w:t>i</w:t>
      </w:r>
      <w:r w:rsidRPr="006F0CAD">
        <w:rPr>
          <w:rFonts w:ascii="Times New Roman" w:hAnsi="Times New Roman"/>
          <w:sz w:val="28"/>
          <w:szCs w:val="26"/>
          <w:lang w:val="be-BY"/>
        </w:rPr>
        <w:t xml:space="preserve">канскую дошку Пашаны. </w:t>
      </w:r>
    </w:p>
    <w:p w:rsidR="007F232D" w:rsidRPr="00A50362" w:rsidRDefault="007F232D" w:rsidP="007F232D">
      <w:pPr>
        <w:spacing w:after="0"/>
        <w:ind w:firstLine="709"/>
        <w:jc w:val="both"/>
        <w:rPr>
          <w:lang w:val="be-BY"/>
        </w:rPr>
      </w:pPr>
    </w:p>
    <w:p w:rsidR="007F232D" w:rsidRDefault="007F232D" w:rsidP="007F232D">
      <w:pPr>
        <w:spacing w:after="0" w:line="240" w:lineRule="auto"/>
        <w:rPr>
          <w:rFonts w:asciiTheme="majorHAnsi" w:eastAsiaTheme="majorEastAsia" w:hAnsiTheme="majorHAnsi" w:cstheme="majorBidi"/>
          <w:b/>
          <w:bCs/>
          <w:color w:val="008000"/>
          <w:sz w:val="40"/>
          <w:szCs w:val="40"/>
          <w:lang w:val="be-BY"/>
        </w:rPr>
      </w:pPr>
      <w:r>
        <w:rPr>
          <w:color w:val="008000"/>
          <w:sz w:val="40"/>
          <w:szCs w:val="40"/>
          <w:lang w:val="be-BY"/>
        </w:rPr>
        <w:br w:type="page"/>
      </w:r>
    </w:p>
    <w:p w:rsidR="007F232D" w:rsidRPr="00EF2CAF" w:rsidRDefault="007F232D" w:rsidP="007F232D">
      <w:pPr>
        <w:pStyle w:val="1"/>
        <w:spacing w:before="0"/>
        <w:jc w:val="center"/>
        <w:rPr>
          <w:color w:val="008000"/>
          <w:sz w:val="44"/>
          <w:szCs w:val="40"/>
          <w:lang w:val="be-BY"/>
        </w:rPr>
      </w:pPr>
      <w:bookmarkStart w:id="13" w:name="_Toc372975175"/>
      <w:r w:rsidRPr="00EF2CAF">
        <w:rPr>
          <w:color w:val="008000"/>
          <w:sz w:val="44"/>
          <w:szCs w:val="40"/>
          <w:lang w:val="be-BY"/>
        </w:rPr>
        <w:lastRenderedPageBreak/>
        <w:t>Раздзел 2. Ранняе сярэднявечча.</w:t>
      </w:r>
      <w:bookmarkEnd w:id="13"/>
    </w:p>
    <w:p w:rsidR="007F232D" w:rsidRPr="005E194A" w:rsidRDefault="007F232D" w:rsidP="007F232D">
      <w:pPr>
        <w:rPr>
          <w:lang w:val="be-BY"/>
        </w:rPr>
      </w:pPr>
    </w:p>
    <w:p w:rsidR="007F232D" w:rsidRPr="001C6C53" w:rsidRDefault="007F232D" w:rsidP="007F232D">
      <w:pPr>
        <w:pStyle w:val="2"/>
        <w:spacing w:before="0"/>
        <w:jc w:val="both"/>
        <w:rPr>
          <w:sz w:val="36"/>
          <w:szCs w:val="28"/>
          <w:lang w:val="be-BY"/>
        </w:rPr>
      </w:pPr>
      <w:bookmarkStart w:id="14" w:name="_Toc372975176"/>
      <w:r w:rsidRPr="00EC5C3B">
        <w:rPr>
          <w:rFonts w:ascii="Times New Roman" w:hAnsi="Times New Roman"/>
          <w:color w:val="000080"/>
          <w:sz w:val="36"/>
          <w:szCs w:val="40"/>
          <w:lang w:val="be-BY"/>
        </w:rPr>
        <w:t>§</w:t>
      </w:r>
      <w:r w:rsidRPr="001C6C53">
        <w:rPr>
          <w:rFonts w:ascii="Times New Roman" w:hAnsi="Times New Roman"/>
          <w:color w:val="000080"/>
          <w:sz w:val="36"/>
          <w:szCs w:val="40"/>
          <w:lang w:val="be-BY"/>
        </w:rPr>
        <w:t xml:space="preserve"> 6. </w:t>
      </w:r>
      <w:r w:rsidRPr="00EC5C3B">
        <w:rPr>
          <w:rFonts w:ascii="Times New Roman" w:hAnsi="Times New Roman"/>
          <w:color w:val="000080"/>
          <w:sz w:val="36"/>
          <w:szCs w:val="40"/>
          <w:lang w:val="be-BY"/>
        </w:rPr>
        <w:t>Першыя плямёны на тэрыторыі Полацка</w:t>
      </w:r>
      <w:r w:rsidRPr="001C6C53">
        <w:rPr>
          <w:rFonts w:ascii="Times New Roman" w:hAnsi="Times New Roman"/>
          <w:color w:val="000080"/>
          <w:sz w:val="36"/>
          <w:szCs w:val="40"/>
          <w:lang w:val="be-BY"/>
        </w:rPr>
        <w:t>.</w:t>
      </w:r>
      <w:bookmarkEnd w:id="14"/>
    </w:p>
    <w:p w:rsidR="007F232D" w:rsidRDefault="007F232D" w:rsidP="007F232D">
      <w:pPr>
        <w:spacing w:after="0"/>
        <w:ind w:firstLine="4820"/>
        <w:jc w:val="both"/>
        <w:rPr>
          <w:b/>
          <w:color w:val="00B050"/>
          <w:sz w:val="28"/>
          <w:szCs w:val="28"/>
          <w:lang w:val="be-BY"/>
        </w:rPr>
      </w:pPr>
    </w:p>
    <w:p w:rsidR="007F232D" w:rsidRPr="00896C6D" w:rsidRDefault="007F232D" w:rsidP="007F232D">
      <w:pPr>
        <w:spacing w:after="0"/>
        <w:ind w:firstLine="4820"/>
        <w:jc w:val="both"/>
        <w:rPr>
          <w:b/>
          <w:sz w:val="28"/>
          <w:szCs w:val="28"/>
          <w:lang w:val="be-BY"/>
        </w:rPr>
      </w:pPr>
      <w:r>
        <w:rPr>
          <w:b/>
          <w:color w:val="00B050"/>
          <w:sz w:val="28"/>
          <w:szCs w:val="28"/>
          <w:lang w:val="be-BY"/>
        </w:rPr>
        <w:t>Сярэдняя школа №1,  Ос</w:t>
      </w:r>
      <w:r>
        <w:rPr>
          <w:b/>
          <w:color w:val="00B050"/>
          <w:sz w:val="28"/>
          <w:szCs w:val="28"/>
          <w:lang w:val="en-US"/>
        </w:rPr>
        <w:t>i</w:t>
      </w:r>
      <w:r w:rsidRPr="00896C6D">
        <w:rPr>
          <w:b/>
          <w:color w:val="00B050"/>
          <w:sz w:val="28"/>
          <w:szCs w:val="28"/>
          <w:lang w:val="be-BY"/>
        </w:rPr>
        <w:t>па</w:t>
      </w:r>
      <w:r w:rsidRPr="00EC5C3B">
        <w:rPr>
          <w:b/>
          <w:color w:val="00B050"/>
          <w:sz w:val="28"/>
          <w:szCs w:val="28"/>
          <w:lang w:val="be-BY"/>
        </w:rPr>
        <w:t>ў</w:t>
      </w:r>
      <w:r w:rsidRPr="00896C6D">
        <w:rPr>
          <w:b/>
          <w:color w:val="00B050"/>
          <w:sz w:val="28"/>
          <w:szCs w:val="28"/>
          <w:lang w:val="be-BY"/>
        </w:rPr>
        <w:t xml:space="preserve"> А.А.</w:t>
      </w:r>
    </w:p>
    <w:p w:rsidR="007F232D" w:rsidRPr="00D22B14" w:rsidRDefault="007F232D" w:rsidP="007F232D">
      <w:pPr>
        <w:numPr>
          <w:ilvl w:val="0"/>
          <w:numId w:val="32"/>
        </w:numPr>
        <w:spacing w:after="0"/>
        <w:ind w:left="0" w:firstLine="709"/>
        <w:jc w:val="both"/>
        <w:rPr>
          <w:rFonts w:ascii="Times New Roman" w:hAnsi="Times New Roman"/>
          <w:b/>
          <w:i/>
          <w:color w:val="1F497D" w:themeColor="text2"/>
          <w:sz w:val="32"/>
          <w:szCs w:val="28"/>
          <w:u w:val="single"/>
          <w:lang w:val="be-BY"/>
        </w:rPr>
      </w:pPr>
      <w:r w:rsidRPr="00D22B14">
        <w:rPr>
          <w:rFonts w:ascii="Times New Roman" w:hAnsi="Times New Roman"/>
          <w:b/>
          <w:i/>
          <w:color w:val="1F497D" w:themeColor="text2"/>
          <w:sz w:val="32"/>
          <w:szCs w:val="28"/>
          <w:u w:val="single"/>
          <w:lang w:val="be-BY"/>
        </w:rPr>
        <w:t>Рассяленне славян</w:t>
      </w:r>
    </w:p>
    <w:p w:rsidR="007F232D" w:rsidRPr="001D4B7A" w:rsidRDefault="007F232D" w:rsidP="007F232D">
      <w:pPr>
        <w:spacing w:after="0"/>
        <w:ind w:firstLine="709"/>
        <w:jc w:val="both"/>
        <w:rPr>
          <w:rFonts w:ascii="Times New Roman" w:hAnsi="Times New Roman"/>
          <w:sz w:val="28"/>
          <w:szCs w:val="28"/>
          <w:lang w:val="be-BY"/>
        </w:rPr>
      </w:pPr>
      <w:r w:rsidRPr="001D4B7A">
        <w:rPr>
          <w:rFonts w:ascii="Times New Roman" w:hAnsi="Times New Roman"/>
          <w:sz w:val="28"/>
          <w:szCs w:val="28"/>
          <w:lang w:val="be-BY"/>
        </w:rPr>
        <w:t xml:space="preserve">Полацк упамінаецца у старажытным летапісу “Аповесць мінулых гадоў” пад 862 годам. </w:t>
      </w:r>
    </w:p>
    <w:p w:rsidR="007F232D" w:rsidRPr="001D4B7A" w:rsidRDefault="007F232D" w:rsidP="007F232D">
      <w:pPr>
        <w:spacing w:after="0"/>
        <w:ind w:firstLine="709"/>
        <w:jc w:val="both"/>
        <w:rPr>
          <w:rFonts w:ascii="Times New Roman" w:hAnsi="Times New Roman"/>
          <w:sz w:val="28"/>
          <w:szCs w:val="28"/>
          <w:lang w:val="be-BY"/>
        </w:rPr>
      </w:pPr>
      <w:r w:rsidRPr="001D4B7A">
        <w:rPr>
          <w:rFonts w:ascii="Times New Roman" w:hAnsi="Times New Roman"/>
          <w:sz w:val="28"/>
          <w:szCs w:val="28"/>
          <w:lang w:val="be-BY"/>
        </w:rPr>
        <w:t>Полацк- самы старажытны беларускі горад, а Полацкая зямля – найбольш моцнае княства з усіх, якія існавалі на тэрыторыі Беларусі ў 9-13 ст.  Продкамі палачан былі крывічы (адно з аб’яднанняў усходніх славян). Хто яны такія? Каб адказаць на гэта пытанне, патрэбня звярнуцца да  летапісу і археалагічных даследаванняў. На іх падставе можна зрабіць вывад аб тым, што крывічы – вельмі вялікае аб’яднанне плямен, якое распалася на тры групы: полацкую. смаленскую і пскоўскую. Полацкія крывічы займалі тэрыторыю сучаснай Віцебскай вобласці. Галоўным цэнтрам крывічоў-палачан быў заснаваны імі Полацк. У горадзе знаходзіўся князь. Тут дзейнічала племянное веча, спраўляліся рэлігійныя абрады, наладжваліся таргі.</w:t>
      </w:r>
    </w:p>
    <w:p w:rsidR="007F232D" w:rsidRPr="001D4B7A" w:rsidRDefault="007F232D" w:rsidP="007F232D">
      <w:pPr>
        <w:spacing w:after="0"/>
        <w:ind w:firstLine="709"/>
        <w:jc w:val="both"/>
        <w:rPr>
          <w:rFonts w:ascii="Times New Roman" w:hAnsi="Times New Roman"/>
          <w:sz w:val="28"/>
          <w:szCs w:val="28"/>
          <w:lang w:val="be-BY"/>
        </w:rPr>
      </w:pPr>
      <w:r w:rsidRPr="001D4B7A">
        <w:rPr>
          <w:rFonts w:ascii="Times New Roman" w:hAnsi="Times New Roman"/>
          <w:sz w:val="28"/>
          <w:szCs w:val="28"/>
          <w:lang w:val="be-BY"/>
        </w:rPr>
        <w:t>Назву крывічы даследчыкі выводзяць па-рознаму: ад прозвішча старшэйшага роду Крыў, што найбольш верагодна, ад слоў “крэўныя” (блізкія па крыві), ад язычніцкага першасвяшчэнніка Крыва-Крывейтэ. ад перасечанай, узгоркаватай мясцовасці (крывізна).</w:t>
      </w:r>
    </w:p>
    <w:p w:rsidR="007F232D" w:rsidRDefault="007F232D" w:rsidP="007F232D">
      <w:pPr>
        <w:spacing w:after="0"/>
        <w:ind w:firstLine="709"/>
        <w:jc w:val="both"/>
        <w:rPr>
          <w:rFonts w:ascii="Times New Roman" w:hAnsi="Times New Roman"/>
          <w:sz w:val="28"/>
          <w:szCs w:val="28"/>
          <w:lang w:val="be-BY"/>
        </w:rPr>
      </w:pPr>
      <w:r w:rsidRPr="001D4B7A">
        <w:rPr>
          <w:rFonts w:ascii="Times New Roman" w:hAnsi="Times New Roman"/>
          <w:sz w:val="28"/>
          <w:szCs w:val="28"/>
          <w:lang w:val="be-BY"/>
        </w:rPr>
        <w:t xml:space="preserve">Полацкія крывічы ўжо ў 9 ст. мелі першапачатковае дзяржаўнае ўтварэнне – “княжанне”. Яно вядома пад назвай </w:t>
      </w:r>
      <w:r w:rsidRPr="00D22B14">
        <w:rPr>
          <w:rFonts w:ascii="Times New Roman" w:hAnsi="Times New Roman"/>
          <w:b/>
          <w:i/>
          <w:color w:val="339933"/>
          <w:sz w:val="28"/>
          <w:szCs w:val="28"/>
          <w:lang w:val="be-BY"/>
        </w:rPr>
        <w:t>Полацкая зямля</w:t>
      </w:r>
      <w:r w:rsidRPr="001D4B7A">
        <w:rPr>
          <w:rFonts w:ascii="Times New Roman" w:hAnsi="Times New Roman"/>
          <w:i/>
          <w:sz w:val="28"/>
          <w:szCs w:val="28"/>
          <w:lang w:val="be-BY"/>
        </w:rPr>
        <w:t xml:space="preserve">. </w:t>
      </w:r>
      <w:r w:rsidRPr="001D4B7A">
        <w:rPr>
          <w:rFonts w:ascii="Times New Roman" w:hAnsi="Times New Roman"/>
          <w:sz w:val="28"/>
          <w:szCs w:val="28"/>
          <w:lang w:val="be-BY"/>
        </w:rPr>
        <w:t xml:space="preserve">Даследчыкі не без падстаў лічаць, што племянны саюз славян-крывічоў адыграў першапачатковую ролю ў фарміраванні беларусскай дзяржаўнасці. </w:t>
      </w:r>
    </w:p>
    <w:p w:rsidR="007F232D" w:rsidRPr="001D4B7A" w:rsidRDefault="007F232D" w:rsidP="007F232D">
      <w:pPr>
        <w:spacing w:after="0"/>
        <w:ind w:firstLine="709"/>
        <w:jc w:val="both"/>
        <w:rPr>
          <w:rFonts w:ascii="Times New Roman" w:hAnsi="Times New Roman"/>
          <w:sz w:val="28"/>
          <w:szCs w:val="28"/>
          <w:lang w:val="be-BY"/>
        </w:rPr>
      </w:pPr>
    </w:p>
    <w:p w:rsidR="007F232D" w:rsidRDefault="007F232D" w:rsidP="007F232D">
      <w:pPr>
        <w:shd w:val="clear" w:color="auto" w:fill="FFCC66"/>
        <w:spacing w:after="0"/>
        <w:ind w:firstLine="709"/>
        <w:jc w:val="both"/>
        <w:rPr>
          <w:rFonts w:ascii="Times New Roman" w:hAnsi="Times New Roman"/>
          <w:b/>
          <w:i/>
          <w:sz w:val="32"/>
          <w:szCs w:val="28"/>
          <w:u w:val="single"/>
          <w:lang w:val="be-BY"/>
        </w:rPr>
      </w:pPr>
      <w:r>
        <w:rPr>
          <w:rFonts w:ascii="Times New Roman" w:hAnsi="Times New Roman"/>
          <w:noProof/>
          <w:sz w:val="28"/>
          <w:szCs w:val="28"/>
          <w:lang w:eastAsia="ru-RU"/>
        </w:rPr>
        <w:drawing>
          <wp:anchor distT="0" distB="0" distL="114300" distR="114300" simplePos="0" relativeHeight="251724800" behindDoc="1" locked="0" layoutInCell="1" allowOverlap="1" wp14:anchorId="01A0185B" wp14:editId="75D30EE8">
            <wp:simplePos x="0" y="0"/>
            <wp:positionH relativeFrom="column">
              <wp:posOffset>3079115</wp:posOffset>
            </wp:positionH>
            <wp:positionV relativeFrom="paragraph">
              <wp:posOffset>17780</wp:posOffset>
            </wp:positionV>
            <wp:extent cx="2817495" cy="1906270"/>
            <wp:effectExtent l="19050" t="0" r="1905" b="608330"/>
            <wp:wrapTight wrapText="bothSides">
              <wp:wrapPolygon edited="0">
                <wp:start x="438" y="0"/>
                <wp:lineTo x="-146" y="432"/>
                <wp:lineTo x="-146" y="28493"/>
                <wp:lineTo x="21615" y="28493"/>
                <wp:lineTo x="21615" y="2159"/>
                <wp:lineTo x="21469" y="1079"/>
                <wp:lineTo x="21030" y="0"/>
                <wp:lineTo x="438" y="0"/>
              </wp:wrapPolygon>
            </wp:wrapTight>
            <wp:docPr id="165" name="Рисунок 76"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Рисунок1"/>
                    <pic:cNvPicPr>
                      <a:picLocks noChangeAspect="1" noChangeArrowheads="1"/>
                    </pic:cNvPicPr>
                  </pic:nvPicPr>
                  <pic:blipFill>
                    <a:blip r:embed="rId44"/>
                    <a:srcRect/>
                    <a:stretch>
                      <a:fillRect/>
                    </a:stretch>
                  </pic:blipFill>
                  <pic:spPr bwMode="auto">
                    <a:xfrm>
                      <a:off x="0" y="0"/>
                      <a:ext cx="2817495" cy="19062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Pr="001D4B7A">
        <w:rPr>
          <w:rFonts w:ascii="Times New Roman" w:hAnsi="Times New Roman"/>
          <w:sz w:val="28"/>
          <w:szCs w:val="28"/>
          <w:lang w:val="be-BY"/>
        </w:rPr>
        <w:t>У 2001 г. у горадзе ўстаноўлены помнік продкам-крывічам, якія заснавалі Полацк на месце былога балцкага паселішча. Вядомы беларускі скульптар Алесь Шатэрнік стварыў скульптурную кампазіцыю: у ладдзі. якая сімвалізуе стыхію вады, фігуры княгіні з сынам злева, а справа – дружыннікі-ваяры.</w:t>
      </w:r>
      <w:r>
        <w:rPr>
          <w:rFonts w:ascii="Times New Roman" w:hAnsi="Times New Roman"/>
          <w:b/>
          <w:i/>
          <w:sz w:val="32"/>
          <w:szCs w:val="28"/>
          <w:u w:val="single"/>
          <w:lang w:val="be-BY"/>
        </w:rPr>
        <w:br w:type="page"/>
      </w:r>
    </w:p>
    <w:p w:rsidR="007F232D" w:rsidRPr="00D22B14" w:rsidRDefault="007F232D" w:rsidP="007F232D">
      <w:pPr>
        <w:numPr>
          <w:ilvl w:val="0"/>
          <w:numId w:val="32"/>
        </w:numPr>
        <w:spacing w:after="0"/>
        <w:ind w:left="0" w:firstLine="709"/>
        <w:jc w:val="both"/>
        <w:rPr>
          <w:rFonts w:ascii="Times New Roman" w:hAnsi="Times New Roman"/>
          <w:b/>
          <w:i/>
          <w:color w:val="1F497D" w:themeColor="text2"/>
          <w:sz w:val="32"/>
          <w:szCs w:val="28"/>
          <w:u w:val="single"/>
          <w:lang w:val="be-BY"/>
        </w:rPr>
      </w:pPr>
      <w:r w:rsidRPr="00D22B14">
        <w:rPr>
          <w:rFonts w:ascii="Times New Roman" w:hAnsi="Times New Roman"/>
          <w:b/>
          <w:i/>
          <w:color w:val="1F497D" w:themeColor="text2"/>
          <w:sz w:val="32"/>
          <w:szCs w:val="28"/>
          <w:u w:val="single"/>
          <w:lang w:val="be-BY"/>
        </w:rPr>
        <w:lastRenderedPageBreak/>
        <w:t>Шлях “з варагаў у грэкі”</w:t>
      </w:r>
    </w:p>
    <w:p w:rsidR="007F232D" w:rsidRPr="001D4B7A" w:rsidRDefault="007F232D" w:rsidP="007F232D">
      <w:pPr>
        <w:spacing w:after="0"/>
        <w:ind w:firstLine="709"/>
        <w:jc w:val="both"/>
        <w:rPr>
          <w:rFonts w:ascii="Times New Roman" w:hAnsi="Times New Roman"/>
          <w:sz w:val="28"/>
          <w:szCs w:val="28"/>
          <w:lang w:val="be-BY"/>
        </w:rPr>
      </w:pPr>
      <w:r w:rsidRPr="001D4B7A">
        <w:rPr>
          <w:rFonts w:ascii="Times New Roman" w:hAnsi="Times New Roman"/>
          <w:sz w:val="28"/>
          <w:szCs w:val="28"/>
          <w:lang w:val="be-BY"/>
        </w:rPr>
        <w:t xml:space="preserve">Маршрут старажытнага гандлевага шляху “з варагаў у грэкі” праходзіў ад Балтыйскага мора да Чорнага. У межах Беларусі ён аб’ядноўваў дзве галоўныя ракі таго часу Заходнюю Дзвіну і Днепр. Заходняя Дзвіна была вядома старажытным грэкам і рымлянам і ў старажытныя часы яна называлася Рубон, Дуна, Дзіна. Шматлікія пісьмовыя крыніцы і археалагічныя знаходкі кажуць нам аб тым, што першапачаткова шлях “з варагаў ў грэкі” засвоілі вікінгі. Ва ўсходнеславянскіх землях іх называлі варагамі (ад сканд. “клятва”). Упершыню летапіс узгадвае вікінгаў ў 859 г. Праз востраў Готланд па Заходняй Дзвіне і Дняпру плылі гандлевыя караблі вікінгаў – лепшых воінаў і гандляроў таго часу. Галоўнай мэтай спадарожжаў купцоў быў Канстанцінопаль – сталіца Візантыі, буйнейшы гандлевы цэнтр таго часу. </w:t>
      </w:r>
    </w:p>
    <w:p w:rsidR="007F232D" w:rsidRPr="001D4B7A" w:rsidRDefault="007F232D" w:rsidP="007F232D">
      <w:pPr>
        <w:spacing w:after="0"/>
        <w:ind w:firstLine="709"/>
        <w:jc w:val="both"/>
        <w:rPr>
          <w:rFonts w:ascii="Times New Roman" w:hAnsi="Times New Roman"/>
          <w:i/>
          <w:sz w:val="28"/>
          <w:szCs w:val="28"/>
          <w:lang w:val="be-BY"/>
        </w:rPr>
      </w:pPr>
    </w:p>
    <w:p w:rsidR="007F232D" w:rsidRPr="00D22B14" w:rsidRDefault="007F232D" w:rsidP="007F232D">
      <w:pPr>
        <w:numPr>
          <w:ilvl w:val="0"/>
          <w:numId w:val="32"/>
        </w:numPr>
        <w:spacing w:after="0"/>
        <w:ind w:left="0" w:firstLine="709"/>
        <w:jc w:val="both"/>
        <w:rPr>
          <w:rFonts w:ascii="Times New Roman" w:hAnsi="Times New Roman"/>
          <w:b/>
          <w:i/>
          <w:color w:val="1F497D" w:themeColor="text2"/>
          <w:sz w:val="32"/>
          <w:szCs w:val="28"/>
          <w:u w:val="single"/>
          <w:lang w:val="be-BY"/>
        </w:rPr>
      </w:pPr>
      <w:r w:rsidRPr="00D22B14">
        <w:rPr>
          <w:rFonts w:ascii="Times New Roman" w:hAnsi="Times New Roman"/>
          <w:b/>
          <w:i/>
          <w:color w:val="1F497D" w:themeColor="text2"/>
          <w:sz w:val="32"/>
          <w:szCs w:val="28"/>
          <w:u w:val="single"/>
          <w:lang w:val="be-BY"/>
        </w:rPr>
        <w:t>Адносіны з суседнімі княствамі. Ваенныя паходы</w:t>
      </w:r>
    </w:p>
    <w:p w:rsidR="007F232D" w:rsidRDefault="007F232D" w:rsidP="007F232D">
      <w:pPr>
        <w:spacing w:after="0"/>
        <w:ind w:firstLine="709"/>
        <w:jc w:val="both"/>
        <w:rPr>
          <w:rFonts w:ascii="Times New Roman" w:hAnsi="Times New Roman"/>
          <w:sz w:val="28"/>
          <w:szCs w:val="28"/>
          <w:lang w:val="be-BY"/>
        </w:rPr>
      </w:pPr>
      <w:r w:rsidRPr="001D4B7A">
        <w:rPr>
          <w:rFonts w:ascii="Times New Roman" w:hAnsi="Times New Roman"/>
          <w:sz w:val="28"/>
          <w:szCs w:val="28"/>
          <w:lang w:val="be-BY"/>
        </w:rPr>
        <w:t>Кіеў і Ноўгарад сапернічалі паміж сабой за аб’яднанне усходнеславянскіх зямель, пры гэтым Полацку надавалася важнае значэнне. Кіеўскі князь Аскольд разам са сваім братам Дзірам у 860-х гадах зрабіў паход на палачан і прынес ім шмат бяды. У летапісе пад 907 годам Полацк названы сярод гарадоў, якія прымалі  ўдзел у паходзе на Канстанцінопаль. Частка даніны ад грэкаў, пацярпеўшых паражэнне ішла на утрыманне полацкай дружыны.</w:t>
      </w:r>
    </w:p>
    <w:p w:rsidR="007F232D" w:rsidRPr="001D4B7A" w:rsidRDefault="007F232D" w:rsidP="007F232D">
      <w:pPr>
        <w:spacing w:after="0"/>
        <w:ind w:firstLine="709"/>
        <w:jc w:val="both"/>
        <w:rPr>
          <w:rFonts w:ascii="Times New Roman" w:hAnsi="Times New Roman"/>
          <w:sz w:val="28"/>
          <w:szCs w:val="28"/>
          <w:lang w:val="be-BY"/>
        </w:rPr>
      </w:pPr>
    </w:p>
    <w:p w:rsidR="007F232D" w:rsidRPr="00D22B14" w:rsidRDefault="007F232D" w:rsidP="007F232D">
      <w:pPr>
        <w:numPr>
          <w:ilvl w:val="0"/>
          <w:numId w:val="32"/>
        </w:numPr>
        <w:spacing w:after="0"/>
        <w:ind w:left="0" w:firstLine="709"/>
        <w:jc w:val="both"/>
        <w:rPr>
          <w:rFonts w:ascii="Times New Roman" w:hAnsi="Times New Roman"/>
          <w:b/>
          <w:i/>
          <w:color w:val="1F497D" w:themeColor="text2"/>
          <w:sz w:val="32"/>
          <w:szCs w:val="28"/>
          <w:u w:val="single"/>
          <w:lang w:val="be-BY"/>
        </w:rPr>
      </w:pPr>
      <w:r w:rsidRPr="00D22B14">
        <w:rPr>
          <w:rFonts w:ascii="Times New Roman" w:hAnsi="Times New Roman"/>
          <w:b/>
          <w:i/>
          <w:color w:val="1F497D" w:themeColor="text2"/>
          <w:sz w:val="32"/>
          <w:szCs w:val="28"/>
          <w:u w:val="single"/>
          <w:lang w:val="be-BY"/>
        </w:rPr>
        <w:t>Гандлевыя сувязі</w:t>
      </w:r>
    </w:p>
    <w:p w:rsidR="007F232D" w:rsidRPr="001D4B7A" w:rsidRDefault="007F232D" w:rsidP="007F232D">
      <w:pPr>
        <w:spacing w:after="0"/>
        <w:ind w:firstLine="709"/>
        <w:jc w:val="both"/>
        <w:rPr>
          <w:rFonts w:ascii="Times New Roman" w:hAnsi="Times New Roman"/>
          <w:sz w:val="28"/>
          <w:szCs w:val="28"/>
          <w:lang w:val="be-BY"/>
        </w:rPr>
      </w:pPr>
      <w:r>
        <w:rPr>
          <w:rFonts w:ascii="Times New Roman" w:hAnsi="Times New Roman"/>
          <w:i/>
          <w:noProof/>
          <w:sz w:val="28"/>
          <w:szCs w:val="28"/>
          <w:lang w:eastAsia="ru-RU"/>
        </w:rPr>
        <w:drawing>
          <wp:anchor distT="0" distB="0" distL="114300" distR="114300" simplePos="0" relativeHeight="251723776" behindDoc="0" locked="0" layoutInCell="1" allowOverlap="1" wp14:anchorId="3CEFCECC" wp14:editId="56DD385B">
            <wp:simplePos x="0" y="0"/>
            <wp:positionH relativeFrom="column">
              <wp:posOffset>25400</wp:posOffset>
            </wp:positionH>
            <wp:positionV relativeFrom="paragraph">
              <wp:posOffset>114935</wp:posOffset>
            </wp:positionV>
            <wp:extent cx="1803400" cy="1552575"/>
            <wp:effectExtent l="114300" t="57150" r="63500" b="142875"/>
            <wp:wrapSquare wrapText="bothSides"/>
            <wp:docPr id="164" name="Рисунок 1" descr="E:\школа\полоцковедение\ПОЛОЦК\Untitled-1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школа\полоцковедение\ПОЛОЦК\Untitled-1пр.jpg"/>
                    <pic:cNvPicPr>
                      <a:picLocks noChangeAspect="1" noChangeArrowheads="1"/>
                    </pic:cNvPicPr>
                  </pic:nvPicPr>
                  <pic:blipFill>
                    <a:blip r:embed="rId45"/>
                    <a:srcRect/>
                    <a:stretch>
                      <a:fillRect/>
                    </a:stretch>
                  </pic:blipFill>
                  <pic:spPr bwMode="auto">
                    <a:xfrm>
                      <a:off x="0" y="0"/>
                      <a:ext cx="1803400" cy="1552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1D4B7A">
        <w:rPr>
          <w:rFonts w:ascii="Times New Roman" w:hAnsi="Times New Roman"/>
          <w:sz w:val="28"/>
          <w:szCs w:val="28"/>
          <w:lang w:val="be-BY"/>
        </w:rPr>
        <w:t>Зручнае размяшчэнне на водных шляхах зносін спрыяла хуткаму эканамічнаму і культурнаму развіццю гэтай даволі буйной па тых часах дзяржавы. Дзвіна была часткай шляху “з варагаў у грэкі”, па якім ішоў міжнародны гандаль Хазарыі і Арабскага халіфата са Скандынаўскімі краінамі, а таксама ўсходнеславянскімі саюзамі плямен. Сведчаннем гэтых</w:t>
      </w:r>
      <w:r w:rsidRPr="001D4B7A">
        <w:rPr>
          <w:rFonts w:ascii="Times New Roman" w:hAnsi="Times New Roman"/>
          <w:sz w:val="32"/>
          <w:szCs w:val="28"/>
          <w:lang w:val="be-BY"/>
        </w:rPr>
        <w:t xml:space="preserve"> </w:t>
      </w:r>
      <w:r w:rsidRPr="001D4B7A">
        <w:rPr>
          <w:rFonts w:ascii="Times New Roman" w:hAnsi="Times New Roman"/>
          <w:sz w:val="28"/>
          <w:szCs w:val="28"/>
          <w:lang w:val="be-BY"/>
        </w:rPr>
        <w:t>сувязей з’яўляюцца 38 скарбаў 9-11 ст., знойдзеных на тэрыторыі Полацкай зямлі, якія ўтрымліваюць сярэбраныя арабскія і заходнееўрапейскія манеты.</w:t>
      </w:r>
    </w:p>
    <w:p w:rsidR="007F232D" w:rsidRPr="001D4B7A" w:rsidRDefault="007F232D" w:rsidP="007F232D">
      <w:pPr>
        <w:spacing w:after="0"/>
        <w:ind w:firstLine="709"/>
        <w:jc w:val="both"/>
        <w:rPr>
          <w:rFonts w:ascii="Times New Roman" w:hAnsi="Times New Roman"/>
          <w:sz w:val="28"/>
          <w:szCs w:val="28"/>
          <w:lang w:val="be-BY"/>
        </w:rPr>
      </w:pPr>
      <w:r w:rsidRPr="001D4B7A">
        <w:rPr>
          <w:rFonts w:ascii="Times New Roman" w:hAnsi="Times New Roman"/>
          <w:sz w:val="28"/>
          <w:szCs w:val="28"/>
          <w:lang w:val="be-BY"/>
        </w:rPr>
        <w:t xml:space="preserve">На тэрыторыю Беларусі траплялі рамесныя вырабы з іншых зямель і гарадоў. З Кіева сюды паступалі прадметы рэлігійнага культу, шкляны посуд, белыя гліняныя пасудзіны з зяленай палівай, з Прыбалтыкі – бурштын, з поўдня -  соль, гліняныя пасудзіны-амфары з віном ці аліўкавым маслам. </w:t>
      </w:r>
    </w:p>
    <w:p w:rsidR="007F232D" w:rsidRPr="001D4B7A" w:rsidRDefault="007F232D" w:rsidP="007F232D">
      <w:pPr>
        <w:spacing w:after="0"/>
        <w:ind w:firstLine="709"/>
        <w:jc w:val="both"/>
        <w:rPr>
          <w:rFonts w:ascii="Times New Roman" w:hAnsi="Times New Roman"/>
          <w:sz w:val="28"/>
          <w:szCs w:val="28"/>
          <w:lang w:val="be-BY"/>
        </w:rPr>
      </w:pPr>
      <w:r w:rsidRPr="001D4B7A">
        <w:rPr>
          <w:rFonts w:ascii="Times New Roman" w:hAnsi="Times New Roman"/>
          <w:sz w:val="28"/>
          <w:szCs w:val="28"/>
          <w:lang w:val="be-BY"/>
        </w:rPr>
        <w:lastRenderedPageBreak/>
        <w:t>З далекіх краін увозіліся каляровыя і высакародныя металы, неабходныя для рамесніцкіх вырабаў. У 9-10 стст. паступалі арабскія манеты-дырхемы, срэбраныя дынарыі з Германіі і Англіі. Палачане збывалі на рынках Канстанцінопаля футры, воск, мед, а таксама рабоў, захопленых у час войн.</w:t>
      </w:r>
    </w:p>
    <w:p w:rsidR="007F232D" w:rsidRPr="001D4B7A" w:rsidRDefault="007F232D" w:rsidP="007F232D">
      <w:pPr>
        <w:spacing w:after="0"/>
        <w:ind w:firstLine="709"/>
        <w:jc w:val="both"/>
        <w:rPr>
          <w:rFonts w:ascii="Times New Roman" w:hAnsi="Times New Roman"/>
          <w:sz w:val="28"/>
          <w:szCs w:val="28"/>
          <w:lang w:val="be-BY"/>
        </w:rPr>
      </w:pPr>
      <w:r w:rsidRPr="001D4B7A">
        <w:rPr>
          <w:rFonts w:ascii="Times New Roman" w:hAnsi="Times New Roman"/>
          <w:sz w:val="28"/>
          <w:szCs w:val="28"/>
          <w:lang w:val="be-BY"/>
        </w:rPr>
        <w:t>Такім чынам, Полацкае княства існавала як самастойная дзяржава, у якой асноўным насельніцтвам былі прабеларускія плямены крывічоў-палачан.</w:t>
      </w:r>
    </w:p>
    <w:p w:rsidR="007F232D" w:rsidRDefault="007F232D" w:rsidP="007F232D">
      <w:pPr>
        <w:spacing w:after="0"/>
        <w:ind w:firstLine="709"/>
        <w:jc w:val="both"/>
        <w:rPr>
          <w:rFonts w:ascii="Times New Roman" w:hAnsi="Times New Roman"/>
          <w:b/>
          <w:i/>
          <w:color w:val="00B050"/>
          <w:sz w:val="32"/>
          <w:szCs w:val="32"/>
          <w:u w:val="single"/>
          <w:lang w:val="be-BY"/>
        </w:rPr>
      </w:pPr>
    </w:p>
    <w:p w:rsidR="007F232D" w:rsidRPr="001D4B7A" w:rsidRDefault="007F232D" w:rsidP="007F232D">
      <w:pPr>
        <w:spacing w:after="0"/>
        <w:ind w:firstLine="709"/>
        <w:jc w:val="both"/>
        <w:rPr>
          <w:rFonts w:ascii="Times New Roman" w:hAnsi="Times New Roman"/>
          <w:color w:val="00B050"/>
          <w:sz w:val="28"/>
          <w:szCs w:val="28"/>
        </w:rPr>
      </w:pPr>
      <w:r w:rsidRPr="001D4B7A">
        <w:rPr>
          <w:rFonts w:ascii="Times New Roman" w:hAnsi="Times New Roman"/>
          <w:b/>
          <w:i/>
          <w:color w:val="00B050"/>
          <w:sz w:val="32"/>
          <w:szCs w:val="32"/>
          <w:u w:val="single"/>
        </w:rPr>
        <w:t>Пытанн</w:t>
      </w:r>
      <w:proofErr w:type="gramStart"/>
      <w:r w:rsidRPr="001D4B7A">
        <w:rPr>
          <w:rFonts w:ascii="Times New Roman" w:hAnsi="Times New Roman"/>
          <w:b/>
          <w:i/>
          <w:color w:val="00B050"/>
          <w:sz w:val="32"/>
          <w:szCs w:val="32"/>
          <w:u w:val="single"/>
          <w:lang w:val="en-US"/>
        </w:rPr>
        <w:t>i</w:t>
      </w:r>
      <w:proofErr w:type="gramEnd"/>
      <w:r w:rsidRPr="001D4B7A">
        <w:rPr>
          <w:rFonts w:ascii="Times New Roman" w:hAnsi="Times New Roman"/>
          <w:b/>
          <w:i/>
          <w:color w:val="00B050"/>
          <w:sz w:val="32"/>
          <w:szCs w:val="32"/>
          <w:u w:val="single"/>
        </w:rPr>
        <w:t xml:space="preserve"> </w:t>
      </w:r>
      <w:r w:rsidRPr="001D4B7A">
        <w:rPr>
          <w:rFonts w:ascii="Times New Roman" w:hAnsi="Times New Roman"/>
          <w:b/>
          <w:i/>
          <w:color w:val="00B050"/>
          <w:sz w:val="32"/>
          <w:szCs w:val="32"/>
          <w:u w:val="single"/>
          <w:lang w:val="be-BY"/>
        </w:rPr>
        <w:t xml:space="preserve">і </w:t>
      </w:r>
      <w:r w:rsidRPr="001D4B7A">
        <w:rPr>
          <w:rFonts w:ascii="Times New Roman" w:hAnsi="Times New Roman"/>
          <w:b/>
          <w:i/>
          <w:color w:val="00B050"/>
          <w:sz w:val="32"/>
          <w:szCs w:val="32"/>
          <w:u w:val="single"/>
        </w:rPr>
        <w:t xml:space="preserve"> заданн</w:t>
      </w:r>
      <w:r w:rsidRPr="001D4B7A">
        <w:rPr>
          <w:rFonts w:ascii="Times New Roman" w:hAnsi="Times New Roman"/>
          <w:b/>
          <w:i/>
          <w:color w:val="00B050"/>
          <w:sz w:val="32"/>
          <w:szCs w:val="32"/>
          <w:u w:val="single"/>
          <w:lang w:val="be-BY"/>
        </w:rPr>
        <w:t>і</w:t>
      </w:r>
      <w:r w:rsidRPr="001D4B7A">
        <w:rPr>
          <w:rFonts w:ascii="Times New Roman" w:hAnsi="Times New Roman"/>
          <w:b/>
          <w:i/>
          <w:color w:val="00B050"/>
          <w:sz w:val="32"/>
          <w:szCs w:val="32"/>
          <w:u w:val="single"/>
        </w:rPr>
        <w:t xml:space="preserve"> </w:t>
      </w:r>
    </w:p>
    <w:p w:rsidR="007F232D" w:rsidRPr="001D4B7A" w:rsidRDefault="007F232D" w:rsidP="007F232D">
      <w:pPr>
        <w:spacing w:after="0"/>
        <w:ind w:firstLine="709"/>
        <w:jc w:val="both"/>
        <w:rPr>
          <w:rFonts w:ascii="Times New Roman" w:hAnsi="Times New Roman"/>
          <w:sz w:val="28"/>
          <w:szCs w:val="28"/>
          <w:lang w:val="be-BY"/>
        </w:rPr>
      </w:pPr>
      <w:r w:rsidRPr="001D4B7A">
        <w:rPr>
          <w:rFonts w:ascii="Times New Roman" w:hAnsi="Times New Roman"/>
          <w:sz w:val="28"/>
          <w:szCs w:val="28"/>
          <w:lang w:val="be-BY"/>
        </w:rPr>
        <w:t>Якое славянскае племя пражывала на тэрыторыі Полацка?</w:t>
      </w:r>
    </w:p>
    <w:p w:rsidR="007F232D" w:rsidRPr="001D4B7A" w:rsidRDefault="007F232D" w:rsidP="007F232D">
      <w:pPr>
        <w:pStyle w:val="a3"/>
        <w:numPr>
          <w:ilvl w:val="0"/>
          <w:numId w:val="31"/>
        </w:numPr>
        <w:spacing w:after="0"/>
        <w:ind w:left="0" w:firstLine="709"/>
        <w:jc w:val="both"/>
        <w:rPr>
          <w:rFonts w:ascii="Times New Roman" w:hAnsi="Times New Roman"/>
          <w:sz w:val="28"/>
          <w:szCs w:val="28"/>
          <w:lang w:val="be-BY"/>
        </w:rPr>
      </w:pPr>
      <w:r w:rsidRPr="001D4B7A">
        <w:rPr>
          <w:rFonts w:ascii="Times New Roman" w:hAnsi="Times New Roman"/>
          <w:sz w:val="28"/>
          <w:szCs w:val="28"/>
          <w:lang w:val="be-BY"/>
        </w:rPr>
        <w:t>Як называўся гандлевы водны шлях, які праходзіў праз Полацк?</w:t>
      </w:r>
    </w:p>
    <w:p w:rsidR="007F232D" w:rsidRPr="001D4B7A" w:rsidRDefault="007F232D" w:rsidP="007F232D">
      <w:pPr>
        <w:pStyle w:val="a3"/>
        <w:numPr>
          <w:ilvl w:val="0"/>
          <w:numId w:val="31"/>
        </w:numPr>
        <w:spacing w:after="0"/>
        <w:ind w:left="0" w:firstLine="709"/>
        <w:jc w:val="both"/>
        <w:rPr>
          <w:rFonts w:ascii="Times New Roman" w:hAnsi="Times New Roman"/>
          <w:sz w:val="28"/>
          <w:szCs w:val="28"/>
          <w:lang w:val="be-BY"/>
        </w:rPr>
      </w:pPr>
      <w:r w:rsidRPr="001D4B7A">
        <w:rPr>
          <w:rFonts w:ascii="Times New Roman" w:hAnsi="Times New Roman"/>
          <w:sz w:val="28"/>
          <w:szCs w:val="28"/>
          <w:lang w:val="be-BY"/>
        </w:rPr>
        <w:t>Як вы лічыце. чаму Полацку надавалася важнае значэнне у барацьбе паміж Кіевам і Ноўгарадам?</w:t>
      </w:r>
    </w:p>
    <w:p w:rsidR="007F232D" w:rsidRPr="001D4B7A" w:rsidRDefault="007F232D" w:rsidP="007F232D">
      <w:pPr>
        <w:pStyle w:val="a3"/>
        <w:numPr>
          <w:ilvl w:val="0"/>
          <w:numId w:val="31"/>
        </w:numPr>
        <w:spacing w:after="0"/>
        <w:ind w:left="0" w:firstLine="709"/>
        <w:jc w:val="both"/>
        <w:rPr>
          <w:rFonts w:ascii="Times New Roman" w:hAnsi="Times New Roman"/>
          <w:sz w:val="28"/>
          <w:szCs w:val="28"/>
          <w:lang w:val="be-BY"/>
        </w:rPr>
      </w:pPr>
      <w:r w:rsidRPr="001D4B7A">
        <w:rPr>
          <w:rFonts w:ascii="Times New Roman" w:hAnsi="Times New Roman"/>
          <w:sz w:val="28"/>
          <w:szCs w:val="28"/>
          <w:lang w:val="be-BY"/>
        </w:rPr>
        <w:t>Што з’яўляецца асноўнай крыніцай па гісторыі старажытнага Полацка?</w:t>
      </w:r>
    </w:p>
    <w:p w:rsidR="007F232D" w:rsidRDefault="007F232D" w:rsidP="007F232D">
      <w:pPr>
        <w:spacing w:after="0" w:line="240" w:lineRule="auto"/>
        <w:rPr>
          <w:b/>
          <w:color w:val="008000"/>
          <w:sz w:val="40"/>
          <w:szCs w:val="40"/>
          <w:lang w:val="be-BY"/>
        </w:rPr>
      </w:pPr>
      <w:r>
        <w:rPr>
          <w:b/>
          <w:color w:val="008000"/>
          <w:sz w:val="40"/>
          <w:szCs w:val="40"/>
          <w:lang w:val="be-BY"/>
        </w:rPr>
        <w:br w:type="page"/>
      </w:r>
    </w:p>
    <w:p w:rsidR="00EF2CAF" w:rsidRPr="00EF2CAF" w:rsidRDefault="00EF2CAF" w:rsidP="00EF2CAF">
      <w:pPr>
        <w:pStyle w:val="1"/>
        <w:spacing w:before="0"/>
        <w:jc w:val="center"/>
        <w:rPr>
          <w:color w:val="008000"/>
          <w:sz w:val="44"/>
          <w:szCs w:val="40"/>
          <w:lang w:val="be-BY"/>
        </w:rPr>
      </w:pPr>
      <w:bookmarkStart w:id="15" w:name="_Toc372975177"/>
      <w:r w:rsidRPr="00EF2CAF">
        <w:rPr>
          <w:color w:val="008000"/>
          <w:sz w:val="44"/>
          <w:szCs w:val="40"/>
          <w:lang w:val="be-BY"/>
        </w:rPr>
        <w:lastRenderedPageBreak/>
        <w:t>Раздзел 3. Полацкая зямля</w:t>
      </w:r>
    </w:p>
    <w:p w:rsidR="007F232D" w:rsidRPr="00EF2CAF" w:rsidRDefault="007F232D" w:rsidP="00EF2CAF">
      <w:pPr>
        <w:pStyle w:val="1"/>
        <w:spacing w:before="0"/>
        <w:jc w:val="center"/>
        <w:rPr>
          <w:color w:val="008000"/>
          <w:sz w:val="44"/>
          <w:szCs w:val="40"/>
          <w:lang w:val="be-BY"/>
        </w:rPr>
      </w:pPr>
      <w:r w:rsidRPr="00EF2CAF">
        <w:rPr>
          <w:color w:val="008000"/>
          <w:sz w:val="44"/>
          <w:szCs w:val="40"/>
          <w:lang w:val="be-BY"/>
        </w:rPr>
        <w:t>ў 10</w:t>
      </w:r>
      <w:r w:rsidR="00EF2CAF" w:rsidRPr="00EF2CAF">
        <w:rPr>
          <w:color w:val="008000"/>
          <w:sz w:val="44"/>
          <w:szCs w:val="40"/>
          <w:lang w:val="be-BY"/>
        </w:rPr>
        <w:t xml:space="preserve"> –</w:t>
      </w:r>
      <w:r w:rsidRPr="00EF2CAF">
        <w:rPr>
          <w:color w:val="008000"/>
          <w:sz w:val="44"/>
          <w:szCs w:val="40"/>
          <w:lang w:val="be-BY"/>
        </w:rPr>
        <w:t xml:space="preserve"> першай палове 13 стагоддзяў</w:t>
      </w:r>
      <w:bookmarkEnd w:id="15"/>
    </w:p>
    <w:p w:rsidR="007F232D" w:rsidRPr="005E194A" w:rsidRDefault="007F232D" w:rsidP="007F232D">
      <w:pPr>
        <w:rPr>
          <w:lang w:val="be-BY"/>
        </w:rPr>
      </w:pPr>
    </w:p>
    <w:p w:rsidR="007F232D" w:rsidRPr="003B0833" w:rsidRDefault="007F232D" w:rsidP="003B0833">
      <w:pPr>
        <w:pStyle w:val="2"/>
        <w:spacing w:before="0"/>
        <w:rPr>
          <w:rFonts w:ascii="Times New Roman" w:hAnsi="Times New Roman"/>
          <w:color w:val="000080"/>
          <w:sz w:val="36"/>
          <w:szCs w:val="40"/>
          <w:lang w:val="be-BY"/>
        </w:rPr>
      </w:pPr>
      <w:bookmarkStart w:id="16" w:name="_Toc372975178"/>
      <w:r w:rsidRPr="003B0833">
        <w:rPr>
          <w:rFonts w:ascii="Times New Roman" w:hAnsi="Times New Roman"/>
          <w:color w:val="000080"/>
          <w:sz w:val="36"/>
          <w:szCs w:val="40"/>
        </w:rPr>
        <w:t>§</w:t>
      </w:r>
      <w:r w:rsidRPr="003B0833">
        <w:rPr>
          <w:rFonts w:ascii="Times New Roman" w:hAnsi="Times New Roman"/>
          <w:color w:val="000080"/>
          <w:sz w:val="36"/>
          <w:szCs w:val="40"/>
          <w:lang w:val="be-BY"/>
        </w:rPr>
        <w:t xml:space="preserve"> 7. </w:t>
      </w:r>
      <w:r w:rsidRPr="003B0833">
        <w:rPr>
          <w:rFonts w:ascii="Times New Roman" w:hAnsi="Times New Roman"/>
          <w:color w:val="000080"/>
          <w:sz w:val="36"/>
          <w:szCs w:val="40"/>
        </w:rPr>
        <w:t>Полацкае княства.</w:t>
      </w:r>
      <w:r w:rsidRPr="003B0833">
        <w:rPr>
          <w:rFonts w:ascii="Times New Roman" w:hAnsi="Times New Roman"/>
          <w:color w:val="000080"/>
          <w:sz w:val="36"/>
          <w:szCs w:val="40"/>
          <w:lang w:val="be-BY"/>
        </w:rPr>
        <w:t xml:space="preserve"> </w:t>
      </w:r>
      <w:r w:rsidRPr="003B0833">
        <w:rPr>
          <w:rFonts w:ascii="Times New Roman" w:hAnsi="Times New Roman"/>
          <w:color w:val="000080"/>
          <w:sz w:val="36"/>
          <w:szCs w:val="40"/>
        </w:rPr>
        <w:t>Утварэнне.</w:t>
      </w:r>
      <w:bookmarkEnd w:id="16"/>
    </w:p>
    <w:p w:rsidR="007F232D" w:rsidRPr="003B0833" w:rsidRDefault="007F232D" w:rsidP="003B0833">
      <w:pPr>
        <w:pStyle w:val="2"/>
        <w:spacing w:before="0"/>
        <w:rPr>
          <w:rFonts w:ascii="Times New Roman" w:hAnsi="Times New Roman"/>
          <w:color w:val="000080"/>
          <w:sz w:val="36"/>
          <w:szCs w:val="40"/>
        </w:rPr>
      </w:pPr>
      <w:bookmarkStart w:id="17" w:name="_Toc372975179"/>
      <w:r w:rsidRPr="003B0833">
        <w:rPr>
          <w:rFonts w:ascii="Times New Roman" w:hAnsi="Times New Roman"/>
          <w:color w:val="000080"/>
          <w:sz w:val="36"/>
          <w:szCs w:val="40"/>
        </w:rPr>
        <w:t>Княжацка-вечавы лад</w:t>
      </w:r>
      <w:bookmarkEnd w:id="17"/>
    </w:p>
    <w:p w:rsidR="007F232D" w:rsidRDefault="007F232D" w:rsidP="007F232D">
      <w:pPr>
        <w:spacing w:after="0"/>
        <w:ind w:firstLine="2835"/>
        <w:jc w:val="both"/>
        <w:rPr>
          <w:b/>
          <w:color w:val="00B050"/>
          <w:sz w:val="28"/>
          <w:szCs w:val="28"/>
          <w:lang w:val="be-BY"/>
        </w:rPr>
      </w:pPr>
    </w:p>
    <w:p w:rsidR="007F232D" w:rsidRDefault="007F232D" w:rsidP="007F232D">
      <w:pPr>
        <w:spacing w:after="0"/>
        <w:ind w:firstLine="2835"/>
        <w:jc w:val="both"/>
        <w:rPr>
          <w:b/>
          <w:color w:val="00B050"/>
          <w:sz w:val="28"/>
          <w:szCs w:val="28"/>
          <w:lang w:val="be-BY"/>
        </w:rPr>
      </w:pPr>
      <w:r w:rsidRPr="007345B4">
        <w:rPr>
          <w:b/>
          <w:color w:val="00B050"/>
          <w:sz w:val="28"/>
          <w:szCs w:val="28"/>
          <w:lang w:val="be-BY"/>
        </w:rPr>
        <w:t>Полацкая дзяржаўная гімназія №2</w:t>
      </w:r>
      <w:r>
        <w:rPr>
          <w:b/>
          <w:color w:val="00B050"/>
          <w:sz w:val="28"/>
          <w:szCs w:val="28"/>
          <w:lang w:val="be-BY"/>
        </w:rPr>
        <w:t>, Садоўская К. А.</w:t>
      </w:r>
    </w:p>
    <w:p w:rsidR="007F232D" w:rsidRDefault="007F232D" w:rsidP="007F232D">
      <w:pPr>
        <w:spacing w:after="0"/>
        <w:ind w:firstLine="709"/>
        <w:jc w:val="both"/>
        <w:rPr>
          <w:b/>
          <w:color w:val="00B050"/>
          <w:sz w:val="28"/>
          <w:szCs w:val="28"/>
          <w:lang w:val="be-BY"/>
        </w:rPr>
      </w:pPr>
    </w:p>
    <w:p w:rsidR="007F232D" w:rsidRDefault="007F232D" w:rsidP="007F232D">
      <w:pPr>
        <w:spacing w:after="0"/>
        <w:ind w:firstLine="709"/>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722752" behindDoc="1" locked="0" layoutInCell="1" allowOverlap="0" wp14:anchorId="7FC7E980" wp14:editId="3355C9AA">
            <wp:simplePos x="0" y="0"/>
            <wp:positionH relativeFrom="column">
              <wp:posOffset>3097530</wp:posOffset>
            </wp:positionH>
            <wp:positionV relativeFrom="paragraph">
              <wp:posOffset>92710</wp:posOffset>
            </wp:positionV>
            <wp:extent cx="2849245" cy="3079115"/>
            <wp:effectExtent l="171450" t="171450" r="179705" b="178435"/>
            <wp:wrapTight wrapText="bothSides">
              <wp:wrapPolygon edited="0">
                <wp:start x="-867" y="-1203"/>
                <wp:lineTo x="-1300" y="-935"/>
                <wp:lineTo x="-1155" y="22852"/>
                <wp:lineTo x="22818" y="22852"/>
                <wp:lineTo x="22962" y="1203"/>
                <wp:lineTo x="22529" y="-802"/>
                <wp:lineTo x="22529" y="-1203"/>
                <wp:lineTo x="-867" y="-1203"/>
              </wp:wrapPolygon>
            </wp:wrapTight>
            <wp:docPr id="163" name="Рисунок 1" descr="F:\scan\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scan\32.jpg"/>
                    <pic:cNvPicPr>
                      <a:picLocks noChangeAspect="1" noChangeArrowheads="1"/>
                    </pic:cNvPicPr>
                  </pic:nvPicPr>
                  <pic:blipFill>
                    <a:blip r:embed="rId46" cstate="print"/>
                    <a:srcRect l="1680"/>
                    <a:stretch>
                      <a:fillRect/>
                    </a:stretch>
                  </pic:blipFill>
                  <pic:spPr bwMode="auto">
                    <a:xfrm>
                      <a:off x="0" y="0"/>
                      <a:ext cx="2849245" cy="307911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78143B">
        <w:rPr>
          <w:rFonts w:ascii="Times New Roman" w:hAnsi="Times New Roman"/>
          <w:sz w:val="28"/>
          <w:szCs w:val="28"/>
          <w:lang w:val="be-BY"/>
        </w:rPr>
        <w:t xml:space="preserve">Па сведкам скандынаўскіх саг </w:t>
      </w:r>
      <w:r w:rsidRPr="0078143B">
        <w:rPr>
          <w:rFonts w:ascii="Times New Roman" w:hAnsi="Times New Roman"/>
          <w:sz w:val="28"/>
          <w:szCs w:val="28"/>
          <w:lang w:val="en-US"/>
        </w:rPr>
        <w:t>i</w:t>
      </w:r>
      <w:r w:rsidRPr="0078143B">
        <w:rPr>
          <w:rFonts w:ascii="Times New Roman" w:hAnsi="Times New Roman"/>
          <w:sz w:val="28"/>
          <w:szCs w:val="28"/>
          <w:lang w:val="be-BY"/>
        </w:rPr>
        <w:t xml:space="preserve"> саксонскіх легенд, на ўсходзе Еўропы ўтварыліся тры палітычных цэнтры: </w:t>
      </w:r>
      <w:r w:rsidRPr="0078143B">
        <w:rPr>
          <w:rFonts w:ascii="Times New Roman" w:hAnsi="Times New Roman"/>
          <w:sz w:val="28"/>
          <w:szCs w:val="28"/>
          <w:lang w:val="en-US"/>
        </w:rPr>
        <w:t>Kie</w:t>
      </w:r>
      <w:r w:rsidRPr="0078143B">
        <w:rPr>
          <w:rFonts w:ascii="Times New Roman" w:hAnsi="Times New Roman"/>
          <w:sz w:val="28"/>
          <w:szCs w:val="28"/>
          <w:lang w:val="be-BY"/>
        </w:rPr>
        <w:t xml:space="preserve">ў, Ноўгарад </w:t>
      </w:r>
      <w:r w:rsidRPr="0078143B">
        <w:rPr>
          <w:rFonts w:ascii="Times New Roman" w:hAnsi="Times New Roman"/>
          <w:sz w:val="28"/>
          <w:szCs w:val="28"/>
          <w:lang w:val="en-US"/>
        </w:rPr>
        <w:t>i</w:t>
      </w:r>
      <w:r w:rsidRPr="0078143B">
        <w:rPr>
          <w:rFonts w:ascii="Times New Roman" w:hAnsi="Times New Roman"/>
          <w:sz w:val="28"/>
          <w:szCs w:val="28"/>
          <w:lang w:val="be-BY"/>
        </w:rPr>
        <w:t xml:space="preserve"> Полацк, якія вялі паміж сабой барацьбу. Сімваламі </w:t>
      </w:r>
      <w:r w:rsidRPr="0078143B">
        <w:rPr>
          <w:rFonts w:ascii="Times New Roman" w:hAnsi="Times New Roman"/>
          <w:sz w:val="28"/>
          <w:szCs w:val="28"/>
          <w:lang w:val="en-US"/>
        </w:rPr>
        <w:t>ix</w:t>
      </w:r>
      <w:r w:rsidRPr="0078143B">
        <w:rPr>
          <w:rFonts w:ascii="Times New Roman" w:hAnsi="Times New Roman"/>
          <w:sz w:val="28"/>
          <w:szCs w:val="28"/>
          <w:lang w:val="be-BY"/>
        </w:rPr>
        <w:t xml:space="preserve"> дзяржаўнасці з'яўлял</w:t>
      </w:r>
      <w:r w:rsidRPr="0078143B">
        <w:rPr>
          <w:rFonts w:ascii="Times New Roman" w:hAnsi="Times New Roman"/>
          <w:sz w:val="28"/>
          <w:szCs w:val="28"/>
        </w:rPr>
        <w:t>ic</w:t>
      </w:r>
      <w:r w:rsidRPr="0078143B">
        <w:rPr>
          <w:rFonts w:ascii="Times New Roman" w:hAnsi="Times New Roman"/>
          <w:sz w:val="28"/>
          <w:szCs w:val="28"/>
          <w:lang w:val="be-BY"/>
        </w:rPr>
        <w:t xml:space="preserve">я тры Сафійскія саборы, якія існуюць </w:t>
      </w:r>
      <w:r w:rsidRPr="0078143B">
        <w:rPr>
          <w:rFonts w:ascii="Times New Roman" w:hAnsi="Times New Roman"/>
          <w:sz w:val="28"/>
          <w:szCs w:val="28"/>
          <w:lang w:val="en-US"/>
        </w:rPr>
        <w:t>i</w:t>
      </w:r>
      <w:r w:rsidRPr="0078143B">
        <w:rPr>
          <w:rFonts w:ascii="Times New Roman" w:hAnsi="Times New Roman"/>
          <w:sz w:val="28"/>
          <w:szCs w:val="28"/>
          <w:lang w:val="be-BY"/>
        </w:rPr>
        <w:t xml:space="preserve"> цяпер.</w:t>
      </w:r>
    </w:p>
    <w:p w:rsidR="007F232D" w:rsidRDefault="007F232D" w:rsidP="007F232D">
      <w:pPr>
        <w:spacing w:after="0"/>
        <w:ind w:firstLine="709"/>
        <w:jc w:val="both"/>
        <w:rPr>
          <w:rFonts w:ascii="Times New Roman" w:hAnsi="Times New Roman"/>
          <w:sz w:val="28"/>
          <w:szCs w:val="28"/>
          <w:lang w:val="be-BY"/>
        </w:rPr>
      </w:pPr>
      <w:r w:rsidRPr="0078143B">
        <w:rPr>
          <w:rFonts w:ascii="Times New Roman" w:hAnsi="Times New Roman"/>
          <w:sz w:val="28"/>
          <w:szCs w:val="28"/>
          <w:lang w:val="be-BY"/>
        </w:rPr>
        <w:t xml:space="preserve">На тэрыторыі Беларусі вядома некалькі раннефеадальных дзяржаў-"земляў" ужо ў </w:t>
      </w:r>
      <w:r w:rsidRPr="0078143B">
        <w:rPr>
          <w:rFonts w:ascii="Times New Roman" w:hAnsi="Times New Roman"/>
          <w:sz w:val="28"/>
          <w:szCs w:val="28"/>
          <w:lang w:val="en-US"/>
        </w:rPr>
        <w:t>X</w:t>
      </w:r>
      <w:r w:rsidRPr="0078143B">
        <w:rPr>
          <w:rFonts w:ascii="Times New Roman" w:hAnsi="Times New Roman"/>
          <w:sz w:val="28"/>
          <w:szCs w:val="28"/>
          <w:lang w:val="be-BY"/>
        </w:rPr>
        <w:t>-</w:t>
      </w:r>
      <w:r w:rsidRPr="0078143B">
        <w:rPr>
          <w:rFonts w:ascii="Times New Roman" w:hAnsi="Times New Roman"/>
          <w:sz w:val="28"/>
          <w:szCs w:val="28"/>
          <w:lang w:val="en-US"/>
        </w:rPr>
        <w:t>XI</w:t>
      </w:r>
      <w:r w:rsidRPr="0078143B">
        <w:rPr>
          <w:rFonts w:ascii="Times New Roman" w:hAnsi="Times New Roman"/>
          <w:sz w:val="28"/>
          <w:szCs w:val="28"/>
          <w:lang w:val="be-BY"/>
        </w:rPr>
        <w:t xml:space="preserve"> стст. </w:t>
      </w:r>
      <w:r w:rsidRPr="0078143B">
        <w:rPr>
          <w:rFonts w:ascii="Times New Roman" w:hAnsi="Times New Roman"/>
          <w:sz w:val="28"/>
          <w:szCs w:val="28"/>
        </w:rPr>
        <w:t>Гэта Полацкая зямля (980), Тураўская в</w:t>
      </w:r>
      <w:r w:rsidRPr="0078143B">
        <w:rPr>
          <w:rFonts w:ascii="Times New Roman" w:hAnsi="Times New Roman"/>
          <w:sz w:val="28"/>
          <w:szCs w:val="28"/>
        </w:rPr>
        <w:t>о</w:t>
      </w:r>
      <w:r w:rsidRPr="0078143B">
        <w:rPr>
          <w:rFonts w:ascii="Times New Roman" w:hAnsi="Times New Roman"/>
          <w:sz w:val="28"/>
          <w:szCs w:val="28"/>
        </w:rPr>
        <w:t>ласць (980), Берасцейская зямля (98</w:t>
      </w:r>
      <w:r w:rsidRPr="0078143B">
        <w:rPr>
          <w:rFonts w:ascii="Times New Roman" w:hAnsi="Times New Roman"/>
          <w:sz w:val="28"/>
          <w:szCs w:val="28"/>
          <w:lang w:val="be-BY"/>
        </w:rPr>
        <w:t>1</w:t>
      </w:r>
      <w:r w:rsidRPr="0078143B">
        <w:rPr>
          <w:rFonts w:ascii="Times New Roman" w:hAnsi="Times New Roman"/>
          <w:sz w:val="28"/>
          <w:szCs w:val="28"/>
        </w:rPr>
        <w:t>).</w:t>
      </w:r>
    </w:p>
    <w:p w:rsidR="007F232D" w:rsidRDefault="007F232D" w:rsidP="007F232D">
      <w:pPr>
        <w:spacing w:after="0"/>
        <w:ind w:firstLine="709"/>
        <w:jc w:val="both"/>
        <w:rPr>
          <w:rFonts w:ascii="Times New Roman" w:hAnsi="Times New Roman"/>
          <w:spacing w:val="-3"/>
          <w:sz w:val="28"/>
          <w:szCs w:val="28"/>
          <w:lang w:val="be-BY"/>
        </w:rPr>
      </w:pPr>
      <w:r w:rsidRPr="0078143B">
        <w:rPr>
          <w:rFonts w:ascii="Times New Roman" w:hAnsi="Times New Roman"/>
          <w:spacing w:val="-3"/>
          <w:sz w:val="28"/>
          <w:szCs w:val="28"/>
        </w:rPr>
        <w:t xml:space="preserve">Безумоўна, што землі </w:t>
      </w:r>
      <w:r w:rsidRPr="0078143B">
        <w:rPr>
          <w:rFonts w:ascii="Times New Roman" w:hAnsi="Times New Roman"/>
          <w:spacing w:val="-3"/>
          <w:sz w:val="28"/>
          <w:szCs w:val="28"/>
          <w:lang w:val="en-US"/>
        </w:rPr>
        <w:t>i</w:t>
      </w:r>
      <w:r w:rsidRPr="0078143B">
        <w:rPr>
          <w:rFonts w:ascii="Times New Roman" w:hAnsi="Times New Roman"/>
          <w:spacing w:val="-3"/>
          <w:sz w:val="28"/>
          <w:szCs w:val="28"/>
        </w:rPr>
        <w:t xml:space="preserve"> гар</w:t>
      </w:r>
      <w:r w:rsidRPr="0078143B">
        <w:rPr>
          <w:rFonts w:ascii="Times New Roman" w:hAnsi="Times New Roman"/>
          <w:spacing w:val="-3"/>
          <w:sz w:val="28"/>
          <w:szCs w:val="28"/>
        </w:rPr>
        <w:t>а</w:t>
      </w:r>
      <w:r w:rsidRPr="0078143B">
        <w:rPr>
          <w:rFonts w:ascii="Times New Roman" w:hAnsi="Times New Roman"/>
          <w:spacing w:val="-3"/>
          <w:sz w:val="28"/>
          <w:szCs w:val="28"/>
        </w:rPr>
        <w:t xml:space="preserve">ды ў той час </w:t>
      </w:r>
      <w:r w:rsidRPr="0078143B">
        <w:rPr>
          <w:rFonts w:ascii="Times New Roman" w:hAnsi="Times New Roman"/>
          <w:spacing w:val="-3"/>
          <w:sz w:val="28"/>
          <w:szCs w:val="28"/>
          <w:lang w:val="be-BY"/>
        </w:rPr>
        <w:t xml:space="preserve">ужо мелі </w:t>
      </w:r>
      <w:proofErr w:type="gramStart"/>
      <w:r w:rsidRPr="0078143B">
        <w:rPr>
          <w:rFonts w:ascii="Times New Roman" w:hAnsi="Times New Roman"/>
          <w:spacing w:val="-3"/>
          <w:sz w:val="28"/>
          <w:szCs w:val="28"/>
          <w:lang w:val="be-BY"/>
        </w:rPr>
        <w:t>св</w:t>
      </w:r>
      <w:proofErr w:type="gramEnd"/>
      <w:r w:rsidRPr="0078143B">
        <w:rPr>
          <w:rFonts w:ascii="Times New Roman" w:hAnsi="Times New Roman"/>
          <w:spacing w:val="-3"/>
          <w:sz w:val="28"/>
          <w:szCs w:val="28"/>
          <w:lang w:val="en-US"/>
        </w:rPr>
        <w:t>aix</w:t>
      </w:r>
      <w:r w:rsidRPr="0078143B">
        <w:rPr>
          <w:rFonts w:ascii="Times New Roman" w:hAnsi="Times New Roman"/>
          <w:spacing w:val="-3"/>
          <w:sz w:val="28"/>
          <w:szCs w:val="28"/>
        </w:rPr>
        <w:t xml:space="preserve"> князеў.</w:t>
      </w:r>
    </w:p>
    <w:p w:rsidR="007F232D" w:rsidRDefault="007F232D" w:rsidP="007F232D">
      <w:pPr>
        <w:spacing w:after="0"/>
        <w:ind w:firstLine="709"/>
        <w:jc w:val="both"/>
        <w:rPr>
          <w:rFonts w:ascii="Times New Roman" w:hAnsi="Times New Roman"/>
          <w:b/>
          <w:i/>
          <w:spacing w:val="-2"/>
          <w:sz w:val="32"/>
          <w:szCs w:val="28"/>
          <w:u w:val="single"/>
          <w:lang w:val="be-BY"/>
        </w:rPr>
      </w:pPr>
      <w:r w:rsidRPr="0078143B">
        <w:rPr>
          <w:rFonts w:ascii="Times New Roman" w:hAnsi="Times New Roman"/>
          <w:sz w:val="28"/>
          <w:szCs w:val="28"/>
          <w:lang w:val="be-BY"/>
        </w:rPr>
        <w:t>По</w:t>
      </w:r>
      <w:r w:rsidRPr="0078143B">
        <w:rPr>
          <w:rFonts w:ascii="Times New Roman" w:hAnsi="Times New Roman"/>
          <w:sz w:val="28"/>
          <w:szCs w:val="28"/>
        </w:rPr>
        <w:t xml:space="preserve">лацкае княства </w:t>
      </w:r>
      <w:r w:rsidRPr="0078143B">
        <w:rPr>
          <w:rFonts w:ascii="Times New Roman" w:hAnsi="Times New Roman"/>
          <w:sz w:val="28"/>
          <w:szCs w:val="28"/>
          <w:lang w:val="be-BY"/>
        </w:rPr>
        <w:t>іс</w:t>
      </w:r>
      <w:r w:rsidRPr="0078143B">
        <w:rPr>
          <w:rFonts w:ascii="Times New Roman" w:hAnsi="Times New Roman"/>
          <w:sz w:val="28"/>
          <w:szCs w:val="28"/>
        </w:rPr>
        <w:t>навала як самасто</w:t>
      </w:r>
      <w:r w:rsidRPr="0078143B">
        <w:rPr>
          <w:rFonts w:ascii="Times New Roman" w:hAnsi="Times New Roman"/>
          <w:sz w:val="28"/>
          <w:szCs w:val="28"/>
          <w:lang w:val="be-BY"/>
        </w:rPr>
        <w:t>й</w:t>
      </w:r>
      <w:r w:rsidRPr="0078143B">
        <w:rPr>
          <w:rFonts w:ascii="Times New Roman" w:hAnsi="Times New Roman"/>
          <w:sz w:val="28"/>
          <w:szCs w:val="28"/>
        </w:rPr>
        <w:t xml:space="preserve">ная дзяржава, у якой асноўным </w:t>
      </w:r>
      <w:r w:rsidRPr="0078143B">
        <w:rPr>
          <w:rFonts w:ascii="Times New Roman" w:hAnsi="Times New Roman"/>
          <w:spacing w:val="-1"/>
          <w:sz w:val="28"/>
          <w:szCs w:val="28"/>
        </w:rPr>
        <w:t>насель</w:t>
      </w:r>
      <w:r w:rsidRPr="0078143B">
        <w:rPr>
          <w:rFonts w:ascii="Times New Roman" w:hAnsi="Times New Roman"/>
          <w:spacing w:val="-1"/>
          <w:sz w:val="28"/>
          <w:szCs w:val="28"/>
          <w:lang w:val="be-BY"/>
        </w:rPr>
        <w:t>ніц</w:t>
      </w:r>
      <w:r w:rsidRPr="0078143B">
        <w:rPr>
          <w:rFonts w:ascii="Times New Roman" w:hAnsi="Times New Roman"/>
          <w:spacing w:val="-1"/>
          <w:sz w:val="28"/>
          <w:szCs w:val="28"/>
        </w:rPr>
        <w:t>твам б</w:t>
      </w:r>
      <w:r w:rsidRPr="0078143B">
        <w:rPr>
          <w:rFonts w:ascii="Times New Roman" w:hAnsi="Times New Roman"/>
          <w:spacing w:val="-1"/>
          <w:sz w:val="28"/>
          <w:szCs w:val="28"/>
          <w:lang w:val="be-BY"/>
        </w:rPr>
        <w:t xml:space="preserve">ылі </w:t>
      </w:r>
      <w:r w:rsidRPr="0078143B">
        <w:rPr>
          <w:rFonts w:ascii="Times New Roman" w:hAnsi="Times New Roman"/>
          <w:spacing w:val="-1"/>
          <w:sz w:val="28"/>
          <w:szCs w:val="28"/>
        </w:rPr>
        <w:t xml:space="preserve"> прабеларус</w:t>
      </w:r>
      <w:r w:rsidRPr="0078143B">
        <w:rPr>
          <w:rFonts w:ascii="Times New Roman" w:hAnsi="Times New Roman"/>
          <w:spacing w:val="-1"/>
          <w:sz w:val="28"/>
          <w:szCs w:val="28"/>
          <w:lang w:val="be-BY"/>
        </w:rPr>
        <w:t>кі</w:t>
      </w:r>
      <w:r w:rsidRPr="0078143B">
        <w:rPr>
          <w:rFonts w:ascii="Times New Roman" w:hAnsi="Times New Roman"/>
          <w:spacing w:val="-1"/>
          <w:sz w:val="28"/>
          <w:szCs w:val="28"/>
        </w:rPr>
        <w:t>я плямёны. Сацыяльнай с</w:t>
      </w:r>
      <w:r w:rsidRPr="0078143B">
        <w:rPr>
          <w:rFonts w:ascii="Times New Roman" w:hAnsi="Times New Roman"/>
          <w:spacing w:val="-1"/>
          <w:sz w:val="28"/>
          <w:szCs w:val="28"/>
          <w:lang w:val="be-BY"/>
        </w:rPr>
        <w:t>іл</w:t>
      </w:r>
      <w:r w:rsidRPr="0078143B">
        <w:rPr>
          <w:rFonts w:ascii="Times New Roman" w:hAnsi="Times New Roman"/>
          <w:spacing w:val="-1"/>
          <w:sz w:val="28"/>
          <w:szCs w:val="28"/>
        </w:rPr>
        <w:t>ай, якая адлюс</w:t>
      </w:r>
      <w:r w:rsidRPr="0078143B">
        <w:rPr>
          <w:rFonts w:ascii="Times New Roman" w:hAnsi="Times New Roman"/>
          <w:spacing w:val="-1"/>
          <w:sz w:val="28"/>
          <w:szCs w:val="28"/>
        </w:rPr>
        <w:t>т</w:t>
      </w:r>
      <w:r w:rsidRPr="0078143B">
        <w:rPr>
          <w:rFonts w:ascii="Times New Roman" w:hAnsi="Times New Roman"/>
          <w:spacing w:val="-1"/>
          <w:sz w:val="28"/>
          <w:szCs w:val="28"/>
        </w:rPr>
        <w:t>роўвала мясцовыя пал</w:t>
      </w:r>
      <w:r w:rsidRPr="0078143B">
        <w:rPr>
          <w:rFonts w:ascii="Times New Roman" w:hAnsi="Times New Roman"/>
          <w:spacing w:val="-1"/>
          <w:sz w:val="28"/>
          <w:szCs w:val="28"/>
          <w:lang w:val="be-BY"/>
        </w:rPr>
        <w:t>іт</w:t>
      </w:r>
      <w:r w:rsidRPr="0078143B">
        <w:rPr>
          <w:rFonts w:ascii="Times New Roman" w:hAnsi="Times New Roman"/>
          <w:spacing w:val="-1"/>
          <w:sz w:val="28"/>
          <w:szCs w:val="28"/>
        </w:rPr>
        <w:t>ычныя тэндэнц</w:t>
      </w:r>
      <w:r w:rsidRPr="0078143B">
        <w:rPr>
          <w:rFonts w:ascii="Times New Roman" w:hAnsi="Times New Roman"/>
          <w:spacing w:val="-1"/>
          <w:sz w:val="28"/>
          <w:szCs w:val="28"/>
          <w:lang w:val="be-BY"/>
        </w:rPr>
        <w:t>ыі</w:t>
      </w:r>
      <w:r w:rsidRPr="0078143B">
        <w:rPr>
          <w:rFonts w:ascii="Times New Roman" w:hAnsi="Times New Roman"/>
          <w:spacing w:val="-1"/>
          <w:sz w:val="28"/>
          <w:szCs w:val="28"/>
        </w:rPr>
        <w:t>, было полацкае баярства.</w:t>
      </w:r>
      <w:r w:rsidRPr="0078143B">
        <w:rPr>
          <w:rFonts w:ascii="Times New Roman" w:hAnsi="Times New Roman"/>
          <w:spacing w:val="-1"/>
          <w:sz w:val="28"/>
          <w:szCs w:val="28"/>
          <w:lang w:val="be-BY"/>
        </w:rPr>
        <w:t xml:space="preserve"> “Гарады", сярод якіх названы Полацк у сувязі з падзеямі, што адбываліся ў 9 </w:t>
      </w:r>
      <w:r w:rsidRPr="0078143B">
        <w:rPr>
          <w:rFonts w:ascii="Times New Roman" w:hAnsi="Times New Roman"/>
          <w:sz w:val="28"/>
          <w:szCs w:val="28"/>
          <w:lang w:val="be-BY"/>
        </w:rPr>
        <w:t>ст., былі  не проста ўмацаваннямі, за якімі хавалася насельніцтва ў час варожых нападаў, але былі цэнтрамі, дзе канцэнтравалася ўлада. Найбольш старажытныя гарады ўсходніх славян былі важнымі адміністрацыйна-</w:t>
      </w:r>
      <w:r w:rsidRPr="0078143B">
        <w:rPr>
          <w:rFonts w:ascii="Times New Roman" w:hAnsi="Times New Roman"/>
          <w:spacing w:val="-1"/>
          <w:sz w:val="28"/>
          <w:szCs w:val="28"/>
          <w:lang w:val="be-BY"/>
        </w:rPr>
        <w:t xml:space="preserve">фінансавымі </w:t>
      </w:r>
      <w:r w:rsidRPr="0078143B">
        <w:rPr>
          <w:rFonts w:ascii="Times New Roman" w:hAnsi="Times New Roman"/>
          <w:spacing w:val="-1"/>
          <w:sz w:val="28"/>
          <w:szCs w:val="28"/>
          <w:lang w:val="en-US"/>
        </w:rPr>
        <w:t>i</w:t>
      </w:r>
      <w:r w:rsidRPr="0078143B">
        <w:rPr>
          <w:rFonts w:ascii="Times New Roman" w:hAnsi="Times New Roman"/>
          <w:spacing w:val="-1"/>
          <w:sz w:val="28"/>
          <w:szCs w:val="28"/>
          <w:lang w:val="be-BY"/>
        </w:rPr>
        <w:t xml:space="preserve"> ваеннымі гарадамі Менавіта ў такіх цэнтрах назапашваўся </w:t>
      </w:r>
      <w:r w:rsidRPr="0078143B">
        <w:rPr>
          <w:rFonts w:ascii="Times New Roman" w:hAnsi="Times New Roman"/>
          <w:spacing w:val="-1"/>
          <w:sz w:val="28"/>
          <w:szCs w:val="28"/>
          <w:lang w:val="en-US"/>
        </w:rPr>
        <w:t>i</w:t>
      </w:r>
      <w:r w:rsidRPr="0078143B">
        <w:rPr>
          <w:rFonts w:ascii="Times New Roman" w:hAnsi="Times New Roman"/>
          <w:spacing w:val="-1"/>
          <w:sz w:val="28"/>
          <w:szCs w:val="28"/>
          <w:lang w:val="be-BY"/>
        </w:rPr>
        <w:t xml:space="preserve"> </w:t>
      </w:r>
      <w:r w:rsidRPr="0078143B">
        <w:rPr>
          <w:rFonts w:ascii="Times New Roman" w:hAnsi="Times New Roman"/>
          <w:sz w:val="28"/>
          <w:szCs w:val="28"/>
          <w:lang w:val="be-BY"/>
        </w:rPr>
        <w:t xml:space="preserve">затым пераразмяркоўваўся прыбавачны прадукт у выглядзе даніны, ваеннай </w:t>
      </w:r>
      <w:r w:rsidRPr="0078143B">
        <w:rPr>
          <w:rFonts w:ascii="Times New Roman" w:hAnsi="Times New Roman"/>
          <w:spacing w:val="-3"/>
          <w:sz w:val="28"/>
          <w:szCs w:val="28"/>
          <w:lang w:val="be-BY"/>
        </w:rPr>
        <w:t xml:space="preserve">здабычы, паступленняў ад суда, міжнароднага гандлю </w:t>
      </w:r>
      <w:r w:rsidRPr="0078143B">
        <w:rPr>
          <w:rFonts w:ascii="Times New Roman" w:hAnsi="Times New Roman"/>
          <w:spacing w:val="-3"/>
          <w:sz w:val="28"/>
          <w:szCs w:val="28"/>
          <w:lang w:val="en-US"/>
        </w:rPr>
        <w:t>i</w:t>
      </w:r>
      <w:r w:rsidRPr="0078143B">
        <w:rPr>
          <w:rFonts w:ascii="Times New Roman" w:hAnsi="Times New Roman"/>
          <w:spacing w:val="-3"/>
          <w:sz w:val="28"/>
          <w:szCs w:val="28"/>
          <w:lang w:val="be-BY"/>
        </w:rPr>
        <w:t xml:space="preserve"> </w:t>
      </w:r>
      <w:r w:rsidRPr="0078143B">
        <w:rPr>
          <w:rFonts w:ascii="Times New Roman" w:hAnsi="Times New Roman"/>
          <w:spacing w:val="-3"/>
          <w:sz w:val="28"/>
          <w:szCs w:val="28"/>
          <w:lang w:val="en-US"/>
        </w:rPr>
        <w:t>i</w:t>
      </w:r>
      <w:r w:rsidRPr="0078143B">
        <w:rPr>
          <w:rFonts w:ascii="Times New Roman" w:hAnsi="Times New Roman"/>
          <w:spacing w:val="-3"/>
          <w:sz w:val="28"/>
          <w:szCs w:val="28"/>
          <w:lang w:val="be-BY"/>
        </w:rPr>
        <w:t>нш.</w:t>
      </w:r>
      <w:r w:rsidRPr="0078143B">
        <w:rPr>
          <w:rFonts w:ascii="Times New Roman" w:hAnsi="Times New Roman"/>
          <w:noProof/>
          <w:lang w:val="be-BY"/>
        </w:rPr>
        <w:t xml:space="preserve">  </w:t>
      </w:r>
      <w:r w:rsidRPr="0078143B">
        <w:rPr>
          <w:rFonts w:ascii="Times New Roman" w:hAnsi="Times New Roman"/>
          <w:noProof/>
          <w:sz w:val="28"/>
          <w:szCs w:val="28"/>
          <w:lang w:val="be-BY"/>
        </w:rPr>
        <w:t xml:space="preserve">Заснавалі Полацк крывічы. Першапачатковае гарадзішча размешчана на Палаце, ад якой Полацк і атрымаў сваю назву. У 10 ст.у Запалоцці узнік пасад, а ў другой </w:t>
      </w:r>
      <w:r w:rsidRPr="0078143B">
        <w:rPr>
          <w:rFonts w:ascii="Times New Roman" w:hAnsi="Times New Roman"/>
          <w:noProof/>
          <w:sz w:val="28"/>
          <w:szCs w:val="28"/>
          <w:lang w:val="be-BY"/>
        </w:rPr>
        <w:lastRenderedPageBreak/>
        <w:t>палове 10-11 ст.ст. узніклі іншыя ўскраіны. Утварыўся новы ўмацаваны цэнтр горада на ўзвышшы плошчай каля 10га. на правым беразе Заходняй Дзвіны. Пазней гэту частку сталі называць Верхнім замкам. Полацкі пасад размяшчаўся ў трох месцах: старажытны - на беразе Палаты, Запалоцкі і Вялікі.</w:t>
      </w:r>
      <w:r w:rsidRPr="0078143B">
        <w:rPr>
          <w:rFonts w:ascii="Times New Roman" w:hAnsi="Times New Roman"/>
          <w:b/>
          <w:i/>
          <w:spacing w:val="-2"/>
          <w:sz w:val="32"/>
          <w:szCs w:val="28"/>
          <w:u w:val="single"/>
          <w:lang w:val="be-BY"/>
        </w:rPr>
        <w:t xml:space="preserve"> </w:t>
      </w:r>
    </w:p>
    <w:p w:rsidR="007F232D" w:rsidRDefault="007F232D" w:rsidP="007F232D">
      <w:pPr>
        <w:spacing w:after="0"/>
        <w:ind w:firstLine="709"/>
        <w:jc w:val="both"/>
        <w:rPr>
          <w:rFonts w:ascii="Times New Roman" w:hAnsi="Times New Roman"/>
          <w:sz w:val="24"/>
          <w:szCs w:val="24"/>
          <w:lang w:val="be-BY"/>
        </w:rPr>
      </w:pPr>
      <w:r w:rsidRPr="009F5C0D">
        <w:rPr>
          <w:rFonts w:ascii="Times New Roman" w:hAnsi="Times New Roman"/>
          <w:b/>
          <w:i/>
          <w:color w:val="1F497D" w:themeColor="text2"/>
          <w:spacing w:val="-2"/>
          <w:sz w:val="32"/>
          <w:szCs w:val="28"/>
          <w:u w:val="single"/>
          <w:lang w:val="be-BY"/>
        </w:rPr>
        <w:t>Сістэма улады</w:t>
      </w:r>
      <w:r w:rsidRPr="0078143B">
        <w:rPr>
          <w:rFonts w:ascii="Times New Roman" w:hAnsi="Times New Roman"/>
          <w:b/>
          <w:i/>
          <w:spacing w:val="-2"/>
          <w:sz w:val="32"/>
          <w:szCs w:val="28"/>
          <w:u w:val="single"/>
          <w:lang w:val="be-BY"/>
        </w:rPr>
        <w:t>.</w:t>
      </w:r>
      <w:r w:rsidRPr="0078143B">
        <w:rPr>
          <w:rFonts w:ascii="Times New Roman" w:hAnsi="Times New Roman"/>
          <w:spacing w:val="-2"/>
          <w:sz w:val="32"/>
          <w:szCs w:val="28"/>
          <w:lang w:val="be-BY"/>
        </w:rPr>
        <w:t xml:space="preserve"> </w:t>
      </w:r>
      <w:r w:rsidRPr="0078143B">
        <w:rPr>
          <w:rFonts w:ascii="Times New Roman" w:hAnsi="Times New Roman"/>
          <w:spacing w:val="-2"/>
          <w:sz w:val="28"/>
          <w:szCs w:val="28"/>
          <w:lang w:val="be-BY"/>
        </w:rPr>
        <w:t xml:space="preserve">У арганізацыі  ўлады ў раннесярэднявечным горадзе </w:t>
      </w:r>
      <w:r w:rsidRPr="0078143B">
        <w:rPr>
          <w:rFonts w:ascii="Times New Roman" w:hAnsi="Times New Roman"/>
          <w:spacing w:val="-2"/>
          <w:sz w:val="28"/>
          <w:szCs w:val="28"/>
          <w:lang w:val="en-US"/>
        </w:rPr>
        <w:t>i</w:t>
      </w:r>
      <w:r w:rsidRPr="0078143B">
        <w:rPr>
          <w:rFonts w:ascii="Times New Roman" w:hAnsi="Times New Roman"/>
          <w:spacing w:val="-2"/>
          <w:sz w:val="28"/>
          <w:szCs w:val="28"/>
          <w:lang w:val="be-BY"/>
        </w:rPr>
        <w:t xml:space="preserve"> яго воласці важная роля </w:t>
      </w:r>
      <w:r w:rsidRPr="0078143B">
        <w:rPr>
          <w:rFonts w:ascii="Times New Roman" w:hAnsi="Times New Roman"/>
          <w:spacing w:val="-1"/>
          <w:sz w:val="28"/>
          <w:szCs w:val="28"/>
          <w:lang w:val="be-BY"/>
        </w:rPr>
        <w:t xml:space="preserve">належала князю. Князь з'яўляўся неабходным прадстаўніком сацыяльна-палітычнай арганізацыі ў Полацкай зямлі. </w:t>
      </w:r>
      <w:r w:rsidRPr="0078143B">
        <w:rPr>
          <w:rFonts w:ascii="Times New Roman" w:hAnsi="Times New Roman"/>
          <w:spacing w:val="-1"/>
          <w:sz w:val="28"/>
          <w:szCs w:val="28"/>
        </w:rPr>
        <w:t>Адсутнасць князя парушала нармальнае жыццё княства, ставіла яго на грань н</w:t>
      </w:r>
      <w:r w:rsidRPr="0078143B">
        <w:rPr>
          <w:rFonts w:ascii="Times New Roman" w:hAnsi="Times New Roman"/>
          <w:spacing w:val="-1"/>
          <w:sz w:val="28"/>
          <w:szCs w:val="28"/>
        </w:rPr>
        <w:t>е</w:t>
      </w:r>
      <w:r w:rsidRPr="0078143B">
        <w:rPr>
          <w:rFonts w:ascii="Times New Roman" w:hAnsi="Times New Roman"/>
          <w:spacing w:val="-1"/>
          <w:sz w:val="28"/>
          <w:szCs w:val="28"/>
        </w:rPr>
        <w:t>бяспе</w:t>
      </w:r>
      <w:r w:rsidRPr="0078143B">
        <w:rPr>
          <w:rFonts w:ascii="Times New Roman" w:hAnsi="Times New Roman"/>
          <w:spacing w:val="-1"/>
          <w:sz w:val="28"/>
          <w:szCs w:val="28"/>
          <w:lang w:val="be-BY"/>
        </w:rPr>
        <w:t>кі</w:t>
      </w:r>
      <w:r w:rsidRPr="0078143B">
        <w:rPr>
          <w:rFonts w:ascii="Times New Roman" w:hAnsi="Times New Roman"/>
          <w:spacing w:val="-1"/>
          <w:sz w:val="28"/>
          <w:szCs w:val="28"/>
        </w:rPr>
        <w:t xml:space="preserve"> перад знеш</w:t>
      </w:r>
      <w:r w:rsidRPr="0078143B">
        <w:rPr>
          <w:rFonts w:ascii="Times New Roman" w:hAnsi="Times New Roman"/>
          <w:spacing w:val="-1"/>
          <w:sz w:val="28"/>
          <w:szCs w:val="28"/>
          <w:lang w:val="be-BY"/>
        </w:rPr>
        <w:t>ні</w:t>
      </w:r>
      <w:r w:rsidRPr="0078143B">
        <w:rPr>
          <w:rFonts w:ascii="Times New Roman" w:hAnsi="Times New Roman"/>
          <w:spacing w:val="-1"/>
          <w:sz w:val="28"/>
          <w:szCs w:val="28"/>
        </w:rPr>
        <w:t xml:space="preserve">м </w:t>
      </w:r>
      <w:r w:rsidRPr="0078143B">
        <w:rPr>
          <w:rFonts w:ascii="Times New Roman" w:hAnsi="Times New Roman"/>
          <w:sz w:val="28"/>
          <w:szCs w:val="28"/>
        </w:rPr>
        <w:t>светам.</w:t>
      </w:r>
      <w:r w:rsidRPr="0078143B">
        <w:rPr>
          <w:rFonts w:ascii="Times New Roman" w:hAnsi="Times New Roman"/>
          <w:sz w:val="24"/>
          <w:szCs w:val="24"/>
        </w:rPr>
        <w:t xml:space="preserve"> </w:t>
      </w:r>
    </w:p>
    <w:p w:rsidR="007F232D" w:rsidRDefault="007F232D" w:rsidP="007F232D">
      <w:pPr>
        <w:spacing w:after="0"/>
        <w:ind w:firstLine="709"/>
        <w:jc w:val="both"/>
        <w:rPr>
          <w:rFonts w:ascii="Times New Roman" w:hAnsi="Times New Roman"/>
          <w:spacing w:val="-3"/>
          <w:sz w:val="28"/>
          <w:szCs w:val="28"/>
          <w:lang w:val="be-BY"/>
        </w:rPr>
      </w:pPr>
      <w:r w:rsidRPr="0078143B">
        <w:rPr>
          <w:rFonts w:ascii="Times New Roman" w:hAnsi="Times New Roman"/>
          <w:sz w:val="28"/>
          <w:szCs w:val="28"/>
        </w:rPr>
        <w:t>Важнейшым абавязкам князя была арга</w:t>
      </w:r>
      <w:r w:rsidRPr="0078143B">
        <w:rPr>
          <w:rFonts w:ascii="Times New Roman" w:hAnsi="Times New Roman"/>
          <w:sz w:val="28"/>
          <w:szCs w:val="28"/>
          <w:lang w:val="be-BY"/>
        </w:rPr>
        <w:t>ні</w:t>
      </w:r>
      <w:r w:rsidRPr="0078143B">
        <w:rPr>
          <w:rFonts w:ascii="Times New Roman" w:hAnsi="Times New Roman"/>
          <w:sz w:val="28"/>
          <w:szCs w:val="28"/>
        </w:rPr>
        <w:t xml:space="preserve">зацыя войска </w:t>
      </w:r>
      <w:r w:rsidRPr="0078143B">
        <w:rPr>
          <w:rFonts w:ascii="Times New Roman" w:hAnsi="Times New Roman"/>
          <w:sz w:val="28"/>
          <w:szCs w:val="28"/>
          <w:lang w:val="en-US"/>
        </w:rPr>
        <w:t>i</w:t>
      </w:r>
      <w:r w:rsidRPr="0078143B">
        <w:rPr>
          <w:rFonts w:ascii="Times New Roman" w:hAnsi="Times New Roman"/>
          <w:sz w:val="28"/>
          <w:szCs w:val="28"/>
        </w:rPr>
        <w:t xml:space="preserve"> камандаванне </w:t>
      </w:r>
      <w:proofErr w:type="gramStart"/>
      <w:r w:rsidRPr="0078143B">
        <w:rPr>
          <w:rFonts w:ascii="Times New Roman" w:hAnsi="Times New Roman"/>
          <w:sz w:val="28"/>
          <w:szCs w:val="28"/>
          <w:lang w:val="en-US"/>
        </w:rPr>
        <w:t>i</w:t>
      </w:r>
      <w:proofErr w:type="gramEnd"/>
      <w:r w:rsidRPr="0078143B">
        <w:rPr>
          <w:rFonts w:ascii="Times New Roman" w:hAnsi="Times New Roman"/>
          <w:sz w:val="28"/>
          <w:szCs w:val="28"/>
          <w:lang w:val="be-BY"/>
        </w:rPr>
        <w:t>м</w:t>
      </w:r>
      <w:r w:rsidRPr="0078143B">
        <w:rPr>
          <w:rFonts w:ascii="Times New Roman" w:hAnsi="Times New Roman"/>
          <w:sz w:val="28"/>
          <w:szCs w:val="28"/>
        </w:rPr>
        <w:t xml:space="preserve">. Князь павінен быў клапаціцца пра бяспеку </w:t>
      </w:r>
      <w:r w:rsidRPr="0078143B">
        <w:rPr>
          <w:rFonts w:ascii="Times New Roman" w:hAnsi="Times New Roman"/>
          <w:sz w:val="28"/>
          <w:szCs w:val="28"/>
          <w:lang w:val="en-US"/>
        </w:rPr>
        <w:t>i</w:t>
      </w:r>
      <w:r w:rsidRPr="0078143B">
        <w:rPr>
          <w:rFonts w:ascii="Times New Roman" w:hAnsi="Times New Roman"/>
          <w:sz w:val="28"/>
          <w:szCs w:val="28"/>
        </w:rPr>
        <w:t xml:space="preserve"> абарону Полацка ад нападу </w:t>
      </w:r>
      <w:r w:rsidRPr="0078143B">
        <w:rPr>
          <w:rFonts w:ascii="Times New Roman" w:hAnsi="Times New Roman"/>
          <w:spacing w:val="-4"/>
          <w:sz w:val="28"/>
          <w:szCs w:val="28"/>
        </w:rPr>
        <w:t xml:space="preserve">знешняга ворага. Ён </w:t>
      </w:r>
      <w:r w:rsidRPr="0078143B">
        <w:rPr>
          <w:rFonts w:ascii="Times New Roman" w:hAnsi="Times New Roman"/>
          <w:spacing w:val="-4"/>
          <w:sz w:val="28"/>
          <w:szCs w:val="28"/>
          <w:lang w:val="be-BY"/>
        </w:rPr>
        <w:t>кі</w:t>
      </w:r>
      <w:r w:rsidRPr="0078143B">
        <w:rPr>
          <w:rFonts w:ascii="Times New Roman" w:hAnsi="Times New Roman"/>
          <w:spacing w:val="-4"/>
          <w:sz w:val="28"/>
          <w:szCs w:val="28"/>
        </w:rPr>
        <w:t>раваў знешняй палітыкай, зносінам</w:t>
      </w:r>
      <w:r w:rsidRPr="0078143B">
        <w:rPr>
          <w:rFonts w:ascii="Times New Roman" w:hAnsi="Times New Roman"/>
          <w:spacing w:val="-4"/>
          <w:sz w:val="28"/>
          <w:szCs w:val="28"/>
          <w:lang w:val="be-BY"/>
        </w:rPr>
        <w:t>і</w:t>
      </w:r>
      <w:r w:rsidRPr="0078143B">
        <w:rPr>
          <w:rFonts w:ascii="Times New Roman" w:hAnsi="Times New Roman"/>
          <w:spacing w:val="-4"/>
          <w:sz w:val="28"/>
          <w:szCs w:val="28"/>
        </w:rPr>
        <w:t xml:space="preserve"> з </w:t>
      </w:r>
      <w:r w:rsidRPr="0078143B">
        <w:rPr>
          <w:rFonts w:ascii="Times New Roman" w:hAnsi="Times New Roman"/>
          <w:spacing w:val="-4"/>
          <w:sz w:val="28"/>
          <w:szCs w:val="28"/>
          <w:lang w:val="be-BY"/>
        </w:rPr>
        <w:t>ін</w:t>
      </w:r>
      <w:r w:rsidRPr="0078143B">
        <w:rPr>
          <w:rFonts w:ascii="Times New Roman" w:hAnsi="Times New Roman"/>
          <w:spacing w:val="-4"/>
          <w:sz w:val="28"/>
          <w:szCs w:val="28"/>
        </w:rPr>
        <w:t xml:space="preserve">шымі князямі </w:t>
      </w:r>
      <w:r w:rsidRPr="0078143B">
        <w:rPr>
          <w:rFonts w:ascii="Times New Roman" w:hAnsi="Times New Roman"/>
          <w:spacing w:val="-4"/>
          <w:sz w:val="28"/>
          <w:szCs w:val="28"/>
          <w:lang w:val="en-US"/>
        </w:rPr>
        <w:t>i</w:t>
      </w:r>
      <w:r w:rsidRPr="0078143B">
        <w:rPr>
          <w:rFonts w:ascii="Times New Roman" w:hAnsi="Times New Roman"/>
          <w:spacing w:val="-4"/>
          <w:sz w:val="28"/>
          <w:szCs w:val="28"/>
        </w:rPr>
        <w:t xml:space="preserve"> </w:t>
      </w:r>
      <w:r w:rsidRPr="0078143B">
        <w:rPr>
          <w:rFonts w:ascii="Times New Roman" w:hAnsi="Times New Roman"/>
          <w:spacing w:val="-1"/>
          <w:sz w:val="28"/>
          <w:szCs w:val="28"/>
        </w:rPr>
        <w:t>дзяржавамі, мог аб'яв</w:t>
      </w:r>
      <w:r w:rsidRPr="0078143B">
        <w:rPr>
          <w:rFonts w:ascii="Times New Roman" w:hAnsi="Times New Roman"/>
          <w:spacing w:val="-1"/>
          <w:sz w:val="28"/>
          <w:szCs w:val="28"/>
          <w:lang w:val="be-BY"/>
        </w:rPr>
        <w:t>іць</w:t>
      </w:r>
      <w:r w:rsidRPr="0078143B">
        <w:rPr>
          <w:rFonts w:ascii="Times New Roman" w:hAnsi="Times New Roman"/>
          <w:spacing w:val="-1"/>
          <w:sz w:val="28"/>
          <w:szCs w:val="28"/>
        </w:rPr>
        <w:t xml:space="preserve"> вайну ці заключыць </w:t>
      </w:r>
      <w:proofErr w:type="gramStart"/>
      <w:r w:rsidRPr="0078143B">
        <w:rPr>
          <w:rFonts w:ascii="Times New Roman" w:hAnsi="Times New Roman"/>
          <w:spacing w:val="-1"/>
          <w:sz w:val="28"/>
          <w:szCs w:val="28"/>
          <w:lang w:val="be-BY"/>
        </w:rPr>
        <w:t>м</w:t>
      </w:r>
      <w:proofErr w:type="gramEnd"/>
      <w:r w:rsidRPr="0078143B">
        <w:rPr>
          <w:rFonts w:ascii="Times New Roman" w:hAnsi="Times New Roman"/>
          <w:spacing w:val="-1"/>
          <w:sz w:val="28"/>
          <w:szCs w:val="28"/>
          <w:lang w:val="en-US"/>
        </w:rPr>
        <w:t>ip</w:t>
      </w:r>
      <w:r w:rsidRPr="0078143B">
        <w:rPr>
          <w:rFonts w:ascii="Times New Roman" w:hAnsi="Times New Roman"/>
          <w:spacing w:val="-1"/>
          <w:sz w:val="28"/>
          <w:szCs w:val="28"/>
        </w:rPr>
        <w:t>. Дру</w:t>
      </w:r>
      <w:r w:rsidRPr="0078143B">
        <w:rPr>
          <w:rFonts w:ascii="Times New Roman" w:hAnsi="Times New Roman"/>
          <w:spacing w:val="-1"/>
          <w:sz w:val="28"/>
          <w:szCs w:val="28"/>
          <w:lang w:val="be-BY"/>
        </w:rPr>
        <w:t>гі</w:t>
      </w:r>
      <w:proofErr w:type="gramStart"/>
      <w:r w:rsidRPr="0078143B">
        <w:rPr>
          <w:rFonts w:ascii="Times New Roman" w:hAnsi="Times New Roman"/>
          <w:spacing w:val="-1"/>
          <w:sz w:val="28"/>
          <w:szCs w:val="28"/>
        </w:rPr>
        <w:t>м</w:t>
      </w:r>
      <w:proofErr w:type="gramEnd"/>
      <w:r w:rsidRPr="0078143B">
        <w:rPr>
          <w:rFonts w:ascii="Times New Roman" w:hAnsi="Times New Roman"/>
          <w:spacing w:val="-1"/>
          <w:sz w:val="28"/>
          <w:szCs w:val="28"/>
        </w:rPr>
        <w:t xml:space="preserve"> важным абавязкам </w:t>
      </w:r>
      <w:r w:rsidRPr="0078143B">
        <w:rPr>
          <w:rFonts w:ascii="Times New Roman" w:hAnsi="Times New Roman"/>
          <w:sz w:val="28"/>
          <w:szCs w:val="28"/>
        </w:rPr>
        <w:t>князя быў збор данні</w:t>
      </w:r>
      <w:r w:rsidRPr="0078143B">
        <w:rPr>
          <w:rFonts w:ascii="Times New Roman" w:hAnsi="Times New Roman"/>
          <w:sz w:val="28"/>
          <w:szCs w:val="28"/>
          <w:lang w:val="be-BY"/>
        </w:rPr>
        <w:t>н</w:t>
      </w:r>
      <w:r w:rsidRPr="0078143B">
        <w:rPr>
          <w:rFonts w:ascii="Times New Roman" w:hAnsi="Times New Roman"/>
          <w:sz w:val="28"/>
          <w:szCs w:val="28"/>
        </w:rPr>
        <w:t xml:space="preserve">ы </w:t>
      </w:r>
      <w:r w:rsidRPr="0078143B">
        <w:rPr>
          <w:rFonts w:ascii="Times New Roman" w:hAnsi="Times New Roman"/>
          <w:sz w:val="28"/>
          <w:szCs w:val="28"/>
          <w:lang w:val="en-US"/>
        </w:rPr>
        <w:t>i</w:t>
      </w:r>
      <w:r w:rsidRPr="0078143B">
        <w:rPr>
          <w:rFonts w:ascii="Times New Roman" w:hAnsi="Times New Roman"/>
          <w:sz w:val="28"/>
          <w:szCs w:val="28"/>
        </w:rPr>
        <w:t xml:space="preserve"> ін</w:t>
      </w:r>
      <w:r w:rsidRPr="0078143B">
        <w:rPr>
          <w:rFonts w:ascii="Times New Roman" w:hAnsi="Times New Roman"/>
          <w:sz w:val="28"/>
          <w:szCs w:val="28"/>
          <w:lang w:val="be-BY"/>
        </w:rPr>
        <w:t>ш</w:t>
      </w:r>
      <w:r w:rsidRPr="0078143B">
        <w:rPr>
          <w:rFonts w:ascii="Times New Roman" w:hAnsi="Times New Roman"/>
          <w:sz w:val="28"/>
          <w:szCs w:val="28"/>
        </w:rPr>
        <w:t xml:space="preserve">ых пабораў з насельніцтва для </w:t>
      </w:r>
      <w:r w:rsidRPr="0078143B">
        <w:rPr>
          <w:rFonts w:ascii="Times New Roman" w:hAnsi="Times New Roman"/>
          <w:sz w:val="28"/>
          <w:szCs w:val="28"/>
          <w:lang w:val="be-BY"/>
        </w:rPr>
        <w:t>ў</w:t>
      </w:r>
      <w:r w:rsidRPr="0078143B">
        <w:rPr>
          <w:rFonts w:ascii="Times New Roman" w:hAnsi="Times New Roman"/>
          <w:sz w:val="28"/>
          <w:szCs w:val="28"/>
        </w:rPr>
        <w:t xml:space="preserve">трымання </w:t>
      </w:r>
      <w:r w:rsidRPr="0078143B">
        <w:rPr>
          <w:rFonts w:ascii="Times New Roman" w:hAnsi="Times New Roman"/>
          <w:spacing w:val="-3"/>
          <w:sz w:val="28"/>
          <w:szCs w:val="28"/>
        </w:rPr>
        <w:t>вае</w:t>
      </w:r>
      <w:r w:rsidRPr="0078143B">
        <w:rPr>
          <w:rFonts w:ascii="Times New Roman" w:hAnsi="Times New Roman"/>
          <w:spacing w:val="-3"/>
          <w:sz w:val="28"/>
          <w:szCs w:val="28"/>
        </w:rPr>
        <w:t>н</w:t>
      </w:r>
      <w:r w:rsidRPr="0078143B">
        <w:rPr>
          <w:rFonts w:ascii="Times New Roman" w:hAnsi="Times New Roman"/>
          <w:spacing w:val="-3"/>
          <w:sz w:val="28"/>
          <w:szCs w:val="28"/>
        </w:rPr>
        <w:t>най дружыннай арганізац</w:t>
      </w:r>
      <w:r w:rsidRPr="0078143B">
        <w:rPr>
          <w:rFonts w:ascii="Times New Roman" w:hAnsi="Times New Roman"/>
          <w:spacing w:val="-3"/>
          <w:sz w:val="28"/>
          <w:szCs w:val="28"/>
          <w:lang w:val="be-BY"/>
        </w:rPr>
        <w:t>ыі</w:t>
      </w:r>
      <w:r w:rsidRPr="0078143B">
        <w:rPr>
          <w:rFonts w:ascii="Times New Roman" w:hAnsi="Times New Roman"/>
          <w:spacing w:val="-3"/>
          <w:sz w:val="28"/>
          <w:szCs w:val="28"/>
        </w:rPr>
        <w:t xml:space="preserve"> </w:t>
      </w:r>
      <w:r w:rsidRPr="0078143B">
        <w:rPr>
          <w:rFonts w:ascii="Times New Roman" w:hAnsi="Times New Roman"/>
          <w:spacing w:val="-3"/>
          <w:sz w:val="28"/>
          <w:szCs w:val="28"/>
          <w:lang w:val="en-US"/>
        </w:rPr>
        <w:t>i</w:t>
      </w:r>
      <w:r w:rsidRPr="0078143B">
        <w:rPr>
          <w:rFonts w:ascii="Times New Roman" w:hAnsi="Times New Roman"/>
          <w:spacing w:val="-3"/>
          <w:sz w:val="28"/>
          <w:szCs w:val="28"/>
        </w:rPr>
        <w:t xml:space="preserve"> ін</w:t>
      </w:r>
      <w:r w:rsidRPr="0078143B">
        <w:rPr>
          <w:rFonts w:ascii="Times New Roman" w:hAnsi="Times New Roman"/>
          <w:spacing w:val="-3"/>
          <w:sz w:val="28"/>
          <w:szCs w:val="28"/>
          <w:lang w:val="be-BY"/>
        </w:rPr>
        <w:t>ш</w:t>
      </w:r>
      <w:r w:rsidRPr="0078143B">
        <w:rPr>
          <w:rFonts w:ascii="Times New Roman" w:hAnsi="Times New Roman"/>
          <w:spacing w:val="-3"/>
          <w:sz w:val="28"/>
          <w:szCs w:val="28"/>
        </w:rPr>
        <w:t>ых дзяржаўных патрэб.</w:t>
      </w:r>
    </w:p>
    <w:p w:rsidR="007F232D" w:rsidRDefault="007F232D" w:rsidP="007F232D">
      <w:pPr>
        <w:spacing w:after="0"/>
        <w:ind w:firstLine="709"/>
        <w:jc w:val="both"/>
        <w:rPr>
          <w:rFonts w:ascii="Times New Roman" w:hAnsi="Times New Roman"/>
          <w:sz w:val="28"/>
          <w:szCs w:val="28"/>
          <w:lang w:val="be-BY"/>
        </w:rPr>
      </w:pPr>
      <w:r w:rsidRPr="0078143B">
        <w:rPr>
          <w:rFonts w:ascii="Times New Roman" w:hAnsi="Times New Roman"/>
          <w:sz w:val="28"/>
          <w:szCs w:val="28"/>
          <w:lang w:val="be-BY"/>
        </w:rPr>
        <w:t>У распараджэнні князя знаходзілася ўпраўленне княствам. Ён назначаў цівуноў, мытнікаў, ключнікаў. Цівуны кіравалі княжацкай гаспадаркай, выконвалі функцыі ў галіне фінансавай адміністрацыі, прызначаліся на волакі, дзе перавозілі тавары з адной рэчкі на другую.</w:t>
      </w:r>
    </w:p>
    <w:p w:rsidR="007F232D" w:rsidRPr="0078143B" w:rsidRDefault="007F232D" w:rsidP="007F232D">
      <w:pPr>
        <w:spacing w:after="0"/>
        <w:ind w:firstLine="709"/>
        <w:jc w:val="both"/>
        <w:rPr>
          <w:rFonts w:ascii="Times New Roman" w:hAnsi="Times New Roman"/>
          <w:sz w:val="28"/>
          <w:szCs w:val="28"/>
          <w:lang w:val="be-BY"/>
        </w:rPr>
      </w:pPr>
      <w:r w:rsidRPr="009F5C0D">
        <w:rPr>
          <w:rFonts w:ascii="Times New Roman" w:hAnsi="Times New Roman"/>
          <w:b/>
          <w:i/>
          <w:color w:val="1F497D" w:themeColor="text2"/>
          <w:sz w:val="32"/>
          <w:szCs w:val="28"/>
          <w:u w:val="single"/>
          <w:lang w:val="be-BY"/>
        </w:rPr>
        <w:t>Дружына.</w:t>
      </w:r>
      <w:r w:rsidRPr="009F5C0D">
        <w:rPr>
          <w:rFonts w:ascii="Times New Roman" w:hAnsi="Times New Roman"/>
          <w:i/>
          <w:sz w:val="32"/>
          <w:szCs w:val="28"/>
          <w:lang w:val="be-BY"/>
        </w:rPr>
        <w:t xml:space="preserve"> </w:t>
      </w:r>
      <w:r w:rsidRPr="0078143B">
        <w:rPr>
          <w:rFonts w:ascii="Times New Roman" w:hAnsi="Times New Roman"/>
          <w:sz w:val="28"/>
          <w:szCs w:val="28"/>
          <w:lang w:val="be-BY"/>
        </w:rPr>
        <w:t xml:space="preserve">Апорай княжацкай улады была дружына. Дружыннікі акружалі князёў, </w:t>
      </w:r>
      <w:r w:rsidRPr="0078143B">
        <w:rPr>
          <w:rFonts w:ascii="Times New Roman" w:hAnsi="Times New Roman"/>
          <w:spacing w:val="-5"/>
          <w:sz w:val="28"/>
          <w:szCs w:val="28"/>
          <w:lang w:val="be-BY"/>
        </w:rPr>
        <w:t xml:space="preserve">падзялялі ўсе </w:t>
      </w:r>
      <w:r w:rsidRPr="0078143B">
        <w:rPr>
          <w:rFonts w:ascii="Times New Roman" w:hAnsi="Times New Roman"/>
          <w:spacing w:val="-5"/>
          <w:sz w:val="28"/>
          <w:szCs w:val="28"/>
          <w:lang w:val="en-US"/>
        </w:rPr>
        <w:t>ix</w:t>
      </w:r>
      <w:r w:rsidRPr="0078143B">
        <w:rPr>
          <w:rFonts w:ascii="Times New Roman" w:hAnsi="Times New Roman"/>
          <w:spacing w:val="-5"/>
          <w:sz w:val="28"/>
          <w:szCs w:val="28"/>
          <w:lang w:val="be-BY"/>
        </w:rPr>
        <w:t xml:space="preserve"> інтарэсы. 3 </w:t>
      </w:r>
      <w:r w:rsidRPr="0078143B">
        <w:rPr>
          <w:rFonts w:ascii="Times New Roman" w:hAnsi="Times New Roman"/>
          <w:spacing w:val="-5"/>
          <w:sz w:val="28"/>
          <w:szCs w:val="28"/>
          <w:lang w:val="en-US"/>
        </w:rPr>
        <w:t>i</w:t>
      </w:r>
      <w:r w:rsidRPr="0078143B">
        <w:rPr>
          <w:rFonts w:ascii="Times New Roman" w:hAnsi="Times New Roman"/>
          <w:spacing w:val="-5"/>
          <w:sz w:val="28"/>
          <w:szCs w:val="28"/>
          <w:lang w:val="be-BY"/>
        </w:rPr>
        <w:t>м</w:t>
      </w:r>
      <w:r w:rsidRPr="0078143B">
        <w:rPr>
          <w:rFonts w:ascii="Times New Roman" w:hAnsi="Times New Roman"/>
          <w:spacing w:val="-5"/>
          <w:sz w:val="28"/>
          <w:szCs w:val="28"/>
          <w:lang w:val="en-US"/>
        </w:rPr>
        <w:t>i</w:t>
      </w:r>
      <w:r w:rsidRPr="0078143B">
        <w:rPr>
          <w:rFonts w:ascii="Times New Roman" w:hAnsi="Times New Roman"/>
          <w:spacing w:val="-5"/>
          <w:sz w:val="28"/>
          <w:szCs w:val="28"/>
          <w:lang w:val="be-BY"/>
        </w:rPr>
        <w:t xml:space="preserve"> князь раіўся па пытаннях арганізацыі паходаў, </w:t>
      </w:r>
      <w:r w:rsidRPr="0078143B">
        <w:rPr>
          <w:rFonts w:ascii="Times New Roman" w:hAnsi="Times New Roman"/>
          <w:spacing w:val="-2"/>
          <w:sz w:val="28"/>
          <w:szCs w:val="28"/>
          <w:lang w:val="be-BY"/>
        </w:rPr>
        <w:t xml:space="preserve">суда </w:t>
      </w:r>
      <w:r w:rsidRPr="0078143B">
        <w:rPr>
          <w:rFonts w:ascii="Times New Roman" w:hAnsi="Times New Roman"/>
          <w:spacing w:val="-2"/>
          <w:sz w:val="28"/>
          <w:szCs w:val="28"/>
          <w:lang w:val="en-US"/>
        </w:rPr>
        <w:t>i</w:t>
      </w:r>
      <w:r w:rsidRPr="0078143B">
        <w:rPr>
          <w:rFonts w:ascii="Times New Roman" w:hAnsi="Times New Roman"/>
          <w:spacing w:val="-2"/>
          <w:sz w:val="28"/>
          <w:szCs w:val="28"/>
          <w:lang w:val="be-BY"/>
        </w:rPr>
        <w:t xml:space="preserve"> адміністрацыйнага кіравання Полацкай дзяржавай. Дружына служыла князю </w:t>
      </w:r>
      <w:r w:rsidRPr="0078143B">
        <w:rPr>
          <w:rFonts w:ascii="Times New Roman" w:hAnsi="Times New Roman"/>
          <w:spacing w:val="-2"/>
          <w:sz w:val="28"/>
          <w:szCs w:val="28"/>
          <w:lang w:val="en-US"/>
        </w:rPr>
        <w:t>i</w:t>
      </w:r>
      <w:r w:rsidRPr="0078143B">
        <w:rPr>
          <w:rFonts w:ascii="Times New Roman" w:hAnsi="Times New Roman"/>
          <w:spacing w:val="-2"/>
          <w:sz w:val="28"/>
          <w:szCs w:val="28"/>
          <w:lang w:val="be-BY"/>
        </w:rPr>
        <w:t xml:space="preserve"> была яму асабіста адданая, знаходзілася пры князю на яго ўтрыманні.</w:t>
      </w:r>
      <w:r w:rsidRPr="0078143B">
        <w:rPr>
          <w:rFonts w:ascii="Times New Roman" w:hAnsi="Times New Roman"/>
          <w:sz w:val="28"/>
          <w:szCs w:val="28"/>
          <w:lang w:val="be-BY"/>
        </w:rPr>
        <w:t xml:space="preserve"> </w:t>
      </w:r>
      <w:r w:rsidRPr="0078143B">
        <w:rPr>
          <w:rFonts w:ascii="Times New Roman" w:hAnsi="Times New Roman"/>
          <w:sz w:val="28"/>
          <w:szCs w:val="28"/>
        </w:rPr>
        <w:t xml:space="preserve">Дружыны князя складваліся з груп узброеных людзей. На першым месцы была " старэйшая" дружына. Гэта - баяры, </w:t>
      </w:r>
      <w:r w:rsidRPr="0078143B">
        <w:rPr>
          <w:rFonts w:ascii="Times New Roman" w:hAnsi="Times New Roman"/>
          <w:sz w:val="28"/>
          <w:szCs w:val="28"/>
          <w:lang w:val="be-BY"/>
        </w:rPr>
        <w:t xml:space="preserve"> “</w:t>
      </w:r>
      <w:r w:rsidRPr="0078143B">
        <w:rPr>
          <w:rFonts w:ascii="Times New Roman" w:hAnsi="Times New Roman"/>
          <w:sz w:val="28"/>
          <w:szCs w:val="28"/>
        </w:rPr>
        <w:t>сі</w:t>
      </w:r>
      <w:r w:rsidRPr="0078143B">
        <w:rPr>
          <w:rFonts w:ascii="Times New Roman" w:hAnsi="Times New Roman"/>
          <w:sz w:val="28"/>
          <w:szCs w:val="28"/>
          <w:lang w:val="be-BY"/>
        </w:rPr>
        <w:t>л</w:t>
      </w:r>
      <w:r w:rsidRPr="0078143B">
        <w:rPr>
          <w:rFonts w:ascii="Times New Roman" w:hAnsi="Times New Roman"/>
          <w:sz w:val="28"/>
          <w:szCs w:val="28"/>
        </w:rPr>
        <w:t>ьныя мужы</w:t>
      </w:r>
      <w:r w:rsidRPr="0078143B">
        <w:rPr>
          <w:rFonts w:ascii="Times New Roman" w:hAnsi="Times New Roman"/>
          <w:sz w:val="28"/>
          <w:szCs w:val="28"/>
          <w:lang w:val="be-BY"/>
        </w:rPr>
        <w:t>”</w:t>
      </w:r>
      <w:r w:rsidRPr="0078143B">
        <w:rPr>
          <w:rFonts w:ascii="Times New Roman" w:hAnsi="Times New Roman"/>
          <w:sz w:val="28"/>
          <w:szCs w:val="28"/>
        </w:rPr>
        <w:t xml:space="preserve">. </w:t>
      </w:r>
      <w:r w:rsidRPr="0078143B">
        <w:rPr>
          <w:rFonts w:ascii="Times New Roman" w:hAnsi="Times New Roman"/>
          <w:sz w:val="28"/>
          <w:szCs w:val="28"/>
          <w:lang w:val="be-BY"/>
        </w:rPr>
        <w:t>“</w:t>
      </w:r>
      <w:r w:rsidRPr="0078143B">
        <w:rPr>
          <w:rFonts w:ascii="Times New Roman" w:hAnsi="Times New Roman"/>
          <w:sz w:val="28"/>
          <w:szCs w:val="28"/>
        </w:rPr>
        <w:t>Малодшая</w:t>
      </w:r>
      <w:r w:rsidRPr="0078143B">
        <w:rPr>
          <w:rFonts w:ascii="Times New Roman" w:hAnsi="Times New Roman"/>
          <w:sz w:val="28"/>
          <w:szCs w:val="28"/>
          <w:lang w:val="be-BY"/>
        </w:rPr>
        <w:t xml:space="preserve">” </w:t>
      </w:r>
      <w:r w:rsidRPr="0078143B">
        <w:rPr>
          <w:rFonts w:ascii="Times New Roman" w:hAnsi="Times New Roman"/>
          <w:sz w:val="28"/>
          <w:szCs w:val="28"/>
        </w:rPr>
        <w:t xml:space="preserve">дружына </w:t>
      </w:r>
      <w:r w:rsidRPr="0078143B">
        <w:rPr>
          <w:rFonts w:ascii="Times New Roman" w:hAnsi="Times New Roman"/>
          <w:sz w:val="28"/>
          <w:szCs w:val="28"/>
          <w:lang w:val="be-BY"/>
        </w:rPr>
        <w:t>“</w:t>
      </w:r>
      <w:r w:rsidRPr="0078143B">
        <w:rPr>
          <w:rFonts w:ascii="Times New Roman" w:hAnsi="Times New Roman"/>
          <w:sz w:val="28"/>
          <w:szCs w:val="28"/>
        </w:rPr>
        <w:t>дзец</w:t>
      </w:r>
      <w:r w:rsidRPr="0078143B">
        <w:rPr>
          <w:rFonts w:ascii="Times New Roman" w:hAnsi="Times New Roman"/>
          <w:sz w:val="28"/>
          <w:szCs w:val="28"/>
          <w:lang w:val="be-BY"/>
        </w:rPr>
        <w:t>кі</w:t>
      </w:r>
      <w:r w:rsidRPr="0078143B">
        <w:rPr>
          <w:rFonts w:ascii="Times New Roman" w:hAnsi="Times New Roman"/>
          <w:sz w:val="28"/>
          <w:szCs w:val="28"/>
        </w:rPr>
        <w:t>я</w:t>
      </w:r>
      <w:r w:rsidRPr="0078143B">
        <w:rPr>
          <w:rFonts w:ascii="Times New Roman" w:hAnsi="Times New Roman"/>
          <w:sz w:val="28"/>
          <w:szCs w:val="28"/>
          <w:lang w:val="be-BY"/>
        </w:rPr>
        <w:t>”</w:t>
      </w:r>
      <w:r w:rsidRPr="0078143B">
        <w:rPr>
          <w:rFonts w:ascii="Times New Roman" w:hAnsi="Times New Roman"/>
          <w:sz w:val="28"/>
          <w:szCs w:val="28"/>
        </w:rPr>
        <w:t xml:space="preserve"> жыла пры двары князя. 3 яе выходз</w:t>
      </w:r>
      <w:r w:rsidRPr="0078143B">
        <w:rPr>
          <w:rFonts w:ascii="Times New Roman" w:hAnsi="Times New Roman"/>
          <w:sz w:val="28"/>
          <w:szCs w:val="28"/>
          <w:lang w:val="be-BY"/>
        </w:rPr>
        <w:t>ілі</w:t>
      </w:r>
      <w:r w:rsidRPr="0078143B">
        <w:rPr>
          <w:rFonts w:ascii="Times New Roman" w:hAnsi="Times New Roman"/>
          <w:sz w:val="28"/>
          <w:szCs w:val="28"/>
        </w:rPr>
        <w:t xml:space="preserve"> слуг</w:t>
      </w:r>
      <w:r w:rsidRPr="0078143B">
        <w:rPr>
          <w:rFonts w:ascii="Times New Roman" w:hAnsi="Times New Roman"/>
          <w:sz w:val="28"/>
          <w:szCs w:val="28"/>
          <w:lang w:val="be-BY"/>
        </w:rPr>
        <w:t>і</w:t>
      </w:r>
      <w:r w:rsidRPr="0078143B">
        <w:rPr>
          <w:rFonts w:ascii="Times New Roman" w:hAnsi="Times New Roman"/>
          <w:sz w:val="28"/>
          <w:szCs w:val="28"/>
        </w:rPr>
        <w:t xml:space="preserve"> князя, яго </w:t>
      </w:r>
      <w:r w:rsidRPr="0078143B">
        <w:rPr>
          <w:rFonts w:ascii="Times New Roman" w:hAnsi="Times New Roman"/>
          <w:spacing w:val="-1"/>
          <w:sz w:val="28"/>
          <w:szCs w:val="28"/>
        </w:rPr>
        <w:t>целаахоў</w:t>
      </w:r>
      <w:r w:rsidRPr="0078143B">
        <w:rPr>
          <w:rFonts w:ascii="Times New Roman" w:hAnsi="Times New Roman"/>
          <w:spacing w:val="-1"/>
          <w:sz w:val="28"/>
          <w:szCs w:val="28"/>
          <w:lang w:val="be-BY"/>
        </w:rPr>
        <w:t>нікі</w:t>
      </w:r>
      <w:r w:rsidRPr="0078143B">
        <w:rPr>
          <w:rFonts w:ascii="Times New Roman" w:hAnsi="Times New Roman"/>
          <w:spacing w:val="-1"/>
          <w:sz w:val="28"/>
          <w:szCs w:val="28"/>
        </w:rPr>
        <w:t xml:space="preserve">, малодшыя службовыя асобы. Сярод дружыннікаў былі </w:t>
      </w:r>
      <w:r w:rsidRPr="0078143B">
        <w:rPr>
          <w:rFonts w:ascii="Times New Roman" w:hAnsi="Times New Roman"/>
          <w:spacing w:val="-1"/>
          <w:sz w:val="28"/>
          <w:szCs w:val="28"/>
          <w:lang w:val="be-BY"/>
        </w:rPr>
        <w:t>“</w:t>
      </w:r>
      <w:r w:rsidRPr="0078143B">
        <w:rPr>
          <w:rFonts w:ascii="Times New Roman" w:hAnsi="Times New Roman"/>
          <w:spacing w:val="-1"/>
          <w:sz w:val="28"/>
          <w:szCs w:val="28"/>
        </w:rPr>
        <w:t>мужы</w:t>
      </w:r>
      <w:r w:rsidRPr="0078143B">
        <w:rPr>
          <w:rFonts w:ascii="Times New Roman" w:hAnsi="Times New Roman"/>
          <w:spacing w:val="-1"/>
          <w:sz w:val="28"/>
          <w:szCs w:val="28"/>
          <w:lang w:val="be-BY"/>
        </w:rPr>
        <w:t>”</w:t>
      </w:r>
      <w:r w:rsidRPr="0078143B">
        <w:rPr>
          <w:rFonts w:ascii="Times New Roman" w:hAnsi="Times New Roman"/>
          <w:spacing w:val="-1"/>
          <w:sz w:val="28"/>
          <w:szCs w:val="28"/>
        </w:rPr>
        <w:t>. Яны складалі асноўную колькасць княжац</w:t>
      </w:r>
      <w:r w:rsidRPr="0078143B">
        <w:rPr>
          <w:rFonts w:ascii="Times New Roman" w:hAnsi="Times New Roman"/>
          <w:spacing w:val="-1"/>
          <w:sz w:val="28"/>
          <w:szCs w:val="28"/>
          <w:lang w:val="be-BY"/>
        </w:rPr>
        <w:t>кі</w:t>
      </w:r>
      <w:r w:rsidRPr="0078143B">
        <w:rPr>
          <w:rFonts w:ascii="Times New Roman" w:hAnsi="Times New Roman"/>
          <w:spacing w:val="-1"/>
          <w:sz w:val="28"/>
          <w:szCs w:val="28"/>
        </w:rPr>
        <w:t>х дружыннікаў</w:t>
      </w:r>
      <w:r w:rsidRPr="0078143B">
        <w:rPr>
          <w:rFonts w:ascii="Times New Roman" w:hAnsi="Times New Roman"/>
          <w:spacing w:val="-1"/>
          <w:sz w:val="28"/>
          <w:szCs w:val="28"/>
          <w:lang w:val="be-BY"/>
        </w:rPr>
        <w:t>.</w:t>
      </w:r>
    </w:p>
    <w:p w:rsidR="007F232D" w:rsidRDefault="007F232D" w:rsidP="007F232D">
      <w:pPr>
        <w:spacing w:after="0"/>
        <w:rPr>
          <w:rFonts w:ascii="Times New Roman" w:hAnsi="Times New Roman"/>
          <w:sz w:val="28"/>
          <w:szCs w:val="28"/>
          <w:lang w:val="be-BY"/>
        </w:rPr>
      </w:pPr>
      <w:r w:rsidRPr="0078143B">
        <w:rPr>
          <w:rFonts w:ascii="Times New Roman" w:hAnsi="Times New Roman"/>
          <w:spacing w:val="-1"/>
          <w:sz w:val="28"/>
          <w:szCs w:val="28"/>
          <w:lang w:val="be-BY"/>
        </w:rPr>
        <w:t xml:space="preserve">Акрамя дружыны войска князя магло ўключаць наёмнікаў, якімі ў 10-11 стст. былі атрады варагаў. </w:t>
      </w:r>
      <w:r w:rsidRPr="0078143B">
        <w:rPr>
          <w:rFonts w:ascii="Times New Roman" w:hAnsi="Times New Roman"/>
          <w:spacing w:val="-1"/>
          <w:sz w:val="28"/>
          <w:szCs w:val="28"/>
        </w:rPr>
        <w:t>Важнай часткай ваенных с</w:t>
      </w:r>
      <w:r w:rsidRPr="0078143B">
        <w:rPr>
          <w:rFonts w:ascii="Times New Roman" w:hAnsi="Times New Roman"/>
          <w:spacing w:val="-1"/>
          <w:sz w:val="28"/>
          <w:szCs w:val="28"/>
          <w:lang w:val="be-BY"/>
        </w:rPr>
        <w:t>і</w:t>
      </w:r>
      <w:proofErr w:type="gramStart"/>
      <w:r w:rsidRPr="0078143B">
        <w:rPr>
          <w:rFonts w:ascii="Times New Roman" w:hAnsi="Times New Roman"/>
          <w:spacing w:val="-1"/>
          <w:sz w:val="28"/>
          <w:szCs w:val="28"/>
          <w:lang w:val="be-BY"/>
        </w:rPr>
        <w:t>л</w:t>
      </w:r>
      <w:proofErr w:type="gramEnd"/>
      <w:r w:rsidRPr="0078143B">
        <w:rPr>
          <w:rFonts w:ascii="Times New Roman" w:hAnsi="Times New Roman"/>
          <w:spacing w:val="-1"/>
          <w:sz w:val="28"/>
          <w:szCs w:val="28"/>
        </w:rPr>
        <w:t xml:space="preserve"> горада з'яўлялася народнае </w:t>
      </w:r>
      <w:r w:rsidRPr="0078143B">
        <w:rPr>
          <w:rFonts w:ascii="Times New Roman" w:hAnsi="Times New Roman"/>
          <w:sz w:val="28"/>
          <w:szCs w:val="28"/>
        </w:rPr>
        <w:t xml:space="preserve">апалчэнне, якое складалася з гараджан </w:t>
      </w:r>
      <w:r w:rsidRPr="0078143B">
        <w:rPr>
          <w:rFonts w:ascii="Times New Roman" w:hAnsi="Times New Roman"/>
          <w:sz w:val="28"/>
          <w:szCs w:val="28"/>
          <w:lang w:val="en-US"/>
        </w:rPr>
        <w:t>i</w:t>
      </w:r>
      <w:r w:rsidRPr="0078143B">
        <w:rPr>
          <w:rFonts w:ascii="Times New Roman" w:hAnsi="Times New Roman"/>
          <w:sz w:val="28"/>
          <w:szCs w:val="28"/>
        </w:rPr>
        <w:t xml:space="preserve"> называлася </w:t>
      </w:r>
      <w:r w:rsidRPr="0078143B">
        <w:rPr>
          <w:rFonts w:ascii="Times New Roman" w:hAnsi="Times New Roman"/>
          <w:sz w:val="28"/>
          <w:szCs w:val="28"/>
          <w:lang w:val="be-BY"/>
        </w:rPr>
        <w:t>“</w:t>
      </w:r>
      <w:r w:rsidRPr="0078143B">
        <w:rPr>
          <w:rFonts w:ascii="Times New Roman" w:hAnsi="Times New Roman"/>
          <w:sz w:val="28"/>
          <w:szCs w:val="28"/>
        </w:rPr>
        <w:t>полк</w:t>
      </w:r>
      <w:r w:rsidRPr="0078143B">
        <w:rPr>
          <w:rFonts w:ascii="Times New Roman" w:hAnsi="Times New Roman"/>
          <w:sz w:val="28"/>
          <w:szCs w:val="28"/>
          <w:lang w:val="be-BY"/>
        </w:rPr>
        <w:t>”</w:t>
      </w:r>
      <w:r w:rsidRPr="0078143B">
        <w:rPr>
          <w:rFonts w:ascii="Times New Roman" w:hAnsi="Times New Roman"/>
          <w:sz w:val="28"/>
          <w:szCs w:val="28"/>
        </w:rPr>
        <w:t>.</w:t>
      </w:r>
    </w:p>
    <w:p w:rsidR="007F232D" w:rsidRDefault="007F232D" w:rsidP="007F232D">
      <w:pPr>
        <w:spacing w:after="0"/>
        <w:ind w:firstLine="708"/>
        <w:jc w:val="both"/>
        <w:rPr>
          <w:rFonts w:ascii="Times New Roman" w:hAnsi="Times New Roman"/>
          <w:sz w:val="28"/>
          <w:szCs w:val="28"/>
          <w:lang w:val="be-BY"/>
        </w:rPr>
      </w:pPr>
      <w:r w:rsidRPr="009F5C0D">
        <w:rPr>
          <w:rFonts w:ascii="Times New Roman" w:hAnsi="Times New Roman"/>
          <w:b/>
          <w:i/>
          <w:color w:val="1F497D" w:themeColor="text2"/>
          <w:spacing w:val="-4"/>
          <w:sz w:val="32"/>
          <w:szCs w:val="28"/>
          <w:u w:val="single"/>
          <w:lang w:val="be-BY"/>
        </w:rPr>
        <w:t>Князь і веча</w:t>
      </w:r>
      <w:r w:rsidRPr="009F5C0D">
        <w:rPr>
          <w:rFonts w:ascii="Times New Roman" w:hAnsi="Times New Roman"/>
          <w:i/>
          <w:color w:val="1F497D" w:themeColor="text2"/>
          <w:spacing w:val="-4"/>
          <w:sz w:val="32"/>
          <w:szCs w:val="28"/>
          <w:u w:val="single"/>
          <w:lang w:val="be-BY"/>
        </w:rPr>
        <w:t>.</w:t>
      </w:r>
      <w:r w:rsidRPr="0078143B">
        <w:rPr>
          <w:rFonts w:ascii="Times New Roman" w:hAnsi="Times New Roman"/>
          <w:spacing w:val="-4"/>
          <w:sz w:val="32"/>
          <w:szCs w:val="28"/>
          <w:lang w:val="be-BY"/>
        </w:rPr>
        <w:t xml:space="preserve"> </w:t>
      </w:r>
      <w:r w:rsidRPr="0078143B">
        <w:rPr>
          <w:rFonts w:ascii="Times New Roman" w:hAnsi="Times New Roman"/>
          <w:spacing w:val="-4"/>
          <w:sz w:val="28"/>
          <w:szCs w:val="28"/>
          <w:lang w:val="be-BY"/>
        </w:rPr>
        <w:t xml:space="preserve">На працягу 12-13 стст. у Полацкай зямлі дзейнічалі  2 галіны ўлады - улада </w:t>
      </w:r>
      <w:r w:rsidRPr="0078143B">
        <w:rPr>
          <w:rFonts w:ascii="Times New Roman" w:hAnsi="Times New Roman"/>
          <w:spacing w:val="-2"/>
          <w:sz w:val="28"/>
          <w:szCs w:val="28"/>
          <w:lang w:val="be-BY"/>
        </w:rPr>
        <w:t xml:space="preserve">князя </w:t>
      </w:r>
      <w:r w:rsidRPr="0078143B">
        <w:rPr>
          <w:rFonts w:ascii="Times New Roman" w:hAnsi="Times New Roman"/>
          <w:spacing w:val="-2"/>
          <w:sz w:val="28"/>
          <w:szCs w:val="28"/>
          <w:lang w:val="en-US"/>
        </w:rPr>
        <w:t>i</w:t>
      </w:r>
      <w:r w:rsidRPr="0078143B">
        <w:rPr>
          <w:rFonts w:ascii="Times New Roman" w:hAnsi="Times New Roman"/>
          <w:spacing w:val="-2"/>
          <w:sz w:val="28"/>
          <w:szCs w:val="28"/>
          <w:lang w:val="be-BY"/>
        </w:rPr>
        <w:t xml:space="preserve"> ўлада веча - сход палачан для вырашэння грамадскіх спраў. На вечы </w:t>
      </w:r>
      <w:r w:rsidRPr="0078143B">
        <w:rPr>
          <w:rFonts w:ascii="Times New Roman" w:hAnsi="Times New Roman"/>
          <w:sz w:val="28"/>
          <w:szCs w:val="28"/>
          <w:lang w:val="be-BY"/>
        </w:rPr>
        <w:t xml:space="preserve">ажыццяўляўся вышэйшы суд, кантралявалася ўлада князя, вырашаліся </w:t>
      </w:r>
      <w:r w:rsidRPr="0078143B">
        <w:rPr>
          <w:rFonts w:ascii="Times New Roman" w:hAnsi="Times New Roman"/>
          <w:spacing w:val="-3"/>
          <w:sz w:val="28"/>
          <w:szCs w:val="28"/>
          <w:lang w:val="be-BY"/>
        </w:rPr>
        <w:t xml:space="preserve">пытанні вайны </w:t>
      </w:r>
      <w:r w:rsidRPr="0078143B">
        <w:rPr>
          <w:rFonts w:ascii="Times New Roman" w:hAnsi="Times New Roman"/>
          <w:spacing w:val="-3"/>
          <w:sz w:val="28"/>
          <w:szCs w:val="28"/>
          <w:lang w:val="en-US"/>
        </w:rPr>
        <w:t>i</w:t>
      </w:r>
      <w:r w:rsidRPr="0078143B">
        <w:rPr>
          <w:rFonts w:ascii="Times New Roman" w:hAnsi="Times New Roman"/>
          <w:spacing w:val="-3"/>
          <w:sz w:val="28"/>
          <w:szCs w:val="28"/>
          <w:lang w:val="be-BY"/>
        </w:rPr>
        <w:t xml:space="preserve"> м</w:t>
      </w:r>
      <w:r w:rsidRPr="0078143B">
        <w:rPr>
          <w:rFonts w:ascii="Times New Roman" w:hAnsi="Times New Roman"/>
          <w:spacing w:val="-3"/>
          <w:sz w:val="28"/>
          <w:szCs w:val="28"/>
          <w:lang w:val="en-US"/>
        </w:rPr>
        <w:t>ipy</w:t>
      </w:r>
      <w:r w:rsidRPr="0078143B">
        <w:rPr>
          <w:rFonts w:ascii="Times New Roman" w:hAnsi="Times New Roman"/>
          <w:spacing w:val="-3"/>
          <w:sz w:val="28"/>
          <w:szCs w:val="28"/>
          <w:lang w:val="be-BY"/>
        </w:rPr>
        <w:t xml:space="preserve">. Калі веча не падтрымлівала якога-небудзь князя, ён </w:t>
      </w:r>
      <w:r w:rsidRPr="0078143B">
        <w:rPr>
          <w:rFonts w:ascii="Times New Roman" w:hAnsi="Times New Roman"/>
          <w:spacing w:val="-1"/>
          <w:sz w:val="28"/>
          <w:szCs w:val="28"/>
          <w:lang w:val="be-BY"/>
        </w:rPr>
        <w:t xml:space="preserve">вымушаны быў пакінуць горад, таму што веча мела сваю ўзброеную сілу - </w:t>
      </w:r>
      <w:r w:rsidRPr="0078143B">
        <w:rPr>
          <w:rFonts w:ascii="Times New Roman" w:hAnsi="Times New Roman"/>
          <w:sz w:val="28"/>
          <w:szCs w:val="28"/>
          <w:lang w:val="be-BY"/>
        </w:rPr>
        <w:t xml:space="preserve">апалчэнне гараджан. Веча істотна абмяжоўвала </w:t>
      </w:r>
      <w:r w:rsidRPr="0078143B">
        <w:rPr>
          <w:rFonts w:ascii="Times New Roman" w:hAnsi="Times New Roman"/>
          <w:sz w:val="28"/>
          <w:szCs w:val="28"/>
          <w:lang w:val="be-BY"/>
        </w:rPr>
        <w:lastRenderedPageBreak/>
        <w:t>княжацкую ўладу. На вечавых сходах адбывалася барацьба паміж групоўкамі, якія выступалі супраць князя ц</w:t>
      </w:r>
      <w:r w:rsidRPr="0078143B">
        <w:rPr>
          <w:rFonts w:ascii="Times New Roman" w:hAnsi="Times New Roman"/>
          <w:sz w:val="28"/>
          <w:szCs w:val="28"/>
          <w:lang w:val="en-US"/>
        </w:rPr>
        <w:t>i</w:t>
      </w:r>
      <w:r w:rsidRPr="0078143B">
        <w:rPr>
          <w:rFonts w:ascii="Times New Roman" w:hAnsi="Times New Roman"/>
          <w:sz w:val="28"/>
          <w:szCs w:val="28"/>
          <w:lang w:val="be-BY"/>
        </w:rPr>
        <w:t>, наадварот, падтрымлівалі яго.</w:t>
      </w:r>
    </w:p>
    <w:p w:rsidR="007F232D" w:rsidRDefault="007F232D" w:rsidP="007F232D">
      <w:pPr>
        <w:spacing w:after="0"/>
        <w:ind w:firstLine="708"/>
        <w:jc w:val="both"/>
        <w:rPr>
          <w:rFonts w:ascii="Times New Roman" w:hAnsi="Times New Roman"/>
          <w:sz w:val="30"/>
          <w:szCs w:val="30"/>
          <w:lang w:val="be-BY"/>
        </w:rPr>
      </w:pPr>
      <w:r w:rsidRPr="0078143B">
        <w:rPr>
          <w:rFonts w:ascii="Times New Roman" w:hAnsi="Times New Roman"/>
          <w:sz w:val="30"/>
          <w:szCs w:val="30"/>
          <w:lang w:val="be-BY"/>
        </w:rPr>
        <w:t xml:space="preserve">Улада належала князям </w:t>
      </w:r>
      <w:r w:rsidRPr="0078143B">
        <w:rPr>
          <w:rFonts w:ascii="Times New Roman" w:hAnsi="Times New Roman"/>
          <w:sz w:val="30"/>
          <w:szCs w:val="30"/>
          <w:lang w:val="en-US"/>
        </w:rPr>
        <w:t>i</w:t>
      </w:r>
      <w:r w:rsidRPr="0078143B">
        <w:rPr>
          <w:rFonts w:ascii="Times New Roman" w:hAnsi="Times New Roman"/>
          <w:sz w:val="30"/>
          <w:szCs w:val="30"/>
          <w:lang w:val="be-BY"/>
        </w:rPr>
        <w:t xml:space="preserve"> "лепшым людзям", а таксама народнаму сходу - вечу - сойму, на якія збіраліся ўсе свабодныя людзі. На вечы вырашаліся пытанні вайны </w:t>
      </w:r>
      <w:r w:rsidRPr="0078143B">
        <w:rPr>
          <w:rFonts w:ascii="Times New Roman" w:hAnsi="Times New Roman"/>
          <w:sz w:val="30"/>
          <w:szCs w:val="30"/>
          <w:lang w:val="en-US"/>
        </w:rPr>
        <w:t>i</w:t>
      </w:r>
      <w:r w:rsidRPr="0078143B">
        <w:rPr>
          <w:rFonts w:ascii="Times New Roman" w:hAnsi="Times New Roman"/>
          <w:sz w:val="30"/>
          <w:szCs w:val="30"/>
          <w:lang w:val="be-BY"/>
        </w:rPr>
        <w:t xml:space="preserve"> м</w:t>
      </w:r>
      <w:r w:rsidRPr="0078143B">
        <w:rPr>
          <w:rFonts w:ascii="Times New Roman" w:hAnsi="Times New Roman"/>
          <w:sz w:val="30"/>
          <w:szCs w:val="30"/>
          <w:lang w:val="en-US"/>
        </w:rPr>
        <w:t>ipy</w:t>
      </w:r>
      <w:r w:rsidRPr="0078143B">
        <w:rPr>
          <w:rFonts w:ascii="Times New Roman" w:hAnsi="Times New Roman"/>
          <w:sz w:val="30"/>
          <w:szCs w:val="30"/>
          <w:lang w:val="be-BY"/>
        </w:rPr>
        <w:t>, а таксама гандлю. Княжацкая пасада займалася толькі са згоды веча.</w:t>
      </w:r>
    </w:p>
    <w:p w:rsidR="007F232D" w:rsidRDefault="007F232D" w:rsidP="007F232D">
      <w:pPr>
        <w:spacing w:after="0"/>
        <w:ind w:firstLine="708"/>
        <w:jc w:val="both"/>
        <w:rPr>
          <w:rFonts w:ascii="Times New Roman" w:hAnsi="Times New Roman"/>
          <w:sz w:val="28"/>
          <w:szCs w:val="28"/>
          <w:lang w:val="be-BY"/>
        </w:rPr>
      </w:pPr>
      <w:r w:rsidRPr="0078143B">
        <w:rPr>
          <w:rFonts w:ascii="Times New Roman" w:hAnsi="Times New Roman"/>
          <w:sz w:val="30"/>
          <w:szCs w:val="30"/>
          <w:lang w:val="be-BY"/>
        </w:rPr>
        <w:t xml:space="preserve"> Каб не даць князю магчымасці захапіць уладу ў свае рукі, полацкае веча не дазваляла князю жыць у самім горадзе. </w:t>
      </w:r>
      <w:r w:rsidRPr="0078143B">
        <w:rPr>
          <w:rFonts w:ascii="Times New Roman" w:hAnsi="Times New Roman"/>
          <w:spacing w:val="-2"/>
          <w:sz w:val="28"/>
          <w:szCs w:val="28"/>
          <w:lang w:val="be-BY"/>
        </w:rPr>
        <w:t xml:space="preserve">Пра істотныя змены ў становішчы княжацкай улады ў сувязі з актыўнай </w:t>
      </w:r>
      <w:r w:rsidRPr="0078143B">
        <w:rPr>
          <w:rFonts w:ascii="Times New Roman" w:hAnsi="Times New Roman"/>
          <w:sz w:val="28"/>
          <w:szCs w:val="28"/>
          <w:lang w:val="be-BY"/>
        </w:rPr>
        <w:t xml:space="preserve">дзейнасцю веча сведчыць месцазнаходжанне князя: у сярэдзіне 12 ст. рэзідэнцыя </w:t>
      </w:r>
      <w:r w:rsidRPr="0078143B">
        <w:rPr>
          <w:rFonts w:ascii="Times New Roman" w:hAnsi="Times New Roman"/>
          <w:spacing w:val="-2"/>
          <w:sz w:val="28"/>
          <w:szCs w:val="28"/>
          <w:lang w:val="be-BY"/>
        </w:rPr>
        <w:t xml:space="preserve">полацкіх князёў была не ў дзядзінцы на Верхнім замку, а ў Бельчыцы, за 2 км </w:t>
      </w:r>
      <w:r w:rsidRPr="0078143B">
        <w:rPr>
          <w:rFonts w:ascii="Times New Roman" w:hAnsi="Times New Roman"/>
          <w:sz w:val="28"/>
          <w:szCs w:val="28"/>
          <w:lang w:val="be-BY"/>
        </w:rPr>
        <w:t xml:space="preserve">ад горада. </w:t>
      </w:r>
    </w:p>
    <w:p w:rsidR="007F232D" w:rsidRDefault="007F232D" w:rsidP="007F232D">
      <w:pPr>
        <w:spacing w:after="0"/>
        <w:ind w:firstLine="708"/>
        <w:jc w:val="both"/>
        <w:rPr>
          <w:rFonts w:ascii="Times New Roman" w:hAnsi="Times New Roman"/>
          <w:spacing w:val="-3"/>
          <w:sz w:val="28"/>
          <w:szCs w:val="28"/>
          <w:lang w:val="be-BY"/>
        </w:rPr>
      </w:pPr>
      <w:r w:rsidRPr="0078143B">
        <w:rPr>
          <w:rFonts w:ascii="Times New Roman" w:hAnsi="Times New Roman"/>
          <w:sz w:val="28"/>
          <w:szCs w:val="28"/>
          <w:lang w:val="be-BY"/>
        </w:rPr>
        <w:t xml:space="preserve">Верхні замак быў у распараджэнні </w:t>
      </w:r>
      <w:r w:rsidRPr="0078143B">
        <w:rPr>
          <w:rFonts w:ascii="Times New Roman" w:hAnsi="Times New Roman"/>
          <w:sz w:val="28"/>
          <w:szCs w:val="28"/>
          <w:lang w:val="en-US"/>
        </w:rPr>
        <w:t>e</w:t>
      </w:r>
      <w:r w:rsidRPr="0078143B">
        <w:rPr>
          <w:rFonts w:ascii="Times New Roman" w:hAnsi="Times New Roman"/>
          <w:sz w:val="28"/>
          <w:szCs w:val="28"/>
          <w:lang w:val="be-BY"/>
        </w:rPr>
        <w:t xml:space="preserve">піскапа. Епіскап у Полацку займаў вельмі высокае становішча. У перыяд раздробленасці ён быў адзіным прадстаўніком усёй Полацкай зямлі, бо </w:t>
      </w:r>
      <w:r w:rsidRPr="0078143B">
        <w:rPr>
          <w:rFonts w:ascii="Times New Roman" w:hAnsi="Times New Roman"/>
          <w:spacing w:val="-1"/>
          <w:sz w:val="28"/>
          <w:szCs w:val="28"/>
          <w:lang w:val="be-BY"/>
        </w:rPr>
        <w:t xml:space="preserve">князёў было шмат па розных полацкіх удзелах. </w:t>
      </w:r>
      <w:r w:rsidRPr="0078143B">
        <w:rPr>
          <w:rFonts w:ascii="Times New Roman" w:hAnsi="Times New Roman"/>
          <w:spacing w:val="-1"/>
          <w:sz w:val="28"/>
          <w:szCs w:val="28"/>
        </w:rPr>
        <w:t xml:space="preserve">Ад яго імя </w:t>
      </w:r>
      <w:proofErr w:type="gramStart"/>
      <w:r w:rsidRPr="0078143B">
        <w:rPr>
          <w:rFonts w:ascii="Times New Roman" w:hAnsi="Times New Roman"/>
          <w:spacing w:val="-1"/>
          <w:sz w:val="28"/>
          <w:szCs w:val="28"/>
          <w:lang w:val="be-BY"/>
        </w:rPr>
        <w:t>п</w:t>
      </w:r>
      <w:proofErr w:type="gramEnd"/>
      <w:r w:rsidRPr="0078143B">
        <w:rPr>
          <w:rFonts w:ascii="Times New Roman" w:hAnsi="Times New Roman"/>
          <w:spacing w:val="-1"/>
          <w:sz w:val="28"/>
          <w:szCs w:val="28"/>
          <w:lang w:val="be-BY"/>
        </w:rPr>
        <w:t>ісаліся</w:t>
      </w:r>
      <w:r w:rsidRPr="0078143B">
        <w:rPr>
          <w:rFonts w:ascii="Times New Roman" w:hAnsi="Times New Roman"/>
          <w:spacing w:val="-1"/>
          <w:sz w:val="28"/>
          <w:szCs w:val="28"/>
        </w:rPr>
        <w:t xml:space="preserve"> дагаворы, </w:t>
      </w:r>
      <w:r w:rsidRPr="0078143B">
        <w:rPr>
          <w:rFonts w:ascii="Times New Roman" w:hAnsi="Times New Roman"/>
          <w:spacing w:val="-3"/>
          <w:sz w:val="28"/>
          <w:szCs w:val="28"/>
        </w:rPr>
        <w:t xml:space="preserve">якія заключаліся вечам, да </w:t>
      </w:r>
      <w:r w:rsidRPr="0078143B">
        <w:rPr>
          <w:rFonts w:ascii="Times New Roman" w:hAnsi="Times New Roman"/>
          <w:spacing w:val="-3"/>
          <w:sz w:val="28"/>
          <w:szCs w:val="28"/>
          <w:lang w:val="en-US"/>
        </w:rPr>
        <w:t>ix</w:t>
      </w:r>
      <w:r w:rsidRPr="0078143B">
        <w:rPr>
          <w:rFonts w:ascii="Times New Roman" w:hAnsi="Times New Roman"/>
          <w:spacing w:val="-3"/>
          <w:sz w:val="28"/>
          <w:szCs w:val="28"/>
        </w:rPr>
        <w:t xml:space="preserve"> прымац</w:t>
      </w:r>
      <w:r w:rsidRPr="0078143B">
        <w:rPr>
          <w:rFonts w:ascii="Times New Roman" w:hAnsi="Times New Roman"/>
          <w:spacing w:val="-3"/>
          <w:sz w:val="28"/>
          <w:szCs w:val="28"/>
        </w:rPr>
        <w:t>о</w:t>
      </w:r>
      <w:r w:rsidRPr="0078143B">
        <w:rPr>
          <w:rFonts w:ascii="Times New Roman" w:hAnsi="Times New Roman"/>
          <w:spacing w:val="-3"/>
          <w:sz w:val="28"/>
          <w:szCs w:val="28"/>
        </w:rPr>
        <w:t>ўвалася яго пячатка.</w:t>
      </w:r>
    </w:p>
    <w:p w:rsidR="007F232D" w:rsidRDefault="007F232D" w:rsidP="007F232D">
      <w:pPr>
        <w:spacing w:after="0"/>
        <w:ind w:firstLine="708"/>
        <w:jc w:val="both"/>
        <w:rPr>
          <w:rFonts w:ascii="Times New Roman" w:hAnsi="Times New Roman"/>
          <w:sz w:val="28"/>
          <w:szCs w:val="28"/>
          <w:lang w:val="be-BY"/>
        </w:rPr>
      </w:pPr>
      <w:r w:rsidRPr="009F5C0D">
        <w:rPr>
          <w:rFonts w:ascii="Times New Roman" w:hAnsi="Times New Roman"/>
          <w:b/>
          <w:i/>
          <w:noProof/>
          <w:color w:val="1F497D" w:themeColor="text2"/>
          <w:sz w:val="24"/>
          <w:u w:val="single"/>
          <w:lang w:eastAsia="ru-RU"/>
        </w:rPr>
        <w:drawing>
          <wp:anchor distT="0" distB="0" distL="114300" distR="114300" simplePos="0" relativeHeight="251734016" behindDoc="1" locked="0" layoutInCell="1" allowOverlap="1" wp14:anchorId="7D264377" wp14:editId="3FF71BB9">
            <wp:simplePos x="0" y="0"/>
            <wp:positionH relativeFrom="column">
              <wp:posOffset>114300</wp:posOffset>
            </wp:positionH>
            <wp:positionV relativeFrom="paragraph">
              <wp:posOffset>-8903335</wp:posOffset>
            </wp:positionV>
            <wp:extent cx="3385820" cy="2171700"/>
            <wp:effectExtent l="19050" t="0" r="5080" b="0"/>
            <wp:wrapNone/>
            <wp:docPr id="161" name="Рисунок 1" descr="F:\scan\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scan\43.jpg"/>
                    <pic:cNvPicPr>
                      <a:picLocks noChangeAspect="1" noChangeArrowheads="1"/>
                    </pic:cNvPicPr>
                  </pic:nvPicPr>
                  <pic:blipFill>
                    <a:blip r:embed="rId47"/>
                    <a:srcRect/>
                    <a:stretch>
                      <a:fillRect/>
                    </a:stretch>
                  </pic:blipFill>
                  <pic:spPr bwMode="auto">
                    <a:xfrm>
                      <a:off x="0" y="0"/>
                      <a:ext cx="3385820" cy="2171700"/>
                    </a:xfrm>
                    <a:prstGeom prst="rect">
                      <a:avLst/>
                    </a:prstGeom>
                    <a:noFill/>
                    <a:ln w="9525">
                      <a:noFill/>
                      <a:miter lim="800000"/>
                      <a:headEnd/>
                      <a:tailEnd/>
                    </a:ln>
                  </pic:spPr>
                </pic:pic>
              </a:graphicData>
            </a:graphic>
          </wp:anchor>
        </w:drawing>
      </w:r>
      <w:r w:rsidRPr="009F5C0D">
        <w:rPr>
          <w:rFonts w:ascii="Times New Roman" w:hAnsi="Times New Roman"/>
          <w:b/>
          <w:i/>
          <w:color w:val="1F497D" w:themeColor="text2"/>
          <w:sz w:val="32"/>
          <w:szCs w:val="28"/>
          <w:u w:val="single"/>
          <w:lang w:val="be-BY"/>
        </w:rPr>
        <w:t>Княжацкая ўлада у Полацку.</w:t>
      </w:r>
      <w:r w:rsidRPr="0078143B">
        <w:rPr>
          <w:rFonts w:ascii="Times New Roman" w:hAnsi="Times New Roman"/>
          <w:sz w:val="28"/>
          <w:szCs w:val="28"/>
          <w:lang w:val="be-BY"/>
        </w:rPr>
        <w:t xml:space="preserve"> Першым полацкім князем, які ўпамінаецца ў гістарычных крыніцах, быў Рагвалод. </w:t>
      </w:r>
      <w:r w:rsidRPr="0078143B">
        <w:rPr>
          <w:rFonts w:ascii="Times New Roman" w:hAnsi="Times New Roman"/>
          <w:sz w:val="28"/>
          <w:szCs w:val="28"/>
        </w:rPr>
        <w:t xml:space="preserve">Княжыў у другой палове </w:t>
      </w:r>
      <w:r w:rsidRPr="0078143B">
        <w:rPr>
          <w:rFonts w:ascii="Times New Roman" w:hAnsi="Times New Roman"/>
          <w:sz w:val="28"/>
          <w:szCs w:val="28"/>
          <w:lang w:val="en-US"/>
        </w:rPr>
        <w:t>X</w:t>
      </w:r>
      <w:r w:rsidRPr="0078143B">
        <w:rPr>
          <w:rFonts w:ascii="Times New Roman" w:hAnsi="Times New Roman"/>
          <w:sz w:val="28"/>
          <w:szCs w:val="28"/>
        </w:rPr>
        <w:t xml:space="preserve"> ст. Нам невядома, хто </w:t>
      </w:r>
      <w:r w:rsidRPr="0078143B">
        <w:rPr>
          <w:rFonts w:ascii="Times New Roman" w:hAnsi="Times New Roman"/>
          <w:sz w:val="28"/>
          <w:szCs w:val="28"/>
          <w:lang w:val="be-BY"/>
        </w:rPr>
        <w:t>ё</w:t>
      </w:r>
      <w:r w:rsidRPr="0078143B">
        <w:rPr>
          <w:rFonts w:ascii="Times New Roman" w:hAnsi="Times New Roman"/>
          <w:sz w:val="28"/>
          <w:szCs w:val="28"/>
        </w:rPr>
        <w:t xml:space="preserve">н быў па паходжанню, </w:t>
      </w:r>
      <w:proofErr w:type="gramStart"/>
      <w:r w:rsidRPr="0078143B">
        <w:rPr>
          <w:rFonts w:ascii="Times New Roman" w:hAnsi="Times New Roman"/>
          <w:sz w:val="28"/>
          <w:szCs w:val="28"/>
          <w:lang w:val="be-BY"/>
        </w:rPr>
        <w:t>ці</w:t>
      </w:r>
      <w:r w:rsidRPr="0078143B">
        <w:rPr>
          <w:rFonts w:ascii="Times New Roman" w:hAnsi="Times New Roman"/>
          <w:sz w:val="28"/>
          <w:szCs w:val="28"/>
        </w:rPr>
        <w:t xml:space="preserve"> </w:t>
      </w:r>
      <w:r w:rsidRPr="0078143B">
        <w:rPr>
          <w:rFonts w:ascii="Times New Roman" w:hAnsi="Times New Roman"/>
          <w:sz w:val="28"/>
          <w:szCs w:val="28"/>
          <w:lang w:val="be-BY"/>
        </w:rPr>
        <w:t>ё</w:t>
      </w:r>
      <w:r w:rsidRPr="0078143B">
        <w:rPr>
          <w:rFonts w:ascii="Times New Roman" w:hAnsi="Times New Roman"/>
          <w:sz w:val="28"/>
          <w:szCs w:val="28"/>
        </w:rPr>
        <w:t>н</w:t>
      </w:r>
      <w:proofErr w:type="gramEnd"/>
      <w:r w:rsidRPr="0078143B">
        <w:rPr>
          <w:rFonts w:ascii="Times New Roman" w:hAnsi="Times New Roman"/>
          <w:sz w:val="28"/>
          <w:szCs w:val="28"/>
        </w:rPr>
        <w:t xml:space="preserve"> быў нарманам </w:t>
      </w:r>
      <w:r w:rsidRPr="0078143B">
        <w:rPr>
          <w:rFonts w:ascii="Times New Roman" w:hAnsi="Times New Roman"/>
          <w:sz w:val="28"/>
          <w:szCs w:val="28"/>
          <w:lang w:val="en-US"/>
        </w:rPr>
        <w:t>i</w:t>
      </w:r>
      <w:r w:rsidRPr="0078143B">
        <w:rPr>
          <w:rFonts w:ascii="Times New Roman" w:hAnsi="Times New Roman"/>
          <w:sz w:val="28"/>
          <w:szCs w:val="28"/>
        </w:rPr>
        <w:t xml:space="preserve"> пры</w:t>
      </w:r>
      <w:r w:rsidRPr="0078143B">
        <w:rPr>
          <w:rFonts w:ascii="Times New Roman" w:hAnsi="Times New Roman"/>
          <w:sz w:val="28"/>
          <w:szCs w:val="28"/>
        </w:rPr>
        <w:t>й</w:t>
      </w:r>
      <w:r w:rsidRPr="0078143B">
        <w:rPr>
          <w:rFonts w:ascii="Times New Roman" w:hAnsi="Times New Roman"/>
          <w:sz w:val="28"/>
          <w:szCs w:val="28"/>
        </w:rPr>
        <w:t xml:space="preserve">шоў "з-за мора", </w:t>
      </w:r>
      <w:r w:rsidRPr="0078143B">
        <w:rPr>
          <w:rFonts w:ascii="Times New Roman" w:hAnsi="Times New Roman"/>
          <w:sz w:val="28"/>
          <w:szCs w:val="28"/>
          <w:lang w:val="be-BY"/>
        </w:rPr>
        <w:t>ці</w:t>
      </w:r>
      <w:r w:rsidRPr="0078143B">
        <w:rPr>
          <w:rFonts w:ascii="Times New Roman" w:hAnsi="Times New Roman"/>
          <w:sz w:val="28"/>
          <w:szCs w:val="28"/>
        </w:rPr>
        <w:t xml:space="preserve"> нарадз</w:t>
      </w:r>
      <w:r w:rsidRPr="0078143B">
        <w:rPr>
          <w:rFonts w:ascii="Times New Roman" w:hAnsi="Times New Roman"/>
          <w:sz w:val="28"/>
          <w:szCs w:val="28"/>
          <w:lang w:val="be-BY"/>
        </w:rPr>
        <w:t>іў</w:t>
      </w:r>
      <w:r w:rsidRPr="0078143B">
        <w:rPr>
          <w:rFonts w:ascii="Times New Roman" w:hAnsi="Times New Roman"/>
          <w:sz w:val="28"/>
          <w:szCs w:val="28"/>
        </w:rPr>
        <w:t xml:space="preserve">ся на Полацкай зямлі. Для нас галоўнае тое, што Рагвалод верна служыў Полацку </w:t>
      </w:r>
      <w:r w:rsidRPr="0078143B">
        <w:rPr>
          <w:rFonts w:ascii="Times New Roman" w:hAnsi="Times New Roman"/>
          <w:sz w:val="28"/>
          <w:szCs w:val="28"/>
          <w:lang w:val="en-US"/>
        </w:rPr>
        <w:t>i</w:t>
      </w:r>
      <w:r w:rsidRPr="0078143B">
        <w:rPr>
          <w:rFonts w:ascii="Times New Roman" w:hAnsi="Times New Roman"/>
          <w:sz w:val="28"/>
          <w:szCs w:val="28"/>
        </w:rPr>
        <w:t xml:space="preserve"> імя яго авеяна легендай. Як </w:t>
      </w:r>
      <w:proofErr w:type="gramStart"/>
      <w:r w:rsidRPr="0078143B">
        <w:rPr>
          <w:rFonts w:ascii="Times New Roman" w:hAnsi="Times New Roman"/>
          <w:sz w:val="28"/>
          <w:szCs w:val="28"/>
          <w:lang w:val="be-BY"/>
        </w:rPr>
        <w:t>п</w:t>
      </w:r>
      <w:proofErr w:type="gramEnd"/>
      <w:r w:rsidRPr="0078143B">
        <w:rPr>
          <w:rFonts w:ascii="Times New Roman" w:hAnsi="Times New Roman"/>
          <w:sz w:val="28"/>
          <w:szCs w:val="28"/>
          <w:lang w:val="be-BY"/>
        </w:rPr>
        <w:t xml:space="preserve">іша </w:t>
      </w:r>
      <w:r w:rsidRPr="0078143B">
        <w:rPr>
          <w:rFonts w:ascii="Times New Roman" w:hAnsi="Times New Roman"/>
          <w:sz w:val="28"/>
          <w:szCs w:val="28"/>
        </w:rPr>
        <w:t>вядомы</w:t>
      </w:r>
      <w:r w:rsidRPr="0078143B">
        <w:rPr>
          <w:rFonts w:ascii="Times New Roman" w:hAnsi="Times New Roman"/>
          <w:sz w:val="28"/>
          <w:szCs w:val="28"/>
          <w:lang w:val="be-BY"/>
        </w:rPr>
        <w:t xml:space="preserve"> </w:t>
      </w:r>
      <w:r w:rsidRPr="0078143B">
        <w:rPr>
          <w:rFonts w:ascii="Times New Roman" w:hAnsi="Times New Roman"/>
          <w:sz w:val="28"/>
          <w:szCs w:val="28"/>
        </w:rPr>
        <w:t>беларуск</w:t>
      </w:r>
      <w:r w:rsidRPr="0078143B">
        <w:rPr>
          <w:rFonts w:ascii="Times New Roman" w:hAnsi="Times New Roman"/>
          <w:sz w:val="28"/>
          <w:szCs w:val="28"/>
          <w:lang w:val="be-BY"/>
        </w:rPr>
        <w:t>і</w:t>
      </w:r>
      <w:r w:rsidRPr="0078143B">
        <w:rPr>
          <w:rFonts w:ascii="Times New Roman" w:hAnsi="Times New Roman"/>
          <w:sz w:val="28"/>
          <w:szCs w:val="28"/>
        </w:rPr>
        <w:t xml:space="preserve"> </w:t>
      </w:r>
      <w:r w:rsidRPr="0078143B">
        <w:rPr>
          <w:rFonts w:ascii="Times New Roman" w:hAnsi="Times New Roman"/>
          <w:sz w:val="28"/>
          <w:szCs w:val="28"/>
          <w:lang w:val="be-BY"/>
        </w:rPr>
        <w:t>гі</w:t>
      </w:r>
      <w:r w:rsidRPr="0078143B">
        <w:rPr>
          <w:rFonts w:ascii="Times New Roman" w:hAnsi="Times New Roman"/>
          <w:sz w:val="28"/>
          <w:szCs w:val="28"/>
        </w:rPr>
        <w:t xml:space="preserve">сторык М.Ермаловіч </w:t>
      </w:r>
      <w:r w:rsidRPr="0078143B">
        <w:rPr>
          <w:rFonts w:ascii="Times New Roman" w:hAnsi="Times New Roman"/>
          <w:sz w:val="28"/>
          <w:szCs w:val="28"/>
          <w:lang w:val="be-BY"/>
        </w:rPr>
        <w:t xml:space="preserve">“ </w:t>
      </w:r>
      <w:r w:rsidRPr="0078143B">
        <w:rPr>
          <w:rFonts w:ascii="Times New Roman" w:hAnsi="Times New Roman"/>
          <w:sz w:val="28"/>
          <w:szCs w:val="28"/>
        </w:rPr>
        <w:t>..</w:t>
      </w:r>
      <w:r w:rsidRPr="0078143B">
        <w:rPr>
          <w:rFonts w:ascii="Times New Roman" w:hAnsi="Times New Roman"/>
          <w:sz w:val="28"/>
          <w:szCs w:val="28"/>
          <w:lang w:val="be-BY"/>
        </w:rPr>
        <w:t>і</w:t>
      </w:r>
      <w:r w:rsidRPr="0078143B">
        <w:rPr>
          <w:rFonts w:ascii="Times New Roman" w:hAnsi="Times New Roman"/>
          <w:sz w:val="28"/>
          <w:szCs w:val="28"/>
        </w:rPr>
        <w:t xml:space="preserve">мя яго заззяла ў нашай </w:t>
      </w:r>
      <w:r w:rsidRPr="0078143B">
        <w:rPr>
          <w:rFonts w:ascii="Times New Roman" w:hAnsi="Times New Roman"/>
          <w:sz w:val="28"/>
          <w:szCs w:val="28"/>
          <w:lang w:val="be-BY"/>
        </w:rPr>
        <w:t>гі</w:t>
      </w:r>
      <w:r w:rsidRPr="0078143B">
        <w:rPr>
          <w:rFonts w:ascii="Times New Roman" w:hAnsi="Times New Roman"/>
          <w:sz w:val="28"/>
          <w:szCs w:val="28"/>
        </w:rPr>
        <w:t>сторь</w:t>
      </w:r>
      <w:r w:rsidRPr="0078143B">
        <w:rPr>
          <w:rFonts w:ascii="Times New Roman" w:hAnsi="Times New Roman"/>
          <w:sz w:val="28"/>
          <w:szCs w:val="28"/>
          <w:lang w:val="be-BY"/>
        </w:rPr>
        <w:t>і</w:t>
      </w:r>
      <w:r w:rsidRPr="0078143B">
        <w:rPr>
          <w:rFonts w:ascii="Times New Roman" w:hAnsi="Times New Roman"/>
          <w:sz w:val="28"/>
          <w:szCs w:val="28"/>
        </w:rPr>
        <w:t xml:space="preserve"> не адз</w:t>
      </w:r>
      <w:r w:rsidRPr="0078143B">
        <w:rPr>
          <w:rFonts w:ascii="Times New Roman" w:hAnsi="Times New Roman"/>
          <w:sz w:val="28"/>
          <w:szCs w:val="28"/>
          <w:lang w:val="be-BY"/>
        </w:rPr>
        <w:t>ін</w:t>
      </w:r>
      <w:r w:rsidRPr="0078143B">
        <w:rPr>
          <w:rFonts w:ascii="Times New Roman" w:hAnsi="Times New Roman"/>
          <w:sz w:val="28"/>
          <w:szCs w:val="28"/>
        </w:rPr>
        <w:t>о</w:t>
      </w:r>
      <w:r w:rsidRPr="0078143B">
        <w:rPr>
          <w:rFonts w:ascii="Times New Roman" w:hAnsi="Times New Roman"/>
          <w:sz w:val="28"/>
          <w:szCs w:val="28"/>
          <w:lang w:val="be-BY"/>
        </w:rPr>
        <w:t>кі</w:t>
      </w:r>
      <w:r w:rsidRPr="0078143B">
        <w:rPr>
          <w:rFonts w:ascii="Times New Roman" w:hAnsi="Times New Roman"/>
          <w:sz w:val="28"/>
          <w:szCs w:val="28"/>
        </w:rPr>
        <w:t>м, а ў цэлым сузор'</w:t>
      </w:r>
      <w:r w:rsidRPr="0078143B">
        <w:rPr>
          <w:rFonts w:ascii="Times New Roman" w:hAnsi="Times New Roman"/>
          <w:sz w:val="28"/>
          <w:szCs w:val="28"/>
          <w:lang w:val="en-US"/>
        </w:rPr>
        <w:t>i</w:t>
      </w:r>
      <w:r w:rsidRPr="0078143B">
        <w:rPr>
          <w:rFonts w:ascii="Times New Roman" w:hAnsi="Times New Roman"/>
          <w:sz w:val="28"/>
          <w:szCs w:val="28"/>
        </w:rPr>
        <w:t xml:space="preserve"> выдатных іменаў. З'яўленне першых </w:t>
      </w:r>
      <w:r w:rsidRPr="0078143B">
        <w:rPr>
          <w:rFonts w:ascii="Times New Roman" w:hAnsi="Times New Roman"/>
          <w:sz w:val="28"/>
          <w:szCs w:val="28"/>
          <w:lang w:val="be-BY"/>
        </w:rPr>
        <w:t>гі</w:t>
      </w:r>
      <w:r w:rsidRPr="0078143B">
        <w:rPr>
          <w:rFonts w:ascii="Times New Roman" w:hAnsi="Times New Roman"/>
          <w:sz w:val="28"/>
          <w:szCs w:val="28"/>
        </w:rPr>
        <w:t xml:space="preserve">старычных асоб - факт выключна важнага значэння </w:t>
      </w:r>
      <w:r w:rsidRPr="0078143B">
        <w:rPr>
          <w:rFonts w:ascii="Times New Roman" w:hAnsi="Times New Roman"/>
          <w:sz w:val="28"/>
          <w:szCs w:val="28"/>
          <w:lang w:val="be-BY"/>
        </w:rPr>
        <w:t>ў</w:t>
      </w:r>
      <w:r w:rsidRPr="0078143B">
        <w:rPr>
          <w:rFonts w:ascii="Times New Roman" w:hAnsi="Times New Roman"/>
          <w:sz w:val="28"/>
          <w:szCs w:val="28"/>
        </w:rPr>
        <w:t xml:space="preserve"> працэсе станаўлення народа. 3 </w:t>
      </w:r>
      <w:r w:rsidRPr="0078143B">
        <w:rPr>
          <w:rFonts w:ascii="Times New Roman" w:hAnsi="Times New Roman"/>
          <w:sz w:val="28"/>
          <w:szCs w:val="28"/>
          <w:lang w:val="be-BY"/>
        </w:rPr>
        <w:t>ім</w:t>
      </w:r>
      <w:r w:rsidRPr="0078143B">
        <w:rPr>
          <w:rFonts w:ascii="Times New Roman" w:hAnsi="Times New Roman"/>
          <w:sz w:val="28"/>
          <w:szCs w:val="28"/>
        </w:rPr>
        <w:t xml:space="preserve"> народ як бы выходз</w:t>
      </w:r>
      <w:r w:rsidRPr="0078143B">
        <w:rPr>
          <w:rFonts w:ascii="Times New Roman" w:hAnsi="Times New Roman"/>
          <w:sz w:val="28"/>
          <w:szCs w:val="28"/>
          <w:lang w:val="be-BY"/>
        </w:rPr>
        <w:t>іц</w:t>
      </w:r>
      <w:r w:rsidRPr="0078143B">
        <w:rPr>
          <w:rFonts w:ascii="Times New Roman" w:hAnsi="Times New Roman"/>
          <w:sz w:val="28"/>
          <w:szCs w:val="28"/>
        </w:rPr>
        <w:t>ь са змроку сваей перад</w:t>
      </w:r>
      <w:r w:rsidRPr="0078143B">
        <w:rPr>
          <w:rFonts w:ascii="Times New Roman" w:hAnsi="Times New Roman"/>
          <w:sz w:val="28"/>
          <w:szCs w:val="28"/>
          <w:lang w:val="be-BY"/>
        </w:rPr>
        <w:t>гіс</w:t>
      </w:r>
      <w:r w:rsidRPr="0078143B">
        <w:rPr>
          <w:rFonts w:ascii="Times New Roman" w:hAnsi="Times New Roman"/>
          <w:sz w:val="28"/>
          <w:szCs w:val="28"/>
        </w:rPr>
        <w:t>торы</w:t>
      </w:r>
      <w:r w:rsidRPr="0078143B">
        <w:rPr>
          <w:rFonts w:ascii="Times New Roman" w:hAnsi="Times New Roman"/>
          <w:sz w:val="28"/>
          <w:szCs w:val="28"/>
          <w:lang w:val="be-BY"/>
        </w:rPr>
        <w:t>і</w:t>
      </w:r>
      <w:r w:rsidRPr="0078143B">
        <w:rPr>
          <w:rFonts w:ascii="Times New Roman" w:hAnsi="Times New Roman"/>
          <w:sz w:val="28"/>
          <w:szCs w:val="28"/>
        </w:rPr>
        <w:t xml:space="preserve"> на шлях сапраўднай </w:t>
      </w:r>
      <w:r w:rsidRPr="0078143B">
        <w:rPr>
          <w:rFonts w:ascii="Times New Roman" w:hAnsi="Times New Roman"/>
          <w:sz w:val="28"/>
          <w:szCs w:val="28"/>
          <w:lang w:val="be-BY"/>
        </w:rPr>
        <w:t>гі</w:t>
      </w:r>
      <w:r w:rsidRPr="0078143B">
        <w:rPr>
          <w:rFonts w:ascii="Times New Roman" w:hAnsi="Times New Roman"/>
          <w:sz w:val="28"/>
          <w:szCs w:val="28"/>
        </w:rPr>
        <w:t>стор</w:t>
      </w:r>
      <w:r w:rsidRPr="0078143B">
        <w:rPr>
          <w:rFonts w:ascii="Times New Roman" w:hAnsi="Times New Roman"/>
          <w:sz w:val="28"/>
          <w:szCs w:val="28"/>
          <w:lang w:val="be-BY"/>
        </w:rPr>
        <w:t>ыі</w:t>
      </w:r>
      <w:r w:rsidRPr="0078143B">
        <w:rPr>
          <w:rFonts w:ascii="Times New Roman" w:hAnsi="Times New Roman"/>
          <w:sz w:val="28"/>
          <w:szCs w:val="28"/>
        </w:rPr>
        <w:t xml:space="preserve">, асветленай славутымі іменамі </w:t>
      </w:r>
      <w:r w:rsidRPr="0078143B">
        <w:rPr>
          <w:rFonts w:ascii="Times New Roman" w:hAnsi="Times New Roman"/>
          <w:sz w:val="28"/>
          <w:szCs w:val="28"/>
          <w:lang w:val="en-US"/>
        </w:rPr>
        <w:t>i</w:t>
      </w:r>
      <w:r w:rsidRPr="0078143B">
        <w:rPr>
          <w:rFonts w:ascii="Times New Roman" w:hAnsi="Times New Roman"/>
          <w:sz w:val="28"/>
          <w:szCs w:val="28"/>
        </w:rPr>
        <w:t xml:space="preserve"> падзеям</w:t>
      </w:r>
      <w:r w:rsidRPr="0078143B">
        <w:rPr>
          <w:rFonts w:ascii="Times New Roman" w:hAnsi="Times New Roman"/>
          <w:sz w:val="28"/>
          <w:szCs w:val="28"/>
          <w:lang w:val="be-BY"/>
        </w:rPr>
        <w:t xml:space="preserve">і”. </w:t>
      </w:r>
    </w:p>
    <w:p w:rsidR="007F232D" w:rsidRDefault="007F232D" w:rsidP="007F232D">
      <w:pPr>
        <w:spacing w:after="0"/>
        <w:ind w:firstLine="708"/>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732992" behindDoc="0" locked="0" layoutInCell="1" allowOverlap="1" wp14:anchorId="05EF6CD7" wp14:editId="4D2F2568">
            <wp:simplePos x="0" y="0"/>
            <wp:positionH relativeFrom="column">
              <wp:posOffset>4207510</wp:posOffset>
            </wp:positionH>
            <wp:positionV relativeFrom="paragraph">
              <wp:posOffset>746760</wp:posOffset>
            </wp:positionV>
            <wp:extent cx="1375410" cy="1950720"/>
            <wp:effectExtent l="304800" t="266700" r="320040" b="297180"/>
            <wp:wrapSquare wrapText="bothSides"/>
            <wp:docPr id="162" name="Рисунок 1" descr="F:\scan\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scan\18.jpg"/>
                    <pic:cNvPicPr>
                      <a:picLocks noChangeAspect="1" noChangeArrowheads="1"/>
                    </pic:cNvPicPr>
                  </pic:nvPicPr>
                  <pic:blipFill>
                    <a:blip r:embed="rId48" cstate="print"/>
                    <a:srcRect/>
                    <a:stretch>
                      <a:fillRect/>
                    </a:stretch>
                  </pic:blipFill>
                  <pic:spPr bwMode="auto">
                    <a:xfrm rot="-60000">
                      <a:off x="0" y="0"/>
                      <a:ext cx="1375410" cy="195072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Pr="0078143B">
        <w:rPr>
          <w:rFonts w:ascii="Times New Roman" w:hAnsi="Times New Roman"/>
          <w:sz w:val="28"/>
          <w:szCs w:val="28"/>
          <w:lang w:val="be-BY"/>
        </w:rPr>
        <w:t xml:space="preserve">Княжацкі прастол у Полацку, а значыць дзяржаўная ўлада ў Полацкім </w:t>
      </w:r>
      <w:r w:rsidRPr="0078143B">
        <w:rPr>
          <w:rFonts w:ascii="Times New Roman" w:hAnsi="Times New Roman"/>
          <w:spacing w:val="-1"/>
          <w:sz w:val="28"/>
          <w:szCs w:val="28"/>
          <w:lang w:val="be-BY"/>
        </w:rPr>
        <w:t xml:space="preserve">княстве, на працягу 11ст. пераходзіла да старэйшых у родзе сыноў памерлага </w:t>
      </w:r>
      <w:r w:rsidRPr="0078143B">
        <w:rPr>
          <w:rFonts w:ascii="Times New Roman" w:hAnsi="Times New Roman"/>
          <w:spacing w:val="-3"/>
          <w:sz w:val="28"/>
          <w:szCs w:val="28"/>
          <w:lang w:val="be-BY"/>
        </w:rPr>
        <w:t xml:space="preserve">князя. Саперніцтва  паміж імі не існавала, бо нашчадкі ў полацкіх князёў тады </w:t>
      </w:r>
      <w:r w:rsidRPr="0078143B">
        <w:rPr>
          <w:rFonts w:ascii="Times New Roman" w:hAnsi="Times New Roman"/>
          <w:sz w:val="28"/>
          <w:szCs w:val="28"/>
          <w:lang w:val="be-BY"/>
        </w:rPr>
        <w:t>былі адзінкавыя.</w:t>
      </w:r>
    </w:p>
    <w:p w:rsidR="007F232D" w:rsidRDefault="007F232D" w:rsidP="007F232D">
      <w:pPr>
        <w:spacing w:after="0"/>
        <w:ind w:firstLine="708"/>
        <w:jc w:val="both"/>
        <w:rPr>
          <w:rFonts w:ascii="Times New Roman" w:hAnsi="Times New Roman"/>
          <w:sz w:val="28"/>
          <w:szCs w:val="28"/>
          <w:lang w:val="be-BY"/>
        </w:rPr>
      </w:pPr>
      <w:r w:rsidRPr="0078143B">
        <w:rPr>
          <w:rFonts w:ascii="Times New Roman" w:hAnsi="Times New Roman"/>
          <w:spacing w:val="-1"/>
          <w:sz w:val="28"/>
          <w:szCs w:val="28"/>
          <w:lang w:val="be-BY"/>
        </w:rPr>
        <w:t xml:space="preserve">Пры князі Усяславе Чарадзеі Полацкая зямля дасягнула наибольшай </w:t>
      </w:r>
      <w:r w:rsidRPr="0078143B">
        <w:rPr>
          <w:rFonts w:ascii="Times New Roman" w:hAnsi="Times New Roman"/>
          <w:sz w:val="28"/>
          <w:szCs w:val="28"/>
          <w:lang w:val="be-BY"/>
        </w:rPr>
        <w:t>магутнасц</w:t>
      </w:r>
      <w:r w:rsidRPr="0078143B">
        <w:rPr>
          <w:rFonts w:ascii="Times New Roman" w:hAnsi="Times New Roman"/>
          <w:sz w:val="28"/>
          <w:szCs w:val="28"/>
          <w:lang w:val="en-US"/>
        </w:rPr>
        <w:t>i</w:t>
      </w:r>
      <w:r w:rsidRPr="0078143B">
        <w:rPr>
          <w:rFonts w:ascii="Times New Roman" w:hAnsi="Times New Roman"/>
          <w:sz w:val="28"/>
          <w:szCs w:val="28"/>
          <w:lang w:val="be-BY"/>
        </w:rPr>
        <w:t xml:space="preserve">, стала галоўным канкурэнтам Кіева. </w:t>
      </w:r>
    </w:p>
    <w:p w:rsidR="007F232D" w:rsidRPr="0078143B" w:rsidRDefault="007F232D" w:rsidP="007F232D">
      <w:pPr>
        <w:spacing w:after="0"/>
        <w:ind w:firstLine="708"/>
        <w:jc w:val="both"/>
        <w:rPr>
          <w:rFonts w:ascii="Times New Roman" w:hAnsi="Times New Roman"/>
          <w:sz w:val="28"/>
          <w:szCs w:val="28"/>
          <w:lang w:val="be-BY"/>
        </w:rPr>
      </w:pPr>
      <w:r w:rsidRPr="0078143B">
        <w:rPr>
          <w:rFonts w:ascii="Times New Roman" w:hAnsi="Times New Roman"/>
          <w:sz w:val="28"/>
          <w:szCs w:val="28"/>
        </w:rPr>
        <w:t>Пасля смер</w:t>
      </w:r>
      <w:r w:rsidRPr="0078143B">
        <w:rPr>
          <w:rFonts w:ascii="Times New Roman" w:hAnsi="Times New Roman"/>
          <w:sz w:val="28"/>
          <w:szCs w:val="28"/>
          <w:lang w:val="be-BY"/>
        </w:rPr>
        <w:t>ці</w:t>
      </w:r>
      <w:r w:rsidRPr="0078143B">
        <w:rPr>
          <w:rFonts w:ascii="Times New Roman" w:hAnsi="Times New Roman"/>
          <w:sz w:val="28"/>
          <w:szCs w:val="28"/>
        </w:rPr>
        <w:t xml:space="preserve"> Усяслава Чарадзея (</w:t>
      </w:r>
      <w:r w:rsidRPr="0078143B">
        <w:rPr>
          <w:rFonts w:ascii="Times New Roman" w:hAnsi="Times New Roman"/>
          <w:sz w:val="28"/>
          <w:szCs w:val="28"/>
          <w:lang w:val="be-BY"/>
        </w:rPr>
        <w:t>1101</w:t>
      </w:r>
      <w:r w:rsidRPr="0078143B">
        <w:rPr>
          <w:rFonts w:ascii="Times New Roman" w:hAnsi="Times New Roman"/>
          <w:sz w:val="28"/>
          <w:szCs w:val="28"/>
        </w:rPr>
        <w:t>) насту</w:t>
      </w:r>
      <w:r w:rsidRPr="0078143B">
        <w:rPr>
          <w:rFonts w:ascii="Times New Roman" w:hAnsi="Times New Roman"/>
          <w:sz w:val="28"/>
          <w:szCs w:val="28"/>
          <w:lang w:val="be-BY"/>
        </w:rPr>
        <w:t xml:space="preserve">піў </w:t>
      </w:r>
      <w:r w:rsidRPr="0078143B">
        <w:rPr>
          <w:rFonts w:ascii="Times New Roman" w:hAnsi="Times New Roman"/>
          <w:sz w:val="28"/>
          <w:szCs w:val="28"/>
        </w:rPr>
        <w:t>пер</w:t>
      </w:r>
      <w:r w:rsidRPr="0078143B">
        <w:rPr>
          <w:rFonts w:ascii="Times New Roman" w:hAnsi="Times New Roman"/>
          <w:sz w:val="28"/>
          <w:szCs w:val="28"/>
          <w:lang w:val="be-BY"/>
        </w:rPr>
        <w:t>ы</w:t>
      </w:r>
      <w:r w:rsidRPr="0078143B">
        <w:rPr>
          <w:rFonts w:ascii="Times New Roman" w:hAnsi="Times New Roman"/>
          <w:sz w:val="28"/>
          <w:szCs w:val="28"/>
        </w:rPr>
        <w:t>яд феадальнай раздробленасці. У полацкай дынаст</w:t>
      </w:r>
      <w:r w:rsidRPr="0078143B">
        <w:rPr>
          <w:rFonts w:ascii="Times New Roman" w:hAnsi="Times New Roman"/>
          <w:sz w:val="28"/>
          <w:szCs w:val="28"/>
          <w:lang w:val="be-BY"/>
        </w:rPr>
        <w:t>ыі</w:t>
      </w:r>
      <w:r w:rsidRPr="0078143B">
        <w:rPr>
          <w:rFonts w:ascii="Times New Roman" w:hAnsi="Times New Roman"/>
          <w:sz w:val="28"/>
          <w:szCs w:val="28"/>
        </w:rPr>
        <w:t xml:space="preserve"> князёў з'яв</w:t>
      </w:r>
      <w:r w:rsidRPr="0078143B">
        <w:rPr>
          <w:rFonts w:ascii="Times New Roman" w:hAnsi="Times New Roman"/>
          <w:sz w:val="28"/>
          <w:szCs w:val="28"/>
          <w:lang w:val="be-BY"/>
        </w:rPr>
        <w:t>іла</w:t>
      </w:r>
      <w:r w:rsidRPr="0078143B">
        <w:rPr>
          <w:rFonts w:ascii="Times New Roman" w:hAnsi="Times New Roman"/>
          <w:sz w:val="28"/>
          <w:szCs w:val="28"/>
        </w:rPr>
        <w:t>ся некаль</w:t>
      </w:r>
      <w:r w:rsidRPr="0078143B">
        <w:rPr>
          <w:rFonts w:ascii="Times New Roman" w:hAnsi="Times New Roman"/>
          <w:sz w:val="28"/>
          <w:szCs w:val="28"/>
          <w:lang w:val="be-BY"/>
        </w:rPr>
        <w:t>кі</w:t>
      </w:r>
      <w:r w:rsidRPr="0078143B">
        <w:rPr>
          <w:rFonts w:ascii="Times New Roman" w:hAnsi="Times New Roman"/>
          <w:sz w:val="28"/>
          <w:szCs w:val="28"/>
        </w:rPr>
        <w:t xml:space="preserve"> ўплывовых княжац</w:t>
      </w:r>
      <w:r w:rsidRPr="0078143B">
        <w:rPr>
          <w:rFonts w:ascii="Times New Roman" w:hAnsi="Times New Roman"/>
          <w:sz w:val="28"/>
          <w:szCs w:val="28"/>
          <w:lang w:val="be-BY"/>
        </w:rPr>
        <w:t>кі</w:t>
      </w:r>
      <w:r w:rsidRPr="0078143B">
        <w:rPr>
          <w:rFonts w:ascii="Times New Roman" w:hAnsi="Times New Roman"/>
          <w:sz w:val="28"/>
          <w:szCs w:val="28"/>
        </w:rPr>
        <w:t xml:space="preserve">х </w:t>
      </w:r>
      <w:proofErr w:type="gramStart"/>
      <w:r w:rsidRPr="0078143B">
        <w:rPr>
          <w:rFonts w:ascii="Times New Roman" w:hAnsi="Times New Roman"/>
          <w:sz w:val="28"/>
          <w:szCs w:val="28"/>
        </w:rPr>
        <w:t>сем'я</w:t>
      </w:r>
      <w:proofErr w:type="gramEnd"/>
      <w:r w:rsidRPr="0078143B">
        <w:rPr>
          <w:rFonts w:ascii="Times New Roman" w:hAnsi="Times New Roman"/>
          <w:sz w:val="28"/>
          <w:szCs w:val="28"/>
        </w:rPr>
        <w:t xml:space="preserve">ў. Той горад, у </w:t>
      </w:r>
      <w:r w:rsidRPr="0078143B">
        <w:rPr>
          <w:rFonts w:ascii="Times New Roman" w:hAnsi="Times New Roman"/>
          <w:sz w:val="28"/>
          <w:szCs w:val="28"/>
          <w:lang w:val="be-BY"/>
        </w:rPr>
        <w:t>які</w:t>
      </w:r>
      <w:r w:rsidRPr="0078143B">
        <w:rPr>
          <w:rFonts w:ascii="Times New Roman" w:hAnsi="Times New Roman"/>
          <w:sz w:val="28"/>
          <w:szCs w:val="28"/>
        </w:rPr>
        <w:t xml:space="preserve">м </w:t>
      </w:r>
      <w:r w:rsidRPr="0078143B">
        <w:rPr>
          <w:rFonts w:ascii="Times New Roman" w:hAnsi="Times New Roman"/>
          <w:sz w:val="28"/>
          <w:szCs w:val="28"/>
          <w:lang w:val="be-BY"/>
        </w:rPr>
        <w:t xml:space="preserve">правіў </w:t>
      </w:r>
      <w:r w:rsidRPr="0078143B">
        <w:rPr>
          <w:rFonts w:ascii="Times New Roman" w:hAnsi="Times New Roman"/>
          <w:sz w:val="28"/>
          <w:szCs w:val="28"/>
        </w:rPr>
        <w:t xml:space="preserve">князь </w:t>
      </w:r>
      <w:r w:rsidRPr="0078143B">
        <w:rPr>
          <w:rFonts w:ascii="Times New Roman" w:hAnsi="Times New Roman"/>
          <w:sz w:val="28"/>
          <w:szCs w:val="28"/>
          <w:lang w:val="en-US"/>
        </w:rPr>
        <w:t>i</w:t>
      </w:r>
      <w:r w:rsidRPr="0078143B">
        <w:rPr>
          <w:rFonts w:ascii="Times New Roman" w:hAnsi="Times New Roman"/>
          <w:sz w:val="28"/>
          <w:szCs w:val="28"/>
        </w:rPr>
        <w:t xml:space="preserve"> скончыў свае жыццё, лічыўся </w:t>
      </w:r>
      <w:r w:rsidRPr="0078143B">
        <w:rPr>
          <w:rFonts w:ascii="Times New Roman" w:hAnsi="Times New Roman"/>
          <w:sz w:val="28"/>
          <w:szCs w:val="28"/>
        </w:rPr>
        <w:lastRenderedPageBreak/>
        <w:t xml:space="preserve">вотчынай яго сыноў. Але Полацк працягваў лічыцца галоўным </w:t>
      </w:r>
      <w:r w:rsidRPr="0078143B">
        <w:rPr>
          <w:rFonts w:ascii="Times New Roman" w:hAnsi="Times New Roman"/>
          <w:spacing w:val="-1"/>
          <w:sz w:val="28"/>
          <w:szCs w:val="28"/>
        </w:rPr>
        <w:t>горадам. Ён стаў аб'ектам жорсткай б</w:t>
      </w:r>
      <w:r w:rsidRPr="0078143B">
        <w:rPr>
          <w:rFonts w:ascii="Times New Roman" w:hAnsi="Times New Roman"/>
          <w:spacing w:val="-1"/>
          <w:sz w:val="28"/>
          <w:szCs w:val="28"/>
        </w:rPr>
        <w:t>а</w:t>
      </w:r>
      <w:r w:rsidRPr="0078143B">
        <w:rPr>
          <w:rFonts w:ascii="Times New Roman" w:hAnsi="Times New Roman"/>
          <w:spacing w:val="-1"/>
          <w:sz w:val="28"/>
          <w:szCs w:val="28"/>
        </w:rPr>
        <w:t>рацьбы паміж уладаль</w:t>
      </w:r>
      <w:r w:rsidRPr="0078143B">
        <w:rPr>
          <w:rFonts w:ascii="Times New Roman" w:hAnsi="Times New Roman"/>
          <w:spacing w:val="-1"/>
          <w:sz w:val="28"/>
          <w:szCs w:val="28"/>
          <w:lang w:val="be-BY"/>
        </w:rPr>
        <w:t>ні</w:t>
      </w:r>
      <w:r w:rsidRPr="0078143B">
        <w:rPr>
          <w:rFonts w:ascii="Times New Roman" w:hAnsi="Times New Roman"/>
          <w:spacing w:val="-1"/>
          <w:sz w:val="28"/>
          <w:szCs w:val="28"/>
        </w:rPr>
        <w:t xml:space="preserve">камі асобных </w:t>
      </w:r>
      <w:r w:rsidRPr="0078143B">
        <w:rPr>
          <w:rFonts w:ascii="Times New Roman" w:hAnsi="Times New Roman"/>
          <w:sz w:val="28"/>
          <w:szCs w:val="28"/>
        </w:rPr>
        <w:t>удзелаў.</w:t>
      </w:r>
    </w:p>
    <w:p w:rsidR="00EF2CAF" w:rsidRDefault="00EF2CAF" w:rsidP="007F232D">
      <w:pPr>
        <w:spacing w:after="0"/>
        <w:ind w:firstLine="709"/>
        <w:jc w:val="both"/>
        <w:rPr>
          <w:rFonts w:ascii="Times New Roman" w:hAnsi="Times New Roman"/>
          <w:b/>
          <w:color w:val="339933"/>
          <w:spacing w:val="-1"/>
          <w:sz w:val="32"/>
          <w:szCs w:val="28"/>
          <w:lang w:val="be-BY"/>
        </w:rPr>
      </w:pPr>
    </w:p>
    <w:p w:rsidR="007F232D" w:rsidRPr="00EF2CAF" w:rsidRDefault="007F232D" w:rsidP="007F232D">
      <w:pPr>
        <w:spacing w:after="0"/>
        <w:ind w:firstLine="709"/>
        <w:jc w:val="both"/>
        <w:rPr>
          <w:rFonts w:ascii="Times New Roman" w:hAnsi="Times New Roman"/>
          <w:b/>
          <w:i/>
          <w:color w:val="339933"/>
          <w:sz w:val="32"/>
          <w:szCs w:val="28"/>
          <w:u w:val="single"/>
          <w:lang w:val="be-BY"/>
        </w:rPr>
      </w:pPr>
      <w:r w:rsidRPr="00EF2CAF">
        <w:rPr>
          <w:rFonts w:ascii="Times New Roman" w:hAnsi="Times New Roman"/>
          <w:b/>
          <w:i/>
          <w:color w:val="339933"/>
          <w:spacing w:val="-1"/>
          <w:sz w:val="32"/>
          <w:szCs w:val="28"/>
          <w:u w:val="single"/>
          <w:lang w:val="be-BY"/>
        </w:rPr>
        <w:t xml:space="preserve">Паняцці: </w:t>
      </w:r>
    </w:p>
    <w:p w:rsidR="007F232D" w:rsidRPr="0078143B" w:rsidRDefault="007F232D" w:rsidP="007F232D">
      <w:pPr>
        <w:spacing w:after="0"/>
        <w:ind w:firstLine="709"/>
        <w:jc w:val="both"/>
        <w:rPr>
          <w:rFonts w:ascii="Times New Roman" w:hAnsi="Times New Roman"/>
          <w:spacing w:val="-1"/>
          <w:sz w:val="28"/>
          <w:szCs w:val="28"/>
          <w:lang w:val="be-BY"/>
        </w:rPr>
      </w:pPr>
      <w:r w:rsidRPr="0078143B">
        <w:rPr>
          <w:rFonts w:ascii="Times New Roman" w:hAnsi="Times New Roman"/>
          <w:b/>
          <w:spacing w:val="-1"/>
          <w:sz w:val="28"/>
          <w:szCs w:val="28"/>
          <w:u w:val="single"/>
          <w:lang w:val="be-BY"/>
        </w:rPr>
        <w:t>княства</w:t>
      </w:r>
      <w:r w:rsidRPr="0078143B">
        <w:rPr>
          <w:rFonts w:ascii="Times New Roman" w:hAnsi="Times New Roman"/>
          <w:spacing w:val="-1"/>
          <w:sz w:val="28"/>
          <w:szCs w:val="28"/>
          <w:lang w:val="be-BY"/>
        </w:rPr>
        <w:t xml:space="preserve"> – гэта поўная тэрыторыя з пражываючым на ёй насельніцтвам, якая падуладна князю.</w:t>
      </w:r>
    </w:p>
    <w:p w:rsidR="007F232D" w:rsidRPr="0078143B" w:rsidRDefault="007F232D" w:rsidP="007F232D">
      <w:pPr>
        <w:spacing w:after="0"/>
        <w:ind w:firstLine="709"/>
        <w:jc w:val="both"/>
        <w:rPr>
          <w:rFonts w:ascii="Times New Roman" w:hAnsi="Times New Roman"/>
          <w:spacing w:val="-1"/>
          <w:sz w:val="28"/>
          <w:szCs w:val="28"/>
          <w:lang w:val="be-BY"/>
        </w:rPr>
      </w:pPr>
      <w:r w:rsidRPr="0078143B">
        <w:rPr>
          <w:rFonts w:ascii="Times New Roman" w:hAnsi="Times New Roman"/>
          <w:b/>
          <w:spacing w:val="-1"/>
          <w:sz w:val="28"/>
          <w:szCs w:val="28"/>
          <w:u w:val="single"/>
          <w:lang w:val="be-BY"/>
        </w:rPr>
        <w:t>варагі</w:t>
      </w:r>
      <w:r w:rsidRPr="0078143B">
        <w:rPr>
          <w:rFonts w:ascii="Times New Roman" w:hAnsi="Times New Roman"/>
          <w:spacing w:val="-1"/>
          <w:sz w:val="28"/>
          <w:szCs w:val="28"/>
          <w:lang w:val="be-BY"/>
        </w:rPr>
        <w:t xml:space="preserve"> – старажытная назва жыхароў Скандынавіі.</w:t>
      </w:r>
    </w:p>
    <w:p w:rsidR="007F232D" w:rsidRPr="0078143B" w:rsidRDefault="007F232D" w:rsidP="007F232D">
      <w:pPr>
        <w:spacing w:after="0"/>
        <w:ind w:firstLine="709"/>
        <w:jc w:val="both"/>
        <w:rPr>
          <w:rFonts w:ascii="Times New Roman" w:hAnsi="Times New Roman"/>
          <w:spacing w:val="-1"/>
          <w:sz w:val="28"/>
          <w:szCs w:val="28"/>
          <w:lang w:val="be-BY"/>
        </w:rPr>
      </w:pPr>
    </w:p>
    <w:p w:rsidR="007F232D" w:rsidRPr="0078143B" w:rsidRDefault="007F232D" w:rsidP="007F232D">
      <w:pPr>
        <w:spacing w:after="0"/>
        <w:ind w:firstLine="709"/>
        <w:jc w:val="both"/>
        <w:rPr>
          <w:rFonts w:ascii="Times New Roman" w:hAnsi="Times New Roman"/>
          <w:b/>
          <w:i/>
          <w:color w:val="00B050"/>
          <w:sz w:val="32"/>
          <w:szCs w:val="32"/>
          <w:u w:val="single"/>
        </w:rPr>
      </w:pPr>
      <w:r w:rsidRPr="0078143B">
        <w:rPr>
          <w:rFonts w:ascii="Times New Roman" w:hAnsi="Times New Roman"/>
          <w:b/>
          <w:i/>
          <w:color w:val="00B050"/>
          <w:sz w:val="32"/>
          <w:szCs w:val="32"/>
          <w:u w:val="single"/>
        </w:rPr>
        <w:t>Пытанні і заданні</w:t>
      </w:r>
    </w:p>
    <w:p w:rsidR="007F232D" w:rsidRPr="009F5C0D" w:rsidRDefault="007F232D" w:rsidP="007F232D">
      <w:pPr>
        <w:pStyle w:val="a3"/>
        <w:numPr>
          <w:ilvl w:val="0"/>
          <w:numId w:val="45"/>
        </w:numPr>
        <w:spacing w:after="0"/>
        <w:ind w:left="1134" w:hanging="425"/>
        <w:jc w:val="both"/>
        <w:rPr>
          <w:rFonts w:ascii="Times New Roman" w:hAnsi="Times New Roman"/>
          <w:spacing w:val="-1"/>
          <w:sz w:val="28"/>
          <w:szCs w:val="28"/>
          <w:lang w:val="be-BY"/>
        </w:rPr>
      </w:pPr>
      <w:r w:rsidRPr="009F5C0D">
        <w:rPr>
          <w:rFonts w:ascii="Times New Roman" w:hAnsi="Times New Roman"/>
          <w:spacing w:val="-1"/>
          <w:sz w:val="28"/>
          <w:szCs w:val="28"/>
          <w:lang w:val="be-BY"/>
        </w:rPr>
        <w:t>Асноўныя прыкметы дзяржавы? (тэрыторыя, сталіца, кіраўнік, войска)</w:t>
      </w:r>
    </w:p>
    <w:p w:rsidR="007F232D" w:rsidRPr="009F5C0D" w:rsidRDefault="007F232D" w:rsidP="007F232D">
      <w:pPr>
        <w:pStyle w:val="a3"/>
        <w:numPr>
          <w:ilvl w:val="0"/>
          <w:numId w:val="45"/>
        </w:numPr>
        <w:spacing w:after="0"/>
        <w:ind w:left="1134" w:hanging="425"/>
        <w:jc w:val="both"/>
        <w:rPr>
          <w:rFonts w:ascii="Times New Roman" w:hAnsi="Times New Roman"/>
          <w:spacing w:val="-1"/>
          <w:sz w:val="28"/>
          <w:szCs w:val="28"/>
          <w:lang w:val="be-BY"/>
        </w:rPr>
      </w:pPr>
      <w:r w:rsidRPr="009F5C0D">
        <w:rPr>
          <w:rFonts w:ascii="Times New Roman" w:hAnsi="Times New Roman"/>
          <w:spacing w:val="-1"/>
          <w:sz w:val="28"/>
          <w:szCs w:val="28"/>
          <w:lang w:val="be-BY"/>
        </w:rPr>
        <w:t>Назавіце месца, адкуль пачынаўся г.Полацк</w:t>
      </w:r>
    </w:p>
    <w:p w:rsidR="007F232D" w:rsidRPr="009F5C0D" w:rsidRDefault="007F232D" w:rsidP="007F232D">
      <w:pPr>
        <w:pStyle w:val="a3"/>
        <w:numPr>
          <w:ilvl w:val="0"/>
          <w:numId w:val="45"/>
        </w:numPr>
        <w:spacing w:after="0"/>
        <w:ind w:left="1134" w:hanging="425"/>
        <w:jc w:val="both"/>
        <w:rPr>
          <w:rFonts w:ascii="Times New Roman" w:hAnsi="Times New Roman"/>
          <w:spacing w:val="-1"/>
          <w:sz w:val="28"/>
          <w:szCs w:val="28"/>
          <w:lang w:val="be-BY"/>
        </w:rPr>
      </w:pPr>
      <w:r w:rsidRPr="009F5C0D">
        <w:rPr>
          <w:rFonts w:ascii="Times New Roman" w:hAnsi="Times New Roman"/>
          <w:spacing w:val="-1"/>
          <w:sz w:val="28"/>
          <w:szCs w:val="28"/>
          <w:lang w:val="be-BY"/>
        </w:rPr>
        <w:t>Як называліся асноўныя ўмацаванні горада?</w:t>
      </w:r>
    </w:p>
    <w:p w:rsidR="007F232D" w:rsidRPr="009F5C0D" w:rsidRDefault="007F232D" w:rsidP="007F232D">
      <w:pPr>
        <w:pStyle w:val="a3"/>
        <w:numPr>
          <w:ilvl w:val="0"/>
          <w:numId w:val="45"/>
        </w:numPr>
        <w:spacing w:after="0"/>
        <w:ind w:left="1134" w:hanging="425"/>
        <w:jc w:val="both"/>
        <w:rPr>
          <w:rFonts w:ascii="Times New Roman" w:hAnsi="Times New Roman"/>
          <w:spacing w:val="-1"/>
          <w:sz w:val="28"/>
          <w:szCs w:val="28"/>
          <w:lang w:val="be-BY"/>
        </w:rPr>
      </w:pPr>
      <w:r w:rsidRPr="009F5C0D">
        <w:rPr>
          <w:rFonts w:ascii="Times New Roman" w:hAnsi="Times New Roman"/>
          <w:spacing w:val="-1"/>
          <w:sz w:val="28"/>
          <w:szCs w:val="28"/>
          <w:lang w:val="be-BY"/>
        </w:rPr>
        <w:t>Як быў выкарыстаны прыродны фактар для ўзмацнення абароназдольнасці Полацка?</w:t>
      </w:r>
    </w:p>
    <w:p w:rsidR="007F232D" w:rsidRPr="009F5C0D" w:rsidRDefault="007F232D" w:rsidP="007F232D">
      <w:pPr>
        <w:pStyle w:val="a3"/>
        <w:numPr>
          <w:ilvl w:val="0"/>
          <w:numId w:val="45"/>
        </w:numPr>
        <w:spacing w:after="0"/>
        <w:ind w:left="1134" w:hanging="425"/>
        <w:jc w:val="both"/>
        <w:rPr>
          <w:rFonts w:ascii="Times New Roman" w:hAnsi="Times New Roman"/>
          <w:spacing w:val="-1"/>
          <w:sz w:val="28"/>
          <w:szCs w:val="28"/>
          <w:lang w:val="be-BY"/>
        </w:rPr>
      </w:pPr>
      <w:r w:rsidRPr="009F5C0D">
        <w:rPr>
          <w:rFonts w:ascii="Times New Roman" w:hAnsi="Times New Roman"/>
          <w:spacing w:val="-1"/>
          <w:sz w:val="28"/>
          <w:szCs w:val="28"/>
          <w:lang w:val="be-BY"/>
        </w:rPr>
        <w:t>Растлумачце паходжанне назваў “гарадзішча”, “Верхні замак”, “Запалоцце”, “Вялікі пасад”.</w:t>
      </w:r>
    </w:p>
    <w:p w:rsidR="007F232D" w:rsidRPr="009F5C0D" w:rsidRDefault="007F232D" w:rsidP="007F232D">
      <w:pPr>
        <w:pStyle w:val="a3"/>
        <w:numPr>
          <w:ilvl w:val="0"/>
          <w:numId w:val="45"/>
        </w:numPr>
        <w:spacing w:after="0"/>
        <w:ind w:left="1134" w:hanging="425"/>
        <w:jc w:val="both"/>
        <w:rPr>
          <w:rFonts w:ascii="Times New Roman" w:hAnsi="Times New Roman"/>
          <w:spacing w:val="-1"/>
          <w:sz w:val="28"/>
          <w:szCs w:val="28"/>
          <w:lang w:val="be-BY"/>
        </w:rPr>
      </w:pPr>
      <w:r w:rsidRPr="009F5C0D">
        <w:rPr>
          <w:rFonts w:ascii="Times New Roman" w:hAnsi="Times New Roman"/>
          <w:spacing w:val="-1"/>
          <w:sz w:val="28"/>
          <w:szCs w:val="28"/>
          <w:lang w:val="be-BY"/>
        </w:rPr>
        <w:t>Назавіце дату першага летапіснага ўпамінання пра Полацк.</w:t>
      </w:r>
    </w:p>
    <w:p w:rsidR="007F232D" w:rsidRPr="009F5C0D" w:rsidRDefault="007F232D" w:rsidP="007F232D">
      <w:pPr>
        <w:pStyle w:val="a3"/>
        <w:numPr>
          <w:ilvl w:val="0"/>
          <w:numId w:val="45"/>
        </w:numPr>
        <w:spacing w:after="0"/>
        <w:ind w:left="1134" w:hanging="425"/>
        <w:jc w:val="both"/>
        <w:rPr>
          <w:rFonts w:ascii="Times New Roman" w:hAnsi="Times New Roman"/>
          <w:spacing w:val="-1"/>
          <w:sz w:val="28"/>
          <w:szCs w:val="28"/>
          <w:lang w:val="be-BY"/>
        </w:rPr>
      </w:pPr>
      <w:r w:rsidRPr="009F5C0D">
        <w:rPr>
          <w:rFonts w:ascii="Times New Roman" w:hAnsi="Times New Roman"/>
          <w:spacing w:val="-1"/>
          <w:sz w:val="28"/>
          <w:szCs w:val="28"/>
          <w:lang w:val="be-BY"/>
        </w:rPr>
        <w:t xml:space="preserve">Растлумачце паходжанне назвы горада Полацка. </w:t>
      </w:r>
    </w:p>
    <w:p w:rsidR="007F232D" w:rsidRPr="0078143B" w:rsidRDefault="007F232D" w:rsidP="007F232D">
      <w:pPr>
        <w:spacing w:after="0"/>
        <w:ind w:firstLine="709"/>
        <w:jc w:val="both"/>
        <w:rPr>
          <w:rFonts w:ascii="Times New Roman" w:hAnsi="Times New Roman"/>
          <w:spacing w:val="-1"/>
          <w:sz w:val="28"/>
          <w:szCs w:val="28"/>
          <w:lang w:val="be-BY"/>
        </w:rPr>
      </w:pPr>
    </w:p>
    <w:p w:rsidR="007F232D" w:rsidRPr="00EF2CAF" w:rsidRDefault="007F232D" w:rsidP="007F232D">
      <w:pPr>
        <w:spacing w:after="0"/>
        <w:ind w:firstLine="709"/>
        <w:jc w:val="both"/>
        <w:rPr>
          <w:rFonts w:ascii="Times New Roman" w:hAnsi="Times New Roman"/>
          <w:b/>
          <w:i/>
          <w:color w:val="00B050"/>
          <w:spacing w:val="-1"/>
          <w:sz w:val="32"/>
          <w:szCs w:val="28"/>
          <w:u w:val="single"/>
          <w:lang w:val="be-BY"/>
        </w:rPr>
      </w:pPr>
      <w:r w:rsidRPr="00EF2CAF">
        <w:rPr>
          <w:rFonts w:ascii="Times New Roman" w:hAnsi="Times New Roman"/>
          <w:b/>
          <w:i/>
          <w:color w:val="00B050"/>
          <w:spacing w:val="-1"/>
          <w:sz w:val="32"/>
          <w:szCs w:val="28"/>
          <w:u w:val="single"/>
          <w:lang w:val="be-BY"/>
        </w:rPr>
        <w:t>Дыферэныраваныя заданні:</w:t>
      </w:r>
    </w:p>
    <w:p w:rsidR="007F232D" w:rsidRPr="0078143B" w:rsidRDefault="007F232D" w:rsidP="007F232D">
      <w:pPr>
        <w:spacing w:after="0"/>
        <w:ind w:firstLine="709"/>
        <w:jc w:val="both"/>
        <w:rPr>
          <w:rFonts w:ascii="Times New Roman" w:hAnsi="Times New Roman"/>
          <w:spacing w:val="-1"/>
          <w:sz w:val="28"/>
          <w:szCs w:val="28"/>
          <w:lang w:val="be-BY"/>
        </w:rPr>
      </w:pPr>
      <w:r>
        <w:rPr>
          <w:rFonts w:ascii="Times New Roman" w:hAnsi="Times New Roman"/>
          <w:spacing w:val="-1"/>
          <w:sz w:val="28"/>
          <w:szCs w:val="28"/>
          <w:lang w:val="be-BY"/>
        </w:rPr>
        <w:t xml:space="preserve">1. </w:t>
      </w:r>
      <w:r w:rsidRPr="0078143B">
        <w:rPr>
          <w:rFonts w:ascii="Times New Roman" w:hAnsi="Times New Roman"/>
          <w:spacing w:val="-1"/>
          <w:sz w:val="28"/>
          <w:szCs w:val="28"/>
          <w:lang w:val="be-BY"/>
        </w:rPr>
        <w:t xml:space="preserve">Даказаць, што вечавыя парадкі ў Полацкім княстве: </w:t>
      </w:r>
    </w:p>
    <w:p w:rsidR="007F232D" w:rsidRPr="0078143B" w:rsidRDefault="007F232D" w:rsidP="007F232D">
      <w:pPr>
        <w:spacing w:after="0"/>
        <w:ind w:firstLine="709"/>
        <w:jc w:val="both"/>
        <w:rPr>
          <w:rFonts w:ascii="Times New Roman" w:hAnsi="Times New Roman"/>
          <w:spacing w:val="-1"/>
          <w:sz w:val="28"/>
          <w:szCs w:val="28"/>
          <w:lang w:val="be-BY"/>
        </w:rPr>
      </w:pPr>
      <w:r w:rsidRPr="0078143B">
        <w:rPr>
          <w:rFonts w:ascii="Times New Roman" w:hAnsi="Times New Roman"/>
          <w:spacing w:val="-1"/>
          <w:sz w:val="28"/>
          <w:szCs w:val="28"/>
          <w:lang w:val="be-BY"/>
        </w:rPr>
        <w:t>А) былі праяўленнем народаўладдзя, але гэта народаўладдзе было абмежаваным.</w:t>
      </w:r>
    </w:p>
    <w:p w:rsidR="007F232D" w:rsidRPr="0078143B" w:rsidRDefault="007F232D" w:rsidP="007F232D">
      <w:pPr>
        <w:spacing w:after="0"/>
        <w:ind w:firstLine="709"/>
        <w:jc w:val="both"/>
        <w:rPr>
          <w:rFonts w:ascii="Times New Roman" w:hAnsi="Times New Roman"/>
          <w:spacing w:val="-1"/>
          <w:sz w:val="28"/>
          <w:szCs w:val="28"/>
          <w:lang w:val="be-BY"/>
        </w:rPr>
      </w:pPr>
      <w:r>
        <w:rPr>
          <w:rFonts w:ascii="Times New Roman" w:hAnsi="Times New Roman"/>
          <w:spacing w:val="-1"/>
          <w:sz w:val="28"/>
          <w:szCs w:val="28"/>
          <w:lang w:val="be-BY"/>
        </w:rPr>
        <w:t xml:space="preserve">2. </w:t>
      </w:r>
      <w:r w:rsidRPr="0078143B">
        <w:rPr>
          <w:rFonts w:ascii="Times New Roman" w:hAnsi="Times New Roman"/>
          <w:spacing w:val="-1"/>
          <w:sz w:val="28"/>
          <w:szCs w:val="28"/>
          <w:lang w:val="be-BY"/>
        </w:rPr>
        <w:t>Што, на ваш погляд, лепш:</w:t>
      </w:r>
    </w:p>
    <w:p w:rsidR="007F232D" w:rsidRPr="0078143B" w:rsidRDefault="007F232D" w:rsidP="007F232D">
      <w:pPr>
        <w:spacing w:after="0"/>
        <w:ind w:firstLine="709"/>
        <w:jc w:val="both"/>
        <w:rPr>
          <w:rFonts w:ascii="Times New Roman" w:hAnsi="Times New Roman"/>
          <w:spacing w:val="-1"/>
          <w:sz w:val="28"/>
          <w:szCs w:val="28"/>
          <w:lang w:val="be-BY"/>
        </w:rPr>
      </w:pPr>
      <w:r w:rsidRPr="0078143B">
        <w:rPr>
          <w:rFonts w:ascii="Times New Roman" w:hAnsi="Times New Roman"/>
          <w:spacing w:val="-1"/>
          <w:sz w:val="28"/>
          <w:szCs w:val="28"/>
          <w:lang w:val="be-BY"/>
        </w:rPr>
        <w:t>А)князь без веча;</w:t>
      </w:r>
    </w:p>
    <w:p w:rsidR="007F232D" w:rsidRPr="0078143B" w:rsidRDefault="007F232D" w:rsidP="007F232D">
      <w:pPr>
        <w:spacing w:after="0"/>
        <w:ind w:firstLine="709"/>
        <w:jc w:val="both"/>
        <w:rPr>
          <w:rFonts w:ascii="Times New Roman" w:hAnsi="Times New Roman"/>
          <w:spacing w:val="-1"/>
          <w:sz w:val="28"/>
          <w:szCs w:val="28"/>
          <w:lang w:val="be-BY"/>
        </w:rPr>
      </w:pPr>
      <w:r w:rsidRPr="0078143B">
        <w:rPr>
          <w:rFonts w:ascii="Times New Roman" w:hAnsi="Times New Roman"/>
          <w:spacing w:val="-1"/>
          <w:sz w:val="28"/>
          <w:szCs w:val="28"/>
          <w:lang w:val="be-BY"/>
        </w:rPr>
        <w:t>Б) веча без князя;</w:t>
      </w:r>
    </w:p>
    <w:p w:rsidR="007F232D" w:rsidRPr="0078143B" w:rsidRDefault="007F232D" w:rsidP="007F232D">
      <w:pPr>
        <w:spacing w:after="0"/>
        <w:ind w:firstLine="709"/>
        <w:jc w:val="both"/>
        <w:rPr>
          <w:rFonts w:ascii="Times New Roman" w:hAnsi="Times New Roman"/>
          <w:spacing w:val="-1"/>
          <w:sz w:val="28"/>
          <w:szCs w:val="28"/>
          <w:lang w:val="be-BY"/>
        </w:rPr>
      </w:pPr>
      <w:r w:rsidRPr="0078143B">
        <w:rPr>
          <w:rFonts w:ascii="Times New Roman" w:hAnsi="Times New Roman"/>
          <w:spacing w:val="-1"/>
          <w:sz w:val="28"/>
          <w:szCs w:val="28"/>
          <w:lang w:val="be-BY"/>
        </w:rPr>
        <w:t>В) і князь, і веча.</w:t>
      </w:r>
    </w:p>
    <w:p w:rsidR="007F232D" w:rsidRDefault="007F232D" w:rsidP="007F232D">
      <w:pPr>
        <w:spacing w:after="0" w:line="240" w:lineRule="auto"/>
        <w:rPr>
          <w:spacing w:val="-1"/>
          <w:sz w:val="28"/>
          <w:szCs w:val="28"/>
          <w:lang w:val="be-BY"/>
        </w:rPr>
      </w:pPr>
      <w:r>
        <w:rPr>
          <w:spacing w:val="-1"/>
          <w:sz w:val="28"/>
          <w:szCs w:val="28"/>
          <w:lang w:val="be-BY"/>
        </w:rPr>
        <w:br w:type="page"/>
      </w:r>
    </w:p>
    <w:p w:rsidR="007F232D" w:rsidRPr="00F621E5" w:rsidRDefault="007F232D" w:rsidP="007F232D">
      <w:pPr>
        <w:pStyle w:val="2"/>
        <w:spacing w:before="0"/>
        <w:jc w:val="both"/>
        <w:rPr>
          <w:rFonts w:ascii="Times New Roman" w:hAnsi="Times New Roman"/>
          <w:color w:val="000080"/>
          <w:sz w:val="36"/>
          <w:szCs w:val="40"/>
          <w:lang w:val="be-BY"/>
        </w:rPr>
      </w:pPr>
      <w:bookmarkStart w:id="18" w:name="_Toc372975180"/>
      <w:r w:rsidRPr="00F621E5">
        <w:rPr>
          <w:rFonts w:ascii="Times New Roman" w:hAnsi="Times New Roman" w:cs="Times New Roman"/>
          <w:color w:val="000080"/>
          <w:sz w:val="36"/>
          <w:szCs w:val="40"/>
          <w:lang w:val="be-BY"/>
        </w:rPr>
        <w:lastRenderedPageBreak/>
        <w:t>§8</w:t>
      </w:r>
      <w:r w:rsidRPr="00F621E5">
        <w:rPr>
          <w:rFonts w:ascii="Times New Roman" w:hAnsi="Times New Roman" w:cs="Times New Roman"/>
          <w:color w:val="002060"/>
          <w:sz w:val="36"/>
          <w:szCs w:val="36"/>
          <w:lang w:val="be-BY"/>
        </w:rPr>
        <w:t xml:space="preserve">. </w:t>
      </w:r>
      <w:r w:rsidRPr="00F621E5">
        <w:rPr>
          <w:rFonts w:ascii="Times New Roman" w:hAnsi="Times New Roman"/>
          <w:color w:val="000080"/>
          <w:sz w:val="36"/>
          <w:szCs w:val="40"/>
          <w:lang w:val="be-BY"/>
        </w:rPr>
        <w:t>Рагвалодавічы – славутыя  князі Полацкай зямлі</w:t>
      </w:r>
      <w:bookmarkEnd w:id="18"/>
    </w:p>
    <w:p w:rsidR="007F232D" w:rsidRDefault="007F232D" w:rsidP="007F232D">
      <w:pPr>
        <w:spacing w:after="0"/>
        <w:ind w:firstLine="2835"/>
        <w:jc w:val="both"/>
        <w:rPr>
          <w:b/>
          <w:color w:val="00B050"/>
          <w:sz w:val="28"/>
          <w:szCs w:val="28"/>
          <w:lang w:val="be-BY"/>
        </w:rPr>
      </w:pPr>
    </w:p>
    <w:p w:rsidR="007F232D" w:rsidRPr="007B1E1E" w:rsidRDefault="007F232D" w:rsidP="007F232D">
      <w:pPr>
        <w:spacing w:after="0"/>
        <w:ind w:firstLine="2835"/>
        <w:jc w:val="both"/>
        <w:rPr>
          <w:rFonts w:ascii="Times New Roman" w:hAnsi="Times New Roman"/>
          <w:b/>
          <w:color w:val="00B050"/>
          <w:sz w:val="28"/>
          <w:szCs w:val="40"/>
          <w:lang w:val="be-BY"/>
        </w:rPr>
      </w:pPr>
      <w:r>
        <w:rPr>
          <w:b/>
          <w:color w:val="00B050"/>
          <w:sz w:val="28"/>
          <w:szCs w:val="28"/>
          <w:lang w:val="be-BY"/>
        </w:rPr>
        <w:t>Сярэдняя школа №</w:t>
      </w:r>
      <w:r w:rsidRPr="007B1E1E">
        <w:rPr>
          <w:rFonts w:ascii="Times New Roman" w:hAnsi="Times New Roman"/>
          <w:b/>
          <w:color w:val="00B050"/>
          <w:sz w:val="24"/>
          <w:szCs w:val="40"/>
          <w:lang w:val="be-BY"/>
        </w:rPr>
        <w:t xml:space="preserve">15, </w:t>
      </w:r>
      <w:r w:rsidRPr="007B1E1E">
        <w:rPr>
          <w:rFonts w:ascii="Times New Roman" w:hAnsi="Times New Roman"/>
          <w:b/>
          <w:color w:val="00B050"/>
          <w:sz w:val="28"/>
          <w:szCs w:val="40"/>
          <w:lang w:val="be-BY"/>
        </w:rPr>
        <w:t>Таранда М.У, Хруцкая В.В.</w:t>
      </w:r>
    </w:p>
    <w:p w:rsidR="007F232D" w:rsidRDefault="007F232D" w:rsidP="007F232D">
      <w:pPr>
        <w:spacing w:after="0"/>
        <w:ind w:firstLine="709"/>
        <w:jc w:val="both"/>
        <w:rPr>
          <w:rFonts w:ascii="Times New Roman" w:hAnsi="Times New Roman"/>
          <w:b/>
          <w:color w:val="548DD4" w:themeColor="text2" w:themeTint="99"/>
          <w:sz w:val="28"/>
          <w:szCs w:val="28"/>
          <w:lang w:val="be-BY"/>
        </w:rPr>
      </w:pPr>
    </w:p>
    <w:p w:rsidR="007F232D" w:rsidRPr="00896C6D" w:rsidRDefault="007F232D" w:rsidP="007F232D">
      <w:pPr>
        <w:spacing w:after="0"/>
        <w:ind w:firstLine="709"/>
        <w:jc w:val="both"/>
        <w:rPr>
          <w:rFonts w:ascii="Times New Roman" w:hAnsi="Times New Roman"/>
          <w:sz w:val="28"/>
          <w:szCs w:val="28"/>
          <w:lang w:val="be-BY"/>
        </w:rPr>
      </w:pPr>
      <w:r w:rsidRPr="00EF2CAF">
        <w:rPr>
          <w:rFonts w:ascii="Times New Roman" w:hAnsi="Times New Roman"/>
          <w:b/>
          <w:i/>
          <w:color w:val="00B050"/>
          <w:sz w:val="28"/>
          <w:szCs w:val="28"/>
          <w:u w:val="single"/>
          <w:lang w:val="be-BY"/>
        </w:rPr>
        <w:t>Вучэбная задача:</w:t>
      </w:r>
      <w:r w:rsidRPr="00EF2CAF">
        <w:rPr>
          <w:rFonts w:ascii="Times New Roman" w:hAnsi="Times New Roman"/>
          <w:color w:val="00B050"/>
          <w:sz w:val="28"/>
          <w:szCs w:val="28"/>
          <w:lang w:val="be-BY"/>
        </w:rPr>
        <w:t xml:space="preserve"> </w:t>
      </w:r>
      <w:r w:rsidRPr="00896C6D">
        <w:rPr>
          <w:rFonts w:ascii="Times New Roman" w:hAnsi="Times New Roman"/>
          <w:sz w:val="28"/>
          <w:szCs w:val="28"/>
          <w:lang w:val="be-BY"/>
        </w:rPr>
        <w:t>Разгледзіць радавод полацкіх князёў і іх дзейнасць у станаўленні і развіцці Полацкага княства</w:t>
      </w:r>
    </w:p>
    <w:p w:rsidR="007F232D" w:rsidRDefault="007F232D" w:rsidP="007F232D">
      <w:pPr>
        <w:spacing w:after="0"/>
        <w:ind w:firstLine="709"/>
        <w:jc w:val="both"/>
        <w:rPr>
          <w:rFonts w:ascii="Times New Roman" w:hAnsi="Times New Roman"/>
          <w:b/>
          <w:i/>
          <w:color w:val="1F497D" w:themeColor="text2"/>
          <w:sz w:val="32"/>
          <w:szCs w:val="32"/>
          <w:lang w:val="be-BY"/>
        </w:rPr>
      </w:pPr>
    </w:p>
    <w:p w:rsidR="007F232D" w:rsidRPr="000F5987" w:rsidRDefault="007F232D" w:rsidP="007F232D">
      <w:pPr>
        <w:spacing w:after="0"/>
        <w:ind w:firstLine="709"/>
        <w:jc w:val="both"/>
        <w:rPr>
          <w:rFonts w:ascii="Times New Roman" w:hAnsi="Times New Roman"/>
          <w:sz w:val="28"/>
          <w:szCs w:val="28"/>
          <w:lang w:val="be-BY"/>
        </w:rPr>
      </w:pPr>
      <w:r w:rsidRPr="005E194A">
        <w:rPr>
          <w:rFonts w:ascii="Times New Roman" w:hAnsi="Times New Roman"/>
          <w:b/>
          <w:i/>
          <w:noProof/>
          <w:color w:val="1F497D" w:themeColor="text2"/>
          <w:sz w:val="32"/>
          <w:szCs w:val="32"/>
          <w:lang w:eastAsia="ru-RU"/>
        </w:rPr>
        <w:drawing>
          <wp:anchor distT="0" distB="0" distL="114300" distR="114300" simplePos="0" relativeHeight="251660288" behindDoc="1" locked="0" layoutInCell="1" allowOverlap="1" wp14:anchorId="24BAF48E" wp14:editId="3344A309">
            <wp:simplePos x="0" y="0"/>
            <wp:positionH relativeFrom="column">
              <wp:posOffset>38100</wp:posOffset>
            </wp:positionH>
            <wp:positionV relativeFrom="paragraph">
              <wp:posOffset>381000</wp:posOffset>
            </wp:positionV>
            <wp:extent cx="1776730" cy="2400300"/>
            <wp:effectExtent l="171450" t="171450" r="356870" b="342900"/>
            <wp:wrapSquare wrapText="bothSides"/>
            <wp:docPr id="160" name="Рисунок 1" descr="C:\Documents and Settings\Администратор\Мои документы\Мои рисунки\2009-05-21\Изображение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Администратор\Мои документы\Мои рисунки\2009-05-21\Изображение0003.BMP"/>
                    <pic:cNvPicPr>
                      <a:picLocks noChangeAspect="1" noChangeArrowheads="1"/>
                    </pic:cNvPicPr>
                  </pic:nvPicPr>
                  <pic:blipFill>
                    <a:blip r:embed="rId49"/>
                    <a:srcRect l="20544" t="16353" r="56186" b="39397"/>
                    <a:stretch>
                      <a:fillRect/>
                    </a:stretch>
                  </pic:blipFill>
                  <pic:spPr bwMode="auto">
                    <a:xfrm>
                      <a:off x="0" y="0"/>
                      <a:ext cx="1776730" cy="24003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5E194A">
        <w:rPr>
          <w:rFonts w:ascii="Times New Roman" w:hAnsi="Times New Roman"/>
          <w:b/>
          <w:i/>
          <w:color w:val="1F497D" w:themeColor="text2"/>
          <w:sz w:val="32"/>
          <w:szCs w:val="32"/>
          <w:lang w:val="be-BY"/>
        </w:rPr>
        <w:t>1</w:t>
      </w:r>
      <w:r w:rsidRPr="005E194A">
        <w:rPr>
          <w:rFonts w:ascii="Times New Roman" w:hAnsi="Times New Roman"/>
          <w:b/>
          <w:i/>
          <w:color w:val="1F497D" w:themeColor="text2"/>
          <w:sz w:val="24"/>
          <w:szCs w:val="24"/>
          <w:lang w:val="be-BY"/>
        </w:rPr>
        <w:t xml:space="preserve">. </w:t>
      </w:r>
      <w:r w:rsidRPr="005E194A">
        <w:rPr>
          <w:rFonts w:ascii="Times New Roman" w:hAnsi="Times New Roman"/>
          <w:b/>
          <w:i/>
          <w:color w:val="1F497D" w:themeColor="text2"/>
          <w:sz w:val="32"/>
          <w:szCs w:val="28"/>
          <w:u w:val="single"/>
          <w:lang w:val="be-BY"/>
        </w:rPr>
        <w:t>Князь – кніжнік.</w:t>
      </w:r>
      <w:r w:rsidRPr="007B1E1E">
        <w:rPr>
          <w:rFonts w:ascii="Times New Roman" w:hAnsi="Times New Roman"/>
          <w:sz w:val="32"/>
          <w:szCs w:val="28"/>
          <w:lang w:val="be-BY"/>
        </w:rPr>
        <w:t xml:space="preserve"> </w:t>
      </w:r>
      <w:r w:rsidRPr="000F5987">
        <w:rPr>
          <w:rFonts w:ascii="Times New Roman" w:hAnsi="Times New Roman"/>
          <w:sz w:val="28"/>
          <w:szCs w:val="28"/>
          <w:lang w:val="be-BY"/>
        </w:rPr>
        <w:t>Прааналізаваўшы летапісныя паведамленні, можна зрабіць выснову, што Полацк у ІХ – Х стст. быў значным цэнтрам у геапалітычнай сістэме ўсходніх славян. У 980 г. у Полацку княжыў князь Рагвалод, які быў сапернікам наўгародскага князя Уладзіміра Святаслававіча ў барацьбе за ўплыў на Кіеў. Ад яго пачынаецца род Рагвалодавічаў – княжацкі род, прадстаўнікі якога у Х-ХІІІ ст. валодалі Полацкай зямлёю.</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Праз некаторы час пасля Рагвалода ў Полацку княжыў яго ўнук Ізяслаў.</w:t>
      </w:r>
    </w:p>
    <w:p w:rsidR="007F232D" w:rsidRPr="000F5987" w:rsidRDefault="007F232D" w:rsidP="007F232D">
      <w:pPr>
        <w:spacing w:after="0"/>
        <w:ind w:firstLine="709"/>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661312" behindDoc="1" locked="0" layoutInCell="1" allowOverlap="1" wp14:anchorId="6B2F53A1" wp14:editId="11A82CA5">
            <wp:simplePos x="0" y="0"/>
            <wp:positionH relativeFrom="column">
              <wp:posOffset>1380490</wp:posOffset>
            </wp:positionH>
            <wp:positionV relativeFrom="paragraph">
              <wp:posOffset>725170</wp:posOffset>
            </wp:positionV>
            <wp:extent cx="2370455" cy="991870"/>
            <wp:effectExtent l="0" t="0" r="0" b="0"/>
            <wp:wrapSquare wrapText="bothSides"/>
            <wp:docPr id="159" name="Рисунок 1" descr="C:\Documents and Settings\Администратор\Мои документы\Мои рисунки\2009-05-21\Изображение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Администратор\Мои документы\Мои рисунки\2009-05-21\Изображение0002.BMP"/>
                    <pic:cNvPicPr>
                      <a:picLocks noChangeAspect="1" noChangeArrowheads="1"/>
                    </pic:cNvPicPr>
                  </pic:nvPicPr>
                  <pic:blipFill>
                    <a:blip r:embed="rId50"/>
                    <a:srcRect l="12939" t="17636" r="62428" b="67773"/>
                    <a:stretch>
                      <a:fillRect/>
                    </a:stretch>
                  </pic:blipFill>
                  <pic:spPr bwMode="auto">
                    <a:xfrm>
                      <a:off x="0" y="0"/>
                      <a:ext cx="2370455" cy="991870"/>
                    </a:xfrm>
                    <a:prstGeom prst="rect">
                      <a:avLst/>
                    </a:prstGeom>
                    <a:ln>
                      <a:noFill/>
                    </a:ln>
                    <a:effectLst>
                      <a:softEdge rad="112500"/>
                    </a:effectLst>
                  </pic:spPr>
                </pic:pic>
              </a:graphicData>
            </a:graphic>
          </wp:anchor>
        </w:drawing>
      </w:r>
      <w:r w:rsidRPr="000F5987">
        <w:rPr>
          <w:rFonts w:ascii="Times New Roman" w:hAnsi="Times New Roman"/>
          <w:sz w:val="28"/>
          <w:szCs w:val="28"/>
          <w:lang w:val="be-BY"/>
        </w:rPr>
        <w:t xml:space="preserve">Яшчэ пры жыцці Рагнеды жыхары Полацка запрасілі Ізяслава на княжанне. Ізяслаў – першы з усходнеславянскіх князёў, каго летапісы называюць кніжнікам. Менавіта ён увёў у Полацку пісьменства і навучанне грамаце.  У Ноўгарадзе Вялікім была знойдзена свінцовая віслая пячатка, якая належыла полацкаму князю Ізяславу. Яна лічыцца адным з першых помнікаў пісьменства ў беларускіх землях. Відаць, полацкі князь накіраваў у Ноўгарад грамату, напісаную на пергрменце, да якой пячатка і была прымацавана. На пячатцы княжацкі знак “трызубец” і надпіс “Изас(лав)ос”, які кірылічнымі літарамі перадае грэчаскае гучанне імя Ізяслаў. </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Пра дзяржаўную дзейнасць Рагнедзінага сына нічога не вядома. Ён застаецца ў гісторыі як першы беларускі асветнік і як князь, што аднавіў у старажытнай крывіцкай сталіцы полацкую дынастыю. Пачынаючы з яго, усе нашчадкі Рагвалода нязменна называлі сябе Рагвалодавічамі, а не Рурыкавічамі, як астатнія “рускія” князі.</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lastRenderedPageBreak/>
        <w:t>Разам з пісьменствам Ізяслаў распаўсюджваў і хрысціянства. Аб клопаце па распаўсюджванні ў Полацку хрысціянства ўскосна сведчыць характарыстыка Ізяслава, змешчаная ў познім Ніканаўскім летапісе, дзе сказана, што князь “прилежаще прочитанию божественных писаний”, г.зн. быў вельмі набожны. У 992 г. Ізяслаў заснаваў у Полацку епархію – царкоўны округ. Рагнеда і Ізяслаў салі першымі хрысціянамі ў Полацкім княстве. У выніку прыняцця хрысціянства значна ўзрос аўтарытэт Полацкага княства, а затым і ВКЛ. З ім як з роўным пачалі лічыцца іншыя хрысціянскія дзяржавы.</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Князь Ізяслаў памёр у маладым узросце ў 1001 г., на адзін год перажыў ён сваю маці. А было яму ад роду 26 гадоў. Пасля Ізяслава княжылі ў Полацку яго сыны, а затым унукі і праўнукі. Так набірала сілу і ўмацоўвалася адна з першых ў беларускіх землях Полацкая зямля-княства.</w:t>
      </w:r>
    </w:p>
    <w:p w:rsidR="007F232D" w:rsidRDefault="007F232D" w:rsidP="007F232D">
      <w:pPr>
        <w:spacing w:after="0"/>
        <w:ind w:firstLine="709"/>
        <w:jc w:val="both"/>
        <w:rPr>
          <w:rFonts w:ascii="Times New Roman" w:hAnsi="Times New Roman"/>
          <w:b/>
          <w:sz w:val="28"/>
          <w:szCs w:val="28"/>
          <w:lang w:val="be-BY"/>
        </w:rPr>
      </w:pPr>
    </w:p>
    <w:p w:rsidR="007F232D" w:rsidRPr="000F5987" w:rsidRDefault="007F232D" w:rsidP="007F232D">
      <w:pPr>
        <w:spacing w:after="0"/>
        <w:ind w:firstLine="709"/>
        <w:jc w:val="both"/>
        <w:rPr>
          <w:rFonts w:ascii="Times New Roman" w:hAnsi="Times New Roman"/>
          <w:sz w:val="28"/>
          <w:szCs w:val="28"/>
          <w:lang w:val="be-BY"/>
        </w:rPr>
      </w:pPr>
      <w:r w:rsidRPr="005E194A">
        <w:rPr>
          <w:rFonts w:ascii="Times New Roman" w:hAnsi="Times New Roman"/>
          <w:b/>
          <w:color w:val="1F497D" w:themeColor="text2"/>
          <w:sz w:val="28"/>
          <w:szCs w:val="28"/>
          <w:lang w:val="be-BY"/>
        </w:rPr>
        <w:t xml:space="preserve">2.  </w:t>
      </w:r>
      <w:r w:rsidRPr="005E194A">
        <w:rPr>
          <w:rFonts w:ascii="Times New Roman" w:hAnsi="Times New Roman"/>
          <w:b/>
          <w:i/>
          <w:color w:val="1F497D" w:themeColor="text2"/>
          <w:sz w:val="32"/>
          <w:szCs w:val="28"/>
          <w:u w:val="single"/>
          <w:lang w:val="be-BY"/>
        </w:rPr>
        <w:t>Саперніцтва Ноўгарада з Полацкам.</w:t>
      </w:r>
      <w:r w:rsidRPr="007B1E1E">
        <w:rPr>
          <w:rFonts w:ascii="Times New Roman" w:hAnsi="Times New Roman"/>
          <w:b/>
          <w:i/>
          <w:sz w:val="32"/>
          <w:szCs w:val="28"/>
          <w:u w:val="single"/>
          <w:lang w:val="be-BY"/>
        </w:rPr>
        <w:t xml:space="preserve"> </w:t>
      </w:r>
      <w:r w:rsidRPr="000F5987">
        <w:rPr>
          <w:rFonts w:ascii="Times New Roman" w:hAnsi="Times New Roman"/>
          <w:sz w:val="28"/>
          <w:szCs w:val="28"/>
          <w:lang w:val="be-BY"/>
        </w:rPr>
        <w:t>Пасля таямнічай бацькавай смерці, у 1003 г. полацкім князем стаў сын Ізяслава - Брачыслаў Ізяслававіч, які канчаткова верне княству незалежнасць. Па ўзросту ён быў яшчэ дзіцём. Стаўшы дарослым, ён уступіў у барацьбу з Ноўгарадам. Для збору даніны і развіцця гандлю полацкага князя вабіла міжрэчча Ловаці і Заходняй Дзвіны. Тут на шляху “з вараг у грэкі” знаходзіліся валокі і рассяляліся крывічы-палачане.(</w:t>
      </w:r>
      <w:r w:rsidRPr="000F5987">
        <w:rPr>
          <w:rFonts w:ascii="Times New Roman" w:hAnsi="Times New Roman"/>
          <w:sz w:val="20"/>
          <w:szCs w:val="20"/>
          <w:lang w:val="be-BY"/>
        </w:rPr>
        <w:t>пакажыце гэта на карце</w:t>
      </w:r>
      <w:r w:rsidRPr="000F5987">
        <w:rPr>
          <w:rFonts w:ascii="Times New Roman" w:hAnsi="Times New Roman"/>
          <w:sz w:val="28"/>
          <w:szCs w:val="28"/>
          <w:lang w:val="be-BY"/>
        </w:rPr>
        <w:t>) Валокі трымаў у сваіх руках Ноўгарад. Тэрытарыяльныя дамаганні Брачыслава прывялі ў 1021 г. да ўзброенай сутычкі з Ноўгарадам. У Кіеве ў гэты час княжыў Яраслаў Мудры, які прыходзіўся дзядзькам полацкаму князю. Апорай Яраслава быў Ноўгарад.</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У Брачыслава была моцная дружына. Апрача таго, у паходзе на Ноўгарад ён выкарыстаў наёмны атрад варагаў. Полацкаму князю ўдалося ўзяць Ноўгарад, захапіць там мноства палонных і вялікую здабычу. Але па дарозе да дому войска Брачыслава было разбіта дружынаю Яраслава Мудрага і апалчэннем кіяўлян.</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Аднак дзіўная гэта была перамога, бо кіеўскі князь Яраслаў не толькі не пайшоў ваяваць Полацкую зямлю, а яшчэ аддаў пляменніку (Брачыславу) гарады Віцебск і Усвяты – ключавыя пункты на шляху “з вараг у грэкі”.  Межы Полацкай зямлі былі пашыраны на ўсход. Палачане атрымалі волакі, якія злучалі Заходнюю Дзвіну з Дняпром. Гэта давала магчымасць браць пошліны за правоз тавараў.</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Пры Брачыславе да Полацка былі далучаны землі паміж Заходняй Дзвіной і Дзісной, дзе на месце старажытнага паселішча крывічоў вырас горад Браслаў, што ў летапісах зваўся па імені заснавальніка – Брачыслаўль.</w:t>
      </w:r>
    </w:p>
    <w:p w:rsidR="007F232D" w:rsidRPr="000F5987" w:rsidRDefault="007F232D" w:rsidP="007F232D">
      <w:pPr>
        <w:spacing w:after="0"/>
        <w:ind w:firstLine="709"/>
        <w:jc w:val="both"/>
        <w:rPr>
          <w:rFonts w:ascii="Times New Roman" w:hAnsi="Times New Roman"/>
          <w:sz w:val="28"/>
          <w:szCs w:val="28"/>
          <w:lang w:val="be-BY"/>
        </w:rPr>
      </w:pPr>
      <w:r w:rsidRPr="005E194A">
        <w:rPr>
          <w:rFonts w:ascii="Times New Roman" w:hAnsi="Times New Roman"/>
          <w:b/>
          <w:i/>
          <w:color w:val="1F497D" w:themeColor="text2"/>
          <w:sz w:val="32"/>
          <w:szCs w:val="28"/>
          <w:u w:val="single"/>
          <w:lang w:val="be-BY"/>
        </w:rPr>
        <w:lastRenderedPageBreak/>
        <w:t>3. Князь Усяслаў Брачыславіч. Бітва на Нямізе</w:t>
      </w:r>
      <w:r w:rsidRPr="007B1E1E">
        <w:rPr>
          <w:rFonts w:ascii="Times New Roman" w:hAnsi="Times New Roman"/>
          <w:b/>
          <w:i/>
          <w:sz w:val="32"/>
          <w:szCs w:val="28"/>
          <w:u w:val="single"/>
          <w:lang w:val="be-BY"/>
        </w:rPr>
        <w:t>.</w:t>
      </w:r>
      <w:r w:rsidRPr="007B1E1E">
        <w:rPr>
          <w:rFonts w:ascii="Times New Roman" w:hAnsi="Times New Roman"/>
          <w:sz w:val="32"/>
          <w:szCs w:val="28"/>
          <w:lang w:val="be-BY"/>
        </w:rPr>
        <w:t xml:space="preserve"> </w:t>
      </w:r>
      <w:r w:rsidRPr="000F5987">
        <w:rPr>
          <w:rFonts w:ascii="Times New Roman" w:hAnsi="Times New Roman"/>
          <w:sz w:val="28"/>
          <w:szCs w:val="28"/>
          <w:lang w:val="be-BY"/>
        </w:rPr>
        <w:t>Пасля смерці Брачыслава Ізяслававіча ў 1044 г. у Полацку пачаў валадарыць яго сын Усяслаў Брачыславіч, да 1101-га года – найславуцейшы з полацкіх князёў, празваны Чарадзеем.</w:t>
      </w:r>
    </w:p>
    <w:p w:rsidR="007F232D" w:rsidRPr="000F5987" w:rsidRDefault="007F232D" w:rsidP="007F232D">
      <w:pPr>
        <w:spacing w:after="0"/>
        <w:ind w:firstLine="709"/>
        <w:jc w:val="both"/>
        <w:rPr>
          <w:rFonts w:ascii="Times New Roman" w:hAnsi="Times New Roman"/>
          <w:sz w:val="28"/>
          <w:szCs w:val="28"/>
          <w:lang w:val="be-BY"/>
        </w:rPr>
      </w:pPr>
      <w:r>
        <w:rPr>
          <w:rFonts w:ascii="Times New Roman" w:hAnsi="Times New Roman"/>
          <w:noProof/>
          <w:sz w:val="28"/>
          <w:szCs w:val="28"/>
          <w:lang w:eastAsia="ru-RU"/>
        </w:rPr>
        <mc:AlternateContent>
          <mc:Choice Requires="wps">
            <w:drawing>
              <wp:anchor distT="0" distB="0" distL="114300" distR="114300" simplePos="0" relativeHeight="251663360" behindDoc="1" locked="0" layoutInCell="1" allowOverlap="1" wp14:anchorId="7BC571A8" wp14:editId="60A63151">
                <wp:simplePos x="0" y="0"/>
                <wp:positionH relativeFrom="column">
                  <wp:posOffset>-71120</wp:posOffset>
                </wp:positionH>
                <wp:positionV relativeFrom="paragraph">
                  <wp:posOffset>3831590</wp:posOffset>
                </wp:positionV>
                <wp:extent cx="3856355" cy="584835"/>
                <wp:effectExtent l="0" t="3175" r="1905" b="2540"/>
                <wp:wrapTight wrapText="bothSides">
                  <wp:wrapPolygon edited="0">
                    <wp:start x="-53" y="0"/>
                    <wp:lineTo x="-53" y="21248"/>
                    <wp:lineTo x="21600" y="21248"/>
                    <wp:lineTo x="21600" y="0"/>
                    <wp:lineTo x="-53" y="0"/>
                  </wp:wrapPolygon>
                </wp:wrapTight>
                <wp:docPr id="102" name="Поле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6355" cy="584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Default="007F232D" w:rsidP="007F232D">
                            <w:pPr>
                              <w:spacing w:after="0"/>
                              <w:jc w:val="center"/>
                              <w:rPr>
                                <w:b/>
                                <w:i/>
                                <w:color w:val="548DD4" w:themeColor="text2" w:themeTint="99"/>
                                <w:sz w:val="28"/>
                                <w:szCs w:val="28"/>
                                <w:lang w:val="be-BY"/>
                              </w:rPr>
                            </w:pPr>
                            <w:r>
                              <w:rPr>
                                <w:b/>
                                <w:i/>
                                <w:color w:val="548DD4" w:themeColor="text2" w:themeTint="99"/>
                                <w:sz w:val="28"/>
                                <w:szCs w:val="28"/>
                                <w:lang w:val="be-BY"/>
                              </w:rPr>
                              <w:t>Пярсцёнак полацкага князя</w:t>
                            </w:r>
                          </w:p>
                          <w:p w:rsidR="007F232D" w:rsidRPr="00F621E5" w:rsidRDefault="007F232D" w:rsidP="007F232D">
                            <w:pPr>
                              <w:spacing w:after="0"/>
                              <w:jc w:val="center"/>
                              <w:rPr>
                                <w:b/>
                                <w:i/>
                                <w:color w:val="548DD4" w:themeColor="text2" w:themeTint="99"/>
                                <w:sz w:val="28"/>
                                <w:szCs w:val="28"/>
                                <w:lang w:val="be-BY"/>
                              </w:rPr>
                            </w:pPr>
                            <w:r w:rsidRPr="00F621E5">
                              <w:rPr>
                                <w:b/>
                                <w:i/>
                                <w:color w:val="548DD4" w:themeColor="text2" w:themeTint="99"/>
                                <w:sz w:val="28"/>
                                <w:szCs w:val="28"/>
                                <w:lang w:val="be-BY"/>
                              </w:rPr>
                              <w:t>Усяслава Чарадзея</w:t>
                            </w:r>
                          </w:p>
                          <w:p w:rsidR="007F232D" w:rsidRDefault="007F232D" w:rsidP="007F232D">
                            <w:pPr>
                              <w:spacing w:after="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02" o:spid="_x0000_s1037" type="#_x0000_t202" style="position:absolute;left:0;text-align:left;margin-left:-5.6pt;margin-top:301.7pt;width:303.65pt;height:46.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KqvlAIAABsFAAAOAAAAZHJzL2Uyb0RvYy54bWysVFuO0zAU/UdiD5b/O3lM0kmiSUfTDkVI&#10;w0MaWIDrOI2FYwfbbTIg1sIq+EJiDV0S107b6fCQECIfjh/X5z7Oub68GlqBtkwbrmSJo7MQIyap&#10;qrhcl/jd2+Ukw8hYIisilGQlvmcGX82ePrnsu4LFqlGiYhoBiDRF35W4sbYrgsDQhrXEnKmOSTis&#10;lW6JhaVeB5UmPaC3IojDcBr0SledVpQZA7s34yGeefy6ZtS+rmvDLBIlhtisH7UfV24MZpekWGvS&#10;NZzuwyD/EEVLuASnR6gbYgnaaP4LVMupVkbV9oyqNlB1zSnzOUA2UfhTNncN6ZjPBYpjumOZzP+D&#10;pa+2bzTiFXAXxhhJ0gJJuy+777tvu6/I7UGF+s4UYHjXgakd5moAa5+t6W4VfW+QVIuGyDW71lr1&#10;DSMVRBi5m8HJ1RHHOJBV/1JV4IhsrPJAQ61bVz4oCAJ0YOr+yA4bLKKweZ6l0/M0xYjCWZol2Xnq&#10;XZDicLvTxj5nqkVuUmIN7Ht0sr011kVDioOJc2aU4NWSC+EXer1aCI22BJSy9N8e/ZGZkM5YKndt&#10;RBx3IEjw4c5cuJ75T3kUJ+E8zifLaXYxSZZJOskvwmwSRvk8n4ZJntwsP7sAo6RoeFUxecslO6gw&#10;Sv6O5X0/jPrxOkR9ifM0TkeK/phk6L/fJdlyC00peFvi7GhECkfsM1lB2qSwhItxHjwO31cZanD4&#10;+6p4GTjmRw3YYTWMmvMicRpZqeoehKEV8Absw4sCk0bpjxj10J0lNh82RDOMxAsJ4sqjJHHt7BdJ&#10;ehHDQp+erE5PiKQAVWKL0Thd2PEJ2HSarxvwNMpZqmsQZM29Vh6i2ssYOtAntX8tXIufrr3Vw5s2&#10;+wEAAP//AwBQSwMEFAAGAAgAAAAhAFIjFL7gAAAACwEAAA8AAABkcnMvZG93bnJldi54bWxMj8FO&#10;g0AQhu8mvsNmTLyYdqEWKpSlURON19Y+wMBOgZSdJey20Ld3PelxZr788/3Fbja9uNLoOssK4mUE&#10;gri2uuNGwfH7Y/ECwnlkjb1lUnAjB7vy/q7AXNuJ93Q9+EaEEHY5Kmi9H3IpXd2SQbe0A3G4nexo&#10;0IdxbKQecQrhpperKEqlwY7DhxYHem+pPh8uRsHpa3pKsqn69MfNfp2+Ybep7E2px4f5dQvC0+z/&#10;YPjVD+pQBqfKXlg70StYxPEqoArS6HkNIhBJlsYgqrDJkgRkWcj/HcofAAAA//8DAFBLAQItABQA&#10;BgAIAAAAIQC2gziS/gAAAOEBAAATAAAAAAAAAAAAAAAAAAAAAABbQ29udGVudF9UeXBlc10ueG1s&#10;UEsBAi0AFAAGAAgAAAAhADj9If/WAAAAlAEAAAsAAAAAAAAAAAAAAAAALwEAAF9yZWxzLy5yZWxz&#10;UEsBAi0AFAAGAAgAAAAhAAsEqq+UAgAAGwUAAA4AAAAAAAAAAAAAAAAALgIAAGRycy9lMm9Eb2Mu&#10;eG1sUEsBAi0AFAAGAAgAAAAhAFIjFL7gAAAACwEAAA8AAAAAAAAAAAAAAAAA7gQAAGRycy9kb3du&#10;cmV2LnhtbFBLBQYAAAAABAAEAPMAAAD7BQAAAAA=&#10;" stroked="f">
                <v:textbox>
                  <w:txbxContent>
                    <w:p w:rsidR="007F232D" w:rsidRDefault="007F232D" w:rsidP="007F232D">
                      <w:pPr>
                        <w:spacing w:after="0"/>
                        <w:jc w:val="center"/>
                        <w:rPr>
                          <w:b/>
                          <w:i/>
                          <w:color w:val="548DD4" w:themeColor="text2" w:themeTint="99"/>
                          <w:sz w:val="28"/>
                          <w:szCs w:val="28"/>
                          <w:lang w:val="be-BY"/>
                        </w:rPr>
                      </w:pPr>
                      <w:r>
                        <w:rPr>
                          <w:b/>
                          <w:i/>
                          <w:color w:val="548DD4" w:themeColor="text2" w:themeTint="99"/>
                          <w:sz w:val="28"/>
                          <w:szCs w:val="28"/>
                          <w:lang w:val="be-BY"/>
                        </w:rPr>
                        <w:t>Пярсцёнак полацкага князя</w:t>
                      </w:r>
                    </w:p>
                    <w:p w:rsidR="007F232D" w:rsidRPr="00F621E5" w:rsidRDefault="007F232D" w:rsidP="007F232D">
                      <w:pPr>
                        <w:spacing w:after="0"/>
                        <w:jc w:val="center"/>
                        <w:rPr>
                          <w:b/>
                          <w:i/>
                          <w:color w:val="548DD4" w:themeColor="text2" w:themeTint="99"/>
                          <w:sz w:val="28"/>
                          <w:szCs w:val="28"/>
                          <w:lang w:val="be-BY"/>
                        </w:rPr>
                      </w:pPr>
                      <w:r w:rsidRPr="00F621E5">
                        <w:rPr>
                          <w:b/>
                          <w:i/>
                          <w:color w:val="548DD4" w:themeColor="text2" w:themeTint="99"/>
                          <w:sz w:val="28"/>
                          <w:szCs w:val="28"/>
                          <w:lang w:val="be-BY"/>
                        </w:rPr>
                        <w:t>Усяслава Чарадзея</w:t>
                      </w:r>
                    </w:p>
                    <w:p w:rsidR="007F232D" w:rsidRDefault="007F232D" w:rsidP="007F232D">
                      <w:pPr>
                        <w:spacing w:after="0"/>
                      </w:pPr>
                    </w:p>
                  </w:txbxContent>
                </v:textbox>
                <w10:wrap type="tight"/>
              </v:shape>
            </w:pict>
          </mc:Fallback>
        </mc:AlternateContent>
      </w:r>
      <w:r>
        <w:rPr>
          <w:rFonts w:ascii="Times New Roman" w:hAnsi="Times New Roman"/>
          <w:noProof/>
          <w:sz w:val="28"/>
          <w:szCs w:val="28"/>
          <w:lang w:eastAsia="ru-RU"/>
        </w:rPr>
        <w:drawing>
          <wp:anchor distT="0" distB="0" distL="114300" distR="114300" simplePos="0" relativeHeight="251662336" behindDoc="1" locked="0" layoutInCell="1" allowOverlap="1" wp14:anchorId="62BED0DB" wp14:editId="4D5F58FE">
            <wp:simplePos x="0" y="0"/>
            <wp:positionH relativeFrom="column">
              <wp:posOffset>635</wp:posOffset>
            </wp:positionH>
            <wp:positionV relativeFrom="paragraph">
              <wp:posOffset>2130425</wp:posOffset>
            </wp:positionV>
            <wp:extent cx="3776980" cy="1655445"/>
            <wp:effectExtent l="0" t="0" r="0" b="0"/>
            <wp:wrapSquare wrapText="bothSides"/>
            <wp:docPr id="158" name="Рисунок 2" descr="C:\Documents and Settings\Администратор\Мои документы\Мои рисунки\2009-05-21\Изображение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Администратор\Мои документы\Мои рисунки\2009-05-21\Изображение0004.BMP"/>
                    <pic:cNvPicPr>
                      <a:picLocks noChangeAspect="1" noChangeArrowheads="1"/>
                    </pic:cNvPicPr>
                  </pic:nvPicPr>
                  <pic:blipFill>
                    <a:blip r:embed="rId51" cstate="print"/>
                    <a:srcRect l="14188" t="13788" r="36096" b="55431"/>
                    <a:stretch>
                      <a:fillRect/>
                    </a:stretch>
                  </pic:blipFill>
                  <pic:spPr bwMode="auto">
                    <a:xfrm>
                      <a:off x="0" y="0"/>
                      <a:ext cx="3776980" cy="1655445"/>
                    </a:xfrm>
                    <a:prstGeom prst="rect">
                      <a:avLst/>
                    </a:prstGeom>
                    <a:ln>
                      <a:noFill/>
                    </a:ln>
                    <a:effectLst>
                      <a:softEdge rad="112500"/>
                    </a:effectLst>
                  </pic:spPr>
                </pic:pic>
              </a:graphicData>
            </a:graphic>
          </wp:anchor>
        </w:drawing>
      </w:r>
      <w:r w:rsidRPr="000F5987">
        <w:rPr>
          <w:rFonts w:ascii="Times New Roman" w:hAnsi="Times New Roman"/>
          <w:sz w:val="28"/>
          <w:szCs w:val="28"/>
          <w:lang w:val="be-BY"/>
        </w:rPr>
        <w:t>Паведамленні пра жыццё Усяслава Брачыславіча змешчаны ў “Аповесці мінулых гадоў” – найстарэйшым вядомым летапісным зводзе ўсходніх славян – і найбольш поўна прадстаўлены ў Лаўрэнцьеўскім і Радзівілаўскім летапісах.  У летапісных крыніцах пад 1044 г. расказваецца пра ўзыходжанне Усяслава на пасад полацкага князя пасля смерці бацькі. Тут робіцца акцэнт на містычных падзеях, якія спадарожнічалі нараджэнню Усяслава. Адзначаецца, што, калі ён нарадзіўся ў яго на галаве была нейкая стужка або плёнка, названая ў тэксце “язвено”. Вешчуны параілі маці Усяслава, каб ён не здымаў “язвено” ўсё жыццё.  У Радзівілаўскім летапісе пра гэта пішацца: “ В то же лето (6552) 1044 г. умре Бречислав, сын</w:t>
      </w:r>
      <w:r w:rsidRPr="000F5987">
        <w:rPr>
          <w:rFonts w:ascii="Times New Roman" w:hAnsi="Times New Roman"/>
          <w:sz w:val="28"/>
          <w:szCs w:val="28"/>
        </w:rPr>
        <w:t xml:space="preserve"> Из</w:t>
      </w:r>
      <w:r w:rsidRPr="000F5987">
        <w:rPr>
          <w:rFonts w:ascii="Times New Roman" w:hAnsi="Times New Roman"/>
          <w:sz w:val="28"/>
          <w:szCs w:val="28"/>
          <w:lang w:val="be-BY"/>
        </w:rPr>
        <w:t>яславль, внук Володимирь, отец Всеславов. И Всеслав, сын его, седе на столе его. Его же роди мати от волхования. Матери бо родившю его, и бысть ему язвено на главе его. Рекоша бо волхвы матери его: “Се язвено навяжи на нь, да носит е до жывота своего”. Еже носи Всеслав и до сего дни на собе. Сего ради и не милостив на кровопролитье”.</w:t>
      </w:r>
    </w:p>
    <w:p w:rsidR="007F232D" w:rsidRPr="000F5987" w:rsidRDefault="007F232D" w:rsidP="007F232D">
      <w:pPr>
        <w:spacing w:after="0"/>
        <w:ind w:firstLine="709"/>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664384" behindDoc="1" locked="0" layoutInCell="1" allowOverlap="1" wp14:anchorId="5DE5F6A4" wp14:editId="5A33E0C5">
            <wp:simplePos x="0" y="0"/>
            <wp:positionH relativeFrom="column">
              <wp:posOffset>3208655</wp:posOffset>
            </wp:positionH>
            <wp:positionV relativeFrom="paragraph">
              <wp:posOffset>1015365</wp:posOffset>
            </wp:positionV>
            <wp:extent cx="2724150" cy="1552575"/>
            <wp:effectExtent l="0" t="0" r="0" b="0"/>
            <wp:wrapSquare wrapText="bothSides"/>
            <wp:docPr id="157" name="Рисунок 3" descr="C:\Documents and Settings\Администратор\Мои документы\Мои рисунки\2009-05-21\Изображение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Администратор\Мои документы\Мои рисунки\2009-05-21\Изображение0005.BMP"/>
                    <pic:cNvPicPr>
                      <a:picLocks noChangeAspect="1" noChangeArrowheads="1"/>
                    </pic:cNvPicPr>
                  </pic:nvPicPr>
                  <pic:blipFill>
                    <a:blip r:embed="rId52"/>
                    <a:srcRect l="56413" t="15712" r="10954" b="58154"/>
                    <a:stretch>
                      <a:fillRect/>
                    </a:stretch>
                  </pic:blipFill>
                  <pic:spPr bwMode="auto">
                    <a:xfrm>
                      <a:off x="0" y="0"/>
                      <a:ext cx="2724150" cy="1552575"/>
                    </a:xfrm>
                    <a:prstGeom prst="rect">
                      <a:avLst/>
                    </a:prstGeom>
                    <a:ln>
                      <a:noFill/>
                    </a:ln>
                    <a:effectLst>
                      <a:softEdge rad="112500"/>
                    </a:effectLst>
                  </pic:spPr>
                </pic:pic>
              </a:graphicData>
            </a:graphic>
          </wp:anchor>
        </w:drawing>
      </w:r>
      <w:r w:rsidRPr="000F5987">
        <w:rPr>
          <w:rFonts w:ascii="Times New Roman" w:hAnsi="Times New Roman"/>
          <w:sz w:val="28"/>
          <w:szCs w:val="28"/>
          <w:lang w:val="be-BY"/>
        </w:rPr>
        <w:t xml:space="preserve">Яшчэ больш узрасла роля і магутнасць Полацкага княства пры Усяславе.  Князь імкнуўся пашырыць межы Полацкага княства і напаў на Пскоў, але не здолеў узяць яго. Тады Усяслаў з войскам пайшоў на Ноўгарад і захапіў яго. Гэта не спадабалася кіеўскім князям. </w:t>
      </w:r>
      <w:r w:rsidRPr="00F621E5">
        <w:rPr>
          <w:rFonts w:ascii="Times New Roman" w:hAnsi="Times New Roman"/>
          <w:i/>
          <w:sz w:val="28"/>
          <w:szCs w:val="28"/>
          <w:lang w:val="be-BY"/>
        </w:rPr>
        <w:t>(падумайце чаму.)</w:t>
      </w:r>
      <w:r w:rsidRPr="000F5987">
        <w:rPr>
          <w:rFonts w:ascii="Times New Roman" w:hAnsi="Times New Roman"/>
          <w:sz w:val="24"/>
          <w:szCs w:val="24"/>
          <w:lang w:val="be-BY"/>
        </w:rPr>
        <w:t xml:space="preserve"> </w:t>
      </w:r>
      <w:r w:rsidRPr="000F5987">
        <w:rPr>
          <w:rFonts w:ascii="Times New Roman" w:hAnsi="Times New Roman"/>
          <w:sz w:val="28"/>
          <w:szCs w:val="28"/>
          <w:lang w:val="be-BY"/>
        </w:rPr>
        <w:t>Трое Яраслававічаў (сыноў Яраслава Мудрага) пайшлі на Полацкае княства вайной. Зімой 1067г. з вялікім войскам з’явіліся яны пад Менскам – горадам Полацкай зямлі, захапілі і разбурылі яго. На дапамогу абаронцам горада спяшаўся з дружынаю Усяслаў, але ён спазніўся.</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lastRenderedPageBreak/>
        <w:t>Войскі сутыкнуліся на рацэ Нямізе і ў жорсткай бітве Усяслаў быў разбіты. З рэшткамі сваёй дружыны Усяслаў адышоў да Дняпра. Кіеўскія князі запрасілі яго на перагаворы і абяцалі, што не зробяць ніякага зла. Усяслаў паверыў іх клятве – крыжацалаванню. Пераправіўшыся цераз Днепр каля Оршы, ён разам з сынамі ўвайшоў у вялікакняжацкі шацёр, але адразу быў захоплены ў палон, вывезены ў Кіеў і змешчаны там у турму.</w:t>
      </w:r>
      <w:r w:rsidRPr="000F5987">
        <w:rPr>
          <w:rFonts w:ascii="Times New Roman" w:hAnsi="Times New Roman"/>
          <w:lang w:val="be-BY"/>
        </w:rPr>
        <w:t xml:space="preserve"> </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Праз 1 год і 7 месяцаў Усяслаў вярнуўся ў Полацк. Барацьба з кіеўскімі князямі працягвалася. Толькі ў апошнія гады свайго жыцця полацкі князь больш не нападаў на суседнія землі. Кіеўскія князі таксама не трывожылі яго.</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Усяслаў узводзіць у сярэдзіне ХІ стагоддзя храм у гонар святой Сафіі, каб даказаць свету пра роўнасць Полацка з Кіевам і Ноўгарадам, дзе такія саборы з’явіліся трохі раней. Гэта самая старажытная мураваная пабудова на беларускіх землях.  Яна з</w:t>
      </w:r>
      <w:r w:rsidRPr="000F5987">
        <w:rPr>
          <w:rFonts w:ascii="Times New Roman" w:hAnsi="Times New Roman"/>
          <w:sz w:val="28"/>
          <w:szCs w:val="28"/>
        </w:rPr>
        <w:t>’</w:t>
      </w:r>
      <w:r w:rsidRPr="000F5987">
        <w:rPr>
          <w:rFonts w:ascii="Times New Roman" w:hAnsi="Times New Roman"/>
          <w:sz w:val="28"/>
          <w:szCs w:val="28"/>
          <w:lang w:val="be-BY"/>
        </w:rPr>
        <w:t>яўляецца прыкладам полацкай архітэктурнай школы. Полацкая Сафія сведка магутнасці і сілы полацкіх князёў. Яна была сімвалам незалежнасці Полацкага княства.</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Сведчаннем актыўных кантактаў полацкага князя Усяслава з духавенствам служыць яго ўвага да шанавання кананізаваных у 1072 г. братоў дзеда </w:t>
      </w:r>
      <w:r w:rsidRPr="00F621E5">
        <w:rPr>
          <w:rFonts w:ascii="Times New Roman" w:hAnsi="Times New Roman"/>
          <w:i/>
          <w:sz w:val="28"/>
          <w:szCs w:val="28"/>
          <w:lang w:val="be-BY"/>
        </w:rPr>
        <w:t>( хто быў яго дзедам)</w:t>
      </w:r>
      <w:r w:rsidRPr="000F5987">
        <w:rPr>
          <w:rFonts w:ascii="Times New Roman" w:hAnsi="Times New Roman"/>
          <w:sz w:val="28"/>
          <w:szCs w:val="28"/>
          <w:lang w:val="be-BY"/>
        </w:rPr>
        <w:t xml:space="preserve"> – князёў Барыса і Глеба. </w:t>
      </w:r>
    </w:p>
    <w:p w:rsidR="007F232D"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Памер Усяслаў у 1101 г. Пры ім крывіцкая зямля дасягнула вяршыні сваёй магутнасці. Абшарам Полацкае княства было роўнае такім тагачасным еўрапейскім дзяржавам, як герцагства Баварскае ці каралеўства Партугальскае. Апроч сталіцы яно налічвала васемнаццаць гарадоў. Улада Полацка пашыралася на ніжняе Падзвінне да самага Балтыйскага, або, як яго тады называлі, Варажскага мора.  З адносна невялікіх гарадзішча і селішча Полацк ператварыўся ў буйны горад, дзе жыло блізу дзесяці тысяч чалавек.</w:t>
      </w:r>
    </w:p>
    <w:p w:rsidR="007F232D" w:rsidRPr="002D6C9D" w:rsidRDefault="007F232D" w:rsidP="007F232D">
      <w:pPr>
        <w:spacing w:after="0"/>
        <w:ind w:firstLine="709"/>
        <w:jc w:val="both"/>
        <w:rPr>
          <w:rFonts w:ascii="Times New Roman" w:hAnsi="Times New Roman"/>
          <w:sz w:val="28"/>
          <w:szCs w:val="28"/>
          <w:lang w:val="be-BY"/>
        </w:rPr>
      </w:pPr>
    </w:p>
    <w:p w:rsidR="007F232D" w:rsidRDefault="007F232D" w:rsidP="007F232D">
      <w:pPr>
        <w:spacing w:after="0"/>
        <w:ind w:firstLine="709"/>
        <w:jc w:val="both"/>
        <w:rPr>
          <w:rFonts w:ascii="Times New Roman" w:hAnsi="Times New Roman"/>
          <w:sz w:val="32"/>
          <w:szCs w:val="28"/>
          <w:lang w:val="be-BY"/>
        </w:rPr>
      </w:pPr>
      <w:r w:rsidRPr="000A1FA7">
        <w:rPr>
          <w:rFonts w:ascii="Times New Roman" w:hAnsi="Times New Roman"/>
          <w:b/>
          <w:i/>
          <w:color w:val="00B050"/>
          <w:sz w:val="32"/>
          <w:szCs w:val="28"/>
          <w:u w:val="single"/>
          <w:lang w:val="be-BY"/>
        </w:rPr>
        <w:t>Пытанні і заданні</w:t>
      </w:r>
      <w:r w:rsidRPr="000A1FA7">
        <w:rPr>
          <w:rFonts w:ascii="Times New Roman" w:hAnsi="Times New Roman"/>
          <w:i/>
          <w:color w:val="00B050"/>
          <w:sz w:val="32"/>
          <w:szCs w:val="28"/>
          <w:u w:val="single"/>
          <w:lang w:val="be-BY"/>
        </w:rPr>
        <w:t>:</w:t>
      </w:r>
      <w:r w:rsidRPr="000A1FA7">
        <w:rPr>
          <w:rFonts w:ascii="Times New Roman" w:hAnsi="Times New Roman"/>
          <w:sz w:val="32"/>
          <w:szCs w:val="28"/>
          <w:lang w:val="be-BY"/>
        </w:rPr>
        <w:t xml:space="preserve"> </w:t>
      </w:r>
    </w:p>
    <w:p w:rsidR="007F232D"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1. Запішыце і растлумачце даты: каля 980, 1001</w:t>
      </w:r>
      <w:r>
        <w:rPr>
          <w:rFonts w:ascii="Times New Roman" w:hAnsi="Times New Roman"/>
          <w:sz w:val="28"/>
          <w:szCs w:val="28"/>
          <w:lang w:val="be-BY"/>
        </w:rPr>
        <w:t>, 1003, 1021, 1044, 1067, 1101.</w:t>
      </w:r>
    </w:p>
    <w:p w:rsidR="007F232D"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2. Дайце тлумачэнне наступным паняццям: рагвало</w:t>
      </w:r>
      <w:r>
        <w:rPr>
          <w:rFonts w:ascii="Times New Roman" w:hAnsi="Times New Roman"/>
          <w:sz w:val="28"/>
          <w:szCs w:val="28"/>
          <w:lang w:val="be-BY"/>
        </w:rPr>
        <w:t>давічы, волакі, крыжацалаванне.</w:t>
      </w:r>
    </w:p>
    <w:p w:rsidR="007F232D"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3.Чаму Ізяслава Ула</w:t>
      </w:r>
      <w:r>
        <w:rPr>
          <w:rFonts w:ascii="Times New Roman" w:hAnsi="Times New Roman"/>
          <w:sz w:val="28"/>
          <w:szCs w:val="28"/>
          <w:lang w:val="be-BY"/>
        </w:rPr>
        <w:t>дзіміравіча называлі кніжнікам?</w:t>
      </w:r>
    </w:p>
    <w:p w:rsidR="007F232D"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4. Пры якім князе да Полацка адышлі гарады </w:t>
      </w:r>
      <w:r>
        <w:rPr>
          <w:rFonts w:ascii="Times New Roman" w:hAnsi="Times New Roman"/>
          <w:sz w:val="28"/>
          <w:szCs w:val="28"/>
          <w:lang w:val="be-BY"/>
        </w:rPr>
        <w:t>Віцебск і Усвяты?</w:t>
      </w:r>
    </w:p>
    <w:p w:rsidR="007F232D"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5. Чаму Усяслава Полацкаг</w:t>
      </w:r>
      <w:r>
        <w:rPr>
          <w:rFonts w:ascii="Times New Roman" w:hAnsi="Times New Roman"/>
          <w:sz w:val="28"/>
          <w:szCs w:val="28"/>
          <w:lang w:val="be-BY"/>
        </w:rPr>
        <w:t>а ў народзе называлі Чарадзеем?</w:t>
      </w:r>
    </w:p>
    <w:p w:rsidR="007F232D"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6. Што ў дзейнасці князя на в</w:t>
      </w:r>
      <w:r>
        <w:rPr>
          <w:rFonts w:ascii="Times New Roman" w:hAnsi="Times New Roman"/>
          <w:sz w:val="28"/>
          <w:szCs w:val="28"/>
          <w:lang w:val="be-BY"/>
        </w:rPr>
        <w:t>аш погляд з’яўляецца станоўчым?</w:t>
      </w:r>
    </w:p>
    <w:p w:rsidR="007F232D" w:rsidRDefault="007F232D" w:rsidP="007F232D">
      <w:pPr>
        <w:spacing w:after="0"/>
        <w:ind w:firstLine="709"/>
        <w:jc w:val="both"/>
        <w:rPr>
          <w:rFonts w:ascii="Times New Roman" w:hAnsi="Times New Roman"/>
          <w:b/>
          <w:color w:val="00B050"/>
          <w:sz w:val="32"/>
          <w:szCs w:val="32"/>
          <w:lang w:val="be-BY"/>
        </w:rPr>
      </w:pPr>
      <w:r w:rsidRPr="000F5987">
        <w:rPr>
          <w:rFonts w:ascii="Times New Roman" w:hAnsi="Times New Roman"/>
          <w:sz w:val="28"/>
          <w:szCs w:val="28"/>
          <w:lang w:val="be-BY"/>
        </w:rPr>
        <w:t>7. Зрабіце вывад аб гістарычным значэнні дзейнасці полацкіх князёў Брачыслава і Усяслава.</w:t>
      </w:r>
      <w:r>
        <w:rPr>
          <w:rFonts w:ascii="Times New Roman" w:hAnsi="Times New Roman"/>
          <w:b/>
          <w:color w:val="00B050"/>
          <w:sz w:val="32"/>
          <w:szCs w:val="32"/>
          <w:lang w:val="be-BY"/>
        </w:rPr>
        <w:br w:type="page"/>
      </w:r>
    </w:p>
    <w:p w:rsidR="007F232D" w:rsidRPr="00EF2CAF" w:rsidRDefault="007F232D" w:rsidP="007F232D">
      <w:pPr>
        <w:spacing w:after="0"/>
        <w:ind w:firstLine="709"/>
        <w:jc w:val="both"/>
        <w:rPr>
          <w:rFonts w:ascii="Times New Roman" w:hAnsi="Times New Roman"/>
          <w:b/>
          <w:i/>
          <w:color w:val="00B050"/>
          <w:sz w:val="32"/>
          <w:szCs w:val="32"/>
          <w:u w:val="single"/>
          <w:lang w:val="be-BY"/>
        </w:rPr>
      </w:pPr>
      <w:r w:rsidRPr="00EF2CAF">
        <w:rPr>
          <w:rFonts w:ascii="Times New Roman" w:hAnsi="Times New Roman"/>
          <w:b/>
          <w:i/>
          <w:color w:val="00B050"/>
          <w:sz w:val="32"/>
          <w:szCs w:val="32"/>
          <w:u w:val="single"/>
          <w:lang w:val="be-BY"/>
        </w:rPr>
        <w:lastRenderedPageBreak/>
        <w:t>Тэставыя заданні</w:t>
      </w:r>
    </w:p>
    <w:p w:rsidR="007F232D" w:rsidRDefault="007F232D" w:rsidP="007F232D">
      <w:pPr>
        <w:spacing w:after="0"/>
        <w:ind w:firstLine="709"/>
        <w:jc w:val="both"/>
        <w:rPr>
          <w:rFonts w:ascii="Times New Roman" w:hAnsi="Times New Roman"/>
          <w:b/>
          <w:color w:val="548DD4" w:themeColor="text2" w:themeTint="99"/>
          <w:sz w:val="28"/>
          <w:szCs w:val="28"/>
          <w:lang w:val="be-BY"/>
        </w:rPr>
      </w:pPr>
    </w:p>
    <w:p w:rsidR="007F232D" w:rsidRPr="00F621E5" w:rsidRDefault="007F232D" w:rsidP="007F232D">
      <w:pPr>
        <w:spacing w:after="0"/>
        <w:ind w:firstLine="709"/>
        <w:jc w:val="both"/>
        <w:rPr>
          <w:rFonts w:ascii="Times New Roman" w:hAnsi="Times New Roman"/>
          <w:b/>
          <w:color w:val="548DD4" w:themeColor="text2" w:themeTint="99"/>
          <w:sz w:val="28"/>
          <w:szCs w:val="28"/>
          <w:lang w:val="be-BY"/>
        </w:rPr>
      </w:pPr>
      <w:r w:rsidRPr="00F621E5">
        <w:rPr>
          <w:rFonts w:ascii="Times New Roman" w:hAnsi="Times New Roman"/>
          <w:b/>
          <w:color w:val="548DD4" w:themeColor="text2" w:themeTint="99"/>
          <w:sz w:val="28"/>
          <w:szCs w:val="28"/>
          <w:lang w:val="be-BY"/>
        </w:rPr>
        <w:t>Першы ўзровень</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1.</w:t>
      </w:r>
      <w:r w:rsidRPr="000F5987">
        <w:rPr>
          <w:rFonts w:ascii="Times New Roman" w:hAnsi="Times New Roman"/>
          <w:sz w:val="28"/>
          <w:szCs w:val="28"/>
          <w:lang w:val="be-BY"/>
        </w:rPr>
        <w:t>Сынам Уладзіміра Святаславіча быў:</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а) Міндоўг</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w:t>
      </w:r>
      <w:r>
        <w:rPr>
          <w:rFonts w:ascii="Times New Roman" w:hAnsi="Times New Roman"/>
          <w:sz w:val="28"/>
          <w:szCs w:val="28"/>
          <w:lang w:val="be-BY"/>
        </w:rPr>
        <w:t xml:space="preserve"> </w:t>
      </w:r>
      <w:r w:rsidRPr="000F5987">
        <w:rPr>
          <w:rFonts w:ascii="Times New Roman" w:hAnsi="Times New Roman"/>
          <w:sz w:val="28"/>
          <w:szCs w:val="28"/>
          <w:lang w:val="be-BY"/>
        </w:rPr>
        <w:t xml:space="preserve">   б) Ізяслаў       </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w:t>
      </w:r>
      <w:r>
        <w:rPr>
          <w:rFonts w:ascii="Times New Roman" w:hAnsi="Times New Roman"/>
          <w:sz w:val="28"/>
          <w:szCs w:val="28"/>
          <w:lang w:val="be-BY"/>
        </w:rPr>
        <w:t xml:space="preserve"> </w:t>
      </w:r>
      <w:r w:rsidRPr="000F5987">
        <w:rPr>
          <w:rFonts w:ascii="Times New Roman" w:hAnsi="Times New Roman"/>
          <w:sz w:val="28"/>
          <w:szCs w:val="28"/>
          <w:lang w:val="be-BY"/>
        </w:rPr>
        <w:t xml:space="preserve">     в) Усяслаў</w:t>
      </w:r>
    </w:p>
    <w:p w:rsidR="007F232D" w:rsidRDefault="007F232D" w:rsidP="007F232D">
      <w:pPr>
        <w:spacing w:after="0"/>
        <w:ind w:firstLine="709"/>
        <w:jc w:val="both"/>
        <w:rPr>
          <w:rFonts w:ascii="Times New Roman" w:hAnsi="Times New Roman"/>
          <w:b/>
          <w:sz w:val="28"/>
          <w:szCs w:val="28"/>
          <w:lang w:val="be-BY"/>
        </w:rPr>
      </w:pP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2.</w:t>
      </w:r>
      <w:r w:rsidRPr="000F5987">
        <w:rPr>
          <w:rFonts w:ascii="Times New Roman" w:hAnsi="Times New Roman"/>
          <w:sz w:val="28"/>
          <w:szCs w:val="28"/>
          <w:lang w:val="be-BY"/>
        </w:rPr>
        <w:t xml:space="preserve"> Першым гістарычна вядомым князем у Полацку каля 980г быў:</w:t>
      </w:r>
    </w:p>
    <w:p w:rsidR="007F232D" w:rsidRPr="000F5987" w:rsidRDefault="007F232D" w:rsidP="007F232D">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w:t>
      </w:r>
      <w:r>
        <w:rPr>
          <w:rFonts w:ascii="Times New Roman" w:hAnsi="Times New Roman"/>
          <w:sz w:val="28"/>
          <w:szCs w:val="28"/>
          <w:lang w:val="be-BY"/>
        </w:rPr>
        <w:t xml:space="preserve"> </w:t>
      </w:r>
      <w:r w:rsidRPr="000F5987">
        <w:rPr>
          <w:rFonts w:ascii="Times New Roman" w:hAnsi="Times New Roman"/>
          <w:sz w:val="28"/>
          <w:szCs w:val="28"/>
          <w:lang w:val="be-BY"/>
        </w:rPr>
        <w:t xml:space="preserve">    а) Ізяслаў</w:t>
      </w:r>
    </w:p>
    <w:p w:rsidR="007F232D" w:rsidRPr="000F5987" w:rsidRDefault="007F232D" w:rsidP="007F232D">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w:t>
      </w:r>
      <w:r>
        <w:rPr>
          <w:rFonts w:ascii="Times New Roman" w:hAnsi="Times New Roman"/>
          <w:sz w:val="28"/>
          <w:szCs w:val="28"/>
          <w:lang w:val="be-BY"/>
        </w:rPr>
        <w:t xml:space="preserve"> </w:t>
      </w:r>
      <w:r w:rsidRPr="000F5987">
        <w:rPr>
          <w:rFonts w:ascii="Times New Roman" w:hAnsi="Times New Roman"/>
          <w:sz w:val="28"/>
          <w:szCs w:val="28"/>
          <w:lang w:val="be-BY"/>
        </w:rPr>
        <w:t xml:space="preserve">    б) Брачыслаў</w:t>
      </w:r>
    </w:p>
    <w:p w:rsidR="007F232D" w:rsidRPr="000F5987" w:rsidRDefault="007F232D" w:rsidP="007F232D">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w:t>
      </w:r>
      <w:r>
        <w:rPr>
          <w:rFonts w:ascii="Times New Roman" w:hAnsi="Times New Roman"/>
          <w:sz w:val="28"/>
          <w:szCs w:val="28"/>
          <w:lang w:val="be-BY"/>
        </w:rPr>
        <w:t xml:space="preserve">  </w:t>
      </w:r>
      <w:r w:rsidRPr="000F5987">
        <w:rPr>
          <w:rFonts w:ascii="Times New Roman" w:hAnsi="Times New Roman"/>
          <w:sz w:val="28"/>
          <w:szCs w:val="28"/>
          <w:lang w:val="be-BY"/>
        </w:rPr>
        <w:t xml:space="preserve">   в) Рагвалод</w:t>
      </w:r>
    </w:p>
    <w:p w:rsidR="007F232D" w:rsidRDefault="007F232D" w:rsidP="007F232D">
      <w:pPr>
        <w:tabs>
          <w:tab w:val="left" w:pos="561"/>
        </w:tabs>
        <w:spacing w:after="0"/>
        <w:ind w:firstLine="709"/>
        <w:jc w:val="both"/>
        <w:rPr>
          <w:rFonts w:ascii="Times New Roman" w:hAnsi="Times New Roman"/>
          <w:b/>
          <w:sz w:val="28"/>
          <w:szCs w:val="28"/>
          <w:lang w:val="be-BY"/>
        </w:rPr>
      </w:pPr>
    </w:p>
    <w:p w:rsidR="007F232D" w:rsidRPr="000F5987" w:rsidRDefault="007F232D" w:rsidP="007F232D">
      <w:pPr>
        <w:tabs>
          <w:tab w:val="left" w:pos="561"/>
        </w:tabs>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3.</w:t>
      </w:r>
      <w:r w:rsidRPr="000F5987">
        <w:rPr>
          <w:rFonts w:ascii="Times New Roman" w:hAnsi="Times New Roman"/>
          <w:sz w:val="28"/>
          <w:szCs w:val="28"/>
          <w:lang w:val="be-BY"/>
        </w:rPr>
        <w:t xml:space="preserve"> Сафійскі Сабор у Полацку пабудаваў:</w:t>
      </w:r>
    </w:p>
    <w:p w:rsidR="007F232D" w:rsidRPr="000F5987" w:rsidRDefault="007F232D" w:rsidP="007F232D">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а) Уладзімір Святаславіч</w:t>
      </w:r>
    </w:p>
    <w:p w:rsidR="007F232D" w:rsidRPr="000F5987" w:rsidRDefault="007F232D" w:rsidP="007F232D">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б) Усяслаў Брачыславіч</w:t>
      </w:r>
    </w:p>
    <w:p w:rsidR="007F232D" w:rsidRPr="000F5987" w:rsidRDefault="007F232D" w:rsidP="007F232D">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в) Брачыслаў Усяславіч</w:t>
      </w:r>
    </w:p>
    <w:p w:rsidR="007F232D" w:rsidRDefault="007F232D" w:rsidP="007F232D">
      <w:pPr>
        <w:tabs>
          <w:tab w:val="left" w:pos="561"/>
        </w:tabs>
        <w:spacing w:after="0"/>
        <w:ind w:firstLine="709"/>
        <w:jc w:val="both"/>
        <w:rPr>
          <w:rFonts w:ascii="Times New Roman" w:hAnsi="Times New Roman"/>
          <w:b/>
          <w:color w:val="548DD4" w:themeColor="text2" w:themeTint="99"/>
          <w:sz w:val="28"/>
          <w:szCs w:val="28"/>
          <w:lang w:val="be-BY"/>
        </w:rPr>
      </w:pPr>
    </w:p>
    <w:p w:rsidR="007F232D" w:rsidRPr="00F621E5" w:rsidRDefault="007F232D" w:rsidP="007F232D">
      <w:pPr>
        <w:tabs>
          <w:tab w:val="left" w:pos="561"/>
        </w:tabs>
        <w:spacing w:after="0"/>
        <w:ind w:firstLine="709"/>
        <w:jc w:val="both"/>
        <w:rPr>
          <w:rFonts w:ascii="Times New Roman" w:hAnsi="Times New Roman"/>
          <w:b/>
          <w:color w:val="548DD4" w:themeColor="text2" w:themeTint="99"/>
          <w:sz w:val="28"/>
          <w:szCs w:val="28"/>
          <w:lang w:val="be-BY"/>
        </w:rPr>
      </w:pPr>
      <w:r w:rsidRPr="00F621E5">
        <w:rPr>
          <w:rFonts w:ascii="Times New Roman" w:hAnsi="Times New Roman"/>
          <w:b/>
          <w:color w:val="548DD4" w:themeColor="text2" w:themeTint="99"/>
          <w:sz w:val="28"/>
          <w:szCs w:val="28"/>
          <w:lang w:val="be-BY"/>
        </w:rPr>
        <w:t>Другі ўзровень</w:t>
      </w:r>
    </w:p>
    <w:p w:rsidR="007F232D" w:rsidRPr="000F5987" w:rsidRDefault="007F232D" w:rsidP="007F232D">
      <w:pPr>
        <w:tabs>
          <w:tab w:val="left" w:pos="561"/>
        </w:tabs>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4</w:t>
      </w:r>
      <w:r w:rsidRPr="000F5987">
        <w:rPr>
          <w:rFonts w:ascii="Times New Roman" w:hAnsi="Times New Roman"/>
          <w:sz w:val="28"/>
          <w:szCs w:val="28"/>
          <w:lang w:val="be-BY"/>
        </w:rPr>
        <w:t>.Сапастаўце імёны гістарычных дзеячоў з іх выказваннямі і назвамі.</w:t>
      </w:r>
    </w:p>
    <w:p w:rsidR="007F232D" w:rsidRPr="000F5987" w:rsidRDefault="007F232D" w:rsidP="007F232D">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1. Яраслаў                                   А. Чарадзей</w:t>
      </w:r>
    </w:p>
    <w:p w:rsidR="007F232D" w:rsidRPr="000F5987" w:rsidRDefault="007F232D" w:rsidP="007F232D">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2. Усяслаў Полацкі                    Б. “Бацька! Ты тут не адзін!”</w:t>
      </w:r>
    </w:p>
    <w:p w:rsidR="007F232D" w:rsidRPr="000F5987" w:rsidRDefault="007F232D" w:rsidP="007F232D">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3. Ізяслаў                                     В. Мудры</w:t>
      </w:r>
    </w:p>
    <w:p w:rsidR="007F232D" w:rsidRPr="000F5987" w:rsidRDefault="007F232D" w:rsidP="007F232D">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4. Рагнеда                                   Г. “</w:t>
      </w:r>
      <w:r w:rsidRPr="000F5987">
        <w:rPr>
          <w:rFonts w:ascii="Times New Roman" w:hAnsi="Times New Roman"/>
          <w:sz w:val="28"/>
          <w:szCs w:val="28"/>
        </w:rPr>
        <w:t>Не хочу разути рабынича</w:t>
      </w:r>
      <w:r w:rsidRPr="000F5987">
        <w:rPr>
          <w:rFonts w:ascii="Times New Roman" w:hAnsi="Times New Roman"/>
          <w:sz w:val="28"/>
          <w:szCs w:val="28"/>
          <w:lang w:val="be-BY"/>
        </w:rPr>
        <w:t>”</w:t>
      </w:r>
    </w:p>
    <w:p w:rsidR="007F232D" w:rsidRDefault="007F232D" w:rsidP="007F232D">
      <w:pPr>
        <w:tabs>
          <w:tab w:val="left" w:pos="561"/>
        </w:tabs>
        <w:spacing w:after="0"/>
        <w:ind w:firstLine="709"/>
        <w:jc w:val="both"/>
        <w:rPr>
          <w:rFonts w:ascii="Times New Roman" w:hAnsi="Times New Roman"/>
          <w:b/>
          <w:sz w:val="28"/>
          <w:szCs w:val="28"/>
          <w:lang w:val="be-BY"/>
        </w:rPr>
      </w:pPr>
    </w:p>
    <w:p w:rsidR="007F232D" w:rsidRPr="000F5987" w:rsidRDefault="007F232D" w:rsidP="007F232D">
      <w:pPr>
        <w:tabs>
          <w:tab w:val="left" w:pos="561"/>
        </w:tabs>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5.</w:t>
      </w:r>
      <w:r w:rsidRPr="000F5987">
        <w:rPr>
          <w:rFonts w:ascii="Times New Roman" w:hAnsi="Times New Roman"/>
          <w:sz w:val="28"/>
          <w:szCs w:val="28"/>
          <w:lang w:val="be-BY"/>
        </w:rPr>
        <w:t xml:space="preserve"> Састаўце радавод полацкіх князёў.</w:t>
      </w:r>
    </w:p>
    <w:p w:rsidR="007F232D" w:rsidRDefault="007F232D" w:rsidP="007F232D">
      <w:pPr>
        <w:tabs>
          <w:tab w:val="left" w:pos="561"/>
        </w:tabs>
        <w:spacing w:after="0"/>
        <w:ind w:firstLine="709"/>
        <w:jc w:val="both"/>
        <w:rPr>
          <w:rFonts w:ascii="Times New Roman" w:hAnsi="Times New Roman"/>
          <w:b/>
          <w:sz w:val="28"/>
          <w:szCs w:val="28"/>
          <w:lang w:val="be-BY"/>
        </w:rPr>
      </w:pPr>
    </w:p>
    <w:p w:rsidR="007F232D" w:rsidRPr="00F621E5" w:rsidRDefault="007F232D" w:rsidP="007F232D">
      <w:pPr>
        <w:tabs>
          <w:tab w:val="left" w:pos="561"/>
        </w:tabs>
        <w:spacing w:after="0"/>
        <w:ind w:firstLine="709"/>
        <w:jc w:val="both"/>
        <w:rPr>
          <w:rFonts w:ascii="Times New Roman" w:hAnsi="Times New Roman"/>
          <w:b/>
          <w:color w:val="548DD4" w:themeColor="text2" w:themeTint="99"/>
          <w:sz w:val="28"/>
          <w:szCs w:val="28"/>
          <w:lang w:val="be-BY"/>
        </w:rPr>
      </w:pPr>
      <w:r w:rsidRPr="00F621E5">
        <w:rPr>
          <w:rFonts w:ascii="Times New Roman" w:hAnsi="Times New Roman"/>
          <w:b/>
          <w:color w:val="548DD4" w:themeColor="text2" w:themeTint="99"/>
          <w:sz w:val="28"/>
          <w:szCs w:val="28"/>
          <w:lang w:val="be-BY"/>
        </w:rPr>
        <w:t>Трэцці ўзровень</w:t>
      </w:r>
    </w:p>
    <w:p w:rsidR="007F232D" w:rsidRPr="000F5987" w:rsidRDefault="007F232D" w:rsidP="007F232D">
      <w:pPr>
        <w:tabs>
          <w:tab w:val="left" w:pos="561"/>
        </w:tabs>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6.</w:t>
      </w:r>
      <w:r w:rsidRPr="000F5987">
        <w:rPr>
          <w:rFonts w:ascii="Times New Roman" w:hAnsi="Times New Roman"/>
          <w:sz w:val="28"/>
          <w:szCs w:val="28"/>
          <w:lang w:val="be-BY"/>
        </w:rPr>
        <w:t xml:space="preserve"> Вызначце імёны, якія належаць да роду Рагвалодавічаў: Уладзімір Святаславіч; Ізяслаў Уладзіміравіч; Брачыслаў Усяславіч; Усяслаў Брачыславіч.</w:t>
      </w:r>
    </w:p>
    <w:p w:rsidR="007F232D" w:rsidRDefault="007F232D" w:rsidP="007F232D">
      <w:pPr>
        <w:tabs>
          <w:tab w:val="left" w:pos="561"/>
        </w:tabs>
        <w:spacing w:after="0"/>
        <w:ind w:firstLine="709"/>
        <w:jc w:val="both"/>
        <w:rPr>
          <w:rFonts w:ascii="Times New Roman" w:hAnsi="Times New Roman"/>
          <w:b/>
          <w:sz w:val="28"/>
          <w:szCs w:val="28"/>
          <w:lang w:val="be-BY"/>
        </w:rPr>
      </w:pPr>
    </w:p>
    <w:p w:rsidR="007F232D" w:rsidRPr="000F5987" w:rsidRDefault="007F232D" w:rsidP="007F232D">
      <w:pPr>
        <w:tabs>
          <w:tab w:val="left" w:pos="561"/>
        </w:tabs>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7.</w:t>
      </w:r>
      <w:r w:rsidRPr="000F5987">
        <w:rPr>
          <w:rFonts w:ascii="Times New Roman" w:hAnsi="Times New Roman"/>
          <w:sz w:val="28"/>
          <w:szCs w:val="28"/>
          <w:lang w:val="be-BY"/>
        </w:rPr>
        <w:t xml:space="preserve"> Назавіце ўдзельнікаў бітвы на р. Няміга і яе вынік.</w:t>
      </w:r>
    </w:p>
    <w:p w:rsidR="007F232D" w:rsidRDefault="007F232D" w:rsidP="007F232D">
      <w:pPr>
        <w:tabs>
          <w:tab w:val="left" w:pos="561"/>
        </w:tabs>
        <w:spacing w:after="0"/>
        <w:ind w:firstLine="709"/>
        <w:jc w:val="both"/>
        <w:rPr>
          <w:rFonts w:ascii="Times New Roman" w:hAnsi="Times New Roman"/>
          <w:b/>
          <w:sz w:val="28"/>
          <w:szCs w:val="28"/>
          <w:lang w:val="be-BY"/>
        </w:rPr>
      </w:pPr>
    </w:p>
    <w:p w:rsidR="007F232D" w:rsidRPr="00F621E5" w:rsidRDefault="007F232D" w:rsidP="007F232D">
      <w:pPr>
        <w:tabs>
          <w:tab w:val="left" w:pos="561"/>
        </w:tabs>
        <w:spacing w:after="0"/>
        <w:ind w:firstLine="709"/>
        <w:jc w:val="both"/>
        <w:rPr>
          <w:rFonts w:ascii="Times New Roman" w:hAnsi="Times New Roman"/>
          <w:b/>
          <w:color w:val="548DD4" w:themeColor="text2" w:themeTint="99"/>
          <w:sz w:val="28"/>
          <w:szCs w:val="28"/>
          <w:lang w:val="be-BY"/>
        </w:rPr>
      </w:pPr>
      <w:r w:rsidRPr="00F621E5">
        <w:rPr>
          <w:rFonts w:ascii="Times New Roman" w:hAnsi="Times New Roman"/>
          <w:b/>
          <w:color w:val="548DD4" w:themeColor="text2" w:themeTint="99"/>
          <w:sz w:val="28"/>
          <w:szCs w:val="28"/>
          <w:lang w:val="be-BY"/>
        </w:rPr>
        <w:t>Чацьвёрты ўзровень</w:t>
      </w:r>
    </w:p>
    <w:p w:rsidR="007F232D" w:rsidRPr="000F5987" w:rsidRDefault="007F232D" w:rsidP="007F232D">
      <w:pPr>
        <w:tabs>
          <w:tab w:val="left" w:pos="561"/>
        </w:tabs>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8.</w:t>
      </w:r>
      <w:r w:rsidRPr="000F5987">
        <w:rPr>
          <w:rFonts w:ascii="Times New Roman" w:hAnsi="Times New Roman"/>
          <w:sz w:val="28"/>
          <w:szCs w:val="28"/>
          <w:lang w:val="be-BY"/>
        </w:rPr>
        <w:t xml:space="preserve"> Вучоныя гісторыкі называюць Рагвалода першым летапісным полацкім князем. Як вы разумееце гэты выраз?</w:t>
      </w:r>
    </w:p>
    <w:p w:rsidR="007F232D" w:rsidRDefault="007F232D" w:rsidP="007F232D">
      <w:pPr>
        <w:spacing w:after="0" w:line="240" w:lineRule="auto"/>
        <w:rPr>
          <w:rFonts w:ascii="Times New Roman" w:hAnsi="Times New Roman"/>
          <w:b/>
          <w:sz w:val="28"/>
          <w:szCs w:val="28"/>
          <w:lang w:val="be-BY"/>
        </w:rPr>
      </w:pPr>
      <w:r>
        <w:rPr>
          <w:rFonts w:ascii="Times New Roman" w:hAnsi="Times New Roman"/>
          <w:b/>
          <w:sz w:val="28"/>
          <w:szCs w:val="28"/>
          <w:lang w:val="be-BY"/>
        </w:rPr>
        <w:br w:type="page"/>
      </w:r>
    </w:p>
    <w:p w:rsidR="007F232D" w:rsidRPr="00F621E5" w:rsidRDefault="007F232D" w:rsidP="007F232D">
      <w:pPr>
        <w:tabs>
          <w:tab w:val="left" w:pos="561"/>
        </w:tabs>
        <w:spacing w:after="0"/>
        <w:ind w:firstLine="709"/>
        <w:jc w:val="both"/>
        <w:rPr>
          <w:rFonts w:ascii="Times New Roman" w:hAnsi="Times New Roman"/>
          <w:b/>
          <w:color w:val="548DD4" w:themeColor="text2" w:themeTint="99"/>
          <w:sz w:val="28"/>
          <w:szCs w:val="28"/>
          <w:lang w:val="be-BY"/>
        </w:rPr>
      </w:pPr>
      <w:r w:rsidRPr="00F621E5">
        <w:rPr>
          <w:rFonts w:ascii="Times New Roman" w:hAnsi="Times New Roman"/>
          <w:b/>
          <w:color w:val="548DD4" w:themeColor="text2" w:themeTint="99"/>
          <w:sz w:val="28"/>
          <w:szCs w:val="28"/>
          <w:lang w:val="be-BY"/>
        </w:rPr>
        <w:lastRenderedPageBreak/>
        <w:t>Пяты ўзровень</w:t>
      </w:r>
    </w:p>
    <w:p w:rsidR="007F232D" w:rsidRPr="000F5987" w:rsidRDefault="007F232D" w:rsidP="007F232D">
      <w:pPr>
        <w:tabs>
          <w:tab w:val="left" w:pos="561"/>
        </w:tabs>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9.</w:t>
      </w:r>
      <w:r w:rsidRPr="000F5987">
        <w:rPr>
          <w:rFonts w:ascii="Times New Roman" w:hAnsi="Times New Roman"/>
          <w:sz w:val="28"/>
          <w:szCs w:val="28"/>
          <w:lang w:val="be-BY"/>
        </w:rPr>
        <w:t xml:space="preserve"> Складзіце вуснае апавяданне на адну з прапанаваных тэм: “Славуты горад Полацк”. “Рагвалодавічы – славутыя князі”. “Князёўна Рагнеда – мужная палачанка”.</w:t>
      </w:r>
    </w:p>
    <w:p w:rsidR="007F232D" w:rsidRDefault="007F232D" w:rsidP="007F232D">
      <w:pPr>
        <w:tabs>
          <w:tab w:val="left" w:pos="561"/>
        </w:tabs>
        <w:spacing w:after="0"/>
        <w:ind w:firstLine="709"/>
        <w:jc w:val="both"/>
        <w:rPr>
          <w:rFonts w:ascii="Times New Roman" w:hAnsi="Times New Roman"/>
          <w:b/>
          <w:color w:val="00B050"/>
          <w:sz w:val="28"/>
          <w:szCs w:val="28"/>
          <w:lang w:val="be-BY"/>
        </w:rPr>
      </w:pPr>
    </w:p>
    <w:p w:rsidR="007F232D" w:rsidRPr="00EF2CAF" w:rsidRDefault="007F232D" w:rsidP="007F232D">
      <w:pPr>
        <w:tabs>
          <w:tab w:val="left" w:pos="561"/>
        </w:tabs>
        <w:spacing w:after="0"/>
        <w:ind w:firstLine="709"/>
        <w:jc w:val="both"/>
        <w:rPr>
          <w:rFonts w:ascii="Times New Roman" w:hAnsi="Times New Roman"/>
          <w:b/>
          <w:i/>
          <w:color w:val="00B050"/>
          <w:sz w:val="28"/>
          <w:szCs w:val="28"/>
          <w:u w:val="single"/>
          <w:lang w:val="be-BY"/>
        </w:rPr>
      </w:pPr>
      <w:r w:rsidRPr="00EF2CAF">
        <w:rPr>
          <w:rFonts w:ascii="Times New Roman" w:hAnsi="Times New Roman"/>
          <w:b/>
          <w:i/>
          <w:color w:val="00B050"/>
          <w:sz w:val="28"/>
          <w:szCs w:val="28"/>
          <w:u w:val="single"/>
          <w:lang w:val="be-BY"/>
        </w:rPr>
        <w:t>Л</w:t>
      </w:r>
      <w:r w:rsidR="00EF2CAF" w:rsidRPr="00EF2CAF">
        <w:rPr>
          <w:rFonts w:ascii="Times New Roman" w:hAnsi="Times New Roman"/>
          <w:b/>
          <w:i/>
          <w:color w:val="00B050"/>
          <w:sz w:val="28"/>
          <w:szCs w:val="28"/>
          <w:u w:val="single"/>
          <w:lang w:val="be-BY"/>
        </w:rPr>
        <w:t>ітаратура</w:t>
      </w:r>
    </w:p>
    <w:p w:rsidR="007F232D" w:rsidRPr="000F5987" w:rsidRDefault="007F232D" w:rsidP="007F232D">
      <w:pPr>
        <w:numPr>
          <w:ilvl w:val="0"/>
          <w:numId w:val="7"/>
        </w:numPr>
        <w:tabs>
          <w:tab w:val="left" w:pos="561"/>
        </w:tabs>
        <w:spacing w:after="0"/>
        <w:ind w:left="0" w:firstLine="709"/>
        <w:jc w:val="both"/>
        <w:rPr>
          <w:rFonts w:ascii="Times New Roman" w:hAnsi="Times New Roman"/>
          <w:sz w:val="28"/>
          <w:szCs w:val="28"/>
          <w:lang w:val="be-BY"/>
        </w:rPr>
      </w:pPr>
      <w:r w:rsidRPr="000F5987">
        <w:rPr>
          <w:rFonts w:ascii="Times New Roman" w:hAnsi="Times New Roman"/>
          <w:sz w:val="28"/>
          <w:szCs w:val="28"/>
          <w:lang w:val="be-BY"/>
        </w:rPr>
        <w:t>І.Саверчанка “Рарытэт нацыянальнай гістарыяграфіі і мастацкай літаратуры” // Беларускі гістарычны часопіс. Мн. 2007. №11 с. 32-34</w:t>
      </w:r>
    </w:p>
    <w:p w:rsidR="007F232D" w:rsidRPr="000F5987" w:rsidRDefault="007F232D" w:rsidP="007F232D">
      <w:pPr>
        <w:numPr>
          <w:ilvl w:val="0"/>
          <w:numId w:val="7"/>
        </w:numPr>
        <w:tabs>
          <w:tab w:val="left" w:pos="561"/>
        </w:tabs>
        <w:spacing w:after="0"/>
        <w:ind w:left="0" w:firstLine="709"/>
        <w:jc w:val="both"/>
        <w:rPr>
          <w:rFonts w:ascii="Times New Roman" w:hAnsi="Times New Roman"/>
          <w:sz w:val="28"/>
          <w:szCs w:val="28"/>
          <w:lang w:val="be-BY"/>
        </w:rPr>
      </w:pPr>
      <w:r w:rsidRPr="000F5987">
        <w:rPr>
          <w:rFonts w:ascii="Times New Roman" w:hAnsi="Times New Roman"/>
          <w:sz w:val="28"/>
          <w:szCs w:val="28"/>
          <w:lang w:val="be-BY"/>
        </w:rPr>
        <w:t>Гісторыя Беларусі (у кантэксце сусветных цывілізацый): Вучэбны дапаможнік. 2-е выд., выпр., Мінск. 2007. с.57</w:t>
      </w:r>
    </w:p>
    <w:p w:rsidR="007F232D" w:rsidRPr="000F5987" w:rsidRDefault="007F232D" w:rsidP="007F232D">
      <w:pPr>
        <w:numPr>
          <w:ilvl w:val="0"/>
          <w:numId w:val="7"/>
        </w:numPr>
        <w:tabs>
          <w:tab w:val="left" w:pos="561"/>
        </w:tabs>
        <w:spacing w:after="0"/>
        <w:ind w:left="0" w:firstLine="709"/>
        <w:jc w:val="both"/>
        <w:rPr>
          <w:rFonts w:ascii="Times New Roman" w:hAnsi="Times New Roman"/>
          <w:sz w:val="28"/>
          <w:szCs w:val="28"/>
          <w:lang w:val="be-BY"/>
        </w:rPr>
      </w:pPr>
      <w:r w:rsidRPr="000F5987">
        <w:rPr>
          <w:rFonts w:ascii="Times New Roman" w:hAnsi="Times New Roman"/>
          <w:sz w:val="28"/>
          <w:szCs w:val="28"/>
          <w:lang w:val="be-BY"/>
        </w:rPr>
        <w:t>Панов С.В. Матери</w:t>
      </w:r>
      <w:r w:rsidRPr="000F5987">
        <w:rPr>
          <w:rFonts w:ascii="Times New Roman" w:hAnsi="Times New Roman"/>
          <w:sz w:val="28"/>
          <w:szCs w:val="28"/>
        </w:rPr>
        <w:t>алы по истории Беларуси. 5-е изд., перераб., Мн. 1987. с.27</w:t>
      </w:r>
    </w:p>
    <w:p w:rsidR="007F232D" w:rsidRPr="000F5987" w:rsidRDefault="007F232D" w:rsidP="007F232D">
      <w:pPr>
        <w:numPr>
          <w:ilvl w:val="0"/>
          <w:numId w:val="7"/>
        </w:numPr>
        <w:tabs>
          <w:tab w:val="left" w:pos="561"/>
        </w:tabs>
        <w:spacing w:after="0"/>
        <w:ind w:left="0" w:firstLine="709"/>
        <w:jc w:val="both"/>
        <w:rPr>
          <w:rFonts w:ascii="Times New Roman" w:hAnsi="Times New Roman"/>
          <w:sz w:val="28"/>
          <w:szCs w:val="28"/>
          <w:lang w:val="be-BY"/>
        </w:rPr>
      </w:pPr>
      <w:r w:rsidRPr="000F5987">
        <w:rPr>
          <w:rFonts w:ascii="Times New Roman" w:hAnsi="Times New Roman"/>
          <w:sz w:val="28"/>
          <w:szCs w:val="28"/>
          <w:lang w:val="be-BY"/>
        </w:rPr>
        <w:t>Полоцк: Исторический очерк. 2-е изд., перераб. и доп. Мн. 1987. с.12-13</w:t>
      </w:r>
    </w:p>
    <w:p w:rsidR="007F232D" w:rsidRPr="000F5987" w:rsidRDefault="007F232D" w:rsidP="007F232D">
      <w:pPr>
        <w:numPr>
          <w:ilvl w:val="0"/>
          <w:numId w:val="7"/>
        </w:numPr>
        <w:tabs>
          <w:tab w:val="left" w:pos="561"/>
        </w:tabs>
        <w:spacing w:after="0"/>
        <w:ind w:left="0" w:firstLine="709"/>
        <w:jc w:val="both"/>
        <w:rPr>
          <w:rFonts w:ascii="Times New Roman" w:hAnsi="Times New Roman"/>
          <w:sz w:val="28"/>
          <w:szCs w:val="28"/>
          <w:lang w:val="be-BY"/>
        </w:rPr>
      </w:pPr>
      <w:r w:rsidRPr="000F5987">
        <w:rPr>
          <w:rFonts w:ascii="Times New Roman" w:hAnsi="Times New Roman"/>
          <w:sz w:val="28"/>
          <w:szCs w:val="28"/>
          <w:lang w:val="be-BY"/>
        </w:rPr>
        <w:t>Тарасаў С.В. Чарадзей семага веку Траяна: Усяслаў Полацкі. Мн. 1991</w:t>
      </w:r>
    </w:p>
    <w:p w:rsidR="007F232D" w:rsidRPr="000F5987" w:rsidRDefault="007F232D" w:rsidP="007F232D">
      <w:pPr>
        <w:numPr>
          <w:ilvl w:val="0"/>
          <w:numId w:val="7"/>
        </w:numPr>
        <w:tabs>
          <w:tab w:val="left" w:pos="561"/>
        </w:tabs>
        <w:spacing w:after="0"/>
        <w:ind w:left="0" w:firstLine="709"/>
        <w:jc w:val="both"/>
        <w:rPr>
          <w:rFonts w:ascii="Times New Roman" w:hAnsi="Times New Roman"/>
          <w:sz w:val="28"/>
          <w:szCs w:val="28"/>
          <w:lang w:val="be-BY"/>
        </w:rPr>
      </w:pPr>
      <w:r w:rsidRPr="000F5987">
        <w:rPr>
          <w:rFonts w:ascii="Times New Roman" w:hAnsi="Times New Roman"/>
          <w:sz w:val="28"/>
          <w:szCs w:val="28"/>
          <w:lang w:val="be-BY"/>
        </w:rPr>
        <w:t xml:space="preserve">Штыхаў Г.В. Гісторыя Беларусі ў сярэднія вякі: Вучэбны дапаможнік для 5-га кл. агульнаадук. шк. з бел. і рус. мовамі навучання. Мн. 2003. с.49-54  </w:t>
      </w:r>
    </w:p>
    <w:p w:rsidR="007F232D" w:rsidRPr="000F5987" w:rsidRDefault="007F232D" w:rsidP="007F232D">
      <w:pPr>
        <w:numPr>
          <w:ilvl w:val="0"/>
          <w:numId w:val="7"/>
        </w:numPr>
        <w:tabs>
          <w:tab w:val="left" w:pos="561"/>
        </w:tabs>
        <w:spacing w:after="0"/>
        <w:ind w:left="0" w:firstLine="709"/>
        <w:jc w:val="both"/>
        <w:rPr>
          <w:rFonts w:ascii="Times New Roman" w:hAnsi="Times New Roman"/>
          <w:sz w:val="28"/>
          <w:szCs w:val="28"/>
          <w:lang w:val="be-BY"/>
        </w:rPr>
      </w:pPr>
      <w:r w:rsidRPr="000F5987">
        <w:rPr>
          <w:rFonts w:ascii="Times New Roman" w:hAnsi="Times New Roman"/>
          <w:sz w:val="28"/>
          <w:szCs w:val="28"/>
          <w:lang w:val="be-BY"/>
        </w:rPr>
        <w:t>Штыхаў Г.В. З часоў Рагнеды // Беларусь. 1985. №2 с.18</w:t>
      </w:r>
    </w:p>
    <w:p w:rsidR="007F232D" w:rsidRPr="000F5987" w:rsidRDefault="007F232D" w:rsidP="007F232D">
      <w:pPr>
        <w:tabs>
          <w:tab w:val="left" w:pos="561"/>
        </w:tabs>
        <w:spacing w:after="0"/>
        <w:ind w:firstLine="709"/>
        <w:jc w:val="both"/>
        <w:rPr>
          <w:rFonts w:ascii="Times New Roman" w:hAnsi="Times New Roman"/>
          <w:sz w:val="28"/>
          <w:szCs w:val="28"/>
          <w:lang w:val="be-BY"/>
        </w:rPr>
      </w:pPr>
    </w:p>
    <w:p w:rsidR="007F232D" w:rsidRPr="00F621E5" w:rsidRDefault="007F232D" w:rsidP="007F232D">
      <w:pPr>
        <w:pStyle w:val="2"/>
        <w:spacing w:before="0"/>
        <w:jc w:val="both"/>
        <w:rPr>
          <w:rFonts w:ascii="Times New Roman" w:hAnsi="Times New Roman"/>
          <w:color w:val="000080"/>
          <w:sz w:val="36"/>
          <w:szCs w:val="40"/>
          <w:lang w:val="be-BY"/>
        </w:rPr>
      </w:pPr>
      <w:r>
        <w:rPr>
          <w:rFonts w:ascii="Times New Roman" w:hAnsi="Times New Roman"/>
          <w:sz w:val="28"/>
          <w:szCs w:val="28"/>
          <w:lang w:val="be-BY"/>
        </w:rPr>
        <w:br w:type="page"/>
      </w:r>
      <w:bookmarkStart w:id="19" w:name="_Toc372975181"/>
      <w:r w:rsidRPr="00F621E5">
        <w:rPr>
          <w:rFonts w:ascii="Times New Roman" w:hAnsi="Times New Roman"/>
          <w:color w:val="000080"/>
          <w:sz w:val="36"/>
          <w:szCs w:val="40"/>
          <w:lang w:val="be-BY"/>
        </w:rPr>
        <w:lastRenderedPageBreak/>
        <w:t xml:space="preserve">§ 9. </w:t>
      </w:r>
      <w:r w:rsidR="00FD141E">
        <w:rPr>
          <w:rFonts w:ascii="Times New Roman" w:hAnsi="Times New Roman"/>
          <w:color w:val="000080"/>
          <w:sz w:val="36"/>
          <w:szCs w:val="40"/>
          <w:lang w:val="be-BY"/>
        </w:rPr>
        <w:t>Усяслаў Брачыслававіч</w:t>
      </w:r>
      <w:r w:rsidRPr="00F621E5">
        <w:rPr>
          <w:rFonts w:ascii="Times New Roman" w:hAnsi="Times New Roman"/>
          <w:color w:val="000080"/>
          <w:sz w:val="36"/>
          <w:szCs w:val="40"/>
          <w:lang w:val="be-BY"/>
        </w:rPr>
        <w:t xml:space="preserve"> і яго сыны: Барыс</w:t>
      </w:r>
      <w:r w:rsidR="00FD141E">
        <w:rPr>
          <w:rFonts w:ascii="Times New Roman" w:hAnsi="Times New Roman"/>
          <w:color w:val="000080"/>
          <w:sz w:val="36"/>
          <w:szCs w:val="40"/>
          <w:lang w:val="be-BY"/>
        </w:rPr>
        <w:t>-</w:t>
      </w:r>
      <w:r w:rsidRPr="00F621E5">
        <w:rPr>
          <w:rFonts w:ascii="Times New Roman" w:hAnsi="Times New Roman"/>
          <w:color w:val="000080"/>
          <w:sz w:val="36"/>
          <w:szCs w:val="40"/>
          <w:lang w:val="be-BY"/>
        </w:rPr>
        <w:t>Рагвалод, Давыд, Глеб, Раман, Святаслаў</w:t>
      </w:r>
      <w:r w:rsidR="00FD141E">
        <w:rPr>
          <w:rFonts w:ascii="Times New Roman" w:hAnsi="Times New Roman"/>
          <w:color w:val="000080"/>
          <w:sz w:val="36"/>
          <w:szCs w:val="40"/>
          <w:lang w:val="be-BY"/>
        </w:rPr>
        <w:t>-</w:t>
      </w:r>
      <w:r w:rsidRPr="00F621E5">
        <w:rPr>
          <w:rFonts w:ascii="Times New Roman" w:hAnsi="Times New Roman"/>
          <w:color w:val="000080"/>
          <w:sz w:val="36"/>
          <w:szCs w:val="40"/>
          <w:lang w:val="be-BY"/>
        </w:rPr>
        <w:t>Георгій і Расціслаў. Усяслаў Васількавіч (Усяслаў ІІ), Валодша.</w:t>
      </w:r>
      <w:bookmarkEnd w:id="19"/>
    </w:p>
    <w:p w:rsidR="007F232D" w:rsidRDefault="007F232D" w:rsidP="007F232D">
      <w:pPr>
        <w:spacing w:after="0"/>
        <w:ind w:firstLine="709"/>
        <w:jc w:val="both"/>
        <w:rPr>
          <w:b/>
          <w:color w:val="00B050"/>
          <w:sz w:val="28"/>
          <w:szCs w:val="28"/>
          <w:lang w:val="be-BY"/>
        </w:rPr>
      </w:pPr>
    </w:p>
    <w:p w:rsidR="007F232D" w:rsidRDefault="007F232D" w:rsidP="007F232D">
      <w:pPr>
        <w:spacing w:after="0"/>
        <w:ind w:firstLine="2835"/>
        <w:jc w:val="both"/>
        <w:rPr>
          <w:rFonts w:ascii="Times New Roman" w:hAnsi="Times New Roman"/>
          <w:b/>
          <w:color w:val="00B050"/>
          <w:sz w:val="28"/>
          <w:szCs w:val="28"/>
          <w:lang w:val="be-BY"/>
        </w:rPr>
      </w:pPr>
      <w:r>
        <w:rPr>
          <w:b/>
          <w:color w:val="00B050"/>
          <w:sz w:val="28"/>
          <w:szCs w:val="28"/>
          <w:lang w:val="be-BY"/>
        </w:rPr>
        <w:t>Сярэдняя школа №</w:t>
      </w:r>
      <w:r w:rsidRPr="00F35C0B">
        <w:rPr>
          <w:rFonts w:ascii="Times New Roman" w:hAnsi="Times New Roman"/>
          <w:b/>
          <w:color w:val="00B050"/>
          <w:sz w:val="28"/>
          <w:szCs w:val="28"/>
          <w:lang w:val="be-BY"/>
        </w:rPr>
        <w:t xml:space="preserve"> 2, Атвалка А.Ул.,  Мішута В.М.</w:t>
      </w:r>
    </w:p>
    <w:p w:rsidR="007F232D" w:rsidRDefault="007F232D" w:rsidP="007F232D">
      <w:pPr>
        <w:spacing w:after="0"/>
        <w:ind w:firstLine="709"/>
        <w:jc w:val="both"/>
        <w:rPr>
          <w:rFonts w:ascii="Times New Roman" w:hAnsi="Times New Roman"/>
          <w:b/>
          <w:i/>
          <w:color w:val="000000"/>
          <w:sz w:val="32"/>
          <w:szCs w:val="28"/>
          <w:u w:val="single"/>
          <w:lang w:val="be-BY"/>
        </w:rPr>
      </w:pPr>
    </w:p>
    <w:p w:rsidR="007F232D" w:rsidRPr="002B562A" w:rsidRDefault="007F232D" w:rsidP="007F232D">
      <w:pPr>
        <w:spacing w:after="0"/>
        <w:ind w:firstLine="709"/>
        <w:jc w:val="both"/>
        <w:rPr>
          <w:rFonts w:ascii="Times New Roman" w:hAnsi="Times New Roman"/>
          <w:b/>
          <w:color w:val="00B050"/>
          <w:sz w:val="28"/>
          <w:szCs w:val="28"/>
          <w:lang w:val="be-BY"/>
        </w:rPr>
      </w:pPr>
      <w:r>
        <w:rPr>
          <w:rFonts w:ascii="Times New Roman" w:hAnsi="Times New Roman"/>
          <w:b/>
          <w:i/>
          <w:noProof/>
          <w:color w:val="1F497D" w:themeColor="text2"/>
          <w:sz w:val="32"/>
          <w:szCs w:val="28"/>
          <w:u w:val="single"/>
          <w:lang w:eastAsia="ru-RU"/>
        </w:rPr>
        <w:drawing>
          <wp:anchor distT="0" distB="0" distL="114300" distR="114300" simplePos="0" relativeHeight="251695104" behindDoc="1" locked="0" layoutInCell="1" allowOverlap="1" wp14:anchorId="1342D4B0" wp14:editId="05E625BA">
            <wp:simplePos x="0" y="0"/>
            <wp:positionH relativeFrom="column">
              <wp:posOffset>24765</wp:posOffset>
            </wp:positionH>
            <wp:positionV relativeFrom="paragraph">
              <wp:posOffset>939165</wp:posOffset>
            </wp:positionV>
            <wp:extent cx="3505200" cy="2689225"/>
            <wp:effectExtent l="133350" t="114300" r="133350" b="149225"/>
            <wp:wrapTight wrapText="bothSides">
              <wp:wrapPolygon edited="0">
                <wp:start x="-470" y="-918"/>
                <wp:lineTo x="-822" y="-612"/>
                <wp:lineTo x="-822" y="21728"/>
                <wp:lineTo x="-352" y="22799"/>
                <wp:lineTo x="22070" y="22799"/>
                <wp:lineTo x="22422" y="21421"/>
                <wp:lineTo x="22422" y="1836"/>
                <wp:lineTo x="22187" y="-918"/>
                <wp:lineTo x="-470" y="-918"/>
              </wp:wrapPolygon>
            </wp:wrapTight>
            <wp:docPr id="156" name="Рисунок 206" descr="IMG_0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descr="IMG_0762"/>
                    <pic:cNvPicPr>
                      <a:picLocks noChangeAspect="1" noChangeArrowheads="1"/>
                    </pic:cNvPicPr>
                  </pic:nvPicPr>
                  <pic:blipFill>
                    <a:blip r:embed="rId53"/>
                    <a:srcRect/>
                    <a:stretch>
                      <a:fillRect/>
                    </a:stretch>
                  </pic:blipFill>
                  <pic:spPr bwMode="auto">
                    <a:xfrm>
                      <a:off x="0" y="0"/>
                      <a:ext cx="3505200" cy="2689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F621E5">
        <w:rPr>
          <w:rFonts w:ascii="Times New Roman" w:hAnsi="Times New Roman"/>
          <w:b/>
          <w:i/>
          <w:color w:val="1F497D" w:themeColor="text2"/>
          <w:sz w:val="32"/>
          <w:szCs w:val="28"/>
          <w:u w:val="single"/>
          <w:lang w:val="be-BY"/>
        </w:rPr>
        <w:t>1.Раздрабленне Полацкай зямлі.</w:t>
      </w:r>
      <w:r w:rsidRPr="00F621E5">
        <w:rPr>
          <w:rFonts w:ascii="Times New Roman" w:hAnsi="Times New Roman"/>
          <w:b/>
          <w:color w:val="000000"/>
          <w:sz w:val="32"/>
          <w:szCs w:val="28"/>
          <w:lang w:val="be-BY"/>
        </w:rPr>
        <w:t xml:space="preserve"> </w:t>
      </w:r>
      <w:r w:rsidRPr="00F35C0B">
        <w:rPr>
          <w:rFonts w:ascii="Times New Roman" w:hAnsi="Times New Roman"/>
          <w:color w:val="000000"/>
          <w:sz w:val="28"/>
          <w:szCs w:val="28"/>
          <w:lang w:val="be-BY"/>
        </w:rPr>
        <w:t xml:space="preserve">У пачатку 12 ст. Полацкая зямля стала падзяляцца на больш дробныя тэрытарыяльныя ўтварэнні, т. зв. удзельныя княствы-воласці, у якіх гаспадарылі прадстаўнікі княжацкіх сем'яў. Адбывалася паступовае асяданне княжацкіх дружыннікаў на зямлі. Кожны князь жадаў умацаваць сваё княства. Раздробленасці садзейнічаў рост гарадоў, якія станавіліся менш залежнымі ад галоўнага горада Полацка. У першай палове 12 ст. узніклі Полацкае, Менскае, Ізяслаўскае </w:t>
      </w:r>
      <w:r w:rsidRPr="00F35C0B">
        <w:rPr>
          <w:rFonts w:ascii="Times New Roman" w:hAnsi="Times New Roman"/>
          <w:b/>
          <w:color w:val="000000"/>
          <w:sz w:val="28"/>
          <w:szCs w:val="28"/>
          <w:lang w:val="be-BY"/>
        </w:rPr>
        <w:t>ўдзельныя княствы</w:t>
      </w:r>
      <w:r w:rsidRPr="00F35C0B">
        <w:rPr>
          <w:rFonts w:ascii="Times New Roman" w:hAnsi="Times New Roman"/>
          <w:color w:val="000000"/>
          <w:sz w:val="28"/>
          <w:szCs w:val="28"/>
          <w:lang w:val="be-BY"/>
        </w:rPr>
        <w:t xml:space="preserve">, пазней - Віцебскае, Друцкае, Лагойскае і інш. </w:t>
      </w:r>
      <w:r w:rsidRPr="00F35C0B">
        <w:rPr>
          <w:rFonts w:ascii="Times New Roman" w:hAnsi="Times New Roman"/>
          <w:color w:val="000000"/>
          <w:sz w:val="28"/>
          <w:szCs w:val="28"/>
        </w:rPr>
        <w:t>Прастол у Полацку лічыўся г</w:t>
      </w:r>
      <w:r w:rsidRPr="00F35C0B">
        <w:rPr>
          <w:rFonts w:ascii="Times New Roman" w:hAnsi="Times New Roman"/>
          <w:color w:val="000000"/>
          <w:sz w:val="28"/>
          <w:szCs w:val="28"/>
        </w:rPr>
        <w:t>а</w:t>
      </w:r>
      <w:r w:rsidRPr="00F35C0B">
        <w:rPr>
          <w:rFonts w:ascii="Times New Roman" w:hAnsi="Times New Roman"/>
          <w:color w:val="000000"/>
          <w:sz w:val="28"/>
          <w:szCs w:val="28"/>
        </w:rPr>
        <w:t>лоўным, і гэты горад працягваў заставацца самым буйным палітычным цэ</w:t>
      </w:r>
      <w:r w:rsidRPr="00F35C0B">
        <w:rPr>
          <w:rFonts w:ascii="Times New Roman" w:hAnsi="Times New Roman"/>
          <w:color w:val="000000"/>
          <w:sz w:val="28"/>
          <w:szCs w:val="28"/>
        </w:rPr>
        <w:t>н</w:t>
      </w:r>
      <w:r w:rsidRPr="00F35C0B">
        <w:rPr>
          <w:rFonts w:ascii="Times New Roman" w:hAnsi="Times New Roman"/>
          <w:color w:val="000000"/>
          <w:sz w:val="28"/>
          <w:szCs w:val="28"/>
        </w:rPr>
        <w:t>трам, старшым горадам Полацкай зямлі.</w:t>
      </w:r>
    </w:p>
    <w:p w:rsidR="007F232D" w:rsidRPr="000F5987" w:rsidRDefault="007F232D" w:rsidP="007F232D">
      <w:pPr>
        <w:pStyle w:val="a3"/>
        <w:spacing w:after="0"/>
        <w:ind w:left="0" w:firstLine="709"/>
        <w:jc w:val="both"/>
        <w:rPr>
          <w:rFonts w:ascii="Times New Roman" w:hAnsi="Times New Roman"/>
          <w:color w:val="000000"/>
          <w:sz w:val="28"/>
          <w:szCs w:val="28"/>
        </w:rPr>
      </w:pPr>
      <w:r w:rsidRPr="000F5987">
        <w:rPr>
          <w:rFonts w:ascii="Times New Roman" w:hAnsi="Times New Roman"/>
          <w:color w:val="000000"/>
          <w:sz w:val="28"/>
          <w:szCs w:val="28"/>
          <w:lang w:val="be-BY"/>
        </w:rPr>
        <w:t xml:space="preserve">Крыніцы паведамляюць нам наступных сыноў Усяслава Брачыславіча (Чарадзея): </w:t>
      </w:r>
      <w:r w:rsidRPr="000F5987">
        <w:rPr>
          <w:rFonts w:ascii="Times New Roman" w:hAnsi="Times New Roman"/>
          <w:b/>
          <w:color w:val="000000"/>
          <w:sz w:val="28"/>
          <w:szCs w:val="28"/>
          <w:lang w:val="be-BY"/>
        </w:rPr>
        <w:t>Давыд, Барыс</w:t>
      </w:r>
      <w:r w:rsidR="00FD141E">
        <w:rPr>
          <w:rFonts w:ascii="Times New Roman" w:hAnsi="Times New Roman"/>
          <w:b/>
          <w:color w:val="000000"/>
          <w:sz w:val="28"/>
          <w:szCs w:val="28"/>
          <w:lang w:val="be-BY"/>
        </w:rPr>
        <w:t>-</w:t>
      </w:r>
      <w:r w:rsidRPr="000F5987">
        <w:rPr>
          <w:rFonts w:ascii="Times New Roman" w:hAnsi="Times New Roman"/>
          <w:b/>
          <w:color w:val="000000"/>
          <w:sz w:val="28"/>
          <w:szCs w:val="28"/>
          <w:lang w:val="be-BY"/>
        </w:rPr>
        <w:t>Рагвалод, Глеб, Раман, Святаслаў, Расціслаў.</w:t>
      </w:r>
      <w:r w:rsidRPr="000F5987">
        <w:rPr>
          <w:rFonts w:ascii="Times New Roman" w:hAnsi="Times New Roman"/>
          <w:color w:val="000000"/>
          <w:sz w:val="28"/>
          <w:szCs w:val="28"/>
          <w:lang w:val="be-BY"/>
        </w:rPr>
        <w:t xml:space="preserve"> Вельмі магчыма, што Усяслаў пры жыцці накіроўваў у больш значныя гарады сваіх сыноў у якасці пасаднікаў. </w:t>
      </w:r>
      <w:r w:rsidRPr="000F5987">
        <w:rPr>
          <w:rFonts w:ascii="Times New Roman" w:hAnsi="Times New Roman"/>
          <w:color w:val="000000"/>
          <w:sz w:val="28"/>
          <w:szCs w:val="28"/>
        </w:rPr>
        <w:t>Пасля смерці Усяслава яго сыны станавіліся самастойнымі валадарамі асобных удзельных княстваў. Паміж кн</w:t>
      </w:r>
      <w:r w:rsidRPr="000F5987">
        <w:rPr>
          <w:rFonts w:ascii="Times New Roman" w:hAnsi="Times New Roman"/>
          <w:color w:val="000000"/>
          <w:sz w:val="28"/>
          <w:szCs w:val="28"/>
        </w:rPr>
        <w:t>я</w:t>
      </w:r>
      <w:r w:rsidRPr="000F5987">
        <w:rPr>
          <w:rFonts w:ascii="Times New Roman" w:hAnsi="Times New Roman"/>
          <w:color w:val="000000"/>
          <w:sz w:val="28"/>
          <w:szCs w:val="28"/>
        </w:rPr>
        <w:t xml:space="preserve">зямі адбывалася </w:t>
      </w:r>
      <w:r w:rsidRPr="000F5987">
        <w:rPr>
          <w:rFonts w:ascii="Times New Roman" w:hAnsi="Times New Roman"/>
          <w:b/>
          <w:color w:val="000000"/>
          <w:sz w:val="28"/>
          <w:szCs w:val="28"/>
        </w:rPr>
        <w:t>міжусобная барацьба</w:t>
      </w:r>
      <w:r w:rsidRPr="000F5987">
        <w:rPr>
          <w:rFonts w:ascii="Times New Roman" w:hAnsi="Times New Roman"/>
          <w:color w:val="000000"/>
          <w:sz w:val="28"/>
          <w:szCs w:val="28"/>
        </w:rPr>
        <w:t xml:space="preserve">. </w:t>
      </w:r>
    </w:p>
    <w:p w:rsidR="007F232D" w:rsidRPr="00DB0997" w:rsidRDefault="007F232D" w:rsidP="007F232D">
      <w:pPr>
        <w:spacing w:after="0"/>
        <w:ind w:firstLine="709"/>
        <w:jc w:val="both"/>
        <w:rPr>
          <w:rFonts w:ascii="Times New Roman" w:hAnsi="Times New Roman"/>
          <w:b/>
          <w:i/>
          <w:color w:val="1F497D" w:themeColor="text2"/>
          <w:sz w:val="28"/>
          <w:szCs w:val="28"/>
          <w:lang w:val="be-BY"/>
        </w:rPr>
      </w:pPr>
      <w:r w:rsidRPr="00DB0997">
        <w:rPr>
          <w:rFonts w:ascii="Times New Roman" w:hAnsi="Times New Roman"/>
          <w:b/>
          <w:i/>
          <w:color w:val="1F497D" w:themeColor="text2"/>
          <w:sz w:val="28"/>
          <w:szCs w:val="28"/>
          <w:lang w:val="be-BY"/>
        </w:rPr>
        <w:t>Падзел Полацкага княства на ўдзелы</w:t>
      </w:r>
    </w:p>
    <w:p w:rsidR="007F232D" w:rsidRPr="000F5987" w:rsidRDefault="007F232D" w:rsidP="007F232D">
      <w:pPr>
        <w:pStyle w:val="a3"/>
        <w:spacing w:after="0"/>
        <w:ind w:left="0" w:firstLine="709"/>
        <w:jc w:val="both"/>
        <w:rPr>
          <w:rFonts w:ascii="Times New Roman" w:hAnsi="Times New Roman"/>
          <w:color w:val="000000"/>
          <w:sz w:val="28"/>
          <w:szCs w:val="28"/>
          <w:lang w:val="be-BY"/>
        </w:rPr>
      </w:pPr>
      <w:r w:rsidRPr="000F5987">
        <w:rPr>
          <w:rFonts w:ascii="Times New Roman" w:hAnsi="Times New Roman"/>
          <w:color w:val="000000"/>
          <w:sz w:val="28"/>
          <w:szCs w:val="28"/>
          <w:lang w:val="be-BY"/>
        </w:rPr>
        <w:t>Такім чынам,</w:t>
      </w:r>
      <w:r w:rsidRPr="000F5987">
        <w:rPr>
          <w:rFonts w:ascii="Times New Roman" w:hAnsi="Times New Roman"/>
          <w:b/>
          <w:color w:val="000000"/>
          <w:sz w:val="28"/>
          <w:szCs w:val="28"/>
          <w:lang w:val="be-BY"/>
        </w:rPr>
        <w:t xml:space="preserve"> </w:t>
      </w:r>
      <w:r w:rsidRPr="000F5987">
        <w:rPr>
          <w:rFonts w:ascii="Times New Roman" w:hAnsi="Times New Roman"/>
          <w:color w:val="000000"/>
          <w:sz w:val="28"/>
          <w:szCs w:val="28"/>
          <w:lang w:val="be-BY"/>
        </w:rPr>
        <w:t xml:space="preserve">князь </w:t>
      </w:r>
      <w:r w:rsidRPr="000F5987">
        <w:rPr>
          <w:rFonts w:ascii="Times New Roman" w:hAnsi="Times New Roman"/>
          <w:b/>
          <w:color w:val="000000"/>
          <w:sz w:val="28"/>
          <w:szCs w:val="28"/>
          <w:lang w:val="be-BY"/>
        </w:rPr>
        <w:t>Давыд</w:t>
      </w:r>
      <w:r w:rsidRPr="000F5987">
        <w:rPr>
          <w:rFonts w:ascii="Times New Roman" w:hAnsi="Times New Roman"/>
          <w:color w:val="000000"/>
          <w:sz w:val="28"/>
          <w:szCs w:val="28"/>
          <w:lang w:val="be-BY"/>
        </w:rPr>
        <w:t xml:space="preserve"> атрымаў уладу ў Полацку, </w:t>
      </w:r>
      <w:r w:rsidRPr="000F5987">
        <w:rPr>
          <w:rFonts w:ascii="Times New Roman" w:hAnsi="Times New Roman"/>
          <w:b/>
          <w:color w:val="000000"/>
          <w:sz w:val="28"/>
          <w:szCs w:val="28"/>
          <w:lang w:val="be-BY"/>
        </w:rPr>
        <w:t>Раман</w:t>
      </w:r>
      <w:r w:rsidRPr="000F5987">
        <w:rPr>
          <w:rFonts w:ascii="Times New Roman" w:hAnsi="Times New Roman"/>
          <w:color w:val="000000"/>
          <w:sz w:val="28"/>
          <w:szCs w:val="28"/>
          <w:lang w:val="be-BY"/>
        </w:rPr>
        <w:t xml:space="preserve"> у Віцебску, </w:t>
      </w:r>
      <w:r w:rsidRPr="000F5987">
        <w:rPr>
          <w:rFonts w:ascii="Times New Roman" w:hAnsi="Times New Roman"/>
          <w:b/>
          <w:color w:val="000000"/>
          <w:sz w:val="28"/>
          <w:szCs w:val="28"/>
          <w:lang w:val="be-BY"/>
        </w:rPr>
        <w:t>Барыс-Рагвалод</w:t>
      </w:r>
      <w:r w:rsidRPr="000F5987">
        <w:rPr>
          <w:rFonts w:ascii="Times New Roman" w:hAnsi="Times New Roman"/>
          <w:color w:val="000000"/>
          <w:sz w:val="28"/>
          <w:szCs w:val="28"/>
          <w:lang w:val="be-BY"/>
        </w:rPr>
        <w:t xml:space="preserve"> у Друцку. </w:t>
      </w:r>
      <w:r w:rsidRPr="000F5987">
        <w:rPr>
          <w:rFonts w:ascii="Times New Roman" w:hAnsi="Times New Roman"/>
          <w:b/>
          <w:color w:val="000000"/>
          <w:sz w:val="28"/>
          <w:szCs w:val="28"/>
          <w:lang w:val="be-BY"/>
        </w:rPr>
        <w:t>Святаслаў і Расціслаў</w:t>
      </w:r>
      <w:r w:rsidRPr="000F5987">
        <w:rPr>
          <w:rFonts w:ascii="Times New Roman" w:hAnsi="Times New Roman"/>
          <w:color w:val="000000"/>
          <w:sz w:val="28"/>
          <w:szCs w:val="28"/>
          <w:lang w:val="be-BY"/>
        </w:rPr>
        <w:t xml:space="preserve"> сталі князямі ў Лукомлі і Ізяслаўлі.</w:t>
      </w:r>
    </w:p>
    <w:p w:rsidR="007F232D" w:rsidRDefault="007F232D" w:rsidP="007F232D">
      <w:pPr>
        <w:spacing w:after="0" w:line="240" w:lineRule="auto"/>
        <w:rPr>
          <w:rFonts w:ascii="Times New Roman" w:hAnsi="Times New Roman"/>
          <w:color w:val="000000"/>
          <w:sz w:val="28"/>
          <w:szCs w:val="28"/>
          <w:lang w:val="be-BY"/>
        </w:rPr>
      </w:pPr>
      <w:r>
        <w:rPr>
          <w:rFonts w:ascii="Times New Roman" w:hAnsi="Times New Roman"/>
          <w:color w:val="000000"/>
          <w:sz w:val="28"/>
          <w:szCs w:val="28"/>
          <w:lang w:val="be-BY"/>
        </w:rPr>
        <w:br w:type="page"/>
      </w:r>
    </w:p>
    <w:p w:rsidR="007F232D" w:rsidRDefault="007F232D" w:rsidP="007F232D">
      <w:pPr>
        <w:spacing w:after="0"/>
        <w:ind w:firstLine="709"/>
        <w:jc w:val="both"/>
        <w:rPr>
          <w:rFonts w:ascii="Times New Roman" w:hAnsi="Times New Roman"/>
          <w:color w:val="000000"/>
          <w:sz w:val="28"/>
          <w:szCs w:val="28"/>
          <w:lang w:val="be-BY"/>
        </w:rPr>
      </w:pPr>
      <w:r>
        <w:rPr>
          <w:rFonts w:ascii="Times New Roman" w:hAnsi="Times New Roman"/>
          <w:noProof/>
          <w:color w:val="000000"/>
          <w:sz w:val="28"/>
          <w:szCs w:val="28"/>
          <w:lang w:eastAsia="ru-RU"/>
        </w:rPr>
        <w:lastRenderedPageBreak/>
        <w:drawing>
          <wp:anchor distT="0" distB="0" distL="114300" distR="114300" simplePos="0" relativeHeight="251696128" behindDoc="0" locked="0" layoutInCell="1" allowOverlap="1" wp14:anchorId="6942167A" wp14:editId="27653238">
            <wp:simplePos x="0" y="0"/>
            <wp:positionH relativeFrom="column">
              <wp:posOffset>3618230</wp:posOffset>
            </wp:positionH>
            <wp:positionV relativeFrom="paragraph">
              <wp:posOffset>803910</wp:posOffset>
            </wp:positionV>
            <wp:extent cx="2279015" cy="2819400"/>
            <wp:effectExtent l="133350" t="114300" r="121285" b="152400"/>
            <wp:wrapSquare wrapText="bothSides"/>
            <wp:docPr id="155" name="Рисунок 207" descr="IMG_0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descr="IMG_0754"/>
                    <pic:cNvPicPr>
                      <a:picLocks noChangeAspect="1" noChangeArrowheads="1"/>
                    </pic:cNvPicPr>
                  </pic:nvPicPr>
                  <pic:blipFill>
                    <a:blip r:embed="rId54"/>
                    <a:srcRect/>
                    <a:stretch>
                      <a:fillRect/>
                    </a:stretch>
                  </pic:blipFill>
                  <pic:spPr bwMode="auto">
                    <a:xfrm>
                      <a:off x="0" y="0"/>
                      <a:ext cx="2279015" cy="2819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DB0997">
        <w:rPr>
          <w:rFonts w:ascii="Times New Roman" w:hAnsi="Times New Roman"/>
          <w:b/>
          <w:color w:val="1F497D" w:themeColor="text2"/>
          <w:sz w:val="32"/>
          <w:szCs w:val="28"/>
          <w:u w:val="single"/>
          <w:lang w:val="be-BY"/>
        </w:rPr>
        <w:t>2. Узвышэнне Менскага княства.</w:t>
      </w:r>
      <w:r w:rsidRPr="00F35C0B">
        <w:rPr>
          <w:rFonts w:ascii="Times New Roman" w:hAnsi="Times New Roman"/>
          <w:color w:val="000000"/>
          <w:sz w:val="28"/>
          <w:szCs w:val="28"/>
          <w:lang w:val="be-BY"/>
        </w:rPr>
        <w:t xml:space="preserve"> Менскае княства атрымаў </w:t>
      </w:r>
      <w:r w:rsidRPr="00F35C0B">
        <w:rPr>
          <w:rFonts w:ascii="Times New Roman" w:hAnsi="Times New Roman"/>
          <w:b/>
          <w:color w:val="000000"/>
          <w:sz w:val="28"/>
          <w:szCs w:val="28"/>
          <w:lang w:val="be-BY"/>
        </w:rPr>
        <w:t>Глеб Усяславіч.</w:t>
      </w:r>
      <w:r w:rsidRPr="00F35C0B">
        <w:rPr>
          <w:rFonts w:ascii="Times New Roman" w:hAnsi="Times New Roman"/>
          <w:color w:val="000000"/>
          <w:sz w:val="28"/>
          <w:szCs w:val="28"/>
          <w:lang w:val="be-BY"/>
        </w:rPr>
        <w:t xml:space="preserve"> Глеб, стаўшы князем у Менску, накіраваў усю энергію на ўмацаванне і пашырэнне Менскага княства. </w:t>
      </w:r>
    </w:p>
    <w:p w:rsidR="007F232D" w:rsidRPr="00F35C0B" w:rsidRDefault="007F232D" w:rsidP="007F232D">
      <w:pPr>
        <w:spacing w:after="0"/>
        <w:ind w:firstLine="709"/>
        <w:jc w:val="both"/>
        <w:rPr>
          <w:rFonts w:ascii="Times New Roman" w:hAnsi="Times New Roman"/>
          <w:b/>
          <w:color w:val="000000"/>
          <w:sz w:val="32"/>
          <w:szCs w:val="28"/>
          <w:u w:val="single"/>
          <w:lang w:val="be-BY"/>
        </w:rPr>
      </w:pPr>
      <w:r>
        <w:rPr>
          <w:rFonts w:ascii="Times New Roman" w:hAnsi="Times New Roman"/>
          <w:noProof/>
          <w:color w:val="000000"/>
          <w:sz w:val="28"/>
          <w:szCs w:val="28"/>
          <w:lang w:eastAsia="ru-RU"/>
        </w:rPr>
        <mc:AlternateContent>
          <mc:Choice Requires="wps">
            <w:drawing>
              <wp:anchor distT="0" distB="0" distL="114300" distR="114300" simplePos="0" relativeHeight="251697152" behindDoc="0" locked="0" layoutInCell="1" allowOverlap="1" wp14:anchorId="70445765" wp14:editId="08D9C1B8">
                <wp:simplePos x="0" y="0"/>
                <wp:positionH relativeFrom="column">
                  <wp:posOffset>3535045</wp:posOffset>
                </wp:positionH>
                <wp:positionV relativeFrom="paragraph">
                  <wp:posOffset>3018155</wp:posOffset>
                </wp:positionV>
                <wp:extent cx="2355215" cy="793115"/>
                <wp:effectExtent l="0" t="635" r="1905" b="0"/>
                <wp:wrapSquare wrapText="bothSides"/>
                <wp:docPr id="101" name="Поле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215" cy="793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DB0997" w:rsidRDefault="007F232D" w:rsidP="007F232D">
                            <w:pPr>
                              <w:spacing w:after="0"/>
                              <w:jc w:val="center"/>
                              <w:rPr>
                                <w:rFonts w:ascii="Times New Roman" w:hAnsi="Times New Roman"/>
                                <w:b/>
                                <w:color w:val="1F497D" w:themeColor="text2"/>
                                <w:sz w:val="28"/>
                                <w:szCs w:val="28"/>
                                <w:lang w:val="be-BY"/>
                              </w:rPr>
                            </w:pPr>
                            <w:r w:rsidRPr="00DB0997">
                              <w:rPr>
                                <w:rFonts w:ascii="Times New Roman" w:hAnsi="Times New Roman"/>
                                <w:b/>
                                <w:color w:val="1F497D" w:themeColor="text2"/>
                                <w:sz w:val="28"/>
                                <w:szCs w:val="28"/>
                                <w:lang w:val="be-BY"/>
                              </w:rPr>
                              <w:t>Брама дзядзінца старажытнага Менска (макет)</w:t>
                            </w:r>
                          </w:p>
                          <w:p w:rsidR="007F232D" w:rsidRPr="00C32A1B" w:rsidRDefault="007F232D" w:rsidP="007F232D">
                            <w:pPr>
                              <w:spacing w:after="0"/>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01" o:spid="_x0000_s1038" type="#_x0000_t202" style="position:absolute;left:0;text-align:left;margin-left:278.35pt;margin-top:237.65pt;width:185.45pt;height:62.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Rz9lAIAABsFAAAOAAAAZHJzL2Uyb0RvYy54bWysVNuO0zAQfUfiHyy/d3PZZNtEm672QhHS&#10;cpEWPsB1nMYisY3tNllWfAtfwRMS39BPYmy3pctFQog8OB57fDwz54zPL8a+QxumDZeiwslJjBET&#10;VNZcrCr87u1iMsPIWCJq0knBKnzPDL6YP31yPqiSpbKVXc00AhBhykFVuLVWlVFkaMt6Yk6kYgI2&#10;G6l7YsHUq6jWZAD0vovSOD6LBqlrpSVlxsDqTdjEc4/fNIza101jmEVdhSE260ftx6Ubo/k5KVea&#10;qJbTXRjkH6LoCRdw6QHqhliC1pr/AtVzqqWRjT2hso9k03DKfA6QTRL/lM1dSxTzuUBxjDqUyfw/&#10;WPpq80YjXgN3cYKRID2QtP28/bb9uv2C3BpUaFCmBMc7Ba52vJIjePtsjbqV9L1BQl63RKzYpdZy&#10;aBmpIUJ/Mjo6GnCMA1kOL2UNF5G1lR5obHTvygcFQYAOTN0f2GGjRRQW09M8T5McIwp70+I0gTkE&#10;F5Fyf1ppY58z2SM3qbAG9j062dwaG1z3Lu4yIzteL3jXeUOvltedRhsCSln4b4f+yK0TzllIdywg&#10;hhUIEu5wey5cz/xDkaRZfJUWk8XZbDrJFlk+KabxbBInxVVxFmdFdrP45AJMsrLldc3ELRdsr8Ik&#10;+zuWd/0Q9ON1iIYKF3maB4r+mGTsv98l2XMLTdnxvsKzgxMpHbHPRA1pk9IS3oV59Dh8TwjUYP/3&#10;VfEycMwHDdhxOQbNpXt5LWV9D8LQEngD9uFFgUkr9UeMBujOCpsPa6IZRt0LAeIqkixz7eyNLJ+m&#10;YOjjneXxDhEUoCpsMQrTaxuegLXSfNXCTUHOQl6CIBvuteKUG6KCVJwBHeiT2r0WrsWPbe/1402b&#10;fwcAAP//AwBQSwMEFAAGAAgAAAAhAHu+OnvfAAAACwEAAA8AAABkcnMvZG93bnJldi54bWxMj0FO&#10;wzAQRfdI3MEaJDaI2oTGpiGTCpBAbFt6ACd2k4h4HMVuk94es4Ll6D/9/6bcLm5gZzuF3hPCw0oA&#10;s9R401OLcPh6v38CFqImowdPFuFiA2yr66tSF8bPtLPnfWxZKqFQaIQuxrHgPDSddTqs/GgpZUc/&#10;OR3TObXcTHpO5W7gmRCSO91TWuj0aN8623zvTw7h+Dnf5Zu5/ogHtVvLV92r2l8Qb2+Wl2dg0S7x&#10;D4Zf/aQOVXKq/YlMYANCnkuVUIS1yh+BJWKTKQmsRpBCZMCrkv//ofoBAAD//wMAUEsBAi0AFAAG&#10;AAgAAAAhALaDOJL+AAAA4QEAABMAAAAAAAAAAAAAAAAAAAAAAFtDb250ZW50X1R5cGVzXS54bWxQ&#10;SwECLQAUAAYACAAAACEAOP0h/9YAAACUAQAACwAAAAAAAAAAAAAAAAAvAQAAX3JlbHMvLnJlbHNQ&#10;SwECLQAUAAYACAAAACEAc/Ec/ZQCAAAbBQAADgAAAAAAAAAAAAAAAAAuAgAAZHJzL2Uyb0RvYy54&#10;bWxQSwECLQAUAAYACAAAACEAe746e98AAAALAQAADwAAAAAAAAAAAAAAAADuBAAAZHJzL2Rvd25y&#10;ZXYueG1sUEsFBgAAAAAEAAQA8wAAAPoFAAAAAA==&#10;" stroked="f">
                <v:textbox>
                  <w:txbxContent>
                    <w:p w:rsidR="007F232D" w:rsidRPr="00DB0997" w:rsidRDefault="007F232D" w:rsidP="007F232D">
                      <w:pPr>
                        <w:spacing w:after="0"/>
                        <w:jc w:val="center"/>
                        <w:rPr>
                          <w:rFonts w:ascii="Times New Roman" w:hAnsi="Times New Roman"/>
                          <w:b/>
                          <w:color w:val="1F497D" w:themeColor="text2"/>
                          <w:sz w:val="28"/>
                          <w:szCs w:val="28"/>
                          <w:lang w:val="be-BY"/>
                        </w:rPr>
                      </w:pPr>
                      <w:r w:rsidRPr="00DB0997">
                        <w:rPr>
                          <w:rFonts w:ascii="Times New Roman" w:hAnsi="Times New Roman"/>
                          <w:b/>
                          <w:color w:val="1F497D" w:themeColor="text2"/>
                          <w:sz w:val="28"/>
                          <w:szCs w:val="28"/>
                          <w:lang w:val="be-BY"/>
                        </w:rPr>
                        <w:t>Брама дзядзінца старажытнага Менска (макет)</w:t>
                      </w:r>
                    </w:p>
                    <w:p w:rsidR="007F232D" w:rsidRPr="00C32A1B" w:rsidRDefault="007F232D" w:rsidP="007F232D">
                      <w:pPr>
                        <w:spacing w:after="0"/>
                        <w:rPr>
                          <w:sz w:val="20"/>
                        </w:rPr>
                      </w:pPr>
                    </w:p>
                  </w:txbxContent>
                </v:textbox>
                <w10:wrap type="square"/>
              </v:shape>
            </w:pict>
          </mc:Fallback>
        </mc:AlternateContent>
      </w:r>
      <w:r w:rsidRPr="00F35C0B">
        <w:rPr>
          <w:rFonts w:ascii="Times New Roman" w:hAnsi="Times New Roman"/>
          <w:color w:val="000000"/>
          <w:sz w:val="28"/>
          <w:szCs w:val="28"/>
        </w:rPr>
        <w:t xml:space="preserve">У </w:t>
      </w:r>
      <w:r w:rsidRPr="00F35C0B">
        <w:rPr>
          <w:rFonts w:ascii="Times New Roman" w:hAnsi="Times New Roman"/>
          <w:b/>
          <w:color w:val="000000"/>
          <w:sz w:val="28"/>
          <w:szCs w:val="28"/>
        </w:rPr>
        <w:t xml:space="preserve">1105 </w:t>
      </w:r>
      <w:r w:rsidRPr="00F35C0B">
        <w:rPr>
          <w:rFonts w:ascii="Times New Roman" w:hAnsi="Times New Roman"/>
          <w:color w:val="000000"/>
          <w:sz w:val="28"/>
          <w:szCs w:val="28"/>
        </w:rPr>
        <w:t>г. на Менск напала аб'ядн</w:t>
      </w:r>
      <w:r w:rsidRPr="00F35C0B">
        <w:rPr>
          <w:rFonts w:ascii="Times New Roman" w:hAnsi="Times New Roman"/>
          <w:color w:val="000000"/>
          <w:sz w:val="28"/>
          <w:szCs w:val="28"/>
        </w:rPr>
        <w:t>а</w:t>
      </w:r>
      <w:r w:rsidRPr="00F35C0B">
        <w:rPr>
          <w:rFonts w:ascii="Times New Roman" w:hAnsi="Times New Roman"/>
          <w:color w:val="000000"/>
          <w:sz w:val="28"/>
          <w:szCs w:val="28"/>
        </w:rPr>
        <w:t>нае войска паўднёва-рускіх князёў. Кіеўскі князь Святаполк накіраваў супраць Глеба ваяводу Пуцяту, Уладзімі</w:t>
      </w:r>
      <w:proofErr w:type="gramStart"/>
      <w:r w:rsidRPr="00F35C0B">
        <w:rPr>
          <w:rFonts w:ascii="Times New Roman" w:hAnsi="Times New Roman"/>
          <w:color w:val="000000"/>
          <w:sz w:val="28"/>
          <w:szCs w:val="28"/>
        </w:rPr>
        <w:t>р</w:t>
      </w:r>
      <w:proofErr w:type="gramEnd"/>
      <w:r w:rsidRPr="00F35C0B">
        <w:rPr>
          <w:rFonts w:ascii="Times New Roman" w:hAnsi="Times New Roman"/>
          <w:color w:val="000000"/>
          <w:sz w:val="28"/>
          <w:szCs w:val="28"/>
        </w:rPr>
        <w:t xml:space="preserve"> Манамах сва</w:t>
      </w:r>
      <w:r w:rsidRPr="00F35C0B">
        <w:rPr>
          <w:rFonts w:ascii="Times New Roman" w:hAnsi="Times New Roman"/>
          <w:color w:val="000000"/>
          <w:sz w:val="28"/>
          <w:szCs w:val="28"/>
        </w:rPr>
        <w:t>й</w:t>
      </w:r>
      <w:r w:rsidRPr="00F35C0B">
        <w:rPr>
          <w:rFonts w:ascii="Times New Roman" w:hAnsi="Times New Roman"/>
          <w:color w:val="000000"/>
          <w:sz w:val="28"/>
          <w:szCs w:val="28"/>
        </w:rPr>
        <w:t>го сына Яраполка, чарнігаўска-северскі князь Алег Святасл</w:t>
      </w:r>
      <w:r w:rsidRPr="00F35C0B">
        <w:rPr>
          <w:rFonts w:ascii="Times New Roman" w:hAnsi="Times New Roman"/>
          <w:color w:val="000000"/>
          <w:sz w:val="28"/>
          <w:szCs w:val="28"/>
        </w:rPr>
        <w:t>а</w:t>
      </w:r>
      <w:r w:rsidRPr="00F35C0B">
        <w:rPr>
          <w:rFonts w:ascii="Times New Roman" w:hAnsi="Times New Roman"/>
          <w:color w:val="000000"/>
          <w:sz w:val="28"/>
          <w:szCs w:val="28"/>
        </w:rPr>
        <w:t xml:space="preserve">вавіч хадзіў сам, узяўшы з сабой Давыда Усяславіча. Паход на Менск не меў поспеху. Глеб Усяславіч здолеў адбіць напад. </w:t>
      </w:r>
      <w:r w:rsidRPr="00F35C0B">
        <w:rPr>
          <w:rFonts w:ascii="Times New Roman" w:hAnsi="Times New Roman"/>
          <w:color w:val="000000"/>
          <w:sz w:val="28"/>
          <w:szCs w:val="28"/>
          <w:lang w:val="be-BY"/>
        </w:rPr>
        <w:t xml:space="preserve">У сваю чаргу, Глеб Усяславіч заўсёды імкнуўся пашырыць свае ўладанні. Ён захапіў у </w:t>
      </w:r>
      <w:r w:rsidRPr="00F35C0B">
        <w:rPr>
          <w:rFonts w:ascii="Times New Roman" w:hAnsi="Times New Roman"/>
          <w:b/>
          <w:color w:val="000000"/>
          <w:sz w:val="28"/>
          <w:szCs w:val="28"/>
          <w:lang w:val="be-BY"/>
        </w:rPr>
        <w:t>1116</w:t>
      </w:r>
      <w:r w:rsidRPr="00F35C0B">
        <w:rPr>
          <w:rFonts w:ascii="Times New Roman" w:hAnsi="Times New Roman"/>
          <w:color w:val="000000"/>
          <w:sz w:val="28"/>
          <w:szCs w:val="28"/>
          <w:lang w:val="be-BY"/>
        </w:rPr>
        <w:t xml:space="preserve"> г. частку зямлі дрыгавічоў, спаліў іх горад Слуцк, захапіў людзей у палон.</w:t>
      </w:r>
    </w:p>
    <w:p w:rsidR="007F232D" w:rsidRPr="000F5987" w:rsidRDefault="007F232D" w:rsidP="007F232D">
      <w:pPr>
        <w:pStyle w:val="a3"/>
        <w:spacing w:after="0"/>
        <w:ind w:left="0" w:firstLine="709"/>
        <w:jc w:val="both"/>
        <w:rPr>
          <w:rFonts w:ascii="Times New Roman" w:hAnsi="Times New Roman"/>
          <w:color w:val="000000"/>
          <w:sz w:val="28"/>
          <w:szCs w:val="28"/>
          <w:lang w:val="be-BY"/>
        </w:rPr>
      </w:pPr>
      <w:r w:rsidRPr="000F5987">
        <w:rPr>
          <w:rFonts w:ascii="Times New Roman" w:hAnsi="Times New Roman"/>
          <w:color w:val="000000"/>
          <w:sz w:val="28"/>
          <w:szCs w:val="28"/>
          <w:lang w:val="be-BY"/>
        </w:rPr>
        <w:t xml:space="preserve">Незадоўга да гэтага Уладзімір Манамах стаў вялікім князем кіеўскім. Паводзіны менскага князя турбавалі Манамаха. Больш таго, Глеб не хацеў прызнаваць сябе ні ў чым вінаватым і абвінавачваў самога Уладзіміра Манамаха. </w:t>
      </w:r>
    </w:p>
    <w:p w:rsidR="007F232D" w:rsidRDefault="007F232D" w:rsidP="007F232D">
      <w:pPr>
        <w:spacing w:after="0"/>
        <w:ind w:firstLine="709"/>
        <w:jc w:val="both"/>
        <w:rPr>
          <w:rFonts w:ascii="Times New Roman" w:hAnsi="Times New Roman"/>
          <w:color w:val="000000"/>
          <w:sz w:val="28"/>
          <w:szCs w:val="28"/>
          <w:lang w:val="be-BY"/>
        </w:rPr>
      </w:pPr>
      <w:r>
        <w:rPr>
          <w:rFonts w:ascii="Times New Roman" w:hAnsi="Times New Roman"/>
          <w:noProof/>
          <w:color w:val="000000"/>
          <w:sz w:val="28"/>
          <w:szCs w:val="28"/>
          <w:lang w:eastAsia="ru-RU"/>
        </w:rPr>
        <w:drawing>
          <wp:anchor distT="0" distB="0" distL="114300" distR="114300" simplePos="0" relativeHeight="251698176" behindDoc="0" locked="0" layoutInCell="1" allowOverlap="1" wp14:anchorId="24E96545" wp14:editId="28DECF1A">
            <wp:simplePos x="0" y="0"/>
            <wp:positionH relativeFrom="column">
              <wp:posOffset>55245</wp:posOffset>
            </wp:positionH>
            <wp:positionV relativeFrom="paragraph">
              <wp:posOffset>150495</wp:posOffset>
            </wp:positionV>
            <wp:extent cx="2121535" cy="2895600"/>
            <wp:effectExtent l="133350" t="114300" r="126365" b="152400"/>
            <wp:wrapSquare wrapText="bothSides"/>
            <wp:docPr id="154" name="Рисунок 208" descr="IMG_0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descr="IMG_0764"/>
                    <pic:cNvPicPr>
                      <a:picLocks noChangeAspect="1" noChangeArrowheads="1"/>
                    </pic:cNvPicPr>
                  </pic:nvPicPr>
                  <pic:blipFill>
                    <a:blip r:embed="rId55" cstate="print"/>
                    <a:srcRect/>
                    <a:stretch>
                      <a:fillRect/>
                    </a:stretch>
                  </pic:blipFill>
                  <pic:spPr bwMode="auto">
                    <a:xfrm>
                      <a:off x="0" y="0"/>
                      <a:ext cx="2121535" cy="2895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noProof/>
          <w:color w:val="000000"/>
          <w:sz w:val="28"/>
          <w:szCs w:val="28"/>
          <w:lang w:eastAsia="ru-RU"/>
        </w:rPr>
        <mc:AlternateContent>
          <mc:Choice Requires="wps">
            <w:drawing>
              <wp:anchor distT="0" distB="0" distL="114300" distR="114300" simplePos="0" relativeHeight="251699200" behindDoc="1" locked="0" layoutInCell="1" allowOverlap="1" wp14:anchorId="06BBD36B" wp14:editId="6EAA6179">
                <wp:simplePos x="0" y="0"/>
                <wp:positionH relativeFrom="column">
                  <wp:posOffset>-1905</wp:posOffset>
                </wp:positionH>
                <wp:positionV relativeFrom="paragraph">
                  <wp:posOffset>3234690</wp:posOffset>
                </wp:positionV>
                <wp:extent cx="2183765" cy="526415"/>
                <wp:effectExtent l="1905" t="0" r="0" b="0"/>
                <wp:wrapTight wrapText="bothSides">
                  <wp:wrapPolygon edited="0">
                    <wp:start x="-94" y="0"/>
                    <wp:lineTo x="-94" y="21209"/>
                    <wp:lineTo x="21600" y="21209"/>
                    <wp:lineTo x="21600" y="0"/>
                    <wp:lineTo x="-94" y="0"/>
                  </wp:wrapPolygon>
                </wp:wrapTight>
                <wp:docPr id="100" name="Поле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765" cy="526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DB0997" w:rsidRDefault="007F232D" w:rsidP="007F232D">
                            <w:pPr>
                              <w:spacing w:after="0"/>
                              <w:jc w:val="center"/>
                              <w:rPr>
                                <w:rFonts w:ascii="Times New Roman" w:hAnsi="Times New Roman"/>
                                <w:b/>
                                <w:color w:val="1F497D" w:themeColor="text2"/>
                                <w:sz w:val="28"/>
                                <w:szCs w:val="28"/>
                                <w:lang w:val="be-BY"/>
                              </w:rPr>
                            </w:pPr>
                            <w:r w:rsidRPr="00DB0997">
                              <w:rPr>
                                <w:rFonts w:ascii="Times New Roman" w:hAnsi="Times New Roman"/>
                                <w:b/>
                                <w:color w:val="1F497D" w:themeColor="text2"/>
                                <w:sz w:val="28"/>
                                <w:szCs w:val="28"/>
                                <w:lang w:val="be-BY"/>
                              </w:rPr>
                              <w:t>Менскі князь</w:t>
                            </w:r>
                          </w:p>
                          <w:p w:rsidR="007F232D" w:rsidRDefault="007F232D" w:rsidP="007F232D">
                            <w:pPr>
                              <w:spacing w:after="0"/>
                              <w:jc w:val="center"/>
                            </w:pPr>
                            <w:r w:rsidRPr="00DB0997">
                              <w:rPr>
                                <w:rFonts w:ascii="Times New Roman" w:hAnsi="Times New Roman"/>
                                <w:b/>
                                <w:color w:val="1F497D" w:themeColor="text2"/>
                                <w:sz w:val="28"/>
                                <w:szCs w:val="28"/>
                                <w:lang w:val="be-BY"/>
                              </w:rPr>
                              <w:t>Глеб Усяславіч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00" o:spid="_x0000_s1039" type="#_x0000_t202" style="position:absolute;left:0;text-align:left;margin-left:-.15pt;margin-top:254.7pt;width:171.95pt;height:41.4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WylAIAABsFAAAOAAAAZHJzL2Uyb0RvYy54bWysVFuO0zAU/UdiD5b/O3lM0jZR09G0QxHS&#10;8JAGFuA6TmOR2MZ2mwyItbAKvpBYQ5fEtdN2OjwkhMiH4+t7fe7rXM+u+rZBO6YNl6LA0UWIERNU&#10;llxsCvzu7Wo0xchYIkrSSMEKfM8Mvpo/fTLrVM5iWcumZBoBiDB5pwpcW6vyIDC0Zi0xF1IxAcpK&#10;6pZYEPUmKDXpAL1tgjgMx0Endam0pMwYOL0ZlHju8auKUfu6qgyzqCkwxGb9qv26dmswn5F8o4mq&#10;OT2EQf4hipZwAU5PUDfEErTV/BeollMtjazsBZVtIKuKU+ZzgGyi8Kds7mqimM8FimPUqUzm/8HS&#10;V7s3GvESehdCfQRpoUn7L/vv+2/7r8idQYU6ZXIwvFNgavuF7MHaZ2vUraTvDRJyWROxYdday65m&#10;pIQII3czOLs64BgHsu5eyhIcka2VHqivdOvKBwVBgA6R3J+6w3qLKBzG0fRyMk4xoqBL43ESpd4F&#10;yY+3lTb2OZMtcpsCa+i+Rye7W2NdNCQ/mjhnRja8XPGm8YLerJeNRjsCTFn574D+yKwRzlhId21A&#10;HE4gSPDhdC5c3/lPWRQn4SLORqvxdDJKVkk6yibhdBRG2SIbh0mW3Kw+uwCjJK95WTJxywU7sjBK&#10;/q7Lh3kY+ON5iLoCZ2mcDi36Y5Kh/36XZMstDGXD2wJPT0Ykd419JkpIm+SW8GbYB4/D91WGGhz/&#10;viqeBq7zAwdsv+4Hzl06944ja1neAzG0hL5B9+FFgU0t9UeMOpjOApsPW6IZRs0LAeTKoiRx4+yF&#10;JJ3EIOhzzfpcQwQFqAJbjIbt0g5PwFZpvqnB00BnIa+BkBX3XHmI6kBjmECf1OG1cCN+Lnurhzdt&#10;/gMAAP//AwBQSwMEFAAGAAgAAAAhALu6ofDeAAAACQEAAA8AAABkcnMvZG93bnJldi54bWxMj8FO&#10;wzAQRO9I/IO1SFxQ69CkKUnjVIAE4trSD9jE2yRqvI5it0n/HnOC4+yMZt4Wu9n04kqj6ywreF5G&#10;IIhrqztuFBy/PxYvIJxH1thbJgU3crAr7+8KzLWdeE/Xg29EKGGXo4LW+yGX0tUtGXRLOxAH72RH&#10;gz7IsZF6xCmUm16uoiiVBjsOCy0O9N5SfT5cjILT1/S0zqbq0x83+yR9w25T2ZtSjw/z6xaEp9n/&#10;heEXP6BDGZgqe2HtRK9gEYeggnWUJSCCHydxCqIKl2wVgywL+f+D8gcAAP//AwBQSwECLQAUAAYA&#10;CAAAACEAtoM4kv4AAADhAQAAEwAAAAAAAAAAAAAAAAAAAAAAW0NvbnRlbnRfVHlwZXNdLnhtbFBL&#10;AQItABQABgAIAAAAIQA4/SH/1gAAAJQBAAALAAAAAAAAAAAAAAAAAC8BAABfcmVscy8ucmVsc1BL&#10;AQItABQABgAIAAAAIQA+t8WylAIAABsFAAAOAAAAAAAAAAAAAAAAAC4CAABkcnMvZTJvRG9jLnht&#10;bFBLAQItABQABgAIAAAAIQC7uqHw3gAAAAkBAAAPAAAAAAAAAAAAAAAAAO4EAABkcnMvZG93bnJl&#10;di54bWxQSwUGAAAAAAQABADzAAAA+QUAAAAA&#10;" stroked="f">
                <v:textbox>
                  <w:txbxContent>
                    <w:p w:rsidR="007F232D" w:rsidRPr="00DB0997" w:rsidRDefault="007F232D" w:rsidP="007F232D">
                      <w:pPr>
                        <w:spacing w:after="0"/>
                        <w:jc w:val="center"/>
                        <w:rPr>
                          <w:rFonts w:ascii="Times New Roman" w:hAnsi="Times New Roman"/>
                          <w:b/>
                          <w:color w:val="1F497D" w:themeColor="text2"/>
                          <w:sz w:val="28"/>
                          <w:szCs w:val="28"/>
                          <w:lang w:val="be-BY"/>
                        </w:rPr>
                      </w:pPr>
                      <w:r w:rsidRPr="00DB0997">
                        <w:rPr>
                          <w:rFonts w:ascii="Times New Roman" w:hAnsi="Times New Roman"/>
                          <w:b/>
                          <w:color w:val="1F497D" w:themeColor="text2"/>
                          <w:sz w:val="28"/>
                          <w:szCs w:val="28"/>
                          <w:lang w:val="be-BY"/>
                        </w:rPr>
                        <w:t>Менскі князь</w:t>
                      </w:r>
                    </w:p>
                    <w:p w:rsidR="007F232D" w:rsidRDefault="007F232D" w:rsidP="007F232D">
                      <w:pPr>
                        <w:spacing w:after="0"/>
                        <w:jc w:val="center"/>
                      </w:pPr>
                      <w:r w:rsidRPr="00DB0997">
                        <w:rPr>
                          <w:rFonts w:ascii="Times New Roman" w:hAnsi="Times New Roman"/>
                          <w:b/>
                          <w:color w:val="1F497D" w:themeColor="text2"/>
                          <w:sz w:val="28"/>
                          <w:szCs w:val="28"/>
                          <w:lang w:val="be-BY"/>
                        </w:rPr>
                        <w:t>Глеб Усяславіч</w:t>
                      </w:r>
                    </w:p>
                  </w:txbxContent>
                </v:textbox>
                <w10:wrap type="tight"/>
              </v:shape>
            </w:pict>
          </mc:Fallback>
        </mc:AlternateContent>
      </w:r>
      <w:r w:rsidRPr="000F5987">
        <w:rPr>
          <w:rFonts w:ascii="Times New Roman" w:hAnsi="Times New Roman"/>
          <w:color w:val="000000"/>
          <w:sz w:val="28"/>
          <w:szCs w:val="28"/>
          <w:lang w:val="be-BY"/>
        </w:rPr>
        <w:t xml:space="preserve">На Менскае і Друцкае княствы быў накіраваны ўдар шматлікага войска з трох бакоў. Смаленскі князь Вячаслаў, сын Манамаха, захапіў Оршу і Копысь. Аб'яднанае войска Давыда і другога сына Манамаха Яраполка - князя пераяслаўскага, узяло прыступам Друцк. </w:t>
      </w:r>
      <w:r w:rsidRPr="000F5987">
        <w:rPr>
          <w:rFonts w:ascii="Times New Roman" w:hAnsi="Times New Roman"/>
          <w:color w:val="000000"/>
          <w:sz w:val="28"/>
          <w:szCs w:val="28"/>
        </w:rPr>
        <w:t>Сам Уладзімі</w:t>
      </w:r>
      <w:proofErr w:type="gramStart"/>
      <w:r w:rsidRPr="000F5987">
        <w:rPr>
          <w:rFonts w:ascii="Times New Roman" w:hAnsi="Times New Roman"/>
          <w:color w:val="000000"/>
          <w:sz w:val="28"/>
          <w:szCs w:val="28"/>
        </w:rPr>
        <w:t>р</w:t>
      </w:r>
      <w:proofErr w:type="gramEnd"/>
      <w:r w:rsidRPr="000F5987">
        <w:rPr>
          <w:rFonts w:ascii="Times New Roman" w:hAnsi="Times New Roman"/>
          <w:color w:val="000000"/>
          <w:sz w:val="28"/>
          <w:szCs w:val="28"/>
        </w:rPr>
        <w:t xml:space="preserve"> М</w:t>
      </w:r>
      <w:r w:rsidRPr="000F5987">
        <w:rPr>
          <w:rFonts w:ascii="Times New Roman" w:hAnsi="Times New Roman"/>
          <w:color w:val="000000"/>
          <w:sz w:val="28"/>
          <w:szCs w:val="28"/>
        </w:rPr>
        <w:t>а</w:t>
      </w:r>
      <w:r w:rsidRPr="000F5987">
        <w:rPr>
          <w:rFonts w:ascii="Times New Roman" w:hAnsi="Times New Roman"/>
          <w:color w:val="000000"/>
          <w:sz w:val="28"/>
          <w:szCs w:val="28"/>
        </w:rPr>
        <w:t>намах накіраваўся на Менск і аблажыў горад. Двухмесячная асада не прынесла п</w:t>
      </w:r>
      <w:r w:rsidRPr="000F5987">
        <w:rPr>
          <w:rFonts w:ascii="Times New Roman" w:hAnsi="Times New Roman"/>
          <w:color w:val="000000"/>
          <w:sz w:val="28"/>
          <w:szCs w:val="28"/>
        </w:rPr>
        <w:t>о</w:t>
      </w:r>
      <w:r w:rsidRPr="000F5987">
        <w:rPr>
          <w:rFonts w:ascii="Times New Roman" w:hAnsi="Times New Roman"/>
          <w:color w:val="000000"/>
          <w:sz w:val="28"/>
          <w:szCs w:val="28"/>
        </w:rPr>
        <w:t>спеху. Але Уладзімі</w:t>
      </w:r>
      <w:proofErr w:type="gramStart"/>
      <w:r w:rsidRPr="000F5987">
        <w:rPr>
          <w:rFonts w:ascii="Times New Roman" w:hAnsi="Times New Roman"/>
          <w:color w:val="000000"/>
          <w:sz w:val="28"/>
          <w:szCs w:val="28"/>
        </w:rPr>
        <w:t>р</w:t>
      </w:r>
      <w:proofErr w:type="gramEnd"/>
      <w:r w:rsidRPr="000F5987">
        <w:rPr>
          <w:rFonts w:ascii="Times New Roman" w:hAnsi="Times New Roman"/>
          <w:color w:val="000000"/>
          <w:sz w:val="28"/>
          <w:szCs w:val="28"/>
        </w:rPr>
        <w:t xml:space="preserve"> разлічваў перамагчы, што б там не было. Ён загадаў б</w:t>
      </w:r>
      <w:r w:rsidRPr="000F5987">
        <w:rPr>
          <w:rFonts w:ascii="Times New Roman" w:hAnsi="Times New Roman"/>
          <w:color w:val="000000"/>
          <w:sz w:val="28"/>
          <w:szCs w:val="28"/>
        </w:rPr>
        <w:t>у</w:t>
      </w:r>
      <w:r w:rsidRPr="000F5987">
        <w:rPr>
          <w:rFonts w:ascii="Times New Roman" w:hAnsi="Times New Roman"/>
          <w:color w:val="000000"/>
          <w:sz w:val="28"/>
          <w:szCs w:val="28"/>
        </w:rPr>
        <w:t xml:space="preserve">даваць трывалае зімняе жыллё ў сваім </w:t>
      </w:r>
      <w:proofErr w:type="gramStart"/>
      <w:r w:rsidRPr="000F5987">
        <w:rPr>
          <w:rFonts w:ascii="Times New Roman" w:hAnsi="Times New Roman"/>
          <w:color w:val="000000"/>
          <w:sz w:val="28"/>
          <w:szCs w:val="28"/>
        </w:rPr>
        <w:t>стане</w:t>
      </w:r>
      <w:proofErr w:type="gramEnd"/>
      <w:r w:rsidRPr="000F5987">
        <w:rPr>
          <w:rFonts w:ascii="Times New Roman" w:hAnsi="Times New Roman"/>
          <w:color w:val="000000"/>
          <w:sz w:val="28"/>
          <w:szCs w:val="28"/>
        </w:rPr>
        <w:t>. Глеб Усяславіч, пабачыўшы прыгатаванне да вельмі праця</w:t>
      </w:r>
      <w:r w:rsidRPr="000F5987">
        <w:rPr>
          <w:rFonts w:ascii="Times New Roman" w:hAnsi="Times New Roman"/>
          <w:color w:val="000000"/>
          <w:sz w:val="28"/>
          <w:szCs w:val="28"/>
        </w:rPr>
        <w:t>г</w:t>
      </w:r>
      <w:r w:rsidRPr="000F5987">
        <w:rPr>
          <w:rFonts w:ascii="Times New Roman" w:hAnsi="Times New Roman"/>
          <w:color w:val="000000"/>
          <w:sz w:val="28"/>
          <w:szCs w:val="28"/>
        </w:rPr>
        <w:t>лай аблогі, накіраваў паслоў да Манамаха, які п</w:t>
      </w:r>
      <w:r w:rsidRPr="000F5987">
        <w:rPr>
          <w:rFonts w:ascii="Times New Roman" w:hAnsi="Times New Roman"/>
          <w:color w:val="000000"/>
          <w:sz w:val="28"/>
          <w:szCs w:val="28"/>
        </w:rPr>
        <w:t>а</w:t>
      </w:r>
      <w:r w:rsidRPr="000F5987">
        <w:rPr>
          <w:rFonts w:ascii="Times New Roman" w:hAnsi="Times New Roman"/>
          <w:color w:val="000000"/>
          <w:sz w:val="28"/>
          <w:szCs w:val="28"/>
        </w:rPr>
        <w:t xml:space="preserve">гадзіўся на мірныя перамовы. Менскі князь выйшаў з горада са сваімі дзецьмі і дружынаю да Манамаха і паабяцаў </w:t>
      </w:r>
      <w:proofErr w:type="gramStart"/>
      <w:r w:rsidRPr="000F5987">
        <w:rPr>
          <w:rFonts w:ascii="Times New Roman" w:hAnsi="Times New Roman"/>
          <w:color w:val="000000"/>
          <w:sz w:val="28"/>
          <w:szCs w:val="28"/>
        </w:rPr>
        <w:t>ва ўс</w:t>
      </w:r>
      <w:proofErr w:type="gramEnd"/>
      <w:r w:rsidRPr="000F5987">
        <w:rPr>
          <w:rFonts w:ascii="Times New Roman" w:hAnsi="Times New Roman"/>
          <w:color w:val="000000"/>
          <w:sz w:val="28"/>
          <w:szCs w:val="28"/>
        </w:rPr>
        <w:t xml:space="preserve">ім яго слухацца. Вялікі князь </w:t>
      </w:r>
      <w:r w:rsidRPr="000F5987">
        <w:rPr>
          <w:rFonts w:ascii="Times New Roman" w:hAnsi="Times New Roman"/>
          <w:color w:val="000000"/>
          <w:sz w:val="28"/>
          <w:szCs w:val="28"/>
        </w:rPr>
        <w:lastRenderedPageBreak/>
        <w:t>кіеўскі павучаў Глеба, як ён павінен паводзіць сябе, вярнуў яму Менск, а сам пайшоў у</w:t>
      </w:r>
      <w:proofErr w:type="gramStart"/>
      <w:r w:rsidRPr="000F5987">
        <w:rPr>
          <w:rFonts w:ascii="Times New Roman" w:hAnsi="Times New Roman"/>
          <w:color w:val="000000"/>
          <w:sz w:val="28"/>
          <w:szCs w:val="28"/>
        </w:rPr>
        <w:t xml:space="preserve"> К</w:t>
      </w:r>
      <w:proofErr w:type="gramEnd"/>
      <w:r w:rsidRPr="000F5987">
        <w:rPr>
          <w:rFonts w:ascii="Times New Roman" w:hAnsi="Times New Roman"/>
          <w:color w:val="000000"/>
          <w:sz w:val="28"/>
          <w:szCs w:val="28"/>
        </w:rPr>
        <w:t xml:space="preserve">іеў. </w:t>
      </w:r>
    </w:p>
    <w:p w:rsidR="007F232D" w:rsidRDefault="007F232D" w:rsidP="007F232D">
      <w:pPr>
        <w:spacing w:after="0"/>
        <w:ind w:firstLine="709"/>
        <w:jc w:val="both"/>
        <w:rPr>
          <w:rFonts w:ascii="Times New Roman" w:hAnsi="Times New Roman"/>
          <w:color w:val="000000"/>
          <w:sz w:val="28"/>
          <w:szCs w:val="28"/>
          <w:lang w:val="be-BY"/>
        </w:rPr>
      </w:pPr>
      <w:r w:rsidRPr="000F5987">
        <w:rPr>
          <w:rFonts w:ascii="Times New Roman" w:hAnsi="Times New Roman"/>
          <w:color w:val="000000"/>
          <w:sz w:val="28"/>
          <w:szCs w:val="28"/>
          <w:lang w:val="be-BY"/>
        </w:rPr>
        <w:t xml:space="preserve">Паміж тым непакорны Глеб нядоўга выконваў наказ Манамаха. У 1117 г. ён пачаў заваёўваць смаленскія ды наваградскія землі. Зноў узнік канфлікт з Уладзімірам Манамахам, які паслаў свайго сына Мсціслава ўціхамірваць менскага князя Глеба Усяславіча. Войска Мсціслава асадзіла Менск. Глеб трапіў у палон. Яго адправілі ў Кіеў, дзе ён памёр у </w:t>
      </w:r>
      <w:r w:rsidRPr="000F5987">
        <w:rPr>
          <w:rFonts w:ascii="Times New Roman" w:hAnsi="Times New Roman"/>
          <w:b/>
          <w:color w:val="000000"/>
          <w:sz w:val="28"/>
          <w:szCs w:val="28"/>
          <w:lang w:val="be-BY"/>
        </w:rPr>
        <w:t>1119</w:t>
      </w:r>
      <w:r w:rsidRPr="000F5987">
        <w:rPr>
          <w:rFonts w:ascii="Times New Roman" w:hAnsi="Times New Roman"/>
          <w:color w:val="000000"/>
          <w:sz w:val="28"/>
          <w:szCs w:val="28"/>
          <w:lang w:val="be-BY"/>
        </w:rPr>
        <w:t xml:space="preserve"> г.</w:t>
      </w:r>
    </w:p>
    <w:p w:rsidR="007F232D" w:rsidRPr="000F5987" w:rsidRDefault="007F232D" w:rsidP="007F232D">
      <w:pPr>
        <w:spacing w:after="0"/>
        <w:ind w:firstLine="709"/>
        <w:jc w:val="both"/>
        <w:rPr>
          <w:rFonts w:ascii="Times New Roman" w:hAnsi="Times New Roman"/>
          <w:color w:val="000000"/>
          <w:sz w:val="28"/>
          <w:szCs w:val="28"/>
          <w:lang w:val="be-BY"/>
        </w:rPr>
      </w:pPr>
      <w:r w:rsidRPr="000F5987">
        <w:rPr>
          <w:rFonts w:ascii="Times New Roman" w:hAnsi="Times New Roman"/>
          <w:color w:val="000000"/>
          <w:sz w:val="28"/>
          <w:szCs w:val="28"/>
          <w:lang w:val="be-BY"/>
        </w:rPr>
        <w:t>Нашчадак Усяслава Полацкага менскі князь Глеб меў намер пашырыць сваё княства да левабярэжжа Прыпяці і берагоў Дняпра. Упарта змагаўся ён супраць магутнага князя Уладзіміра Манамаха, але, нарэшце, быў разбіты. Пасля гэтых падзей Менск знік са старонак летапісаў. Страціў ён сваё значэнне важнага палітычнага цэнтра, але ненадоўга.</w:t>
      </w:r>
    </w:p>
    <w:p w:rsidR="007F232D" w:rsidRDefault="007F232D" w:rsidP="007F232D">
      <w:pPr>
        <w:pStyle w:val="a3"/>
        <w:spacing w:after="0"/>
        <w:ind w:left="0" w:firstLine="709"/>
        <w:jc w:val="both"/>
        <w:rPr>
          <w:rFonts w:ascii="Times New Roman" w:hAnsi="Times New Roman"/>
          <w:i/>
          <w:color w:val="000000"/>
          <w:sz w:val="32"/>
          <w:szCs w:val="28"/>
          <w:u w:val="single"/>
          <w:lang w:val="be-BY"/>
        </w:rPr>
      </w:pPr>
    </w:p>
    <w:p w:rsidR="007F232D" w:rsidRPr="00DB0997" w:rsidRDefault="007F232D" w:rsidP="007F232D">
      <w:pPr>
        <w:pStyle w:val="a3"/>
        <w:spacing w:after="0"/>
        <w:ind w:left="0" w:firstLine="709"/>
        <w:jc w:val="both"/>
        <w:rPr>
          <w:rFonts w:ascii="Times New Roman" w:hAnsi="Times New Roman"/>
          <w:b/>
          <w:i/>
          <w:color w:val="1F497D" w:themeColor="text2"/>
          <w:sz w:val="32"/>
          <w:szCs w:val="28"/>
          <w:u w:val="single"/>
          <w:lang w:val="be-BY"/>
        </w:rPr>
      </w:pPr>
      <w:r w:rsidRPr="00DB0997">
        <w:rPr>
          <w:rFonts w:ascii="Times New Roman" w:hAnsi="Times New Roman"/>
          <w:b/>
          <w:i/>
          <w:color w:val="1F497D" w:themeColor="text2"/>
          <w:sz w:val="32"/>
          <w:szCs w:val="28"/>
          <w:u w:val="single"/>
          <w:lang w:val="be-BY"/>
        </w:rPr>
        <w:t>3.</w:t>
      </w:r>
      <w:r w:rsidRPr="00DB0997">
        <w:rPr>
          <w:rFonts w:ascii="Times New Roman" w:hAnsi="Times New Roman"/>
          <w:i/>
          <w:color w:val="1F497D" w:themeColor="text2"/>
          <w:sz w:val="32"/>
          <w:szCs w:val="28"/>
          <w:u w:val="single"/>
          <w:lang w:val="be-BY"/>
        </w:rPr>
        <w:t xml:space="preserve"> </w:t>
      </w:r>
      <w:r w:rsidRPr="00DB0997">
        <w:rPr>
          <w:rFonts w:ascii="Times New Roman" w:hAnsi="Times New Roman"/>
          <w:b/>
          <w:i/>
          <w:color w:val="1F497D" w:themeColor="text2"/>
          <w:sz w:val="32"/>
          <w:szCs w:val="28"/>
          <w:u w:val="single"/>
          <w:lang w:val="be-BY"/>
        </w:rPr>
        <w:t>Паход на Полацкую зямлю ў 1127 г.</w:t>
      </w:r>
    </w:p>
    <w:p w:rsidR="007F232D" w:rsidRDefault="007F232D" w:rsidP="007F232D">
      <w:pPr>
        <w:spacing w:after="0"/>
        <w:ind w:firstLine="709"/>
        <w:jc w:val="both"/>
        <w:rPr>
          <w:rFonts w:ascii="Times New Roman" w:hAnsi="Times New Roman"/>
          <w:color w:val="000000"/>
          <w:sz w:val="28"/>
          <w:szCs w:val="28"/>
          <w:lang w:val="be-BY"/>
        </w:rPr>
      </w:pPr>
      <w:r>
        <w:rPr>
          <w:rFonts w:ascii="Times New Roman" w:hAnsi="Times New Roman"/>
          <w:noProof/>
          <w:color w:val="000000"/>
          <w:sz w:val="28"/>
          <w:szCs w:val="28"/>
          <w:lang w:eastAsia="ru-RU"/>
        </w:rPr>
        <w:drawing>
          <wp:anchor distT="0" distB="0" distL="114300" distR="114300" simplePos="0" relativeHeight="251700224" behindDoc="1" locked="0" layoutInCell="1" allowOverlap="1" wp14:anchorId="196A423D" wp14:editId="1C7BEB90">
            <wp:simplePos x="0" y="0"/>
            <wp:positionH relativeFrom="column">
              <wp:posOffset>3001645</wp:posOffset>
            </wp:positionH>
            <wp:positionV relativeFrom="paragraph">
              <wp:posOffset>2625725</wp:posOffset>
            </wp:positionV>
            <wp:extent cx="2903855" cy="2251075"/>
            <wp:effectExtent l="133350" t="114300" r="125095" b="149225"/>
            <wp:wrapTight wrapText="bothSides">
              <wp:wrapPolygon edited="0">
                <wp:start x="-425" y="-1097"/>
                <wp:lineTo x="-992" y="-731"/>
                <wp:lineTo x="-850" y="23032"/>
                <wp:lineTo x="22389" y="23032"/>
                <wp:lineTo x="22531" y="2194"/>
                <wp:lineTo x="21964" y="-548"/>
                <wp:lineTo x="21964" y="-1097"/>
                <wp:lineTo x="-425" y="-1097"/>
              </wp:wrapPolygon>
            </wp:wrapTight>
            <wp:docPr id="153" name="Рисунок 209" descr="IMG_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descr="IMG_0748"/>
                    <pic:cNvPicPr>
                      <a:picLocks noChangeAspect="1" noChangeArrowheads="1"/>
                    </pic:cNvPicPr>
                  </pic:nvPicPr>
                  <pic:blipFill>
                    <a:blip r:embed="rId56"/>
                    <a:srcRect/>
                    <a:stretch>
                      <a:fillRect/>
                    </a:stretch>
                  </pic:blipFill>
                  <pic:spPr bwMode="auto">
                    <a:xfrm>
                      <a:off x="0" y="0"/>
                      <a:ext cx="2903855" cy="2251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0F5987">
        <w:rPr>
          <w:rFonts w:ascii="Times New Roman" w:hAnsi="Times New Roman"/>
          <w:color w:val="000000"/>
          <w:sz w:val="28"/>
          <w:szCs w:val="28"/>
          <w:lang w:val="be-BY"/>
        </w:rPr>
        <w:t xml:space="preserve">Полацкія князі па-ранейшаму не хацелі падпарадкоўвацца вялікаму князю кіеўскаму, нападалі на воласці іншых суседніх князёў. </w:t>
      </w:r>
      <w:r w:rsidRPr="000F5987">
        <w:rPr>
          <w:rFonts w:ascii="Times New Roman" w:hAnsi="Times New Roman"/>
          <w:color w:val="000000"/>
          <w:sz w:val="28"/>
          <w:szCs w:val="28"/>
        </w:rPr>
        <w:t xml:space="preserve">Кіеўскі князь Мсціслаў, сын Манамаха, у </w:t>
      </w:r>
      <w:r w:rsidRPr="000F5987">
        <w:rPr>
          <w:rFonts w:ascii="Times New Roman" w:hAnsi="Times New Roman"/>
          <w:b/>
          <w:color w:val="000000"/>
          <w:sz w:val="28"/>
          <w:szCs w:val="28"/>
        </w:rPr>
        <w:t xml:space="preserve">1227 </w:t>
      </w:r>
      <w:r w:rsidRPr="000F5987">
        <w:rPr>
          <w:rFonts w:ascii="Times New Roman" w:hAnsi="Times New Roman"/>
          <w:color w:val="000000"/>
          <w:sz w:val="28"/>
          <w:szCs w:val="28"/>
        </w:rPr>
        <w:t>г. арганізаваў незвычайны паход у Пола</w:t>
      </w:r>
      <w:r w:rsidRPr="000F5987">
        <w:rPr>
          <w:rFonts w:ascii="Times New Roman" w:hAnsi="Times New Roman"/>
          <w:color w:val="000000"/>
          <w:sz w:val="28"/>
          <w:szCs w:val="28"/>
        </w:rPr>
        <w:t>ц</w:t>
      </w:r>
      <w:r w:rsidRPr="000F5987">
        <w:rPr>
          <w:rFonts w:ascii="Times New Roman" w:hAnsi="Times New Roman"/>
          <w:color w:val="000000"/>
          <w:sz w:val="28"/>
          <w:szCs w:val="28"/>
        </w:rPr>
        <w:t xml:space="preserve">кую зямлю </w:t>
      </w:r>
      <w:proofErr w:type="gramStart"/>
      <w:r w:rsidRPr="000F5987">
        <w:rPr>
          <w:rFonts w:ascii="Times New Roman" w:hAnsi="Times New Roman"/>
          <w:color w:val="000000"/>
          <w:sz w:val="28"/>
          <w:szCs w:val="28"/>
        </w:rPr>
        <w:t>на крыв</w:t>
      </w:r>
      <w:proofErr w:type="gramEnd"/>
      <w:r w:rsidRPr="000F5987">
        <w:rPr>
          <w:rFonts w:ascii="Times New Roman" w:hAnsi="Times New Roman"/>
          <w:color w:val="000000"/>
          <w:sz w:val="28"/>
          <w:szCs w:val="28"/>
        </w:rPr>
        <w:t>іч</w:t>
      </w:r>
      <w:r w:rsidR="003B0833">
        <w:rPr>
          <w:rFonts w:ascii="Times New Roman" w:hAnsi="Times New Roman"/>
          <w:color w:val="000000"/>
          <w:sz w:val="28"/>
          <w:szCs w:val="28"/>
        </w:rPr>
        <w:t>а</w:t>
      </w:r>
      <w:r w:rsidRPr="000F5987">
        <w:rPr>
          <w:rFonts w:ascii="Times New Roman" w:hAnsi="Times New Roman"/>
          <w:color w:val="000000"/>
          <w:sz w:val="28"/>
          <w:szCs w:val="28"/>
        </w:rPr>
        <w:t>ў. Ён накіраваў сюды галоўныя ваенныя сілы чатырма дарогамі: Вячаслава - з Турава, Андрэя - з Уладзіміра на Валыні, Усевалада</w:t>
      </w:r>
      <w:r w:rsidRPr="000F5987">
        <w:rPr>
          <w:rFonts w:ascii="Times New Roman" w:hAnsi="Times New Roman"/>
          <w:color w:val="000000"/>
          <w:sz w:val="28"/>
          <w:szCs w:val="28"/>
          <w:lang w:val="be-BY"/>
        </w:rPr>
        <w:t xml:space="preserve"> </w:t>
      </w:r>
      <w:r w:rsidRPr="000F5987">
        <w:rPr>
          <w:rFonts w:ascii="Times New Roman" w:hAnsi="Times New Roman"/>
          <w:color w:val="000000"/>
          <w:sz w:val="28"/>
          <w:szCs w:val="28"/>
        </w:rPr>
        <w:t xml:space="preserve">- з Гродна </w:t>
      </w:r>
      <w:r w:rsidRPr="000F5987">
        <w:rPr>
          <w:rFonts w:ascii="Times New Roman" w:hAnsi="Times New Roman"/>
          <w:color w:val="000000"/>
          <w:sz w:val="28"/>
          <w:szCs w:val="28"/>
          <w:lang w:val="be-BY"/>
        </w:rPr>
        <w:t>і</w:t>
      </w:r>
      <w:r w:rsidRPr="000F5987">
        <w:rPr>
          <w:rFonts w:ascii="Times New Roman" w:hAnsi="Times New Roman"/>
          <w:color w:val="000000"/>
          <w:sz w:val="28"/>
          <w:szCs w:val="28"/>
        </w:rPr>
        <w:t xml:space="preserve"> Вячаслава Яраславіча</w:t>
      </w:r>
      <w:r w:rsidRPr="000F5987">
        <w:rPr>
          <w:rFonts w:ascii="Times New Roman" w:hAnsi="Times New Roman"/>
          <w:color w:val="000000"/>
          <w:sz w:val="28"/>
          <w:szCs w:val="28"/>
          <w:lang w:val="be-BY"/>
        </w:rPr>
        <w:t xml:space="preserve"> </w:t>
      </w:r>
      <w:r w:rsidRPr="000F5987">
        <w:rPr>
          <w:rFonts w:ascii="Times New Roman" w:hAnsi="Times New Roman"/>
          <w:color w:val="000000"/>
          <w:sz w:val="28"/>
          <w:szCs w:val="28"/>
        </w:rPr>
        <w:t xml:space="preserve">- з Клецка. Князі са сваімі </w:t>
      </w:r>
      <w:r w:rsidRPr="000F5987">
        <w:rPr>
          <w:rFonts w:ascii="Times New Roman" w:hAnsi="Times New Roman"/>
          <w:color w:val="000000"/>
          <w:sz w:val="28"/>
          <w:szCs w:val="28"/>
          <w:lang w:val="be-BY"/>
        </w:rPr>
        <w:t>д</w:t>
      </w:r>
      <w:r w:rsidRPr="000F5987">
        <w:rPr>
          <w:rFonts w:ascii="Times New Roman" w:hAnsi="Times New Roman"/>
          <w:color w:val="000000"/>
          <w:sz w:val="28"/>
          <w:szCs w:val="28"/>
        </w:rPr>
        <w:t>ружынамі паві</w:t>
      </w:r>
      <w:r w:rsidRPr="000F5987">
        <w:rPr>
          <w:rFonts w:ascii="Times New Roman" w:hAnsi="Times New Roman"/>
          <w:color w:val="000000"/>
          <w:sz w:val="28"/>
          <w:szCs w:val="28"/>
        </w:rPr>
        <w:t>н</w:t>
      </w:r>
      <w:r w:rsidRPr="000F5987">
        <w:rPr>
          <w:rFonts w:ascii="Times New Roman" w:hAnsi="Times New Roman"/>
          <w:color w:val="000000"/>
          <w:sz w:val="28"/>
          <w:szCs w:val="28"/>
        </w:rPr>
        <w:t>ны былі ісці да Ізяслаўля (сучаснае Заслаўе). Усевалад Вольгавіч, князь ча</w:t>
      </w:r>
      <w:r w:rsidRPr="000F5987">
        <w:rPr>
          <w:rFonts w:ascii="Times New Roman" w:hAnsi="Times New Roman"/>
          <w:color w:val="000000"/>
          <w:sz w:val="28"/>
          <w:szCs w:val="28"/>
        </w:rPr>
        <w:t>р</w:t>
      </w:r>
      <w:r w:rsidRPr="000F5987">
        <w:rPr>
          <w:rFonts w:ascii="Times New Roman" w:hAnsi="Times New Roman"/>
          <w:color w:val="000000"/>
          <w:sz w:val="28"/>
          <w:szCs w:val="28"/>
        </w:rPr>
        <w:t>нігаўскі, з братам ішоў  да Браслава. Велікакняжацкі полк на чале з сынам Мсціслава Ізяславам быў накіраваны да Лагойска з Курска. Другі сын вялік</w:t>
      </w:r>
      <w:r w:rsidRPr="000F5987">
        <w:rPr>
          <w:rFonts w:ascii="Times New Roman" w:hAnsi="Times New Roman"/>
          <w:color w:val="000000"/>
          <w:sz w:val="28"/>
          <w:szCs w:val="28"/>
        </w:rPr>
        <w:t>а</w:t>
      </w:r>
      <w:r w:rsidRPr="000F5987">
        <w:rPr>
          <w:rFonts w:ascii="Times New Roman" w:hAnsi="Times New Roman"/>
          <w:color w:val="000000"/>
          <w:sz w:val="28"/>
          <w:szCs w:val="28"/>
        </w:rPr>
        <w:t>га князя Расціслава з смалянамі рухаўся да Друцка. Гэта быў самы вялікі паход кіеўскага князя супраць п</w:t>
      </w:r>
      <w:r w:rsidRPr="000F5987">
        <w:rPr>
          <w:rFonts w:ascii="Times New Roman" w:hAnsi="Times New Roman"/>
          <w:color w:val="000000"/>
          <w:sz w:val="28"/>
          <w:szCs w:val="28"/>
        </w:rPr>
        <w:t>о</w:t>
      </w:r>
      <w:r w:rsidRPr="000F5987">
        <w:rPr>
          <w:rFonts w:ascii="Times New Roman" w:hAnsi="Times New Roman"/>
          <w:color w:val="000000"/>
          <w:sz w:val="28"/>
          <w:szCs w:val="28"/>
        </w:rPr>
        <w:t xml:space="preserve">лацкіх </w:t>
      </w:r>
      <w:proofErr w:type="gramStart"/>
      <w:r w:rsidRPr="000F5987">
        <w:rPr>
          <w:rFonts w:ascii="Times New Roman" w:hAnsi="Times New Roman"/>
          <w:color w:val="000000"/>
          <w:sz w:val="28"/>
          <w:szCs w:val="28"/>
        </w:rPr>
        <w:t>князё</w:t>
      </w:r>
      <w:proofErr w:type="gramEnd"/>
      <w:r w:rsidRPr="000F5987">
        <w:rPr>
          <w:rFonts w:ascii="Times New Roman" w:hAnsi="Times New Roman"/>
          <w:color w:val="000000"/>
          <w:sz w:val="28"/>
          <w:szCs w:val="28"/>
        </w:rPr>
        <w:t>ў за ўсю гісторыю існавання П</w:t>
      </w:r>
      <w:r w:rsidRPr="000F5987">
        <w:rPr>
          <w:rFonts w:ascii="Times New Roman" w:hAnsi="Times New Roman"/>
          <w:color w:val="000000"/>
          <w:sz w:val="28"/>
          <w:szCs w:val="28"/>
        </w:rPr>
        <w:t>о</w:t>
      </w:r>
      <w:r w:rsidRPr="000F5987">
        <w:rPr>
          <w:rFonts w:ascii="Times New Roman" w:hAnsi="Times New Roman"/>
          <w:color w:val="000000"/>
          <w:sz w:val="28"/>
          <w:szCs w:val="28"/>
        </w:rPr>
        <w:t>лацка.</w:t>
      </w:r>
    </w:p>
    <w:p w:rsidR="007F232D" w:rsidRPr="000F5987" w:rsidRDefault="007F232D" w:rsidP="007F232D">
      <w:pPr>
        <w:spacing w:after="0"/>
        <w:ind w:firstLine="709"/>
        <w:jc w:val="both"/>
        <w:rPr>
          <w:rFonts w:ascii="Times New Roman" w:hAnsi="Times New Roman"/>
          <w:color w:val="000000"/>
          <w:sz w:val="28"/>
          <w:szCs w:val="28"/>
          <w:lang w:val="be-BY"/>
        </w:rPr>
      </w:pPr>
      <w:r w:rsidRPr="000F5987">
        <w:rPr>
          <w:rFonts w:ascii="Times New Roman" w:hAnsi="Times New Roman"/>
          <w:color w:val="000000"/>
          <w:sz w:val="28"/>
          <w:szCs w:val="28"/>
          <w:lang w:val="be-BY"/>
        </w:rPr>
        <w:t xml:space="preserve">На полацкім прастоле знаходзіўся князь </w:t>
      </w:r>
      <w:r w:rsidRPr="000F5987">
        <w:rPr>
          <w:rFonts w:ascii="Times New Roman" w:hAnsi="Times New Roman"/>
          <w:b/>
          <w:color w:val="000000"/>
          <w:sz w:val="28"/>
          <w:szCs w:val="28"/>
          <w:lang w:val="be-BY"/>
        </w:rPr>
        <w:t>Давыд Усяславіч.</w:t>
      </w:r>
      <w:r w:rsidRPr="000F5987">
        <w:rPr>
          <w:rFonts w:ascii="Times New Roman" w:hAnsi="Times New Roman"/>
          <w:color w:val="000000"/>
          <w:sz w:val="28"/>
          <w:szCs w:val="28"/>
          <w:lang w:val="be-BY"/>
        </w:rPr>
        <w:t xml:space="preserve"> Яго сын Брачыслаў княжыў у Ізяслаўлі, быў жанаты з дачкой Мсціслава, арганізатара паходу. </w:t>
      </w:r>
      <w:r w:rsidRPr="000F5987">
        <w:rPr>
          <w:rFonts w:ascii="Times New Roman" w:hAnsi="Times New Roman"/>
          <w:color w:val="000000"/>
          <w:sz w:val="28"/>
          <w:szCs w:val="28"/>
        </w:rPr>
        <w:t>Усяму войску быў назнач</w:t>
      </w:r>
      <w:r w:rsidRPr="000F5987">
        <w:rPr>
          <w:rFonts w:ascii="Times New Roman" w:hAnsi="Times New Roman"/>
          <w:color w:val="000000"/>
          <w:sz w:val="28"/>
          <w:szCs w:val="28"/>
        </w:rPr>
        <w:t>а</w:t>
      </w:r>
      <w:r w:rsidRPr="000F5987">
        <w:rPr>
          <w:rFonts w:ascii="Times New Roman" w:hAnsi="Times New Roman"/>
          <w:color w:val="000000"/>
          <w:sz w:val="28"/>
          <w:szCs w:val="28"/>
        </w:rPr>
        <w:t xml:space="preserve">ны дзень для нанясення рашаючага ўдару - чацвёртага жніўня. План парушыў сын Мсціслава - Ізяслаў. Раней назначанага тэрміну ён наблізіўся да Лагойска. У гэты час князь Брачыслаў спяшаўся з сваёй </w:t>
      </w:r>
      <w:r w:rsidRPr="000F5987">
        <w:rPr>
          <w:rFonts w:ascii="Times New Roman" w:hAnsi="Times New Roman"/>
          <w:color w:val="000000"/>
          <w:sz w:val="28"/>
          <w:szCs w:val="28"/>
        </w:rPr>
        <w:lastRenderedPageBreak/>
        <w:t>дружынай у Полацк на дапамогу бацьку. Зусім нечакана па дарозе ён трапіў у палон да свайго швагра Ізяслава Мсцісл</w:t>
      </w:r>
      <w:r w:rsidRPr="000F5987">
        <w:rPr>
          <w:rFonts w:ascii="Times New Roman" w:hAnsi="Times New Roman"/>
          <w:color w:val="000000"/>
          <w:sz w:val="28"/>
          <w:szCs w:val="28"/>
        </w:rPr>
        <w:t>а</w:t>
      </w:r>
      <w:r w:rsidRPr="000F5987">
        <w:rPr>
          <w:rFonts w:ascii="Times New Roman" w:hAnsi="Times New Roman"/>
          <w:color w:val="000000"/>
          <w:sz w:val="28"/>
          <w:szCs w:val="28"/>
        </w:rPr>
        <w:t xml:space="preserve">вавіча. Жыхары Лагойска, даведаўшыся пра гэта, здалі Ізяславу горад. </w:t>
      </w:r>
    </w:p>
    <w:p w:rsidR="007F232D" w:rsidRPr="00DB0997" w:rsidRDefault="007F232D" w:rsidP="007F232D">
      <w:pPr>
        <w:spacing w:after="0"/>
        <w:ind w:firstLine="709"/>
        <w:jc w:val="both"/>
        <w:rPr>
          <w:rFonts w:ascii="Times New Roman" w:hAnsi="Times New Roman"/>
          <w:b/>
          <w:i/>
          <w:color w:val="1F497D" w:themeColor="text2"/>
          <w:sz w:val="28"/>
          <w:szCs w:val="28"/>
          <w:lang w:val="be-BY"/>
        </w:rPr>
      </w:pPr>
      <w:r>
        <w:rPr>
          <w:rFonts w:ascii="Times New Roman" w:hAnsi="Times New Roman"/>
          <w:noProof/>
          <w:color w:val="000000"/>
          <w:sz w:val="28"/>
          <w:szCs w:val="28"/>
          <w:lang w:eastAsia="ru-RU"/>
        </w:rPr>
        <w:drawing>
          <wp:anchor distT="0" distB="0" distL="114300" distR="114300" simplePos="0" relativeHeight="251701248" behindDoc="0" locked="0" layoutInCell="1" allowOverlap="1" wp14:anchorId="5908BF24" wp14:editId="3F999B06">
            <wp:simplePos x="0" y="0"/>
            <wp:positionH relativeFrom="column">
              <wp:posOffset>62865</wp:posOffset>
            </wp:positionH>
            <wp:positionV relativeFrom="paragraph">
              <wp:posOffset>409575</wp:posOffset>
            </wp:positionV>
            <wp:extent cx="2778760" cy="2103120"/>
            <wp:effectExtent l="133350" t="114300" r="135890" b="144780"/>
            <wp:wrapSquare wrapText="bothSides"/>
            <wp:docPr id="152" name="Рисунок 210" descr="IMG_0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descr="IMG_0759"/>
                    <pic:cNvPicPr>
                      <a:picLocks noChangeAspect="1" noChangeArrowheads="1"/>
                    </pic:cNvPicPr>
                  </pic:nvPicPr>
                  <pic:blipFill>
                    <a:blip r:embed="rId57"/>
                    <a:srcRect/>
                    <a:stretch>
                      <a:fillRect/>
                    </a:stretch>
                  </pic:blipFill>
                  <pic:spPr bwMode="auto">
                    <a:xfrm>
                      <a:off x="0" y="0"/>
                      <a:ext cx="2778760" cy="2103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DB0997">
        <w:rPr>
          <w:rFonts w:ascii="Times New Roman" w:hAnsi="Times New Roman"/>
          <w:b/>
          <w:i/>
          <w:color w:val="1F497D" w:themeColor="text2"/>
          <w:sz w:val="28"/>
          <w:szCs w:val="28"/>
          <w:lang w:val="be-BY"/>
        </w:rPr>
        <w:t>Князь Ізяслаў Мсціславіч заваёўвае Лагойск (Радзівілаўскі летапіс 15ст.)</w:t>
      </w:r>
    </w:p>
    <w:p w:rsidR="007F232D" w:rsidRDefault="007F232D" w:rsidP="007F232D">
      <w:pPr>
        <w:pStyle w:val="a3"/>
        <w:spacing w:after="0"/>
        <w:ind w:left="0" w:firstLine="709"/>
        <w:jc w:val="both"/>
        <w:rPr>
          <w:rFonts w:ascii="Times New Roman" w:hAnsi="Times New Roman"/>
          <w:color w:val="000000"/>
          <w:sz w:val="28"/>
          <w:szCs w:val="28"/>
          <w:lang w:val="be-BY"/>
        </w:rPr>
      </w:pPr>
      <w:r w:rsidRPr="000F5987">
        <w:rPr>
          <w:rFonts w:ascii="Times New Roman" w:hAnsi="Times New Roman"/>
          <w:color w:val="000000"/>
          <w:sz w:val="28"/>
          <w:szCs w:val="28"/>
          <w:lang w:val="be-BY"/>
        </w:rPr>
        <w:t xml:space="preserve">З Лагойска Ізяслаў Мсціславіч накіраваўся на Ізяслаўль (Заслаўе), які ўжо асаджала вялікае войска. Гараджане адчынілі браму дзядзінца толькі тады, калі ўпэўніліся, што іх князь Брачыслаў узяты ў палон Ізяславам і знаходзіцца разам з ім. </w:t>
      </w:r>
      <w:r w:rsidRPr="000F5987">
        <w:rPr>
          <w:rFonts w:ascii="Times New Roman" w:hAnsi="Times New Roman"/>
          <w:color w:val="000000"/>
          <w:sz w:val="28"/>
          <w:szCs w:val="28"/>
        </w:rPr>
        <w:t>Захопнікі паабяцалі жыхарам Ізя</w:t>
      </w:r>
      <w:r w:rsidRPr="000F5987">
        <w:rPr>
          <w:rFonts w:ascii="Times New Roman" w:hAnsi="Times New Roman"/>
          <w:color w:val="000000"/>
          <w:sz w:val="28"/>
          <w:szCs w:val="28"/>
        </w:rPr>
        <w:t>с</w:t>
      </w:r>
      <w:r w:rsidRPr="000F5987">
        <w:rPr>
          <w:rFonts w:ascii="Times New Roman" w:hAnsi="Times New Roman"/>
          <w:color w:val="000000"/>
          <w:sz w:val="28"/>
          <w:szCs w:val="28"/>
        </w:rPr>
        <w:t>лаўля не рабаваць горад, але слова свайго не стрымалі.</w:t>
      </w:r>
    </w:p>
    <w:p w:rsidR="007F232D" w:rsidRDefault="007F232D" w:rsidP="007F232D">
      <w:pPr>
        <w:tabs>
          <w:tab w:val="left" w:pos="2552"/>
        </w:tabs>
        <w:spacing w:after="0"/>
        <w:ind w:firstLine="709"/>
        <w:jc w:val="both"/>
        <w:rPr>
          <w:rFonts w:ascii="Times New Roman" w:hAnsi="Times New Roman"/>
          <w:b/>
          <w:color w:val="000000"/>
          <w:sz w:val="28"/>
          <w:szCs w:val="28"/>
          <w:lang w:val="be-BY"/>
        </w:rPr>
      </w:pPr>
    </w:p>
    <w:p w:rsidR="007F232D" w:rsidRPr="00DB0997" w:rsidRDefault="007F232D" w:rsidP="007F232D">
      <w:pPr>
        <w:tabs>
          <w:tab w:val="left" w:pos="2552"/>
        </w:tabs>
        <w:spacing w:after="0"/>
        <w:ind w:firstLine="709"/>
        <w:jc w:val="both"/>
        <w:rPr>
          <w:rFonts w:ascii="Times New Roman" w:hAnsi="Times New Roman"/>
          <w:b/>
          <w:i/>
          <w:color w:val="1F497D" w:themeColor="text2"/>
          <w:sz w:val="28"/>
          <w:szCs w:val="28"/>
          <w:lang w:val="be-BY"/>
        </w:rPr>
      </w:pPr>
      <w:r w:rsidRPr="00DB0997">
        <w:rPr>
          <w:rFonts w:ascii="Times New Roman" w:hAnsi="Times New Roman"/>
          <w:b/>
          <w:i/>
          <w:color w:val="1F497D" w:themeColor="text2"/>
          <w:sz w:val="28"/>
          <w:szCs w:val="28"/>
          <w:lang w:val="be-BY"/>
        </w:rPr>
        <w:t>Паход паўднёварускіх князёў на Полацкую зямлю 1127 г.</w:t>
      </w:r>
    </w:p>
    <w:p w:rsidR="007F232D" w:rsidRPr="000F5987" w:rsidRDefault="007F232D" w:rsidP="007F232D">
      <w:pPr>
        <w:pStyle w:val="a3"/>
        <w:spacing w:after="0"/>
        <w:ind w:left="0" w:firstLine="709"/>
        <w:jc w:val="both"/>
        <w:rPr>
          <w:rFonts w:ascii="Times New Roman" w:hAnsi="Times New Roman"/>
          <w:color w:val="000000"/>
          <w:sz w:val="28"/>
          <w:szCs w:val="28"/>
          <w:lang w:val="be-BY"/>
        </w:rPr>
      </w:pPr>
      <w:r>
        <w:rPr>
          <w:noProof/>
          <w:lang w:eastAsia="ru-RU"/>
        </w:rPr>
        <mc:AlternateContent>
          <mc:Choice Requires="wps">
            <w:drawing>
              <wp:anchor distT="0" distB="0" distL="114300" distR="114300" simplePos="0" relativeHeight="251766784" behindDoc="0" locked="0" layoutInCell="1" allowOverlap="1" wp14:anchorId="02DD11F2" wp14:editId="76061F71">
                <wp:simplePos x="0" y="0"/>
                <wp:positionH relativeFrom="column">
                  <wp:posOffset>-155575</wp:posOffset>
                </wp:positionH>
                <wp:positionV relativeFrom="paragraph">
                  <wp:posOffset>2533650</wp:posOffset>
                </wp:positionV>
                <wp:extent cx="3136265" cy="344170"/>
                <wp:effectExtent l="0" t="0" r="6985" b="0"/>
                <wp:wrapSquare wrapText="bothSides"/>
                <wp:docPr id="99" name="Поле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265" cy="344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DB0997" w:rsidRDefault="007F232D" w:rsidP="007F232D">
                            <w:pPr>
                              <w:pStyle w:val="ae"/>
                              <w:jc w:val="center"/>
                              <w:rPr>
                                <w:rFonts w:ascii="Times New Roman" w:hAnsi="Times New Roman"/>
                                <w:noProof/>
                                <w:color w:val="1F497D" w:themeColor="text2"/>
                                <w:sz w:val="44"/>
                                <w:szCs w:val="28"/>
                                <w:lang w:val="be-BY"/>
                              </w:rPr>
                            </w:pPr>
                            <w:r w:rsidRPr="00DB0997">
                              <w:rPr>
                                <w:color w:val="1F497D" w:themeColor="text2"/>
                                <w:sz w:val="28"/>
                              </w:rPr>
                              <w:t>Адзін з Барысавых камянёў (1896 г.)</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Поле 99" o:spid="_x0000_s1040" type="#_x0000_t202" style="position:absolute;left:0;text-align:left;margin-left:-12.25pt;margin-top:199.5pt;width:246.95pt;height:27.1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JfsjAIAAAkFAAAOAAAAZHJzL2Uyb0RvYy54bWysVF2O0zAQfkfiDpbfu0m6abeJmq72hyCk&#10;5UdaOIBrO41FYhvbbbKsOAun4AmJM/RIjJ2mLAtICJEHZ2yPP8/M942X533boB03VihZ4OQkxohL&#10;qpiQmwK/e1tOFhhZRyQjjZK8wHfc4vPV0yfLTud8qmrVMG4QgEibd7rAtXM6jyJLa94Se6I0l7BZ&#10;KdMSB1OziZghHaC3TTSN43nUKcO0UZRbC6vXwyZeBfyq4tS9rirLHWoKDLG5MJowrv0YrZYk3xii&#10;a0EPYZB/iKIlQsKlR6hr4gjaGvELVCuoUVZV7oSqNlJVJSgPOUA2Sfwom9uaaB5ygeJYfSyT/X+w&#10;9NXujUGCFTjLMJKkBY72n/ff9l/3XxAsQX06bXNwu9Xg6PpL1QPPIVerbxR9b5FUVzWRG35hjOpq&#10;ThjEl/iT0YOjA471IOvupWJwD9k6FYD6yrS+eFAOBOjA092RG947RGHxNDmdT+czjCjsnaZpchbI&#10;i0g+ntbGuudctcgbBTbAfUAnuxvrfDQkH138ZVY1gpWiacLEbNZXjUE7AjopwxcSeOTWSO8slT82&#10;IA4rECTc4fd8uIH3+yyZpvHlNJuU88XZJC3T2SQ7ixeTOMkus3mcZul1+ckHmKR5LRjj8kZIPmow&#10;Sf+O40M3DOoJKkQdcDmbzgaK/phkHL7fJdkKBy3ZiLbAi6MTyT2xzySDtEnuiGgGO/o5/FBlqMH4&#10;D1UJMvDMDxpw/boPikvSUV5rxe5AGEYBb8A+vCdg1Mp8xKiD3iyw/bAlhmPUvJAgLt/Io2FGYz0a&#10;RFI4WmCH0WBeuaHht9qITQ3Io3wvQIClCNrwSh2iOMgW+i0kcXgbfEM/nAevHy/Y6jsAAAD//wMA&#10;UEsDBBQABgAIAAAAIQCOR3094gAAAAsBAAAPAAAAZHJzL2Rvd25yZXYueG1sTI+xTsMwEIZ3JN7B&#10;OiQW1DokbkRCnKqqYChLRejC5sZuHIjtyHba8PZcJ9judJ/++/5qPZuBnJUPvbMcHpcJEGVbJ3vb&#10;cTh8vC6egIQorBSDs4rDjwqwrm9vKlFKd7Hv6tzEjmCIDaXgoGMcS0pDq5URYelGZfF2ct6IiKvv&#10;qPTiguFmoGmS5NSI3uIHLUa11ar9bibDYc8+9/phOr28bVjmd4dpm391Def3d/PmGUhUc/yD4aqP&#10;6lCj09FNVgYycFikbIUoh6wosBQSLC8YkCMOqywFWlf0f4f6FwAA//8DAFBLAQItABQABgAIAAAA&#10;IQC2gziS/gAAAOEBAAATAAAAAAAAAAAAAAAAAAAAAABbQ29udGVudF9UeXBlc10ueG1sUEsBAi0A&#10;FAAGAAgAAAAhADj9If/WAAAAlAEAAAsAAAAAAAAAAAAAAAAALwEAAF9yZWxzLy5yZWxzUEsBAi0A&#10;FAAGAAgAAAAhABu8l+yMAgAACQUAAA4AAAAAAAAAAAAAAAAALgIAAGRycy9lMm9Eb2MueG1sUEsB&#10;Ai0AFAAGAAgAAAAhAI5HfT3iAAAACwEAAA8AAAAAAAAAAAAAAAAA5gQAAGRycy9kb3ducmV2Lnht&#10;bFBLBQYAAAAABAAEAPMAAAD1BQAAAAA=&#10;" stroked="f">
                <v:textbox style="mso-fit-shape-to-text:t" inset="0,0,0,0">
                  <w:txbxContent>
                    <w:p w:rsidR="007F232D" w:rsidRPr="00DB0997" w:rsidRDefault="007F232D" w:rsidP="007F232D">
                      <w:pPr>
                        <w:pStyle w:val="ae"/>
                        <w:jc w:val="center"/>
                        <w:rPr>
                          <w:rFonts w:ascii="Times New Roman" w:hAnsi="Times New Roman"/>
                          <w:noProof/>
                          <w:color w:val="1F497D" w:themeColor="text2"/>
                          <w:sz w:val="44"/>
                          <w:szCs w:val="28"/>
                          <w:lang w:val="be-BY"/>
                        </w:rPr>
                      </w:pPr>
                      <w:r w:rsidRPr="00DB0997">
                        <w:rPr>
                          <w:color w:val="1F497D" w:themeColor="text2"/>
                          <w:sz w:val="28"/>
                        </w:rPr>
                        <w:t>Адзін з Барысавых камянёў (1896 г.)</w:t>
                      </w:r>
                    </w:p>
                  </w:txbxContent>
                </v:textbox>
                <w10:wrap type="square"/>
              </v:shape>
            </w:pict>
          </mc:Fallback>
        </mc:AlternateContent>
      </w:r>
      <w:r>
        <w:rPr>
          <w:rFonts w:ascii="Times New Roman" w:hAnsi="Times New Roman"/>
          <w:noProof/>
          <w:color w:val="000000"/>
          <w:sz w:val="28"/>
          <w:szCs w:val="28"/>
          <w:lang w:eastAsia="ru-RU"/>
        </w:rPr>
        <w:drawing>
          <wp:anchor distT="0" distB="0" distL="114300" distR="114300" simplePos="0" relativeHeight="251702272" behindDoc="0" locked="0" layoutInCell="1" allowOverlap="1" wp14:anchorId="63F12A89" wp14:editId="35F9BD89">
            <wp:simplePos x="0" y="0"/>
            <wp:positionH relativeFrom="column">
              <wp:posOffset>62865</wp:posOffset>
            </wp:positionH>
            <wp:positionV relativeFrom="paragraph">
              <wp:posOffset>795020</wp:posOffset>
            </wp:positionV>
            <wp:extent cx="2781300" cy="1605280"/>
            <wp:effectExtent l="133350" t="95250" r="133350" b="147320"/>
            <wp:wrapSquare wrapText="bothSides"/>
            <wp:docPr id="151" name="Рисунок 211" descr="IMG_0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descr="IMG_0758"/>
                    <pic:cNvPicPr>
                      <a:picLocks noChangeAspect="1" noChangeArrowheads="1"/>
                    </pic:cNvPicPr>
                  </pic:nvPicPr>
                  <pic:blipFill>
                    <a:blip r:embed="rId58"/>
                    <a:srcRect/>
                    <a:stretch>
                      <a:fillRect/>
                    </a:stretch>
                  </pic:blipFill>
                  <pic:spPr bwMode="auto">
                    <a:xfrm>
                      <a:off x="0" y="0"/>
                      <a:ext cx="2781300" cy="1605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F5987">
        <w:rPr>
          <w:rFonts w:ascii="Times New Roman" w:hAnsi="Times New Roman"/>
          <w:color w:val="000000"/>
          <w:sz w:val="28"/>
          <w:szCs w:val="28"/>
          <w:lang w:val="be-BY"/>
        </w:rPr>
        <w:t xml:space="preserve">Дружыны саюзнікаў набліжаліся да Полацка. Тады палачане выгналі з горада Давыда Усяславіча з сынамі, палічыўшы, што гэта будзе садзейнічаць спыненню вайны і не дазволіць рабаванне "непавінных людзей". Палачане выбралі на полацкі </w:t>
      </w:r>
      <w:r w:rsidRPr="000F5987">
        <w:rPr>
          <w:rFonts w:ascii="Times New Roman" w:hAnsi="Times New Roman"/>
          <w:b/>
          <w:color w:val="000000"/>
          <w:sz w:val="28"/>
          <w:szCs w:val="28"/>
          <w:lang w:val="be-BY"/>
        </w:rPr>
        <w:t>стол</w:t>
      </w:r>
      <w:r w:rsidRPr="000F5987">
        <w:rPr>
          <w:rFonts w:ascii="Times New Roman" w:hAnsi="Times New Roman"/>
          <w:color w:val="000000"/>
          <w:sz w:val="28"/>
          <w:szCs w:val="28"/>
          <w:lang w:val="be-BY"/>
        </w:rPr>
        <w:t xml:space="preserve"> </w:t>
      </w:r>
      <w:r w:rsidRPr="000F5987">
        <w:rPr>
          <w:rFonts w:ascii="Times New Roman" w:hAnsi="Times New Roman"/>
          <w:b/>
          <w:color w:val="000000"/>
          <w:sz w:val="28"/>
          <w:szCs w:val="28"/>
          <w:lang w:val="be-BY"/>
        </w:rPr>
        <w:t>Барыса Усяславіча (Барыса-Рагвалода)</w:t>
      </w:r>
      <w:r w:rsidRPr="000F5987">
        <w:rPr>
          <w:rFonts w:ascii="Times New Roman" w:hAnsi="Times New Roman"/>
          <w:color w:val="000000"/>
          <w:sz w:val="28"/>
          <w:szCs w:val="28"/>
          <w:lang w:val="be-BY"/>
        </w:rPr>
        <w:t>. Гэта задавальняла кіеўскага князя Мсціслава, арганізатара паходу. Ваенныя дзеянні спыніліся. Але Барыс Усяславіч памёр у 1128 г. З імем Барыса звязваюць надпісы на Барысавых камянях.</w:t>
      </w:r>
    </w:p>
    <w:p w:rsidR="007F232D" w:rsidRDefault="007F232D" w:rsidP="007F232D">
      <w:pPr>
        <w:spacing w:after="0"/>
        <w:ind w:firstLine="709"/>
        <w:jc w:val="both"/>
        <w:rPr>
          <w:rFonts w:ascii="Times New Roman" w:hAnsi="Times New Roman"/>
          <w:b/>
          <w:i/>
          <w:color w:val="1F497D" w:themeColor="text2"/>
          <w:sz w:val="32"/>
          <w:szCs w:val="28"/>
          <w:u w:val="single"/>
          <w:lang w:val="be-BY"/>
        </w:rPr>
      </w:pPr>
    </w:p>
    <w:p w:rsidR="007F232D" w:rsidRPr="00DB0997" w:rsidRDefault="007F232D" w:rsidP="007F232D">
      <w:pPr>
        <w:spacing w:after="0"/>
        <w:ind w:firstLine="709"/>
        <w:jc w:val="both"/>
        <w:rPr>
          <w:rFonts w:ascii="Times New Roman" w:hAnsi="Times New Roman"/>
          <w:b/>
          <w:i/>
          <w:color w:val="1F497D" w:themeColor="text2"/>
          <w:sz w:val="32"/>
          <w:szCs w:val="28"/>
          <w:u w:val="single"/>
          <w:lang w:val="be-BY"/>
        </w:rPr>
      </w:pPr>
      <w:r w:rsidRPr="00DB0997">
        <w:rPr>
          <w:rFonts w:ascii="Times New Roman" w:hAnsi="Times New Roman"/>
          <w:b/>
          <w:i/>
          <w:color w:val="1F497D" w:themeColor="text2"/>
          <w:sz w:val="32"/>
          <w:szCs w:val="28"/>
          <w:u w:val="single"/>
          <w:lang w:val="be-BY"/>
        </w:rPr>
        <w:t>4. Высылка полацкіх князёў у Візантыю.</w:t>
      </w:r>
    </w:p>
    <w:p w:rsidR="007F232D" w:rsidRDefault="007F232D" w:rsidP="007F232D">
      <w:pPr>
        <w:spacing w:after="0"/>
        <w:ind w:firstLine="709"/>
        <w:jc w:val="both"/>
        <w:rPr>
          <w:rFonts w:ascii="Times New Roman" w:hAnsi="Times New Roman"/>
          <w:color w:val="000000"/>
          <w:sz w:val="28"/>
          <w:szCs w:val="28"/>
          <w:lang w:val="be-BY"/>
        </w:rPr>
      </w:pPr>
      <w:r>
        <w:rPr>
          <w:rFonts w:ascii="Times New Roman" w:hAnsi="Times New Roman"/>
          <w:noProof/>
          <w:color w:val="000000"/>
          <w:sz w:val="28"/>
          <w:szCs w:val="28"/>
          <w:lang w:eastAsia="ru-RU"/>
        </w:rPr>
        <w:drawing>
          <wp:anchor distT="0" distB="0" distL="114300" distR="114300" simplePos="0" relativeHeight="251703296" behindDoc="0" locked="0" layoutInCell="1" allowOverlap="1" wp14:anchorId="48E8FC99" wp14:editId="2D2F4C87">
            <wp:simplePos x="0" y="0"/>
            <wp:positionH relativeFrom="column">
              <wp:posOffset>3317875</wp:posOffset>
            </wp:positionH>
            <wp:positionV relativeFrom="paragraph">
              <wp:posOffset>290830</wp:posOffset>
            </wp:positionV>
            <wp:extent cx="2686050" cy="1252220"/>
            <wp:effectExtent l="133350" t="114300" r="133350" b="138430"/>
            <wp:wrapSquare wrapText="bothSides"/>
            <wp:docPr id="150" name="Рисунок 212" descr="IMG_0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descr="IMG_0760"/>
                    <pic:cNvPicPr>
                      <a:picLocks noChangeAspect="1" noChangeArrowheads="1"/>
                    </pic:cNvPicPr>
                  </pic:nvPicPr>
                  <pic:blipFill>
                    <a:blip r:embed="rId59" cstate="print"/>
                    <a:srcRect/>
                    <a:stretch>
                      <a:fillRect/>
                    </a:stretch>
                  </pic:blipFill>
                  <pic:spPr bwMode="auto">
                    <a:xfrm>
                      <a:off x="0" y="0"/>
                      <a:ext cx="2686050" cy="1252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F5987">
        <w:rPr>
          <w:rFonts w:ascii="Times New Roman" w:hAnsi="Times New Roman"/>
          <w:color w:val="000000"/>
          <w:sz w:val="28"/>
          <w:szCs w:val="28"/>
          <w:lang w:val="be-BY"/>
        </w:rPr>
        <w:t xml:space="preserve">У </w:t>
      </w:r>
      <w:r w:rsidRPr="000F5987">
        <w:rPr>
          <w:rFonts w:ascii="Times New Roman" w:hAnsi="Times New Roman"/>
          <w:b/>
          <w:color w:val="000000"/>
          <w:sz w:val="28"/>
          <w:szCs w:val="28"/>
          <w:lang w:val="be-BY"/>
        </w:rPr>
        <w:t xml:space="preserve">1129 </w:t>
      </w:r>
      <w:r w:rsidRPr="000F5987">
        <w:rPr>
          <w:rFonts w:ascii="Times New Roman" w:hAnsi="Times New Roman"/>
          <w:color w:val="000000"/>
          <w:sz w:val="28"/>
          <w:szCs w:val="28"/>
          <w:lang w:val="be-BY"/>
        </w:rPr>
        <w:t xml:space="preserve">г. кіеўскі князь Мсціслаў заклікаў сваіх васалаў у паход на паганых полаўцаў. Полацкія князі з лаянкай адмовіліся. Атрымаўшы перамогу над полаўцамі, Мсціслаў вырашыў пакараць полацкіх князёў. Ён </w:t>
      </w:r>
      <w:r w:rsidRPr="000F5987">
        <w:rPr>
          <w:rFonts w:ascii="Times New Roman" w:hAnsi="Times New Roman"/>
          <w:color w:val="000000"/>
          <w:sz w:val="28"/>
          <w:szCs w:val="28"/>
          <w:lang w:val="be-BY"/>
        </w:rPr>
        <w:lastRenderedPageBreak/>
        <w:t xml:space="preserve">накіраваў сваіх ваявод аб'явіць "усім палачанам ва ўсіх гарадах", што дзеянні іх князёў недапушчальныя. Полацкае веча, асцерагаючыся новага спусташэння Полацкай зямлі, пагадзілася з Мсціславам. </w:t>
      </w:r>
      <w:r w:rsidRPr="000F5987">
        <w:rPr>
          <w:rFonts w:ascii="Times New Roman" w:hAnsi="Times New Roman"/>
          <w:b/>
          <w:color w:val="000000"/>
          <w:sz w:val="28"/>
          <w:szCs w:val="28"/>
          <w:lang w:val="be-BY"/>
        </w:rPr>
        <w:t>Князі Давыд, Расціслаў, Святаслаў, Рагвалод Барысавіч (сын Барыса-Рагвалода)</w:t>
      </w:r>
      <w:r w:rsidRPr="000F5987">
        <w:rPr>
          <w:rFonts w:ascii="Times New Roman" w:hAnsi="Times New Roman"/>
          <w:color w:val="000000"/>
          <w:sz w:val="28"/>
          <w:szCs w:val="28"/>
          <w:lang w:val="be-BY"/>
        </w:rPr>
        <w:t xml:space="preserve"> з жонкамі і дзецьмі былі ўзяты ў палон кіеўскім князем і ў лодках сасланы ў Канстанцінопаль. Візантыйскі імператар Іаан, зяць Мсціслава, прыняўшы полацкіх князёў, прызначыў іх у войска, якое ваявала супраць сарацын (арабаў), "дзе яны з пахвалой служылі". </w:t>
      </w:r>
    </w:p>
    <w:p w:rsidR="007F232D" w:rsidRDefault="007F232D" w:rsidP="007F232D">
      <w:pPr>
        <w:spacing w:after="0"/>
        <w:ind w:firstLine="709"/>
        <w:jc w:val="both"/>
        <w:rPr>
          <w:rFonts w:ascii="Times New Roman" w:hAnsi="Times New Roman"/>
          <w:color w:val="000000"/>
          <w:sz w:val="28"/>
          <w:szCs w:val="28"/>
          <w:lang w:val="be-BY"/>
        </w:rPr>
      </w:pPr>
      <w:r w:rsidRPr="000F5987">
        <w:rPr>
          <w:rFonts w:ascii="Times New Roman" w:hAnsi="Times New Roman"/>
          <w:color w:val="000000"/>
          <w:sz w:val="28"/>
          <w:szCs w:val="28"/>
          <w:lang w:val="be-BY"/>
        </w:rPr>
        <w:t xml:space="preserve">У гарады Полацкай зямлі Мсціслаў накіраваў сваіх пасаднікаў.Аднак палачане іх праганялі.  Полацкае веча ў 1132 г. выбрала сваім князем </w:t>
      </w:r>
      <w:r w:rsidRPr="000F5987">
        <w:rPr>
          <w:rFonts w:ascii="Times New Roman" w:hAnsi="Times New Roman"/>
          <w:b/>
          <w:color w:val="000000"/>
          <w:sz w:val="28"/>
          <w:szCs w:val="28"/>
          <w:lang w:val="be-BY"/>
        </w:rPr>
        <w:t>Васілька Святаславіча</w:t>
      </w:r>
      <w:r w:rsidRPr="000F5987">
        <w:rPr>
          <w:rFonts w:ascii="Times New Roman" w:hAnsi="Times New Roman"/>
          <w:color w:val="000000"/>
          <w:sz w:val="28"/>
          <w:szCs w:val="28"/>
          <w:lang w:val="be-BY"/>
        </w:rPr>
        <w:t xml:space="preserve">, унука Усяслава Чарадзея, які, відаць, пазбегнуў высылкі ў Візантыю. У 1138 г. Полацк, таксама як і Тураў, удзельнічаў у барацьбе паўднёварускіх князёў на баку кіеўскага князя Яраполка супраць чарнігаўскага князя Усевалада. Мабыць, тады з дазволу Яраполка полацкія князі былі адпушчаны з Канстанцінопаля на радзіму ў Полацк. У 1144 г. </w:t>
      </w:r>
      <w:r w:rsidRPr="000F5987">
        <w:rPr>
          <w:rFonts w:ascii="Times New Roman" w:hAnsi="Times New Roman"/>
          <w:b/>
          <w:color w:val="000000"/>
          <w:sz w:val="28"/>
          <w:szCs w:val="28"/>
          <w:lang w:val="be-BY"/>
        </w:rPr>
        <w:t>Рагвалод Барысавіч</w:t>
      </w:r>
      <w:r w:rsidRPr="000F5987">
        <w:rPr>
          <w:rFonts w:ascii="Times New Roman" w:hAnsi="Times New Roman"/>
          <w:color w:val="000000"/>
          <w:sz w:val="28"/>
          <w:szCs w:val="28"/>
          <w:lang w:val="be-BY"/>
        </w:rPr>
        <w:t xml:space="preserve"> – сын Барыса-Рагвалода стаў полацкім князем.</w:t>
      </w:r>
    </w:p>
    <w:p w:rsidR="007F232D" w:rsidRPr="000F5987" w:rsidRDefault="007F232D" w:rsidP="007F232D">
      <w:pPr>
        <w:spacing w:after="0"/>
        <w:ind w:firstLine="709"/>
        <w:jc w:val="both"/>
        <w:rPr>
          <w:rFonts w:ascii="Times New Roman" w:hAnsi="Times New Roman"/>
          <w:color w:val="000000"/>
          <w:sz w:val="28"/>
          <w:szCs w:val="28"/>
          <w:lang w:val="be-BY"/>
        </w:rPr>
      </w:pPr>
      <w:r w:rsidRPr="000F5987">
        <w:rPr>
          <w:rFonts w:ascii="Times New Roman" w:hAnsi="Times New Roman"/>
          <w:color w:val="000000"/>
          <w:sz w:val="28"/>
          <w:szCs w:val="28"/>
          <w:lang w:val="be-BY"/>
        </w:rPr>
        <w:t xml:space="preserve">У канцы 1130-х гадоў уся Полацкая зямля зноў была пад уладай мясцовай дынастыі - нашчадкаў Усяслава. Кіеўскія князі больш не рабілі спроб падпарадкаваць сабе Полацк. Паўднёварускія князі цяпер аддавалі перавагу ўстанаўленню сваяцкіх сувязяў з полацкімі князямі. </w:t>
      </w:r>
    </w:p>
    <w:p w:rsidR="007F232D" w:rsidRPr="000F5987" w:rsidRDefault="007F232D" w:rsidP="007F232D">
      <w:pPr>
        <w:pStyle w:val="a3"/>
        <w:spacing w:after="0"/>
        <w:ind w:left="0" w:firstLine="709"/>
        <w:jc w:val="both"/>
        <w:rPr>
          <w:rFonts w:ascii="Times New Roman" w:hAnsi="Times New Roman"/>
          <w:color w:val="000000"/>
          <w:sz w:val="28"/>
          <w:szCs w:val="28"/>
          <w:lang w:val="be-BY"/>
        </w:rPr>
      </w:pPr>
    </w:p>
    <w:p w:rsidR="007F232D" w:rsidRDefault="007F232D" w:rsidP="007F232D">
      <w:pPr>
        <w:pStyle w:val="a3"/>
        <w:spacing w:after="0"/>
        <w:ind w:left="0" w:firstLine="709"/>
        <w:jc w:val="both"/>
        <w:rPr>
          <w:rFonts w:ascii="Times New Roman" w:hAnsi="Times New Roman"/>
          <w:color w:val="000000"/>
          <w:sz w:val="28"/>
          <w:szCs w:val="28"/>
          <w:lang w:val="be-BY"/>
        </w:rPr>
      </w:pPr>
      <w:r>
        <w:rPr>
          <w:rFonts w:ascii="Times New Roman" w:hAnsi="Times New Roman"/>
          <w:i/>
          <w:noProof/>
          <w:color w:val="1F497D" w:themeColor="text2"/>
          <w:sz w:val="32"/>
          <w:szCs w:val="28"/>
          <w:u w:val="single"/>
          <w:lang w:eastAsia="ru-RU"/>
        </w:rPr>
        <mc:AlternateContent>
          <mc:Choice Requires="wps">
            <w:drawing>
              <wp:anchor distT="0" distB="0" distL="114300" distR="114300" simplePos="0" relativeHeight="251704320" behindDoc="0" locked="0" layoutInCell="1" allowOverlap="1" wp14:anchorId="0A97B3CF" wp14:editId="78D9BABA">
                <wp:simplePos x="0" y="0"/>
                <wp:positionH relativeFrom="column">
                  <wp:posOffset>-3737610</wp:posOffset>
                </wp:positionH>
                <wp:positionV relativeFrom="paragraph">
                  <wp:posOffset>92075</wp:posOffset>
                </wp:positionV>
                <wp:extent cx="2688590" cy="327660"/>
                <wp:effectExtent l="9525" t="8890" r="6985" b="6350"/>
                <wp:wrapNone/>
                <wp:docPr id="98" name="Поле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8590" cy="327660"/>
                        </a:xfrm>
                        <a:prstGeom prst="rect">
                          <a:avLst/>
                        </a:prstGeom>
                        <a:solidFill>
                          <a:srgbClr val="FFFFFF"/>
                        </a:solidFill>
                        <a:ln w="9525">
                          <a:solidFill>
                            <a:srgbClr val="000000"/>
                          </a:solidFill>
                          <a:miter lim="800000"/>
                          <a:headEnd/>
                          <a:tailEnd/>
                        </a:ln>
                      </wps:spPr>
                      <wps:txbx>
                        <w:txbxContent>
                          <w:p w:rsidR="007F232D" w:rsidRDefault="007F232D" w:rsidP="007F232D">
                            <w:pPr>
                              <w:jc w:val="center"/>
                            </w:pPr>
                            <w:r w:rsidRPr="000F5987">
                              <w:rPr>
                                <w:rFonts w:ascii="Times New Roman" w:hAnsi="Times New Roman"/>
                                <w:b/>
                                <w:color w:val="000000"/>
                                <w:sz w:val="28"/>
                                <w:szCs w:val="28"/>
                                <w:lang w:val="be-BY"/>
                              </w:rPr>
                              <w:t>Друцкае гарадзішча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8" o:spid="_x0000_s1041" type="#_x0000_t202" style="position:absolute;left:0;text-align:left;margin-left:-294.3pt;margin-top:7.25pt;width:211.7pt;height:25.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6ncOwIAAFoEAAAOAAAAZHJzL2Uyb0RvYy54bWysVF2O0zAQfkfiDpbfadrQdtuo6WrpUoS0&#10;/EgLB3AcJ7FwPMZ2myyX4RQ8IXGGHomx05ZqgRdEHiyPZ/x55vtmsrruW0X2wjoJOqeT0ZgSoTmU&#10;Utc5/fhh+2xBifNMl0yBFjl9EI5er58+WXUmEyk0oEphCYJol3Ump433JksSxxvRMjcCIzQ6K7At&#10;82jaOikt6xC9VUk6Hs+TDmxpLHDhHJ7eDk66jvhVJbh/V1VOeKJyirn5uNq4FmFN1iuW1ZaZRvJj&#10;GuwfsmiZ1PjoGeqWeUZ2Vv4G1UpuwUHlRxzaBKpKchFrwGom40fV3DfMiFgLkuPMmSb3/2D52/17&#10;S2SZ0yUqpVmLGh2+Hn4cvh++ETxCfjrjMgy7Nxjo+xfQo86xVmfugH9yRMOmYboWN9ZC1whWYn6T&#10;cDO5uDrguABSdG+gxHfYzkME6ivbBvKQDoLoqNPDWRvRe8LxMJ0vFrMlujj6nqdX83kUL2HZ6bax&#10;zr8S0JKwyalF7SM62985H7Jh2SkkPOZAyXIrlYqGrYuNsmTPsE+28YsFPApTmnTI1CydDQT8FWIc&#10;vz9BtNJjwyvZ5nRxDmJZoO2lLmM7eibVsMeUlT7yGKgbSPR90UfJJrOTPgWUD8ishaHBcSBx04D9&#10;QkmHzZ1T93nHrKBEvdaoznIynYZpiMZ0dpWiYS89xaWHaY5QOfWUDNuNHyZoZ6ysG3xp6AcNN6ho&#10;JSPZQfohq2P+2MBRg+OwhQm5tGPUr1/C+icAAAD//wMAUEsDBBQABgAIAAAAIQDK3XIQ4QAAAAsB&#10;AAAPAAAAZHJzL2Rvd25yZXYueG1sTI/BTsMwEETvSPyDtUhcUOqkNG4IcSqEBIIblAqubrJNIux1&#10;sN00/D3mBMfVPM28rTaz0WxC5wdLErJFCgypse1AnYTd20NSAPNBUau0JZTwjR429flZpcrWnugV&#10;p23oWCwhXyoJfQhjyblvejTKL+yIFLODdUaFeLqOt06dYrnRfJmmghs1UFzo1Yj3PTaf26ORUKye&#10;pg//fP3y3oiDvglX6+nxy0l5eTHf3QILOIc/GH71ozrU0Wlvj9R6piUkeVGIyMZklQOLRJKJfAls&#10;L0GIDHhd8f8/1D8AAAD//wMAUEsBAi0AFAAGAAgAAAAhALaDOJL+AAAA4QEAABMAAAAAAAAAAAAA&#10;AAAAAAAAAFtDb250ZW50X1R5cGVzXS54bWxQSwECLQAUAAYACAAAACEAOP0h/9YAAACUAQAACwAA&#10;AAAAAAAAAAAAAAAvAQAAX3JlbHMvLnJlbHNQSwECLQAUAAYACAAAACEA7pup3DsCAABaBAAADgAA&#10;AAAAAAAAAAAAAAAuAgAAZHJzL2Uyb0RvYy54bWxQSwECLQAUAAYACAAAACEAyt1yEOEAAAALAQAA&#10;DwAAAAAAAAAAAAAAAACVBAAAZHJzL2Rvd25yZXYueG1sUEsFBgAAAAAEAAQA8wAAAKMFAAAAAA==&#10;">
                <v:textbox>
                  <w:txbxContent>
                    <w:p w:rsidR="007F232D" w:rsidRDefault="007F232D" w:rsidP="007F232D">
                      <w:pPr>
                        <w:jc w:val="center"/>
                      </w:pPr>
                      <w:r w:rsidRPr="000F5987">
                        <w:rPr>
                          <w:rFonts w:ascii="Times New Roman" w:hAnsi="Times New Roman"/>
                          <w:b/>
                          <w:color w:val="000000"/>
                          <w:sz w:val="28"/>
                          <w:szCs w:val="28"/>
                          <w:lang w:val="be-BY"/>
                        </w:rPr>
                        <w:t>Друцкае гарадзішча</w:t>
                      </w:r>
                    </w:p>
                  </w:txbxContent>
                </v:textbox>
              </v:shape>
            </w:pict>
          </mc:Fallback>
        </mc:AlternateContent>
      </w:r>
      <w:r w:rsidRPr="00A45EC0">
        <w:rPr>
          <w:rFonts w:ascii="Times New Roman" w:hAnsi="Times New Roman"/>
          <w:b/>
          <w:i/>
          <w:color w:val="1F497D" w:themeColor="text2"/>
          <w:sz w:val="32"/>
          <w:szCs w:val="28"/>
          <w:u w:val="single"/>
          <w:lang w:val="be-BY"/>
        </w:rPr>
        <w:t>5.</w:t>
      </w:r>
      <w:r w:rsidRPr="00A45EC0">
        <w:rPr>
          <w:rFonts w:ascii="Times New Roman" w:hAnsi="Times New Roman"/>
          <w:i/>
          <w:color w:val="1F497D" w:themeColor="text2"/>
          <w:sz w:val="32"/>
          <w:szCs w:val="28"/>
          <w:u w:val="single"/>
          <w:lang w:val="be-BY"/>
        </w:rPr>
        <w:t xml:space="preserve"> </w:t>
      </w:r>
      <w:r w:rsidRPr="00A45EC0">
        <w:rPr>
          <w:rFonts w:ascii="Times New Roman" w:hAnsi="Times New Roman"/>
          <w:b/>
          <w:i/>
          <w:color w:val="1F497D" w:themeColor="text2"/>
          <w:sz w:val="32"/>
          <w:szCs w:val="28"/>
          <w:u w:val="single"/>
          <w:lang w:val="be-BY"/>
        </w:rPr>
        <w:t>Полацкае княства</w:t>
      </w:r>
      <w:r w:rsidRPr="00A45EC0">
        <w:rPr>
          <w:rFonts w:ascii="Times New Roman" w:hAnsi="Times New Roman"/>
          <w:b/>
          <w:i/>
          <w:color w:val="1F497D" w:themeColor="text2"/>
          <w:sz w:val="32"/>
          <w:szCs w:val="28"/>
          <w:u w:val="single"/>
        </w:rPr>
        <w:t xml:space="preserve"> ў 2-й пал</w:t>
      </w:r>
      <w:r w:rsidRPr="00A45EC0">
        <w:rPr>
          <w:rFonts w:ascii="Times New Roman" w:hAnsi="Times New Roman"/>
          <w:b/>
          <w:i/>
          <w:color w:val="1F497D" w:themeColor="text2"/>
          <w:sz w:val="32"/>
          <w:szCs w:val="28"/>
          <w:u w:val="single"/>
          <w:lang w:val="be-BY"/>
        </w:rPr>
        <w:t>ове</w:t>
      </w:r>
      <w:r w:rsidRPr="00A45EC0">
        <w:rPr>
          <w:rFonts w:ascii="Times New Roman" w:hAnsi="Times New Roman"/>
          <w:b/>
          <w:i/>
          <w:color w:val="1F497D" w:themeColor="text2"/>
          <w:sz w:val="32"/>
          <w:szCs w:val="28"/>
          <w:u w:val="single"/>
        </w:rPr>
        <w:t xml:space="preserve"> 12</w:t>
      </w:r>
      <w:r w:rsidRPr="00A45EC0">
        <w:rPr>
          <w:rFonts w:ascii="Times New Roman" w:hAnsi="Times New Roman"/>
          <w:b/>
          <w:i/>
          <w:color w:val="1F497D" w:themeColor="text2"/>
          <w:sz w:val="32"/>
          <w:szCs w:val="28"/>
          <w:u w:val="single"/>
          <w:lang w:val="be-BY"/>
        </w:rPr>
        <w:t xml:space="preserve"> ст.</w:t>
      </w:r>
      <w:r>
        <w:rPr>
          <w:rFonts w:ascii="Times New Roman" w:hAnsi="Times New Roman"/>
          <w:color w:val="000000"/>
          <w:sz w:val="32"/>
          <w:szCs w:val="28"/>
          <w:lang w:val="be-BY"/>
        </w:rPr>
        <w:t xml:space="preserve">  </w:t>
      </w:r>
      <w:r w:rsidRPr="00F35C0B">
        <w:rPr>
          <w:rFonts w:ascii="Times New Roman" w:hAnsi="Times New Roman"/>
          <w:color w:val="000000"/>
          <w:sz w:val="28"/>
          <w:szCs w:val="28"/>
        </w:rPr>
        <w:t xml:space="preserve">Да сярэдзіны 12 ст. адносіцца новае ўзвышэнне Менска. Ён выконваў значную ролю ў </w:t>
      </w:r>
      <w:proofErr w:type="gramStart"/>
      <w:r w:rsidRPr="00F35C0B">
        <w:rPr>
          <w:rFonts w:ascii="Times New Roman" w:hAnsi="Times New Roman"/>
          <w:color w:val="000000"/>
          <w:sz w:val="28"/>
          <w:szCs w:val="28"/>
        </w:rPr>
        <w:t>планах</w:t>
      </w:r>
      <w:proofErr w:type="gramEnd"/>
      <w:r w:rsidRPr="00F35C0B">
        <w:rPr>
          <w:rFonts w:ascii="Times New Roman" w:hAnsi="Times New Roman"/>
          <w:color w:val="000000"/>
          <w:sz w:val="28"/>
          <w:szCs w:val="28"/>
        </w:rPr>
        <w:t xml:space="preserve"> і разліках полацкіх князёў, якія варагавалі паміж сабой і імкнуліся захапіць с</w:t>
      </w:r>
      <w:r w:rsidRPr="00F35C0B">
        <w:rPr>
          <w:rFonts w:ascii="Times New Roman" w:hAnsi="Times New Roman"/>
          <w:color w:val="000000"/>
          <w:sz w:val="28"/>
          <w:szCs w:val="28"/>
        </w:rPr>
        <w:t>у</w:t>
      </w:r>
      <w:r w:rsidRPr="00F35C0B">
        <w:rPr>
          <w:rFonts w:ascii="Times New Roman" w:hAnsi="Times New Roman"/>
          <w:color w:val="000000"/>
          <w:sz w:val="28"/>
          <w:szCs w:val="28"/>
        </w:rPr>
        <w:t xml:space="preserve">седнія землі і стол у Полацку. </w:t>
      </w:r>
    </w:p>
    <w:p w:rsidR="007F232D" w:rsidRDefault="007F232D" w:rsidP="007F232D">
      <w:pPr>
        <w:pStyle w:val="a3"/>
        <w:spacing w:after="0"/>
        <w:ind w:left="0" w:firstLine="709"/>
        <w:jc w:val="both"/>
        <w:rPr>
          <w:rFonts w:ascii="Times New Roman" w:hAnsi="Times New Roman"/>
          <w:color w:val="000000"/>
          <w:sz w:val="28"/>
          <w:szCs w:val="28"/>
          <w:lang w:val="be-BY"/>
        </w:rPr>
      </w:pPr>
      <w:r w:rsidRPr="00F35C0B">
        <w:rPr>
          <w:rFonts w:ascii="Times New Roman" w:hAnsi="Times New Roman"/>
          <w:color w:val="000000"/>
          <w:sz w:val="28"/>
          <w:szCs w:val="28"/>
          <w:lang w:val="be-BY"/>
        </w:rPr>
        <w:t xml:space="preserve">Менск быў галоўным уладаннем унукаў Усяслава Полацкага - Глебавічаў, якія намерваліся зацвердзіцца ў Полацку. Зручны момант надыйшоў у 1151 г. Як паведамляюць летапісы, палачане саслалі свайго князя </w:t>
      </w:r>
      <w:r w:rsidRPr="00F35C0B">
        <w:rPr>
          <w:rFonts w:ascii="Times New Roman" w:hAnsi="Times New Roman"/>
          <w:b/>
          <w:color w:val="000000"/>
          <w:sz w:val="28"/>
          <w:szCs w:val="28"/>
          <w:lang w:val="be-BY"/>
        </w:rPr>
        <w:t>Рагвалода Барысавіча</w:t>
      </w:r>
      <w:r w:rsidRPr="00F35C0B">
        <w:rPr>
          <w:rFonts w:ascii="Times New Roman" w:hAnsi="Times New Roman"/>
          <w:color w:val="000000"/>
          <w:sz w:val="28"/>
          <w:szCs w:val="28"/>
          <w:lang w:val="be-BY"/>
        </w:rPr>
        <w:t xml:space="preserve"> ў Менск і трымалі там "у вялікай нястачы". </w:t>
      </w:r>
      <w:r w:rsidRPr="00F35C0B">
        <w:rPr>
          <w:rFonts w:ascii="Times New Roman" w:hAnsi="Times New Roman"/>
          <w:color w:val="000000"/>
          <w:sz w:val="28"/>
          <w:szCs w:val="28"/>
        </w:rPr>
        <w:t xml:space="preserve">На вызвалены полацкі трон гараджане запрасілі менскага князя </w:t>
      </w:r>
      <w:r w:rsidRPr="00F35C0B">
        <w:rPr>
          <w:rFonts w:ascii="Times New Roman" w:hAnsi="Times New Roman"/>
          <w:b/>
          <w:color w:val="000000"/>
          <w:sz w:val="28"/>
          <w:szCs w:val="28"/>
        </w:rPr>
        <w:t>Расціслава Гл</w:t>
      </w:r>
      <w:r w:rsidRPr="00F35C0B">
        <w:rPr>
          <w:rFonts w:ascii="Times New Roman" w:hAnsi="Times New Roman"/>
          <w:b/>
          <w:color w:val="000000"/>
          <w:sz w:val="28"/>
          <w:szCs w:val="28"/>
        </w:rPr>
        <w:t>е</w:t>
      </w:r>
      <w:r w:rsidRPr="00F35C0B">
        <w:rPr>
          <w:rFonts w:ascii="Times New Roman" w:hAnsi="Times New Roman"/>
          <w:b/>
          <w:color w:val="000000"/>
          <w:sz w:val="28"/>
          <w:szCs w:val="28"/>
        </w:rPr>
        <w:t>бавіча</w:t>
      </w:r>
      <w:r w:rsidRPr="00F35C0B">
        <w:rPr>
          <w:rFonts w:ascii="Times New Roman" w:hAnsi="Times New Roman"/>
          <w:color w:val="000000"/>
          <w:sz w:val="28"/>
          <w:szCs w:val="28"/>
        </w:rPr>
        <w:t xml:space="preserve">. </w:t>
      </w:r>
    </w:p>
    <w:p w:rsidR="007F232D" w:rsidRDefault="007F232D" w:rsidP="007F232D">
      <w:pPr>
        <w:pStyle w:val="a3"/>
        <w:spacing w:after="0"/>
        <w:ind w:left="0" w:firstLine="709"/>
        <w:jc w:val="both"/>
        <w:rPr>
          <w:rFonts w:ascii="Times New Roman" w:hAnsi="Times New Roman"/>
          <w:color w:val="000000"/>
          <w:sz w:val="28"/>
          <w:szCs w:val="28"/>
          <w:lang w:val="be-BY"/>
        </w:rPr>
      </w:pPr>
      <w:r w:rsidRPr="00F35C0B">
        <w:rPr>
          <w:rFonts w:ascii="Times New Roman" w:hAnsi="Times New Roman"/>
          <w:color w:val="000000"/>
          <w:sz w:val="28"/>
          <w:szCs w:val="28"/>
          <w:lang w:val="be-BY"/>
        </w:rPr>
        <w:t xml:space="preserve">Менскім князем у гэты час з'яўляўся брат Расціслава - </w:t>
      </w:r>
      <w:r w:rsidRPr="00F35C0B">
        <w:rPr>
          <w:rFonts w:ascii="Times New Roman" w:hAnsi="Times New Roman"/>
          <w:b/>
          <w:color w:val="000000"/>
          <w:sz w:val="28"/>
          <w:szCs w:val="28"/>
          <w:lang w:val="be-BY"/>
        </w:rPr>
        <w:t>Валадар</w:t>
      </w:r>
      <w:r w:rsidRPr="00F35C0B">
        <w:rPr>
          <w:rFonts w:ascii="Times New Roman" w:hAnsi="Times New Roman"/>
          <w:color w:val="000000"/>
          <w:sz w:val="28"/>
          <w:szCs w:val="28"/>
          <w:lang w:val="be-BY"/>
        </w:rPr>
        <w:t xml:space="preserve">. Другі яго брат - Усевалад атрымаў княжанне ў Заслаўі, а сын Расціслава Глеб княжыў у Друцку. Такім чынам, Расціславу Глебавічу ў 1158 г. удалося аб'яднаць значную частку Полацкай зямлі, але на непрацяглы час. </w:t>
      </w:r>
    </w:p>
    <w:p w:rsidR="007F232D" w:rsidRDefault="007F232D" w:rsidP="007F232D">
      <w:pPr>
        <w:pStyle w:val="a3"/>
        <w:spacing w:after="0"/>
        <w:ind w:left="0" w:firstLine="709"/>
        <w:jc w:val="both"/>
        <w:rPr>
          <w:rFonts w:ascii="Times New Roman" w:hAnsi="Times New Roman"/>
          <w:color w:val="000000"/>
          <w:sz w:val="28"/>
          <w:szCs w:val="28"/>
          <w:lang w:val="be-BY"/>
        </w:rPr>
      </w:pPr>
      <w:r w:rsidRPr="00F35C0B">
        <w:rPr>
          <w:rFonts w:ascii="Times New Roman" w:hAnsi="Times New Roman"/>
          <w:color w:val="000000"/>
          <w:sz w:val="28"/>
          <w:szCs w:val="28"/>
          <w:lang w:val="be-BY"/>
        </w:rPr>
        <w:t xml:space="preserve">Рагвалод Барысавіч уцёк з Менска. Пры ўдзеле войска ноўгарад-северскага князя Святаслава Ольгавіча ён вярнуў сабе Друцк. У Полацку ў Рагвалода Барысавіча таксама былі прыхільнікі. З іх дапамогай ён у 1158 г. "з </w:t>
      </w:r>
      <w:r w:rsidRPr="00F35C0B">
        <w:rPr>
          <w:rFonts w:ascii="Times New Roman" w:hAnsi="Times New Roman"/>
          <w:color w:val="000000"/>
          <w:sz w:val="28"/>
          <w:szCs w:val="28"/>
          <w:lang w:val="be-BY"/>
        </w:rPr>
        <w:lastRenderedPageBreak/>
        <w:t xml:space="preserve">гонарам вялікім" зноў заняў полацкі стол. </w:t>
      </w:r>
      <w:r w:rsidRPr="00F35C0B">
        <w:rPr>
          <w:rFonts w:ascii="Times New Roman" w:hAnsi="Times New Roman"/>
          <w:color w:val="000000"/>
          <w:sz w:val="28"/>
          <w:szCs w:val="28"/>
        </w:rPr>
        <w:t xml:space="preserve">Расціслаў Глебавіч вымушаны быў уцячы ў Менск да брата Валадара. Пачалася новая </w:t>
      </w:r>
      <w:proofErr w:type="gramStart"/>
      <w:r w:rsidRPr="00F35C0B">
        <w:rPr>
          <w:rFonts w:ascii="Times New Roman" w:hAnsi="Times New Roman"/>
          <w:color w:val="000000"/>
          <w:sz w:val="28"/>
          <w:szCs w:val="28"/>
        </w:rPr>
        <w:t>м</w:t>
      </w:r>
      <w:proofErr w:type="gramEnd"/>
      <w:r w:rsidRPr="00F35C0B">
        <w:rPr>
          <w:rFonts w:ascii="Times New Roman" w:hAnsi="Times New Roman"/>
          <w:color w:val="000000"/>
          <w:sz w:val="28"/>
          <w:szCs w:val="28"/>
        </w:rPr>
        <w:t xml:space="preserve">іжусобная вайна. </w:t>
      </w:r>
    </w:p>
    <w:p w:rsidR="007F232D" w:rsidRPr="00F35C0B" w:rsidRDefault="007F232D" w:rsidP="007F232D">
      <w:pPr>
        <w:pStyle w:val="a3"/>
        <w:spacing w:after="0"/>
        <w:ind w:left="0" w:firstLine="709"/>
        <w:jc w:val="both"/>
        <w:rPr>
          <w:rFonts w:ascii="Times New Roman" w:hAnsi="Times New Roman"/>
          <w:b/>
          <w:i/>
          <w:color w:val="000000"/>
          <w:sz w:val="28"/>
          <w:szCs w:val="28"/>
          <w:u w:val="single"/>
          <w:lang w:val="be-BY"/>
        </w:rPr>
      </w:pPr>
      <w:r>
        <w:rPr>
          <w:rFonts w:ascii="Times New Roman" w:hAnsi="Times New Roman"/>
          <w:noProof/>
          <w:color w:val="000000"/>
          <w:sz w:val="28"/>
          <w:szCs w:val="28"/>
          <w:lang w:eastAsia="ru-RU"/>
        </w:rPr>
        <w:drawing>
          <wp:anchor distT="0" distB="0" distL="114300" distR="114300" simplePos="0" relativeHeight="251705344" behindDoc="0" locked="0" layoutInCell="1" allowOverlap="1" wp14:anchorId="53DD6A0E" wp14:editId="703A77EB">
            <wp:simplePos x="0" y="0"/>
            <wp:positionH relativeFrom="column">
              <wp:posOffset>3609340</wp:posOffset>
            </wp:positionH>
            <wp:positionV relativeFrom="paragraph">
              <wp:posOffset>834390</wp:posOffset>
            </wp:positionV>
            <wp:extent cx="2232025" cy="2889250"/>
            <wp:effectExtent l="133350" t="114300" r="130175" b="139700"/>
            <wp:wrapSquare wrapText="bothSides"/>
            <wp:docPr id="149" name="Рисунок 213" descr="IMG_0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descr="IMG_0763"/>
                    <pic:cNvPicPr>
                      <a:picLocks noChangeAspect="1" noChangeArrowheads="1"/>
                    </pic:cNvPicPr>
                  </pic:nvPicPr>
                  <pic:blipFill>
                    <a:blip r:embed="rId60" cstate="print"/>
                    <a:srcRect/>
                    <a:stretch>
                      <a:fillRect/>
                    </a:stretch>
                  </pic:blipFill>
                  <pic:spPr bwMode="auto">
                    <a:xfrm>
                      <a:off x="0" y="0"/>
                      <a:ext cx="2232025" cy="2889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F35C0B">
        <w:rPr>
          <w:rFonts w:ascii="Times New Roman" w:hAnsi="Times New Roman"/>
          <w:color w:val="000000"/>
          <w:sz w:val="28"/>
          <w:szCs w:val="28"/>
        </w:rPr>
        <w:t>Рагвалод выступіў супраць Менска. Дзесяць дзён прастаяў ён з войскам пад яго сценамі і ні з чым вярнуўся назад. Не спадзяючыся н</w:t>
      </w:r>
      <w:r w:rsidRPr="00F35C0B">
        <w:rPr>
          <w:rFonts w:ascii="Times New Roman" w:hAnsi="Times New Roman"/>
          <w:color w:val="000000"/>
          <w:sz w:val="28"/>
          <w:szCs w:val="28"/>
          <w:lang w:val="be-BY"/>
        </w:rPr>
        <w:t>а</w:t>
      </w:r>
      <w:r w:rsidRPr="00F35C0B">
        <w:rPr>
          <w:rFonts w:ascii="Times New Roman" w:hAnsi="Times New Roman"/>
          <w:color w:val="000000"/>
          <w:sz w:val="28"/>
          <w:szCs w:val="28"/>
        </w:rPr>
        <w:t xml:space="preserve"> ўласныя сілы, Рагвалод звярнуўся за дапам</w:t>
      </w:r>
      <w:r w:rsidRPr="00F35C0B">
        <w:rPr>
          <w:rFonts w:ascii="Times New Roman" w:hAnsi="Times New Roman"/>
          <w:color w:val="000000"/>
          <w:sz w:val="28"/>
          <w:szCs w:val="28"/>
        </w:rPr>
        <w:t>о</w:t>
      </w:r>
      <w:r w:rsidRPr="00F35C0B">
        <w:rPr>
          <w:rFonts w:ascii="Times New Roman" w:hAnsi="Times New Roman"/>
          <w:color w:val="000000"/>
          <w:sz w:val="28"/>
          <w:szCs w:val="28"/>
        </w:rPr>
        <w:t>гай да</w:t>
      </w:r>
      <w:proofErr w:type="gramStart"/>
      <w:r w:rsidRPr="00F35C0B">
        <w:rPr>
          <w:rFonts w:ascii="Times New Roman" w:hAnsi="Times New Roman"/>
          <w:color w:val="000000"/>
          <w:sz w:val="28"/>
          <w:szCs w:val="28"/>
        </w:rPr>
        <w:t xml:space="preserve"> К</w:t>
      </w:r>
      <w:proofErr w:type="gramEnd"/>
      <w:r w:rsidRPr="00F35C0B">
        <w:rPr>
          <w:rFonts w:ascii="Times New Roman" w:hAnsi="Times New Roman"/>
          <w:color w:val="000000"/>
          <w:sz w:val="28"/>
          <w:szCs w:val="28"/>
        </w:rPr>
        <w:t>і</w:t>
      </w:r>
      <w:r w:rsidRPr="00F35C0B">
        <w:rPr>
          <w:rFonts w:ascii="Times New Roman" w:hAnsi="Times New Roman"/>
          <w:color w:val="000000"/>
          <w:sz w:val="28"/>
          <w:szCs w:val="28"/>
          <w:lang w:val="be-BY"/>
        </w:rPr>
        <w:t>е</w:t>
      </w:r>
      <w:r w:rsidRPr="00F35C0B">
        <w:rPr>
          <w:rFonts w:ascii="Times New Roman" w:hAnsi="Times New Roman"/>
          <w:color w:val="000000"/>
          <w:sz w:val="28"/>
          <w:szCs w:val="28"/>
        </w:rPr>
        <w:t xml:space="preserve">ва. Праз год ваенныя дзеянні аднавіліся. </w:t>
      </w:r>
      <w:r w:rsidRPr="00F35C0B">
        <w:rPr>
          <w:rFonts w:ascii="Times New Roman" w:hAnsi="Times New Roman"/>
          <w:color w:val="000000"/>
          <w:sz w:val="28"/>
          <w:szCs w:val="28"/>
          <w:lang w:val="be-BY"/>
        </w:rPr>
        <w:t xml:space="preserve">Кіеўскі князь </w:t>
      </w:r>
      <w:r w:rsidRPr="00F35C0B">
        <w:rPr>
          <w:rFonts w:ascii="Times New Roman" w:hAnsi="Times New Roman"/>
          <w:color w:val="000000"/>
          <w:sz w:val="28"/>
          <w:szCs w:val="28"/>
        </w:rPr>
        <w:t>Расціслаў Мсціславіч прыслаў на дапамогу Рагвал</w:t>
      </w:r>
      <w:r w:rsidRPr="00F35C0B">
        <w:rPr>
          <w:rFonts w:ascii="Times New Roman" w:hAnsi="Times New Roman"/>
          <w:color w:val="000000"/>
          <w:sz w:val="28"/>
          <w:szCs w:val="28"/>
        </w:rPr>
        <w:t>о</w:t>
      </w:r>
      <w:r w:rsidRPr="00F35C0B">
        <w:rPr>
          <w:rFonts w:ascii="Times New Roman" w:hAnsi="Times New Roman"/>
          <w:color w:val="000000"/>
          <w:sz w:val="28"/>
          <w:szCs w:val="28"/>
        </w:rPr>
        <w:t>ду 600 качэўнікаў-торкаў. Шэсць тыдняў працягвалася аблога Менска, але Рагвалод так і не здолеў узяць горад.</w:t>
      </w:r>
      <w:r w:rsidRPr="00F35C0B">
        <w:rPr>
          <w:rFonts w:ascii="Times New Roman" w:hAnsi="Times New Roman"/>
          <w:color w:val="000000"/>
          <w:sz w:val="28"/>
          <w:szCs w:val="28"/>
          <w:lang w:val="be-BY"/>
        </w:rPr>
        <w:t xml:space="preserve"> </w:t>
      </w:r>
      <w:r w:rsidRPr="00F35C0B">
        <w:rPr>
          <w:rFonts w:ascii="Times New Roman" w:hAnsi="Times New Roman"/>
          <w:color w:val="000000"/>
          <w:sz w:val="28"/>
          <w:szCs w:val="28"/>
        </w:rPr>
        <w:t>У 1161 г. менскі князь Валадар Глебавіч з дапамогай лета-літоўцаў нанёс пад Гарадцом (дакладна месцазнаходжанне населенага пункта не высветлена) паражэнне полацкаму князю Рагвалоду, які ўцёк у Друцк, сваё былое ўладанне, баючыся вяртацца ў Полацк т</w:t>
      </w:r>
      <w:r w:rsidRPr="00F35C0B">
        <w:rPr>
          <w:rFonts w:ascii="Times New Roman" w:hAnsi="Times New Roman"/>
          <w:color w:val="000000"/>
          <w:sz w:val="28"/>
          <w:szCs w:val="28"/>
        </w:rPr>
        <w:t>а</w:t>
      </w:r>
      <w:r w:rsidRPr="00F35C0B">
        <w:rPr>
          <w:rFonts w:ascii="Times New Roman" w:hAnsi="Times New Roman"/>
          <w:color w:val="000000"/>
          <w:sz w:val="28"/>
          <w:szCs w:val="28"/>
        </w:rPr>
        <w:t xml:space="preserve">му, што </w:t>
      </w:r>
      <w:proofErr w:type="gramStart"/>
      <w:r w:rsidRPr="00F35C0B">
        <w:rPr>
          <w:rFonts w:ascii="Times New Roman" w:hAnsi="Times New Roman"/>
          <w:color w:val="000000"/>
          <w:sz w:val="28"/>
          <w:szCs w:val="28"/>
        </w:rPr>
        <w:t>загінула</w:t>
      </w:r>
      <w:proofErr w:type="gramEnd"/>
      <w:r w:rsidRPr="00F35C0B">
        <w:rPr>
          <w:rFonts w:ascii="Times New Roman" w:hAnsi="Times New Roman"/>
          <w:color w:val="000000"/>
          <w:sz w:val="28"/>
          <w:szCs w:val="28"/>
        </w:rPr>
        <w:t xml:space="preserve"> шмат палачан. </w:t>
      </w:r>
    </w:p>
    <w:p w:rsidR="007F232D" w:rsidRPr="000F5987" w:rsidRDefault="007F232D" w:rsidP="007F232D">
      <w:pPr>
        <w:pStyle w:val="a3"/>
        <w:spacing w:after="0"/>
        <w:ind w:left="0" w:firstLine="709"/>
        <w:jc w:val="both"/>
        <w:rPr>
          <w:rFonts w:ascii="Times New Roman" w:hAnsi="Times New Roman"/>
          <w:color w:val="000000"/>
          <w:sz w:val="28"/>
          <w:szCs w:val="28"/>
          <w:lang w:val="be-BY"/>
        </w:rPr>
      </w:pPr>
      <w:r>
        <w:rPr>
          <w:rFonts w:ascii="Times New Roman" w:hAnsi="Times New Roman"/>
          <w:b/>
          <w:noProof/>
          <w:color w:val="000000"/>
          <w:sz w:val="28"/>
          <w:szCs w:val="28"/>
          <w:lang w:eastAsia="ru-RU"/>
        </w:rPr>
        <mc:AlternateContent>
          <mc:Choice Requires="wps">
            <w:drawing>
              <wp:anchor distT="0" distB="0" distL="114300" distR="114300" simplePos="0" relativeHeight="251706368" behindDoc="1" locked="0" layoutInCell="1" allowOverlap="1" wp14:anchorId="0E17749A" wp14:editId="34E0DF95">
                <wp:simplePos x="0" y="0"/>
                <wp:positionH relativeFrom="column">
                  <wp:posOffset>3602355</wp:posOffset>
                </wp:positionH>
                <wp:positionV relativeFrom="paragraph">
                  <wp:posOffset>356870</wp:posOffset>
                </wp:positionV>
                <wp:extent cx="2129155" cy="499745"/>
                <wp:effectExtent l="0" t="3175" r="0" b="1905"/>
                <wp:wrapTight wrapText="bothSides">
                  <wp:wrapPolygon edited="0">
                    <wp:start x="-97" y="0"/>
                    <wp:lineTo x="-97" y="21188"/>
                    <wp:lineTo x="21600" y="21188"/>
                    <wp:lineTo x="21600" y="0"/>
                    <wp:lineTo x="-97" y="0"/>
                  </wp:wrapPolygon>
                </wp:wrapTight>
                <wp:docPr id="97" name="Поле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9155" cy="499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A45EC0" w:rsidRDefault="007F232D" w:rsidP="007F232D">
                            <w:pPr>
                              <w:pStyle w:val="a3"/>
                              <w:spacing w:after="0"/>
                              <w:ind w:left="0"/>
                              <w:jc w:val="center"/>
                              <w:rPr>
                                <w:rFonts w:ascii="Times New Roman" w:hAnsi="Times New Roman"/>
                                <w:b/>
                                <w:color w:val="1F497D" w:themeColor="text2"/>
                                <w:sz w:val="28"/>
                                <w:szCs w:val="28"/>
                                <w:lang w:val="be-BY"/>
                              </w:rPr>
                            </w:pPr>
                            <w:r w:rsidRPr="00A45EC0">
                              <w:rPr>
                                <w:rFonts w:ascii="Times New Roman" w:hAnsi="Times New Roman"/>
                                <w:b/>
                                <w:color w:val="1F497D" w:themeColor="text2"/>
                                <w:sz w:val="28"/>
                                <w:szCs w:val="28"/>
                                <w:lang w:val="be-BY"/>
                              </w:rPr>
                              <w:t>Мячы</w:t>
                            </w:r>
                          </w:p>
                          <w:p w:rsidR="007F232D" w:rsidRPr="00A45EC0" w:rsidRDefault="007F232D" w:rsidP="007F232D">
                            <w:pPr>
                              <w:pStyle w:val="a3"/>
                              <w:spacing w:after="0"/>
                              <w:ind w:left="0"/>
                              <w:jc w:val="center"/>
                              <w:rPr>
                                <w:rFonts w:ascii="Times New Roman" w:hAnsi="Times New Roman"/>
                                <w:b/>
                                <w:color w:val="1F497D" w:themeColor="text2"/>
                                <w:sz w:val="28"/>
                                <w:szCs w:val="28"/>
                                <w:lang w:val="be-BY"/>
                              </w:rPr>
                            </w:pPr>
                            <w:r w:rsidRPr="00A45EC0">
                              <w:rPr>
                                <w:rFonts w:ascii="Times New Roman" w:hAnsi="Times New Roman"/>
                                <w:b/>
                                <w:color w:val="1F497D" w:themeColor="text2"/>
                                <w:sz w:val="28"/>
                                <w:szCs w:val="28"/>
                                <w:lang w:val="be-BY"/>
                              </w:rPr>
                              <w:t>Полацкай зямлі</w:t>
                            </w:r>
                          </w:p>
                          <w:p w:rsidR="007F232D" w:rsidRPr="000F5987" w:rsidRDefault="007F232D" w:rsidP="007F232D">
                            <w:pPr>
                              <w:pStyle w:val="a3"/>
                              <w:spacing w:after="0"/>
                              <w:jc w:val="center"/>
                              <w:rPr>
                                <w:rFonts w:ascii="Times New Roman" w:hAnsi="Times New Roman"/>
                                <w:b/>
                                <w:sz w:val="28"/>
                                <w:szCs w:val="28"/>
                                <w:lang w:val="be-BY"/>
                              </w:rPr>
                            </w:pPr>
                            <w:r w:rsidRPr="000F5987">
                              <w:rPr>
                                <w:rFonts w:ascii="Times New Roman" w:hAnsi="Times New Roman"/>
                                <w:b/>
                                <w:sz w:val="28"/>
                                <w:szCs w:val="28"/>
                                <w:lang w:val="be-BY"/>
                              </w:rPr>
                              <w:t>12 ст.</w:t>
                            </w:r>
                          </w:p>
                          <w:p w:rsidR="007F232D" w:rsidRDefault="007F232D" w:rsidP="007F232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7" o:spid="_x0000_s1042" type="#_x0000_t202" style="position:absolute;left:0;text-align:left;margin-left:283.65pt;margin-top:28.1pt;width:167.65pt;height:39.3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lAOkwIAABkFAAAOAAAAZHJzL2Uyb0RvYy54bWysVNmO0zAUfUfiHyy/d7IoaZto0tEsFCEN&#10;izTwAa7jNBaObWy3yYD4Fr6CJyS+oZ/EtdN2OiwSQuTB8XJ97nLO9fnF0Am0ZcZyJSucnMUYMUlV&#10;zeW6wu/eLidzjKwjsiZCSVbhe2bxxeLpk/NelyxVrRI1MwhApC17XeHWOV1GkaUt64g9U5pJOGyU&#10;6YiDpVlHtSE9oHciSuN4GvXK1NooyqyF3ZvxEC8CftMw6l43jWUOiQpDbC6MJowrP0aLc1KuDdEt&#10;p/swyD9E0REuwekR6oY4gjaG/wLVcWqUVY07o6qLVNNwykIOkE0S/5TNXUs0C7lAcaw+lsn+P1j6&#10;avvGIF5XuJhhJEkHHO2+7L7vvu2+ItiC+vTalmB2p8HQDVdqAJ5DrlbfKvreIqmuWyLX7NIY1beM&#10;1BBf4m9GJ1dHHOtBVv1LVYMfsnEqAA2N6XzxoBwI0IGn+yM3bHCIwmaapEWS5xhROMuKYpblwQUp&#10;D7e1se45Ux3ykwob4D6gk+2tdT4aUh5MvDOrBK+XXIiwMOvVtTBoS0Any/Dt0R+ZCemNpfLXRsRx&#10;B4IEH/7Mhxt4/1QkaRZfpcVkOZ3PJtkyyyfFLJ5P4qS4KqZxVmQ3y88+wCQrW17XTN5yyQ4aTLK/&#10;43jfDaN6ggpRD1zmaT5S9Mck4/D9LsmOO2hJwbsKz49GpPTEPpM1pE1KR7gY59Hj8EOVoQaHf6hK&#10;kIFnftSAG1ZDUFwy9e69RlaqvgdhGAW8AfvwnsCkVeYjRj30ZoXthw0xDCPxQoK4iiTLfDOHRZbP&#10;UliY05PV6QmRFKAq7DAap9dufAA22vB1C55GOUt1CYJseNDKQ1R7GUP/haT2b4Vv8NN1sHp40RY/&#10;AAAA//8DAFBLAwQUAAYACAAAACEA/YNayd4AAAAKAQAADwAAAGRycy9kb3ducmV2LnhtbEyPwU6D&#10;QBCG7ya+w2ZMvBi7SFsolKVRE43X1j7Awk6ByM4Sdlvo2zs96W0m8+Wf7y92s+3FBUffOVLwsohA&#10;INXOdNQoOH5/PG9A+KDJ6N4RKriih115f1fo3LiJ9ng5hEZwCPlcK2hDGHIpfd2i1X7hBiS+ndxo&#10;deB1bKQZ9cThtpdxFCXS6o74Q6sHfG+x/jmcrYLT1/S0zqbqMxzT/Sp5011auatSjw/z6xZEwDn8&#10;wXDTZ3Uo2alyZzJe9ArWSbpk9DbEIBjIojgBUTG5XGUgy0L+r1D+AgAA//8DAFBLAQItABQABgAI&#10;AAAAIQC2gziS/gAAAOEBAAATAAAAAAAAAAAAAAAAAAAAAABbQ29udGVudF9UeXBlc10ueG1sUEsB&#10;Ai0AFAAGAAgAAAAhADj9If/WAAAAlAEAAAsAAAAAAAAAAAAAAAAALwEAAF9yZWxzLy5yZWxzUEsB&#10;Ai0AFAAGAAgAAAAhACjaUA6TAgAAGQUAAA4AAAAAAAAAAAAAAAAALgIAAGRycy9lMm9Eb2MueG1s&#10;UEsBAi0AFAAGAAgAAAAhAP2DWsneAAAACgEAAA8AAAAAAAAAAAAAAAAA7QQAAGRycy9kb3ducmV2&#10;LnhtbFBLBQYAAAAABAAEAPMAAAD4BQAAAAA=&#10;" stroked="f">
                <v:textbox>
                  <w:txbxContent>
                    <w:p w:rsidR="007F232D" w:rsidRPr="00A45EC0" w:rsidRDefault="007F232D" w:rsidP="007F232D">
                      <w:pPr>
                        <w:pStyle w:val="a3"/>
                        <w:spacing w:after="0"/>
                        <w:ind w:left="0"/>
                        <w:jc w:val="center"/>
                        <w:rPr>
                          <w:rFonts w:ascii="Times New Roman" w:hAnsi="Times New Roman"/>
                          <w:b/>
                          <w:color w:val="1F497D" w:themeColor="text2"/>
                          <w:sz w:val="28"/>
                          <w:szCs w:val="28"/>
                          <w:lang w:val="be-BY"/>
                        </w:rPr>
                      </w:pPr>
                      <w:r w:rsidRPr="00A45EC0">
                        <w:rPr>
                          <w:rFonts w:ascii="Times New Roman" w:hAnsi="Times New Roman"/>
                          <w:b/>
                          <w:color w:val="1F497D" w:themeColor="text2"/>
                          <w:sz w:val="28"/>
                          <w:szCs w:val="28"/>
                          <w:lang w:val="be-BY"/>
                        </w:rPr>
                        <w:t>Мячы</w:t>
                      </w:r>
                    </w:p>
                    <w:p w:rsidR="007F232D" w:rsidRPr="00A45EC0" w:rsidRDefault="007F232D" w:rsidP="007F232D">
                      <w:pPr>
                        <w:pStyle w:val="a3"/>
                        <w:spacing w:after="0"/>
                        <w:ind w:left="0"/>
                        <w:jc w:val="center"/>
                        <w:rPr>
                          <w:rFonts w:ascii="Times New Roman" w:hAnsi="Times New Roman"/>
                          <w:b/>
                          <w:color w:val="1F497D" w:themeColor="text2"/>
                          <w:sz w:val="28"/>
                          <w:szCs w:val="28"/>
                          <w:lang w:val="be-BY"/>
                        </w:rPr>
                      </w:pPr>
                      <w:r w:rsidRPr="00A45EC0">
                        <w:rPr>
                          <w:rFonts w:ascii="Times New Roman" w:hAnsi="Times New Roman"/>
                          <w:b/>
                          <w:color w:val="1F497D" w:themeColor="text2"/>
                          <w:sz w:val="28"/>
                          <w:szCs w:val="28"/>
                          <w:lang w:val="be-BY"/>
                        </w:rPr>
                        <w:t>Полацкай зямлі</w:t>
                      </w:r>
                    </w:p>
                    <w:p w:rsidR="007F232D" w:rsidRPr="000F5987" w:rsidRDefault="007F232D" w:rsidP="007F232D">
                      <w:pPr>
                        <w:pStyle w:val="a3"/>
                        <w:spacing w:after="0"/>
                        <w:jc w:val="center"/>
                        <w:rPr>
                          <w:rFonts w:ascii="Times New Roman" w:hAnsi="Times New Roman"/>
                          <w:b/>
                          <w:sz w:val="28"/>
                          <w:szCs w:val="28"/>
                          <w:lang w:val="be-BY"/>
                        </w:rPr>
                      </w:pPr>
                      <w:r w:rsidRPr="000F5987">
                        <w:rPr>
                          <w:rFonts w:ascii="Times New Roman" w:hAnsi="Times New Roman"/>
                          <w:b/>
                          <w:sz w:val="28"/>
                          <w:szCs w:val="28"/>
                          <w:lang w:val="be-BY"/>
                        </w:rPr>
                        <w:t>12 ст.</w:t>
                      </w:r>
                    </w:p>
                    <w:p w:rsidR="007F232D" w:rsidRDefault="007F232D" w:rsidP="007F232D"/>
                  </w:txbxContent>
                </v:textbox>
                <w10:wrap type="tight"/>
              </v:shape>
            </w:pict>
          </mc:Fallback>
        </mc:AlternateContent>
      </w:r>
      <w:r w:rsidRPr="000F5987">
        <w:rPr>
          <w:rFonts w:ascii="Times New Roman" w:hAnsi="Times New Roman"/>
          <w:color w:val="000000"/>
          <w:sz w:val="28"/>
          <w:szCs w:val="28"/>
          <w:lang w:val="be-BY"/>
        </w:rPr>
        <w:t xml:space="preserve">У Полацку са згоды веча ў 1160 г. стаў княжыць </w:t>
      </w:r>
      <w:r w:rsidRPr="000F5987">
        <w:rPr>
          <w:rFonts w:ascii="Times New Roman" w:hAnsi="Times New Roman"/>
          <w:b/>
          <w:color w:val="000000"/>
          <w:sz w:val="28"/>
          <w:szCs w:val="28"/>
          <w:lang w:val="be-BY"/>
        </w:rPr>
        <w:t>Усяслаў Васількавіч</w:t>
      </w:r>
      <w:r w:rsidRPr="000F5987">
        <w:rPr>
          <w:rFonts w:ascii="Times New Roman" w:hAnsi="Times New Roman"/>
          <w:color w:val="000000"/>
          <w:sz w:val="28"/>
          <w:szCs w:val="28"/>
          <w:lang w:val="be-BY"/>
        </w:rPr>
        <w:t xml:space="preserve"> </w:t>
      </w:r>
      <w:r w:rsidRPr="000F5987">
        <w:rPr>
          <w:rFonts w:ascii="Times New Roman" w:hAnsi="Times New Roman"/>
          <w:b/>
          <w:color w:val="000000"/>
          <w:sz w:val="28"/>
          <w:szCs w:val="28"/>
          <w:lang w:val="be-BY"/>
        </w:rPr>
        <w:t>(Усяслаў ІІ)</w:t>
      </w:r>
      <w:r w:rsidRPr="000F5987">
        <w:rPr>
          <w:rFonts w:ascii="Times New Roman" w:hAnsi="Times New Roman"/>
          <w:color w:val="000000"/>
          <w:sz w:val="28"/>
          <w:szCs w:val="28"/>
          <w:lang w:val="be-BY"/>
        </w:rPr>
        <w:t xml:space="preserve">, які да гэтага быў віцебскім князем. Валадар Глебавіч у 1167 г. выступіў супраць полацкага князя Усяслава Васількавіча, разграміў яго войска і заняў полацкі прастол, заключыўшы з полацкім вечам умову і замацаваўшы яе </w:t>
      </w:r>
      <w:r w:rsidRPr="000F5987">
        <w:rPr>
          <w:rFonts w:ascii="Times New Roman" w:hAnsi="Times New Roman"/>
          <w:b/>
          <w:color w:val="000000"/>
          <w:sz w:val="28"/>
          <w:szCs w:val="28"/>
          <w:lang w:val="be-BY"/>
        </w:rPr>
        <w:t>крыжацалаваннем</w:t>
      </w:r>
      <w:r w:rsidRPr="000F5987">
        <w:rPr>
          <w:rFonts w:ascii="Times New Roman" w:hAnsi="Times New Roman"/>
          <w:color w:val="000000"/>
          <w:sz w:val="28"/>
          <w:szCs w:val="28"/>
          <w:lang w:val="be-BY"/>
        </w:rPr>
        <w:t xml:space="preserve">. Затым Валадар Глебавіч накіраваўся з дружынай у Віцебск, куды ўцёк пасля паражэння Усяслаў Васількавіч, але даведаўшыся, што на дапамогу віцяблянам ідзе смаленскі князь Раман, вярнуўся ў свае землі. </w:t>
      </w:r>
      <w:r w:rsidRPr="000F5987">
        <w:rPr>
          <w:rFonts w:ascii="Times New Roman" w:hAnsi="Times New Roman"/>
          <w:color w:val="000000"/>
          <w:sz w:val="28"/>
          <w:szCs w:val="28"/>
        </w:rPr>
        <w:t xml:space="preserve">Гэта паражэнне паклала канец дзейнасці менскага князя </w:t>
      </w:r>
      <w:r w:rsidRPr="000F5987">
        <w:rPr>
          <w:rFonts w:ascii="Times New Roman" w:hAnsi="Times New Roman"/>
          <w:color w:val="000000"/>
          <w:sz w:val="28"/>
          <w:szCs w:val="28"/>
          <w:lang w:val="be-BY"/>
        </w:rPr>
        <w:t>В</w:t>
      </w:r>
      <w:r w:rsidRPr="000F5987">
        <w:rPr>
          <w:rFonts w:ascii="Times New Roman" w:hAnsi="Times New Roman"/>
          <w:color w:val="000000"/>
          <w:sz w:val="28"/>
          <w:szCs w:val="28"/>
        </w:rPr>
        <w:t>аладара Гл</w:t>
      </w:r>
      <w:r w:rsidRPr="000F5987">
        <w:rPr>
          <w:rFonts w:ascii="Times New Roman" w:hAnsi="Times New Roman"/>
          <w:color w:val="000000"/>
          <w:sz w:val="28"/>
          <w:szCs w:val="28"/>
        </w:rPr>
        <w:t>е</w:t>
      </w:r>
      <w:r w:rsidRPr="000F5987">
        <w:rPr>
          <w:rFonts w:ascii="Times New Roman" w:hAnsi="Times New Roman"/>
          <w:color w:val="000000"/>
          <w:sz w:val="28"/>
          <w:szCs w:val="28"/>
        </w:rPr>
        <w:t>бавіча па аб'яднанню Полацкай зямлі, да чаго ён</w:t>
      </w:r>
      <w:r w:rsidRPr="000F5987">
        <w:rPr>
          <w:rFonts w:ascii="Times New Roman" w:hAnsi="Times New Roman"/>
          <w:color w:val="000000"/>
          <w:sz w:val="28"/>
          <w:szCs w:val="28"/>
          <w:lang w:val="be-BY"/>
        </w:rPr>
        <w:t xml:space="preserve"> беспаспяхова</w:t>
      </w:r>
      <w:r w:rsidRPr="000F5987">
        <w:rPr>
          <w:rFonts w:ascii="Times New Roman" w:hAnsi="Times New Roman"/>
          <w:color w:val="000000"/>
          <w:sz w:val="28"/>
          <w:szCs w:val="28"/>
        </w:rPr>
        <w:t xml:space="preserve"> імкнуўся.</w:t>
      </w:r>
    </w:p>
    <w:p w:rsidR="007F232D" w:rsidRDefault="007F232D" w:rsidP="007F232D">
      <w:pPr>
        <w:pStyle w:val="a3"/>
        <w:spacing w:after="0"/>
        <w:ind w:left="0" w:firstLine="709"/>
        <w:jc w:val="both"/>
        <w:rPr>
          <w:rFonts w:ascii="Times New Roman" w:hAnsi="Times New Roman"/>
          <w:b/>
          <w:i/>
          <w:sz w:val="32"/>
          <w:szCs w:val="28"/>
          <w:u w:val="single"/>
          <w:lang w:val="be-BY"/>
        </w:rPr>
      </w:pPr>
    </w:p>
    <w:p w:rsidR="007F232D" w:rsidRPr="009952B7" w:rsidRDefault="007F232D" w:rsidP="007F232D">
      <w:pPr>
        <w:pStyle w:val="a3"/>
        <w:spacing w:after="0"/>
        <w:ind w:left="0" w:firstLine="709"/>
        <w:jc w:val="both"/>
        <w:rPr>
          <w:rFonts w:ascii="Times New Roman" w:hAnsi="Times New Roman"/>
          <w:b/>
          <w:i/>
          <w:color w:val="1F497D" w:themeColor="text2"/>
          <w:sz w:val="32"/>
          <w:szCs w:val="28"/>
          <w:u w:val="single"/>
          <w:lang w:val="be-BY"/>
        </w:rPr>
      </w:pPr>
      <w:r>
        <w:rPr>
          <w:rFonts w:ascii="Times New Roman" w:hAnsi="Times New Roman"/>
          <w:noProof/>
          <w:sz w:val="28"/>
          <w:szCs w:val="28"/>
          <w:lang w:eastAsia="ru-RU"/>
        </w:rPr>
        <w:drawing>
          <wp:anchor distT="0" distB="0" distL="114300" distR="114300" simplePos="0" relativeHeight="251709440" behindDoc="0" locked="0" layoutInCell="1" allowOverlap="1" wp14:anchorId="31EE3457" wp14:editId="1A5AC5F3">
            <wp:simplePos x="0" y="0"/>
            <wp:positionH relativeFrom="column">
              <wp:posOffset>52070</wp:posOffset>
            </wp:positionH>
            <wp:positionV relativeFrom="paragraph">
              <wp:posOffset>452120</wp:posOffset>
            </wp:positionV>
            <wp:extent cx="1197610" cy="1631950"/>
            <wp:effectExtent l="133350" t="95250" r="116840" b="139700"/>
            <wp:wrapSquare wrapText="bothSides"/>
            <wp:docPr id="148" name="Рисунок 215" descr="IMG_0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IMG_0771"/>
                    <pic:cNvPicPr>
                      <a:picLocks noChangeAspect="1" noChangeArrowheads="1"/>
                    </pic:cNvPicPr>
                  </pic:nvPicPr>
                  <pic:blipFill>
                    <a:blip r:embed="rId61" cstate="print"/>
                    <a:srcRect/>
                    <a:stretch>
                      <a:fillRect/>
                    </a:stretch>
                  </pic:blipFill>
                  <pic:spPr bwMode="auto">
                    <a:xfrm>
                      <a:off x="0" y="0"/>
                      <a:ext cx="1197610" cy="1631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9952B7">
        <w:rPr>
          <w:rFonts w:ascii="Times New Roman" w:hAnsi="Times New Roman"/>
          <w:b/>
          <w:i/>
          <w:color w:val="1F497D" w:themeColor="text2"/>
          <w:sz w:val="32"/>
          <w:szCs w:val="28"/>
          <w:u w:val="single"/>
          <w:lang w:val="be-BY"/>
        </w:rPr>
        <w:t>6. Барацьба Полацка з крыжацкай навалай у пачатку 13 ст.</w:t>
      </w:r>
    </w:p>
    <w:p w:rsidR="007F232D" w:rsidRPr="000F5987" w:rsidRDefault="007F232D" w:rsidP="007F232D">
      <w:pPr>
        <w:pStyle w:val="a3"/>
        <w:spacing w:after="0"/>
        <w:ind w:left="0" w:firstLine="709"/>
        <w:jc w:val="both"/>
        <w:rPr>
          <w:rFonts w:ascii="Times New Roman" w:hAnsi="Times New Roman"/>
          <w:sz w:val="28"/>
          <w:szCs w:val="28"/>
          <w:lang w:val="be-BY"/>
        </w:rPr>
      </w:pPr>
      <w:r>
        <w:rPr>
          <w:rFonts w:ascii="Times New Roman" w:hAnsi="Times New Roman"/>
          <w:noProof/>
          <w:sz w:val="28"/>
          <w:szCs w:val="28"/>
          <w:lang w:eastAsia="ru-RU"/>
        </w:rPr>
        <mc:AlternateContent>
          <mc:Choice Requires="wps">
            <w:drawing>
              <wp:anchor distT="0" distB="0" distL="114300" distR="114300" simplePos="0" relativeHeight="251710464" behindDoc="0" locked="0" layoutInCell="1" allowOverlap="1" wp14:anchorId="2768B4AD" wp14:editId="76E80991">
                <wp:simplePos x="0" y="0"/>
                <wp:positionH relativeFrom="column">
                  <wp:posOffset>-1619885</wp:posOffset>
                </wp:positionH>
                <wp:positionV relativeFrom="paragraph">
                  <wp:posOffset>1948180</wp:posOffset>
                </wp:positionV>
                <wp:extent cx="1528445" cy="368300"/>
                <wp:effectExtent l="0" t="635" r="0" b="2540"/>
                <wp:wrapNone/>
                <wp:docPr id="96" name="Поле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8445" cy="368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9952B7" w:rsidRDefault="007F232D" w:rsidP="007F232D">
                            <w:pPr>
                              <w:spacing w:after="0" w:line="240" w:lineRule="auto"/>
                              <w:jc w:val="center"/>
                              <w:rPr>
                                <w:color w:val="1F497D" w:themeColor="text2"/>
                              </w:rPr>
                            </w:pPr>
                            <w:r w:rsidRPr="009952B7">
                              <w:rPr>
                                <w:rFonts w:ascii="Times New Roman" w:hAnsi="Times New Roman"/>
                                <w:b/>
                                <w:color w:val="1F497D" w:themeColor="text2"/>
                                <w:sz w:val="28"/>
                                <w:szCs w:val="28"/>
                                <w:lang w:val="be-BY"/>
                              </w:rPr>
                              <w:t>Полацкі воін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6" o:spid="_x0000_s1043" type="#_x0000_t202" style="position:absolute;left:0;text-align:left;margin-left:-127.55pt;margin-top:153.4pt;width:120.35pt;height:2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0rlAIAABkFAAAOAAAAZHJzL2Uyb0RvYy54bWysVNmO0zAUfUfiHyy/d7JMuiRqOpqFIqRh&#10;kQY+wI2dxsKxje02GUZ8C1/BExLf0E/i2mlLGUBCiDw4Xq7PXc65nl/0rUBbZixXssTJWYwRk5Wi&#10;XK5L/O7tcjTDyDoiKRFKshLfM4svFk+fzDtdsFQ1SlBmEIBIW3S6xI1zuogiWzWsJfZMaSbhsFam&#10;JQ6WZh1RQzpAb0WUxvEk6pSh2qiKWQu7N8MhXgT8umaVe13XljkkSgyxuTCaMK78GC3mpFgbohte&#10;7cMg/xBFS7gEp0eoG+II2hj+C1TLK6Osqt1ZpdpI1TWvWMgBskniR9ncNUSzkAsUx+pjmez/g61e&#10;bd8YxGmJ8wlGkrTA0e7z7tvu6+4Lgi2oT6dtAWZ3Ggxdf6V64DnkavWtqt5bJNV1Q+SaXRqjuoYR&#10;CvEl/mZ0cnXAsR5k1b1UFPyQjVMBqK9N64sH5UCADjzdH7lhvUOVdzlOZ1k2xqiCs/PJ7DwO5EWk&#10;ONzWxrrnTLXIT0psgPuATra31vloSHEw8c6sEpwuuRBhYdara2HQloBOluELCTwyE9IbS+WvDYjD&#10;DgQJPvyZDzfw/pAnaRZfpfloOZlNR9kyG4/yaTwbxUl+lU/iLM9ulp98gElWNJxSJm+5ZAcNJtnf&#10;cbzvhkE9QYWoAy7H6Xig6I9JxuH7XZItd9CSgrclnh2NSOGJfSYppE0KR7gY5tHP4YcqQw0O/1CV&#10;IAPP/KAB16/6oLhkepDXStF7EIZRwBuwD+8JTBplPmLUQW+W2H7YEMMwEi8kiCtPssw3c1hk42kK&#10;C3N6sjo9IbICqBI7jIbptRsegI02fN2Ap0HOUl2CIGsetOKVO0S1lzH0X0hq/1b4Bj9dB6sfL9ri&#10;OwAAAP//AwBQSwMEFAAGAAgAAAAhACMBCsvgAAAADAEAAA8AAABkcnMvZG93bnJldi54bWxMj8FO&#10;g0AQhu8mvsNmTLwYulCBVmRp1ETjtbUPMLBbILKzhN0W+vaOJz3OzJd/vr/cLXYQFzP53pGCZBWD&#10;MNQ43VOr4Pj1Hm1B+ICkcXBkFFyNh111e1Niod1Me3M5hFZwCPkCFXQhjIWUvumMRb9yoyG+ndxk&#10;MfA4tVJPOHO4HeQ6jnNpsSf+0OFo3jrTfB/OVsHpc37Inub6Ixw3+zR/xX5Tu6tS93fLyzOIYJbw&#10;B8OvPqtDxU61O5P2YlAQrbMsYVbBY5xzCUaiJE1B1LzJ0y3IqpT/S1Q/AAAA//8DAFBLAQItABQA&#10;BgAIAAAAIQC2gziS/gAAAOEBAAATAAAAAAAAAAAAAAAAAAAAAABbQ29udGVudF9UeXBlc10ueG1s&#10;UEsBAi0AFAAGAAgAAAAhADj9If/WAAAAlAEAAAsAAAAAAAAAAAAAAAAALwEAAF9yZWxzLy5yZWxz&#10;UEsBAi0AFAAGAAgAAAAhAG797SuUAgAAGQUAAA4AAAAAAAAAAAAAAAAALgIAAGRycy9lMm9Eb2Mu&#10;eG1sUEsBAi0AFAAGAAgAAAAhACMBCsvgAAAADAEAAA8AAAAAAAAAAAAAAAAA7gQAAGRycy9kb3du&#10;cmV2LnhtbFBLBQYAAAAABAAEAPMAAAD7BQAAAAA=&#10;" stroked="f">
                <v:textbox>
                  <w:txbxContent>
                    <w:p w:rsidR="007F232D" w:rsidRPr="009952B7" w:rsidRDefault="007F232D" w:rsidP="007F232D">
                      <w:pPr>
                        <w:spacing w:after="0" w:line="240" w:lineRule="auto"/>
                        <w:jc w:val="center"/>
                        <w:rPr>
                          <w:color w:val="1F497D" w:themeColor="text2"/>
                        </w:rPr>
                      </w:pPr>
                      <w:r w:rsidRPr="009952B7">
                        <w:rPr>
                          <w:rFonts w:ascii="Times New Roman" w:hAnsi="Times New Roman"/>
                          <w:b/>
                          <w:color w:val="1F497D" w:themeColor="text2"/>
                          <w:sz w:val="28"/>
                          <w:szCs w:val="28"/>
                          <w:lang w:val="be-BY"/>
                        </w:rPr>
                        <w:t>Полацкі воін</w:t>
                      </w:r>
                    </w:p>
                  </w:txbxContent>
                </v:textbox>
              </v:shape>
            </w:pict>
          </mc:Fallback>
        </mc:AlternateContent>
      </w:r>
      <w:r w:rsidRPr="000F5987">
        <w:rPr>
          <w:rFonts w:ascii="Times New Roman" w:hAnsi="Times New Roman"/>
          <w:sz w:val="28"/>
          <w:szCs w:val="28"/>
          <w:lang w:val="be-BY"/>
        </w:rPr>
        <w:t>Палачанам першым з усходніх славян давялося сутыкнуцца з грознай і небяспечнай навалай з Захаду – нямецкімі рыцарамі-крыжакамі. Заваёўнікі лічылі сваёй мэтай хрысціць язычнікаў у каталіцкую веру. Каб замацавацца ў новых землях, крыжакі будавалі замкі. Замкі былі іх апорнымі пунктамі для далейшага прасоўвання на ўсход і падпарадкавання чужых зямель.</w:t>
      </w:r>
    </w:p>
    <w:p w:rsidR="007F232D" w:rsidRPr="000F5987" w:rsidRDefault="007F232D" w:rsidP="007F232D">
      <w:pPr>
        <w:pStyle w:val="a3"/>
        <w:spacing w:after="0"/>
        <w:ind w:left="0" w:firstLine="709"/>
        <w:jc w:val="both"/>
        <w:rPr>
          <w:rFonts w:ascii="Times New Roman" w:hAnsi="Times New Roman"/>
          <w:sz w:val="28"/>
          <w:szCs w:val="28"/>
          <w:lang w:val="be-BY"/>
        </w:rPr>
      </w:pPr>
      <w:r>
        <w:rPr>
          <w:noProof/>
          <w:lang w:eastAsia="ru-RU"/>
        </w:rPr>
        <w:lastRenderedPageBreak/>
        <w:drawing>
          <wp:anchor distT="0" distB="0" distL="114300" distR="114300" simplePos="0" relativeHeight="251707392" behindDoc="0" locked="0" layoutInCell="1" allowOverlap="1" wp14:anchorId="3EC3ECC6" wp14:editId="7D5F2D63">
            <wp:simplePos x="0" y="0"/>
            <wp:positionH relativeFrom="column">
              <wp:posOffset>38100</wp:posOffset>
            </wp:positionH>
            <wp:positionV relativeFrom="paragraph">
              <wp:posOffset>1057275</wp:posOffset>
            </wp:positionV>
            <wp:extent cx="1844040" cy="2613025"/>
            <wp:effectExtent l="133350" t="114300" r="137160" b="149225"/>
            <wp:wrapSquare wrapText="bothSides"/>
            <wp:docPr id="147" name="Рисунок 214" descr="IMG_0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descr="IMG_0777"/>
                    <pic:cNvPicPr>
                      <a:picLocks noChangeAspect="1" noChangeArrowheads="1"/>
                    </pic:cNvPicPr>
                  </pic:nvPicPr>
                  <pic:blipFill>
                    <a:blip r:embed="rId62" cstate="print"/>
                    <a:srcRect/>
                    <a:stretch>
                      <a:fillRect/>
                    </a:stretch>
                  </pic:blipFill>
                  <pic:spPr bwMode="auto">
                    <a:xfrm>
                      <a:off x="0" y="0"/>
                      <a:ext cx="1844040" cy="2613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F5987">
        <w:rPr>
          <w:rFonts w:ascii="Times New Roman" w:hAnsi="Times New Roman"/>
          <w:sz w:val="28"/>
          <w:szCs w:val="28"/>
          <w:lang w:val="be-BY"/>
        </w:rPr>
        <w:t xml:space="preserve">У той час землі сучаснай Прыбалтыкі засялялі шматлікія плямёны – лівы, латгалы, куршы, земгалы, эсты і інш. Усе яны па-ранейшаму заставаліся язычнікамі. У канцы 12 ст. нямецкія рыцары і святары высадзіліся ў вусці Заходняй Дзвіны. Тут у </w:t>
      </w:r>
      <w:r w:rsidRPr="000F5987">
        <w:rPr>
          <w:rFonts w:ascii="Times New Roman" w:hAnsi="Times New Roman"/>
          <w:b/>
          <w:sz w:val="28"/>
          <w:szCs w:val="28"/>
          <w:lang w:val="be-BY"/>
        </w:rPr>
        <w:t>1201</w:t>
      </w:r>
      <w:r w:rsidRPr="000F5987">
        <w:rPr>
          <w:rFonts w:ascii="Times New Roman" w:hAnsi="Times New Roman"/>
          <w:sz w:val="28"/>
          <w:szCs w:val="28"/>
          <w:lang w:val="be-BY"/>
        </w:rPr>
        <w:t xml:space="preserve"> г. яны заснавалі крэпасць Рыгу. У ажыццяўленні іх планаў вялікую ролю адыграў рымскі папа. Іх сумеснымі намаганнямі быў створаны ваенна-манаскі ордэн Мечаносцаў, пазней названы Лівонскім Ордэнам.</w:t>
      </w:r>
    </w:p>
    <w:p w:rsidR="007F232D" w:rsidRPr="000F5987" w:rsidRDefault="007F232D" w:rsidP="007F232D">
      <w:pPr>
        <w:spacing w:after="0"/>
        <w:ind w:firstLine="709"/>
        <w:jc w:val="both"/>
        <w:rPr>
          <w:rFonts w:ascii="Times New Roman" w:hAnsi="Times New Roman"/>
          <w:sz w:val="28"/>
          <w:szCs w:val="28"/>
          <w:lang w:val="be-BY"/>
        </w:rPr>
      </w:pPr>
      <w:r>
        <w:rPr>
          <w:rFonts w:ascii="Times New Roman" w:hAnsi="Times New Roman"/>
          <w:noProof/>
          <w:sz w:val="28"/>
          <w:szCs w:val="28"/>
          <w:lang w:eastAsia="ru-RU"/>
        </w:rPr>
        <mc:AlternateContent>
          <mc:Choice Requires="wps">
            <w:drawing>
              <wp:anchor distT="0" distB="0" distL="114300" distR="114300" simplePos="0" relativeHeight="251708416" behindDoc="0" locked="0" layoutInCell="1" allowOverlap="1" wp14:anchorId="475D176A" wp14:editId="59581F4A">
                <wp:simplePos x="0" y="0"/>
                <wp:positionH relativeFrom="column">
                  <wp:posOffset>-2236470</wp:posOffset>
                </wp:positionH>
                <wp:positionV relativeFrom="paragraph">
                  <wp:posOffset>1877060</wp:posOffset>
                </wp:positionV>
                <wp:extent cx="2078990" cy="507365"/>
                <wp:effectExtent l="0" t="1270" r="1270" b="0"/>
                <wp:wrapSquare wrapText="bothSides"/>
                <wp:docPr id="31"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90" cy="507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9952B7" w:rsidRDefault="007F232D" w:rsidP="007F232D">
                            <w:pPr>
                              <w:jc w:val="center"/>
                              <w:rPr>
                                <w:color w:val="1F497D" w:themeColor="text2"/>
                              </w:rPr>
                            </w:pPr>
                            <w:r w:rsidRPr="009952B7">
                              <w:rPr>
                                <w:rFonts w:ascii="Times New Roman" w:hAnsi="Times New Roman"/>
                                <w:b/>
                                <w:color w:val="1F497D" w:themeColor="text2"/>
                                <w:sz w:val="28"/>
                                <w:szCs w:val="28"/>
                                <w:lang w:val="be-BY"/>
                              </w:rPr>
                              <w:t>Нямецкі рыцар-крыжак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1" o:spid="_x0000_s1044" type="#_x0000_t202" style="position:absolute;left:0;text-align:left;margin-left:-176.1pt;margin-top:147.8pt;width:163.7pt;height:39.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AxClAIAABkFAAAOAAAAZHJzL2Uyb0RvYy54bWysVNuO2yAQfa/Uf0C8Z31Z52IrzmovTVVp&#10;e5G2/QACOEbF4AKJvV31W/oVfarUb8gndcBJmu1Fqqr6AQMzHGbmnGF+0TcSbbmxQqsSJ2cxRlxR&#10;zYRal/jd2+VohpF1RDEiteIlvucWXyyePpl3bcFTXWvJuEEAomzRtSWunWuLKLK05g2xZ7rlCoyV&#10;Ng1xsDTriBnSAXojozSOJ1GnDWuNptxa2L0ZjHgR8KuKU/e6qix3SJYYYnNhNGFc+TFazEmxNqSt&#10;Bd2HQf4hioYIBZceoW6II2hjxC9QjaBGW125M6qbSFeVoDzkANkk8U/Z3NWk5SEXKI5tj2Wy/w+W&#10;vtq+MUiwEp8nGCnSAEe7z7tvu6+7Lwi2oD5dawtwu2vB0fVXugeeQ662vdX0vUVKX9dErfmlMbqr&#10;OWEQXzgZnRwdcKwHWXUvNYN7yMbpANRXpvHFg3IgQAee7o/c8N4hCptpPJ3lOZgo2Mbx9Hwy9sFF&#10;pDicbo11z7lukJ+U2AD3AZ1sb60bXA8u/jKrpWBLIWVYmPXqWhq0JaCTZfj26I/cpPLOSvtjA+Kw&#10;A0HCHd7mww28P+RJmsVXaT5aTmbTUbbMxqN8Gs9GcZJf5ZM4y7Ob5ScfYJIVtWCMq1uh+EGDSfZ3&#10;HO+7YVBPUCHqSpyP0/FA0R+TjMP3uyQb4aAlpWhKPDs6kcIT+0wxSJsUjgg5zKPH4QdCoAaHf6hK&#10;kIFnftCA61d9UFwyO8hrpdk9CMNo4A0ohvcEJrU2HzHqoDdLbD9siOEYyRcKxJUnWeabOSyy8TSF&#10;hTm1rE4tRFGAKrHDaJheu+EB2LRGrGu4aZCz0pcgyEoErXjlDlFBKn4B/ReS2r8VvsFP18Hrx4u2&#10;+A4AAP//AwBQSwMEFAAGAAgAAAAhACC4w17gAAAADAEAAA8AAABkcnMvZG93bnJldi54bWxMj0FO&#10;wzAQRfdI3MEaJDYodXDrhIY4FSCB2Lb0AJN4mkTEdhS7TXp7zAqWo3n6//1yt5iBXWjyvbMKHlcp&#10;MLKN071tFRy/3pMnYD6g1Tg4Swqu5GFX3d6UWGg32z1dDqFlMcT6AhV0IYwF577pyKBfuZFs/J3c&#10;ZDDEc2q5nnCO4WbgIk0zbrC3saHDkd46ar4PZ6Pg9Dk/yO1cf4Rjvt9kr9jntbsqdX+3vDwDC7SE&#10;Pxh+9aM6VNGpdmerPRsUJGspRGQViK3MgEUkEZu4plawzqUEXpX8/4jqBwAA//8DAFBLAQItABQA&#10;BgAIAAAAIQC2gziS/gAAAOEBAAATAAAAAAAAAAAAAAAAAAAAAABbQ29udGVudF9UeXBlc10ueG1s&#10;UEsBAi0AFAAGAAgAAAAhADj9If/WAAAAlAEAAAsAAAAAAAAAAAAAAAAALwEAAF9yZWxzLy5yZWxz&#10;UEsBAi0AFAAGAAgAAAAhAOCQDEKUAgAAGQUAAA4AAAAAAAAAAAAAAAAALgIAAGRycy9lMm9Eb2Mu&#10;eG1sUEsBAi0AFAAGAAgAAAAhACC4w17gAAAADAEAAA8AAAAAAAAAAAAAAAAA7gQAAGRycy9kb3du&#10;cmV2LnhtbFBLBQYAAAAABAAEAPMAAAD7BQAAAAA=&#10;" stroked="f">
                <v:textbox>
                  <w:txbxContent>
                    <w:p w:rsidR="007F232D" w:rsidRPr="009952B7" w:rsidRDefault="007F232D" w:rsidP="007F232D">
                      <w:pPr>
                        <w:jc w:val="center"/>
                        <w:rPr>
                          <w:color w:val="1F497D" w:themeColor="text2"/>
                        </w:rPr>
                      </w:pPr>
                      <w:r w:rsidRPr="009952B7">
                        <w:rPr>
                          <w:rFonts w:ascii="Times New Roman" w:hAnsi="Times New Roman"/>
                          <w:b/>
                          <w:color w:val="1F497D" w:themeColor="text2"/>
                          <w:sz w:val="28"/>
                          <w:szCs w:val="28"/>
                          <w:lang w:val="be-BY"/>
                        </w:rPr>
                        <w:t>Нямецкі рыцар-крыжак</w:t>
                      </w:r>
                    </w:p>
                  </w:txbxContent>
                </v:textbox>
                <w10:wrap type="square"/>
              </v:shape>
            </w:pict>
          </mc:Fallback>
        </mc:AlternateContent>
      </w:r>
      <w:r w:rsidRPr="000F5987">
        <w:rPr>
          <w:rFonts w:ascii="Times New Roman" w:hAnsi="Times New Roman"/>
          <w:sz w:val="28"/>
          <w:szCs w:val="28"/>
          <w:lang w:val="be-BY"/>
        </w:rPr>
        <w:t>Заваёўніцкія планы крыжакоў сутыкнуліся з інтарэсамі Полацка. Задоўга да з’яўлення тут немцаў плямёны ліваў і латгалаў плацілі даніну полацкім князям. Тут жа знаходзіліся гарады-крэпасці – Кукенойс і Герцыке. Гэтымі гарадамі кіравалі намеснікі, якіх прызначаў полацкі князь. З’яўленне тут рыцараў адкрыта пагражала Полацку. Ваеннае сутыкненне стала непазбежным.</w:t>
      </w:r>
    </w:p>
    <w:p w:rsidR="007F232D" w:rsidRDefault="007F232D" w:rsidP="007F232D">
      <w:pPr>
        <w:pStyle w:val="a3"/>
        <w:spacing w:after="0"/>
        <w:ind w:left="0" w:firstLine="709"/>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711488" behindDoc="0" locked="0" layoutInCell="1" allowOverlap="1" wp14:anchorId="24B5354C" wp14:editId="56CA6F29">
            <wp:simplePos x="0" y="0"/>
            <wp:positionH relativeFrom="column">
              <wp:posOffset>753110</wp:posOffset>
            </wp:positionH>
            <wp:positionV relativeFrom="paragraph">
              <wp:posOffset>933450</wp:posOffset>
            </wp:positionV>
            <wp:extent cx="3051175" cy="2237740"/>
            <wp:effectExtent l="133350" t="114300" r="130175" b="143510"/>
            <wp:wrapSquare wrapText="bothSides"/>
            <wp:docPr id="146" name="Рисунок 216" descr="IMG_0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descr="IMG_0767"/>
                    <pic:cNvPicPr>
                      <a:picLocks noChangeAspect="1" noChangeArrowheads="1"/>
                    </pic:cNvPicPr>
                  </pic:nvPicPr>
                  <pic:blipFill>
                    <a:blip r:embed="rId63"/>
                    <a:srcRect/>
                    <a:stretch>
                      <a:fillRect/>
                    </a:stretch>
                  </pic:blipFill>
                  <pic:spPr bwMode="auto">
                    <a:xfrm>
                      <a:off x="0" y="0"/>
                      <a:ext cx="3051175" cy="2237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0F5987">
        <w:rPr>
          <w:rFonts w:ascii="Times New Roman" w:hAnsi="Times New Roman"/>
          <w:sz w:val="28"/>
          <w:szCs w:val="28"/>
          <w:lang w:val="be-BY"/>
        </w:rPr>
        <w:t xml:space="preserve">У той час полацкім князем быў </w:t>
      </w:r>
      <w:r w:rsidRPr="000F5987">
        <w:rPr>
          <w:rFonts w:ascii="Times New Roman" w:hAnsi="Times New Roman"/>
          <w:b/>
          <w:sz w:val="28"/>
          <w:szCs w:val="28"/>
          <w:lang w:val="be-BY"/>
        </w:rPr>
        <w:t>Уладзімір (Валодша)</w:t>
      </w:r>
      <w:r w:rsidRPr="000F5987">
        <w:rPr>
          <w:rFonts w:ascii="Times New Roman" w:hAnsi="Times New Roman"/>
          <w:sz w:val="28"/>
          <w:szCs w:val="28"/>
          <w:lang w:val="be-BY"/>
        </w:rPr>
        <w:t>, які ўнаследаваў прастол пасля смерці свайго брата Усяслава ІІ Васількавіча у 1186 годзе. Немцы ў сваіх хроніках называюць яго “кароль Вальдэмар”.</w:t>
      </w:r>
    </w:p>
    <w:p w:rsidR="007F232D" w:rsidRPr="000F5987" w:rsidRDefault="007F232D" w:rsidP="007F232D">
      <w:pPr>
        <w:pStyle w:val="a3"/>
        <w:spacing w:after="0"/>
        <w:ind w:left="0" w:firstLine="709"/>
        <w:jc w:val="both"/>
        <w:rPr>
          <w:rFonts w:ascii="Times New Roman" w:hAnsi="Times New Roman"/>
          <w:sz w:val="28"/>
          <w:szCs w:val="28"/>
          <w:lang w:val="be-BY"/>
        </w:rPr>
      </w:pPr>
      <w:r>
        <w:rPr>
          <w:rFonts w:ascii="Times New Roman" w:hAnsi="Times New Roman"/>
          <w:noProof/>
          <w:sz w:val="28"/>
          <w:szCs w:val="28"/>
          <w:lang w:eastAsia="ru-RU"/>
        </w:rPr>
        <mc:AlternateContent>
          <mc:Choice Requires="wps">
            <w:drawing>
              <wp:anchor distT="0" distB="0" distL="114300" distR="114300" simplePos="0" relativeHeight="251712512" behindDoc="0" locked="0" layoutInCell="1" allowOverlap="1" wp14:anchorId="2F176DD5" wp14:editId="30DD5A79">
                <wp:simplePos x="0" y="0"/>
                <wp:positionH relativeFrom="column">
                  <wp:posOffset>2861945</wp:posOffset>
                </wp:positionH>
                <wp:positionV relativeFrom="paragraph">
                  <wp:posOffset>2165985</wp:posOffset>
                </wp:positionV>
                <wp:extent cx="3084195" cy="586740"/>
                <wp:effectExtent l="0" t="635" r="3175" b="3175"/>
                <wp:wrapSquare wrapText="bothSides"/>
                <wp:docPr id="30" name="Поле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195" cy="586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9952B7" w:rsidRDefault="007F232D" w:rsidP="007F232D">
                            <w:pPr>
                              <w:pStyle w:val="a3"/>
                              <w:ind w:left="0"/>
                              <w:jc w:val="center"/>
                              <w:rPr>
                                <w:rFonts w:ascii="Times New Roman" w:hAnsi="Times New Roman"/>
                                <w:b/>
                                <w:color w:val="1F497D" w:themeColor="text2"/>
                                <w:sz w:val="28"/>
                                <w:szCs w:val="28"/>
                                <w:lang w:val="be-BY"/>
                              </w:rPr>
                            </w:pPr>
                            <w:r w:rsidRPr="009952B7">
                              <w:rPr>
                                <w:rFonts w:ascii="Times New Roman" w:hAnsi="Times New Roman"/>
                                <w:b/>
                                <w:color w:val="1F497D" w:themeColor="text2"/>
                                <w:sz w:val="28"/>
                                <w:szCs w:val="28"/>
                                <w:lang w:val="be-BY"/>
                              </w:rPr>
                              <w:t>Барац</w:t>
                            </w:r>
                            <w:r>
                              <w:rPr>
                                <w:rFonts w:ascii="Times New Roman" w:hAnsi="Times New Roman"/>
                                <w:b/>
                                <w:color w:val="1F497D" w:themeColor="text2"/>
                                <w:sz w:val="28"/>
                                <w:szCs w:val="28"/>
                                <w:lang w:val="be-BY"/>
                              </w:rPr>
                              <w:t>ьба Полацка з агрэсіяй крыжакоў</w:t>
                            </w:r>
                          </w:p>
                          <w:p w:rsidR="007F232D" w:rsidRDefault="007F232D" w:rsidP="007F232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0" o:spid="_x0000_s1045" type="#_x0000_t202" style="position:absolute;left:0;text-align:left;margin-left:225.35pt;margin-top:170.55pt;width:242.85pt;height:46.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xx7lQIAABkFAAAOAAAAZHJzL2Uyb0RvYy54bWysVFuO0zAU/UdiD5b/O0k66SPRpCNmhiKk&#10;4SENLMC1ncbCsY3tNhkQa2EVfCGxhi6Ja6ctZQAJIfLh+HF9fO49x7647FuJttw6oVWFs7MUI66o&#10;ZkKtK/z2zXI0x8h5ohiRWvEK33OHLxePH110puRj3WjJuEUAolzZmQo33psySRxteEvcmTZcwWKt&#10;bUs8DO06YZZ0gN7KZJym06TTlhmrKXcOZm+GRbyI+HXNqX9V1457JCsM3HxsbWxXoU0WF6RcW2Ia&#10;Qfc0yD+waIlQcOgR6oZ4gjZW/ALVCmq107U/o7pNdF0LymMOkE2WPsjmriGGx1ygOM4cy+T+Hyx9&#10;uX1tkWAVPofyKNKCRrvPu2+7r7svCKagPp1xJYTdGQj0/ZXuQeeYqzO3mr5zSOnrhqg1f2Kt7hpO&#10;GPDLws7kZOuA4wLIqnuhGZxDNl5HoL62bSgelAMBOhC5P2rDe48oTJ6n8zwrJhhRWJvMp7M8kktI&#10;edhtrPPPuG5R6FTYgvYRnWxvnQ9sSHkICYc5LQVbCinjwK5X19KiLQGfLOMXE3gQJlUIVjpsGxCH&#10;GSAJZ4S1QDfq/rHIxnl6NS5Gy+l8NsqX+WRUzNL5KM2Kq2Ka5kV+s/wUCGZ52QjGuLoVih88mOV/&#10;p/H+NgzuiS5EXYWLyXgySPTHJNP4/S7JVni4klK0FZ4fg0gZhH2qGKRNSk+EHPrJz/RjlaEGh3+s&#10;SrRBUH7wgO9XfXRcVhzstdLsHoxhNegG6sN7Ap1G2w8YdXA3K+zeb4jlGMnnCsxVZDmoj3wc5JPZ&#10;GAb2dGV1ukIUBagKe4yG7rUfHoCNsWLdwEmDnZV+AoasRfRKcO7Aam9juH8xqf1bES746ThG/XjR&#10;Ft8BAAD//wMAUEsDBBQABgAIAAAAIQAb21cc3wAAAAsBAAAPAAAAZHJzL2Rvd25yZXYueG1sTI/d&#10;ToNAEIXvTXyHzZh4Y+yC/FnK0qiJxtvWPsAAUyBlZwm7LfTtXa/s5eR8OeebYrvoQVxosr1hBeEq&#10;AEFcm6bnVsHh5/P5FYR1yA0OhknBlSxsy/u7AvPGzLyjy961wpewzVFB59yYS2nrjjTalRmJfXY0&#10;k0bnz6mVzYSzL9eDfAmCVGrs2S90ONJHR/Vpf9YKjt/zU7Keqy93yHZx+o59VpmrUo8Py9sGhKPF&#10;/cPwp+/VofROlTlzY8WgIE6CzKMKojgMQXhiHaUxiMpHUZSALAt5+0P5CwAA//8DAFBLAQItABQA&#10;BgAIAAAAIQC2gziS/gAAAOEBAAATAAAAAAAAAAAAAAAAAAAAAABbQ29udGVudF9UeXBlc10ueG1s&#10;UEsBAi0AFAAGAAgAAAAhADj9If/WAAAAlAEAAAsAAAAAAAAAAAAAAAAALwEAAF9yZWxzLy5yZWxz&#10;UEsBAi0AFAAGAAgAAAAhAMPTHHuVAgAAGQUAAA4AAAAAAAAAAAAAAAAALgIAAGRycy9lMm9Eb2Mu&#10;eG1sUEsBAi0AFAAGAAgAAAAhABvbVxzfAAAACwEAAA8AAAAAAAAAAAAAAAAA7wQAAGRycy9kb3du&#10;cmV2LnhtbFBLBQYAAAAABAAEAPMAAAD7BQAAAAA=&#10;" stroked="f">
                <v:textbox>
                  <w:txbxContent>
                    <w:p w:rsidR="007F232D" w:rsidRPr="009952B7" w:rsidRDefault="007F232D" w:rsidP="007F232D">
                      <w:pPr>
                        <w:pStyle w:val="a3"/>
                        <w:ind w:left="0"/>
                        <w:jc w:val="center"/>
                        <w:rPr>
                          <w:rFonts w:ascii="Times New Roman" w:hAnsi="Times New Roman"/>
                          <w:b/>
                          <w:color w:val="1F497D" w:themeColor="text2"/>
                          <w:sz w:val="28"/>
                          <w:szCs w:val="28"/>
                          <w:lang w:val="be-BY"/>
                        </w:rPr>
                      </w:pPr>
                      <w:r w:rsidRPr="009952B7">
                        <w:rPr>
                          <w:rFonts w:ascii="Times New Roman" w:hAnsi="Times New Roman"/>
                          <w:b/>
                          <w:color w:val="1F497D" w:themeColor="text2"/>
                          <w:sz w:val="28"/>
                          <w:szCs w:val="28"/>
                          <w:lang w:val="be-BY"/>
                        </w:rPr>
                        <w:t>Барац</w:t>
                      </w:r>
                      <w:r>
                        <w:rPr>
                          <w:rFonts w:ascii="Times New Roman" w:hAnsi="Times New Roman"/>
                          <w:b/>
                          <w:color w:val="1F497D" w:themeColor="text2"/>
                          <w:sz w:val="28"/>
                          <w:szCs w:val="28"/>
                          <w:lang w:val="be-BY"/>
                        </w:rPr>
                        <w:t>ьба Полацка з агрэсіяй крыжакоў</w:t>
                      </w:r>
                    </w:p>
                    <w:p w:rsidR="007F232D" w:rsidRDefault="007F232D" w:rsidP="007F232D"/>
                  </w:txbxContent>
                </v:textbox>
                <w10:wrap type="square"/>
              </v:shape>
            </w:pict>
          </mc:Fallback>
        </mc:AlternateContent>
      </w:r>
      <w:r w:rsidRPr="000F5987">
        <w:rPr>
          <w:rFonts w:ascii="Times New Roman" w:hAnsi="Times New Roman"/>
          <w:sz w:val="28"/>
          <w:szCs w:val="28"/>
          <w:lang w:val="be-BY"/>
        </w:rPr>
        <w:t xml:space="preserve">У 1203 г. князь Уладзімір асадзіў дзве нямецкія крэпасці. Крыжакі вымушаны былі адкупіцца грашамі, але працягвалі захопы. У </w:t>
      </w:r>
      <w:r w:rsidRPr="000F5987">
        <w:rPr>
          <w:rFonts w:ascii="Times New Roman" w:hAnsi="Times New Roman"/>
          <w:b/>
          <w:sz w:val="28"/>
          <w:szCs w:val="28"/>
          <w:lang w:val="be-BY"/>
        </w:rPr>
        <w:t>1207</w:t>
      </w:r>
      <w:r w:rsidRPr="000F5987">
        <w:rPr>
          <w:rFonts w:ascii="Times New Roman" w:hAnsi="Times New Roman"/>
          <w:sz w:val="28"/>
          <w:szCs w:val="28"/>
          <w:lang w:val="be-BY"/>
        </w:rPr>
        <w:t xml:space="preserve"> годзе рыцары падступілі да гораду Кукенойс. У ім княжыў Вячка, які паходзіў з роду полацкіх князёў. Але ён не здолеў супрацьстаяць крыжацкаму войску, спаліў свой замак і з дружынай перайшоў у суседнія землі. У </w:t>
      </w:r>
      <w:r w:rsidRPr="000F5987">
        <w:rPr>
          <w:rFonts w:ascii="Times New Roman" w:hAnsi="Times New Roman"/>
          <w:b/>
          <w:sz w:val="28"/>
          <w:szCs w:val="28"/>
          <w:lang w:val="be-BY"/>
        </w:rPr>
        <w:t>1209</w:t>
      </w:r>
      <w:r w:rsidRPr="000F5987">
        <w:rPr>
          <w:rFonts w:ascii="Times New Roman" w:hAnsi="Times New Roman"/>
          <w:sz w:val="28"/>
          <w:szCs w:val="28"/>
          <w:lang w:val="be-BY"/>
        </w:rPr>
        <w:t xml:space="preserve"> г. немцы захапілі і Герцыке. Князь Уладзімір быў вымушаны адмовіцца ад тэрыторыі ніжняга Падзвіння і ад даніны з насельніцтва.</w:t>
      </w:r>
    </w:p>
    <w:p w:rsidR="007F232D" w:rsidRPr="000F5987" w:rsidRDefault="007F232D" w:rsidP="007F232D">
      <w:pPr>
        <w:pStyle w:val="a3"/>
        <w:spacing w:after="0"/>
        <w:ind w:left="0" w:firstLine="709"/>
        <w:jc w:val="both"/>
        <w:rPr>
          <w:rFonts w:ascii="Times New Roman" w:hAnsi="Times New Roman"/>
          <w:sz w:val="28"/>
          <w:szCs w:val="28"/>
          <w:lang w:val="be-BY"/>
        </w:rPr>
      </w:pPr>
      <w:r w:rsidRPr="000F5987">
        <w:rPr>
          <w:rFonts w:ascii="Times New Roman" w:hAnsi="Times New Roman"/>
          <w:sz w:val="28"/>
          <w:szCs w:val="28"/>
          <w:lang w:val="be-BY"/>
        </w:rPr>
        <w:t xml:space="preserve">Аднак, нягледзячы на мірную дамову, крыжакі па-ранейшаму нападалі на полацкія землі. Нарэшце, у </w:t>
      </w:r>
      <w:r w:rsidRPr="000F5987">
        <w:rPr>
          <w:rFonts w:ascii="Times New Roman" w:hAnsi="Times New Roman"/>
          <w:b/>
          <w:sz w:val="28"/>
          <w:szCs w:val="28"/>
          <w:lang w:val="be-BY"/>
        </w:rPr>
        <w:t>1216</w:t>
      </w:r>
      <w:r w:rsidRPr="000F5987">
        <w:rPr>
          <w:rFonts w:ascii="Times New Roman" w:hAnsi="Times New Roman"/>
          <w:sz w:val="28"/>
          <w:szCs w:val="28"/>
          <w:lang w:val="be-BY"/>
        </w:rPr>
        <w:t xml:space="preserve"> г. князь Уладзімір пачаў рыхтавацца да вялікага пахода супраць немцаў. З усёй полацкай зямлі сабралася вялікае </w:t>
      </w:r>
      <w:r w:rsidRPr="000F5987">
        <w:rPr>
          <w:rFonts w:ascii="Times New Roman" w:hAnsi="Times New Roman"/>
          <w:sz w:val="28"/>
          <w:szCs w:val="28"/>
          <w:lang w:val="be-BY"/>
        </w:rPr>
        <w:lastRenderedPageBreak/>
        <w:t xml:space="preserve">войска. Аднак у дзень выступлення ў паход князь раптоўна памёр, напэўна, атручаны крыжакамі. Яго войска разышлося па дамах. Пасля гэтых падзей уся Прыбалтыка канчаткова апынулася пад уладай нямецкага Лівонскага Ордэну. </w:t>
      </w:r>
    </w:p>
    <w:p w:rsidR="007F232D" w:rsidRDefault="007F232D" w:rsidP="007F232D">
      <w:pPr>
        <w:pStyle w:val="a3"/>
        <w:spacing w:after="0"/>
        <w:ind w:left="0" w:firstLine="709"/>
        <w:jc w:val="both"/>
        <w:rPr>
          <w:rFonts w:ascii="Times New Roman" w:hAnsi="Times New Roman"/>
          <w:b/>
          <w:color w:val="00B050"/>
          <w:sz w:val="32"/>
          <w:szCs w:val="28"/>
          <w:lang w:val="be-BY"/>
        </w:rPr>
      </w:pPr>
    </w:p>
    <w:p w:rsidR="007F232D" w:rsidRPr="00EF2CAF" w:rsidRDefault="007F232D" w:rsidP="007F232D">
      <w:pPr>
        <w:pStyle w:val="a3"/>
        <w:spacing w:after="0"/>
        <w:ind w:left="0" w:firstLine="709"/>
        <w:jc w:val="both"/>
        <w:rPr>
          <w:rFonts w:ascii="Times New Roman" w:hAnsi="Times New Roman"/>
          <w:b/>
          <w:i/>
          <w:color w:val="1F497D" w:themeColor="text2"/>
          <w:sz w:val="32"/>
          <w:szCs w:val="28"/>
          <w:lang w:val="be-BY"/>
        </w:rPr>
      </w:pPr>
      <w:r w:rsidRPr="00EF2CAF">
        <w:rPr>
          <w:rFonts w:ascii="Times New Roman" w:hAnsi="Times New Roman"/>
          <w:b/>
          <w:i/>
          <w:color w:val="1F497D" w:themeColor="text2"/>
          <w:sz w:val="32"/>
          <w:szCs w:val="28"/>
          <w:lang w:val="be-BY"/>
        </w:rPr>
        <w:t>Дадатковы матэрыял</w:t>
      </w:r>
    </w:p>
    <w:p w:rsidR="007F232D" w:rsidRPr="009952B7" w:rsidRDefault="007F232D" w:rsidP="007F232D">
      <w:pPr>
        <w:pStyle w:val="a3"/>
        <w:spacing w:after="0"/>
        <w:ind w:left="0" w:firstLine="709"/>
        <w:jc w:val="both"/>
        <w:rPr>
          <w:rFonts w:ascii="Times New Roman" w:hAnsi="Times New Roman"/>
          <w:b/>
          <w:i/>
          <w:color w:val="00B050"/>
          <w:sz w:val="32"/>
          <w:szCs w:val="28"/>
          <w:u w:val="single"/>
          <w:lang w:val="be-BY"/>
        </w:rPr>
      </w:pPr>
      <w:r w:rsidRPr="009952B7">
        <w:rPr>
          <w:rFonts w:ascii="Times New Roman" w:hAnsi="Times New Roman"/>
          <w:b/>
          <w:i/>
          <w:color w:val="00B050"/>
          <w:sz w:val="32"/>
          <w:szCs w:val="28"/>
          <w:u w:val="single"/>
          <w:lang w:val="be-BY"/>
        </w:rPr>
        <w:t>З Лівонскай хронікі</w:t>
      </w:r>
    </w:p>
    <w:p w:rsidR="007F232D" w:rsidRPr="000F5987" w:rsidRDefault="007F232D" w:rsidP="007F232D">
      <w:pPr>
        <w:pStyle w:val="a3"/>
        <w:spacing w:after="0"/>
        <w:ind w:left="0" w:firstLine="709"/>
        <w:jc w:val="both"/>
        <w:rPr>
          <w:rFonts w:ascii="Times New Roman" w:hAnsi="Times New Roman"/>
          <w:sz w:val="28"/>
          <w:szCs w:val="28"/>
          <w:lang w:val="be-BY"/>
        </w:rPr>
      </w:pPr>
      <w:r w:rsidRPr="000F5987">
        <w:rPr>
          <w:rFonts w:ascii="Times New Roman" w:hAnsi="Times New Roman"/>
          <w:b/>
          <w:sz w:val="28"/>
          <w:szCs w:val="28"/>
          <w:lang w:val="be-BY"/>
        </w:rPr>
        <w:t>1216</w:t>
      </w:r>
      <w:r w:rsidRPr="000F5987">
        <w:rPr>
          <w:rFonts w:ascii="Times New Roman" w:hAnsi="Times New Roman"/>
          <w:sz w:val="28"/>
          <w:szCs w:val="28"/>
          <w:lang w:val="be-BY"/>
        </w:rPr>
        <w:t xml:space="preserve"> год. Пасля свята Васкрасення Гасподня эсты паслалі да караля Вальдэмара прасіць, каб ён са шматлікім войскам прыйшоў аблажыць Рыгу, а самі абяцалі ў той жа час цясніць вайной ліваў і летаў, а таксама заперці гавань у Дыналіондэ. І спадабалася каралю задума вераломных, бо ён заўсёды імкнуўся разбурыць лівонскую царкву, і паслаў ён Русь і Літву, і склікаў вялікае войска з русін і літоўцаў. Калі ўжо ўсе сабраліся ў поўнай гатоўнасці і кароль збіраўся ўзысці на карабель, каб ехаць з імі, ён нечакана ўпаў бездыханна і памёр раптоўнай, неспадзяванай смерцю, а войска ўсё разышлося і вярнулася ў сваю зямлю.</w:t>
      </w:r>
    </w:p>
    <w:p w:rsidR="007F232D" w:rsidRPr="000F5987" w:rsidRDefault="007F232D" w:rsidP="007F232D">
      <w:pPr>
        <w:pStyle w:val="a3"/>
        <w:spacing w:after="0"/>
        <w:ind w:left="0" w:firstLine="709"/>
        <w:jc w:val="both"/>
        <w:rPr>
          <w:rFonts w:ascii="Times New Roman" w:hAnsi="Times New Roman"/>
          <w:sz w:val="28"/>
          <w:szCs w:val="28"/>
          <w:lang w:val="be-BY"/>
        </w:rPr>
      </w:pPr>
    </w:p>
    <w:p w:rsidR="007F232D" w:rsidRPr="00F35C0B" w:rsidRDefault="007F232D" w:rsidP="007F232D">
      <w:pPr>
        <w:spacing w:after="0"/>
        <w:ind w:firstLine="709"/>
        <w:jc w:val="both"/>
        <w:rPr>
          <w:rFonts w:ascii="Times New Roman" w:hAnsi="Times New Roman"/>
          <w:b/>
          <w:i/>
          <w:color w:val="00B050"/>
          <w:sz w:val="32"/>
          <w:szCs w:val="28"/>
          <w:u w:val="single"/>
          <w:lang w:val="be-BY"/>
        </w:rPr>
      </w:pPr>
      <w:r w:rsidRPr="00F35C0B">
        <w:rPr>
          <w:rFonts w:ascii="Times New Roman" w:hAnsi="Times New Roman"/>
          <w:b/>
          <w:i/>
          <w:color w:val="00B050"/>
          <w:sz w:val="32"/>
          <w:szCs w:val="28"/>
          <w:u w:val="single"/>
          <w:lang w:val="be-BY"/>
        </w:rPr>
        <w:t>Пытанні і заданні</w:t>
      </w:r>
    </w:p>
    <w:p w:rsidR="007F232D" w:rsidRDefault="007F232D" w:rsidP="007F232D">
      <w:pPr>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1.</w:t>
      </w:r>
      <w:r w:rsidRPr="000F5987">
        <w:rPr>
          <w:rFonts w:ascii="Times New Roman" w:hAnsi="Times New Roman"/>
          <w:sz w:val="28"/>
          <w:szCs w:val="28"/>
          <w:lang w:val="be-BY"/>
        </w:rPr>
        <w:t xml:space="preserve"> Запішыце і растлумачце даты: 1105, 1116, 1119, 1127, 1129, 1207, 1209, 1216.</w:t>
      </w:r>
    </w:p>
    <w:p w:rsidR="007F232D" w:rsidRDefault="007F232D" w:rsidP="007F232D">
      <w:pPr>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2</w:t>
      </w:r>
      <w:r w:rsidRPr="000F5987">
        <w:rPr>
          <w:rFonts w:ascii="Times New Roman" w:hAnsi="Times New Roman"/>
          <w:sz w:val="28"/>
          <w:szCs w:val="28"/>
          <w:lang w:val="be-BY"/>
        </w:rPr>
        <w:t xml:space="preserve">. Запішыце і дайце тлумачэнне паняццям: </w:t>
      </w:r>
      <w:r w:rsidRPr="000F5987">
        <w:rPr>
          <w:rFonts w:ascii="Times New Roman" w:hAnsi="Times New Roman"/>
          <w:i/>
          <w:sz w:val="28"/>
          <w:szCs w:val="28"/>
          <w:lang w:val="be-BY"/>
        </w:rPr>
        <w:t>удзельнае княства, міжусобная барацьба, крыжацалаванне, стол.</w:t>
      </w:r>
    </w:p>
    <w:p w:rsidR="007F232D" w:rsidRDefault="007F232D" w:rsidP="007F232D">
      <w:pPr>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 xml:space="preserve">3. </w:t>
      </w:r>
      <w:r w:rsidRPr="000F5987">
        <w:rPr>
          <w:rFonts w:ascii="Times New Roman" w:hAnsi="Times New Roman"/>
          <w:sz w:val="28"/>
          <w:szCs w:val="28"/>
          <w:lang w:val="be-BY"/>
        </w:rPr>
        <w:t>Калі і ў сувязі з чым адбыўся падзел Полацкай зямлі на ўдзельныя княствы?</w:t>
      </w:r>
    </w:p>
    <w:p w:rsidR="007F232D" w:rsidRDefault="007F232D" w:rsidP="007F232D">
      <w:pPr>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 xml:space="preserve">4. </w:t>
      </w:r>
      <w:r w:rsidRPr="000F5987">
        <w:rPr>
          <w:rFonts w:ascii="Times New Roman" w:hAnsi="Times New Roman"/>
          <w:sz w:val="28"/>
          <w:szCs w:val="28"/>
          <w:lang w:val="be-BY"/>
        </w:rPr>
        <w:t>Дайце характарыстыку дзейнасці менскага князя Глеба.</w:t>
      </w:r>
    </w:p>
    <w:p w:rsidR="007F232D" w:rsidRDefault="007F232D" w:rsidP="007F232D">
      <w:pPr>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5</w:t>
      </w:r>
      <w:r w:rsidRPr="000F5987">
        <w:rPr>
          <w:rFonts w:ascii="Times New Roman" w:hAnsi="Times New Roman"/>
          <w:sz w:val="28"/>
          <w:szCs w:val="28"/>
          <w:lang w:val="be-BY"/>
        </w:rPr>
        <w:t>. Чаму кіеўскія князі ажыццяўлялі паходы на Полацкую зямлю?</w:t>
      </w:r>
    </w:p>
    <w:p w:rsidR="007F232D" w:rsidRDefault="007F232D" w:rsidP="007F232D">
      <w:pPr>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 xml:space="preserve">6. </w:t>
      </w:r>
      <w:r w:rsidRPr="000F5987">
        <w:rPr>
          <w:rFonts w:ascii="Times New Roman" w:hAnsi="Times New Roman"/>
          <w:sz w:val="28"/>
          <w:szCs w:val="28"/>
          <w:lang w:val="be-BY"/>
        </w:rPr>
        <w:t>Расскажыце пра высылку полацкіх князёў у Візантыю.</w:t>
      </w:r>
    </w:p>
    <w:p w:rsidR="007F232D" w:rsidRDefault="007F232D" w:rsidP="007F232D">
      <w:pPr>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 xml:space="preserve">7. </w:t>
      </w:r>
      <w:r w:rsidRPr="000F5987">
        <w:rPr>
          <w:rFonts w:ascii="Times New Roman" w:hAnsi="Times New Roman"/>
          <w:sz w:val="28"/>
          <w:szCs w:val="28"/>
          <w:lang w:val="be-BY"/>
        </w:rPr>
        <w:t>Складзіце кароткае апавяданне на тэму: “Барацьба Полацкага княства супраць агрэсіі крыжакоў”.</w:t>
      </w:r>
    </w:p>
    <w:p w:rsidR="007F232D" w:rsidRDefault="007F232D" w:rsidP="007F232D">
      <w:pPr>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 xml:space="preserve">8. </w:t>
      </w:r>
      <w:r w:rsidRPr="000F5987">
        <w:rPr>
          <w:rFonts w:ascii="Times New Roman" w:hAnsi="Times New Roman"/>
          <w:sz w:val="28"/>
          <w:szCs w:val="28"/>
          <w:lang w:val="be-BY"/>
        </w:rPr>
        <w:t>Зрабіце вывад аб гістарычным значэнні дзейнасці полацкіх князёў.</w:t>
      </w:r>
    </w:p>
    <w:p w:rsidR="007F232D" w:rsidRPr="000F5987" w:rsidRDefault="007F232D" w:rsidP="007F232D">
      <w:pPr>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9.</w:t>
      </w:r>
      <w:r w:rsidRPr="000F5987">
        <w:rPr>
          <w:rFonts w:ascii="Times New Roman" w:hAnsi="Times New Roman"/>
          <w:sz w:val="28"/>
          <w:szCs w:val="28"/>
          <w:lang w:val="be-BY"/>
        </w:rPr>
        <w:t>Пакажыце на карце і параўнайце межы Полацкага княства ў канцы 11ст. і 13 ст.</w:t>
      </w:r>
    </w:p>
    <w:p w:rsidR="007F232D" w:rsidRDefault="007F232D" w:rsidP="007F232D">
      <w:pPr>
        <w:spacing w:after="0" w:line="240" w:lineRule="auto"/>
        <w:rPr>
          <w:rFonts w:ascii="Times New Roman" w:hAnsi="Times New Roman"/>
          <w:sz w:val="28"/>
          <w:szCs w:val="28"/>
          <w:lang w:val="be-BY"/>
        </w:rPr>
      </w:pPr>
      <w:r>
        <w:rPr>
          <w:rFonts w:ascii="Times New Roman" w:hAnsi="Times New Roman"/>
          <w:sz w:val="28"/>
          <w:szCs w:val="28"/>
          <w:lang w:val="be-BY"/>
        </w:rPr>
        <w:br w:type="page"/>
      </w:r>
    </w:p>
    <w:p w:rsidR="007F232D" w:rsidRPr="009952B7" w:rsidRDefault="007F232D" w:rsidP="007F232D">
      <w:pPr>
        <w:pStyle w:val="2"/>
        <w:spacing w:before="0"/>
        <w:jc w:val="both"/>
        <w:rPr>
          <w:rFonts w:ascii="Times New Roman" w:hAnsi="Times New Roman"/>
          <w:color w:val="000080"/>
          <w:sz w:val="36"/>
          <w:szCs w:val="40"/>
        </w:rPr>
      </w:pPr>
      <w:bookmarkStart w:id="20" w:name="_Toc372975182"/>
      <w:r w:rsidRPr="009952B7">
        <w:rPr>
          <w:rFonts w:ascii="Times New Roman" w:hAnsi="Times New Roman"/>
          <w:color w:val="000080"/>
          <w:sz w:val="36"/>
          <w:szCs w:val="40"/>
        </w:rPr>
        <w:lastRenderedPageBreak/>
        <w:t xml:space="preserve">§ </w:t>
      </w:r>
      <w:r w:rsidRPr="009952B7">
        <w:rPr>
          <w:rFonts w:ascii="Times New Roman" w:hAnsi="Times New Roman"/>
          <w:color w:val="000080"/>
          <w:sz w:val="36"/>
          <w:szCs w:val="40"/>
          <w:lang w:val="be-BY"/>
        </w:rPr>
        <w:t>10</w:t>
      </w:r>
      <w:r w:rsidRPr="009952B7">
        <w:rPr>
          <w:rFonts w:ascii="Times New Roman" w:hAnsi="Times New Roman"/>
          <w:color w:val="000080"/>
          <w:sz w:val="36"/>
          <w:szCs w:val="40"/>
        </w:rPr>
        <w:t>. Царква і культура.</w:t>
      </w:r>
      <w:bookmarkEnd w:id="20"/>
    </w:p>
    <w:p w:rsidR="007F232D" w:rsidRDefault="007F232D" w:rsidP="007F232D">
      <w:pPr>
        <w:spacing w:after="0"/>
        <w:ind w:firstLine="709"/>
        <w:jc w:val="both"/>
        <w:rPr>
          <w:rFonts w:ascii="Times New Roman" w:hAnsi="Times New Roman"/>
          <w:b/>
          <w:color w:val="00B050"/>
          <w:sz w:val="28"/>
          <w:lang w:val="be-BY"/>
        </w:rPr>
      </w:pPr>
    </w:p>
    <w:p w:rsidR="007F232D" w:rsidRDefault="007F232D" w:rsidP="007F232D">
      <w:pPr>
        <w:spacing w:after="0"/>
        <w:ind w:firstLine="2835"/>
        <w:jc w:val="both"/>
        <w:rPr>
          <w:rFonts w:ascii="Times New Roman" w:hAnsi="Times New Roman"/>
          <w:b/>
          <w:color w:val="00B050"/>
          <w:sz w:val="28"/>
          <w:lang w:val="be-BY"/>
        </w:rPr>
      </w:pPr>
      <w:r>
        <w:rPr>
          <w:rFonts w:ascii="Times New Roman" w:hAnsi="Times New Roman"/>
          <w:b/>
          <w:color w:val="00B050"/>
          <w:sz w:val="28"/>
          <w:lang w:val="be-BY"/>
        </w:rPr>
        <w:t xml:space="preserve">Гімназія </w:t>
      </w:r>
      <w:r w:rsidRPr="00204D5C">
        <w:rPr>
          <w:rFonts w:ascii="Times New Roman" w:hAnsi="Times New Roman"/>
          <w:b/>
          <w:color w:val="00B050"/>
          <w:sz w:val="28"/>
          <w:lang w:val="be-BY"/>
        </w:rPr>
        <w:t>№1 імя Ф. Скарыны Вішнеўская Ю. В.</w:t>
      </w:r>
    </w:p>
    <w:p w:rsidR="007F232D" w:rsidRPr="00204D5C" w:rsidRDefault="007F232D" w:rsidP="007F232D">
      <w:pPr>
        <w:spacing w:after="0"/>
        <w:ind w:firstLine="2835"/>
        <w:jc w:val="both"/>
        <w:rPr>
          <w:rFonts w:ascii="Times New Roman" w:hAnsi="Times New Roman"/>
          <w:b/>
          <w:color w:val="00B050"/>
          <w:sz w:val="28"/>
          <w:lang w:val="be-BY"/>
        </w:rPr>
      </w:pPr>
    </w:p>
    <w:p w:rsidR="007F232D" w:rsidRPr="004D66B5" w:rsidRDefault="007F232D" w:rsidP="007F232D">
      <w:pPr>
        <w:numPr>
          <w:ilvl w:val="0"/>
          <w:numId w:val="8"/>
        </w:numPr>
        <w:spacing w:after="0"/>
        <w:ind w:left="0" w:firstLine="709"/>
        <w:jc w:val="both"/>
        <w:rPr>
          <w:rFonts w:ascii="Times New Roman" w:hAnsi="Times New Roman"/>
          <w:sz w:val="28"/>
          <w:lang w:val="be-BY"/>
        </w:rPr>
      </w:pPr>
      <w:r w:rsidRPr="004D66B5">
        <w:rPr>
          <w:rFonts w:ascii="Times New Roman" w:hAnsi="Times New Roman"/>
          <w:sz w:val="28"/>
          <w:lang w:val="be-BY"/>
        </w:rPr>
        <w:t>Захаванне язычніцкіх традыцый</w:t>
      </w:r>
    </w:p>
    <w:p w:rsidR="007F232D" w:rsidRPr="004D66B5" w:rsidRDefault="007F232D" w:rsidP="007F232D">
      <w:pPr>
        <w:numPr>
          <w:ilvl w:val="0"/>
          <w:numId w:val="8"/>
        </w:numPr>
        <w:spacing w:after="0"/>
        <w:ind w:left="0" w:firstLine="709"/>
        <w:jc w:val="both"/>
        <w:rPr>
          <w:rFonts w:ascii="Times New Roman" w:hAnsi="Times New Roman"/>
          <w:sz w:val="28"/>
          <w:lang w:val="be-BY"/>
        </w:rPr>
      </w:pPr>
      <w:r w:rsidRPr="004D66B5">
        <w:rPr>
          <w:rFonts w:ascii="Times New Roman" w:hAnsi="Times New Roman"/>
          <w:sz w:val="28"/>
          <w:lang w:val="be-BY"/>
        </w:rPr>
        <w:t>Народныя святы.</w:t>
      </w:r>
    </w:p>
    <w:p w:rsidR="007F232D" w:rsidRPr="004D66B5" w:rsidRDefault="007F232D" w:rsidP="007F232D">
      <w:pPr>
        <w:numPr>
          <w:ilvl w:val="0"/>
          <w:numId w:val="8"/>
        </w:numPr>
        <w:spacing w:after="0"/>
        <w:ind w:left="0" w:firstLine="709"/>
        <w:jc w:val="both"/>
        <w:rPr>
          <w:rFonts w:ascii="Times New Roman" w:hAnsi="Times New Roman"/>
          <w:sz w:val="28"/>
          <w:lang w:val="be-BY"/>
        </w:rPr>
      </w:pPr>
      <w:r w:rsidRPr="004D66B5">
        <w:rPr>
          <w:rFonts w:ascii="Times New Roman" w:hAnsi="Times New Roman"/>
          <w:sz w:val="28"/>
          <w:lang w:val="be-BY"/>
        </w:rPr>
        <w:t>Касцюм</w:t>
      </w:r>
    </w:p>
    <w:p w:rsidR="007F232D" w:rsidRDefault="007F232D" w:rsidP="007F232D">
      <w:pPr>
        <w:numPr>
          <w:ilvl w:val="0"/>
          <w:numId w:val="8"/>
        </w:numPr>
        <w:spacing w:after="0"/>
        <w:ind w:left="0" w:firstLine="709"/>
        <w:jc w:val="both"/>
        <w:rPr>
          <w:rFonts w:ascii="Times New Roman" w:hAnsi="Times New Roman"/>
          <w:sz w:val="28"/>
          <w:lang w:val="be-BY"/>
        </w:rPr>
      </w:pPr>
      <w:r w:rsidRPr="004D66B5">
        <w:rPr>
          <w:rFonts w:ascii="Times New Roman" w:hAnsi="Times New Roman"/>
          <w:sz w:val="28"/>
          <w:lang w:val="be-BY"/>
        </w:rPr>
        <w:t>Асноўныя заняткі жыхароў Полацка.</w:t>
      </w:r>
    </w:p>
    <w:p w:rsidR="007F232D" w:rsidRPr="004D66B5" w:rsidRDefault="007F232D" w:rsidP="007F232D">
      <w:pPr>
        <w:spacing w:after="0"/>
        <w:ind w:firstLine="709"/>
        <w:jc w:val="both"/>
        <w:rPr>
          <w:rFonts w:ascii="Times New Roman" w:hAnsi="Times New Roman"/>
          <w:sz w:val="28"/>
          <w:lang w:val="be-BY"/>
        </w:rPr>
      </w:pPr>
    </w:p>
    <w:p w:rsidR="007F232D" w:rsidRPr="00B77730" w:rsidRDefault="007F232D" w:rsidP="007F232D">
      <w:pPr>
        <w:spacing w:after="0"/>
        <w:ind w:firstLine="709"/>
        <w:jc w:val="both"/>
        <w:rPr>
          <w:rFonts w:ascii="Times New Roman" w:hAnsi="Times New Roman"/>
          <w:b/>
          <w:i/>
          <w:color w:val="1F497D" w:themeColor="text2"/>
          <w:sz w:val="32"/>
          <w:u w:val="single"/>
          <w:lang w:val="be-BY"/>
        </w:rPr>
      </w:pPr>
      <w:r w:rsidRPr="00B77730">
        <w:rPr>
          <w:rFonts w:ascii="Times New Roman" w:hAnsi="Times New Roman"/>
          <w:b/>
          <w:i/>
          <w:color w:val="1F497D" w:themeColor="text2"/>
          <w:sz w:val="32"/>
          <w:u w:val="single"/>
          <w:lang w:val="be-BY"/>
        </w:rPr>
        <w:t>1. Захаванне язычніцкіх традыцый.</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Хрысціянскія ўяўленні жыхароў Полацкай дзяржавы на пачатку X ст вельмі цесна   перапляталіся з захаваннем язычніцкіх традыцый. Нашы продкі ўшаноўвалі агонь, сонца, месяц, зоркі, гром, птушак, жывёл. Яны ўяўлялі сабе дрэвы, гаі, камяні, ручаі, рэкі, азёры жывымі істотамі і пакланяліся ім. Асабліва шанаваўся дуб, акрамя гэтага свяшчэннымі лічыліся ліпа, клён, бяроза.</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Нашы продкі ўяўлялі сваіх багоў у выглядзе людзей з чалавечымі звычаямі і паводзінамі. Яны маглі быць добрымі і злымі, прыносіць людзям карысць або шкоду.</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Зразумела, што кожнаму чалавеку хацелася, каб бог быў да яго міласцівы. Таму багоў стараліся задобрыць і наладжвалі ў іх гонар розныя ўшанаванні: пакланяліся ім, прыносілі ахвяры, звычайна ў выглядзе пачастункаў, пераважна ежы. У асобных выпадках у часы засухі, голаду, эпідэміі мелі месца прынашэнні чалавечых ахвяр.</w:t>
      </w:r>
    </w:p>
    <w:p w:rsidR="007F232D" w:rsidRPr="004D66B5" w:rsidRDefault="007F232D" w:rsidP="007F232D">
      <w:pPr>
        <w:spacing w:after="0"/>
        <w:ind w:firstLine="709"/>
        <w:jc w:val="both"/>
        <w:rPr>
          <w:rFonts w:ascii="Times New Roman" w:hAnsi="Times New Roman"/>
          <w:sz w:val="28"/>
          <w:lang w:val="be-BY"/>
        </w:rPr>
      </w:pPr>
      <w:r>
        <w:rPr>
          <w:rFonts w:ascii="Times New Roman" w:hAnsi="Times New Roman"/>
          <w:noProof/>
          <w:sz w:val="28"/>
          <w:lang w:eastAsia="ru-RU"/>
        </w:rPr>
        <w:drawing>
          <wp:anchor distT="0" distB="0" distL="114300" distR="114300" simplePos="0" relativeHeight="251665408" behindDoc="0" locked="0" layoutInCell="1" allowOverlap="0" wp14:anchorId="36E4A27C" wp14:editId="7C3A304E">
            <wp:simplePos x="0" y="0"/>
            <wp:positionH relativeFrom="column">
              <wp:align>left</wp:align>
            </wp:positionH>
            <wp:positionV relativeFrom="paragraph">
              <wp:posOffset>48895</wp:posOffset>
            </wp:positionV>
            <wp:extent cx="1059180" cy="2975610"/>
            <wp:effectExtent l="38100" t="38100" r="83820" b="72390"/>
            <wp:wrapSquare wrapText="bothSides"/>
            <wp:docPr id="145" name="Рисунок 16" descr="IMG_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0237"/>
                    <pic:cNvPicPr>
                      <a:picLocks noChangeAspect="1" noChangeArrowheads="1"/>
                    </pic:cNvPicPr>
                  </pic:nvPicPr>
                  <pic:blipFill>
                    <a:blip r:embed="rId64">
                      <a:lum contrast="30000"/>
                    </a:blip>
                    <a:srcRect/>
                    <a:stretch>
                      <a:fillRect/>
                    </a:stretch>
                  </pic:blipFill>
                  <pic:spPr bwMode="auto">
                    <a:xfrm>
                      <a:off x="0" y="0"/>
                      <a:ext cx="1059180" cy="297561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anchor>
        </w:drawing>
      </w:r>
      <w:r w:rsidRPr="004D66B5">
        <w:rPr>
          <w:rFonts w:ascii="Times New Roman" w:hAnsi="Times New Roman"/>
          <w:sz w:val="28"/>
          <w:lang w:val="be-BY"/>
        </w:rPr>
        <w:t xml:space="preserve">Язычнікі выраблялі з дрэва, каменю, гліны, косці вялікія і маленькія фігуркі багоў, якія называліся ідаламі. </w:t>
      </w:r>
      <w:r w:rsidRPr="00DC0A40">
        <w:rPr>
          <w:rFonts w:ascii="Times New Roman" w:hAnsi="Times New Roman"/>
          <w:sz w:val="28"/>
          <w:lang w:val="be-BY"/>
        </w:rPr>
        <w:t>Ідал</w:t>
      </w:r>
      <w:r w:rsidRPr="004D66B5">
        <w:rPr>
          <w:rFonts w:ascii="Times New Roman" w:hAnsi="Times New Roman"/>
          <w:sz w:val="28"/>
          <w:lang w:val="be-BY"/>
        </w:rPr>
        <w:t xml:space="preserve"> – гэта вобразнае адлюстраванне бога, якому пакланяліся язычнікі. (гл. мал.)</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Важнейшай асаблівасцю язычніцтва было мнагабожжа – вера ў многіх багоў.</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 xml:space="preserve">У славян адным з галоўных багоў лічыўся </w:t>
      </w:r>
      <w:r w:rsidRPr="00DC0A40">
        <w:rPr>
          <w:rFonts w:ascii="Times New Roman" w:hAnsi="Times New Roman"/>
          <w:sz w:val="28"/>
          <w:lang w:val="be-BY"/>
        </w:rPr>
        <w:t>Пярун</w:t>
      </w:r>
      <w:r w:rsidRPr="004D66B5">
        <w:rPr>
          <w:rFonts w:ascii="Times New Roman" w:hAnsi="Times New Roman"/>
          <w:sz w:val="28"/>
          <w:lang w:val="be-BY"/>
        </w:rPr>
        <w:t>. Ён з’яўляўся апекуном грому, маланкі і дажджу.</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ab/>
        <w:t xml:space="preserve">Бог </w:t>
      </w:r>
      <w:r w:rsidRPr="00DC0A40">
        <w:rPr>
          <w:rFonts w:ascii="Times New Roman" w:hAnsi="Times New Roman"/>
          <w:sz w:val="28"/>
          <w:lang w:val="be-BY"/>
        </w:rPr>
        <w:t>Валос</w:t>
      </w:r>
      <w:r w:rsidRPr="004D66B5">
        <w:rPr>
          <w:rFonts w:ascii="Times New Roman" w:hAnsi="Times New Roman"/>
          <w:sz w:val="28"/>
          <w:lang w:val="be-BY"/>
        </w:rPr>
        <w:t xml:space="preserve"> лічыўся апекуном жывёлагадоўлі і багацця. </w:t>
      </w:r>
      <w:r w:rsidRPr="00DC0A40">
        <w:rPr>
          <w:rFonts w:ascii="Times New Roman" w:hAnsi="Times New Roman"/>
          <w:sz w:val="28"/>
          <w:lang w:val="be-BY"/>
        </w:rPr>
        <w:t>Ярыла</w:t>
      </w:r>
      <w:r w:rsidRPr="004D66B5">
        <w:rPr>
          <w:rFonts w:ascii="Times New Roman" w:hAnsi="Times New Roman"/>
          <w:sz w:val="28"/>
          <w:lang w:val="be-BY"/>
        </w:rPr>
        <w:t xml:space="preserve"> – бог веснавой урадлівасці і плоднасці жывёлы. </w:t>
      </w:r>
      <w:r w:rsidRPr="00DC0A40">
        <w:rPr>
          <w:rFonts w:ascii="Times New Roman" w:hAnsi="Times New Roman"/>
          <w:sz w:val="28"/>
          <w:lang w:val="be-BY"/>
        </w:rPr>
        <w:t>Цёця</w:t>
      </w:r>
      <w:r w:rsidRPr="004D66B5">
        <w:rPr>
          <w:rFonts w:ascii="Times New Roman" w:hAnsi="Times New Roman"/>
          <w:sz w:val="28"/>
          <w:lang w:val="be-BY"/>
        </w:rPr>
        <w:t xml:space="preserve"> – багіня дабрабыту і сямейнага жыцця. Багіня вясны, дзявочай прыгажосці і кахання насіла прыгожае імя </w:t>
      </w:r>
      <w:r w:rsidRPr="00DC0A40">
        <w:rPr>
          <w:rFonts w:ascii="Times New Roman" w:hAnsi="Times New Roman"/>
          <w:sz w:val="28"/>
          <w:lang w:val="be-BY"/>
        </w:rPr>
        <w:t>Лёля.</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 xml:space="preserve">Месцы, дзе язычнікі ўшаноўвалі сваіх багоў, </w:t>
      </w:r>
      <w:r w:rsidRPr="004D66B5">
        <w:rPr>
          <w:rFonts w:ascii="Times New Roman" w:hAnsi="Times New Roman"/>
          <w:sz w:val="28"/>
          <w:lang w:val="be-BY"/>
        </w:rPr>
        <w:lastRenderedPageBreak/>
        <w:t>прыносілі ім ахвяры, называліся капішчамі, або свяцілішчамі. Найчасцей капішчы</w:t>
      </w:r>
      <w:r>
        <w:rPr>
          <w:rFonts w:ascii="Times New Roman" w:hAnsi="Times New Roman"/>
          <w:sz w:val="28"/>
          <w:lang w:val="be-BY"/>
        </w:rPr>
        <w:t xml:space="preserve">  </w:t>
      </w:r>
      <w:r w:rsidRPr="004D66B5">
        <w:rPr>
          <w:rFonts w:ascii="Times New Roman" w:hAnsi="Times New Roman"/>
          <w:sz w:val="28"/>
          <w:lang w:val="be-BY"/>
        </w:rPr>
        <w:t>прысвячаліся галоўнаму богу Перуну.</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Размяшчаліся капішчы на ўзвышшах, астравах, на берагах рэк і азёр, сярод балот. Паданне сведчыць, што каля Полацка на беразе Валовага возера знаходзіліся капішча Перуна.</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Язычніцтва мела глыбокія  і старажытныя карані на беларускіх землях, вядома, што Полацкая зямля не была выключэннем. Але ў X ст. рэлігійныя ўяўленні нашых продкаў пачалі змяняцца.</w:t>
      </w:r>
    </w:p>
    <w:p w:rsidR="007F232D" w:rsidRPr="00B77730" w:rsidRDefault="007F232D" w:rsidP="007F232D">
      <w:pPr>
        <w:spacing w:after="0"/>
        <w:ind w:firstLine="709"/>
        <w:jc w:val="both"/>
        <w:rPr>
          <w:rFonts w:ascii="Times New Roman" w:hAnsi="Times New Roman"/>
          <w:color w:val="339933"/>
          <w:sz w:val="28"/>
          <w:lang w:val="be-BY"/>
        </w:rPr>
      </w:pPr>
      <w:r w:rsidRPr="00B77730">
        <w:rPr>
          <w:rFonts w:ascii="Times New Roman" w:hAnsi="Times New Roman"/>
          <w:color w:val="339933"/>
          <w:sz w:val="28"/>
          <w:lang w:val="be-BY"/>
        </w:rPr>
        <w:t>Чым гэта было выклікана?</w:t>
      </w:r>
    </w:p>
    <w:p w:rsidR="007F232D" w:rsidRDefault="007F232D" w:rsidP="007F232D">
      <w:pPr>
        <w:spacing w:after="0"/>
        <w:ind w:firstLine="709"/>
        <w:jc w:val="both"/>
        <w:rPr>
          <w:rFonts w:ascii="Times New Roman" w:hAnsi="Times New Roman"/>
          <w:sz w:val="28"/>
          <w:lang w:val="be-BY"/>
        </w:rPr>
      </w:pPr>
      <w:r w:rsidRPr="004D66B5">
        <w:rPr>
          <w:rFonts w:ascii="Times New Roman" w:hAnsi="Times New Roman"/>
          <w:b/>
          <w:sz w:val="28"/>
          <w:lang w:val="be-BY"/>
        </w:rPr>
        <w:t>1</w:t>
      </w:r>
      <w:r w:rsidRPr="004D66B5">
        <w:rPr>
          <w:rFonts w:ascii="Times New Roman" w:hAnsi="Times New Roman"/>
          <w:sz w:val="28"/>
          <w:lang w:val="be-BY"/>
        </w:rPr>
        <w:t>. На беларускіх землях узнікалі</w:t>
      </w:r>
      <w:r>
        <w:rPr>
          <w:rFonts w:ascii="Times New Roman" w:hAnsi="Times New Roman"/>
          <w:sz w:val="28"/>
          <w:lang w:val="be-BY"/>
        </w:rPr>
        <w:t xml:space="preserve"> першыя дзяржаўныя ўтварэнні</w:t>
      </w:r>
      <w:r>
        <w:rPr>
          <w:rFonts w:ascii="Times New Roman" w:hAnsi="Times New Roman"/>
          <w:sz w:val="28"/>
          <w:lang w:val="be-BY"/>
        </w:rPr>
        <w:tab/>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b/>
          <w:sz w:val="28"/>
          <w:lang w:val="be-BY"/>
        </w:rPr>
        <w:t>2</w:t>
      </w:r>
      <w:r w:rsidRPr="004D66B5">
        <w:rPr>
          <w:rFonts w:ascii="Times New Roman" w:hAnsi="Times New Roman"/>
          <w:sz w:val="28"/>
          <w:lang w:val="be-BY"/>
        </w:rPr>
        <w:t>. Усталёўвалася княжацкае аднаўладдзе</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b/>
          <w:sz w:val="28"/>
          <w:lang w:val="be-BY"/>
        </w:rPr>
        <w:t>3</w:t>
      </w:r>
      <w:r w:rsidRPr="004D66B5">
        <w:rPr>
          <w:rFonts w:ascii="Times New Roman" w:hAnsi="Times New Roman"/>
          <w:sz w:val="28"/>
          <w:lang w:val="be-BY"/>
        </w:rPr>
        <w:t>. Развіваліся земляробства, гандаль, рамяство.</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Усё гэта выклікала патрэбу ў ведах, пісьменнасці, новых поглядах. Узнікла неабходнасць у цесных сувязях з іншымі дзяржавамі, якія тады станавіліся хрысціянскімі.</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 xml:space="preserve">Азнаямленню з хрысціянствам садзейнічаў паход усходніх славян у 907 г. у Візантыю. У ім удзельнічалі полацкія воіны. Таму славяне-язычнікі мелі магчымасць блізка пазнаёміцца з новай для іх верай. </w:t>
      </w:r>
    </w:p>
    <w:p w:rsidR="007F232D" w:rsidRPr="004D66B5" w:rsidRDefault="007F232D" w:rsidP="007F232D">
      <w:pPr>
        <w:spacing w:after="0"/>
        <w:ind w:firstLine="709"/>
        <w:jc w:val="both"/>
        <w:rPr>
          <w:rFonts w:ascii="Times New Roman" w:hAnsi="Times New Roman"/>
          <w:sz w:val="28"/>
          <w:lang w:val="be-BY"/>
        </w:rPr>
      </w:pPr>
      <w:r>
        <w:rPr>
          <w:rFonts w:ascii="Times New Roman" w:hAnsi="Times New Roman"/>
          <w:noProof/>
          <w:sz w:val="28"/>
          <w:lang w:eastAsia="ru-RU"/>
        </w:rPr>
        <w:drawing>
          <wp:anchor distT="0" distB="0" distL="114300" distR="114300" simplePos="0" relativeHeight="251666432" behindDoc="0" locked="0" layoutInCell="1" allowOverlap="1" wp14:anchorId="5F5C288E" wp14:editId="6D8CB1F7">
            <wp:simplePos x="0" y="0"/>
            <wp:positionH relativeFrom="column">
              <wp:posOffset>3829685</wp:posOffset>
            </wp:positionH>
            <wp:positionV relativeFrom="paragraph">
              <wp:posOffset>74295</wp:posOffset>
            </wp:positionV>
            <wp:extent cx="1981200" cy="3044825"/>
            <wp:effectExtent l="171450" t="171450" r="361950" b="346075"/>
            <wp:wrapSquare wrapText="bothSides"/>
            <wp:docPr id="144" name="Рисунок 17" descr="IMG_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_0236"/>
                    <pic:cNvPicPr>
                      <a:picLocks noChangeAspect="1" noChangeArrowheads="1"/>
                    </pic:cNvPicPr>
                  </pic:nvPicPr>
                  <pic:blipFill>
                    <a:blip r:embed="rId65">
                      <a:lum contrast="12000"/>
                    </a:blip>
                    <a:srcRect/>
                    <a:stretch>
                      <a:fillRect/>
                    </a:stretch>
                  </pic:blipFill>
                  <pic:spPr bwMode="auto">
                    <a:xfrm>
                      <a:off x="0" y="0"/>
                      <a:ext cx="1981200" cy="3044825"/>
                    </a:xfrm>
                    <a:prstGeom prst="rect">
                      <a:avLst/>
                    </a:prstGeom>
                    <a:ln>
                      <a:noFill/>
                    </a:ln>
                    <a:effectLst>
                      <a:outerShdw blurRad="292100" dist="139700" dir="2700000" algn="tl" rotWithShape="0">
                        <a:srgbClr val="333333">
                          <a:alpha val="65000"/>
                        </a:srgbClr>
                      </a:outerShdw>
                    </a:effectLst>
                  </pic:spPr>
                </pic:pic>
              </a:graphicData>
            </a:graphic>
          </wp:anchor>
        </w:drawing>
      </w:r>
      <w:r w:rsidRPr="004D66B5">
        <w:rPr>
          <w:rFonts w:ascii="Times New Roman" w:hAnsi="Times New Roman"/>
          <w:sz w:val="28"/>
          <w:lang w:val="be-BY"/>
        </w:rPr>
        <w:t>Найбольш важнай гістарычнай вехай у распаўсюджванні хрысціянства сярод усходніх славян быў 988 г. Вялікі князь кіеўскі Уладзімір Святаславіч прымусіў кіяўлян хрысціцца — гэта значыць прыняць хрысціянскую рэлігію.</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З гістарычных крыніц вядома, што першымі хрысціянамі ў Полацкім княстве былі Рагнеда, яе сын Ізяслаў і наступныя князі.(гл. мал.) Летапіс сведчыць, што пасля прыняцця хрысціянства Ізяслаў стаў князем і быў вельмі набожным. Старанна чытаў ён рэлігійныя кнігі.</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 xml:space="preserve">Хрысціянства, як яго разумела простае насельніцтва, не выкараняла язычніцкіх вераванняў, якія глыбока праніклі ў свядомасць людзей, сталі народнымі звычаямі. Язычніцкія абрады і ўяўленні так цесна перапляліся з хрысціянскімі абрадамі, што сапраўды можна гаварыць аб двухвер’і. Гэта такая з’ява, калі з хрысціянствам пераплятаюцца розныя формы больш ранніх вераванняў. Перажыткі язычніцтва захоўваліся яшчэ некалькі стагоддзяў пасля прыняцця хрысціянства. Праваслаўная </w:t>
      </w:r>
      <w:r w:rsidRPr="004D66B5">
        <w:rPr>
          <w:rFonts w:ascii="Times New Roman" w:hAnsi="Times New Roman"/>
          <w:sz w:val="28"/>
          <w:lang w:val="be-BY"/>
        </w:rPr>
        <w:lastRenderedPageBreak/>
        <w:t>царква прымяркоўвала язычніцкія вераванні да сваіх абрадаў і свят. Да старажытнага зімовага свята дахрысціянскага паходжання Каляд былі прымеркаваны святы нараджэння Хрыста і вадохрышча. Да земляробчага свята Купалля прыстасавана свята Іаана Прадцечы (Хрысціцеля). Старажытнае перадвеснавое святкаванне Масленіцы, якое звязана з ушанаваннем прыроды, яе культу, было прымеркавана да наступлення вялікага посту. Тое ж адбылося і з многімі іншымі язычніцкімі святамі.</w:t>
      </w:r>
    </w:p>
    <w:p w:rsidR="007F232D" w:rsidRDefault="007F232D" w:rsidP="007F232D">
      <w:pPr>
        <w:spacing w:after="0"/>
        <w:ind w:firstLine="709"/>
        <w:jc w:val="both"/>
        <w:rPr>
          <w:rFonts w:ascii="Times New Roman" w:hAnsi="Times New Roman"/>
          <w:b/>
          <w:sz w:val="28"/>
          <w:lang w:val="be-BY"/>
        </w:rPr>
      </w:pPr>
    </w:p>
    <w:p w:rsidR="007F232D" w:rsidRPr="003071F1" w:rsidRDefault="007F232D" w:rsidP="007F232D">
      <w:pPr>
        <w:spacing w:after="0"/>
        <w:ind w:firstLine="709"/>
        <w:jc w:val="both"/>
        <w:rPr>
          <w:rFonts w:ascii="Times New Roman" w:hAnsi="Times New Roman"/>
          <w:b/>
          <w:i/>
          <w:sz w:val="32"/>
          <w:u w:val="single"/>
          <w:lang w:val="be-BY"/>
        </w:rPr>
      </w:pPr>
      <w:r w:rsidRPr="00B77730">
        <w:rPr>
          <w:rFonts w:ascii="Times New Roman" w:hAnsi="Times New Roman"/>
          <w:b/>
          <w:i/>
          <w:color w:val="1F497D" w:themeColor="text2"/>
          <w:sz w:val="32"/>
          <w:u w:val="single"/>
          <w:lang w:val="be-BY"/>
        </w:rPr>
        <w:t>2. Народныя святы.</w:t>
      </w:r>
      <w:r>
        <w:rPr>
          <w:rFonts w:ascii="Times New Roman" w:hAnsi="Times New Roman"/>
          <w:sz w:val="32"/>
          <w:lang w:val="be-BY"/>
        </w:rPr>
        <w:t xml:space="preserve">  </w:t>
      </w:r>
      <w:r w:rsidRPr="004D66B5">
        <w:rPr>
          <w:rFonts w:ascii="Times New Roman" w:hAnsi="Times New Roman"/>
          <w:sz w:val="28"/>
          <w:lang w:val="be-BY"/>
        </w:rPr>
        <w:t>Залежнасць гаспадарчага жыцця ад пары года выклікала служэнне нябесным свяцілам, што у хуткім часе перарасло ў пэўныя святы. Асаблівае месца ў звычаях і абрадах нашых продкаў займала сонца. Яно ўяўлялася ім чулым і спагадлівым бажаством, што пасылае на зямлю цяпло. Таму вельмі часта, каб паўплываць на будучы ўраджай, людзі пры першым выхадзе ў поле, спявалі і танцавалі. Яны зыходзілі з таго, што такім чынам можна быццам бы памагчы Сонцу выклікаць дождж. З дапамогай тагачасных святаў чалавек імкнуўся ўздзейнічаць на навакольнае асяроддзе, атрымаць прыбытак у гаспадарцы, захаваць свой жывёльны статак.</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 xml:space="preserve">Самай старадаўняй урачыстасцю з’яўляецца святкаванне Купалля. Свята адзначалася ў самую кароткую летнюю ноч. Купалле характарызавалася шэрагам гаспадарчых абрадаў. Цэнтральнае месца сярод іх займала вогнішча. Людзі лічылі купальскі агонь свяшчэнным і прасілі ў яго дапамогі. </w:t>
      </w:r>
    </w:p>
    <w:p w:rsidR="007F232D" w:rsidRPr="004D66B5" w:rsidRDefault="007F232D" w:rsidP="007F232D">
      <w:pPr>
        <w:spacing w:after="0"/>
        <w:ind w:firstLine="709"/>
        <w:jc w:val="both"/>
        <w:rPr>
          <w:rFonts w:ascii="Times New Roman" w:hAnsi="Times New Roman"/>
          <w:sz w:val="28"/>
          <w:lang w:val="be-BY"/>
        </w:rPr>
      </w:pPr>
      <w:r w:rsidRPr="003071F1">
        <w:rPr>
          <w:rFonts w:ascii="Times New Roman" w:hAnsi="Times New Roman"/>
          <w:b/>
          <w:sz w:val="28"/>
          <w:lang w:val="be-BY"/>
        </w:rPr>
        <w:t>Каляды</w:t>
      </w:r>
      <w:r w:rsidRPr="004D66B5">
        <w:rPr>
          <w:rFonts w:ascii="Times New Roman" w:hAnsi="Times New Roman"/>
          <w:sz w:val="28"/>
          <w:lang w:val="be-BY"/>
        </w:rPr>
        <w:t xml:space="preserve"> – першае зімовае свята ў гадавым крузе старажытнай земляробчай абраднасці. Калядны рытуал даўней меў магічны сэнс, быў звязаны з жыццём прыроды, яе чаканым абуджэннем. З прыняццем хрысціянства стала святам Божага нараджэння.</w:t>
      </w:r>
    </w:p>
    <w:p w:rsidR="007F232D" w:rsidRPr="004D66B5" w:rsidRDefault="007F232D" w:rsidP="007F232D">
      <w:pPr>
        <w:spacing w:after="0"/>
        <w:ind w:firstLine="709"/>
        <w:jc w:val="both"/>
        <w:rPr>
          <w:rFonts w:ascii="Times New Roman" w:hAnsi="Times New Roman"/>
          <w:sz w:val="28"/>
          <w:lang w:val="be-BY"/>
        </w:rPr>
      </w:pPr>
      <w:r w:rsidRPr="003071F1">
        <w:rPr>
          <w:rFonts w:ascii="Times New Roman" w:hAnsi="Times New Roman"/>
          <w:b/>
          <w:sz w:val="28"/>
          <w:lang w:val="be-BY"/>
        </w:rPr>
        <w:t xml:space="preserve">Масленіца </w:t>
      </w:r>
      <w:r w:rsidRPr="004D66B5">
        <w:rPr>
          <w:rFonts w:ascii="Times New Roman" w:hAnsi="Times New Roman"/>
          <w:sz w:val="28"/>
          <w:lang w:val="be-BY"/>
        </w:rPr>
        <w:t>– перадвеснавое свята, звязанае з провадамі зімы і адраджэннем пладаносных сіл зямлі. Святкавалі яе некалькі дзён. Выконвалі абрады, якія павінны былі паскорыць абуджэнне прыроды, садзейнічаць будучаму ўраджаю, дастатку селяніна. Звычайна, гэта свята адзначалі ў чацвер, але царква прымеркавала яго на нядзелю перад Вялікім постам.</w:t>
      </w:r>
    </w:p>
    <w:p w:rsidR="007F232D" w:rsidRPr="004D66B5" w:rsidRDefault="007F232D" w:rsidP="007F232D">
      <w:pPr>
        <w:spacing w:after="0"/>
        <w:ind w:firstLine="709"/>
        <w:jc w:val="both"/>
        <w:rPr>
          <w:rFonts w:ascii="Times New Roman" w:hAnsi="Times New Roman"/>
          <w:sz w:val="28"/>
          <w:lang w:val="be-BY"/>
        </w:rPr>
      </w:pPr>
      <w:r w:rsidRPr="003071F1">
        <w:rPr>
          <w:rFonts w:ascii="Times New Roman" w:hAnsi="Times New Roman"/>
          <w:b/>
          <w:sz w:val="28"/>
          <w:lang w:val="be-BY"/>
        </w:rPr>
        <w:t>Пасха (Вялікдзень)</w:t>
      </w:r>
      <w:r w:rsidRPr="004D66B5">
        <w:rPr>
          <w:rFonts w:ascii="Times New Roman" w:hAnsi="Times New Roman"/>
          <w:sz w:val="28"/>
          <w:lang w:val="be-BY"/>
        </w:rPr>
        <w:t xml:space="preserve"> – веснавое свята славян у гонар Сонца, абуджэння прыроды, надыходу “вялікіх дзён” палявых работ. Адзначалі яго як самае радаснае ў жыцці земляроба. Сустракалі на досвітку Сонца, якое паводле павер’я “іграе” на ўсходзе. З прыняццем хрысціянства — свята ўваскрашэння распятага Хрыста.</w:t>
      </w:r>
    </w:p>
    <w:p w:rsidR="007F232D" w:rsidRPr="004D66B5" w:rsidRDefault="007F232D" w:rsidP="007F232D">
      <w:pPr>
        <w:spacing w:after="0"/>
        <w:ind w:firstLine="709"/>
        <w:jc w:val="both"/>
        <w:rPr>
          <w:rFonts w:ascii="Times New Roman" w:hAnsi="Times New Roman"/>
          <w:sz w:val="28"/>
          <w:lang w:val="be-BY"/>
        </w:rPr>
      </w:pPr>
      <w:r w:rsidRPr="003071F1">
        <w:rPr>
          <w:rFonts w:ascii="Times New Roman" w:hAnsi="Times New Roman"/>
          <w:b/>
          <w:sz w:val="28"/>
          <w:lang w:val="be-BY"/>
        </w:rPr>
        <w:lastRenderedPageBreak/>
        <w:t xml:space="preserve">Юр’я </w:t>
      </w:r>
      <w:r w:rsidRPr="004D66B5">
        <w:rPr>
          <w:rFonts w:ascii="Times New Roman" w:hAnsi="Times New Roman"/>
          <w:sz w:val="28"/>
          <w:lang w:val="be-BY"/>
        </w:rPr>
        <w:t xml:space="preserve">– старадаўняе свята ў гонар заступніка жывёлы і гаспадаркі Юрыя (Георгія), які ў часы хрысціянства замяніў язычніцкага апекуна вясенняй урадлівасці – Ярылу. </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Нягледзечы на прыняцце хрысціянства, доўгі час ўсе святы ўспрымаліся</w:t>
      </w:r>
      <w:r>
        <w:rPr>
          <w:rFonts w:ascii="Times New Roman" w:hAnsi="Times New Roman"/>
          <w:sz w:val="28"/>
          <w:lang w:val="be-BY"/>
        </w:rPr>
        <w:t xml:space="preserve"> нашымі продкамі як язычніцкія.</w:t>
      </w:r>
    </w:p>
    <w:p w:rsidR="007F232D" w:rsidRDefault="007F232D" w:rsidP="007F232D">
      <w:pPr>
        <w:spacing w:after="0"/>
        <w:ind w:firstLine="709"/>
        <w:jc w:val="both"/>
        <w:rPr>
          <w:rFonts w:ascii="Times New Roman" w:hAnsi="Times New Roman"/>
          <w:b/>
          <w:i/>
          <w:sz w:val="32"/>
          <w:u w:val="single"/>
          <w:lang w:val="be-BY"/>
        </w:rPr>
      </w:pPr>
    </w:p>
    <w:p w:rsidR="007F232D" w:rsidRPr="00B77730" w:rsidRDefault="007F232D" w:rsidP="007F232D">
      <w:pPr>
        <w:spacing w:after="0"/>
        <w:ind w:firstLine="709"/>
        <w:jc w:val="both"/>
        <w:rPr>
          <w:rFonts w:ascii="Times New Roman" w:hAnsi="Times New Roman"/>
          <w:b/>
          <w:i/>
          <w:color w:val="1F497D" w:themeColor="text2"/>
          <w:sz w:val="32"/>
          <w:u w:val="single"/>
          <w:lang w:val="be-BY"/>
        </w:rPr>
      </w:pPr>
      <w:r w:rsidRPr="00B77730">
        <w:rPr>
          <w:rFonts w:ascii="Times New Roman" w:hAnsi="Times New Roman"/>
          <w:b/>
          <w:i/>
          <w:color w:val="1F497D" w:themeColor="text2"/>
          <w:sz w:val="32"/>
          <w:u w:val="single"/>
          <w:lang w:val="be-BY"/>
        </w:rPr>
        <w:t>3. Касцюм</w:t>
      </w:r>
    </w:p>
    <w:p w:rsidR="007F232D" w:rsidRPr="004D66B5" w:rsidRDefault="007F232D" w:rsidP="007F232D">
      <w:pPr>
        <w:spacing w:after="0"/>
        <w:ind w:firstLine="709"/>
        <w:jc w:val="both"/>
        <w:rPr>
          <w:rFonts w:ascii="Times New Roman" w:hAnsi="Times New Roman"/>
          <w:sz w:val="28"/>
          <w:lang w:val="be-BY"/>
        </w:rPr>
      </w:pPr>
      <w:r>
        <w:rPr>
          <w:rFonts w:ascii="Times New Roman" w:hAnsi="Times New Roman"/>
          <w:noProof/>
          <w:sz w:val="28"/>
          <w:lang w:eastAsia="ru-RU"/>
        </w:rPr>
        <w:drawing>
          <wp:anchor distT="0" distB="0" distL="114300" distR="114300" simplePos="0" relativeHeight="251713536" behindDoc="0" locked="0" layoutInCell="1" allowOverlap="1" wp14:anchorId="49943D87" wp14:editId="570933FE">
            <wp:simplePos x="0" y="0"/>
            <wp:positionH relativeFrom="column">
              <wp:posOffset>4587240</wp:posOffset>
            </wp:positionH>
            <wp:positionV relativeFrom="paragraph">
              <wp:posOffset>41275</wp:posOffset>
            </wp:positionV>
            <wp:extent cx="1457325" cy="1986280"/>
            <wp:effectExtent l="76200" t="76200" r="123825" b="109220"/>
            <wp:wrapSquare wrapText="bothSides"/>
            <wp:docPr id="143" name="Рисунок 481"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descr="IMG_0001"/>
                    <pic:cNvPicPr>
                      <a:picLocks noChangeAspect="1" noChangeArrowheads="1"/>
                    </pic:cNvPicPr>
                  </pic:nvPicPr>
                  <pic:blipFill>
                    <a:blip r:embed="rId66" cstate="print">
                      <a:lum contrast="18000"/>
                    </a:blip>
                    <a:srcRect r="8959" b="6406"/>
                    <a:stretch>
                      <a:fillRect/>
                    </a:stretch>
                  </pic:blipFill>
                  <pic:spPr bwMode="auto">
                    <a:xfrm>
                      <a:off x="0" y="0"/>
                      <a:ext cx="1457325" cy="19862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8"/>
          <w:lang w:eastAsia="ru-RU"/>
        </w:rPr>
        <w:drawing>
          <wp:anchor distT="0" distB="0" distL="114300" distR="114300" simplePos="0" relativeHeight="251714560" behindDoc="0" locked="0" layoutInCell="1" allowOverlap="1" wp14:anchorId="171C69D9" wp14:editId="381563C1">
            <wp:simplePos x="0" y="0"/>
            <wp:positionH relativeFrom="column">
              <wp:posOffset>130175</wp:posOffset>
            </wp:positionH>
            <wp:positionV relativeFrom="paragraph">
              <wp:posOffset>751205</wp:posOffset>
            </wp:positionV>
            <wp:extent cx="1043305" cy="2002155"/>
            <wp:effectExtent l="76200" t="76200" r="118745" b="112395"/>
            <wp:wrapSquare wrapText="bothSides"/>
            <wp:docPr id="142" name="Рисунок 482"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descr="IMG_0002"/>
                    <pic:cNvPicPr>
                      <a:picLocks noChangeAspect="1" noChangeArrowheads="1"/>
                    </pic:cNvPicPr>
                  </pic:nvPicPr>
                  <pic:blipFill>
                    <a:blip r:embed="rId67" cstate="print">
                      <a:lum contrast="12000"/>
                    </a:blip>
                    <a:srcRect l="7595" r="20021" b="6849"/>
                    <a:stretch>
                      <a:fillRect/>
                    </a:stretch>
                  </pic:blipFill>
                  <pic:spPr bwMode="auto">
                    <a:xfrm>
                      <a:off x="0" y="0"/>
                      <a:ext cx="1043305" cy="20021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4D66B5">
        <w:rPr>
          <w:rFonts w:ascii="Times New Roman" w:hAnsi="Times New Roman"/>
          <w:sz w:val="28"/>
          <w:lang w:val="be-BY"/>
        </w:rPr>
        <w:t>Яшчэ ў старажытнакаменным веку чалавек пачаў выкарыстоўваць штучнае покрыва цела – адзенне. З тых часоў яно прайшло доўгі і складаны шлях развіцця, у кожнага народа мае адметныя, часта унікальныя рысы. Не выключнай з’яўляецца гэта адметнасць і калі размова ідзе пра асобныя рэгіёны Беларусі.</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Касцюм X—XIII ст.ст. Полаччыны вызначаецца сваімі асаблівасцямі. Мужчынскі касцюм складаўся з кашулі, вузкіх палатняных або суконных штаноў (нагавіц) і пояса. Святочная кашуля аздаблялася вышыўкай. (гл. мал.)</w:t>
      </w:r>
    </w:p>
    <w:p w:rsidR="007F232D" w:rsidRPr="004D66B5" w:rsidRDefault="007F232D" w:rsidP="007F232D">
      <w:pPr>
        <w:spacing w:after="0"/>
        <w:ind w:firstLine="709"/>
        <w:jc w:val="both"/>
        <w:rPr>
          <w:rFonts w:ascii="Times New Roman" w:hAnsi="Times New Roman"/>
          <w:sz w:val="28"/>
          <w:lang w:val="be-BY"/>
        </w:rPr>
      </w:pPr>
      <w:r>
        <w:rPr>
          <w:rFonts w:ascii="Times New Roman" w:hAnsi="Times New Roman"/>
          <w:noProof/>
          <w:sz w:val="28"/>
          <w:lang w:eastAsia="ru-RU"/>
        </w:rPr>
        <w:drawing>
          <wp:anchor distT="0" distB="0" distL="114300" distR="114300" simplePos="0" relativeHeight="251715584" behindDoc="0" locked="0" layoutInCell="1" allowOverlap="1" wp14:anchorId="27A0A640" wp14:editId="5916B57F">
            <wp:simplePos x="0" y="0"/>
            <wp:positionH relativeFrom="column">
              <wp:posOffset>4867275</wp:posOffset>
            </wp:positionH>
            <wp:positionV relativeFrom="paragraph">
              <wp:posOffset>76835</wp:posOffset>
            </wp:positionV>
            <wp:extent cx="1038225" cy="2080895"/>
            <wp:effectExtent l="76200" t="76200" r="123825" b="109855"/>
            <wp:wrapSquare wrapText="bothSides"/>
            <wp:docPr id="141" name="Рисунок 483" descr="IMG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3" descr="IMG_0003"/>
                    <pic:cNvPicPr>
                      <a:picLocks noChangeAspect="1" noChangeArrowheads="1"/>
                    </pic:cNvPicPr>
                  </pic:nvPicPr>
                  <pic:blipFill>
                    <a:blip r:embed="rId68" cstate="print">
                      <a:lum contrast="12000"/>
                    </a:blip>
                    <a:srcRect l="14958" r="15616" b="6522"/>
                    <a:stretch>
                      <a:fillRect/>
                    </a:stretch>
                  </pic:blipFill>
                  <pic:spPr bwMode="auto">
                    <a:xfrm>
                      <a:off x="0" y="0"/>
                      <a:ext cx="1038225" cy="20808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8"/>
          <w:lang w:eastAsia="ru-RU"/>
        </w:rPr>
        <w:drawing>
          <wp:anchor distT="0" distB="0" distL="114300" distR="114300" simplePos="0" relativeHeight="251716608" behindDoc="0" locked="0" layoutInCell="1" allowOverlap="1" wp14:anchorId="573DB794" wp14:editId="75B89EED">
            <wp:simplePos x="0" y="0"/>
            <wp:positionH relativeFrom="column">
              <wp:posOffset>45720</wp:posOffset>
            </wp:positionH>
            <wp:positionV relativeFrom="paragraph">
              <wp:posOffset>581660</wp:posOffset>
            </wp:positionV>
            <wp:extent cx="1276350" cy="1859915"/>
            <wp:effectExtent l="76200" t="76200" r="114300" b="121285"/>
            <wp:wrapSquare wrapText="bothSides"/>
            <wp:docPr id="140" name="Рисунок 484" descr="IMG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4" descr="IMG_0005"/>
                    <pic:cNvPicPr>
                      <a:picLocks noChangeAspect="1" noChangeArrowheads="1"/>
                    </pic:cNvPicPr>
                  </pic:nvPicPr>
                  <pic:blipFill>
                    <a:blip r:embed="rId69" cstate="print">
                      <a:lum contrast="12000"/>
                    </a:blip>
                    <a:srcRect r="10511" b="7417"/>
                    <a:stretch>
                      <a:fillRect/>
                    </a:stretch>
                  </pic:blipFill>
                  <pic:spPr bwMode="auto">
                    <a:xfrm>
                      <a:off x="0" y="0"/>
                      <a:ext cx="1276350" cy="1859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4D66B5">
        <w:rPr>
          <w:rFonts w:ascii="Times New Roman" w:hAnsi="Times New Roman"/>
          <w:sz w:val="28"/>
          <w:lang w:val="be-BY"/>
        </w:rPr>
        <w:t>Аснову жаночага гарнітура складалі кашуля, упрыгожаная арнаментам, саматканая спадніца, на спадніцу павязвалі фартух і пояс. Часта надзяваліся розныя ўпрыгожванні: пацеркі, бранзалеты і інш. (гл. мал.)</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З галаўных убораў найбольш характэрныя былі шапкі – магеркі ў мужчын. Для жанчыны абавязковай з’яўлялася наяўнасць галаўнога ўбора – хусткі-хнаміткі. (гл. мал.)</w:t>
      </w:r>
    </w:p>
    <w:p w:rsidR="007F232D" w:rsidRPr="004D66B5" w:rsidRDefault="007F232D" w:rsidP="007F232D">
      <w:pPr>
        <w:spacing w:after="0"/>
        <w:ind w:firstLine="709"/>
        <w:jc w:val="both"/>
        <w:rPr>
          <w:rFonts w:ascii="Times New Roman" w:hAnsi="Times New Roman"/>
          <w:sz w:val="28"/>
          <w:lang w:val="be-BY"/>
        </w:rPr>
      </w:pPr>
      <w:r>
        <w:rPr>
          <w:rFonts w:ascii="Times New Roman" w:hAnsi="Times New Roman"/>
          <w:noProof/>
          <w:sz w:val="28"/>
          <w:lang w:eastAsia="ru-RU"/>
        </w:rPr>
        <w:drawing>
          <wp:anchor distT="0" distB="0" distL="114300" distR="114300" simplePos="0" relativeHeight="251717632" behindDoc="0" locked="0" layoutInCell="1" allowOverlap="1" wp14:anchorId="46B5D518" wp14:editId="48BCE23E">
            <wp:simplePos x="0" y="0"/>
            <wp:positionH relativeFrom="column">
              <wp:posOffset>2965450</wp:posOffset>
            </wp:positionH>
            <wp:positionV relativeFrom="paragraph">
              <wp:posOffset>88265</wp:posOffset>
            </wp:positionV>
            <wp:extent cx="1385570" cy="1684020"/>
            <wp:effectExtent l="76200" t="76200" r="119380" b="106680"/>
            <wp:wrapSquare wrapText="bothSides"/>
            <wp:docPr id="139" name="Рисунок 486" descr="IMG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6" descr="IMG_0009"/>
                    <pic:cNvPicPr>
                      <a:picLocks noChangeAspect="1" noChangeArrowheads="1"/>
                    </pic:cNvPicPr>
                  </pic:nvPicPr>
                  <pic:blipFill>
                    <a:blip r:embed="rId70" cstate="print">
                      <a:lum contrast="6000"/>
                    </a:blip>
                    <a:srcRect r="12247" b="11062"/>
                    <a:stretch>
                      <a:fillRect/>
                    </a:stretch>
                  </pic:blipFill>
                  <pic:spPr bwMode="auto">
                    <a:xfrm>
                      <a:off x="0" y="0"/>
                      <a:ext cx="1385570" cy="1684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4D66B5">
        <w:rPr>
          <w:rFonts w:ascii="Times New Roman" w:hAnsi="Times New Roman"/>
          <w:sz w:val="28"/>
          <w:lang w:val="be-BY"/>
        </w:rPr>
        <w:t xml:space="preserve">У X-XI стст. звычайна галовы дзяўчат пакрывалі пэўныя ўпрыгожванні, якія да ўсяго іншага надавалі магчымасць адрозніваць, да якога племені яны адносяцца. Найбольш распаўсюджанымі былі медныя кольцы-падвескі, якія ўпляталіся ў валасы каля скроняў (адсюль назва скроневыя кольцы). На тэрыторыі, дзе , згодна з летапісам, жылі тагачасныя крывічы-палачане, ужываліся простыя кольцы, </w:t>
      </w:r>
      <w:r w:rsidRPr="004D66B5">
        <w:rPr>
          <w:rFonts w:ascii="Times New Roman" w:hAnsi="Times New Roman"/>
          <w:sz w:val="28"/>
          <w:lang w:val="be-BY"/>
        </w:rPr>
        <w:lastRenderedPageBreak/>
        <w:t>скручаныя з дроту. (гл. мал.)</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Штодзённым абуткам селяніна былі лапці, больш заможныя насілі боты і чаравікі.</w:t>
      </w:r>
    </w:p>
    <w:p w:rsidR="007F232D"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Адзенне людзей знатнага паходжання мела пэўныя асаблівасці, якія падкрэслівалі высокую якасць тканіны, дасканалы крой, удалае спалучэнне колераў, прыгожае аздабленне. (гл. мал.)</w:t>
      </w:r>
    </w:p>
    <w:p w:rsidR="007F232D" w:rsidRPr="004D66B5" w:rsidRDefault="007F232D" w:rsidP="007F232D">
      <w:pPr>
        <w:spacing w:after="0"/>
        <w:ind w:firstLine="709"/>
        <w:jc w:val="both"/>
        <w:rPr>
          <w:rFonts w:ascii="Times New Roman" w:hAnsi="Times New Roman"/>
          <w:sz w:val="28"/>
          <w:lang w:val="be-BY"/>
        </w:rPr>
      </w:pPr>
    </w:p>
    <w:p w:rsidR="007F232D" w:rsidRPr="004C4C74" w:rsidRDefault="007F232D" w:rsidP="007F232D">
      <w:pPr>
        <w:numPr>
          <w:ilvl w:val="0"/>
          <w:numId w:val="9"/>
        </w:numPr>
        <w:tabs>
          <w:tab w:val="left" w:pos="1530"/>
        </w:tabs>
        <w:spacing w:after="0"/>
        <w:ind w:left="0" w:firstLine="709"/>
        <w:jc w:val="both"/>
        <w:rPr>
          <w:rFonts w:ascii="Times New Roman" w:hAnsi="Times New Roman"/>
          <w:b/>
          <w:i/>
          <w:color w:val="1F497D" w:themeColor="text2"/>
          <w:sz w:val="32"/>
          <w:u w:val="single"/>
          <w:lang w:val="be-BY"/>
        </w:rPr>
      </w:pPr>
      <w:r w:rsidRPr="004C4C74">
        <w:rPr>
          <w:rFonts w:ascii="Times New Roman" w:hAnsi="Times New Roman"/>
          <w:b/>
          <w:i/>
          <w:color w:val="1F497D" w:themeColor="text2"/>
          <w:sz w:val="32"/>
          <w:u w:val="single"/>
          <w:lang w:val="be-BY"/>
        </w:rPr>
        <w:t>Асноўныя заняткі жыхароў Полацка.</w:t>
      </w:r>
    </w:p>
    <w:p w:rsidR="007F232D" w:rsidRPr="003071F1" w:rsidRDefault="007F232D" w:rsidP="007F232D">
      <w:pPr>
        <w:tabs>
          <w:tab w:val="left" w:pos="1530"/>
        </w:tabs>
        <w:spacing w:after="0"/>
        <w:ind w:firstLine="709"/>
        <w:jc w:val="both"/>
        <w:rPr>
          <w:rFonts w:ascii="Times New Roman" w:hAnsi="Times New Roman"/>
          <w:sz w:val="28"/>
          <w:lang w:val="be-BY"/>
        </w:rPr>
      </w:pPr>
      <w:r w:rsidRPr="003071F1">
        <w:rPr>
          <w:rFonts w:ascii="Times New Roman" w:hAnsi="Times New Roman"/>
          <w:sz w:val="28"/>
          <w:lang w:val="be-BY"/>
        </w:rPr>
        <w:t xml:space="preserve">Асноўнымі заняткамі жыхароў Полацка ў X—XIII стст. былі земляробства і жывёлагадоўля, якія адносіліся да </w:t>
      </w:r>
      <w:r w:rsidRPr="003071F1">
        <w:rPr>
          <w:rFonts w:ascii="Times New Roman" w:hAnsi="Times New Roman"/>
          <w:b/>
          <w:sz w:val="28"/>
          <w:lang w:val="be-BY"/>
        </w:rPr>
        <w:t>вытворчай гаспадаркі.</w:t>
      </w:r>
      <w:r w:rsidRPr="003071F1">
        <w:rPr>
          <w:rFonts w:ascii="Times New Roman" w:hAnsi="Times New Roman"/>
          <w:sz w:val="28"/>
          <w:lang w:val="be-BY"/>
        </w:rPr>
        <w:t xml:space="preserve"> Яна характарызуецца тым, што людзі не толькі здабывалі тое, што ўжо існавала, а самастойна з дапамогай зробленых імі прылад працы выраблялі неабходныя ў жыцці рэчы і прадукты харчавання.</w:t>
      </w:r>
    </w:p>
    <w:p w:rsidR="007F232D" w:rsidRPr="003071F1" w:rsidRDefault="007F232D" w:rsidP="007F232D">
      <w:pPr>
        <w:tabs>
          <w:tab w:val="left" w:pos="1530"/>
        </w:tabs>
        <w:spacing w:after="0"/>
        <w:ind w:firstLine="709"/>
        <w:jc w:val="both"/>
        <w:rPr>
          <w:rFonts w:ascii="Times New Roman" w:hAnsi="Times New Roman"/>
          <w:sz w:val="28"/>
          <w:lang w:val="be-BY"/>
        </w:rPr>
      </w:pPr>
      <w:r w:rsidRPr="003071F1">
        <w:rPr>
          <w:rFonts w:ascii="Times New Roman" w:hAnsi="Times New Roman"/>
          <w:sz w:val="28"/>
          <w:lang w:val="be-BY"/>
        </w:rPr>
        <w:t>Прыкметай вытворчай гаспадаркі стала развіццё земляробства, якое прайшло шлях ад матычнага і падсечна-агнявога да ворыўнага. Пры пераходзе да ворыўнага земляробства пачалі выкарыстоўваць драўляную саху з жалезнымі сашнікамі і драўлянае рала. Распаўсюджанымі сельскагаспадарчымі культурамі былі жыта, проса, пшаніца.</w:t>
      </w:r>
    </w:p>
    <w:p w:rsidR="007F232D" w:rsidRPr="003071F1" w:rsidRDefault="007F232D" w:rsidP="007F232D">
      <w:pPr>
        <w:tabs>
          <w:tab w:val="left" w:pos="1530"/>
        </w:tabs>
        <w:spacing w:after="0"/>
        <w:ind w:firstLine="709"/>
        <w:jc w:val="both"/>
        <w:rPr>
          <w:rFonts w:ascii="Times New Roman" w:hAnsi="Times New Roman"/>
          <w:sz w:val="28"/>
          <w:lang w:val="be-BY"/>
        </w:rPr>
      </w:pPr>
      <w:r w:rsidRPr="003071F1">
        <w:rPr>
          <w:rFonts w:ascii="Times New Roman" w:hAnsi="Times New Roman"/>
          <w:sz w:val="28"/>
          <w:lang w:val="be-BY"/>
        </w:rPr>
        <w:t>На пачатку X―XI ст. у Полацкім княстве рамяство развівалася слаба, а гандаль насіў характар абмену. Рамеснікі свае вырабы мянялі на прадукты сельскай гаспадаркі ці сыравіну, якая прывозілася з вёсак. (</w:t>
      </w:r>
      <w:r w:rsidRPr="003071F1">
        <w:rPr>
          <w:rFonts w:ascii="Times New Roman" w:hAnsi="Times New Roman"/>
          <w:b/>
          <w:i/>
          <w:sz w:val="28"/>
          <w:lang w:val="be-BY"/>
        </w:rPr>
        <w:t>Сыравіна</w:t>
      </w:r>
      <w:r w:rsidRPr="003071F1">
        <w:rPr>
          <w:rFonts w:ascii="Times New Roman" w:hAnsi="Times New Roman"/>
          <w:i/>
          <w:sz w:val="28"/>
          <w:lang w:val="be-BY"/>
        </w:rPr>
        <w:t xml:space="preserve"> –</w:t>
      </w:r>
      <w:r w:rsidRPr="003071F1">
        <w:rPr>
          <w:rFonts w:ascii="Times New Roman" w:hAnsi="Times New Roman"/>
          <w:sz w:val="28"/>
          <w:lang w:val="be-BY"/>
        </w:rPr>
        <w:t xml:space="preserve"> матэрыял, з якога рамеснікі рабілі футра, скуры, воўну, лён, пяньку.)</w:t>
      </w:r>
    </w:p>
    <w:p w:rsidR="007F232D" w:rsidRPr="004D66B5" w:rsidRDefault="007F232D" w:rsidP="007F232D">
      <w:pPr>
        <w:tabs>
          <w:tab w:val="left" w:pos="1530"/>
        </w:tabs>
        <w:spacing w:after="0"/>
        <w:ind w:firstLine="709"/>
        <w:jc w:val="both"/>
        <w:rPr>
          <w:rFonts w:ascii="Times New Roman" w:hAnsi="Times New Roman"/>
          <w:sz w:val="28"/>
          <w:lang w:val="be-BY"/>
        </w:rPr>
      </w:pPr>
      <w:r>
        <w:rPr>
          <w:rFonts w:ascii="Times New Roman" w:hAnsi="Times New Roman"/>
          <w:noProof/>
          <w:sz w:val="28"/>
          <w:lang w:eastAsia="ru-RU"/>
        </w:rPr>
        <w:drawing>
          <wp:anchor distT="0" distB="0" distL="114300" distR="114300" simplePos="0" relativeHeight="251667456" behindDoc="0" locked="0" layoutInCell="1" allowOverlap="1" wp14:anchorId="11404D47" wp14:editId="6AE14DB8">
            <wp:simplePos x="0" y="0"/>
            <wp:positionH relativeFrom="column">
              <wp:posOffset>148590</wp:posOffset>
            </wp:positionH>
            <wp:positionV relativeFrom="paragraph">
              <wp:posOffset>1340485</wp:posOffset>
            </wp:positionV>
            <wp:extent cx="2835910" cy="2286000"/>
            <wp:effectExtent l="133350" t="114300" r="135890" b="152400"/>
            <wp:wrapSquare wrapText="bothSides"/>
            <wp:docPr id="138" name="Рисунок 18" descr="IMG_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G_0240"/>
                    <pic:cNvPicPr>
                      <a:picLocks noChangeAspect="1" noChangeArrowheads="1"/>
                    </pic:cNvPicPr>
                  </pic:nvPicPr>
                  <pic:blipFill>
                    <a:blip r:embed="rId71">
                      <a:lum contrast="30000"/>
                    </a:blip>
                    <a:srcRect l="3467" t="4255" r="1999" b="3621"/>
                    <a:stretch>
                      <a:fillRect/>
                    </a:stretch>
                  </pic:blipFill>
                  <pic:spPr bwMode="auto">
                    <a:xfrm>
                      <a:off x="0" y="0"/>
                      <a:ext cx="2835910"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4D66B5">
        <w:rPr>
          <w:rFonts w:ascii="Times New Roman" w:hAnsi="Times New Roman"/>
          <w:sz w:val="28"/>
          <w:lang w:val="be-BY"/>
        </w:rPr>
        <w:t>У XII―XIII стст. сітуацыя пачала змяняцца і Полацк ператварыўся ў сапраўдны цэнтр гандлю і рамеснай вытворчасці (гл. схему 6.4). (</w:t>
      </w:r>
      <w:r w:rsidRPr="004D66B5">
        <w:rPr>
          <w:rFonts w:ascii="Times New Roman" w:hAnsi="Times New Roman"/>
          <w:b/>
          <w:i/>
          <w:sz w:val="28"/>
          <w:lang w:val="be-BY"/>
        </w:rPr>
        <w:t>Вытворчасць</w:t>
      </w:r>
      <w:r w:rsidRPr="004D66B5">
        <w:rPr>
          <w:rFonts w:ascii="Times New Roman" w:hAnsi="Times New Roman"/>
          <w:i/>
          <w:sz w:val="28"/>
          <w:lang w:val="be-BY"/>
        </w:rPr>
        <w:t xml:space="preserve"> – </w:t>
      </w:r>
      <w:r w:rsidRPr="004D66B5">
        <w:rPr>
          <w:rFonts w:ascii="Times New Roman" w:hAnsi="Times New Roman"/>
          <w:sz w:val="28"/>
          <w:lang w:val="be-BY"/>
        </w:rPr>
        <w:t>гэта масавы выпуск якіх-небудзь вырабаў). Атрымалі больш шырокае развіццё кавальскае, ювелірнае, ганчарнае, гарбарнае (апрацоўка скур), шавецкае, бандарнае (выраб бочак) і іншыя рамёствы. Шырока былі распаўсюджаны прадзіва і ткацтва. Яны былі добра вядомы тагачасным жанчынам-палачанкам.</w:t>
      </w:r>
    </w:p>
    <w:p w:rsidR="007F232D" w:rsidRPr="004D66B5" w:rsidRDefault="007F232D" w:rsidP="007F232D">
      <w:pPr>
        <w:tabs>
          <w:tab w:val="left" w:pos="1530"/>
        </w:tabs>
        <w:spacing w:after="0"/>
        <w:ind w:firstLine="709"/>
        <w:jc w:val="both"/>
        <w:rPr>
          <w:rFonts w:ascii="Times New Roman" w:hAnsi="Times New Roman"/>
          <w:sz w:val="28"/>
          <w:lang w:val="be-BY"/>
        </w:rPr>
      </w:pPr>
      <w:r w:rsidRPr="004D66B5">
        <w:rPr>
          <w:rFonts w:ascii="Times New Roman" w:hAnsi="Times New Roman"/>
          <w:sz w:val="28"/>
          <w:lang w:val="be-BY"/>
        </w:rPr>
        <w:t>Вёўся гандаль з іншымі гарадамі.</w:t>
      </w:r>
    </w:p>
    <w:p w:rsidR="007F232D" w:rsidRPr="004D66B5" w:rsidRDefault="007F232D" w:rsidP="007F232D">
      <w:pPr>
        <w:tabs>
          <w:tab w:val="left" w:pos="1530"/>
        </w:tabs>
        <w:spacing w:after="0"/>
        <w:ind w:firstLine="709"/>
        <w:jc w:val="both"/>
        <w:rPr>
          <w:rFonts w:ascii="Times New Roman" w:hAnsi="Times New Roman"/>
          <w:sz w:val="28"/>
          <w:lang w:val="be-BY"/>
        </w:rPr>
      </w:pPr>
      <w:r w:rsidRPr="004D66B5">
        <w:rPr>
          <w:rFonts w:ascii="Times New Roman" w:hAnsi="Times New Roman"/>
          <w:sz w:val="28"/>
          <w:lang w:val="be-BY"/>
        </w:rPr>
        <w:t xml:space="preserve">Зручнае размяшчэнне на водных шляхах зносін спрыяла хуткаму эканамічнаму і культурнаму развіццю Полацкай дзяржавы.(Пакажыце Полацк на </w:t>
      </w:r>
      <w:r w:rsidRPr="004D66B5">
        <w:rPr>
          <w:rFonts w:ascii="Times New Roman" w:hAnsi="Times New Roman"/>
          <w:sz w:val="28"/>
          <w:lang w:val="be-BY"/>
        </w:rPr>
        <w:lastRenderedPageBreak/>
        <w:t xml:space="preserve">карце) Заходняя Дзвіна была часткай шляху, па якім ішоў міжнародны гандаль Хазарыі і Арабскага халіфата са скандынаўскімі краінамі, а таксама ўсходнеславянскімі саюзамі плямён. Сведчаннем гэтых сувязей з’яўляецца 38 скарбаў IX—XI стст., знойдзеных на тэрыторыі Полацкай зямлі, якія ўтрымліваюць сярэбраныя арабскія і заходнееўрапейскія манеты. </w:t>
      </w:r>
    </w:p>
    <w:p w:rsidR="007F232D" w:rsidRDefault="007F232D" w:rsidP="007F232D">
      <w:pPr>
        <w:tabs>
          <w:tab w:val="left" w:pos="1530"/>
        </w:tabs>
        <w:spacing w:after="0"/>
        <w:ind w:firstLine="709"/>
        <w:jc w:val="both"/>
        <w:rPr>
          <w:rFonts w:ascii="Times New Roman" w:hAnsi="Times New Roman"/>
          <w:sz w:val="28"/>
          <w:lang w:val="be-BY"/>
        </w:rPr>
      </w:pPr>
      <w:r w:rsidRPr="004D66B5">
        <w:rPr>
          <w:rFonts w:ascii="Times New Roman" w:hAnsi="Times New Roman"/>
          <w:sz w:val="28"/>
          <w:lang w:val="be-BY"/>
        </w:rPr>
        <w:t xml:space="preserve">Замежны гандаль вёўся пераважна з Візантыяй і краінамі Блізкага Усходу. Адтуль прывозіліся дарагія тканіны, шкляны посуд, грэцкія арэхі. У вялікіх гліняных пасудзінах (амфарах) дастаўляліся віно і аліўкавы алей. Паступалі нават шкляныя і каменныя пацеркі з Сярэдняй Азіі. Такія вырабы траплялі ў Полацк у невялікай колькасці. Яны ішлі для патрэб княжацкага двара, буйных феадалаў і багатых гараджан. Для іх замежныя купцы прывозілі серабро ў выглядзе арабскіх манет. </w:t>
      </w:r>
    </w:p>
    <w:p w:rsidR="007F232D" w:rsidRPr="003071F1" w:rsidRDefault="007F232D" w:rsidP="007F232D">
      <w:pPr>
        <w:tabs>
          <w:tab w:val="left" w:pos="1530"/>
        </w:tabs>
        <w:spacing w:after="0"/>
        <w:ind w:firstLine="709"/>
        <w:jc w:val="both"/>
        <w:rPr>
          <w:rFonts w:ascii="Times New Roman" w:hAnsi="Times New Roman"/>
          <w:sz w:val="28"/>
          <w:lang w:val="be-BY"/>
        </w:rPr>
      </w:pPr>
    </w:p>
    <w:p w:rsidR="007F232D" w:rsidRPr="00F35C0B" w:rsidRDefault="007F232D" w:rsidP="007F232D">
      <w:pPr>
        <w:spacing w:after="0"/>
        <w:ind w:firstLine="709"/>
        <w:jc w:val="both"/>
        <w:rPr>
          <w:rFonts w:ascii="Times New Roman" w:hAnsi="Times New Roman"/>
          <w:b/>
          <w:i/>
          <w:color w:val="00B050"/>
          <w:sz w:val="32"/>
          <w:szCs w:val="28"/>
          <w:u w:val="single"/>
          <w:lang w:val="be-BY"/>
        </w:rPr>
      </w:pPr>
      <w:r w:rsidRPr="00F35C0B">
        <w:rPr>
          <w:rFonts w:ascii="Times New Roman" w:hAnsi="Times New Roman"/>
          <w:b/>
          <w:i/>
          <w:color w:val="00B050"/>
          <w:sz w:val="32"/>
          <w:szCs w:val="28"/>
          <w:u w:val="single"/>
          <w:lang w:val="be-BY"/>
        </w:rPr>
        <w:t>Пытанні</w:t>
      </w:r>
    </w:p>
    <w:p w:rsidR="007F232D" w:rsidRPr="004D66B5" w:rsidRDefault="007F232D" w:rsidP="007F232D">
      <w:pPr>
        <w:tabs>
          <w:tab w:val="left" w:pos="1530"/>
        </w:tabs>
        <w:spacing w:after="0"/>
        <w:ind w:firstLine="709"/>
        <w:jc w:val="both"/>
        <w:rPr>
          <w:rFonts w:ascii="Times New Roman" w:hAnsi="Times New Roman"/>
          <w:b/>
          <w:sz w:val="24"/>
          <w:lang w:val="be-BY"/>
        </w:rPr>
      </w:pPr>
    </w:p>
    <w:p w:rsidR="007F232D" w:rsidRDefault="007F232D" w:rsidP="007F232D">
      <w:pPr>
        <w:tabs>
          <w:tab w:val="left" w:pos="1530"/>
        </w:tabs>
        <w:spacing w:after="0"/>
        <w:ind w:firstLine="709"/>
        <w:jc w:val="both"/>
        <w:rPr>
          <w:rFonts w:ascii="Times New Roman" w:hAnsi="Times New Roman"/>
          <w:sz w:val="28"/>
          <w:szCs w:val="28"/>
          <w:lang w:val="be-BY"/>
        </w:rPr>
      </w:pPr>
      <w:r w:rsidRPr="003071F1">
        <w:rPr>
          <w:rFonts w:ascii="Times New Roman" w:hAnsi="Times New Roman"/>
          <w:b/>
          <w:sz w:val="28"/>
          <w:szCs w:val="28"/>
          <w:lang w:val="be-BY"/>
        </w:rPr>
        <w:t>1.</w:t>
      </w:r>
      <w:r w:rsidRPr="00721831">
        <w:rPr>
          <w:rFonts w:ascii="Times New Roman" w:hAnsi="Times New Roman"/>
          <w:sz w:val="28"/>
          <w:szCs w:val="28"/>
          <w:lang w:val="be-BY"/>
        </w:rPr>
        <w:t>Запішыце і дайце тлумачэнне паняццям: ідал, мнагабожжа, капішча, сыравіна, вытворчасць, амфара.</w:t>
      </w:r>
    </w:p>
    <w:p w:rsidR="007F232D" w:rsidRDefault="007F232D" w:rsidP="007F232D">
      <w:pPr>
        <w:tabs>
          <w:tab w:val="left" w:pos="1530"/>
        </w:tabs>
        <w:spacing w:after="0"/>
        <w:ind w:firstLine="709"/>
        <w:jc w:val="both"/>
        <w:rPr>
          <w:rFonts w:ascii="Times New Roman" w:hAnsi="Times New Roman"/>
          <w:sz w:val="28"/>
          <w:szCs w:val="28"/>
          <w:lang w:val="be-BY"/>
        </w:rPr>
      </w:pPr>
      <w:r w:rsidRPr="00721831">
        <w:rPr>
          <w:rFonts w:ascii="Times New Roman" w:hAnsi="Times New Roman"/>
          <w:b/>
          <w:sz w:val="28"/>
          <w:szCs w:val="28"/>
          <w:lang w:val="be-BY"/>
        </w:rPr>
        <w:t xml:space="preserve">2. </w:t>
      </w:r>
      <w:r w:rsidRPr="00721831">
        <w:rPr>
          <w:rFonts w:ascii="Times New Roman" w:hAnsi="Times New Roman"/>
          <w:sz w:val="28"/>
          <w:szCs w:val="28"/>
          <w:lang w:val="be-BY"/>
        </w:rPr>
        <w:t>Што з’яўляецца важнейшай асаблівасцю язычніцтва?</w:t>
      </w:r>
    </w:p>
    <w:p w:rsidR="007F232D" w:rsidRDefault="007F232D" w:rsidP="007F232D">
      <w:pPr>
        <w:tabs>
          <w:tab w:val="left" w:pos="1530"/>
        </w:tabs>
        <w:spacing w:after="0"/>
        <w:ind w:firstLine="709"/>
        <w:jc w:val="both"/>
        <w:rPr>
          <w:rFonts w:ascii="Times New Roman" w:hAnsi="Times New Roman"/>
          <w:sz w:val="28"/>
          <w:szCs w:val="28"/>
          <w:lang w:val="be-BY"/>
        </w:rPr>
      </w:pPr>
      <w:r w:rsidRPr="00721831">
        <w:rPr>
          <w:rFonts w:ascii="Times New Roman" w:hAnsi="Times New Roman"/>
          <w:b/>
          <w:sz w:val="28"/>
          <w:szCs w:val="28"/>
          <w:lang w:val="be-BY"/>
        </w:rPr>
        <w:t xml:space="preserve">3. </w:t>
      </w:r>
      <w:r w:rsidRPr="00721831">
        <w:rPr>
          <w:rFonts w:ascii="Times New Roman" w:hAnsi="Times New Roman"/>
          <w:sz w:val="28"/>
          <w:szCs w:val="28"/>
          <w:lang w:val="be-BY"/>
        </w:rPr>
        <w:t>Назавіце асноўныя прычыны прыняцця хрысціянства</w:t>
      </w:r>
    </w:p>
    <w:p w:rsidR="007F232D" w:rsidRDefault="007F232D" w:rsidP="007F232D">
      <w:pPr>
        <w:tabs>
          <w:tab w:val="left" w:pos="1530"/>
        </w:tabs>
        <w:spacing w:after="0"/>
        <w:ind w:firstLine="709"/>
        <w:jc w:val="both"/>
        <w:rPr>
          <w:rFonts w:ascii="Times New Roman" w:hAnsi="Times New Roman"/>
          <w:b/>
          <w:sz w:val="28"/>
          <w:szCs w:val="28"/>
          <w:lang w:val="be-BY"/>
        </w:rPr>
      </w:pPr>
      <w:r w:rsidRPr="00721831">
        <w:rPr>
          <w:rFonts w:ascii="Times New Roman" w:hAnsi="Times New Roman"/>
          <w:b/>
          <w:sz w:val="28"/>
          <w:szCs w:val="28"/>
          <w:lang w:val="be-BY"/>
        </w:rPr>
        <w:t>4.</w:t>
      </w:r>
      <w:r w:rsidRPr="00721831">
        <w:rPr>
          <w:rFonts w:ascii="Times New Roman" w:hAnsi="Times New Roman"/>
          <w:sz w:val="28"/>
          <w:szCs w:val="28"/>
          <w:lang w:val="be-BY"/>
        </w:rPr>
        <w:t>Якім чынам ушаноўвалі язычнікі сваіх багоў?</w:t>
      </w:r>
    </w:p>
    <w:p w:rsidR="007F232D" w:rsidRDefault="007F232D" w:rsidP="007F232D">
      <w:pPr>
        <w:tabs>
          <w:tab w:val="left" w:pos="1530"/>
        </w:tabs>
        <w:spacing w:after="0"/>
        <w:ind w:firstLine="709"/>
        <w:jc w:val="both"/>
        <w:rPr>
          <w:rFonts w:ascii="Times New Roman" w:hAnsi="Times New Roman"/>
          <w:sz w:val="28"/>
          <w:szCs w:val="28"/>
          <w:lang w:val="be-BY"/>
        </w:rPr>
      </w:pPr>
      <w:r w:rsidRPr="00721831">
        <w:rPr>
          <w:rFonts w:ascii="Times New Roman" w:hAnsi="Times New Roman"/>
          <w:b/>
          <w:sz w:val="28"/>
          <w:szCs w:val="28"/>
          <w:lang w:val="be-BY"/>
        </w:rPr>
        <w:t>5.</w:t>
      </w:r>
      <w:r w:rsidRPr="00721831">
        <w:rPr>
          <w:rFonts w:ascii="Times New Roman" w:hAnsi="Times New Roman"/>
          <w:sz w:val="28"/>
          <w:szCs w:val="28"/>
          <w:lang w:val="be-BY"/>
        </w:rPr>
        <w:t xml:space="preserve"> Назавіце галоўныя святы нашых продкаў</w:t>
      </w:r>
    </w:p>
    <w:p w:rsidR="007F232D" w:rsidRDefault="007F232D" w:rsidP="007F232D">
      <w:pPr>
        <w:tabs>
          <w:tab w:val="left" w:pos="1530"/>
        </w:tabs>
        <w:spacing w:after="0"/>
        <w:ind w:firstLine="709"/>
        <w:jc w:val="both"/>
        <w:rPr>
          <w:rFonts w:ascii="Times New Roman" w:hAnsi="Times New Roman"/>
          <w:sz w:val="28"/>
          <w:szCs w:val="28"/>
          <w:lang w:val="be-BY"/>
        </w:rPr>
      </w:pPr>
      <w:r w:rsidRPr="00721831">
        <w:rPr>
          <w:rFonts w:ascii="Times New Roman" w:hAnsi="Times New Roman"/>
          <w:b/>
          <w:sz w:val="28"/>
          <w:szCs w:val="28"/>
          <w:lang w:val="be-BY"/>
        </w:rPr>
        <w:t>6.</w:t>
      </w:r>
      <w:r w:rsidRPr="00721831">
        <w:rPr>
          <w:rFonts w:ascii="Times New Roman" w:hAnsi="Times New Roman"/>
          <w:sz w:val="28"/>
          <w:szCs w:val="28"/>
          <w:lang w:val="be-BY"/>
        </w:rPr>
        <w:t xml:space="preserve"> Які выгляд меў жаночы і мужчынскі касцюм?</w:t>
      </w:r>
    </w:p>
    <w:p w:rsidR="007F232D" w:rsidRDefault="007F232D" w:rsidP="007F232D">
      <w:pPr>
        <w:tabs>
          <w:tab w:val="left" w:pos="1530"/>
        </w:tabs>
        <w:spacing w:after="0"/>
        <w:ind w:firstLine="709"/>
        <w:jc w:val="both"/>
        <w:rPr>
          <w:rFonts w:ascii="Times New Roman" w:hAnsi="Times New Roman"/>
          <w:b/>
          <w:sz w:val="28"/>
          <w:szCs w:val="28"/>
          <w:lang w:val="be-BY"/>
        </w:rPr>
      </w:pPr>
      <w:r w:rsidRPr="00721831">
        <w:rPr>
          <w:rFonts w:ascii="Times New Roman" w:hAnsi="Times New Roman"/>
          <w:b/>
          <w:sz w:val="28"/>
          <w:szCs w:val="28"/>
          <w:lang w:val="be-BY"/>
        </w:rPr>
        <w:t xml:space="preserve">7. </w:t>
      </w:r>
      <w:r w:rsidRPr="00721831">
        <w:rPr>
          <w:rFonts w:ascii="Times New Roman" w:hAnsi="Times New Roman"/>
          <w:sz w:val="28"/>
          <w:szCs w:val="28"/>
          <w:lang w:val="be-BY"/>
        </w:rPr>
        <w:t>Назавіце галоўныя заняткі палачан у X― пач. XIII стст.</w:t>
      </w:r>
    </w:p>
    <w:p w:rsidR="007F232D" w:rsidRPr="00721831" w:rsidRDefault="007F232D" w:rsidP="007F232D">
      <w:pPr>
        <w:tabs>
          <w:tab w:val="left" w:pos="1530"/>
        </w:tabs>
        <w:spacing w:after="0"/>
        <w:ind w:firstLine="709"/>
        <w:jc w:val="both"/>
        <w:rPr>
          <w:rFonts w:ascii="Times New Roman" w:hAnsi="Times New Roman"/>
          <w:sz w:val="28"/>
          <w:szCs w:val="28"/>
          <w:lang w:val="be-BY"/>
        </w:rPr>
      </w:pPr>
      <w:r w:rsidRPr="00721831">
        <w:rPr>
          <w:rFonts w:ascii="Times New Roman" w:hAnsi="Times New Roman"/>
          <w:b/>
          <w:sz w:val="28"/>
          <w:szCs w:val="28"/>
          <w:lang w:val="be-BY"/>
        </w:rPr>
        <w:t xml:space="preserve">8. </w:t>
      </w:r>
      <w:r w:rsidRPr="00721831">
        <w:rPr>
          <w:rFonts w:ascii="Times New Roman" w:hAnsi="Times New Roman"/>
          <w:sz w:val="28"/>
          <w:szCs w:val="28"/>
          <w:lang w:val="be-BY"/>
        </w:rPr>
        <w:t>Якую ролю ў развіцці Полацка адыграў знакаміты гандлёвы шлях “з варагаў у грэкі”</w:t>
      </w:r>
    </w:p>
    <w:p w:rsidR="007F232D" w:rsidRDefault="007F232D" w:rsidP="007F232D">
      <w:pPr>
        <w:spacing w:after="0"/>
        <w:ind w:firstLine="709"/>
        <w:jc w:val="both"/>
        <w:rPr>
          <w:rFonts w:ascii="Times New Roman" w:hAnsi="Times New Roman"/>
          <w:b/>
          <w:i/>
          <w:color w:val="00B050"/>
          <w:sz w:val="32"/>
          <w:szCs w:val="28"/>
          <w:u w:val="single"/>
          <w:lang w:val="be-BY"/>
        </w:rPr>
      </w:pPr>
    </w:p>
    <w:p w:rsidR="007F232D" w:rsidRDefault="007F232D" w:rsidP="007F232D">
      <w:pPr>
        <w:spacing w:after="0"/>
        <w:ind w:firstLine="709"/>
        <w:jc w:val="both"/>
        <w:rPr>
          <w:rFonts w:ascii="Times New Roman" w:hAnsi="Times New Roman"/>
          <w:b/>
          <w:sz w:val="28"/>
          <w:lang w:val="be-BY"/>
        </w:rPr>
      </w:pPr>
      <w:r>
        <w:rPr>
          <w:rFonts w:ascii="Times New Roman" w:hAnsi="Times New Roman"/>
          <w:b/>
          <w:i/>
          <w:noProof/>
          <w:color w:val="00B050"/>
          <w:sz w:val="32"/>
          <w:szCs w:val="28"/>
          <w:u w:val="single"/>
          <w:lang w:eastAsia="ru-RU"/>
        </w:rPr>
        <w:drawing>
          <wp:anchor distT="0" distB="0" distL="114300" distR="114300" simplePos="0" relativeHeight="251718656" behindDoc="0" locked="0" layoutInCell="1" allowOverlap="1" wp14:anchorId="606F7D22" wp14:editId="302073C5">
            <wp:simplePos x="0" y="0"/>
            <wp:positionH relativeFrom="column">
              <wp:posOffset>-586740</wp:posOffset>
            </wp:positionH>
            <wp:positionV relativeFrom="paragraph">
              <wp:posOffset>87630</wp:posOffset>
            </wp:positionV>
            <wp:extent cx="687705" cy="1974850"/>
            <wp:effectExtent l="38100" t="38100" r="74295" b="82550"/>
            <wp:wrapSquare wrapText="bothSides"/>
            <wp:docPr id="137" name="Рисунок 588" descr="IMG_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8" descr="IMG_0237"/>
                    <pic:cNvPicPr>
                      <a:picLocks noChangeAspect="1" noChangeArrowheads="1"/>
                    </pic:cNvPicPr>
                  </pic:nvPicPr>
                  <pic:blipFill>
                    <a:blip r:embed="rId72">
                      <a:lum contrast="24000"/>
                    </a:blip>
                    <a:srcRect/>
                    <a:stretch>
                      <a:fillRect/>
                    </a:stretch>
                  </pic:blipFill>
                  <pic:spPr bwMode="auto">
                    <a:xfrm>
                      <a:off x="0" y="0"/>
                      <a:ext cx="687705" cy="197485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anchor>
        </w:drawing>
      </w:r>
      <w:r>
        <w:rPr>
          <w:rFonts w:ascii="Times New Roman" w:hAnsi="Times New Roman"/>
          <w:b/>
          <w:i/>
          <w:color w:val="00B050"/>
          <w:sz w:val="32"/>
          <w:szCs w:val="28"/>
          <w:u w:val="single"/>
          <w:lang w:val="be-BY"/>
        </w:rPr>
        <w:t>З</w:t>
      </w:r>
      <w:r w:rsidRPr="00F35C0B">
        <w:rPr>
          <w:rFonts w:ascii="Times New Roman" w:hAnsi="Times New Roman"/>
          <w:b/>
          <w:i/>
          <w:color w:val="00B050"/>
          <w:sz w:val="32"/>
          <w:szCs w:val="28"/>
          <w:u w:val="single"/>
          <w:lang w:val="be-BY"/>
        </w:rPr>
        <w:t>аданні</w:t>
      </w:r>
    </w:p>
    <w:p w:rsidR="007F232D" w:rsidRDefault="007F232D" w:rsidP="007F232D">
      <w:pPr>
        <w:spacing w:after="0"/>
        <w:ind w:firstLine="709"/>
        <w:jc w:val="both"/>
        <w:rPr>
          <w:rFonts w:ascii="Times New Roman" w:hAnsi="Times New Roman"/>
          <w:b/>
          <w:sz w:val="28"/>
          <w:lang w:val="be-BY"/>
        </w:rPr>
      </w:pPr>
    </w:p>
    <w:p w:rsidR="007F232D" w:rsidRPr="00721831" w:rsidRDefault="007F232D" w:rsidP="007F232D">
      <w:pPr>
        <w:spacing w:after="0"/>
        <w:ind w:firstLine="709"/>
        <w:jc w:val="both"/>
        <w:rPr>
          <w:rFonts w:ascii="Times New Roman" w:hAnsi="Times New Roman"/>
          <w:b/>
          <w:sz w:val="28"/>
          <w:lang w:val="be-BY"/>
        </w:rPr>
      </w:pPr>
      <w:r w:rsidRPr="004D66B5">
        <w:rPr>
          <w:rFonts w:ascii="Times New Roman" w:hAnsi="Times New Roman"/>
          <w:sz w:val="28"/>
          <w:lang w:val="be-BY"/>
        </w:rPr>
        <w:t>1. Напішыце, што адлюстравана на малюнку.</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2. Дайце азначэнне  наступным паняццям: язычніцтва, хрысціянства.</w:t>
      </w:r>
    </w:p>
    <w:p w:rsidR="007F232D" w:rsidRPr="00721831" w:rsidRDefault="007F232D" w:rsidP="007F232D">
      <w:pPr>
        <w:spacing w:after="0"/>
        <w:ind w:firstLine="709"/>
        <w:jc w:val="both"/>
        <w:rPr>
          <w:rFonts w:ascii="Times New Roman" w:hAnsi="Times New Roman"/>
          <w:b/>
          <w:sz w:val="28"/>
          <w:lang w:val="be-BY"/>
        </w:rPr>
      </w:pPr>
      <w:r w:rsidRPr="004D66B5">
        <w:rPr>
          <w:rFonts w:ascii="Times New Roman" w:hAnsi="Times New Roman"/>
          <w:sz w:val="28"/>
          <w:lang w:val="be-BY"/>
        </w:rPr>
        <w:t>3. Намалюйце рэчы, якія ўшаноўвалі нашы продкі.</w:t>
      </w:r>
    </w:p>
    <w:p w:rsidR="007F232D" w:rsidRPr="004D66B5" w:rsidRDefault="007F232D" w:rsidP="007F232D">
      <w:pPr>
        <w:spacing w:after="0"/>
        <w:ind w:firstLine="709"/>
        <w:jc w:val="both"/>
        <w:rPr>
          <w:rFonts w:ascii="Times New Roman" w:hAnsi="Times New Roman"/>
          <w:sz w:val="28"/>
          <w:lang w:val="be-BY"/>
        </w:rPr>
      </w:pPr>
      <w:r>
        <w:rPr>
          <w:rFonts w:ascii="Times New Roman" w:hAnsi="Times New Roman"/>
          <w:noProof/>
          <w:sz w:val="24"/>
          <w:lang w:eastAsia="ru-RU"/>
        </w:rPr>
        <mc:AlternateContent>
          <mc:Choice Requires="wpc">
            <w:drawing>
              <wp:anchor distT="0" distB="0" distL="114300" distR="114300" simplePos="0" relativeHeight="251731968" behindDoc="1" locked="0" layoutInCell="1" allowOverlap="1" wp14:anchorId="68060E0D" wp14:editId="4B55FF7C">
                <wp:simplePos x="0" y="0"/>
                <wp:positionH relativeFrom="column">
                  <wp:posOffset>188595</wp:posOffset>
                </wp:positionH>
                <wp:positionV relativeFrom="paragraph">
                  <wp:posOffset>62230</wp:posOffset>
                </wp:positionV>
                <wp:extent cx="5658485" cy="2057400"/>
                <wp:effectExtent l="0" t="2540" r="3175" b="0"/>
                <wp:wrapThrough wrapText="bothSides">
                  <wp:wrapPolygon edited="0">
                    <wp:start x="436" y="1100"/>
                    <wp:lineTo x="255" y="1200"/>
                    <wp:lineTo x="73" y="2000"/>
                    <wp:lineTo x="109" y="8400"/>
                    <wp:lineTo x="5090" y="9100"/>
                    <wp:lineTo x="10801" y="9100"/>
                    <wp:lineTo x="10801" y="12300"/>
                    <wp:lineTo x="1709" y="12900"/>
                    <wp:lineTo x="109" y="13100"/>
                    <wp:lineTo x="73" y="19200"/>
                    <wp:lineTo x="218" y="20300"/>
                    <wp:lineTo x="291" y="20300"/>
                    <wp:lineTo x="20982" y="20300"/>
                    <wp:lineTo x="21055" y="20300"/>
                    <wp:lineTo x="21200" y="19200"/>
                    <wp:lineTo x="21236" y="13100"/>
                    <wp:lineTo x="19528" y="12900"/>
                    <wp:lineTo x="10801" y="12300"/>
                    <wp:lineTo x="10801" y="9100"/>
                    <wp:lineTo x="16364" y="9100"/>
                    <wp:lineTo x="21200" y="8400"/>
                    <wp:lineTo x="21200" y="2100"/>
                    <wp:lineTo x="21018" y="1200"/>
                    <wp:lineTo x="20836" y="1100"/>
                    <wp:lineTo x="436" y="1100"/>
                  </wp:wrapPolygon>
                </wp:wrapThrough>
                <wp:docPr id="29" name="Полотно 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3" name="AutoShape 25"/>
                        <wps:cNvSpPr>
                          <a:spLocks noChangeArrowheads="1"/>
                        </wps:cNvSpPr>
                        <wps:spPr bwMode="auto">
                          <a:xfrm>
                            <a:off x="47768" y="114027"/>
                            <a:ext cx="1485666" cy="685800"/>
                          </a:xfrm>
                          <a:prstGeom prst="flowChartAlternate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 name="AutoShape 26"/>
                        <wps:cNvSpPr>
                          <a:spLocks noChangeArrowheads="1"/>
                        </wps:cNvSpPr>
                        <wps:spPr bwMode="auto">
                          <a:xfrm>
                            <a:off x="2105031" y="114027"/>
                            <a:ext cx="1371509" cy="685800"/>
                          </a:xfrm>
                          <a:prstGeom prst="flowChartAlternate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 name="AutoShape 27"/>
                        <wps:cNvSpPr>
                          <a:spLocks noChangeArrowheads="1"/>
                        </wps:cNvSpPr>
                        <wps:spPr bwMode="auto">
                          <a:xfrm>
                            <a:off x="4277261" y="114027"/>
                            <a:ext cx="1257351" cy="685800"/>
                          </a:xfrm>
                          <a:prstGeom prst="flowChartAlternate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 name="AutoShape 28"/>
                        <wps:cNvSpPr>
                          <a:spLocks noChangeArrowheads="1"/>
                        </wps:cNvSpPr>
                        <wps:spPr bwMode="auto">
                          <a:xfrm>
                            <a:off x="47768" y="1257573"/>
                            <a:ext cx="1485666" cy="685800"/>
                          </a:xfrm>
                          <a:prstGeom prst="flowChartAlternate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 name="AutoShape 29"/>
                        <wps:cNvSpPr>
                          <a:spLocks noChangeArrowheads="1"/>
                        </wps:cNvSpPr>
                        <wps:spPr bwMode="auto">
                          <a:xfrm>
                            <a:off x="2105031" y="1257573"/>
                            <a:ext cx="1486476" cy="685800"/>
                          </a:xfrm>
                          <a:prstGeom prst="flowChartAlternate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 name="AutoShape 30"/>
                        <wps:cNvSpPr>
                          <a:spLocks noChangeArrowheads="1"/>
                        </wps:cNvSpPr>
                        <wps:spPr bwMode="auto">
                          <a:xfrm>
                            <a:off x="4277261" y="1257573"/>
                            <a:ext cx="1257351" cy="685800"/>
                          </a:xfrm>
                          <a:prstGeom prst="flowChartAlternate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Полотно 29" o:spid="_x0000_s1026" editas="canvas" style="position:absolute;margin-left:14.85pt;margin-top:4.9pt;width:445.55pt;height:162pt;z-index:-251584512" coordsize="56584,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GGbBAMAAO4SAAAOAAAAZHJzL2Uyb0RvYy54bWzsWO1u2yAU/T9p74D4v/oj/kisOlWVrtOk&#10;bovU7QGIjWM0DB6QON3T74KTNm2TTtpHJk32DxsMPpx77wFfOL/YNBytqdJMihwHZz5GVBSyZGKZ&#10;4y+fr9+MMdKGiJJwKWiO76jGF9PXr867NqOhrCUvqUIAInTWtTmujWkzz9NFTRuiz2RLBTRWUjXE&#10;QFUtvVKRDtAb7oW+n3idVGWrZEG1hrdXfSOeOvyqooX5VFWaGsRzDNyMuyt3X9i7Nz0n2VKRtmbF&#10;lgb5BRYNYQIGvYe6IoaglWLPoBpWKKllZc4K2XiyqlhBnQ1gTeA/sWZGxJpoZ0wB3tkRhNIfxF0s&#10;LW8hrxnn4A0P0DP7zj47iA+Fl10L0dHtfZz0741/W5OWOrN0VnxczxViZY7DEUaCNCCSy5WRrg8K&#10;YxshOzz0u23nynLV7Y0svmok5KwmYkkvlZJdTUkJtALbH2zY+8BWNHyKFt0HWQI8AXgXrE2lGgsI&#10;YUCbHEdpmoBc7wAliPww7cVBNwYV0BpE4zhJEowK6JCM47Hv1OORbAfTKm3eUdkgW8hxxWUHBJW5&#10;5IYqQQyd9zp1Y5P1jTaWK8l23znbJGelDYWrqOVixhVaE1DvtbuceeCC/W5coC7Hkxic9TKE765D&#10;EA0DioizJsdgF1y97dapb0UJNElmCON9GShzsfWydWwfoIUs78DJSvZzDNYEKNRSfceog/mVY/1t&#10;RRTFiL8XEKhJEEV2QrpKFKchVNR+y2K/hYgCoHJsMOqLM9NP4lWr2LKGkQJnu5BWOxVznrWB71lt&#10;yYKET6Xl6ICWE+vUR9L8e1oOAz/2R8FxNY/SIPYng5rtBBzUvPt/HlmZ4wNqdsvjidQchWkaJi+o&#10;OYzTUQztw9o8qPkhGzyiZviHP8szxidcm/fyDNAtKLf/2Q6JxpBovLAZOCLm9ICYJycU86NE44ic&#10;kygd8maX6g+Zxk8yDdh/PV2bR24z8i8yjYNyHlKN/2Ib6M454IzDTcvtAZA9tdmvu23jwzHV9AcA&#10;AAD//wMAUEsDBBQABgAIAAAAIQBNTHCw3QAAAAgBAAAPAAAAZHJzL2Rvd25yZXYueG1sTI/BTsMw&#10;EETvSPyDtUhcEHVIRGlCnKoq4oA4NcB9Gy9JRLwOsdsGvp7lBLddzWjmTbme3aCONIXes4GbRQKK&#10;uPG259bA68vj9QpUiMgWB89k4IsCrKvzsxIL60+8o2MdWyUhHAo00MU4FlqHpiOHYeFHYtHe/eQw&#10;yju12k54knA36DRJltphz9LQ4UjbjpqP+uCk5DYut7h5u3rqkdPnz+l7qOnBmMuLeXMPKtIc/8zw&#10;iy/oUAnT3h/YBjUYSPM7cRrIZYDIeZrIsTeQZdkKdFXq/wOqHwAAAP//AwBQSwECLQAUAAYACAAA&#10;ACEAtoM4kv4AAADhAQAAEwAAAAAAAAAAAAAAAAAAAAAAW0NvbnRlbnRfVHlwZXNdLnhtbFBLAQIt&#10;ABQABgAIAAAAIQA4/SH/1gAAAJQBAAALAAAAAAAAAAAAAAAAAC8BAABfcmVscy8ucmVsc1BLAQIt&#10;ABQABgAIAAAAIQASyGGbBAMAAO4SAAAOAAAAAAAAAAAAAAAAAC4CAABkcnMvZTJvRG9jLnhtbFBL&#10;AQItABQABgAIAAAAIQBNTHCw3QAAAAgBAAAPAAAAAAAAAAAAAAAAAF4FAABkcnMvZG93bnJldi54&#10;bWxQSwUGAAAAAAQABADzAAAAaA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6584;height:20574;visibility:visible;mso-wrap-style:square">
                  <v:fill o:detectmouseclick="t"/>
                  <v:path o:connecttype="none"/>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25" o:spid="_x0000_s1028" type="#_x0000_t176" style="position:absolute;left:477;top:1140;width:14857;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cscUA&#10;AADbAAAADwAAAGRycy9kb3ducmV2LnhtbESPQWvCQBSE70L/w/IKvelGBU3TbERaWjz0YhR6fc2+&#10;ZkOzb0N2jam/visIHoeZ+YbJN6NtxUC9bxwrmM8SEMSV0w3XCo6H92kKwgdkja1jUvBHHjbFwyTH&#10;TLsz72koQy0ihH2GCkwIXSalrwxZ9DPXEUfvx/UWQ5R9LXWP5wi3rVwkyUpabDguGOzo1VD1W56s&#10;gvHz8v18+phXZTDpav21HN62R6nU0+O4fQERaAz38K290woWS7h+iT9AF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AxyxxQAAANsAAAAPAAAAAAAAAAAAAAAAAJgCAABkcnMv&#10;ZG93bnJldi54bWxQSwUGAAAAAAQABAD1AAAAigMAAAAA&#10;"/>
                <v:shape id="AutoShape 26" o:spid="_x0000_s1029" type="#_x0000_t176" style="position:absolute;left:21050;top:1140;width:13715;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qExcUA&#10;AADbAAAADwAAAGRycy9kb3ducmV2LnhtbESPT2vCQBTE7wW/w/IEb3XjH6yNriKK4qGXpkKvr9ln&#10;Nph9G7JrjH56t1DocZiZ3zDLdWcr0VLjS8cKRsMEBHHudMmFgtPX/nUOwgdkjZVjUnAnD+tV72WJ&#10;qXY3/qQ2C4WIEPYpKjAh1KmUPjdk0Q9dTRy9s2sshiibQuoGbxFuKzlOkpm0WHJcMFjT1lB+ya5W&#10;Qffx+Hm/HkZ5Fsx89vY9aXebk1Rq0O82CxCBuvAf/msftYLxFH6/xB8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6oTFxQAAANsAAAAPAAAAAAAAAAAAAAAAAJgCAABkcnMv&#10;ZG93bnJldi54bWxQSwUGAAAAAAQABAD1AAAAigMAAAAA&#10;"/>
                <v:shape id="AutoShape 27" o:spid="_x0000_s1030" type="#_x0000_t176" style="position:absolute;left:42772;top:1140;width:1257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YhXsQA&#10;AADbAAAADwAAAGRycy9kb3ducmV2LnhtbESPQWvCQBSE7wX/w/IEb3WjorXRVURRPPTSVOj1NfvM&#10;BrNvQ3aN0V/vFgo9DjPzDbNcd7YSLTW+dKxgNExAEOdOl1woOH3tX+cgfEDWWDkmBXfysF71XpaY&#10;anfjT2qzUIgIYZ+iAhNCnUrpc0MW/dDVxNE7u8ZiiLIppG7wFuG2kuMkmUmLJccFgzVtDeWX7GoV&#10;dB+Pn/frYZRnwcxnb9+Tdrc5SaUG/W6zABGoC//hv/ZRKxhP4fdL/AF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mIV7EAAAA2wAAAA8AAAAAAAAAAAAAAAAAmAIAAGRycy9k&#10;b3ducmV2LnhtbFBLBQYAAAAABAAEAPUAAACJAwAAAAA=&#10;"/>
                <v:shape id="AutoShape 28" o:spid="_x0000_s1031" type="#_x0000_t176" style="position:absolute;left:477;top:12575;width:14857;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S/KcUA&#10;AADbAAAADwAAAGRycy9kb3ducmV2LnhtbESPQWvCQBSE7wX/w/IKvdVNLEQb3YhYWjz0YhS8vmaf&#10;2dDs25BdY+qv7xYKHoeZ+YZZrUfbioF63zhWkE4TEMSV0w3XCo6H9+cFCB+QNbaOScEPeVgXk4cV&#10;5tpdeU9DGWoRIexzVGBC6HIpfWXIop+6jjh6Z9dbDFH2tdQ9XiPctnKWJJm02HBcMNjR1lD1XV6s&#10;gvHz9vV6+UirMphFNj+9DG+bo1Tq6XHcLEEEGsM9/N/eaQWzDP6+x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L8pxQAAANsAAAAPAAAAAAAAAAAAAAAAAJgCAABkcnMv&#10;ZG93bnJldi54bWxQSwUGAAAAAAQABAD1AAAAigMAAAAA&#10;"/>
                <v:shape id="AutoShape 29" o:spid="_x0000_s1032" type="#_x0000_t176" style="position:absolute;left:21050;top:12575;width:14865;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gassQA&#10;AADbAAAADwAAAGRycy9kb3ducmV2LnhtbESPQWvCQBSE70L/w/IK3nSjgtroKtKiePDSKPT6zL5m&#10;Q7NvQ3aN0V/vCgWPw8x8wyzXna1ES40vHSsYDRMQxLnTJRcKTsftYA7CB2SNlWNScCMP69Vbb4mp&#10;dlf+pjYLhYgQ9ikqMCHUqZQ+N2TRD11NHL1f11gMUTaF1A1eI9xWcpwkU2mx5LhgsKZPQ/lfdrEK&#10;usP9/HHZjfIsmPl09jNpvzYnqVT/vdssQATqwiv8395rBeMZPL/E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4GrLEAAAA2wAAAA8AAAAAAAAAAAAAAAAAmAIAAGRycy9k&#10;b3ducmV2LnhtbFBLBQYAAAAABAAEAPUAAACJAwAAAAA=&#10;"/>
                <v:shape id="AutoShape 30" o:spid="_x0000_s1033" type="#_x0000_t176" style="position:absolute;left:42772;top:12575;width:1257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eOwMAA&#10;AADbAAAADwAAAGRycy9kb3ducmV2LnhtbERPTYvCMBC9C/sfwizsTVNdULcaRVYUD16sgtfZZmzK&#10;NpPSxFr99eYgeHy87/mys5VoqfGlYwXDQQKCOHe65ELB6bjpT0H4gKyxckwK7uRhufjozTHV7sYH&#10;arNQiBjCPkUFJoQ6ldLnhiz6gauJI3dxjcUQYVNI3eAthttKjpJkLC2WHBsM1vRrKP/PrlZBt3/8&#10;/Vy3wzwLZjqenL/b9eoklfr67FYzEIG68Ba/3DutYBTHxi/xB8jF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eOwMAAAADbAAAADwAAAAAAAAAAAAAAAACYAgAAZHJzL2Rvd25y&#10;ZXYueG1sUEsFBgAAAAAEAAQA9QAAAIUDAAAAAA==&#10;"/>
                <w10:wrap type="through"/>
              </v:group>
            </w:pict>
          </mc:Fallback>
        </mc:AlternateContent>
      </w:r>
    </w:p>
    <w:p w:rsidR="007F232D" w:rsidRDefault="007F232D" w:rsidP="007F232D">
      <w:pPr>
        <w:tabs>
          <w:tab w:val="left" w:pos="900"/>
        </w:tabs>
        <w:spacing w:after="0"/>
        <w:ind w:firstLine="709"/>
        <w:jc w:val="both"/>
        <w:rPr>
          <w:rFonts w:ascii="Times New Roman" w:hAnsi="Times New Roman"/>
          <w:sz w:val="28"/>
          <w:lang w:val="be-BY"/>
        </w:rPr>
      </w:pPr>
      <w:r w:rsidRPr="004D66B5">
        <w:rPr>
          <w:rFonts w:ascii="Times New Roman" w:hAnsi="Times New Roman"/>
          <w:sz w:val="28"/>
          <w:lang w:val="be-BY"/>
        </w:rPr>
        <w:tab/>
      </w:r>
    </w:p>
    <w:p w:rsidR="007F232D" w:rsidRPr="004D66B5" w:rsidRDefault="007F232D" w:rsidP="007F232D">
      <w:pPr>
        <w:tabs>
          <w:tab w:val="left" w:pos="900"/>
        </w:tabs>
        <w:spacing w:after="0"/>
        <w:ind w:firstLine="709"/>
        <w:jc w:val="both"/>
        <w:rPr>
          <w:rFonts w:ascii="Times New Roman" w:hAnsi="Times New Roman"/>
          <w:sz w:val="28"/>
          <w:lang w:val="be-BY"/>
        </w:rPr>
      </w:pPr>
      <w:r w:rsidRPr="004D66B5">
        <w:rPr>
          <w:rFonts w:ascii="Times New Roman" w:hAnsi="Times New Roman"/>
          <w:sz w:val="28"/>
          <w:lang w:val="be-BY"/>
        </w:rPr>
        <w:lastRenderedPageBreak/>
        <w:t>4. Запоўніце схему “Імёны багоў”</w:t>
      </w:r>
    </w:p>
    <w:p w:rsidR="007F232D" w:rsidRPr="004D66B5" w:rsidRDefault="007F232D" w:rsidP="007F232D">
      <w:pPr>
        <w:tabs>
          <w:tab w:val="left" w:pos="900"/>
        </w:tabs>
        <w:spacing w:after="0"/>
        <w:ind w:firstLine="709"/>
        <w:jc w:val="both"/>
        <w:rPr>
          <w:rFonts w:ascii="Times New Roman" w:hAnsi="Times New Roman"/>
          <w:sz w:val="24"/>
          <w:lang w:val="be-BY"/>
        </w:rPr>
      </w:pPr>
      <w:r>
        <w:rPr>
          <w:rFonts w:ascii="Times New Roman" w:hAnsi="Times New Roman"/>
          <w:noProof/>
          <w:sz w:val="24"/>
          <w:lang w:eastAsia="ru-RU"/>
        </w:rPr>
        <mc:AlternateContent>
          <mc:Choice Requires="wpc">
            <w:drawing>
              <wp:inline distT="0" distB="0" distL="0" distR="0" wp14:anchorId="3D370E11" wp14:editId="042369BC">
                <wp:extent cx="5086350" cy="1257300"/>
                <wp:effectExtent l="0" t="2540" r="12700" b="0"/>
                <wp:docPr id="22" name="Полотно 2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9" name="AutoShape 8"/>
                        <wps:cNvSpPr>
                          <a:spLocks noChangeArrowheads="1"/>
                        </wps:cNvSpPr>
                        <wps:spPr bwMode="auto">
                          <a:xfrm>
                            <a:off x="171623" y="114002"/>
                            <a:ext cx="1257218" cy="914475"/>
                          </a:xfrm>
                          <a:prstGeom prst="flowChartAlternateProcess">
                            <a:avLst/>
                          </a:prstGeom>
                          <a:solidFill>
                            <a:srgbClr val="FFFFFF"/>
                          </a:solidFill>
                          <a:ln w="9525">
                            <a:solidFill>
                              <a:srgbClr val="000000"/>
                            </a:solidFill>
                            <a:miter lim="800000"/>
                            <a:headEnd/>
                            <a:tailEnd/>
                          </a:ln>
                        </wps:spPr>
                        <wps:txbx>
                          <w:txbxContent>
                            <w:p w:rsidR="007F232D" w:rsidRDefault="007F232D" w:rsidP="007F232D">
                              <w:pPr>
                                <w:jc w:val="center"/>
                                <w:rPr>
                                  <w:lang w:val="be-BY"/>
                                </w:rPr>
                              </w:pPr>
                              <w:r>
                                <w:rPr>
                                  <w:lang w:val="be-BY"/>
                                </w:rPr>
                                <w:t>Галоўны бог, апякун грому і дажджу</w:t>
                              </w:r>
                            </w:p>
                            <w:p w:rsidR="007F232D" w:rsidRPr="00FE43C0" w:rsidRDefault="007F232D" w:rsidP="007F232D">
                              <w:pPr>
                                <w:rPr>
                                  <w:lang w:val="be-BY"/>
                                </w:rPr>
                              </w:pPr>
                              <w:r>
                                <w:rPr>
                                  <w:lang w:val="be-BY"/>
                                </w:rPr>
                                <w:t>——――———</w:t>
                              </w:r>
                            </w:p>
                          </w:txbxContent>
                        </wps:txbx>
                        <wps:bodyPr rot="0" vert="horz" wrap="square" lIns="91440" tIns="45720" rIns="91440" bIns="45720" anchor="t" anchorCtr="0" upright="1">
                          <a:noAutofit/>
                        </wps:bodyPr>
                      </wps:wsp>
                      <wps:wsp>
                        <wps:cNvPr id="20" name="AutoShape 9"/>
                        <wps:cNvSpPr>
                          <a:spLocks noChangeArrowheads="1"/>
                        </wps:cNvSpPr>
                        <wps:spPr bwMode="auto">
                          <a:xfrm>
                            <a:off x="2000377" y="114002"/>
                            <a:ext cx="1371364" cy="1029296"/>
                          </a:xfrm>
                          <a:prstGeom prst="flowChartAlternateProcess">
                            <a:avLst/>
                          </a:prstGeom>
                          <a:solidFill>
                            <a:srgbClr val="FFFFFF"/>
                          </a:solidFill>
                          <a:ln w="9525">
                            <a:solidFill>
                              <a:srgbClr val="000000"/>
                            </a:solidFill>
                            <a:miter lim="800000"/>
                            <a:headEnd/>
                            <a:tailEnd/>
                          </a:ln>
                        </wps:spPr>
                        <wps:txbx>
                          <w:txbxContent>
                            <w:p w:rsidR="007F232D" w:rsidRDefault="007F232D" w:rsidP="007F232D">
                              <w:pPr>
                                <w:jc w:val="center"/>
                                <w:rPr>
                                  <w:lang w:val="be-BY"/>
                                </w:rPr>
                              </w:pPr>
                              <w:r>
                                <w:rPr>
                                  <w:lang w:val="be-BY"/>
                                </w:rPr>
                                <w:t>Апякун урадлівасці і жывёлагадоўлі</w:t>
                              </w:r>
                            </w:p>
                          </w:txbxContent>
                        </wps:txbx>
                        <wps:bodyPr rot="0" vert="horz" wrap="square" lIns="91440" tIns="45720" rIns="91440" bIns="45720" anchor="t" anchorCtr="0" upright="1">
                          <a:noAutofit/>
                        </wps:bodyPr>
                      </wps:wsp>
                      <wps:wsp>
                        <wps:cNvPr id="21" name="AutoShape 10"/>
                        <wps:cNvSpPr>
                          <a:spLocks noChangeArrowheads="1"/>
                        </wps:cNvSpPr>
                        <wps:spPr bwMode="auto">
                          <a:xfrm>
                            <a:off x="3943277" y="114002"/>
                            <a:ext cx="1143073" cy="1029296"/>
                          </a:xfrm>
                          <a:prstGeom prst="flowChartAlternateProcess">
                            <a:avLst/>
                          </a:prstGeom>
                          <a:solidFill>
                            <a:srgbClr val="FFFFFF"/>
                          </a:solidFill>
                          <a:ln w="9525">
                            <a:solidFill>
                              <a:srgbClr val="000000"/>
                            </a:solidFill>
                            <a:miter lim="800000"/>
                            <a:headEnd/>
                            <a:tailEnd/>
                          </a:ln>
                        </wps:spPr>
                        <wps:txbx>
                          <w:txbxContent>
                            <w:p w:rsidR="007F232D" w:rsidRDefault="007F232D" w:rsidP="007F232D">
                              <w:pPr>
                                <w:jc w:val="center"/>
                                <w:rPr>
                                  <w:lang w:val="be-BY"/>
                                </w:rPr>
                              </w:pPr>
                              <w:r>
                                <w:rPr>
                                  <w:lang w:val="be-BY"/>
                                </w:rPr>
                                <w:t>Багіня дабрабыту і сямейнага жыцця</w:t>
                              </w:r>
                            </w:p>
                            <w:p w:rsidR="007F232D" w:rsidRPr="00CE1971" w:rsidRDefault="007F232D" w:rsidP="007F232D">
                              <w:pPr>
                                <w:rPr>
                                  <w:lang w:val="be-BY"/>
                                </w:rPr>
                              </w:pPr>
                              <w:r>
                                <w:rPr>
                                  <w:lang w:val="be-BY"/>
                                </w:rPr>
                                <w:t>———————</w:t>
                              </w:r>
                            </w:p>
                          </w:txbxContent>
                        </wps:txbx>
                        <wps:bodyPr rot="0" vert="horz" wrap="square" lIns="91440" tIns="45720" rIns="91440" bIns="45720" anchor="t" anchorCtr="0" upright="1">
                          <a:noAutofit/>
                        </wps:bodyPr>
                      </wps:wsp>
                    </wpc:wpc>
                  </a:graphicData>
                </a:graphic>
              </wp:inline>
            </w:drawing>
          </mc:Choice>
          <mc:Fallback>
            <w:pict>
              <v:group id="Полотно 22" o:spid="_x0000_s1046" editas="canvas" style="width:400.5pt;height:99pt;mso-position-horizontal-relative:char;mso-position-vertical-relative:line" coordsize="50863,12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0mMywIAAL0KAAAOAAAAZHJzL2Uyb0RvYy54bWzsVttu3CAQfa/Uf0C8N77uOmvFG0WbpqqU&#10;tpHSfsDYxjYqBhfY9aZf3wFvNpukzUMvkSrFDxgMnDkzcxhzcrrtBdkwbbiSBY2OQkqYrFTNZVvQ&#10;L58v3hxTYizIGoSSrKA3zNDT5etXJ+OQs1h1StRMEwSRJh+HgnbWDnkQmKpjPZgjNTCJk43SPVgc&#10;6jaoNYyI3osgDsN5MCpdD1pVzBj8ej5N0qXHbxpW2U9NY5gloqDIzfpW+7Z0bbA8gbzVMHS82tGA&#10;32DRA5dodA91DhbIWvNHUD2vtDKqsUeV6gPVNLxi3gf0JgofeLMCuQHjnakwOrcEsfcXccvW8Zbq&#10;gguB0QgQPXff3HvE/DD8OA6YHTPs82T+zP51BwPzbpm8+ri50oTXKJ4FJRJ6FMnZ2iq/hhy7BDnr&#10;uOx6uNKOqhkuVfXVEKlWHciWnWmtxo5Bjawitx5dONjgBga3knL8oGpEB0T3udo2uneAmAWyxb1Z&#10;NI8TSm6wG6VhGE/iYFtLKjcdz7I4QjlXuGARpWk288Ygv8UZtLHvmOqJ6xS0EWpEhtqeCcu0BMuu&#10;Jp1647C5NNaRhfx2n3dOCV67VPiBbsuV0GQDqN4L/+xMmsNlQpIRKc3imUe+N2cOIUL//Ayi50iR&#10;CN4X9Hi/CHIX1beyRpqQW+Bi6iNlIXdhdpGdMmS35dbnMfanyoW9VPUNBl6r6dhhmcBOp/R3SkY8&#10;cgU139agGSXivcTkuaC6M+oHKUYbB/pwpjycAVkhVEEtJVN3ZadzvR40bzu0FPlwSOXk1HAf7DtW&#10;O/6o6meSt/PmobwXLhf31Prv5I3VMkyy7Nf6TrIomaeTvqMwXsSL+YvAfel4KHBfZe6k9CLw6dxH&#10;jwUe7WvBMxTwZJEm8VMKj9IkzLDCuwr+ovCnSrj/9/1PCvfXFryy+B/q7j7nLmGHY1/y726dyx8A&#10;AAD//wMAUEsDBBQABgAIAAAAIQCLPesR2wAAAAUBAAAPAAAAZHJzL2Rvd25yZXYueG1sTI9BS8NA&#10;EIXvgv9hGcFLsbtVKGnMphRB8KDFVsEep9kxCWZnQ3bbxn/v6KVeBh7v8eZ7xXL0nTrSENvAFmZT&#10;A4q4Cq7l2sL72+NNBiomZIddYLLwTRGW5eVFgbkLJ97QcZtqJSUcc7TQpNTnWseqIY9xGnpi8T7D&#10;4DGJHGrtBjxJue/0rTFz7bFl+dBgTw8NVV/bg5eWxWQ1WX/w08t6fK7mm525270aa6+vxtU9qERj&#10;OofhF1/QoRSmfTiwi6qzIEPS3xUvMzORewktMgO6LPR/+vIHAAD//wMAUEsBAi0AFAAGAAgAAAAh&#10;ALaDOJL+AAAA4QEAABMAAAAAAAAAAAAAAAAAAAAAAFtDb250ZW50X1R5cGVzXS54bWxQSwECLQAU&#10;AAYACAAAACEAOP0h/9YAAACUAQAACwAAAAAAAAAAAAAAAAAvAQAAX3JlbHMvLnJlbHNQSwECLQAU&#10;AAYACAAAACEAcS9JjMsCAAC9CgAADgAAAAAAAAAAAAAAAAAuAgAAZHJzL2Uyb0RvYy54bWxQSwEC&#10;LQAUAAYACAAAACEAiz3rEdsAAAAFAQAADwAAAAAAAAAAAAAAAAAlBQAAZHJzL2Rvd25yZXYueG1s&#10;UEsFBgAAAAAEAAQA8wAAAC0GAAAAAA==&#10;">
                <v:shape id="_x0000_s1047" type="#_x0000_t75" style="position:absolute;width:50863;height:12573;visibility:visible;mso-wrap-style:square">
                  <v:fill o:detectmouseclick="t"/>
                  <v:path o:connecttype="none"/>
                </v:shape>
                <v:shape id="AutoShape 8" o:spid="_x0000_s1048" type="#_x0000_t176" style="position:absolute;left:1716;top:1140;width:12572;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fh5sIA&#10;AADbAAAADwAAAGRycy9kb3ducmV2LnhtbERPTWvCQBC9F/wPywje6iYKVlM3IorSQy+NgtdpdpoN&#10;zc6G7Bpjf323UPA2j/c5681gG9FT52vHCtJpAoK4dLrmSsH5dHhegvABWWPjmBTcycMmHz2tMdPu&#10;xh/UF6ESMYR9hgpMCG0mpS8NWfRT1xJH7st1FkOEXSV1h7cYbhs5S5KFtFhzbDDY0s5Q+V1crYLh&#10;/edzdT2mZRHMcvFymff77VkqNRkP21cQgYbwEP+733Scv4K/X+IBMv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h+HmwgAAANsAAAAPAAAAAAAAAAAAAAAAAJgCAABkcnMvZG93&#10;bnJldi54bWxQSwUGAAAAAAQABAD1AAAAhwMAAAAA&#10;">
                  <v:textbox>
                    <w:txbxContent>
                      <w:p w:rsidR="007F232D" w:rsidRDefault="007F232D" w:rsidP="007F232D">
                        <w:pPr>
                          <w:jc w:val="center"/>
                          <w:rPr>
                            <w:lang w:val="be-BY"/>
                          </w:rPr>
                        </w:pPr>
                        <w:r>
                          <w:rPr>
                            <w:lang w:val="be-BY"/>
                          </w:rPr>
                          <w:t>Галоўны бог, апякун грому і дажджу</w:t>
                        </w:r>
                      </w:p>
                      <w:p w:rsidR="007F232D" w:rsidRPr="00FE43C0" w:rsidRDefault="007F232D" w:rsidP="007F232D">
                        <w:pPr>
                          <w:rPr>
                            <w:lang w:val="be-BY"/>
                          </w:rPr>
                        </w:pPr>
                        <w:r>
                          <w:rPr>
                            <w:lang w:val="be-BY"/>
                          </w:rPr>
                          <w:t>——――———</w:t>
                        </w:r>
                      </w:p>
                    </w:txbxContent>
                  </v:textbox>
                </v:shape>
                <v:shape id="AutoShape 9" o:spid="_x0000_s1049" type="#_x0000_t176" style="position:absolute;left:20003;top:1140;width:13714;height:10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GCxsAA&#10;AADbAAAADwAAAGRycy9kb3ducmV2LnhtbERPTYvCMBC9C/sfwizsTVNdULcaRVYUD16sgtfZZmzK&#10;NpPSxFr99eYgeHy87/mys5VoqfGlYwXDQQKCOHe65ELB6bjpT0H4gKyxckwK7uRhufjozTHV7sYH&#10;arNQiBjCPkUFJoQ6ldLnhiz6gauJI3dxjcUQYVNI3eAthttKjpJkLC2WHBsM1vRrKP/PrlZBt3/8&#10;/Vy3wzwLZjqenL/b9eoklfr67FYzEIG68Ba/3DutYBTXxy/xB8jF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tGCxsAAAADbAAAADwAAAAAAAAAAAAAAAACYAgAAZHJzL2Rvd25y&#10;ZXYueG1sUEsFBgAAAAAEAAQA9QAAAIUDAAAAAA==&#10;">
                  <v:textbox>
                    <w:txbxContent>
                      <w:p w:rsidR="007F232D" w:rsidRDefault="007F232D" w:rsidP="007F232D">
                        <w:pPr>
                          <w:jc w:val="center"/>
                          <w:rPr>
                            <w:lang w:val="be-BY"/>
                          </w:rPr>
                        </w:pPr>
                        <w:r>
                          <w:rPr>
                            <w:lang w:val="be-BY"/>
                          </w:rPr>
                          <w:t>Апякун урадлівасці і жывёлагадоўлі</w:t>
                        </w:r>
                      </w:p>
                    </w:txbxContent>
                  </v:textbox>
                </v:shape>
                <v:shape id="AutoShape 10" o:spid="_x0000_s1050" type="#_x0000_t176" style="position:absolute;left:39432;top:1140;width:11431;height:10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0nXcQA&#10;AADbAAAADwAAAGRycy9kb3ducmV2LnhtbESPQWvCQBSE7wX/w/IEb3UTBavRVcTS0oOXRsHrM/vM&#10;BrNvQ3aNaX+9Wyh4HGbmG2a16W0tOmp95VhBOk5AEBdOV1wqOB4+XucgfEDWWDsmBT/kYbMevKww&#10;0+7O39TloRQRwj5DBSaEJpPSF4Ys+rFriKN3ca3FEGVbSt3iPcJtLSdJMpMWK44LBhvaGSqu+c0q&#10;6Pe/58XtMy3yYOazt9O0e98epVKjYb9dggjUh2f4v/2lFUxS+PsSf4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dJ13EAAAA2wAAAA8AAAAAAAAAAAAAAAAAmAIAAGRycy9k&#10;b3ducmV2LnhtbFBLBQYAAAAABAAEAPUAAACJAwAAAAA=&#10;">
                  <v:textbox>
                    <w:txbxContent>
                      <w:p w:rsidR="007F232D" w:rsidRDefault="007F232D" w:rsidP="007F232D">
                        <w:pPr>
                          <w:jc w:val="center"/>
                          <w:rPr>
                            <w:lang w:val="be-BY"/>
                          </w:rPr>
                        </w:pPr>
                        <w:r>
                          <w:rPr>
                            <w:lang w:val="be-BY"/>
                          </w:rPr>
                          <w:t>Багіня дабрабыту і сямейнага жыцця</w:t>
                        </w:r>
                      </w:p>
                      <w:p w:rsidR="007F232D" w:rsidRPr="00CE1971" w:rsidRDefault="007F232D" w:rsidP="007F232D">
                        <w:pPr>
                          <w:rPr>
                            <w:lang w:val="be-BY"/>
                          </w:rPr>
                        </w:pPr>
                        <w:r>
                          <w:rPr>
                            <w:lang w:val="be-BY"/>
                          </w:rPr>
                          <w:t>———————</w:t>
                        </w:r>
                      </w:p>
                    </w:txbxContent>
                  </v:textbox>
                </v:shape>
                <w10:anchorlock/>
              </v:group>
            </w:pict>
          </mc:Fallback>
        </mc:AlternateContent>
      </w:r>
    </w:p>
    <w:p w:rsidR="007F232D" w:rsidRPr="00721831" w:rsidRDefault="007F232D" w:rsidP="007F232D">
      <w:pPr>
        <w:spacing w:after="0"/>
        <w:ind w:firstLine="709"/>
        <w:jc w:val="both"/>
        <w:rPr>
          <w:rFonts w:ascii="Times New Roman" w:hAnsi="Times New Roman"/>
          <w:b/>
          <w:sz w:val="28"/>
          <w:lang w:val="be-BY"/>
        </w:rPr>
      </w:pPr>
      <w:r w:rsidRPr="004D66B5">
        <w:rPr>
          <w:rFonts w:ascii="Times New Roman" w:hAnsi="Times New Roman"/>
          <w:sz w:val="28"/>
          <w:lang w:val="be-BY"/>
        </w:rPr>
        <w:t>5. Пазначце прычыны прыняцця хрысціянства</w:t>
      </w:r>
      <w:r>
        <w:rPr>
          <w:rFonts w:ascii="Times New Roman" w:hAnsi="Times New Roman"/>
          <w:b/>
          <w:sz w:val="28"/>
          <w:lang w:val="be-BY"/>
        </w:rPr>
        <w:t>.</w:t>
      </w:r>
    </w:p>
    <w:p w:rsidR="007F232D"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6.Напішыце імёны першых хрысціян у Полацкім княстве</w:t>
      </w:r>
    </w:p>
    <w:p w:rsidR="007F232D" w:rsidRPr="00721831" w:rsidRDefault="007F232D" w:rsidP="007F232D">
      <w:pPr>
        <w:spacing w:after="0"/>
        <w:ind w:firstLine="709"/>
        <w:jc w:val="both"/>
        <w:rPr>
          <w:rFonts w:ascii="Times New Roman" w:hAnsi="Times New Roman"/>
          <w:b/>
          <w:sz w:val="24"/>
          <w:lang w:val="be-BY"/>
        </w:rPr>
      </w:pPr>
      <w:r w:rsidRPr="004D66B5">
        <w:rPr>
          <w:rFonts w:ascii="Times New Roman" w:hAnsi="Times New Roman"/>
          <w:sz w:val="28"/>
          <w:lang w:val="be-BY"/>
        </w:rPr>
        <w:t>7. Запоўніце схему “Знешні выгляд палачан у X― пач.XIII стст.”</w:t>
      </w:r>
    </w:p>
    <w:p w:rsidR="007F232D" w:rsidRPr="004D66B5" w:rsidRDefault="007F232D" w:rsidP="007F232D">
      <w:pPr>
        <w:spacing w:after="0"/>
        <w:ind w:firstLine="709"/>
        <w:jc w:val="both"/>
        <w:rPr>
          <w:rFonts w:ascii="Times New Roman" w:hAnsi="Times New Roman"/>
          <w:sz w:val="24"/>
          <w:lang w:val="be-BY"/>
        </w:rPr>
      </w:pPr>
      <w:r>
        <w:rPr>
          <w:rFonts w:ascii="Times New Roman" w:hAnsi="Times New Roman"/>
          <w:noProof/>
          <w:sz w:val="24"/>
          <w:lang w:eastAsia="ru-RU"/>
        </w:rPr>
        <mc:AlternateContent>
          <mc:Choice Requires="wpc">
            <w:drawing>
              <wp:inline distT="0" distB="0" distL="0" distR="0" wp14:anchorId="5D9C16AE" wp14:editId="481EF2B1">
                <wp:extent cx="5029200" cy="1257300"/>
                <wp:effectExtent l="0" t="635" r="12700" b="8890"/>
                <wp:docPr id="18" name="Полотно 1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6" name="Oval 4"/>
                        <wps:cNvSpPr>
                          <a:spLocks noChangeArrowheads="1"/>
                        </wps:cNvSpPr>
                        <wps:spPr bwMode="auto">
                          <a:xfrm>
                            <a:off x="114153" y="114002"/>
                            <a:ext cx="2172142" cy="1143298"/>
                          </a:xfrm>
                          <a:prstGeom prst="ellipse">
                            <a:avLst/>
                          </a:prstGeom>
                          <a:solidFill>
                            <a:srgbClr val="FFFFFF"/>
                          </a:solidFill>
                          <a:ln w="9525">
                            <a:solidFill>
                              <a:srgbClr val="000000"/>
                            </a:solidFill>
                            <a:round/>
                            <a:headEnd/>
                            <a:tailEnd/>
                          </a:ln>
                        </wps:spPr>
                        <wps:txbx>
                          <w:txbxContent>
                            <w:p w:rsidR="007F232D" w:rsidRDefault="007F232D" w:rsidP="007F232D">
                              <w:pPr>
                                <w:rPr>
                                  <w:lang w:val="be-BY"/>
                                </w:rPr>
                              </w:pPr>
                              <w:r>
                                <w:rPr>
                                  <w:lang w:val="be-BY"/>
                                </w:rPr>
                                <w:t>Жаночы касцюм</w:t>
                              </w:r>
                            </w:p>
                            <w:p w:rsidR="007F232D" w:rsidRPr="00E7168F" w:rsidRDefault="007F232D" w:rsidP="007F232D">
                              <w:pPr>
                                <w:rPr>
                                  <w:lang w:val="be-BY"/>
                                </w:rPr>
                              </w:pPr>
                              <w:r>
                                <w:rPr>
                                  <w:lang w:val="be-BY"/>
                                </w:rPr>
                                <w:t>—————————————————————————————</w:t>
                              </w:r>
                            </w:p>
                          </w:txbxContent>
                        </wps:txbx>
                        <wps:bodyPr rot="0" vert="horz" wrap="square" lIns="91440" tIns="45720" rIns="91440" bIns="45720" anchor="t" anchorCtr="0" upright="1">
                          <a:noAutofit/>
                        </wps:bodyPr>
                      </wps:wsp>
                      <wps:wsp>
                        <wps:cNvPr id="17" name="Oval 5"/>
                        <wps:cNvSpPr>
                          <a:spLocks noChangeArrowheads="1"/>
                        </wps:cNvSpPr>
                        <wps:spPr bwMode="auto">
                          <a:xfrm>
                            <a:off x="2972021" y="114002"/>
                            <a:ext cx="2057179" cy="1029296"/>
                          </a:xfrm>
                          <a:prstGeom prst="ellipse">
                            <a:avLst/>
                          </a:prstGeom>
                          <a:solidFill>
                            <a:srgbClr val="FFFFFF"/>
                          </a:solidFill>
                          <a:ln w="9525">
                            <a:solidFill>
                              <a:srgbClr val="000000"/>
                            </a:solidFill>
                            <a:round/>
                            <a:headEnd/>
                            <a:tailEnd/>
                          </a:ln>
                        </wps:spPr>
                        <wps:txbx>
                          <w:txbxContent>
                            <w:p w:rsidR="007F232D" w:rsidRDefault="007F232D" w:rsidP="007F232D">
                              <w:pPr>
                                <w:rPr>
                                  <w:lang w:val="be-BY"/>
                                </w:rPr>
                              </w:pPr>
                              <w:r>
                                <w:rPr>
                                  <w:lang w:val="be-BY"/>
                                </w:rPr>
                                <w:t>Мужчынскі касцюм</w:t>
                              </w:r>
                            </w:p>
                            <w:p w:rsidR="007F232D" w:rsidRPr="00E7168F" w:rsidRDefault="007F232D" w:rsidP="007F232D">
                              <w:pPr>
                                <w:rPr>
                                  <w:lang w:val="be-BY"/>
                                </w:rPr>
                              </w:pPr>
                              <w:r>
                                <w:rPr>
                                  <w:lang w:val="be-BY"/>
                                </w:rPr>
                                <w:t>――――—————————————————————</w:t>
                              </w:r>
                            </w:p>
                          </w:txbxContent>
                        </wps:txbx>
                        <wps:bodyPr rot="0" vert="horz" wrap="square" lIns="91440" tIns="45720" rIns="91440" bIns="45720" anchor="t" anchorCtr="0" upright="1">
                          <a:noAutofit/>
                        </wps:bodyPr>
                      </wps:wsp>
                    </wpc:wpc>
                  </a:graphicData>
                </a:graphic>
              </wp:inline>
            </w:drawing>
          </mc:Choice>
          <mc:Fallback>
            <w:pict>
              <v:group id="Полотно 18" o:spid="_x0000_s1051" editas="canvas" style="width:396pt;height:99pt;mso-position-horizontal-relative:char;mso-position-vertical-relative:line" coordsize="50292,12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jOViAIAAJQHAAAOAAAAZHJzL2Uyb0RvYy54bWzkVV1v2yAUfZ+0/4B4X2yTpKmtOlWVrtOk&#10;rq3U7QdgjG00DAxInO7X74KdNt3HyzZVmuYHfPk699x7D3B2vu8l2nHrhFYlzmYpRlwxXQvVlvjT&#10;x6s3pxg5T1VNpVa8xA/c4fP161dngyk40Z2WNbcIQJQrBlPizntTJIljHe+pm2nDFUw22vbUQ9e2&#10;SW3pAOi9TEianiSDtrWxmnHnYPRynMTriN80nPnbpnHcI1li4OZja2NbhTZZn9GitdR0gk006G+w&#10;6KlQ4PQR6pJ6irZW/ADVC2a1042fMd0numkE4zEGiCZLv4tmQ9WOuhgMg+wcCIL1F3GrNvBW+kpI&#10;CdlIAL0IY+E/QH04DA4GquPMY53cn/m/76jhMSxXsJvdnUWiBvGcYKRoDyK53VGJFqE2wTGsuDd3&#10;NrB05lqzzw4pvemoavmFtXroOK2BUBbWA/ujDaHjYCuqhg+6BmC69TqWad/YPgBCAdAe9maLbDnH&#10;6CGaaUpGXfC9RwymSbYi2YJgxMYFc5KfRm+0OAAZ6/w7rnsUjBJzKYVxIUZa0N2184EbLQ6rYixa&#10;ijokPXZsW22kRRB4ia/iNzlwx8ukQkOJ8yVZRuRnc+4YIo3fzyCs3qoa2NAi5O3tZHsq5GgDS6mm&#10;RIbcjTXw+2ofi0TmATQkttL1A6TW6vFMwR0ARqftV4wGOE8ldl+21HKM5HsF5cmzxSIcwNhZLFcE&#10;OvZ4pjqeoYoBVIk9RqO58eOh3Ror2g48ZTEDSl9ASRsR8/vEauIPkn0p7a6eaXd5SNILaJfkkEuS&#10;/Vq86XKVrfJJvCnJSX4yCeO/E+/jnfKviDfexnATx9tjeqbC23Lcj2J/ekzX3wAAAP//AwBQSwME&#10;FAAGAAgAAAAhAF0fHRfYAAAABQEAAA8AAABkcnMvZG93bnJldi54bWxMj8FOwzAQRO9I/IO1SNyo&#10;TYUgTeNUCAGCIwF6duMljojXwXab8PcsXMplpdGMZt9Um9kP4oAx9YE0XC4UCKQ22J46DW+vDxcF&#10;iJQNWTMEQg3fmGBTn55UprRhohc8NLkTXEKpNBpczmMpZWodepMWYURi7yNEbzLL2EkbzcTlfpBL&#10;pa6lNz3xB2dGvHPYfjZ7r4FQ3TdDlE+5fd+O7qvoHp+vJq3Pz+bbNYiMcz6G4Ref0aFmpl3Yk01i&#10;0MBD8t9l72a1ZLnj0KpQIOtK/qevfwAAAP//AwBQSwECLQAUAAYACAAAACEAtoM4kv4AAADhAQAA&#10;EwAAAAAAAAAAAAAAAAAAAAAAW0NvbnRlbnRfVHlwZXNdLnhtbFBLAQItABQABgAIAAAAIQA4/SH/&#10;1gAAAJQBAAALAAAAAAAAAAAAAAAAAC8BAABfcmVscy8ucmVsc1BLAQItABQABgAIAAAAIQCpbjOV&#10;iAIAAJQHAAAOAAAAAAAAAAAAAAAAAC4CAABkcnMvZTJvRG9jLnhtbFBLAQItABQABgAIAAAAIQBd&#10;Hx0X2AAAAAUBAAAPAAAAAAAAAAAAAAAAAOIEAABkcnMvZG93bnJldi54bWxQSwUGAAAAAAQABADz&#10;AAAA5wUAAAAA&#10;">
                <v:shape id="_x0000_s1052" type="#_x0000_t75" style="position:absolute;width:50292;height:12573;visibility:visible;mso-wrap-style:square">
                  <v:fill o:detectmouseclick="t"/>
                  <v:path o:connecttype="none"/>
                </v:shape>
                <v:oval id="Oval 4" o:spid="_x0000_s1053" style="position:absolute;left:1141;top:1140;width:21721;height:11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qRu8AA&#10;AADbAAAADwAAAGRycy9kb3ducmV2LnhtbERPTWvCQBC9F/wPyxR6qxsbDCV1FVEKevDQaO9DdkyC&#10;2dmQncb4711B6G0e73MWq9G1aqA+NJ4NzKYJKOLS24YrA6fj9/snqCDIFlvPZOBGAVbLycsCc+uv&#10;/ENDIZWKIRxyNFCLdLnWoazJYZj6jjhyZ987lAj7StserzHctfojSTLtsOHYUGNHm5rKS/HnDGyr&#10;dZENOpV5et7uZH75PezTmTFvr+P6C5TQKP/ip3tn4/wMHr/EA/Ty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BqRu8AAAADbAAAADwAAAAAAAAAAAAAAAACYAgAAZHJzL2Rvd25y&#10;ZXYueG1sUEsFBgAAAAAEAAQA9QAAAIUDAAAAAA==&#10;">
                  <v:textbox>
                    <w:txbxContent>
                      <w:p w:rsidR="007F232D" w:rsidRDefault="007F232D" w:rsidP="007F232D">
                        <w:pPr>
                          <w:rPr>
                            <w:lang w:val="be-BY"/>
                          </w:rPr>
                        </w:pPr>
                        <w:r>
                          <w:rPr>
                            <w:lang w:val="be-BY"/>
                          </w:rPr>
                          <w:t>Жаночы касцюм</w:t>
                        </w:r>
                      </w:p>
                      <w:p w:rsidR="007F232D" w:rsidRPr="00E7168F" w:rsidRDefault="007F232D" w:rsidP="007F232D">
                        <w:pPr>
                          <w:rPr>
                            <w:lang w:val="be-BY"/>
                          </w:rPr>
                        </w:pPr>
                        <w:r>
                          <w:rPr>
                            <w:lang w:val="be-BY"/>
                          </w:rPr>
                          <w:t>—————————————————————————————</w:t>
                        </w:r>
                      </w:p>
                    </w:txbxContent>
                  </v:textbox>
                </v:oval>
                <v:oval id="Oval 5" o:spid="_x0000_s1054" style="position:absolute;left:29720;top:1140;width:20572;height:10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Y0IMEA&#10;AADbAAAADwAAAGRycy9kb3ducmV2LnhtbERPTWvCQBC9C/0Pywi96UaDtkRXkUrBHjw0tvchOybB&#10;7GzIjjH+e7cg9DaP9znr7eAa1VMXas8GZtMEFHHhbc2lgZ/T5+QdVBBki41nMnCnANvNy2iNmfU3&#10;/qY+l1LFEA4ZGqhE2kzrUFTkMEx9Sxy5s+8cSoRdqW2HtxjuGj1PkqV2WHNsqLClj4qKS351Bvbl&#10;Ll/2OpVFet4fZHH5PX6lM2Nex8NuBUpokH/x032wcf4b/P0SD9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WNCDBAAAA2wAAAA8AAAAAAAAAAAAAAAAAmAIAAGRycy9kb3du&#10;cmV2LnhtbFBLBQYAAAAABAAEAPUAAACGAwAAAAA=&#10;">
                  <v:textbox>
                    <w:txbxContent>
                      <w:p w:rsidR="007F232D" w:rsidRDefault="007F232D" w:rsidP="007F232D">
                        <w:pPr>
                          <w:rPr>
                            <w:lang w:val="be-BY"/>
                          </w:rPr>
                        </w:pPr>
                        <w:r>
                          <w:rPr>
                            <w:lang w:val="be-BY"/>
                          </w:rPr>
                          <w:t>Мужчынскі касцюм</w:t>
                        </w:r>
                      </w:p>
                      <w:p w:rsidR="007F232D" w:rsidRPr="00E7168F" w:rsidRDefault="007F232D" w:rsidP="007F232D">
                        <w:pPr>
                          <w:rPr>
                            <w:lang w:val="be-BY"/>
                          </w:rPr>
                        </w:pPr>
                        <w:r>
                          <w:rPr>
                            <w:lang w:val="be-BY"/>
                          </w:rPr>
                          <w:t>――――—————————————————————</w:t>
                        </w:r>
                      </w:p>
                    </w:txbxContent>
                  </v:textbox>
                </v:oval>
                <w10:anchorlock/>
              </v:group>
            </w:pict>
          </mc:Fallback>
        </mc:AlternateContent>
      </w:r>
    </w:p>
    <w:p w:rsidR="007F232D" w:rsidRDefault="007F232D" w:rsidP="007F232D">
      <w:pPr>
        <w:spacing w:after="0"/>
        <w:ind w:firstLine="709"/>
        <w:jc w:val="both"/>
        <w:rPr>
          <w:rFonts w:ascii="Times New Roman" w:hAnsi="Times New Roman"/>
          <w:sz w:val="28"/>
          <w:lang w:val="be-BY"/>
        </w:rPr>
      </w:pP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8. Выканайце заданні.</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1) Надпішыце побач з прыладамі працы назвы адпаведных рамёстваў.</w:t>
      </w:r>
    </w:p>
    <w:p w:rsidR="007F232D" w:rsidRPr="004D66B5" w:rsidRDefault="007F232D" w:rsidP="007F232D">
      <w:pPr>
        <w:spacing w:after="0"/>
        <w:ind w:firstLine="709"/>
        <w:jc w:val="both"/>
        <w:rPr>
          <w:rFonts w:ascii="Times New Roman" w:hAnsi="Times New Roman"/>
          <w:sz w:val="28"/>
          <w:lang w:val="be-BY"/>
        </w:rPr>
      </w:pPr>
      <w:r>
        <w:rPr>
          <w:rFonts w:ascii="Times New Roman" w:hAnsi="Times New Roman"/>
          <w:noProof/>
          <w:sz w:val="28"/>
          <w:lang w:eastAsia="ru-RU"/>
        </w:rPr>
        <w:drawing>
          <wp:anchor distT="0" distB="0" distL="114300" distR="114300" simplePos="0" relativeHeight="251767808" behindDoc="0" locked="0" layoutInCell="1" allowOverlap="1" wp14:anchorId="66515634" wp14:editId="5964E3ED">
            <wp:simplePos x="0" y="0"/>
            <wp:positionH relativeFrom="column">
              <wp:posOffset>1347470</wp:posOffset>
            </wp:positionH>
            <wp:positionV relativeFrom="paragraph">
              <wp:posOffset>633730</wp:posOffset>
            </wp:positionV>
            <wp:extent cx="3206750" cy="1966595"/>
            <wp:effectExtent l="38100" t="38100" r="69850" b="71755"/>
            <wp:wrapTopAndBottom/>
            <wp:docPr id="13" name="Рисунок 592" descr="IMG_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2" descr="IMG_0241"/>
                    <pic:cNvPicPr>
                      <a:picLocks noChangeAspect="1" noChangeArrowheads="1"/>
                    </pic:cNvPicPr>
                  </pic:nvPicPr>
                  <pic:blipFill>
                    <a:blip r:embed="rId73">
                      <a:lum contrast="24000"/>
                    </a:blip>
                    <a:srcRect/>
                    <a:stretch>
                      <a:fillRect/>
                    </a:stretch>
                  </pic:blipFill>
                  <pic:spPr bwMode="auto">
                    <a:xfrm>
                      <a:off x="0" y="0"/>
                      <a:ext cx="3206750" cy="196659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anchor>
        </w:drawing>
      </w:r>
      <w:r w:rsidRPr="004D66B5">
        <w:rPr>
          <w:rFonts w:ascii="Times New Roman" w:hAnsi="Times New Roman"/>
          <w:sz w:val="28"/>
          <w:lang w:val="be-BY"/>
        </w:rPr>
        <w:t>2) Растлумачце з дапамогай малюнка прымаўку, што горад “напалову збудаваны, а напалову засеяны”</w:t>
      </w:r>
    </w:p>
    <w:p w:rsidR="007F232D" w:rsidRPr="004D66B5" w:rsidRDefault="007F232D" w:rsidP="007F232D">
      <w:pPr>
        <w:spacing w:after="0"/>
        <w:ind w:firstLine="709"/>
        <w:jc w:val="both"/>
        <w:rPr>
          <w:rFonts w:ascii="Times New Roman" w:hAnsi="Times New Roman"/>
          <w:sz w:val="24"/>
          <w:lang w:val="be-BY"/>
        </w:rPr>
      </w:pPr>
    </w:p>
    <w:p w:rsidR="007F232D" w:rsidRPr="004D66B5" w:rsidRDefault="007F232D" w:rsidP="007F232D">
      <w:pPr>
        <w:spacing w:after="0"/>
        <w:jc w:val="both"/>
        <w:rPr>
          <w:rFonts w:ascii="Times New Roman" w:hAnsi="Times New Roman"/>
          <w:sz w:val="24"/>
          <w:lang w:val="be-BY"/>
        </w:rPr>
      </w:pPr>
      <w:r w:rsidRPr="004D66B5">
        <w:rPr>
          <w:rFonts w:ascii="Times New Roman" w:hAnsi="Times New Roman"/>
          <w:sz w:val="24"/>
          <w:lang w:val="be-BY"/>
        </w:rPr>
        <w:t>————————————————————————————————————</w:t>
      </w:r>
    </w:p>
    <w:p w:rsidR="007F232D" w:rsidRPr="004D66B5" w:rsidRDefault="007F232D" w:rsidP="007F232D">
      <w:pPr>
        <w:spacing w:after="0"/>
        <w:jc w:val="both"/>
        <w:rPr>
          <w:rFonts w:ascii="Times New Roman" w:hAnsi="Times New Roman"/>
          <w:sz w:val="24"/>
          <w:lang w:val="be-BY"/>
        </w:rPr>
      </w:pPr>
      <w:r w:rsidRPr="004D66B5">
        <w:rPr>
          <w:rFonts w:ascii="Times New Roman" w:hAnsi="Times New Roman"/>
          <w:sz w:val="24"/>
          <w:lang w:val="be-BY"/>
        </w:rPr>
        <w:t>————————————————————————————————————</w:t>
      </w:r>
    </w:p>
    <w:p w:rsidR="007F232D" w:rsidRPr="004D66B5" w:rsidRDefault="007F232D" w:rsidP="007F232D">
      <w:pPr>
        <w:spacing w:after="0"/>
        <w:jc w:val="both"/>
        <w:rPr>
          <w:rFonts w:ascii="Times New Roman" w:hAnsi="Times New Roman"/>
          <w:sz w:val="24"/>
          <w:lang w:val="be-BY"/>
        </w:rPr>
      </w:pPr>
      <w:r w:rsidRPr="004D66B5">
        <w:rPr>
          <w:rFonts w:ascii="Times New Roman" w:hAnsi="Times New Roman"/>
          <w:sz w:val="24"/>
          <w:lang w:val="be-BY"/>
        </w:rPr>
        <w:t>————————————————————————————————————</w:t>
      </w:r>
    </w:p>
    <w:p w:rsidR="007F232D" w:rsidRPr="00721831" w:rsidRDefault="007F232D" w:rsidP="007F232D">
      <w:pPr>
        <w:spacing w:after="0"/>
        <w:ind w:firstLine="709"/>
        <w:jc w:val="both"/>
        <w:rPr>
          <w:rFonts w:ascii="Times New Roman" w:hAnsi="Times New Roman"/>
          <w:b/>
          <w:sz w:val="28"/>
          <w:lang w:val="be-BY"/>
        </w:rPr>
      </w:pPr>
      <w:r w:rsidRPr="004D66B5">
        <w:rPr>
          <w:rFonts w:ascii="Times New Roman" w:hAnsi="Times New Roman"/>
          <w:sz w:val="28"/>
          <w:lang w:val="be-BY"/>
        </w:rPr>
        <w:t>9. Адкажыце на пытанне, якую ролю адыгрываў гандлёвы шлях “з варагаў у грэкі” для Полацка ў X―пач. XIII стст.</w:t>
      </w:r>
    </w:p>
    <w:p w:rsidR="007F232D" w:rsidRPr="004D66B5" w:rsidRDefault="007F232D" w:rsidP="007F232D">
      <w:pPr>
        <w:spacing w:after="0"/>
        <w:ind w:firstLine="709"/>
        <w:jc w:val="both"/>
        <w:rPr>
          <w:rFonts w:ascii="Times New Roman" w:hAnsi="Times New Roman"/>
          <w:sz w:val="28"/>
          <w:lang w:val="be-BY"/>
        </w:rPr>
      </w:pPr>
      <w:r w:rsidRPr="004D66B5">
        <w:rPr>
          <w:rFonts w:ascii="Times New Roman" w:hAnsi="Times New Roman"/>
          <w:sz w:val="28"/>
          <w:lang w:val="be-BY"/>
        </w:rPr>
        <w:t>10. Дакажыце, што ў  X—XIII стст. Полацк з’яўляўся цэнтрам рамяства і гандлю.</w:t>
      </w:r>
    </w:p>
    <w:p w:rsidR="007F232D" w:rsidRPr="007F5546" w:rsidRDefault="007F232D" w:rsidP="007F232D">
      <w:pPr>
        <w:spacing w:after="0" w:line="240" w:lineRule="auto"/>
        <w:rPr>
          <w:rFonts w:ascii="Times New Roman" w:hAnsi="Times New Roman"/>
          <w:b/>
          <w:color w:val="000080"/>
          <w:sz w:val="36"/>
          <w:szCs w:val="40"/>
          <w:lang w:val="be-BY"/>
        </w:rPr>
      </w:pPr>
      <w:r w:rsidRPr="007F5546">
        <w:rPr>
          <w:rFonts w:ascii="Times New Roman" w:hAnsi="Times New Roman"/>
          <w:b/>
          <w:color w:val="000080"/>
          <w:sz w:val="36"/>
          <w:szCs w:val="40"/>
          <w:lang w:val="be-BY"/>
        </w:rPr>
        <w:br w:type="page"/>
      </w:r>
    </w:p>
    <w:p w:rsidR="007F232D" w:rsidRPr="00617227" w:rsidRDefault="007F232D" w:rsidP="007F232D">
      <w:pPr>
        <w:pStyle w:val="2"/>
        <w:spacing w:before="0"/>
        <w:jc w:val="both"/>
        <w:rPr>
          <w:rFonts w:ascii="Times New Roman" w:hAnsi="Times New Roman"/>
          <w:color w:val="000080"/>
          <w:sz w:val="36"/>
          <w:szCs w:val="40"/>
        </w:rPr>
      </w:pPr>
      <w:bookmarkStart w:id="21" w:name="_Toc372975183"/>
      <w:r w:rsidRPr="00617227">
        <w:rPr>
          <w:rFonts w:ascii="Times New Roman" w:hAnsi="Times New Roman"/>
          <w:color w:val="000080"/>
          <w:sz w:val="36"/>
          <w:szCs w:val="40"/>
        </w:rPr>
        <w:lastRenderedPageBreak/>
        <w:t xml:space="preserve">§ </w:t>
      </w:r>
      <w:r w:rsidRPr="00617227">
        <w:rPr>
          <w:rFonts w:ascii="Times New Roman" w:hAnsi="Times New Roman"/>
          <w:color w:val="000080"/>
          <w:sz w:val="36"/>
          <w:szCs w:val="40"/>
          <w:lang w:val="be-BY"/>
        </w:rPr>
        <w:t>11</w:t>
      </w:r>
      <w:r w:rsidRPr="00617227">
        <w:rPr>
          <w:rFonts w:ascii="Times New Roman" w:hAnsi="Times New Roman"/>
          <w:color w:val="000080"/>
          <w:sz w:val="36"/>
          <w:szCs w:val="40"/>
        </w:rPr>
        <w:t>. Распаўсюджванне хрысціянства на беларускіх зе</w:t>
      </w:r>
      <w:r w:rsidRPr="00617227">
        <w:rPr>
          <w:rFonts w:ascii="Times New Roman" w:hAnsi="Times New Roman"/>
          <w:color w:val="000080"/>
          <w:sz w:val="36"/>
          <w:szCs w:val="40"/>
        </w:rPr>
        <w:t>м</w:t>
      </w:r>
      <w:r w:rsidRPr="00617227">
        <w:rPr>
          <w:rFonts w:ascii="Times New Roman" w:hAnsi="Times New Roman"/>
          <w:color w:val="000080"/>
          <w:sz w:val="36"/>
          <w:szCs w:val="40"/>
        </w:rPr>
        <w:t>лях</w:t>
      </w:r>
      <w:bookmarkEnd w:id="21"/>
    </w:p>
    <w:p w:rsidR="007F232D" w:rsidRDefault="007F232D" w:rsidP="007F232D">
      <w:pPr>
        <w:spacing w:after="0"/>
        <w:ind w:firstLine="709"/>
        <w:jc w:val="both"/>
        <w:rPr>
          <w:b/>
          <w:color w:val="00B050"/>
          <w:sz w:val="28"/>
          <w:szCs w:val="28"/>
          <w:lang w:val="be-BY"/>
        </w:rPr>
      </w:pPr>
    </w:p>
    <w:p w:rsidR="007F232D" w:rsidRDefault="007F232D" w:rsidP="007F232D">
      <w:pPr>
        <w:spacing w:after="0"/>
        <w:ind w:firstLine="4820"/>
        <w:jc w:val="both"/>
        <w:rPr>
          <w:rFonts w:ascii="Times New Roman" w:hAnsi="Times New Roman"/>
          <w:b/>
          <w:color w:val="00B050"/>
          <w:sz w:val="28"/>
          <w:szCs w:val="40"/>
          <w:lang w:val="be-BY"/>
        </w:rPr>
      </w:pPr>
      <w:r>
        <w:rPr>
          <w:b/>
          <w:color w:val="00B050"/>
          <w:sz w:val="28"/>
          <w:szCs w:val="28"/>
          <w:lang w:val="be-BY"/>
        </w:rPr>
        <w:t>Сярэдняя школа №</w:t>
      </w:r>
      <w:r w:rsidRPr="0017111B">
        <w:rPr>
          <w:rFonts w:ascii="Times New Roman" w:hAnsi="Times New Roman"/>
          <w:b/>
          <w:color w:val="00B050"/>
          <w:sz w:val="28"/>
          <w:szCs w:val="40"/>
          <w:lang w:val="be-BY"/>
        </w:rPr>
        <w:t xml:space="preserve"> 12, </w:t>
      </w:r>
      <w:r w:rsidRPr="00617227">
        <w:rPr>
          <w:rFonts w:ascii="Times New Roman" w:hAnsi="Times New Roman"/>
          <w:b/>
          <w:color w:val="00B050"/>
          <w:sz w:val="28"/>
          <w:szCs w:val="40"/>
          <w:lang w:val="be-BY"/>
        </w:rPr>
        <w:t>Гуткін Дз</w:t>
      </w:r>
      <w:r w:rsidRPr="0017111B">
        <w:rPr>
          <w:rFonts w:ascii="Times New Roman" w:hAnsi="Times New Roman"/>
          <w:b/>
          <w:color w:val="00B050"/>
          <w:sz w:val="28"/>
          <w:szCs w:val="40"/>
          <w:lang w:val="be-BY"/>
        </w:rPr>
        <w:t>.</w:t>
      </w:r>
      <w:r w:rsidRPr="00617227">
        <w:rPr>
          <w:rFonts w:ascii="Times New Roman" w:hAnsi="Times New Roman"/>
          <w:b/>
          <w:color w:val="00B050"/>
          <w:sz w:val="28"/>
          <w:szCs w:val="40"/>
          <w:lang w:val="be-BY"/>
        </w:rPr>
        <w:t xml:space="preserve"> І</w:t>
      </w:r>
      <w:r w:rsidRPr="0017111B">
        <w:rPr>
          <w:rFonts w:ascii="Times New Roman" w:hAnsi="Times New Roman"/>
          <w:b/>
          <w:color w:val="00B050"/>
          <w:sz w:val="28"/>
          <w:szCs w:val="40"/>
          <w:lang w:val="be-BY"/>
        </w:rPr>
        <w:t>.</w:t>
      </w:r>
    </w:p>
    <w:p w:rsidR="007F232D" w:rsidRPr="00617227" w:rsidRDefault="007F232D" w:rsidP="007F232D">
      <w:pPr>
        <w:spacing w:after="0"/>
        <w:ind w:firstLine="4820"/>
        <w:jc w:val="both"/>
        <w:rPr>
          <w:rFonts w:ascii="Times New Roman" w:hAnsi="Times New Roman"/>
          <w:b/>
          <w:color w:val="00B050"/>
          <w:sz w:val="28"/>
          <w:szCs w:val="40"/>
          <w:lang w:val="be-BY"/>
        </w:rPr>
      </w:pPr>
    </w:p>
    <w:p w:rsidR="007F232D" w:rsidRPr="00617227" w:rsidRDefault="007F232D" w:rsidP="007F232D">
      <w:pPr>
        <w:pStyle w:val="a3"/>
        <w:numPr>
          <w:ilvl w:val="0"/>
          <w:numId w:val="18"/>
        </w:numPr>
        <w:spacing w:after="0"/>
        <w:ind w:left="0" w:firstLine="709"/>
        <w:jc w:val="both"/>
        <w:rPr>
          <w:rFonts w:ascii="Times New Roman" w:hAnsi="Times New Roman"/>
          <w:b/>
          <w:i/>
          <w:color w:val="1F497D" w:themeColor="text2"/>
          <w:sz w:val="32"/>
          <w:szCs w:val="28"/>
          <w:u w:val="single"/>
          <w:lang w:val="be-BY"/>
        </w:rPr>
      </w:pPr>
      <w:r w:rsidRPr="00617227">
        <w:rPr>
          <w:rFonts w:ascii="Times New Roman" w:hAnsi="Times New Roman"/>
          <w:b/>
          <w:i/>
          <w:color w:val="1F497D" w:themeColor="text2"/>
          <w:sz w:val="32"/>
          <w:szCs w:val="28"/>
          <w:u w:val="single"/>
          <w:lang w:val="be-BY"/>
        </w:rPr>
        <w:t>Перадумовы распаўсюджвання хрысціянства на беларускіх землях.</w:t>
      </w:r>
    </w:p>
    <w:p w:rsidR="007F232D" w:rsidRPr="00617227" w:rsidRDefault="007F232D" w:rsidP="007F232D">
      <w:pPr>
        <w:spacing w:after="0"/>
        <w:ind w:firstLine="709"/>
        <w:jc w:val="both"/>
        <w:rPr>
          <w:rFonts w:ascii="Times New Roman" w:hAnsi="Times New Roman"/>
          <w:i/>
          <w:color w:val="339933"/>
          <w:sz w:val="28"/>
          <w:szCs w:val="28"/>
          <w:lang w:val="be-BY"/>
        </w:rPr>
      </w:pPr>
      <w:r>
        <w:rPr>
          <w:rFonts w:ascii="Times New Roman" w:hAnsi="Times New Roman"/>
          <w:i/>
          <w:noProof/>
          <w:color w:val="339933"/>
          <w:sz w:val="28"/>
          <w:szCs w:val="28"/>
          <w:lang w:eastAsia="ru-RU"/>
        </w:rPr>
        <w:drawing>
          <wp:anchor distT="0" distB="0" distL="114300" distR="114300" simplePos="0" relativeHeight="251674624" behindDoc="1" locked="0" layoutInCell="1" allowOverlap="1" wp14:anchorId="0E88EF8A" wp14:editId="365A3EF3">
            <wp:simplePos x="0" y="0"/>
            <wp:positionH relativeFrom="column">
              <wp:posOffset>3176905</wp:posOffset>
            </wp:positionH>
            <wp:positionV relativeFrom="paragraph">
              <wp:posOffset>209550</wp:posOffset>
            </wp:positionV>
            <wp:extent cx="2611755" cy="1859915"/>
            <wp:effectExtent l="266700" t="266700" r="283845" b="292735"/>
            <wp:wrapSquare wrapText="bothSides"/>
            <wp:docPr id="136" name="Рисунок 2" descr="C:\Documents and Settings\Денис\Рабочий стол\800px-VelKnVladimirByEgg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Денис\Рабочий стол\800px-VelKnVladimirByEggink.jpg"/>
                    <pic:cNvPicPr>
                      <a:picLocks noChangeAspect="1" noChangeArrowheads="1"/>
                    </pic:cNvPicPr>
                  </pic:nvPicPr>
                  <pic:blipFill>
                    <a:blip r:embed="rId74"/>
                    <a:srcRect/>
                    <a:stretch>
                      <a:fillRect/>
                    </a:stretch>
                  </pic:blipFill>
                  <pic:spPr bwMode="auto">
                    <a:xfrm>
                      <a:off x="0" y="0"/>
                      <a:ext cx="2611755" cy="185991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Pr="00617227">
        <w:rPr>
          <w:rFonts w:ascii="Times New Roman" w:hAnsi="Times New Roman"/>
          <w:i/>
          <w:color w:val="339933"/>
          <w:sz w:val="28"/>
          <w:szCs w:val="28"/>
          <w:lang w:val="be-BY"/>
        </w:rPr>
        <w:t>Што вы ведаеце пра хрысціянства? Часткай якой імперыі была Візантыя?</w:t>
      </w:r>
    </w:p>
    <w:p w:rsidR="007F232D" w:rsidRPr="004D66B5" w:rsidRDefault="007F232D" w:rsidP="007F232D">
      <w:pPr>
        <w:spacing w:after="0"/>
        <w:ind w:firstLine="709"/>
        <w:jc w:val="both"/>
        <w:rPr>
          <w:rFonts w:ascii="Times New Roman" w:hAnsi="Times New Roman"/>
          <w:b/>
          <w:i/>
          <w:sz w:val="28"/>
          <w:szCs w:val="28"/>
          <w:lang w:val="be-BY"/>
        </w:rPr>
      </w:pPr>
      <w:r>
        <w:rPr>
          <w:rFonts w:ascii="Times New Roman" w:hAnsi="Times New Roman"/>
          <w:noProof/>
          <w:sz w:val="28"/>
          <w:szCs w:val="28"/>
          <w:lang w:eastAsia="ru-RU"/>
        </w:rPr>
        <w:drawing>
          <wp:anchor distT="0" distB="0" distL="114300" distR="114300" simplePos="0" relativeHeight="251673600" behindDoc="1" locked="0" layoutInCell="1" allowOverlap="1" wp14:anchorId="3F2DC47F" wp14:editId="59D81C45">
            <wp:simplePos x="0" y="0"/>
            <wp:positionH relativeFrom="column">
              <wp:posOffset>47625</wp:posOffset>
            </wp:positionH>
            <wp:positionV relativeFrom="paragraph">
              <wp:posOffset>2625725</wp:posOffset>
            </wp:positionV>
            <wp:extent cx="2576195" cy="1891665"/>
            <wp:effectExtent l="266700" t="266700" r="281305" b="299085"/>
            <wp:wrapSquare wrapText="bothSides"/>
            <wp:docPr id="135" name="Рисунок 1" descr="C:\Documents and Settings\Денис\Рабочий стол\800px-Vasnetsov_Bapt_Vladimir_fresco_in_Ki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Денис\Рабочий стол\800px-Vasnetsov_Bapt_Vladimir_fresco_in_Kiev.jpg"/>
                    <pic:cNvPicPr>
                      <a:picLocks noChangeAspect="1" noChangeArrowheads="1"/>
                    </pic:cNvPicPr>
                  </pic:nvPicPr>
                  <pic:blipFill>
                    <a:blip r:embed="rId75"/>
                    <a:srcRect/>
                    <a:stretch>
                      <a:fillRect/>
                    </a:stretch>
                  </pic:blipFill>
                  <pic:spPr bwMode="auto">
                    <a:xfrm>
                      <a:off x="0" y="0"/>
                      <a:ext cx="2576195" cy="189166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8"/>
          <w:szCs w:val="28"/>
          <w:lang w:eastAsia="ru-RU"/>
        </w:rPr>
        <mc:AlternateContent>
          <mc:Choice Requires="wps">
            <w:drawing>
              <wp:anchor distT="0" distB="0" distL="114300" distR="114300" simplePos="0" relativeHeight="251719680" behindDoc="0" locked="0" layoutInCell="1" allowOverlap="1" wp14:anchorId="52C15EA1" wp14:editId="5F581EFA">
                <wp:simplePos x="0" y="0"/>
                <wp:positionH relativeFrom="column">
                  <wp:posOffset>3002915</wp:posOffset>
                </wp:positionH>
                <wp:positionV relativeFrom="paragraph">
                  <wp:posOffset>1537335</wp:posOffset>
                </wp:positionV>
                <wp:extent cx="3036570" cy="367665"/>
                <wp:effectExtent l="0" t="635" r="0" b="3175"/>
                <wp:wrapSquare wrapText="bothSides"/>
                <wp:docPr id="15" name="Поле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6570" cy="367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617227" w:rsidRDefault="007F232D" w:rsidP="007F232D">
                            <w:pPr>
                              <w:jc w:val="center"/>
                              <w:rPr>
                                <w:rFonts w:ascii="Times New Roman" w:hAnsi="Times New Roman"/>
                                <w:b/>
                                <w:i/>
                                <w:color w:val="1F497D" w:themeColor="text2"/>
                                <w:sz w:val="28"/>
                                <w:szCs w:val="28"/>
                                <w:lang w:val="be-BY"/>
                              </w:rPr>
                            </w:pPr>
                            <w:r w:rsidRPr="00617227">
                              <w:rPr>
                                <w:rFonts w:ascii="Times New Roman" w:hAnsi="Times New Roman"/>
                                <w:b/>
                                <w:i/>
                                <w:color w:val="1F497D" w:themeColor="text2"/>
                                <w:sz w:val="28"/>
                                <w:szCs w:val="28"/>
                                <w:lang w:val="be-BY"/>
                              </w:rPr>
                              <w:t>Як князь Уладзімір веру выбіраў</w:t>
                            </w:r>
                          </w:p>
                          <w:p w:rsidR="007F232D" w:rsidRDefault="007F232D" w:rsidP="007F232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5" o:spid="_x0000_s1055" type="#_x0000_t202" style="position:absolute;left:0;text-align:left;margin-left:236.45pt;margin-top:121.05pt;width:239.1pt;height:28.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vZvlQIAABkFAAAOAAAAZHJzL2Uyb0RvYy54bWysVF2O0zAQfkfiDpbfu0m6adpETVf7QxHS&#10;8iMtHMB1nMbCsY3tNlkQZ+EUPCFxhh6JsdN2ywISQuTBsT3jzzPzfeP5Rd8KtGXGciVLnJzFGDFJ&#10;VcXlusTv3i5HM4ysI7IiQklW4ntm8cXi6ZN5pws2Vo0SFTMIQKQtOl3ixjldRJGlDWuJPVOaSTDW&#10;yrTEwdKso8qQDtBbEY3jOIs6ZSptFGXWwu7NYMSLgF/XjLrXdW2ZQ6LEEJsLownjyo/RYk6KtSG6&#10;4XQfBvmHKFrCJVx6hLohjqCN4b9AtZwaZVXtzqhqI1XXnLKQA2STxI+yuWuIZiEXKI7VxzLZ/wdL&#10;X23fGMQr4G6CkSQtcLT7svu++7b7imAL6tNpW4DbnQZH11+pHnxDrlbfKvreIqmuGyLX7NIY1TWM&#10;VBBf4k9GJ0cHHOtBVt1LVcE9ZONUAOpr0/riQTkQoANP90duWO8Qhc3z+DybTMFEwXaeTbMsBBeR&#10;4nBaG+ueM9UiPymxAe4DOtneWuejIcXBxV9mleDVkgsRFma9uhYGbQnoZBm+kMAjNyG9s1T+2IA4&#10;7ECQcIe3+XAD75/yZJzGV+N8tMxm01G6TCejfBrPRnGSX+VZnObpzfKzDzBJi4ZXFZO3XLKDBpP0&#10;7zjed8OgnqBC1JU4n4wnA0V/TDIO3++SbLmDlhS8LfHs6EQKT+wzWUHapHCEi2Ee/Rx+qDLU4PAP&#10;VQky8MwPGnD9qg+KgxgBzWtkpap7EIZRwBtQDO8JTBplPmLUQW+W2H7YEMMwEi8kiCtP0tQ3c1ik&#10;k+kYFubUsjq1EEkBqsQOo2F67YYHYKMNXzdw0yBnqS5BkDUPWnmIai9j6L+Q1P6t8A1+ug5eDy/a&#10;4gcAAAD//wMAUEsDBBQABgAIAAAAIQBPP6I33wAAAAsBAAAPAAAAZHJzL2Rvd25yZXYueG1sTI/B&#10;ToNAEIbvJr7DZky8GLsL0iLI0qiJxmtrH2CAKRDZWcJuC31715O9zWS+/PP9xXYxgzjT5HrLGqKV&#10;AkFc26bnVsPh++PxGYTzyA0OlknDhRxsy9ubAvPGzryj8963IoSwy1FD5/2YS+nqjgy6lR2Jw+1o&#10;J4M+rFMrmwnnEG4GGSu1kQZ7Dh86HOm9o/pnfzIajl/zwzqbq09/SHfJ5g37tLIXre/vltcXEJ4W&#10;/w/Dn35QhzI4VfbEjRODhiSNs4BqiJM4AhGIbB2FodLwpJQCWRbyukP5CwAA//8DAFBLAQItABQA&#10;BgAIAAAAIQC2gziS/gAAAOEBAAATAAAAAAAAAAAAAAAAAAAAAABbQ29udGVudF9UeXBlc10ueG1s&#10;UEsBAi0AFAAGAAgAAAAhADj9If/WAAAAlAEAAAsAAAAAAAAAAAAAAAAALwEAAF9yZWxzLy5yZWxz&#10;UEsBAi0AFAAGAAgAAAAhANVO9m+VAgAAGQUAAA4AAAAAAAAAAAAAAAAALgIAAGRycy9lMm9Eb2Mu&#10;eG1sUEsBAi0AFAAGAAgAAAAhAE8/ojffAAAACwEAAA8AAAAAAAAAAAAAAAAA7wQAAGRycy9kb3du&#10;cmV2LnhtbFBLBQYAAAAABAAEAPMAAAD7BQAAAAA=&#10;" stroked="f">
                <v:textbox>
                  <w:txbxContent>
                    <w:p w:rsidR="007F232D" w:rsidRPr="00617227" w:rsidRDefault="007F232D" w:rsidP="007F232D">
                      <w:pPr>
                        <w:jc w:val="center"/>
                        <w:rPr>
                          <w:rFonts w:ascii="Times New Roman" w:hAnsi="Times New Roman"/>
                          <w:b/>
                          <w:i/>
                          <w:color w:val="1F497D" w:themeColor="text2"/>
                          <w:sz w:val="28"/>
                          <w:szCs w:val="28"/>
                          <w:lang w:val="be-BY"/>
                        </w:rPr>
                      </w:pPr>
                      <w:r w:rsidRPr="00617227">
                        <w:rPr>
                          <w:rFonts w:ascii="Times New Roman" w:hAnsi="Times New Roman"/>
                          <w:b/>
                          <w:i/>
                          <w:color w:val="1F497D" w:themeColor="text2"/>
                          <w:sz w:val="28"/>
                          <w:szCs w:val="28"/>
                          <w:lang w:val="be-BY"/>
                        </w:rPr>
                        <w:t>Як князь Уладзімір веру выбіраў</w:t>
                      </w:r>
                    </w:p>
                    <w:p w:rsidR="007F232D" w:rsidRDefault="007F232D" w:rsidP="007F232D"/>
                  </w:txbxContent>
                </v:textbox>
                <w10:wrap type="square"/>
              </v:shape>
            </w:pict>
          </mc:Fallback>
        </mc:AlternateContent>
      </w:r>
      <w:r>
        <w:rPr>
          <w:rFonts w:ascii="Times New Roman" w:hAnsi="Times New Roman"/>
          <w:sz w:val="28"/>
          <w:szCs w:val="28"/>
          <w:lang w:val="be-BY"/>
        </w:rPr>
        <w:t xml:space="preserve">Упершыню ўсходнія славяне сутыкнуліся з хрысціянствам у VII ст. падчас паходаў на Візантыю. Самымі раннімі правадырамі хрысціянства на славянскіх землях сталі князь Ігар і княгіня Вольга. Апошняя прыняла хрышчэнне ў Канстанцінопале. Афіцыйнай датай прыняцця “грэцкай веры” лічыцца 988 ці 989 г., калі Ўладзімір Святаславіч, пасля спроб абаперціся на язычніцкія культы, расчараваўся ў іх і вырашыў перайсці да </w:t>
      </w:r>
      <w:r w:rsidRPr="0097429A">
        <w:rPr>
          <w:rFonts w:ascii="Times New Roman" w:hAnsi="Times New Roman"/>
          <w:b/>
          <w:i/>
          <w:sz w:val="28"/>
          <w:szCs w:val="28"/>
          <w:lang w:val="be-BY"/>
        </w:rPr>
        <w:t>адзінабожжа</w:t>
      </w:r>
      <w:r>
        <w:rPr>
          <w:rFonts w:ascii="Times New Roman" w:hAnsi="Times New Roman"/>
          <w:b/>
          <w:i/>
          <w:sz w:val="28"/>
          <w:szCs w:val="28"/>
          <w:lang w:val="be-BY"/>
        </w:rPr>
        <w:t>.</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noProof/>
          <w:sz w:val="28"/>
          <w:szCs w:val="28"/>
          <w:lang w:eastAsia="ru-RU"/>
        </w:rPr>
        <mc:AlternateContent>
          <mc:Choice Requires="wps">
            <w:drawing>
              <wp:anchor distT="0" distB="0" distL="114300" distR="114300" simplePos="0" relativeHeight="251720704" behindDoc="0" locked="0" layoutInCell="1" allowOverlap="1" wp14:anchorId="52A94A84" wp14:editId="439C80CC">
                <wp:simplePos x="0" y="0"/>
                <wp:positionH relativeFrom="column">
                  <wp:posOffset>-3106420</wp:posOffset>
                </wp:positionH>
                <wp:positionV relativeFrom="paragraph">
                  <wp:posOffset>1835785</wp:posOffset>
                </wp:positionV>
                <wp:extent cx="2727325" cy="333375"/>
                <wp:effectExtent l="2540" t="0" r="3810" b="3810"/>
                <wp:wrapSquare wrapText="bothSides"/>
                <wp:docPr id="14" name="Поле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732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617227" w:rsidRDefault="007F232D" w:rsidP="007F232D">
                            <w:pPr>
                              <w:jc w:val="center"/>
                              <w:rPr>
                                <w:rFonts w:ascii="Times New Roman" w:hAnsi="Times New Roman"/>
                                <w:b/>
                                <w:i/>
                                <w:color w:val="1F497D" w:themeColor="text2"/>
                                <w:sz w:val="28"/>
                                <w:szCs w:val="28"/>
                                <w:lang w:val="be-BY"/>
                              </w:rPr>
                            </w:pPr>
                            <w:r w:rsidRPr="00617227">
                              <w:rPr>
                                <w:rFonts w:ascii="Times New Roman" w:hAnsi="Times New Roman"/>
                                <w:b/>
                                <w:i/>
                                <w:color w:val="1F497D" w:themeColor="text2"/>
                                <w:sz w:val="28"/>
                                <w:szCs w:val="28"/>
                                <w:lang w:val="be-BY"/>
                              </w:rPr>
                              <w:t>Хрышчэнне князя Ўладзіміра</w:t>
                            </w:r>
                          </w:p>
                          <w:p w:rsidR="007F232D" w:rsidRDefault="007F232D" w:rsidP="007F232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4" o:spid="_x0000_s1056" type="#_x0000_t202" style="position:absolute;left:0;text-align:left;margin-left:-244.6pt;margin-top:144.55pt;width:214.75pt;height:26.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lyskwIAABkFAAAOAAAAZHJzL2Uyb0RvYy54bWysVNmO0zAUfUfiHyy/d7JMuiRqOpqFIqRh&#10;kQY+wHWcxsKxje02GRDfwlfwhMQ39JO4dtpOh0VCiDw4vr7X527nen7RtwJtmbFcyRInZzFGTFJV&#10;cbku8bu3y9EMI+uIrIhQkpX4nll8sXj6ZN7pgqWqUaJiBgGItEWnS9w4p4sosrRhLbFnSjMJylqZ&#10;ljgQzTqqDOkAvRVRGseTqFOm0kZRZi2c3gxKvAj4dc2oe13XljkkSgyxubCasK78Gi3mpFgbohtO&#10;92GQf4iiJVyC0yPUDXEEbQz/Barl1CirandGVRupuuaUhRwgmyT+KZu7hmgWcoHiWH0sk/1/sPTV&#10;9o1BvILeZRhJ0kKPdl9233ffdl8RHEF9Om0LMLvTYOj6K9WDbcjV6ltF31sk1XVD5JpdGqO6hpEK&#10;4kv8zejk6oBjPciqe6kq8EM2TgWgvjatLx6UAwE69On+2BvWO0ThMJ2m0/N0jBEF3Tl803FwQYrD&#10;bW2se85Ui/ymxAZ6H9DJ9tY6Hw0pDibemVWCV0suRBDMenUtDNoS4MkyfHv0R2ZCemOp/LUBcTiB&#10;IMGH1/lwQ98/5UmaxVdpPlpOZtNRtszGo3waz0Zxkl/lkzjLs5vlZx9gkhUNryomb7lkBw4m2d/1&#10;eD8NA3sCC1FX4nwMlQp5/THJOHy/S7LlDkZS8LbEs6MRKXxjn8kK0iaFI1wM++hx+KHKUIPDP1Ql&#10;0MB3fuCA61d9YFw68e49R1aqugdiGAV9g+7DewKbRpmPGHUwmyW2HzbEMIzECwnkypMs88MchGw8&#10;TUEwp5rVqYZIClAldhgN22s3PAAbbfi6AU8DnaW6BELWPHDlIao9jWH+QlL7t8IP+KkcrB5etMUP&#10;AAAA//8DAFBLAwQUAAYACAAAACEAv0p+2eEAAAAMAQAADwAAAGRycy9kb3ducmV2LnhtbEyPy07D&#10;MBBF90j8gzVIbFDqJKR5EacCJBDbln6AE0+TiHgcxW6T/j1mRZeje3TvmWq36pFdcLaDIQHRJgSG&#10;1Bo1UCfg+P0R5MCsk6TkaAgFXNHCrr6/q2SpzEJ7vBxcx3wJ2VIK6J2bSs5t26OWdmMmJJ+dzKyl&#10;8+fccTXLxZfrkcdhmHItB/ILvZzwvcf253DWAk5fy9O2WJpPd8z2Sfomh6wxVyEeH9bXF2AOV/cP&#10;w5++V4faOzXmTMqyUUCQ5EXsWQFxXkTAPBJsiwxYI+A5iVLgdcVvn6h/AQAA//8DAFBLAQItABQA&#10;BgAIAAAAIQC2gziS/gAAAOEBAAATAAAAAAAAAAAAAAAAAAAAAABbQ29udGVudF9UeXBlc10ueG1s&#10;UEsBAi0AFAAGAAgAAAAhADj9If/WAAAAlAEAAAsAAAAAAAAAAAAAAAAALwEAAF9yZWxzLy5yZWxz&#10;UEsBAi0AFAAGAAgAAAAhAI+qXKyTAgAAGQUAAA4AAAAAAAAAAAAAAAAALgIAAGRycy9lMm9Eb2Mu&#10;eG1sUEsBAi0AFAAGAAgAAAAhAL9KftnhAAAADAEAAA8AAAAAAAAAAAAAAAAA7QQAAGRycy9kb3du&#10;cmV2LnhtbFBLBQYAAAAABAAEAPMAAAD7BQAAAAA=&#10;" stroked="f">
                <v:textbox>
                  <w:txbxContent>
                    <w:p w:rsidR="007F232D" w:rsidRPr="00617227" w:rsidRDefault="007F232D" w:rsidP="007F232D">
                      <w:pPr>
                        <w:jc w:val="center"/>
                        <w:rPr>
                          <w:rFonts w:ascii="Times New Roman" w:hAnsi="Times New Roman"/>
                          <w:b/>
                          <w:i/>
                          <w:color w:val="1F497D" w:themeColor="text2"/>
                          <w:sz w:val="28"/>
                          <w:szCs w:val="28"/>
                          <w:lang w:val="be-BY"/>
                        </w:rPr>
                      </w:pPr>
                      <w:r w:rsidRPr="00617227">
                        <w:rPr>
                          <w:rFonts w:ascii="Times New Roman" w:hAnsi="Times New Roman"/>
                          <w:b/>
                          <w:i/>
                          <w:color w:val="1F497D" w:themeColor="text2"/>
                          <w:sz w:val="28"/>
                          <w:szCs w:val="28"/>
                          <w:lang w:val="be-BY"/>
                        </w:rPr>
                        <w:t>Хрышчэнне князя Ўладзіміра</w:t>
                      </w:r>
                    </w:p>
                    <w:p w:rsidR="007F232D" w:rsidRDefault="007F232D" w:rsidP="007F232D"/>
                  </w:txbxContent>
                </v:textbox>
                <w10:wrap type="square"/>
              </v:shape>
            </w:pict>
          </mc:Fallback>
        </mc:AlternateContent>
      </w:r>
      <w:r>
        <w:rPr>
          <w:rFonts w:ascii="Times New Roman" w:hAnsi="Times New Roman"/>
          <w:sz w:val="28"/>
          <w:szCs w:val="28"/>
          <w:lang w:val="be-BY"/>
        </w:rPr>
        <w:t>Летапісец вельмі вобразна апісаў, як вялікі князь выбіраў веру для свайго народа. Да княжацкага двара былі вызваны іўдзейскі, мусульманскі, каталіцкі святары, а таксама “грэцкі філосаф” (прадстаўнік праваслаўя). Уладзімір адмовіўся ад усіх прапаноў на карысць праваслаўя.</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sz w:val="28"/>
          <w:szCs w:val="28"/>
          <w:lang w:val="be-BY"/>
        </w:rPr>
        <w:t>Выбар Уладзіміра быў абумоўлены, як мяркуюць навукоўцы, перш за ўсё</w:t>
      </w:r>
      <w:r w:rsidRPr="008E1EDA">
        <w:rPr>
          <w:rFonts w:ascii="Times New Roman" w:hAnsi="Times New Roman"/>
          <w:sz w:val="28"/>
          <w:szCs w:val="28"/>
          <w:lang w:val="be-BY"/>
        </w:rPr>
        <w:t>,</w:t>
      </w:r>
      <w:r>
        <w:rPr>
          <w:rFonts w:ascii="Times New Roman" w:hAnsi="Times New Roman"/>
          <w:sz w:val="28"/>
          <w:szCs w:val="28"/>
          <w:lang w:val="be-BY"/>
        </w:rPr>
        <w:t xml:space="preserve"> палітычнымі матывамі. Справа ў тым, што толькі хрысціянства давала магчымасць Русі ўвайсці ў сістэму еўрапейскіх дзяржаў і мець з імі справы на роўных правах. Першымі былі ахрышчаныя сам князь, яго двор і дружына.</w:t>
      </w:r>
    </w:p>
    <w:p w:rsidR="007F232D" w:rsidRDefault="007F232D" w:rsidP="007F232D">
      <w:pPr>
        <w:spacing w:after="0"/>
        <w:ind w:firstLine="709"/>
        <w:jc w:val="both"/>
        <w:rPr>
          <w:rFonts w:ascii="Times New Roman" w:hAnsi="Times New Roman"/>
          <w:sz w:val="28"/>
          <w:szCs w:val="28"/>
          <w:lang w:val="be-BY"/>
        </w:rPr>
      </w:pPr>
      <w:r>
        <w:rPr>
          <w:rFonts w:ascii="Times New Roman" w:hAnsi="Times New Roman"/>
          <w:sz w:val="28"/>
          <w:szCs w:val="28"/>
          <w:lang w:val="be-BY"/>
        </w:rPr>
        <w:t xml:space="preserve">Таксама ў першую чаргу прынялі хрышчэнне жыхары Кіева. </w:t>
      </w:r>
    </w:p>
    <w:p w:rsidR="007F232D" w:rsidRPr="007C20CD" w:rsidRDefault="007F232D" w:rsidP="007F232D">
      <w:pPr>
        <w:shd w:val="clear" w:color="auto" w:fill="FBD4B4"/>
        <w:spacing w:after="0"/>
        <w:ind w:firstLine="709"/>
        <w:jc w:val="both"/>
        <w:rPr>
          <w:rFonts w:ascii="Times New Roman" w:hAnsi="Times New Roman"/>
          <w:sz w:val="28"/>
          <w:szCs w:val="28"/>
          <w:lang w:val="be-BY"/>
        </w:rPr>
      </w:pPr>
      <w:r w:rsidRPr="00D83268">
        <w:rPr>
          <w:rFonts w:ascii="Times New Roman" w:hAnsi="Times New Roman"/>
          <w:i/>
          <w:sz w:val="28"/>
          <w:szCs w:val="28"/>
          <w:lang w:val="be-BY"/>
        </w:rPr>
        <w:lastRenderedPageBreak/>
        <w:t xml:space="preserve">“Сабралася народу вялікае мноства, увайшлі ў ваду і стаялі там, пакуль святары чыталі малітвы” – </w:t>
      </w:r>
      <w:r w:rsidRPr="00D83268">
        <w:rPr>
          <w:rFonts w:ascii="Times New Roman" w:hAnsi="Times New Roman"/>
          <w:sz w:val="28"/>
          <w:szCs w:val="28"/>
          <w:lang w:val="be-BY"/>
        </w:rPr>
        <w:t>паведамляе крыніца пра хрышчэнне кіяўлян.</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sz w:val="28"/>
          <w:szCs w:val="28"/>
          <w:lang w:val="be-BY"/>
        </w:rPr>
        <w:t xml:space="preserve">Для ажыццяўлення </w:t>
      </w:r>
      <w:r w:rsidRPr="00395DC0">
        <w:rPr>
          <w:rFonts w:ascii="Times New Roman" w:hAnsi="Times New Roman"/>
          <w:b/>
          <w:i/>
          <w:sz w:val="28"/>
          <w:szCs w:val="28"/>
          <w:lang w:val="be-BY"/>
        </w:rPr>
        <w:t>хрысціянізацыі</w:t>
      </w:r>
      <w:r>
        <w:rPr>
          <w:rFonts w:ascii="Times New Roman" w:hAnsi="Times New Roman"/>
          <w:sz w:val="28"/>
          <w:szCs w:val="28"/>
          <w:lang w:val="be-BY"/>
        </w:rPr>
        <w:t xml:space="preserve"> Ўладзімір паслаў сваіх сыноў у галоўныя гарады – Ноўгарад, Полацк, Тураў, Чарнігаў, Белгарад, Уладзімір-Валынскі і Растоў. Але народ не адразу прыняў новую рэлігію. Адпаведна гістарычным крыніцам, жыхары Ноўгарада і Растова выганялі хрысціянскіх святароў і ўздымалі паўстанні супраць прымусу.</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sz w:val="28"/>
          <w:szCs w:val="28"/>
          <w:lang w:val="be-BY"/>
        </w:rPr>
        <w:t xml:space="preserve">Цэнтрамі распаўсюджвання новай рэлігіі сталі </w:t>
      </w:r>
      <w:r w:rsidRPr="00395DC0">
        <w:rPr>
          <w:rFonts w:ascii="Times New Roman" w:hAnsi="Times New Roman"/>
          <w:b/>
          <w:i/>
          <w:sz w:val="28"/>
          <w:szCs w:val="28"/>
          <w:lang w:val="be-BY"/>
        </w:rPr>
        <w:t>епархіі, храмы і манастыры</w:t>
      </w:r>
      <w:r>
        <w:rPr>
          <w:rFonts w:ascii="Times New Roman" w:hAnsi="Times New Roman"/>
          <w:sz w:val="28"/>
          <w:szCs w:val="28"/>
          <w:lang w:val="be-BY"/>
        </w:rPr>
        <w:t>. Лічыцца, што першая на беларускіх землях епархія была створана ў Полацку прыблізна ў 992 годзе. Першым жа полацкім уладыкам стаў епіскап Міна. Другой на тэрыторыі Беларусі стала Тураўская епархія з епіскапам Фамой на чале. Увядзенне хрысціянства стала не караткачасовым актам, а расцягнулася на некалькі стагоддзяў. На тэрыторыі Беларусі хрысціянізацыя ахапіла спачатку толькі гарады і адміністрацыйныя цэнтры. Астатняе насельніцтва была ўцягнута ў новую рэлігію крыху пазней.</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675648" behindDoc="1" locked="0" layoutInCell="1" allowOverlap="1" wp14:anchorId="6605D997" wp14:editId="09795AA3">
            <wp:simplePos x="0" y="0"/>
            <wp:positionH relativeFrom="column">
              <wp:posOffset>3443605</wp:posOffset>
            </wp:positionH>
            <wp:positionV relativeFrom="paragraph">
              <wp:posOffset>278765</wp:posOffset>
            </wp:positionV>
            <wp:extent cx="2304415" cy="2301875"/>
            <wp:effectExtent l="190500" t="190500" r="191135" b="193675"/>
            <wp:wrapSquare wrapText="bothSides"/>
            <wp:docPr id="1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6"/>
                    <a:srcRect/>
                    <a:stretch>
                      <a:fillRect/>
                    </a:stretch>
                  </pic:blipFill>
                  <pic:spPr bwMode="auto">
                    <a:xfrm>
                      <a:off x="0" y="0"/>
                      <a:ext cx="2304415" cy="230187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Pr>
          <w:rFonts w:ascii="Times New Roman" w:hAnsi="Times New Roman"/>
          <w:sz w:val="28"/>
          <w:szCs w:val="28"/>
          <w:lang w:val="be-BY"/>
        </w:rPr>
        <w:t>Першым князем-хрысціянінам у беларускай гісторыі становіцца Ізяслаў Уладзіміравіч. Яго маці, Рагнеда, таксама прыняла хрышчэнне і імя Анастасія. Яна скончыла свае дні ў манастыры, які сама ж і заснавала.</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sz w:val="28"/>
          <w:szCs w:val="28"/>
          <w:lang w:val="be-BY"/>
        </w:rPr>
        <w:t>Аб тым, што язычніцтва было жывым яшчэ і ў княжацкім асяроддзі, сведчаць паданні пра Усяслава Брачыславіча, празванага Чарадзеем. Лічылася, што ён нарадзіўся ад “валхавання” і мог пераўтварацца ў ваўка.</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676672" behindDoc="1" locked="0" layoutInCell="1" allowOverlap="1" wp14:anchorId="0F96DE75" wp14:editId="29E0EDAC">
            <wp:simplePos x="0" y="0"/>
            <wp:positionH relativeFrom="column">
              <wp:posOffset>-17780</wp:posOffset>
            </wp:positionH>
            <wp:positionV relativeFrom="paragraph">
              <wp:posOffset>45720</wp:posOffset>
            </wp:positionV>
            <wp:extent cx="2548890" cy="1914525"/>
            <wp:effectExtent l="0" t="0" r="0" b="0"/>
            <wp:wrapSquare wrapText="bothSides"/>
            <wp:docPr id="1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7"/>
                    <a:srcRect/>
                    <a:stretch>
                      <a:fillRect/>
                    </a:stretch>
                  </pic:blipFill>
                  <pic:spPr bwMode="auto">
                    <a:xfrm>
                      <a:off x="0" y="0"/>
                      <a:ext cx="2548890" cy="1914525"/>
                    </a:xfrm>
                    <a:prstGeom prst="rect">
                      <a:avLst/>
                    </a:prstGeom>
                    <a:ln>
                      <a:noFill/>
                    </a:ln>
                    <a:effectLst>
                      <a:softEdge rad="112500"/>
                    </a:effectLst>
                  </pic:spPr>
                </pic:pic>
              </a:graphicData>
            </a:graphic>
          </wp:anchor>
        </w:drawing>
      </w:r>
      <w:r>
        <w:rPr>
          <w:rFonts w:ascii="Times New Roman" w:hAnsi="Times New Roman"/>
          <w:sz w:val="28"/>
          <w:szCs w:val="28"/>
          <w:lang w:val="be-BY"/>
        </w:rPr>
        <w:t>Таксама аб язычніцтве некаторых полацкіх князей сведчаць Барысавы камяні – спалучэнне язычніцкага культа камянёў і хрысціянства. На гэтых камянях, звязаных з імем полацкага князя Барыса, выбіты надпісы “Помози, Господи, рабу твоему Борису”.</w:t>
      </w:r>
    </w:p>
    <w:p w:rsidR="007F232D" w:rsidRDefault="007F232D" w:rsidP="007F232D">
      <w:pPr>
        <w:spacing w:after="0"/>
        <w:ind w:firstLine="709"/>
        <w:contextualSpacing/>
        <w:jc w:val="both"/>
        <w:rPr>
          <w:rFonts w:ascii="Times New Roman" w:hAnsi="Times New Roman"/>
          <w:sz w:val="28"/>
          <w:szCs w:val="28"/>
          <w:lang w:val="be-BY"/>
        </w:rPr>
      </w:pP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sz w:val="28"/>
          <w:szCs w:val="28"/>
          <w:lang w:val="be-BY"/>
        </w:rPr>
        <w:t xml:space="preserve">Хрысціянства, прынятае ў якасці дзяржаўнай рэлігіі, узняла беларускія землі на больш высокі ўзровень </w:t>
      </w:r>
      <w:r>
        <w:rPr>
          <w:rFonts w:ascii="Times New Roman" w:hAnsi="Times New Roman"/>
          <w:sz w:val="28"/>
          <w:szCs w:val="28"/>
          <w:lang w:val="be-BY"/>
        </w:rPr>
        <w:lastRenderedPageBreak/>
        <w:t>узаемаадносін з еўрапейскімі дзяржавамі. Аднак прыняцце ўсходняй формы хрысціянства азначала прызнанне главенства візантыйскага імператара. Але, нягледзячы на гэта, да палітычнага падпарадкавання справа не даходзіла.</w:t>
      </w:r>
    </w:p>
    <w:p w:rsidR="007F232D" w:rsidRDefault="007F232D" w:rsidP="007F232D">
      <w:pPr>
        <w:spacing w:after="0"/>
        <w:ind w:firstLine="709"/>
        <w:contextualSpacing/>
        <w:jc w:val="both"/>
        <w:rPr>
          <w:rFonts w:ascii="Times New Roman" w:hAnsi="Times New Roman"/>
          <w:sz w:val="28"/>
          <w:szCs w:val="28"/>
          <w:lang w:val="be-BY"/>
        </w:rPr>
      </w:pPr>
    </w:p>
    <w:p w:rsidR="007F232D" w:rsidRPr="009D19D3" w:rsidRDefault="007F232D" w:rsidP="007F232D">
      <w:pPr>
        <w:pStyle w:val="a3"/>
        <w:numPr>
          <w:ilvl w:val="0"/>
          <w:numId w:val="18"/>
        </w:numPr>
        <w:spacing w:after="0"/>
        <w:ind w:left="0" w:firstLine="709"/>
        <w:jc w:val="both"/>
        <w:rPr>
          <w:rFonts w:ascii="Times New Roman" w:hAnsi="Times New Roman"/>
          <w:b/>
          <w:i/>
          <w:color w:val="1F497D" w:themeColor="text2"/>
          <w:sz w:val="32"/>
          <w:szCs w:val="28"/>
          <w:u w:val="single"/>
          <w:lang w:val="be-BY"/>
        </w:rPr>
      </w:pPr>
      <w:r w:rsidRPr="009D19D3">
        <w:rPr>
          <w:rFonts w:ascii="Times New Roman" w:hAnsi="Times New Roman"/>
          <w:b/>
          <w:i/>
          <w:color w:val="1F497D" w:themeColor="text2"/>
          <w:sz w:val="32"/>
          <w:szCs w:val="28"/>
          <w:u w:val="single"/>
          <w:lang w:val="be-BY"/>
        </w:rPr>
        <w:t>Суіснаванне язычніцтва і хрысціянства.</w:t>
      </w:r>
    </w:p>
    <w:p w:rsidR="007F232D" w:rsidRPr="009D19D3" w:rsidRDefault="007F232D" w:rsidP="007F232D">
      <w:pPr>
        <w:spacing w:after="0"/>
        <w:ind w:firstLine="709"/>
        <w:jc w:val="both"/>
        <w:rPr>
          <w:rFonts w:ascii="Times New Roman" w:hAnsi="Times New Roman"/>
          <w:i/>
          <w:color w:val="339933"/>
          <w:sz w:val="28"/>
          <w:szCs w:val="28"/>
          <w:lang w:val="be-BY"/>
        </w:rPr>
      </w:pPr>
      <w:r w:rsidRPr="009D19D3">
        <w:rPr>
          <w:rFonts w:ascii="Times New Roman" w:hAnsi="Times New Roman"/>
          <w:i/>
          <w:color w:val="339933"/>
          <w:sz w:val="28"/>
          <w:szCs w:val="28"/>
          <w:lang w:val="be-BY"/>
        </w:rPr>
        <w:t>Што такое язычніцтва? Якіх язычніцкіх багоў вы ведаеце?</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sz w:val="28"/>
          <w:szCs w:val="28"/>
          <w:lang w:val="be-BY"/>
        </w:rPr>
        <w:t>Даўжэй за ўсе вобласці цягнулася хрысціянізацыя Беларускага Панямоння. Тут большасць насельніцтва нават да ХІ ст. заставалася язычніцкім. Гэта было звязана з разнастайнасцю этнічнага складу насельніцтва. Але ўжо ў ХІІ ст. працэс хрысціянізацыі гэтай вобласці значна паскорыўся. Працэс тэрытарыяльнага распаўсюджвання хрысціянства на землях усходніх славян цягнуўся да канца ХІІ ст.</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sz w:val="28"/>
          <w:szCs w:val="28"/>
          <w:lang w:val="be-BY"/>
        </w:rPr>
        <w:t>Просты народ не мог хутка перамяніць свой святапогляд, які складваўся стагоддзямі. Людзі дакладна ведалі, якое боства адказвае за тую ці іншую з’яву, каму патрэбна прынесці ахвяру, каб паляванне было добрым, зямля давала ўраджай. Раптоўнае з’яўленне дзіўных святароў, якія тлумачылі пра адзінага бога, было ўспрынята простым людам з недаверам і варожа.</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sz w:val="28"/>
          <w:szCs w:val="28"/>
          <w:lang w:val="be-BY"/>
        </w:rPr>
        <w:t>Але праваслаўныя святары былі настроены вельмі рашуча. Як мы ведаем, пачатак быў пакладзены зверху – першым прымае новую рэлігію князь. Народ убачыў, як драўляныя і каменныя ідалы, якіх яны шанавалі і якім яшчэ ўчора прыносілі ахвяры, сёння апракідваліся і секліся сякерамі. Гэта выклікала занепакоенасць і абурэнне народа.</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sz w:val="28"/>
          <w:szCs w:val="28"/>
          <w:lang w:val="be-BY"/>
        </w:rPr>
        <w:t>Праз некаторы час хрысціянскія святары сталі больш знаходлівымі. Каб палегчыць пераход простага люду да хрысціянства, амаль усе праваслаўныя святы былі перанесены такім чынам, што супадалі з большасцю язычніцкіх святаў. Язычніцкія боствы знікалі і саступалі месца хрысціянскім святым. Прыкладам можа служыць свята летняга сонцастаяння – Купалле. Першапачаткова гэта было язычніцкае свята, але пад уплывам хрысціянства свята стала звацца “Іван Купала”. Тут прасочваецца спалучэнне імён Івана (Іаана Хрысціцеля) і язычніцкага боства Купалы.</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sz w:val="28"/>
          <w:szCs w:val="28"/>
          <w:lang w:val="be-BY"/>
        </w:rPr>
        <w:t xml:space="preserve">Таксама паўсюль руйнаваліся язычніцкія </w:t>
      </w:r>
      <w:r w:rsidRPr="00430F54">
        <w:rPr>
          <w:rFonts w:ascii="Times New Roman" w:hAnsi="Times New Roman"/>
          <w:b/>
          <w:i/>
          <w:sz w:val="28"/>
          <w:szCs w:val="28"/>
          <w:lang w:val="be-BY"/>
        </w:rPr>
        <w:t>капішчы</w:t>
      </w:r>
      <w:r>
        <w:rPr>
          <w:rFonts w:ascii="Times New Roman" w:hAnsi="Times New Roman"/>
          <w:sz w:val="28"/>
          <w:szCs w:val="28"/>
          <w:lang w:val="be-BY"/>
        </w:rPr>
        <w:t>, знішчаліся культавыя камяні і выявы бостваў. Найбольш буйныя камяні аздабляліся хрысціянскімі сімваламі і надпісамі.</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sz w:val="28"/>
          <w:szCs w:val="28"/>
          <w:lang w:val="be-BY"/>
        </w:rPr>
        <w:t>Але, нягледзячы на ўсе намаганні праваслаўнай царквы, просты люд яшчэ вельмі доўга жыў у стане дваявер’я. З аднаго боку ён задзіў у царкву і шчыра маліўся, ахвяраваў грошы на царкву. З другога боку народ не ўпускаў магчымасці ўлітасцівіць язычніцкіх багоў і духаў. Зранку пабываўшы ў царкве і памаліўшыся, селянін не лічыў лішнім паставіць каля хаты крынку малака ці кваса з хлебам, каб задобрыць дамавіка і іншых хатніх духаў.</w:t>
      </w:r>
    </w:p>
    <w:p w:rsidR="007F232D" w:rsidRDefault="007F232D" w:rsidP="007F232D">
      <w:pPr>
        <w:spacing w:after="0"/>
        <w:ind w:firstLine="709"/>
        <w:contextualSpacing/>
        <w:jc w:val="both"/>
        <w:rPr>
          <w:rFonts w:ascii="Times New Roman" w:hAnsi="Times New Roman"/>
          <w:i/>
          <w:color w:val="339933"/>
          <w:sz w:val="28"/>
          <w:szCs w:val="28"/>
          <w:lang w:val="be-BY"/>
        </w:rPr>
      </w:pPr>
      <w:r>
        <w:rPr>
          <w:rFonts w:ascii="Times New Roman" w:hAnsi="Times New Roman"/>
          <w:sz w:val="28"/>
          <w:szCs w:val="28"/>
          <w:lang w:val="be-BY"/>
        </w:rPr>
        <w:lastRenderedPageBreak/>
        <w:t xml:space="preserve">На працягу ўсей гісторыі карані язычніцтва захоўваліся ў сялянскім асяроддз і ў выглядзе звычаяў, павер’яў і народных свят. Гэтая спадчына захавалася давольна добра і ў наш час. </w:t>
      </w:r>
      <w:r w:rsidRPr="009D19D3">
        <w:rPr>
          <w:rFonts w:ascii="Times New Roman" w:hAnsi="Times New Roman"/>
          <w:i/>
          <w:color w:val="339933"/>
          <w:sz w:val="28"/>
          <w:szCs w:val="28"/>
          <w:lang w:val="be-BY"/>
        </w:rPr>
        <w:t>Назавіце народныя святы, якія вы вед</w:t>
      </w:r>
      <w:r>
        <w:rPr>
          <w:rFonts w:ascii="Times New Roman" w:hAnsi="Times New Roman"/>
          <w:i/>
          <w:color w:val="339933"/>
          <w:sz w:val="28"/>
          <w:szCs w:val="28"/>
          <w:lang w:val="be-BY"/>
        </w:rPr>
        <w:t>а</w:t>
      </w:r>
      <w:r w:rsidRPr="009D19D3">
        <w:rPr>
          <w:rFonts w:ascii="Times New Roman" w:hAnsi="Times New Roman"/>
          <w:i/>
          <w:color w:val="339933"/>
          <w:sz w:val="28"/>
          <w:szCs w:val="28"/>
          <w:lang w:val="be-BY"/>
        </w:rPr>
        <w:t>еце?</w:t>
      </w:r>
    </w:p>
    <w:p w:rsidR="007F232D" w:rsidRPr="009D19D3" w:rsidRDefault="007F232D" w:rsidP="007F232D">
      <w:pPr>
        <w:spacing w:after="0"/>
        <w:ind w:firstLine="709"/>
        <w:contextualSpacing/>
        <w:jc w:val="both"/>
        <w:rPr>
          <w:rFonts w:ascii="Times New Roman" w:hAnsi="Times New Roman"/>
          <w:i/>
          <w:color w:val="339933"/>
          <w:sz w:val="28"/>
          <w:szCs w:val="28"/>
          <w:lang w:val="be-BY"/>
        </w:rPr>
      </w:pPr>
    </w:p>
    <w:p w:rsidR="007F232D" w:rsidRPr="009D19D3" w:rsidRDefault="007F232D" w:rsidP="007F232D">
      <w:pPr>
        <w:pStyle w:val="a3"/>
        <w:numPr>
          <w:ilvl w:val="0"/>
          <w:numId w:val="18"/>
        </w:numPr>
        <w:spacing w:after="0"/>
        <w:ind w:left="0" w:firstLine="709"/>
        <w:jc w:val="both"/>
        <w:rPr>
          <w:rFonts w:ascii="Times New Roman" w:hAnsi="Times New Roman"/>
          <w:b/>
          <w:i/>
          <w:color w:val="1F497D" w:themeColor="text2"/>
          <w:sz w:val="32"/>
          <w:szCs w:val="28"/>
          <w:u w:val="single"/>
          <w:lang w:val="be-BY"/>
        </w:rPr>
      </w:pPr>
      <w:r w:rsidRPr="009D19D3">
        <w:rPr>
          <w:rFonts w:ascii="Times New Roman" w:hAnsi="Times New Roman"/>
          <w:b/>
          <w:i/>
          <w:color w:val="1F497D" w:themeColor="text2"/>
          <w:sz w:val="32"/>
          <w:szCs w:val="28"/>
          <w:u w:val="single"/>
          <w:lang w:val="be-BY"/>
        </w:rPr>
        <w:t>Уплыў хрысціянства на беларускую культуру.</w:t>
      </w:r>
    </w:p>
    <w:p w:rsidR="007F232D" w:rsidRPr="00C71C11" w:rsidRDefault="007F232D" w:rsidP="007F232D">
      <w:pPr>
        <w:spacing w:after="0"/>
        <w:ind w:firstLine="709"/>
        <w:jc w:val="both"/>
        <w:rPr>
          <w:rFonts w:ascii="Times New Roman" w:hAnsi="Times New Roman"/>
          <w:i/>
          <w:sz w:val="28"/>
          <w:szCs w:val="28"/>
          <w:lang w:val="be-BY"/>
        </w:rPr>
      </w:pPr>
      <w:r w:rsidRPr="00C71C11">
        <w:rPr>
          <w:rFonts w:ascii="Times New Roman" w:hAnsi="Times New Roman"/>
          <w:i/>
          <w:sz w:val="28"/>
          <w:szCs w:val="28"/>
          <w:lang w:val="be-BY"/>
        </w:rPr>
        <w:t xml:space="preserve">Што </w:t>
      </w:r>
      <w:r>
        <w:rPr>
          <w:rFonts w:ascii="Times New Roman" w:hAnsi="Times New Roman"/>
          <w:i/>
          <w:sz w:val="28"/>
          <w:szCs w:val="28"/>
          <w:lang w:val="be-BY"/>
        </w:rPr>
        <w:t>в</w:t>
      </w:r>
      <w:r w:rsidRPr="00C71C11">
        <w:rPr>
          <w:rFonts w:ascii="Times New Roman" w:hAnsi="Times New Roman"/>
          <w:i/>
          <w:sz w:val="28"/>
          <w:szCs w:val="28"/>
          <w:lang w:val="be-BY"/>
        </w:rPr>
        <w:t>ы ведае</w:t>
      </w:r>
      <w:r>
        <w:rPr>
          <w:rFonts w:ascii="Times New Roman" w:hAnsi="Times New Roman"/>
          <w:i/>
          <w:sz w:val="28"/>
          <w:szCs w:val="28"/>
          <w:lang w:val="be-BY"/>
        </w:rPr>
        <w:t>це</w:t>
      </w:r>
      <w:r w:rsidRPr="00C71C11">
        <w:rPr>
          <w:rFonts w:ascii="Times New Roman" w:hAnsi="Times New Roman"/>
          <w:i/>
          <w:sz w:val="28"/>
          <w:szCs w:val="28"/>
          <w:lang w:val="be-BY"/>
        </w:rPr>
        <w:t xml:space="preserve"> пра Еўфрасінню Полацкую? </w:t>
      </w:r>
      <w:r>
        <w:rPr>
          <w:rFonts w:ascii="Times New Roman" w:hAnsi="Times New Roman"/>
          <w:i/>
          <w:sz w:val="28"/>
          <w:szCs w:val="28"/>
          <w:lang w:val="be-BY"/>
        </w:rPr>
        <w:t>Якія храмы ў Полацку вы ведаеце?</w:t>
      </w:r>
    </w:p>
    <w:p w:rsidR="007F232D" w:rsidRDefault="007F232D" w:rsidP="007F232D">
      <w:pPr>
        <w:spacing w:after="0"/>
        <w:ind w:firstLine="709"/>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677696" behindDoc="1" locked="0" layoutInCell="1" allowOverlap="1" wp14:anchorId="350A97AE" wp14:editId="7269D0E4">
            <wp:simplePos x="0" y="0"/>
            <wp:positionH relativeFrom="column">
              <wp:posOffset>-4445</wp:posOffset>
            </wp:positionH>
            <wp:positionV relativeFrom="paragraph">
              <wp:posOffset>608330</wp:posOffset>
            </wp:positionV>
            <wp:extent cx="2028190" cy="2679700"/>
            <wp:effectExtent l="266700" t="266700" r="295910" b="273050"/>
            <wp:wrapSquare wrapText="bothSides"/>
            <wp:docPr id="13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8"/>
                    <a:srcRect/>
                    <a:stretch>
                      <a:fillRect/>
                    </a:stretch>
                  </pic:blipFill>
                  <pic:spPr bwMode="auto">
                    <a:xfrm>
                      <a:off x="0" y="0"/>
                      <a:ext cx="2028190" cy="26797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Pr>
          <w:rFonts w:ascii="Times New Roman" w:hAnsi="Times New Roman"/>
          <w:sz w:val="28"/>
          <w:szCs w:val="28"/>
          <w:lang w:val="be-BY"/>
        </w:rPr>
        <w:t>Пасля фармальнага хрышчэння паўстала неабходнасць у пашырэнні хрысціянскай асветы. Для гэтага неабходны былі святары, будаўніцтва храмаў, напісанне літургічных тэкстаў. Канстанцінопальскі патрыярх згадзіўся, каб на Русі ў царкве выкары</w:t>
      </w:r>
      <w:r>
        <w:rPr>
          <w:rFonts w:ascii="Times New Roman" w:hAnsi="Times New Roman"/>
          <w:sz w:val="28"/>
          <w:szCs w:val="28"/>
          <w:lang w:val="en-US"/>
        </w:rPr>
        <w:t>c</w:t>
      </w:r>
      <w:r>
        <w:rPr>
          <w:rFonts w:ascii="Times New Roman" w:hAnsi="Times New Roman"/>
          <w:sz w:val="28"/>
          <w:szCs w:val="28"/>
          <w:lang w:val="be-BY"/>
        </w:rPr>
        <w:t>тоўвалася не грэцкая, а славянская мова. Вось тут важную ролю адыграла Балгарыя. З гэтай краіны прыйшлі асветнікі Кірыла (Канстанцін) і Мефодзій. Яны распрацавалі ў 863 г. на аснове грэцкай мовы славянскую азбуку.</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noProof/>
          <w:sz w:val="28"/>
          <w:szCs w:val="28"/>
          <w:lang w:eastAsia="ru-RU"/>
        </w:rPr>
        <mc:AlternateContent>
          <mc:Choice Requires="wps">
            <w:drawing>
              <wp:anchor distT="0" distB="0" distL="114300" distR="114300" simplePos="0" relativeHeight="251721728" behindDoc="0" locked="0" layoutInCell="1" allowOverlap="1" wp14:anchorId="607F9D22" wp14:editId="1ABC072F">
                <wp:simplePos x="0" y="0"/>
                <wp:positionH relativeFrom="column">
                  <wp:posOffset>-2567940</wp:posOffset>
                </wp:positionH>
                <wp:positionV relativeFrom="paragraph">
                  <wp:posOffset>890905</wp:posOffset>
                </wp:positionV>
                <wp:extent cx="2170430" cy="368300"/>
                <wp:effectExtent l="3175" t="0" r="0" b="0"/>
                <wp:wrapSquare wrapText="bothSides"/>
                <wp:docPr id="4"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0430" cy="368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9D19D3" w:rsidRDefault="007F232D" w:rsidP="007F232D">
                            <w:pPr>
                              <w:jc w:val="center"/>
                              <w:rPr>
                                <w:rFonts w:ascii="Times New Roman" w:hAnsi="Times New Roman"/>
                                <w:b/>
                                <w:i/>
                                <w:color w:val="1F497D" w:themeColor="text2"/>
                                <w:sz w:val="28"/>
                                <w:szCs w:val="28"/>
                                <w:lang w:val="be-BY"/>
                              </w:rPr>
                            </w:pPr>
                            <w:r w:rsidRPr="009D19D3">
                              <w:rPr>
                                <w:rFonts w:ascii="Times New Roman" w:hAnsi="Times New Roman"/>
                                <w:b/>
                                <w:i/>
                                <w:color w:val="1F497D" w:themeColor="text2"/>
                                <w:sz w:val="28"/>
                                <w:szCs w:val="28"/>
                                <w:lang w:val="be-BY"/>
                              </w:rPr>
                              <w:t>Кірыла і Мефодзій</w:t>
                            </w:r>
                          </w:p>
                          <w:p w:rsidR="007F232D" w:rsidRDefault="007F232D" w:rsidP="007F232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 o:spid="_x0000_s1057" type="#_x0000_t202" style="position:absolute;left:0;text-align:left;margin-left:-202.2pt;margin-top:70.15pt;width:170.9pt;height:2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JH3kwIAABcFAAAOAAAAZHJzL2Uyb0RvYy54bWysVNuO0zAQfUfiHyy/d3PZ9JKo6WovFCEt&#10;F2nhA1zbaSwcO9huk2XFt/AVPCHxDf0kxk5bygISQuTBsT3j45k5Zzy/6BuJttxYoVWJk7MYI66o&#10;ZkKtS/zu7XI0w8g6ohiRWvES33OLLxZPn8y7tuCprrVk3CAAUbbo2hLXzrVFFFla84bYM91yBcZK&#10;m4Y4WJp1xAzpAL2RURrHk6jThrVGU24t7N4MRrwI+FXFqXtdVZY7JEsMsbkwmjCu/Bgt5qRYG9LW&#10;gu7DIP8QRUOEgkuPUDfEEbQx4heoRlCjra7cGdVNpKtKUB5ygGyS+FE2dzVpecgFimPbY5ns/4Ol&#10;r7ZvDBKsxBlGijRA0e7z7tvu6+4Lynx1utYW4HTXgpvrr3QPLIdMbXur6XuLlL6uiVrzS2N0V3PC&#10;ILrEn4xOjg441oOsupeawTVk43QA6ivT+NJBMRCgA0v3R2Z47xCFzTSZxtk5mCjYziez8zhQF5Hi&#10;cLo11j3nukF+UmIDzAd0sr21zkdDioOLv8xqKdhSSBkWZr26lgZtCahkGb6QwCM3qbyz0v7YgDjs&#10;QJBwh7f5cAPrD3mSZvFVmo+Wk9l0lC2z8SifxrNRnORX+STO8uxm+ckHmGRFLRjj6lYoflBgkv0d&#10;w/teGLQTNIi6EufjdDxQ9Mck4/D9LslGOGhIKZoSz45OpPDEPlMM0iaFI0IO8+jn8EOVoQaHf6hK&#10;kIFnftCA61d90Fs6Pchrpdk9CMNo4A0ohtcEJrU2HzHqoDNLbD9siOEYyRcKxJUnWeZbOSyy8TSF&#10;hTm1rE4tRFGAKrHDaJheu6H9N60R6xpuGuSs9CUIshJBK165Q1R7GUP3haT2L4Vv79N18Prxni2+&#10;AwAA//8DAFBLAwQUAAYACAAAACEAlLO/4uAAAAAMAQAADwAAAGRycy9kb3ducmV2LnhtbEyPwU7D&#10;MAyG70i8Q2QkLqhL2Eq3laYTIIG4buwB0sZrKxqnarK1e3vMCY72/+n352I3u15ccAydJw2PCwUC&#10;qfa2o0bD8es92YAI0ZA1vSfUcMUAu/L2pjC59RPt8XKIjeASCrnR0MY45FKGukVnwsIPSJyd/OhM&#10;5HFspB3NxOWul0ulMulMR3yhNQO+tVh/H85Ow+lzenjaTtVHPK73afZqunXlr1rf380vzyAizvEP&#10;hl99VoeSnSp/JhtEryFJVZoyy0mqViAYSbJlBqLizXazAlkW8v8T5Q8AAAD//wMAUEsBAi0AFAAG&#10;AAgAAAAhALaDOJL+AAAA4QEAABMAAAAAAAAAAAAAAAAAAAAAAFtDb250ZW50X1R5cGVzXS54bWxQ&#10;SwECLQAUAAYACAAAACEAOP0h/9YAAACUAQAACwAAAAAAAAAAAAAAAAAvAQAAX3JlbHMvLnJlbHNQ&#10;SwECLQAUAAYACAAAACEA3LSR95MCAAAXBQAADgAAAAAAAAAAAAAAAAAuAgAAZHJzL2Uyb0RvYy54&#10;bWxQSwECLQAUAAYACAAAACEAlLO/4uAAAAAMAQAADwAAAAAAAAAAAAAAAADtBAAAZHJzL2Rvd25y&#10;ZXYueG1sUEsFBgAAAAAEAAQA8wAAAPoFAAAAAA==&#10;" stroked="f">
                <v:textbox>
                  <w:txbxContent>
                    <w:p w:rsidR="007F232D" w:rsidRPr="009D19D3" w:rsidRDefault="007F232D" w:rsidP="007F232D">
                      <w:pPr>
                        <w:jc w:val="center"/>
                        <w:rPr>
                          <w:rFonts w:ascii="Times New Roman" w:hAnsi="Times New Roman"/>
                          <w:b/>
                          <w:i/>
                          <w:color w:val="1F497D" w:themeColor="text2"/>
                          <w:sz w:val="28"/>
                          <w:szCs w:val="28"/>
                          <w:lang w:val="be-BY"/>
                        </w:rPr>
                      </w:pPr>
                      <w:r w:rsidRPr="009D19D3">
                        <w:rPr>
                          <w:rFonts w:ascii="Times New Roman" w:hAnsi="Times New Roman"/>
                          <w:b/>
                          <w:i/>
                          <w:color w:val="1F497D" w:themeColor="text2"/>
                          <w:sz w:val="28"/>
                          <w:szCs w:val="28"/>
                          <w:lang w:val="be-BY"/>
                        </w:rPr>
                        <w:t>Кірыла і Мефодзій</w:t>
                      </w:r>
                    </w:p>
                    <w:p w:rsidR="007F232D" w:rsidRDefault="007F232D" w:rsidP="007F232D"/>
                  </w:txbxContent>
                </v:textbox>
                <w10:wrap type="square"/>
              </v:shape>
            </w:pict>
          </mc:Fallback>
        </mc:AlternateContent>
      </w:r>
      <w:r>
        <w:rPr>
          <w:rFonts w:ascii="Times New Roman" w:hAnsi="Times New Roman"/>
          <w:sz w:val="28"/>
          <w:szCs w:val="28"/>
          <w:lang w:val="be-BY"/>
        </w:rPr>
        <w:t>Гэтая азбука была названа пазней “кірыліцай”. Сярод навукоўцаў існуюць думкі, што да “кірыліцы” на беларускіх землях ведалі пісьмо Хазарскага каганату, а таксама руны. Акрамя гэтага, некаторыя з даследчыкаў сцвярджаюць, што існавала ўласнае славянскае рунічнае піьмо. Прыклады такога пісьма знойдзены на плінфе Каложскай царквы ў Гродна. Але да ІХ ст. славянскія плямены не дасягнулі таго ўзроўня развіцця, на якім становіцца неабходным пісьменная мова.</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sz w:val="28"/>
          <w:szCs w:val="28"/>
          <w:lang w:val="be-BY"/>
        </w:rPr>
        <w:t>Адным з самых старажытных прыкладаў засваення кірылічнага пісьма лічыцца надпіс на керамічным посудзе крывічоў “ГОРОУХША”. Таксама да гэтага можна аднесці надпіс на пячатке князя Ізяслава “</w:t>
      </w:r>
      <w:r>
        <w:rPr>
          <w:rFonts w:ascii="Times New Roman" w:hAnsi="Times New Roman"/>
          <w:sz w:val="28"/>
          <w:szCs w:val="28"/>
        </w:rPr>
        <w:t>ИЗЯС(ЛАВ)ОС</w:t>
      </w:r>
      <w:r>
        <w:rPr>
          <w:rFonts w:ascii="Times New Roman" w:hAnsi="Times New Roman"/>
          <w:sz w:val="28"/>
          <w:szCs w:val="28"/>
          <w:lang w:val="be-BY"/>
        </w:rPr>
        <w:t>”. Да самых ранніх помнікаў мясцовага пісьменства можна аднесці надпіс на падмурку Сафіскага сабору “</w:t>
      </w:r>
      <w:r>
        <w:rPr>
          <w:rFonts w:ascii="Times New Roman" w:hAnsi="Times New Roman"/>
          <w:sz w:val="28"/>
          <w:szCs w:val="28"/>
        </w:rPr>
        <w:t>Давыдь.</w:t>
      </w:r>
      <w:r w:rsidRPr="00F20664">
        <w:rPr>
          <w:rFonts w:ascii="Times New Roman" w:hAnsi="Times New Roman"/>
          <w:sz w:val="28"/>
          <w:szCs w:val="28"/>
        </w:rPr>
        <w:t xml:space="preserve"> </w:t>
      </w:r>
      <w:r>
        <w:rPr>
          <w:rFonts w:ascii="Times New Roman" w:hAnsi="Times New Roman"/>
          <w:sz w:val="28"/>
          <w:szCs w:val="28"/>
        </w:rPr>
        <w:t>Тоума. Микоула. Къпьсь. Тоума</w:t>
      </w:r>
      <w:r>
        <w:rPr>
          <w:rFonts w:ascii="Times New Roman" w:hAnsi="Times New Roman"/>
          <w:sz w:val="28"/>
          <w:szCs w:val="28"/>
          <w:lang w:val="be-BY"/>
        </w:rPr>
        <w:t>”. Лічыцца, што надпіс зрабілі майстры, пабудаваўшыя храм.</w:t>
      </w:r>
    </w:p>
    <w:p w:rsidR="007F232D" w:rsidRDefault="007F232D" w:rsidP="007F232D">
      <w:pPr>
        <w:spacing w:after="0" w:line="240" w:lineRule="auto"/>
        <w:rPr>
          <w:rFonts w:ascii="Times New Roman" w:hAnsi="Times New Roman"/>
          <w:sz w:val="28"/>
          <w:szCs w:val="28"/>
          <w:lang w:val="be-BY"/>
        </w:rPr>
      </w:pPr>
      <w:r>
        <w:rPr>
          <w:rFonts w:ascii="Times New Roman" w:hAnsi="Times New Roman"/>
          <w:sz w:val="28"/>
          <w:szCs w:val="28"/>
          <w:lang w:val="be-BY"/>
        </w:rPr>
        <w:br w:type="page"/>
      </w:r>
    </w:p>
    <w:p w:rsidR="007F232D" w:rsidRDefault="007F232D" w:rsidP="007F232D">
      <w:pPr>
        <w:spacing w:after="0"/>
        <w:ind w:firstLine="709"/>
        <w:contextualSpacing/>
        <w:jc w:val="both"/>
        <w:rPr>
          <w:rFonts w:ascii="Times New Roman" w:hAnsi="Times New Roman"/>
          <w:sz w:val="28"/>
          <w:szCs w:val="28"/>
          <w:lang w:val="be-BY"/>
        </w:rPr>
      </w:pPr>
      <w:r>
        <w:rPr>
          <w:noProof/>
          <w:lang w:eastAsia="ru-RU"/>
        </w:rPr>
        <w:lastRenderedPageBreak/>
        <mc:AlternateContent>
          <mc:Choice Requires="wps">
            <w:drawing>
              <wp:anchor distT="0" distB="0" distL="114300" distR="114300" simplePos="0" relativeHeight="251768832" behindDoc="0" locked="0" layoutInCell="1" allowOverlap="1" wp14:anchorId="3A6C43C8" wp14:editId="667121DA">
                <wp:simplePos x="0" y="0"/>
                <wp:positionH relativeFrom="column">
                  <wp:posOffset>2251075</wp:posOffset>
                </wp:positionH>
                <wp:positionV relativeFrom="paragraph">
                  <wp:posOffset>1708785</wp:posOffset>
                </wp:positionV>
                <wp:extent cx="3698875" cy="271145"/>
                <wp:effectExtent l="0" t="0" r="0" b="0"/>
                <wp:wrapTight wrapText="bothSides">
                  <wp:wrapPolygon edited="0">
                    <wp:start x="-56" y="0"/>
                    <wp:lineTo x="-56" y="20740"/>
                    <wp:lineTo x="21600" y="20740"/>
                    <wp:lineTo x="21600" y="0"/>
                    <wp:lineTo x="-56" y="0"/>
                  </wp:wrapPolygon>
                </wp:wrapTight>
                <wp:docPr id="2" name="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8875" cy="271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32D" w:rsidRPr="009D19D3" w:rsidRDefault="007F232D" w:rsidP="007F232D">
                            <w:pPr>
                              <w:pStyle w:val="ae"/>
                              <w:jc w:val="center"/>
                              <w:rPr>
                                <w:rFonts w:ascii="Times New Roman" w:hAnsi="Times New Roman"/>
                                <w:i/>
                                <w:noProof/>
                                <w:color w:val="1F497D" w:themeColor="text2"/>
                                <w:sz w:val="28"/>
                                <w:szCs w:val="28"/>
                                <w:lang w:val="be-BY"/>
                              </w:rPr>
                            </w:pPr>
                            <w:r w:rsidRPr="009D19D3">
                              <w:rPr>
                                <w:rFonts w:ascii="Times New Roman" w:hAnsi="Times New Roman"/>
                                <w:i/>
                                <w:color w:val="1F497D" w:themeColor="text2"/>
                                <w:sz w:val="28"/>
                                <w:szCs w:val="28"/>
                              </w:rPr>
                              <w:t>Берасцяная грамата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 o:spid="_x0000_s1058" type="#_x0000_t202" style="position:absolute;left:0;text-align:left;margin-left:177.25pt;margin-top:134.55pt;width:291.25pt;height:21.3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UJ3jAIAAAcFAAAOAAAAZHJzL2Uyb0RvYy54bWysVEtu2zAQ3RfoHQjuHX0q25JgOYiTuiiQ&#10;foC0B6AlyiJKkSxJW0qDnqWn6KpAz+AjdUhZTtIPUBTVghqSw8eZeW+4OO9bjvZUGyZFgaOzECMq&#10;SlkxsS3w+3frSYqRsURUhEtBC3xLDT5fPn2y6FROY9lIXlGNAESYvFMFbqxVeRCYsqEtMWdSUQGb&#10;tdQtsTDV26DSpAP0lgdxGM6CTupKaVlSY2D1atjES49f17S0b+raUIt4gSE260ftx40bg+WC5FtN&#10;VMPKYxjkH6JoCRNw6QnqiliCdpr9AtWyUksja3tWyjaQdc1K6nOAbKLwp2xuGqKozwWKY9SpTOb/&#10;wZav9281YlWBY4wEaYGiw5fD98O3w1cUu+p0yuTgdKPAzfYr2QPLPlOjrmX5wSAhLxsitvRCa9k1&#10;lFQQXeROBg+ODjjGgWy6V7KCa8jOSg/U17p1pYNiIEAHlm5PzNDeohIWn82yNJ1PMSphL55HUTL1&#10;V5B8PK20sS+obJEzCqyBeY9O9tfGumhIPrq4y4zkrFozzv1EbzeXXKM9AZWs/XdEf+TGhXMW0h0b&#10;EIcVCBLucHsuXM/6XRbFSbiKs8l6ls4nyTqZTrJ5mE7CKFtlszDJkqv1ZxdglOQNqyoqrpmgowKj&#10;5O8YPvbCoB2vQdQVOJvG04GiPyYZ+u93SbbMQkNy1hY4PTmR3BH7XFSQNsktYXywg8fh+ypDDca/&#10;r4qXgWN+0IDtN/2gt9Rd7zSykdUtCENL4A3Yh9cEjEbqTxh10JkFNh93RFOM+EsB4nJtPBp6NDaj&#10;QUQJRwtsMRrMSzu0+05ptm0AeZCvkBcgwJp5bdxHcZQtdJtP4vgyuHZ+OPde9+/X8gcAAAD//wMA&#10;UEsDBBQABgAIAAAAIQAFLDnm4QAAAAsBAAAPAAAAZHJzL2Rvd25yZXYueG1sTI9BT4NAEIXvJv6H&#10;zZh4MXaBWmyRpdFWb3pobXqesisQ2VnCLoX+e8eTHifvy5vv5evJtuJset84UhDPIhCGSqcbqhQc&#10;Pt/ulyB8QNLYOjIKLsbDuri+yjHTbqSdOe9DJbiEfIYK6hC6TEpf1sain7nOEGdfrrcY+OwrqXsc&#10;udy2MomiVFpsiD/U2JlNbcrv/WAVpNt+GHe0udseXt/xo6uS48vlqNTtzfT8BCKYKfzB8KvP6lCw&#10;08kNpL1oFcwXDwtGFSTpKgbBxGr+yOtOHMXxEmSRy/8bih8AAAD//wMAUEsBAi0AFAAGAAgAAAAh&#10;ALaDOJL+AAAA4QEAABMAAAAAAAAAAAAAAAAAAAAAAFtDb250ZW50X1R5cGVzXS54bWxQSwECLQAU&#10;AAYACAAAACEAOP0h/9YAAACUAQAACwAAAAAAAAAAAAAAAAAvAQAAX3JlbHMvLnJlbHNQSwECLQAU&#10;AAYACAAAACEAwDVCd4wCAAAHBQAADgAAAAAAAAAAAAAAAAAuAgAAZHJzL2Uyb0RvYy54bWxQSwEC&#10;LQAUAAYACAAAACEABSw55uEAAAALAQAADwAAAAAAAAAAAAAAAADmBAAAZHJzL2Rvd25yZXYueG1s&#10;UEsFBgAAAAAEAAQA8wAAAPQFAAAAAA==&#10;" stroked="f">
                <v:textbox inset="0,0,0,0">
                  <w:txbxContent>
                    <w:p w:rsidR="007F232D" w:rsidRPr="009D19D3" w:rsidRDefault="007F232D" w:rsidP="007F232D">
                      <w:pPr>
                        <w:pStyle w:val="ae"/>
                        <w:jc w:val="center"/>
                        <w:rPr>
                          <w:rFonts w:ascii="Times New Roman" w:hAnsi="Times New Roman"/>
                          <w:i/>
                          <w:noProof/>
                          <w:color w:val="1F497D" w:themeColor="text2"/>
                          <w:sz w:val="28"/>
                          <w:szCs w:val="28"/>
                          <w:lang w:val="be-BY"/>
                        </w:rPr>
                      </w:pPr>
                      <w:r w:rsidRPr="009D19D3">
                        <w:rPr>
                          <w:rFonts w:ascii="Times New Roman" w:hAnsi="Times New Roman"/>
                          <w:i/>
                          <w:color w:val="1F497D" w:themeColor="text2"/>
                          <w:sz w:val="28"/>
                          <w:szCs w:val="28"/>
                        </w:rPr>
                        <w:t>Берасцяная грамата</w:t>
                      </w:r>
                    </w:p>
                  </w:txbxContent>
                </v:textbox>
                <w10:wrap type="tight"/>
              </v:shape>
            </w:pict>
          </mc:Fallback>
        </mc:AlternateContent>
      </w:r>
      <w:r>
        <w:rPr>
          <w:rFonts w:ascii="Times New Roman" w:hAnsi="Times New Roman"/>
          <w:noProof/>
          <w:sz w:val="28"/>
          <w:szCs w:val="28"/>
          <w:lang w:eastAsia="ru-RU"/>
        </w:rPr>
        <w:drawing>
          <wp:anchor distT="0" distB="0" distL="114300" distR="114300" simplePos="0" relativeHeight="251678720" behindDoc="1" locked="0" layoutInCell="1" allowOverlap="1" wp14:anchorId="1D2C8C01" wp14:editId="5103B3BE">
            <wp:simplePos x="0" y="0"/>
            <wp:positionH relativeFrom="column">
              <wp:posOffset>2251075</wp:posOffset>
            </wp:positionH>
            <wp:positionV relativeFrom="paragraph">
              <wp:posOffset>47625</wp:posOffset>
            </wp:positionV>
            <wp:extent cx="3698875" cy="1604010"/>
            <wp:effectExtent l="0" t="0" r="0" b="0"/>
            <wp:wrapTight wrapText="bothSides">
              <wp:wrapPolygon edited="0">
                <wp:start x="445" y="0"/>
                <wp:lineTo x="0" y="513"/>
                <wp:lineTo x="0" y="20779"/>
                <wp:lineTo x="334" y="21292"/>
                <wp:lineTo x="445" y="21292"/>
                <wp:lineTo x="21025" y="21292"/>
                <wp:lineTo x="21136" y="21292"/>
                <wp:lineTo x="21470" y="20779"/>
                <wp:lineTo x="21470" y="513"/>
                <wp:lineTo x="21025" y="0"/>
                <wp:lineTo x="445" y="0"/>
              </wp:wrapPolygon>
            </wp:wrapTight>
            <wp:docPr id="1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9"/>
                    <a:srcRect t="9268"/>
                    <a:stretch>
                      <a:fillRect/>
                    </a:stretch>
                  </pic:blipFill>
                  <pic:spPr bwMode="auto">
                    <a:xfrm>
                      <a:off x="0" y="0"/>
                      <a:ext cx="3698875" cy="1604010"/>
                    </a:xfrm>
                    <a:prstGeom prst="rect">
                      <a:avLst/>
                    </a:prstGeom>
                    <a:ln>
                      <a:noFill/>
                    </a:ln>
                    <a:effectLst>
                      <a:softEdge rad="112500"/>
                    </a:effectLst>
                  </pic:spPr>
                </pic:pic>
              </a:graphicData>
            </a:graphic>
          </wp:anchor>
        </w:drawing>
      </w:r>
      <w:r>
        <w:rPr>
          <w:rFonts w:ascii="Times New Roman" w:hAnsi="Times New Roman"/>
          <w:sz w:val="28"/>
          <w:szCs w:val="28"/>
          <w:lang w:val="be-BY"/>
        </w:rPr>
        <w:t>З ХІ ст. з пісьмом знаёмы ўжо не толькі прадстаўнікі знаці, але і простыя людзі. Пісалі ў асноўным на берасце (“</w:t>
      </w:r>
      <w:r w:rsidRPr="00F20664">
        <w:rPr>
          <w:rFonts w:ascii="Times New Roman" w:hAnsi="Times New Roman"/>
          <w:b/>
          <w:i/>
          <w:sz w:val="28"/>
          <w:szCs w:val="28"/>
          <w:lang w:val="be-BY"/>
        </w:rPr>
        <w:t>берасцяныя граматы</w:t>
      </w:r>
      <w:r>
        <w:rPr>
          <w:rFonts w:ascii="Times New Roman" w:hAnsi="Times New Roman"/>
          <w:sz w:val="28"/>
          <w:szCs w:val="28"/>
          <w:lang w:val="be-BY"/>
        </w:rPr>
        <w:t>”), а таксама па навошчаных дошчачках металічнымі пісаламі.</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sz w:val="28"/>
          <w:szCs w:val="28"/>
          <w:lang w:val="be-BY"/>
        </w:rPr>
        <w:t>Надпісы на кірыліцы таксама сустракаюцца на прадметах паўсядзённага побыту – шыферных прасліцах, касцяных грэбнях.</w:t>
      </w:r>
    </w:p>
    <w:p w:rsidR="007F232D" w:rsidRPr="00634667" w:rsidRDefault="007F232D" w:rsidP="007F232D">
      <w:pPr>
        <w:spacing w:after="0"/>
        <w:ind w:firstLine="709"/>
        <w:contextualSpacing/>
        <w:jc w:val="both"/>
        <w:rPr>
          <w:rFonts w:ascii="Times New Roman" w:hAnsi="Times New Roman"/>
          <w:sz w:val="28"/>
          <w:szCs w:val="28"/>
          <w:lang w:val="be-BY"/>
        </w:rPr>
      </w:pPr>
      <w:r>
        <w:rPr>
          <w:rFonts w:ascii="Times New Roman" w:hAnsi="Times New Roman"/>
          <w:sz w:val="28"/>
          <w:szCs w:val="28"/>
          <w:lang w:val="be-BY"/>
        </w:rPr>
        <w:t xml:space="preserve">Вельмі хутка распаўсюджваюцца і рукапісныя кнігі, але з-за высокага кошту, карыстацца імі маглі толькі багатыя людзі. Кнігі пісаліся ад рукі пэўным чынам – </w:t>
      </w:r>
      <w:r w:rsidRPr="00634667">
        <w:rPr>
          <w:rFonts w:ascii="Times New Roman" w:hAnsi="Times New Roman"/>
          <w:b/>
          <w:i/>
          <w:sz w:val="28"/>
          <w:szCs w:val="28"/>
          <w:lang w:val="be-BY"/>
        </w:rPr>
        <w:t>уставам</w:t>
      </w:r>
      <w:r>
        <w:rPr>
          <w:rFonts w:ascii="Times New Roman" w:hAnsi="Times New Roman"/>
          <w:b/>
          <w:i/>
          <w:sz w:val="28"/>
          <w:szCs w:val="28"/>
          <w:lang w:val="be-BY"/>
        </w:rPr>
        <w:t xml:space="preserve">. </w:t>
      </w:r>
      <w:r>
        <w:rPr>
          <w:rFonts w:ascii="Times New Roman" w:hAnsi="Times New Roman"/>
          <w:sz w:val="28"/>
          <w:szCs w:val="28"/>
          <w:lang w:val="be-BY"/>
        </w:rPr>
        <w:t>Пераплёты кніг аздабляліся каляровмі металамі і каштоўнымі камянямі. Унутры кніг былі каляровыя мініяцюры, застаўкі, загалоўкі і канцоўкі.</w:t>
      </w:r>
    </w:p>
    <w:p w:rsidR="007F232D" w:rsidRPr="00634667" w:rsidRDefault="007F232D" w:rsidP="007F232D">
      <w:pPr>
        <w:spacing w:after="0"/>
        <w:ind w:firstLine="709"/>
        <w:contextualSpacing/>
        <w:jc w:val="both"/>
        <w:rPr>
          <w:rFonts w:ascii="Times New Roman" w:hAnsi="Times New Roman"/>
          <w:sz w:val="28"/>
          <w:szCs w:val="28"/>
          <w:lang w:val="be-BY"/>
        </w:rPr>
      </w:pPr>
      <w:r>
        <w:rPr>
          <w:rFonts w:ascii="Times New Roman" w:hAnsi="Times New Roman"/>
          <w:sz w:val="28"/>
          <w:szCs w:val="28"/>
          <w:lang w:val="be-BY"/>
        </w:rPr>
        <w:t xml:space="preserve">Найбольш распаўсюджанымі былі такія жанры літаратуры, як </w:t>
      </w:r>
      <w:r w:rsidRPr="00634667">
        <w:rPr>
          <w:rFonts w:ascii="Times New Roman" w:hAnsi="Times New Roman"/>
          <w:b/>
          <w:i/>
          <w:sz w:val="28"/>
          <w:szCs w:val="28"/>
          <w:lang w:val="be-BY"/>
        </w:rPr>
        <w:t>жыціі святых</w:t>
      </w:r>
      <w:r>
        <w:rPr>
          <w:rFonts w:ascii="Times New Roman" w:hAnsi="Times New Roman"/>
          <w:sz w:val="28"/>
          <w:szCs w:val="28"/>
          <w:lang w:val="be-BY"/>
        </w:rPr>
        <w:t xml:space="preserve">, </w:t>
      </w:r>
      <w:r w:rsidRPr="00634667">
        <w:rPr>
          <w:rFonts w:ascii="Times New Roman" w:hAnsi="Times New Roman"/>
          <w:b/>
          <w:i/>
          <w:sz w:val="28"/>
          <w:szCs w:val="28"/>
          <w:lang w:val="be-BY"/>
        </w:rPr>
        <w:t>летапісы</w:t>
      </w:r>
      <w:r>
        <w:rPr>
          <w:rFonts w:ascii="Times New Roman" w:hAnsi="Times New Roman"/>
          <w:sz w:val="28"/>
          <w:szCs w:val="28"/>
          <w:lang w:val="be-BY"/>
        </w:rPr>
        <w:t xml:space="preserve">, </w:t>
      </w:r>
      <w:r w:rsidRPr="00634667">
        <w:rPr>
          <w:rFonts w:ascii="Times New Roman" w:hAnsi="Times New Roman"/>
          <w:b/>
          <w:i/>
          <w:sz w:val="28"/>
          <w:szCs w:val="28"/>
          <w:lang w:val="be-BY"/>
        </w:rPr>
        <w:t>хаджэнні</w:t>
      </w:r>
      <w:r>
        <w:rPr>
          <w:rFonts w:ascii="Times New Roman" w:hAnsi="Times New Roman"/>
          <w:b/>
          <w:i/>
          <w:sz w:val="28"/>
          <w:szCs w:val="28"/>
          <w:lang w:val="be-BY"/>
        </w:rPr>
        <w:t xml:space="preserve">. </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sz w:val="28"/>
          <w:szCs w:val="28"/>
          <w:lang w:val="be-BY"/>
        </w:rPr>
        <w:t>Вялікая бібліятэка існавала пры Сафіскім саборы. Там жа ўтрымліваўся і легендарны Полацкі летапіс, зараз страчаны.</w:t>
      </w:r>
    </w:p>
    <w:p w:rsidR="007F232D" w:rsidRPr="008D7EB6" w:rsidRDefault="007F232D" w:rsidP="007F232D">
      <w:pPr>
        <w:spacing w:after="0"/>
        <w:ind w:firstLine="709"/>
        <w:contextualSpacing/>
        <w:jc w:val="both"/>
        <w:rPr>
          <w:rFonts w:ascii="Times New Roman" w:hAnsi="Times New Roman"/>
          <w:sz w:val="28"/>
          <w:szCs w:val="28"/>
          <w:lang w:val="be-BY"/>
        </w:rPr>
      </w:pPr>
      <w:r w:rsidRPr="008D7EB6">
        <w:rPr>
          <w:rFonts w:ascii="Times New Roman" w:hAnsi="Times New Roman"/>
          <w:sz w:val="28"/>
          <w:szCs w:val="28"/>
          <w:lang w:val="be-BY"/>
        </w:rPr>
        <w:t>З царкоўных кніг</w:t>
      </w:r>
      <w:r>
        <w:rPr>
          <w:rFonts w:ascii="Times New Roman" w:hAnsi="Times New Roman"/>
          <w:sz w:val="28"/>
          <w:szCs w:val="28"/>
          <w:lang w:val="be-BY"/>
        </w:rPr>
        <w:t xml:space="preserve"> таго часу</w:t>
      </w:r>
      <w:r w:rsidRPr="008D7EB6">
        <w:rPr>
          <w:rFonts w:ascii="Times New Roman" w:hAnsi="Times New Roman"/>
          <w:sz w:val="28"/>
          <w:szCs w:val="28"/>
          <w:lang w:val="be-BY"/>
        </w:rPr>
        <w:t xml:space="preserve"> да нас дайшлі толькі некаторы</w:t>
      </w:r>
      <w:r>
        <w:rPr>
          <w:rFonts w:ascii="Times New Roman" w:hAnsi="Times New Roman"/>
          <w:sz w:val="28"/>
          <w:szCs w:val="28"/>
          <w:lang w:val="be-BY"/>
        </w:rPr>
        <w:t>я – Тураўскае, Аршанскае, Полацкае і Дабрылава Евангеллі. Папулярнасцю карысталіся такія творы, як “Казанне пра Барыса і Глеба”, “Жыціі” Еўфрасінні Полацкай, Кірылы Тураўскага, Клімента Смаленскага.</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680768" behindDoc="1" locked="0" layoutInCell="1" allowOverlap="1" wp14:anchorId="16134E67" wp14:editId="7DB378BE">
            <wp:simplePos x="0" y="0"/>
            <wp:positionH relativeFrom="column">
              <wp:posOffset>276009</wp:posOffset>
            </wp:positionH>
            <wp:positionV relativeFrom="paragraph">
              <wp:posOffset>126641</wp:posOffset>
            </wp:positionV>
            <wp:extent cx="2373379" cy="2829464"/>
            <wp:effectExtent l="0" t="0" r="0" b="0"/>
            <wp:wrapTopAndBottom/>
            <wp:docPr id="1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0"/>
                    <a:srcRect/>
                    <a:stretch>
                      <a:fillRect/>
                    </a:stretch>
                  </pic:blipFill>
                  <pic:spPr bwMode="auto">
                    <a:xfrm>
                      <a:off x="0" y="0"/>
                      <a:ext cx="2373379" cy="2829464"/>
                    </a:xfrm>
                    <a:prstGeom prst="rect">
                      <a:avLst/>
                    </a:prstGeom>
                    <a:ln>
                      <a:noFill/>
                    </a:ln>
                    <a:effectLst>
                      <a:softEdge rad="112500"/>
                    </a:effectLst>
                  </pic:spPr>
                </pic:pic>
              </a:graphicData>
            </a:graphic>
          </wp:anchor>
        </w:drawing>
      </w:r>
      <w:r>
        <w:rPr>
          <w:rFonts w:ascii="Times New Roman" w:hAnsi="Times New Roman"/>
          <w:noProof/>
          <w:sz w:val="28"/>
          <w:szCs w:val="28"/>
          <w:lang w:eastAsia="ru-RU"/>
        </w:rPr>
        <w:drawing>
          <wp:anchor distT="0" distB="0" distL="114300" distR="114300" simplePos="0" relativeHeight="251679744" behindDoc="1" locked="0" layoutInCell="1" allowOverlap="1" wp14:anchorId="692BFB1F" wp14:editId="574DB5E4">
            <wp:simplePos x="0" y="0"/>
            <wp:positionH relativeFrom="column">
              <wp:posOffset>2881187</wp:posOffset>
            </wp:positionH>
            <wp:positionV relativeFrom="paragraph">
              <wp:posOffset>126641</wp:posOffset>
            </wp:positionV>
            <wp:extent cx="2892233" cy="2829464"/>
            <wp:effectExtent l="0" t="0" r="0" b="0"/>
            <wp:wrapTopAndBottom/>
            <wp:docPr id="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srcRect/>
                    <a:stretch>
                      <a:fillRect/>
                    </a:stretch>
                  </pic:blipFill>
                  <pic:spPr bwMode="auto">
                    <a:xfrm>
                      <a:off x="0" y="0"/>
                      <a:ext cx="2892233" cy="2829464"/>
                    </a:xfrm>
                    <a:prstGeom prst="rect">
                      <a:avLst/>
                    </a:prstGeom>
                    <a:ln>
                      <a:noFill/>
                    </a:ln>
                    <a:effectLst>
                      <a:softEdge rad="112500"/>
                    </a:effectLst>
                  </pic:spPr>
                </pic:pic>
              </a:graphicData>
            </a:graphic>
          </wp:anchor>
        </w:drawing>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noProof/>
          <w:sz w:val="28"/>
          <w:szCs w:val="28"/>
          <w:lang w:eastAsia="ru-RU"/>
        </w:rPr>
        <w:lastRenderedPageBreak/>
        <w:drawing>
          <wp:anchor distT="0" distB="0" distL="114300" distR="114300" simplePos="0" relativeHeight="251682816" behindDoc="1" locked="0" layoutInCell="1" allowOverlap="1" wp14:anchorId="5B47DFAA" wp14:editId="6F5C75EA">
            <wp:simplePos x="0" y="0"/>
            <wp:positionH relativeFrom="column">
              <wp:posOffset>4718050</wp:posOffset>
            </wp:positionH>
            <wp:positionV relativeFrom="paragraph">
              <wp:posOffset>2366010</wp:posOffset>
            </wp:positionV>
            <wp:extent cx="1325880" cy="1752600"/>
            <wp:effectExtent l="0" t="0" r="0" b="0"/>
            <wp:wrapTight wrapText="bothSides">
              <wp:wrapPolygon edited="0">
                <wp:start x="1241" y="0"/>
                <wp:lineTo x="0" y="470"/>
                <wp:lineTo x="0" y="21130"/>
                <wp:lineTo x="1241" y="21365"/>
                <wp:lineTo x="20172" y="21365"/>
                <wp:lineTo x="21414" y="21130"/>
                <wp:lineTo x="21414" y="470"/>
                <wp:lineTo x="20172" y="0"/>
                <wp:lineTo x="1241" y="0"/>
              </wp:wrapPolygon>
            </wp:wrapTight>
            <wp:docPr id="1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2"/>
                    <a:srcRect/>
                    <a:stretch>
                      <a:fillRect/>
                    </a:stretch>
                  </pic:blipFill>
                  <pic:spPr bwMode="auto">
                    <a:xfrm>
                      <a:off x="0" y="0"/>
                      <a:ext cx="1325880" cy="17526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8"/>
          <w:szCs w:val="28"/>
          <w:lang w:eastAsia="ru-RU"/>
        </w:rPr>
        <w:drawing>
          <wp:anchor distT="0" distB="0" distL="114300" distR="114300" simplePos="0" relativeHeight="251681792" behindDoc="1" locked="0" layoutInCell="1" allowOverlap="1" wp14:anchorId="49248732" wp14:editId="1963664D">
            <wp:simplePos x="0" y="0"/>
            <wp:positionH relativeFrom="column">
              <wp:posOffset>34290</wp:posOffset>
            </wp:positionH>
            <wp:positionV relativeFrom="paragraph">
              <wp:posOffset>47625</wp:posOffset>
            </wp:positionV>
            <wp:extent cx="1800860" cy="2332990"/>
            <wp:effectExtent l="0" t="0" r="0" b="0"/>
            <wp:wrapTight wrapText="bothSides">
              <wp:wrapPolygon edited="0">
                <wp:start x="914" y="0"/>
                <wp:lineTo x="0" y="353"/>
                <wp:lineTo x="0" y="21165"/>
                <wp:lineTo x="914" y="21341"/>
                <wp:lineTo x="20564" y="21341"/>
                <wp:lineTo x="21478" y="21165"/>
                <wp:lineTo x="21478" y="353"/>
                <wp:lineTo x="20564" y="0"/>
                <wp:lineTo x="914" y="0"/>
              </wp:wrapPolygon>
            </wp:wrapTight>
            <wp:docPr id="1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3"/>
                    <a:srcRect/>
                    <a:stretch>
                      <a:fillRect/>
                    </a:stretch>
                  </pic:blipFill>
                  <pic:spPr bwMode="auto">
                    <a:xfrm>
                      <a:off x="0" y="0"/>
                      <a:ext cx="1800860" cy="2332990"/>
                    </a:xfrm>
                    <a:prstGeom prst="rect">
                      <a:avLst/>
                    </a:prstGeom>
                    <a:ln>
                      <a:noFill/>
                    </a:ln>
                    <a:effectLst>
                      <a:softEdge rad="112500"/>
                    </a:effectLst>
                  </pic:spPr>
                </pic:pic>
              </a:graphicData>
            </a:graphic>
          </wp:anchor>
        </w:drawing>
      </w:r>
      <w:r>
        <w:rPr>
          <w:rFonts w:ascii="Times New Roman" w:hAnsi="Times New Roman"/>
          <w:sz w:val="28"/>
          <w:szCs w:val="28"/>
          <w:lang w:val="be-BY"/>
        </w:rPr>
        <w:t>З прыняццем хрысціянства на беларускія землі прыйшлі мураваныя храма пераважна крыжова-купальнага тыпу. Першай царквой на Беларусі магчыма лічыць храм Багародзіцы ў Полацку. Потым, у ХІ стагоддзі, дзякуючы Ўсяславу Чарадзею, быў пабудаваны сабор Святой Сафіі – трэці сабор такога тыпу ва Ўсходняй Еўропе (пасля Кіева і Ноўгарада). Гэта быў пяцікупальны храм з вежай –званіцай. Сучасны Сафійскі сабор мала падобны на свой першапачатковы выгляд.</w:t>
      </w: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683840" behindDoc="1" locked="0" layoutInCell="1" allowOverlap="1" wp14:anchorId="15586959" wp14:editId="7BCE38D8">
            <wp:simplePos x="0" y="0"/>
            <wp:positionH relativeFrom="column">
              <wp:posOffset>43815</wp:posOffset>
            </wp:positionH>
            <wp:positionV relativeFrom="paragraph">
              <wp:posOffset>1138555</wp:posOffset>
            </wp:positionV>
            <wp:extent cx="1489075" cy="1714500"/>
            <wp:effectExtent l="133350" t="114300" r="130175" b="152400"/>
            <wp:wrapSquare wrapText="bothSides"/>
            <wp:docPr id="1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4"/>
                    <a:srcRect/>
                    <a:stretch>
                      <a:fillRect/>
                    </a:stretch>
                  </pic:blipFill>
                  <pic:spPr bwMode="auto">
                    <a:xfrm>
                      <a:off x="0" y="0"/>
                      <a:ext cx="1489075" cy="1714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sz w:val="28"/>
          <w:szCs w:val="28"/>
          <w:lang w:val="be-BY"/>
        </w:rPr>
        <w:t>Гэта быў першы помнік каменна-цаглянага дойлідства ў Беларусі. Будавалі гэты храм візантыйскія майстры. Будаўніцтва Полацкай Сафіі мела вялікі палітычны сэнс. З аднаго боку, Полацк вельмі дакладна і моцна заяўляў аб сваёй прыналежнасці да хрысціянскага свету. З другога боку, наяўнасць храма такога плана адразу ставіла горад на адзін узровень з Кіевам і Ноўгарадам. Гэта ўздымала аўтарытэт Полацка, страчаны падчас забойства Рагвалоду і плянення Рагнеды.</w:t>
      </w:r>
    </w:p>
    <w:p w:rsidR="007F232D" w:rsidRDefault="007F232D" w:rsidP="007F232D">
      <w:pPr>
        <w:spacing w:after="0"/>
        <w:ind w:firstLine="709"/>
        <w:contextualSpacing/>
        <w:jc w:val="both"/>
        <w:rPr>
          <w:rFonts w:ascii="Times New Roman" w:hAnsi="Times New Roman"/>
          <w:sz w:val="28"/>
          <w:szCs w:val="28"/>
          <w:lang w:val="be-BY"/>
        </w:rPr>
      </w:pP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684864" behindDoc="1" locked="0" layoutInCell="1" allowOverlap="1" wp14:anchorId="3167BB8B" wp14:editId="73928DBF">
            <wp:simplePos x="0" y="0"/>
            <wp:positionH relativeFrom="column">
              <wp:posOffset>2930525</wp:posOffset>
            </wp:positionH>
            <wp:positionV relativeFrom="paragraph">
              <wp:posOffset>429260</wp:posOffset>
            </wp:positionV>
            <wp:extent cx="1257935" cy="1733550"/>
            <wp:effectExtent l="0" t="0" r="0" b="0"/>
            <wp:wrapTight wrapText="bothSides">
              <wp:wrapPolygon edited="0">
                <wp:start x="1308" y="0"/>
                <wp:lineTo x="0" y="475"/>
                <wp:lineTo x="0" y="21125"/>
                <wp:lineTo x="1308" y="21363"/>
                <wp:lineTo x="19954" y="21363"/>
                <wp:lineTo x="21262" y="21125"/>
                <wp:lineTo x="21262" y="475"/>
                <wp:lineTo x="19954" y="0"/>
                <wp:lineTo x="1308" y="0"/>
              </wp:wrapPolygon>
            </wp:wrapTight>
            <wp:docPr id="12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5"/>
                    <a:srcRect/>
                    <a:stretch>
                      <a:fillRect/>
                    </a:stretch>
                  </pic:blipFill>
                  <pic:spPr bwMode="auto">
                    <a:xfrm>
                      <a:off x="0" y="0"/>
                      <a:ext cx="1257935" cy="17335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8"/>
          <w:szCs w:val="28"/>
          <w:lang w:eastAsia="ru-RU"/>
        </w:rPr>
        <w:drawing>
          <wp:anchor distT="0" distB="0" distL="114300" distR="114300" simplePos="0" relativeHeight="251685888" behindDoc="1" locked="0" layoutInCell="1" allowOverlap="1" wp14:anchorId="5854D8D0" wp14:editId="4A0E8A24">
            <wp:simplePos x="0" y="0"/>
            <wp:positionH relativeFrom="column">
              <wp:posOffset>-1732915</wp:posOffset>
            </wp:positionH>
            <wp:positionV relativeFrom="paragraph">
              <wp:posOffset>1206500</wp:posOffset>
            </wp:positionV>
            <wp:extent cx="998855" cy="2294255"/>
            <wp:effectExtent l="0" t="0" r="0" b="0"/>
            <wp:wrapTight wrapText="bothSides">
              <wp:wrapPolygon edited="0">
                <wp:start x="0" y="0"/>
                <wp:lineTo x="0" y="21343"/>
                <wp:lineTo x="21010" y="21343"/>
                <wp:lineTo x="21010" y="0"/>
                <wp:lineTo x="0" y="0"/>
              </wp:wrapPolygon>
            </wp:wrapTight>
            <wp:docPr id="12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6"/>
                    <a:srcRect/>
                    <a:stretch>
                      <a:fillRect/>
                    </a:stretch>
                  </pic:blipFill>
                  <pic:spPr bwMode="auto">
                    <a:xfrm>
                      <a:off x="0" y="0"/>
                      <a:ext cx="998855" cy="2294255"/>
                    </a:xfrm>
                    <a:prstGeom prst="rect">
                      <a:avLst/>
                    </a:prstGeom>
                    <a:noFill/>
                    <a:ln w="9525">
                      <a:noFill/>
                      <a:miter lim="800000"/>
                      <a:headEnd/>
                      <a:tailEnd/>
                    </a:ln>
                  </pic:spPr>
                </pic:pic>
              </a:graphicData>
            </a:graphic>
          </wp:anchor>
        </w:drawing>
      </w:r>
      <w:r>
        <w:rPr>
          <w:rFonts w:ascii="Times New Roman" w:hAnsi="Times New Roman"/>
          <w:sz w:val="28"/>
          <w:szCs w:val="28"/>
          <w:lang w:val="be-BY"/>
        </w:rPr>
        <w:t>У ХІІ ст. у Полацку было больш з 10 мураваных цэркваў. У тым ліку і славутая Спаская царква Еўфрасіннеўскага манастыра. Гэтая царква была пабудавана дойлідам Іаанам па загаду ўнучцы Ўсяслава Чарадзея – Еўфрасінні Полацкай. Цікавым з’яўляецца той факт, што ў той час храмы будавалі ўвогуле без усялякіх чарцяжоў. Дойліды палагаліся толькі на свой розум і памяць.</w:t>
      </w:r>
    </w:p>
    <w:p w:rsidR="007F232D" w:rsidRDefault="007F232D" w:rsidP="007F232D">
      <w:pPr>
        <w:spacing w:after="0"/>
        <w:ind w:firstLine="709"/>
        <w:contextualSpacing/>
        <w:jc w:val="both"/>
        <w:rPr>
          <w:rFonts w:ascii="Times New Roman" w:hAnsi="Times New Roman"/>
          <w:sz w:val="28"/>
          <w:szCs w:val="28"/>
          <w:lang w:val="be-BY"/>
        </w:rPr>
      </w:pPr>
    </w:p>
    <w:p w:rsidR="007F232D" w:rsidRDefault="007F232D" w:rsidP="007F232D">
      <w:pPr>
        <w:spacing w:after="0"/>
        <w:ind w:firstLine="709"/>
        <w:contextualSpacing/>
        <w:jc w:val="both"/>
        <w:rPr>
          <w:rFonts w:ascii="Times New Roman" w:hAnsi="Times New Roman"/>
          <w:sz w:val="28"/>
          <w:szCs w:val="28"/>
          <w:lang w:val="be-BY"/>
        </w:rPr>
      </w:pPr>
      <w:r>
        <w:rPr>
          <w:rFonts w:ascii="Times New Roman" w:hAnsi="Times New Roman"/>
          <w:sz w:val="28"/>
          <w:szCs w:val="28"/>
          <w:lang w:val="be-BY"/>
        </w:rPr>
        <w:t xml:space="preserve">Выдатным помнікам таго часу стаў крыж, зроблены выдатным майстрам Лазарам Богшам па загаду Еўфрасінні Полацкай. Таксама з хрысціянствам на беларускія земля прыйшлі традыцыі іканапісу і </w:t>
      </w:r>
      <w:r w:rsidRPr="00E035AB">
        <w:rPr>
          <w:rFonts w:ascii="Times New Roman" w:hAnsi="Times New Roman"/>
          <w:b/>
          <w:i/>
          <w:sz w:val="28"/>
          <w:szCs w:val="28"/>
          <w:lang w:val="be-BY"/>
        </w:rPr>
        <w:t>фрэскавага</w:t>
      </w:r>
      <w:r>
        <w:rPr>
          <w:rFonts w:ascii="Times New Roman" w:hAnsi="Times New Roman"/>
          <w:sz w:val="28"/>
          <w:szCs w:val="28"/>
          <w:lang w:val="be-BY"/>
        </w:rPr>
        <w:t xml:space="preserve"> жывапісу. Прыкладам фрэскавага жывапісу можа служыць роспіс Спаскай царквы.</w:t>
      </w:r>
    </w:p>
    <w:p w:rsidR="007F232D" w:rsidRDefault="007F232D" w:rsidP="007F232D">
      <w:pPr>
        <w:spacing w:after="0"/>
        <w:ind w:firstLine="709"/>
        <w:contextualSpacing/>
        <w:jc w:val="both"/>
        <w:rPr>
          <w:rFonts w:ascii="Times New Roman" w:hAnsi="Times New Roman"/>
          <w:b/>
          <w:i/>
          <w:sz w:val="28"/>
          <w:szCs w:val="28"/>
          <w:lang w:val="be-BY"/>
        </w:rPr>
      </w:pPr>
    </w:p>
    <w:p w:rsidR="007F232D" w:rsidRPr="00D40E33" w:rsidRDefault="007F232D" w:rsidP="007F232D">
      <w:pPr>
        <w:spacing w:after="0"/>
        <w:ind w:firstLine="709"/>
        <w:contextualSpacing/>
        <w:jc w:val="both"/>
        <w:rPr>
          <w:rFonts w:ascii="Times New Roman" w:hAnsi="Times New Roman"/>
          <w:b/>
          <w:i/>
          <w:color w:val="00B050"/>
          <w:sz w:val="32"/>
          <w:szCs w:val="28"/>
          <w:u w:val="single"/>
          <w:lang w:val="be-BY"/>
        </w:rPr>
      </w:pPr>
      <w:r w:rsidRPr="00D40E33">
        <w:rPr>
          <w:rFonts w:ascii="Times New Roman" w:hAnsi="Times New Roman"/>
          <w:b/>
          <w:i/>
          <w:color w:val="00B050"/>
          <w:sz w:val="32"/>
          <w:szCs w:val="28"/>
          <w:u w:val="single"/>
          <w:lang w:val="be-BY"/>
        </w:rPr>
        <w:lastRenderedPageBreak/>
        <w:t xml:space="preserve">Вынікі: </w:t>
      </w:r>
    </w:p>
    <w:p w:rsidR="007F232D" w:rsidRDefault="007F232D" w:rsidP="007F232D">
      <w:pPr>
        <w:pStyle w:val="a3"/>
        <w:numPr>
          <w:ilvl w:val="0"/>
          <w:numId w:val="19"/>
        </w:numPr>
        <w:spacing w:after="0"/>
        <w:ind w:left="0" w:firstLine="709"/>
        <w:jc w:val="both"/>
        <w:rPr>
          <w:rFonts w:ascii="Times New Roman" w:hAnsi="Times New Roman"/>
          <w:sz w:val="28"/>
          <w:szCs w:val="28"/>
          <w:lang w:val="be-BY"/>
        </w:rPr>
      </w:pPr>
      <w:r>
        <w:rPr>
          <w:rFonts w:ascii="Times New Roman" w:hAnsi="Times New Roman"/>
          <w:sz w:val="28"/>
          <w:szCs w:val="28"/>
          <w:lang w:val="be-BY"/>
        </w:rPr>
        <w:t>Д</w:t>
      </w:r>
      <w:r w:rsidRPr="006C0D93">
        <w:rPr>
          <w:rFonts w:ascii="Times New Roman" w:hAnsi="Times New Roman"/>
          <w:sz w:val="28"/>
          <w:szCs w:val="28"/>
          <w:lang w:val="be-BY"/>
        </w:rPr>
        <w:t xml:space="preserve">зякуючы прыняццю хрысціянства </w:t>
      </w:r>
      <w:r>
        <w:rPr>
          <w:rFonts w:ascii="Times New Roman" w:hAnsi="Times New Roman"/>
          <w:sz w:val="28"/>
          <w:szCs w:val="28"/>
          <w:lang w:val="be-BY"/>
        </w:rPr>
        <w:t>на беларускіх землях з’явілася і распаўсюджвалася славянская пісьменнасць, пашыралася асвета.</w:t>
      </w:r>
    </w:p>
    <w:p w:rsidR="007F232D" w:rsidRDefault="007F232D" w:rsidP="007F232D">
      <w:pPr>
        <w:pStyle w:val="a3"/>
        <w:numPr>
          <w:ilvl w:val="0"/>
          <w:numId w:val="19"/>
        </w:numPr>
        <w:spacing w:after="0"/>
        <w:ind w:left="0" w:firstLine="709"/>
        <w:jc w:val="both"/>
        <w:rPr>
          <w:rFonts w:ascii="Times New Roman" w:hAnsi="Times New Roman"/>
          <w:sz w:val="28"/>
          <w:szCs w:val="28"/>
          <w:lang w:val="be-BY"/>
        </w:rPr>
      </w:pPr>
      <w:r>
        <w:rPr>
          <w:rFonts w:ascii="Times New Roman" w:hAnsi="Times New Roman"/>
          <w:sz w:val="28"/>
          <w:szCs w:val="28"/>
          <w:lang w:val="be-BY"/>
        </w:rPr>
        <w:t>Культура беларускіх зямель значна ўзбагацілась за кошт візантыйскіх традыцый.</w:t>
      </w:r>
    </w:p>
    <w:p w:rsidR="007F232D" w:rsidRDefault="007F232D" w:rsidP="007F232D">
      <w:pPr>
        <w:pStyle w:val="a3"/>
        <w:numPr>
          <w:ilvl w:val="0"/>
          <w:numId w:val="19"/>
        </w:numPr>
        <w:spacing w:after="0"/>
        <w:ind w:left="0" w:firstLine="709"/>
        <w:jc w:val="both"/>
        <w:rPr>
          <w:rFonts w:ascii="Times New Roman" w:hAnsi="Times New Roman"/>
          <w:sz w:val="28"/>
          <w:szCs w:val="28"/>
          <w:lang w:val="be-BY"/>
        </w:rPr>
      </w:pPr>
      <w:r>
        <w:rPr>
          <w:rFonts w:ascii="Times New Roman" w:hAnsi="Times New Roman"/>
          <w:sz w:val="28"/>
          <w:szCs w:val="28"/>
          <w:lang w:val="be-BY"/>
        </w:rPr>
        <w:t>З</w:t>
      </w:r>
      <w:r w:rsidRPr="006C0D93">
        <w:rPr>
          <w:rFonts w:ascii="Times New Roman" w:hAnsi="Times New Roman"/>
          <w:sz w:val="28"/>
          <w:szCs w:val="28"/>
          <w:lang w:val="be-BY"/>
        </w:rPr>
        <w:t xml:space="preserve">емлі сучаснай Беларусі выйшлі на сцэну еўрапейскай гісторыі і прадстаўлялі </w:t>
      </w:r>
      <w:r>
        <w:rPr>
          <w:rFonts w:ascii="Times New Roman" w:hAnsi="Times New Roman"/>
          <w:sz w:val="28"/>
          <w:szCs w:val="28"/>
          <w:lang w:val="be-BY"/>
        </w:rPr>
        <w:t>сярэднявечную Русь нараўне з Кіевам і Ноўгарадам.</w:t>
      </w:r>
    </w:p>
    <w:p w:rsidR="007F232D" w:rsidRDefault="007F232D" w:rsidP="007F232D">
      <w:pPr>
        <w:spacing w:after="0"/>
        <w:ind w:firstLine="709"/>
        <w:jc w:val="both"/>
        <w:rPr>
          <w:rFonts w:ascii="Times New Roman" w:hAnsi="Times New Roman"/>
          <w:sz w:val="28"/>
          <w:szCs w:val="28"/>
          <w:lang w:val="be-BY"/>
        </w:rPr>
      </w:pPr>
    </w:p>
    <w:p w:rsidR="007F232D" w:rsidRPr="00246B83" w:rsidRDefault="007F232D" w:rsidP="007F232D">
      <w:pPr>
        <w:spacing w:after="0"/>
        <w:ind w:firstLine="709"/>
        <w:jc w:val="both"/>
        <w:rPr>
          <w:rFonts w:ascii="Times New Roman" w:hAnsi="Times New Roman"/>
          <w:sz w:val="28"/>
          <w:szCs w:val="28"/>
          <w:lang w:val="be-BY"/>
        </w:rPr>
      </w:pPr>
    </w:p>
    <w:p w:rsidR="007F232D" w:rsidRPr="0018098A" w:rsidRDefault="007F232D" w:rsidP="007F232D">
      <w:pPr>
        <w:spacing w:after="0"/>
        <w:ind w:firstLine="709"/>
        <w:jc w:val="both"/>
        <w:rPr>
          <w:rFonts w:ascii="Times New Roman" w:hAnsi="Times New Roman"/>
          <w:b/>
          <w:i/>
          <w:color w:val="00B050"/>
          <w:sz w:val="32"/>
          <w:szCs w:val="32"/>
          <w:u w:val="single"/>
          <w:lang w:val="be-BY"/>
        </w:rPr>
      </w:pPr>
      <w:r w:rsidRPr="0018098A">
        <w:rPr>
          <w:rFonts w:ascii="Times New Roman" w:hAnsi="Times New Roman"/>
          <w:b/>
          <w:i/>
          <w:color w:val="00B050"/>
          <w:sz w:val="32"/>
          <w:szCs w:val="32"/>
          <w:u w:val="single"/>
          <w:lang w:val="be-BY"/>
        </w:rPr>
        <w:t>Пытанні і заданні</w:t>
      </w:r>
    </w:p>
    <w:p w:rsidR="007F232D" w:rsidRDefault="007F232D" w:rsidP="007F232D">
      <w:pPr>
        <w:pStyle w:val="a3"/>
        <w:numPr>
          <w:ilvl w:val="0"/>
          <w:numId w:val="20"/>
        </w:numPr>
        <w:spacing w:after="0"/>
        <w:ind w:left="0" w:firstLine="709"/>
        <w:jc w:val="both"/>
        <w:rPr>
          <w:rFonts w:ascii="Times New Roman" w:hAnsi="Times New Roman"/>
          <w:sz w:val="28"/>
          <w:szCs w:val="28"/>
          <w:lang w:val="be-BY"/>
        </w:rPr>
      </w:pPr>
      <w:r>
        <w:rPr>
          <w:rFonts w:ascii="Times New Roman" w:hAnsi="Times New Roman"/>
          <w:sz w:val="28"/>
          <w:szCs w:val="28"/>
          <w:lang w:val="be-BY"/>
        </w:rPr>
        <w:t>Калі усходнія славяне ўпершыню сутыкнуліся з хрысціянствам?</w:t>
      </w:r>
    </w:p>
    <w:p w:rsidR="007F232D" w:rsidRDefault="007F232D" w:rsidP="007F232D">
      <w:pPr>
        <w:pStyle w:val="a3"/>
        <w:numPr>
          <w:ilvl w:val="0"/>
          <w:numId w:val="20"/>
        </w:numPr>
        <w:spacing w:after="0"/>
        <w:ind w:left="0" w:firstLine="709"/>
        <w:jc w:val="both"/>
        <w:rPr>
          <w:rFonts w:ascii="Times New Roman" w:hAnsi="Times New Roman"/>
          <w:sz w:val="28"/>
          <w:szCs w:val="28"/>
          <w:lang w:val="be-BY"/>
        </w:rPr>
      </w:pPr>
      <w:r>
        <w:rPr>
          <w:rFonts w:ascii="Times New Roman" w:hAnsi="Times New Roman"/>
          <w:sz w:val="28"/>
          <w:szCs w:val="28"/>
          <w:lang w:val="be-BY"/>
        </w:rPr>
        <w:t>Хто ўвёў славянскую пісьменнасць на беларускіх землях?</w:t>
      </w:r>
    </w:p>
    <w:p w:rsidR="007F232D" w:rsidRDefault="007F232D" w:rsidP="007F232D">
      <w:pPr>
        <w:pStyle w:val="a3"/>
        <w:numPr>
          <w:ilvl w:val="0"/>
          <w:numId w:val="20"/>
        </w:numPr>
        <w:spacing w:after="0"/>
        <w:ind w:left="0" w:firstLine="709"/>
        <w:jc w:val="both"/>
        <w:rPr>
          <w:rFonts w:ascii="Times New Roman" w:hAnsi="Times New Roman"/>
          <w:sz w:val="28"/>
          <w:szCs w:val="28"/>
          <w:lang w:val="be-BY"/>
        </w:rPr>
      </w:pPr>
      <w:r>
        <w:rPr>
          <w:rFonts w:ascii="Times New Roman" w:hAnsi="Times New Roman"/>
          <w:sz w:val="28"/>
          <w:szCs w:val="28"/>
          <w:lang w:val="be-BY"/>
        </w:rPr>
        <w:t>Якім чынам суіснавалі язычніцва і хрысціянства?</w:t>
      </w:r>
    </w:p>
    <w:p w:rsidR="007F232D" w:rsidRDefault="007F232D" w:rsidP="007F232D">
      <w:pPr>
        <w:pStyle w:val="a3"/>
        <w:numPr>
          <w:ilvl w:val="0"/>
          <w:numId w:val="20"/>
        </w:numPr>
        <w:spacing w:after="0"/>
        <w:ind w:left="0" w:firstLine="709"/>
        <w:jc w:val="both"/>
        <w:rPr>
          <w:rFonts w:ascii="Times New Roman" w:hAnsi="Times New Roman"/>
          <w:sz w:val="28"/>
          <w:szCs w:val="28"/>
          <w:lang w:val="be-BY"/>
        </w:rPr>
      </w:pPr>
      <w:r>
        <w:rPr>
          <w:rFonts w:ascii="Times New Roman" w:hAnsi="Times New Roman"/>
          <w:sz w:val="28"/>
          <w:szCs w:val="28"/>
          <w:lang w:val="be-BY"/>
        </w:rPr>
        <w:t>Якую ролю адыграла Еўфрасіння Полацкая ў гісторыі?</w:t>
      </w:r>
    </w:p>
    <w:p w:rsidR="007F232D" w:rsidRDefault="007F232D" w:rsidP="007F232D">
      <w:pPr>
        <w:pStyle w:val="a3"/>
        <w:numPr>
          <w:ilvl w:val="0"/>
          <w:numId w:val="20"/>
        </w:numPr>
        <w:spacing w:after="0"/>
        <w:ind w:left="0" w:firstLine="709"/>
        <w:jc w:val="both"/>
        <w:rPr>
          <w:rFonts w:ascii="Times New Roman" w:hAnsi="Times New Roman"/>
          <w:sz w:val="28"/>
          <w:szCs w:val="28"/>
          <w:lang w:val="be-BY"/>
        </w:rPr>
      </w:pPr>
      <w:r>
        <w:rPr>
          <w:rFonts w:ascii="Times New Roman" w:hAnsi="Times New Roman"/>
          <w:sz w:val="28"/>
          <w:szCs w:val="28"/>
          <w:lang w:val="be-BY"/>
        </w:rPr>
        <w:t>Якія здабыткі прынесла насельніцтву беларускіх зямель прыняцце хрысціянства?</w:t>
      </w:r>
    </w:p>
    <w:p w:rsidR="007F232D" w:rsidRDefault="007F232D" w:rsidP="007F232D">
      <w:pPr>
        <w:spacing w:after="0"/>
        <w:ind w:firstLine="709"/>
        <w:jc w:val="both"/>
        <w:rPr>
          <w:rFonts w:ascii="Times New Roman" w:hAnsi="Times New Roman"/>
          <w:b/>
          <w:color w:val="00B050"/>
          <w:sz w:val="28"/>
          <w:szCs w:val="28"/>
          <w:lang w:val="be-BY"/>
        </w:rPr>
      </w:pPr>
    </w:p>
    <w:p w:rsidR="007F232D" w:rsidRPr="00D40E33" w:rsidRDefault="007F232D" w:rsidP="007F232D">
      <w:pPr>
        <w:spacing w:after="0"/>
        <w:ind w:firstLine="709"/>
        <w:jc w:val="both"/>
        <w:rPr>
          <w:rFonts w:ascii="Times New Roman" w:hAnsi="Times New Roman"/>
          <w:b/>
          <w:i/>
          <w:color w:val="00B050"/>
          <w:sz w:val="32"/>
          <w:szCs w:val="28"/>
          <w:u w:val="single"/>
          <w:lang w:val="be-BY"/>
        </w:rPr>
      </w:pPr>
      <w:r w:rsidRPr="00D40E33">
        <w:rPr>
          <w:rFonts w:ascii="Times New Roman" w:hAnsi="Times New Roman"/>
          <w:b/>
          <w:i/>
          <w:color w:val="00B050"/>
          <w:sz w:val="32"/>
          <w:szCs w:val="28"/>
          <w:u w:val="single"/>
          <w:lang w:val="be-BY"/>
        </w:rPr>
        <w:t>Рознаўзроўневыя заданні</w:t>
      </w:r>
    </w:p>
    <w:p w:rsidR="007F232D" w:rsidRPr="00D40E33" w:rsidRDefault="007F232D" w:rsidP="007F232D">
      <w:pPr>
        <w:pStyle w:val="a3"/>
        <w:numPr>
          <w:ilvl w:val="0"/>
          <w:numId w:val="21"/>
        </w:numPr>
        <w:spacing w:after="0"/>
        <w:ind w:left="0" w:firstLine="709"/>
        <w:jc w:val="both"/>
        <w:rPr>
          <w:rFonts w:ascii="Times New Roman" w:hAnsi="Times New Roman"/>
          <w:b/>
          <w:color w:val="548DD4" w:themeColor="text2" w:themeTint="99"/>
          <w:sz w:val="28"/>
          <w:szCs w:val="28"/>
          <w:lang w:val="be-BY"/>
        </w:rPr>
      </w:pPr>
      <w:r w:rsidRPr="00D40E33">
        <w:rPr>
          <w:rFonts w:ascii="Times New Roman" w:hAnsi="Times New Roman"/>
          <w:b/>
          <w:color w:val="548DD4" w:themeColor="text2" w:themeTint="99"/>
          <w:sz w:val="28"/>
          <w:szCs w:val="28"/>
          <w:lang w:val="be-BY"/>
        </w:rPr>
        <w:t>Выберыце правільны варыянт адказу</w:t>
      </w:r>
    </w:p>
    <w:p w:rsidR="007F232D" w:rsidRDefault="007F232D" w:rsidP="007F232D">
      <w:pPr>
        <w:pStyle w:val="a3"/>
        <w:spacing w:after="0"/>
        <w:ind w:left="0" w:firstLine="709"/>
        <w:jc w:val="both"/>
        <w:rPr>
          <w:rFonts w:ascii="Times New Roman" w:hAnsi="Times New Roman"/>
          <w:sz w:val="28"/>
          <w:szCs w:val="28"/>
          <w:lang w:val="be-BY"/>
        </w:rPr>
      </w:pPr>
      <w:r>
        <w:rPr>
          <w:rFonts w:ascii="Times New Roman" w:hAnsi="Times New Roman"/>
          <w:sz w:val="28"/>
          <w:szCs w:val="28"/>
          <w:lang w:val="be-BY"/>
        </w:rPr>
        <w:t>Сапраўднае імя Кірыла, стварыўшага “кірыліцу”:</w:t>
      </w:r>
    </w:p>
    <w:p w:rsidR="007F232D" w:rsidRDefault="007F232D" w:rsidP="007F232D">
      <w:pPr>
        <w:pStyle w:val="a3"/>
        <w:spacing w:after="0"/>
        <w:ind w:left="0" w:firstLine="709"/>
        <w:jc w:val="both"/>
        <w:rPr>
          <w:rFonts w:ascii="Times New Roman" w:hAnsi="Times New Roman"/>
          <w:sz w:val="28"/>
          <w:szCs w:val="28"/>
          <w:lang w:val="be-BY"/>
        </w:rPr>
      </w:pPr>
      <w:r>
        <w:rPr>
          <w:rFonts w:ascii="Times New Roman" w:hAnsi="Times New Roman"/>
          <w:sz w:val="28"/>
          <w:szCs w:val="28"/>
          <w:lang w:val="be-BY"/>
        </w:rPr>
        <w:t>а) Афанасій; б) Нікалай; в) Канстанцін; г) Пётр.</w:t>
      </w:r>
    </w:p>
    <w:p w:rsidR="007F232D" w:rsidRDefault="007F232D" w:rsidP="007F232D">
      <w:pPr>
        <w:pStyle w:val="a3"/>
        <w:spacing w:after="0"/>
        <w:ind w:left="0" w:firstLine="709"/>
        <w:jc w:val="both"/>
        <w:rPr>
          <w:rFonts w:ascii="Times New Roman" w:hAnsi="Times New Roman"/>
          <w:sz w:val="28"/>
          <w:szCs w:val="28"/>
          <w:lang w:val="be-BY"/>
        </w:rPr>
      </w:pPr>
      <w:r>
        <w:rPr>
          <w:rFonts w:ascii="Times New Roman" w:hAnsi="Times New Roman"/>
          <w:sz w:val="28"/>
          <w:szCs w:val="28"/>
          <w:lang w:val="be-BY"/>
        </w:rPr>
        <w:t>Князь, муж княгіні Вольгі, які хадзіў паходамі на Канстанцінопаль:</w:t>
      </w:r>
    </w:p>
    <w:p w:rsidR="007F232D" w:rsidRDefault="007F232D" w:rsidP="007F232D">
      <w:pPr>
        <w:pStyle w:val="a3"/>
        <w:spacing w:after="0"/>
        <w:ind w:left="0" w:firstLine="709"/>
        <w:jc w:val="both"/>
        <w:rPr>
          <w:rFonts w:ascii="Times New Roman" w:hAnsi="Times New Roman"/>
          <w:sz w:val="28"/>
          <w:szCs w:val="28"/>
          <w:lang w:val="be-BY"/>
        </w:rPr>
      </w:pPr>
      <w:r>
        <w:rPr>
          <w:rFonts w:ascii="Times New Roman" w:hAnsi="Times New Roman"/>
          <w:sz w:val="28"/>
          <w:szCs w:val="28"/>
          <w:lang w:val="be-BY"/>
        </w:rPr>
        <w:t>а) Ігар; б) Дабрыня; в) Аскольд; г) Рагвалод.</w:t>
      </w:r>
    </w:p>
    <w:p w:rsidR="007F232D" w:rsidRPr="00D40E33" w:rsidRDefault="007F232D" w:rsidP="007F232D">
      <w:pPr>
        <w:pStyle w:val="a3"/>
        <w:numPr>
          <w:ilvl w:val="0"/>
          <w:numId w:val="21"/>
        </w:numPr>
        <w:spacing w:after="0"/>
        <w:ind w:left="0" w:firstLine="709"/>
        <w:jc w:val="both"/>
        <w:rPr>
          <w:rFonts w:ascii="Times New Roman" w:hAnsi="Times New Roman"/>
          <w:color w:val="548DD4" w:themeColor="text2" w:themeTint="99"/>
          <w:sz w:val="28"/>
          <w:szCs w:val="28"/>
          <w:lang w:val="be-BY"/>
        </w:rPr>
      </w:pPr>
      <w:r w:rsidRPr="00D40E33">
        <w:rPr>
          <w:rFonts w:ascii="Times New Roman" w:hAnsi="Times New Roman"/>
          <w:b/>
          <w:color w:val="548DD4" w:themeColor="text2" w:themeTint="99"/>
          <w:sz w:val="28"/>
          <w:szCs w:val="28"/>
          <w:lang w:val="be-BY"/>
        </w:rPr>
        <w:t>Дайце вызначэнне паняццю:</w:t>
      </w:r>
    </w:p>
    <w:p w:rsidR="007F232D" w:rsidRDefault="007F232D" w:rsidP="007F232D">
      <w:pPr>
        <w:pStyle w:val="a3"/>
        <w:spacing w:after="0"/>
        <w:ind w:left="0" w:firstLine="709"/>
        <w:jc w:val="both"/>
        <w:rPr>
          <w:rFonts w:ascii="Times New Roman" w:hAnsi="Times New Roman"/>
          <w:sz w:val="28"/>
          <w:szCs w:val="28"/>
          <w:lang w:val="be-BY"/>
        </w:rPr>
      </w:pPr>
      <w:r>
        <w:rPr>
          <w:rFonts w:ascii="Times New Roman" w:hAnsi="Times New Roman"/>
          <w:sz w:val="28"/>
          <w:szCs w:val="28"/>
          <w:lang w:val="be-BY"/>
        </w:rPr>
        <w:t>а) Адзінабожжа – …; б) Фрэска – …; в) Берасцяная грамата - …</w:t>
      </w:r>
    </w:p>
    <w:p w:rsidR="007F232D" w:rsidRPr="00D40E33" w:rsidRDefault="007F232D" w:rsidP="007F232D">
      <w:pPr>
        <w:pStyle w:val="a3"/>
        <w:numPr>
          <w:ilvl w:val="0"/>
          <w:numId w:val="21"/>
        </w:numPr>
        <w:spacing w:after="0"/>
        <w:ind w:left="0" w:firstLine="709"/>
        <w:jc w:val="both"/>
        <w:rPr>
          <w:rFonts w:ascii="Times New Roman" w:hAnsi="Times New Roman"/>
          <w:color w:val="548DD4" w:themeColor="text2" w:themeTint="99"/>
          <w:sz w:val="28"/>
          <w:szCs w:val="28"/>
          <w:lang w:val="be-BY"/>
        </w:rPr>
      </w:pPr>
      <w:r w:rsidRPr="00D40E33">
        <w:rPr>
          <w:rFonts w:ascii="Times New Roman" w:hAnsi="Times New Roman"/>
          <w:b/>
          <w:color w:val="548DD4" w:themeColor="text2" w:themeTint="99"/>
          <w:sz w:val="28"/>
          <w:szCs w:val="28"/>
          <w:lang w:val="be-BY"/>
        </w:rPr>
        <w:t>Назавіце даты:</w:t>
      </w:r>
    </w:p>
    <w:p w:rsidR="007F232D" w:rsidRDefault="007F232D" w:rsidP="007F232D">
      <w:pPr>
        <w:pStyle w:val="a3"/>
        <w:spacing w:after="0"/>
        <w:ind w:left="0" w:firstLine="709"/>
        <w:jc w:val="both"/>
        <w:rPr>
          <w:rFonts w:ascii="Times New Roman" w:hAnsi="Times New Roman"/>
          <w:sz w:val="28"/>
          <w:szCs w:val="28"/>
          <w:lang w:val="be-BY"/>
        </w:rPr>
      </w:pPr>
      <w:r>
        <w:rPr>
          <w:rFonts w:ascii="Times New Roman" w:hAnsi="Times New Roman"/>
          <w:sz w:val="28"/>
          <w:szCs w:val="28"/>
          <w:lang w:val="be-BY"/>
        </w:rPr>
        <w:t>а) Афіцыйнага прыняцца хрысціянства на Русі; б) Стварэння Полацкай епархіі; в) Калі была распрацавана славянская азбука.</w:t>
      </w:r>
    </w:p>
    <w:p w:rsidR="007F232D" w:rsidRPr="00D40E33" w:rsidRDefault="007F232D" w:rsidP="007F232D">
      <w:pPr>
        <w:pStyle w:val="a3"/>
        <w:numPr>
          <w:ilvl w:val="0"/>
          <w:numId w:val="21"/>
        </w:numPr>
        <w:spacing w:after="0"/>
        <w:ind w:left="0" w:firstLine="709"/>
        <w:jc w:val="both"/>
        <w:rPr>
          <w:rFonts w:ascii="Times New Roman" w:hAnsi="Times New Roman"/>
          <w:b/>
          <w:color w:val="548DD4" w:themeColor="text2" w:themeTint="99"/>
          <w:sz w:val="28"/>
          <w:szCs w:val="28"/>
          <w:lang w:val="be-BY"/>
        </w:rPr>
      </w:pPr>
      <w:r w:rsidRPr="00D40E33">
        <w:rPr>
          <w:rFonts w:ascii="Times New Roman" w:hAnsi="Times New Roman"/>
          <w:b/>
          <w:color w:val="548DD4" w:themeColor="text2" w:themeTint="99"/>
          <w:sz w:val="28"/>
          <w:szCs w:val="28"/>
          <w:lang w:val="be-BY"/>
        </w:rPr>
        <w:t>Аб кім ідзе гаворка:</w:t>
      </w:r>
    </w:p>
    <w:p w:rsidR="007F232D" w:rsidRDefault="007F232D" w:rsidP="007F232D">
      <w:pPr>
        <w:pStyle w:val="a3"/>
        <w:spacing w:after="0"/>
        <w:ind w:left="0" w:firstLine="709"/>
        <w:jc w:val="both"/>
        <w:rPr>
          <w:rFonts w:ascii="Times New Roman" w:hAnsi="Times New Roman"/>
          <w:sz w:val="28"/>
          <w:szCs w:val="28"/>
          <w:lang w:val="be-BY"/>
        </w:rPr>
      </w:pPr>
      <w:r>
        <w:rPr>
          <w:rFonts w:ascii="Times New Roman" w:hAnsi="Times New Roman"/>
          <w:sz w:val="28"/>
          <w:szCs w:val="28"/>
          <w:lang w:val="be-BY"/>
        </w:rPr>
        <w:t>а) Гэты чалавек стаў афіцыяльным хрысціцелем Русі; б) Менавіта гэты дойлід пабудаваў па загаду Еўфрасінні Полацкай Спаскую царкву; в) Князь, пры якім Полацкае княства дасягнула найвышэйшага росквіту.</w:t>
      </w:r>
    </w:p>
    <w:p w:rsidR="007F232D" w:rsidRPr="00D40E33" w:rsidRDefault="007F232D" w:rsidP="007F232D">
      <w:pPr>
        <w:pStyle w:val="a3"/>
        <w:numPr>
          <w:ilvl w:val="0"/>
          <w:numId w:val="21"/>
        </w:numPr>
        <w:spacing w:after="0"/>
        <w:ind w:left="0" w:firstLine="709"/>
        <w:jc w:val="both"/>
        <w:rPr>
          <w:rFonts w:ascii="Times New Roman" w:hAnsi="Times New Roman"/>
          <w:b/>
          <w:color w:val="548DD4" w:themeColor="text2" w:themeTint="99"/>
          <w:sz w:val="28"/>
          <w:szCs w:val="28"/>
          <w:lang w:val="be-BY"/>
        </w:rPr>
      </w:pPr>
      <w:r w:rsidRPr="00D40E33">
        <w:rPr>
          <w:rFonts w:ascii="Times New Roman" w:hAnsi="Times New Roman"/>
          <w:b/>
          <w:color w:val="548DD4" w:themeColor="text2" w:themeTint="99"/>
          <w:sz w:val="28"/>
          <w:szCs w:val="28"/>
          <w:lang w:val="be-BY"/>
        </w:rPr>
        <w:t>Паразважайце, якое палітычнае значэнне мела для беларускіх зямель прыняцце хрысціянства.</w:t>
      </w:r>
    </w:p>
    <w:p w:rsidR="007F232D" w:rsidRDefault="007F232D" w:rsidP="007F232D">
      <w:pPr>
        <w:spacing w:after="0" w:line="240" w:lineRule="auto"/>
        <w:rPr>
          <w:rFonts w:ascii="Times New Roman" w:hAnsi="Times New Roman"/>
          <w:b/>
          <w:color w:val="00B050"/>
          <w:sz w:val="32"/>
          <w:szCs w:val="28"/>
          <w:lang w:val="be-BY"/>
        </w:rPr>
      </w:pPr>
      <w:r>
        <w:rPr>
          <w:rFonts w:ascii="Times New Roman" w:hAnsi="Times New Roman"/>
          <w:b/>
          <w:color w:val="00B050"/>
          <w:sz w:val="32"/>
          <w:szCs w:val="28"/>
          <w:lang w:val="be-BY"/>
        </w:rPr>
        <w:br w:type="page"/>
      </w:r>
    </w:p>
    <w:p w:rsidR="007F232D" w:rsidRPr="00EF2CAF" w:rsidRDefault="007F232D" w:rsidP="007F232D">
      <w:pPr>
        <w:spacing w:after="0"/>
        <w:ind w:firstLine="709"/>
        <w:jc w:val="both"/>
        <w:rPr>
          <w:rFonts w:ascii="Times New Roman" w:hAnsi="Times New Roman"/>
          <w:b/>
          <w:i/>
          <w:color w:val="00B050"/>
          <w:sz w:val="32"/>
          <w:szCs w:val="28"/>
          <w:u w:val="single"/>
          <w:lang w:val="be-BY"/>
        </w:rPr>
      </w:pPr>
      <w:r w:rsidRPr="00EF2CAF">
        <w:rPr>
          <w:rFonts w:ascii="Times New Roman" w:hAnsi="Times New Roman"/>
          <w:b/>
          <w:i/>
          <w:color w:val="00B050"/>
          <w:sz w:val="32"/>
          <w:szCs w:val="28"/>
          <w:u w:val="single"/>
          <w:lang w:val="be-BY"/>
        </w:rPr>
        <w:lastRenderedPageBreak/>
        <w:t>Тэрміналагічны слоўнік</w:t>
      </w:r>
    </w:p>
    <w:p w:rsidR="007F232D" w:rsidRPr="002F66B1" w:rsidRDefault="007F232D" w:rsidP="007F232D">
      <w:pPr>
        <w:spacing w:after="0"/>
        <w:ind w:firstLine="709"/>
        <w:jc w:val="both"/>
        <w:rPr>
          <w:rFonts w:ascii="Times New Roman" w:hAnsi="Times New Roman"/>
          <w:b/>
          <w:color w:val="00B050"/>
          <w:sz w:val="32"/>
          <w:szCs w:val="28"/>
          <w:lang w:val="be-BY"/>
        </w:rPr>
      </w:pPr>
    </w:p>
    <w:p w:rsidR="007F232D" w:rsidRDefault="007F232D" w:rsidP="007F232D">
      <w:pPr>
        <w:spacing w:after="0"/>
        <w:ind w:firstLine="709"/>
        <w:jc w:val="both"/>
        <w:rPr>
          <w:rFonts w:ascii="Times New Roman" w:hAnsi="Times New Roman"/>
          <w:sz w:val="28"/>
          <w:szCs w:val="28"/>
          <w:lang w:val="be-BY"/>
        </w:rPr>
      </w:pPr>
      <w:r>
        <w:rPr>
          <w:rFonts w:ascii="Times New Roman" w:hAnsi="Times New Roman"/>
          <w:b/>
          <w:i/>
          <w:sz w:val="28"/>
          <w:szCs w:val="28"/>
          <w:lang w:val="be-BY"/>
        </w:rPr>
        <w:t>А</w:t>
      </w:r>
      <w:r w:rsidRPr="0097429A">
        <w:rPr>
          <w:rFonts w:ascii="Times New Roman" w:hAnsi="Times New Roman"/>
          <w:b/>
          <w:i/>
          <w:sz w:val="28"/>
          <w:szCs w:val="28"/>
          <w:lang w:val="be-BY"/>
        </w:rPr>
        <w:t>дзінабожжа</w:t>
      </w:r>
      <w:r>
        <w:rPr>
          <w:rFonts w:ascii="Times New Roman" w:hAnsi="Times New Roman"/>
          <w:b/>
          <w:i/>
          <w:sz w:val="28"/>
          <w:szCs w:val="28"/>
          <w:lang w:val="be-BY"/>
        </w:rPr>
        <w:t xml:space="preserve"> – </w:t>
      </w:r>
      <w:r>
        <w:rPr>
          <w:rFonts w:ascii="Times New Roman" w:hAnsi="Times New Roman"/>
          <w:sz w:val="28"/>
          <w:szCs w:val="28"/>
          <w:lang w:val="be-BY"/>
        </w:rPr>
        <w:t>вера ў існаванне толькі аднаго бога.</w:t>
      </w:r>
    </w:p>
    <w:p w:rsidR="007F232D" w:rsidRDefault="007F232D" w:rsidP="007F232D">
      <w:pPr>
        <w:spacing w:after="0"/>
        <w:ind w:firstLine="709"/>
        <w:jc w:val="both"/>
        <w:rPr>
          <w:rFonts w:ascii="Times New Roman" w:hAnsi="Times New Roman"/>
          <w:sz w:val="28"/>
          <w:szCs w:val="28"/>
          <w:lang w:val="be-BY"/>
        </w:rPr>
      </w:pPr>
      <w:r>
        <w:rPr>
          <w:rFonts w:ascii="Times New Roman" w:hAnsi="Times New Roman"/>
          <w:b/>
          <w:i/>
          <w:sz w:val="28"/>
          <w:szCs w:val="28"/>
          <w:lang w:val="be-BY"/>
        </w:rPr>
        <w:t>Х</w:t>
      </w:r>
      <w:r w:rsidRPr="00395DC0">
        <w:rPr>
          <w:rFonts w:ascii="Times New Roman" w:hAnsi="Times New Roman"/>
          <w:b/>
          <w:i/>
          <w:sz w:val="28"/>
          <w:szCs w:val="28"/>
          <w:lang w:val="be-BY"/>
        </w:rPr>
        <w:t>рысціянізацы</w:t>
      </w:r>
      <w:r>
        <w:rPr>
          <w:rFonts w:ascii="Times New Roman" w:hAnsi="Times New Roman"/>
          <w:b/>
          <w:i/>
          <w:sz w:val="28"/>
          <w:szCs w:val="28"/>
          <w:lang w:val="be-BY"/>
        </w:rPr>
        <w:t xml:space="preserve">я – </w:t>
      </w:r>
      <w:r>
        <w:rPr>
          <w:rFonts w:ascii="Times New Roman" w:hAnsi="Times New Roman"/>
          <w:sz w:val="28"/>
          <w:szCs w:val="28"/>
          <w:lang w:val="be-BY"/>
        </w:rPr>
        <w:t>працэс прыняцця хрысціянскай рэлігіі.</w:t>
      </w:r>
    </w:p>
    <w:p w:rsidR="007F232D" w:rsidRDefault="007F232D" w:rsidP="007F232D">
      <w:pPr>
        <w:spacing w:after="0"/>
        <w:ind w:firstLine="709"/>
        <w:jc w:val="both"/>
        <w:rPr>
          <w:rFonts w:ascii="Times New Roman" w:hAnsi="Times New Roman"/>
          <w:b/>
          <w:i/>
          <w:sz w:val="28"/>
          <w:szCs w:val="28"/>
          <w:lang w:val="be-BY"/>
        </w:rPr>
      </w:pPr>
      <w:r w:rsidRPr="00395DC0">
        <w:rPr>
          <w:rFonts w:ascii="Times New Roman" w:hAnsi="Times New Roman"/>
          <w:b/>
          <w:i/>
          <w:sz w:val="28"/>
          <w:szCs w:val="28"/>
          <w:lang w:val="be-BY"/>
        </w:rPr>
        <w:t>Е</w:t>
      </w:r>
      <w:r>
        <w:rPr>
          <w:rFonts w:ascii="Times New Roman" w:hAnsi="Times New Roman"/>
          <w:b/>
          <w:i/>
          <w:sz w:val="28"/>
          <w:szCs w:val="28"/>
          <w:lang w:val="be-BY"/>
        </w:rPr>
        <w:t xml:space="preserve">пархія – </w:t>
      </w:r>
      <w:r>
        <w:rPr>
          <w:rFonts w:ascii="Times New Roman" w:hAnsi="Times New Roman"/>
          <w:sz w:val="28"/>
          <w:szCs w:val="28"/>
          <w:lang w:val="be-BY"/>
        </w:rPr>
        <w:t>адміністратыўна-тэрытарыяльная адзінка на чале з архіерэям.</w:t>
      </w:r>
    </w:p>
    <w:p w:rsidR="007F232D" w:rsidRPr="00F52736" w:rsidRDefault="007F232D" w:rsidP="007F232D">
      <w:pPr>
        <w:spacing w:after="0"/>
        <w:ind w:firstLine="709"/>
        <w:jc w:val="both"/>
        <w:rPr>
          <w:rFonts w:ascii="Times New Roman" w:hAnsi="Times New Roman"/>
          <w:sz w:val="28"/>
          <w:szCs w:val="28"/>
          <w:lang w:val="be-BY"/>
        </w:rPr>
      </w:pPr>
      <w:r>
        <w:rPr>
          <w:rFonts w:ascii="Times New Roman" w:hAnsi="Times New Roman"/>
          <w:b/>
          <w:i/>
          <w:sz w:val="28"/>
          <w:szCs w:val="28"/>
          <w:lang w:val="be-BY"/>
        </w:rPr>
        <w:t xml:space="preserve">Храм – </w:t>
      </w:r>
      <w:r>
        <w:rPr>
          <w:rFonts w:ascii="Times New Roman" w:hAnsi="Times New Roman"/>
          <w:sz w:val="28"/>
          <w:szCs w:val="28"/>
          <w:lang w:val="be-BY"/>
        </w:rPr>
        <w:t>культавая пабудова, прызначаная для ажыццяўлення рэлігійных патрэбаў чалавека.</w:t>
      </w:r>
    </w:p>
    <w:p w:rsidR="007F232D" w:rsidRDefault="007F232D" w:rsidP="007F232D">
      <w:pPr>
        <w:spacing w:after="0"/>
        <w:ind w:firstLine="709"/>
        <w:jc w:val="both"/>
        <w:rPr>
          <w:rFonts w:ascii="Times New Roman" w:hAnsi="Times New Roman"/>
          <w:sz w:val="28"/>
          <w:szCs w:val="28"/>
          <w:lang w:val="be-BY"/>
        </w:rPr>
      </w:pPr>
      <w:r>
        <w:rPr>
          <w:rFonts w:ascii="Times New Roman" w:hAnsi="Times New Roman"/>
          <w:b/>
          <w:i/>
          <w:sz w:val="28"/>
          <w:szCs w:val="28"/>
          <w:lang w:val="be-BY"/>
        </w:rPr>
        <w:t>М</w:t>
      </w:r>
      <w:r w:rsidRPr="00395DC0">
        <w:rPr>
          <w:rFonts w:ascii="Times New Roman" w:hAnsi="Times New Roman"/>
          <w:b/>
          <w:i/>
          <w:sz w:val="28"/>
          <w:szCs w:val="28"/>
          <w:lang w:val="be-BY"/>
        </w:rPr>
        <w:t>анастыр</w:t>
      </w:r>
      <w:r>
        <w:rPr>
          <w:rFonts w:ascii="Times New Roman" w:hAnsi="Times New Roman"/>
          <w:b/>
          <w:i/>
          <w:sz w:val="28"/>
          <w:szCs w:val="28"/>
          <w:lang w:val="be-BY"/>
        </w:rPr>
        <w:t xml:space="preserve"> – </w:t>
      </w:r>
      <w:r>
        <w:rPr>
          <w:rFonts w:ascii="Times New Roman" w:hAnsi="Times New Roman"/>
          <w:sz w:val="28"/>
          <w:szCs w:val="28"/>
          <w:lang w:val="be-BY"/>
        </w:rPr>
        <w:t>адзіны комплекс гаспадарчых і рэлігійных пабудоў, якія належаць пэўнай рэлігійнай абшчыне.</w:t>
      </w:r>
    </w:p>
    <w:p w:rsidR="007F232D" w:rsidRDefault="007F232D" w:rsidP="007F232D">
      <w:pPr>
        <w:spacing w:after="0"/>
        <w:ind w:firstLine="709"/>
        <w:jc w:val="both"/>
        <w:rPr>
          <w:rFonts w:ascii="Times New Roman" w:hAnsi="Times New Roman"/>
          <w:sz w:val="28"/>
          <w:szCs w:val="28"/>
          <w:lang w:val="be-BY"/>
        </w:rPr>
      </w:pPr>
      <w:r w:rsidRPr="00A20436">
        <w:rPr>
          <w:rFonts w:ascii="Times New Roman" w:hAnsi="Times New Roman"/>
          <w:b/>
          <w:i/>
          <w:sz w:val="28"/>
          <w:szCs w:val="28"/>
          <w:lang w:val="be-BY"/>
        </w:rPr>
        <w:t>Капішча</w:t>
      </w:r>
      <w:r>
        <w:rPr>
          <w:rFonts w:ascii="Times New Roman" w:hAnsi="Times New Roman"/>
          <w:sz w:val="28"/>
          <w:szCs w:val="28"/>
          <w:lang w:val="be-BY"/>
        </w:rPr>
        <w:t xml:space="preserve"> –культавая пабудова для ажыццяўлення язычніцкіх абрадаў.</w:t>
      </w:r>
    </w:p>
    <w:p w:rsidR="007F232D" w:rsidRPr="00A20436" w:rsidRDefault="007F232D" w:rsidP="007F232D">
      <w:pPr>
        <w:spacing w:after="0"/>
        <w:ind w:firstLine="709"/>
        <w:jc w:val="both"/>
        <w:rPr>
          <w:rFonts w:ascii="Times New Roman" w:hAnsi="Times New Roman"/>
          <w:sz w:val="28"/>
          <w:szCs w:val="28"/>
          <w:lang w:val="be-BY"/>
        </w:rPr>
      </w:pPr>
      <w:r>
        <w:rPr>
          <w:rFonts w:ascii="Times New Roman" w:hAnsi="Times New Roman"/>
          <w:b/>
          <w:i/>
          <w:sz w:val="28"/>
          <w:szCs w:val="28"/>
          <w:lang w:val="be-BY"/>
        </w:rPr>
        <w:t>Б</w:t>
      </w:r>
      <w:r w:rsidRPr="00F20664">
        <w:rPr>
          <w:rFonts w:ascii="Times New Roman" w:hAnsi="Times New Roman"/>
          <w:b/>
          <w:i/>
          <w:sz w:val="28"/>
          <w:szCs w:val="28"/>
          <w:lang w:val="be-BY"/>
        </w:rPr>
        <w:t>ерасцяныя граматы</w:t>
      </w:r>
      <w:r>
        <w:rPr>
          <w:rFonts w:ascii="Times New Roman" w:hAnsi="Times New Roman"/>
          <w:b/>
          <w:i/>
          <w:sz w:val="28"/>
          <w:szCs w:val="28"/>
          <w:lang w:val="be-BY"/>
        </w:rPr>
        <w:t xml:space="preserve"> – </w:t>
      </w:r>
      <w:r>
        <w:rPr>
          <w:rFonts w:ascii="Times New Roman" w:hAnsi="Times New Roman"/>
          <w:sz w:val="28"/>
          <w:szCs w:val="28"/>
          <w:lang w:val="be-BY"/>
        </w:rPr>
        <w:t>надпісы на берасце, зробленыя вострым пісалам.</w:t>
      </w:r>
    </w:p>
    <w:p w:rsidR="007F232D" w:rsidRPr="0065583C" w:rsidRDefault="007F232D" w:rsidP="007F232D">
      <w:pPr>
        <w:spacing w:after="0"/>
        <w:ind w:firstLine="709"/>
        <w:jc w:val="both"/>
        <w:rPr>
          <w:lang w:val="be-BY"/>
        </w:rPr>
      </w:pPr>
      <w:r>
        <w:rPr>
          <w:rFonts w:ascii="Times New Roman" w:hAnsi="Times New Roman"/>
          <w:b/>
          <w:i/>
          <w:sz w:val="28"/>
          <w:szCs w:val="28"/>
          <w:lang w:val="be-BY"/>
        </w:rPr>
        <w:t>У</w:t>
      </w:r>
      <w:r w:rsidRPr="00634667">
        <w:rPr>
          <w:rFonts w:ascii="Times New Roman" w:hAnsi="Times New Roman"/>
          <w:b/>
          <w:i/>
          <w:sz w:val="28"/>
          <w:szCs w:val="28"/>
          <w:lang w:val="be-BY"/>
        </w:rPr>
        <w:t>ста</w:t>
      </w:r>
      <w:r>
        <w:rPr>
          <w:rFonts w:ascii="Times New Roman" w:hAnsi="Times New Roman"/>
          <w:b/>
          <w:i/>
          <w:sz w:val="28"/>
          <w:szCs w:val="28"/>
          <w:lang w:val="be-BY"/>
        </w:rPr>
        <w:t xml:space="preserve">ў – </w:t>
      </w:r>
      <w:r>
        <w:rPr>
          <w:rFonts w:ascii="Times New Roman" w:hAnsi="Times New Roman"/>
          <w:sz w:val="28"/>
          <w:szCs w:val="28"/>
          <w:lang w:val="be-BY"/>
        </w:rPr>
        <w:t>старажытны від пісьма.</w:t>
      </w:r>
    </w:p>
    <w:p w:rsidR="007F232D" w:rsidRPr="00E107F3" w:rsidRDefault="007F232D" w:rsidP="007F232D">
      <w:pPr>
        <w:spacing w:after="0"/>
        <w:ind w:firstLine="709"/>
        <w:contextualSpacing/>
        <w:jc w:val="both"/>
        <w:rPr>
          <w:rFonts w:ascii="Times New Roman" w:hAnsi="Times New Roman"/>
          <w:sz w:val="28"/>
          <w:szCs w:val="28"/>
          <w:lang w:val="be-BY"/>
        </w:rPr>
      </w:pPr>
      <w:r>
        <w:rPr>
          <w:rFonts w:ascii="Times New Roman" w:hAnsi="Times New Roman"/>
          <w:b/>
          <w:i/>
          <w:sz w:val="28"/>
          <w:szCs w:val="28"/>
          <w:lang w:val="be-BY"/>
        </w:rPr>
        <w:t xml:space="preserve">Жыціе – </w:t>
      </w:r>
      <w:r>
        <w:rPr>
          <w:rFonts w:ascii="Times New Roman" w:hAnsi="Times New Roman"/>
          <w:sz w:val="28"/>
          <w:szCs w:val="28"/>
          <w:lang w:val="be-BY"/>
        </w:rPr>
        <w:t>апісанне жыццёвага шляху людзей, далучаных да ліку святых.</w:t>
      </w:r>
    </w:p>
    <w:p w:rsidR="007F232D" w:rsidRDefault="007F232D" w:rsidP="007F232D">
      <w:pPr>
        <w:spacing w:after="0"/>
        <w:ind w:firstLine="709"/>
        <w:contextualSpacing/>
        <w:jc w:val="both"/>
        <w:rPr>
          <w:rFonts w:ascii="Times New Roman" w:hAnsi="Times New Roman"/>
          <w:b/>
          <w:i/>
          <w:sz w:val="28"/>
          <w:szCs w:val="28"/>
          <w:lang w:val="be-BY"/>
        </w:rPr>
      </w:pPr>
      <w:r>
        <w:rPr>
          <w:rFonts w:ascii="Times New Roman" w:hAnsi="Times New Roman"/>
          <w:b/>
          <w:i/>
          <w:sz w:val="28"/>
          <w:szCs w:val="28"/>
          <w:lang w:val="be-BY"/>
        </w:rPr>
        <w:t>Л</w:t>
      </w:r>
      <w:r w:rsidRPr="00634667">
        <w:rPr>
          <w:rFonts w:ascii="Times New Roman" w:hAnsi="Times New Roman"/>
          <w:b/>
          <w:i/>
          <w:sz w:val="28"/>
          <w:szCs w:val="28"/>
          <w:lang w:val="be-BY"/>
        </w:rPr>
        <w:t>етапіс</w:t>
      </w:r>
      <w:r>
        <w:rPr>
          <w:rFonts w:ascii="Times New Roman" w:hAnsi="Times New Roman"/>
          <w:b/>
          <w:i/>
          <w:sz w:val="28"/>
          <w:szCs w:val="28"/>
          <w:lang w:val="be-BY"/>
        </w:rPr>
        <w:t xml:space="preserve"> – </w:t>
      </w:r>
      <w:r w:rsidRPr="00E107F3">
        <w:rPr>
          <w:rFonts w:ascii="Times New Roman" w:hAnsi="Times New Roman"/>
          <w:sz w:val="28"/>
          <w:szCs w:val="28"/>
          <w:lang w:val="be-BY"/>
        </w:rPr>
        <w:t>штогадовы</w:t>
      </w:r>
      <w:r>
        <w:rPr>
          <w:rFonts w:ascii="Times New Roman" w:hAnsi="Times New Roman"/>
          <w:sz w:val="28"/>
          <w:szCs w:val="28"/>
          <w:lang w:val="be-BY"/>
        </w:rPr>
        <w:t>я запісы аб найбольш важных падзеях у старажытнасці.</w:t>
      </w:r>
    </w:p>
    <w:p w:rsidR="007F232D" w:rsidRPr="00E107F3" w:rsidRDefault="007F232D" w:rsidP="007F232D">
      <w:pPr>
        <w:spacing w:after="0"/>
        <w:ind w:firstLine="709"/>
        <w:contextualSpacing/>
        <w:jc w:val="both"/>
        <w:rPr>
          <w:rFonts w:ascii="Times New Roman" w:hAnsi="Times New Roman"/>
          <w:sz w:val="28"/>
          <w:szCs w:val="28"/>
          <w:lang w:val="be-BY"/>
        </w:rPr>
      </w:pPr>
      <w:r>
        <w:rPr>
          <w:rFonts w:ascii="Times New Roman" w:hAnsi="Times New Roman"/>
          <w:b/>
          <w:i/>
          <w:sz w:val="28"/>
          <w:szCs w:val="28"/>
          <w:lang w:val="be-BY"/>
        </w:rPr>
        <w:t>Х</w:t>
      </w:r>
      <w:r w:rsidRPr="00634667">
        <w:rPr>
          <w:rFonts w:ascii="Times New Roman" w:hAnsi="Times New Roman"/>
          <w:b/>
          <w:i/>
          <w:sz w:val="28"/>
          <w:szCs w:val="28"/>
          <w:lang w:val="be-BY"/>
        </w:rPr>
        <w:t>аджэнн</w:t>
      </w:r>
      <w:r>
        <w:rPr>
          <w:rFonts w:ascii="Times New Roman" w:hAnsi="Times New Roman"/>
          <w:b/>
          <w:i/>
          <w:sz w:val="28"/>
          <w:szCs w:val="28"/>
          <w:lang w:val="be-BY"/>
        </w:rPr>
        <w:t xml:space="preserve">е </w:t>
      </w:r>
      <w:r>
        <w:rPr>
          <w:rFonts w:ascii="Times New Roman" w:hAnsi="Times New Roman"/>
          <w:sz w:val="28"/>
          <w:szCs w:val="28"/>
          <w:lang w:val="be-BY"/>
        </w:rPr>
        <w:t>– апісанне вандравання духоўных асоб да святых мясцін.</w:t>
      </w:r>
    </w:p>
    <w:p w:rsidR="007F232D" w:rsidRPr="005E7DCB" w:rsidRDefault="007F232D" w:rsidP="007F232D">
      <w:pPr>
        <w:spacing w:after="0"/>
        <w:ind w:firstLine="709"/>
        <w:jc w:val="both"/>
        <w:rPr>
          <w:rFonts w:ascii="Times New Roman" w:hAnsi="Times New Roman"/>
          <w:sz w:val="28"/>
          <w:szCs w:val="28"/>
          <w:lang w:val="be-BY"/>
        </w:rPr>
      </w:pPr>
      <w:r>
        <w:rPr>
          <w:rFonts w:ascii="Times New Roman" w:hAnsi="Times New Roman"/>
          <w:b/>
          <w:i/>
          <w:sz w:val="28"/>
          <w:szCs w:val="28"/>
          <w:lang w:val="be-BY"/>
        </w:rPr>
        <w:t>Ф</w:t>
      </w:r>
      <w:r w:rsidRPr="00E035AB">
        <w:rPr>
          <w:rFonts w:ascii="Times New Roman" w:hAnsi="Times New Roman"/>
          <w:b/>
          <w:i/>
          <w:sz w:val="28"/>
          <w:szCs w:val="28"/>
          <w:lang w:val="be-BY"/>
        </w:rPr>
        <w:t>рэск</w:t>
      </w:r>
      <w:r>
        <w:rPr>
          <w:rFonts w:ascii="Times New Roman" w:hAnsi="Times New Roman"/>
          <w:b/>
          <w:i/>
          <w:sz w:val="28"/>
          <w:szCs w:val="28"/>
          <w:lang w:val="be-BY"/>
        </w:rPr>
        <w:t xml:space="preserve">а – </w:t>
      </w:r>
      <w:r>
        <w:rPr>
          <w:rFonts w:ascii="Times New Roman" w:hAnsi="Times New Roman"/>
          <w:sz w:val="28"/>
          <w:szCs w:val="28"/>
          <w:lang w:val="be-BY"/>
        </w:rPr>
        <w:t>малюнак па сырой штукатурцы.</w:t>
      </w:r>
    </w:p>
    <w:p w:rsidR="007F232D" w:rsidRDefault="007F232D" w:rsidP="007F232D">
      <w:pPr>
        <w:spacing w:after="0" w:line="240" w:lineRule="auto"/>
        <w:rPr>
          <w:rFonts w:ascii="Times New Roman" w:hAnsi="Times New Roman"/>
          <w:b/>
          <w:color w:val="000080"/>
          <w:sz w:val="36"/>
          <w:szCs w:val="40"/>
          <w:lang w:val="be-BY"/>
        </w:rPr>
      </w:pPr>
      <w:r>
        <w:rPr>
          <w:rFonts w:ascii="Times New Roman" w:hAnsi="Times New Roman"/>
          <w:b/>
          <w:color w:val="000080"/>
          <w:sz w:val="36"/>
          <w:szCs w:val="40"/>
          <w:lang w:val="be-BY"/>
        </w:rPr>
        <w:br w:type="page"/>
      </w:r>
    </w:p>
    <w:p w:rsidR="007F232D" w:rsidRPr="00D40E33" w:rsidRDefault="007F232D" w:rsidP="007F232D">
      <w:pPr>
        <w:pStyle w:val="2"/>
        <w:spacing w:before="0"/>
        <w:jc w:val="both"/>
        <w:rPr>
          <w:rFonts w:ascii="Times New Roman" w:hAnsi="Times New Roman"/>
          <w:color w:val="000080"/>
          <w:sz w:val="36"/>
          <w:szCs w:val="40"/>
          <w:lang w:val="be-BY"/>
        </w:rPr>
      </w:pPr>
      <w:bookmarkStart w:id="22" w:name="_Toc372975184"/>
      <w:r w:rsidRPr="00D40E33">
        <w:rPr>
          <w:rFonts w:ascii="Times New Roman" w:hAnsi="Times New Roman"/>
          <w:color w:val="000080"/>
          <w:sz w:val="36"/>
          <w:szCs w:val="40"/>
          <w:lang w:val="be-BY"/>
        </w:rPr>
        <w:lastRenderedPageBreak/>
        <w:t>§ 12. Рэлігійна-асветніцкія дзеячы Полацкай зямлі.</w:t>
      </w:r>
      <w:bookmarkEnd w:id="22"/>
    </w:p>
    <w:p w:rsidR="007F232D" w:rsidRDefault="007F232D" w:rsidP="007F232D">
      <w:pPr>
        <w:spacing w:after="0"/>
        <w:ind w:firstLine="709"/>
        <w:jc w:val="both"/>
        <w:rPr>
          <w:b/>
          <w:color w:val="00B050"/>
          <w:sz w:val="28"/>
          <w:szCs w:val="28"/>
          <w:lang w:val="be-BY"/>
        </w:rPr>
      </w:pPr>
    </w:p>
    <w:p w:rsidR="007F232D" w:rsidRPr="002F66B1" w:rsidRDefault="007F232D" w:rsidP="007F232D">
      <w:pPr>
        <w:spacing w:after="0"/>
        <w:ind w:firstLine="4678"/>
        <w:jc w:val="both"/>
        <w:rPr>
          <w:b/>
          <w:color w:val="00B050"/>
          <w:sz w:val="28"/>
          <w:lang w:val="be-BY"/>
        </w:rPr>
      </w:pPr>
      <w:r>
        <w:rPr>
          <w:b/>
          <w:color w:val="00B050"/>
          <w:sz w:val="28"/>
          <w:szCs w:val="28"/>
          <w:lang w:val="be-BY"/>
        </w:rPr>
        <w:t>Сярэдняя школа №</w:t>
      </w:r>
      <w:r w:rsidRPr="002F66B1">
        <w:rPr>
          <w:b/>
          <w:color w:val="00B050"/>
          <w:sz w:val="28"/>
          <w:lang w:val="be-BY"/>
        </w:rPr>
        <w:t>4, Цыбульская С.У.</w:t>
      </w:r>
    </w:p>
    <w:p w:rsidR="007F232D" w:rsidRPr="0002506A" w:rsidRDefault="007F232D" w:rsidP="007F232D">
      <w:pPr>
        <w:spacing w:after="0"/>
        <w:ind w:firstLine="709"/>
        <w:jc w:val="both"/>
        <w:rPr>
          <w:rFonts w:ascii="Times New Roman" w:hAnsi="Times New Roman"/>
          <w:b/>
          <w:i/>
          <w:color w:val="00B050"/>
          <w:sz w:val="28"/>
          <w:szCs w:val="28"/>
          <w:u w:val="single"/>
          <w:lang w:val="be-BY"/>
        </w:rPr>
      </w:pPr>
      <w:r w:rsidRPr="0002506A">
        <w:rPr>
          <w:rFonts w:ascii="Times New Roman" w:hAnsi="Times New Roman"/>
          <w:b/>
          <w:i/>
          <w:color w:val="00B050"/>
          <w:sz w:val="28"/>
          <w:szCs w:val="28"/>
          <w:u w:val="single"/>
          <w:lang w:val="be-BY"/>
        </w:rPr>
        <w:t xml:space="preserve">Узгадайце:  </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 xml:space="preserve">1. Хто клапаціўся аб распаўсюджванні хрысціянства на Беларусі ў 10-11 стст.? </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2. Чаму хрысціянскай царкве патрэбны былі адукаваныя людзі?</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3. Як дзейнасць царквы была звязана з развіццём культуры?</w:t>
      </w:r>
    </w:p>
    <w:p w:rsidR="007F232D" w:rsidRPr="0002506A" w:rsidRDefault="007F232D" w:rsidP="007F232D">
      <w:pPr>
        <w:spacing w:after="0"/>
        <w:ind w:firstLine="709"/>
        <w:jc w:val="both"/>
        <w:rPr>
          <w:rFonts w:ascii="Times New Roman" w:hAnsi="Times New Roman"/>
          <w:b/>
          <w:sz w:val="28"/>
          <w:lang w:val="be-BY"/>
        </w:rPr>
      </w:pP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b/>
          <w:i/>
          <w:color w:val="00B050"/>
          <w:sz w:val="28"/>
          <w:u w:val="single"/>
          <w:lang w:val="be-BY"/>
        </w:rPr>
        <w:t>Праблемнае заданне:</w:t>
      </w:r>
      <w:r w:rsidRPr="0002506A">
        <w:rPr>
          <w:rFonts w:ascii="Times New Roman" w:hAnsi="Times New Roman"/>
          <w:sz w:val="28"/>
          <w:lang w:val="be-BY"/>
        </w:rPr>
        <w:t xml:space="preserve"> на падставе матэрыялу тэмы паспрабуйце зразумець, а затым даць вызначэнне паняццю “асветнік”.</w:t>
      </w:r>
    </w:p>
    <w:p w:rsidR="007F232D"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Нялёгкім было для Полаччыны 12 стагоддзе – час раздробленасці, смуты і ўсобіц. І ў гэтыя цяжкія для народа гады яркім святлом на небасхіле нашай гісторыі, нібыта зоркі, зіхацелі імёны Ефрасінні Полацкай, Еўпраксіі і іншых. Выдатныя царкоўныя дзеячы, пісьменнікі, асветнікі, яны сваімі думкамі і справамі рабілі жыццё людзей больш узнёслым, мэтанакіраваным і чалавечным.</w:t>
      </w:r>
    </w:p>
    <w:p w:rsidR="00EF2CAF" w:rsidRPr="0002506A" w:rsidRDefault="00EF2CAF" w:rsidP="007F232D">
      <w:pPr>
        <w:spacing w:after="0"/>
        <w:ind w:firstLine="709"/>
        <w:jc w:val="both"/>
        <w:rPr>
          <w:rFonts w:ascii="Times New Roman" w:hAnsi="Times New Roman"/>
          <w:sz w:val="28"/>
          <w:lang w:val="be-BY"/>
        </w:rPr>
      </w:pPr>
    </w:p>
    <w:p w:rsidR="007F232D" w:rsidRPr="0002506A" w:rsidRDefault="007F232D" w:rsidP="007F232D">
      <w:pPr>
        <w:pStyle w:val="a3"/>
        <w:numPr>
          <w:ilvl w:val="0"/>
          <w:numId w:val="10"/>
        </w:numPr>
        <w:spacing w:after="0"/>
        <w:ind w:left="0" w:firstLine="709"/>
        <w:jc w:val="both"/>
        <w:rPr>
          <w:rFonts w:ascii="Times New Roman" w:hAnsi="Times New Roman"/>
          <w:b/>
          <w:i/>
          <w:color w:val="1F497D" w:themeColor="text2"/>
          <w:sz w:val="28"/>
          <w:u w:val="single"/>
          <w:lang w:val="be-BY"/>
        </w:rPr>
      </w:pPr>
      <w:r w:rsidRPr="0002506A">
        <w:rPr>
          <w:rFonts w:ascii="Times New Roman" w:hAnsi="Times New Roman"/>
          <w:b/>
          <w:i/>
          <w:color w:val="1F497D" w:themeColor="text2"/>
          <w:sz w:val="32"/>
          <w:u w:val="single"/>
          <w:lang w:val="be-BY"/>
        </w:rPr>
        <w:t xml:space="preserve">Найпадобная Ефрасіння Полацкая. </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У гісторыю ўвайшло шмат палачан, але найбольшую славу прынесла Полацку Ефрасіння. Яна стала нябеснай заступніцай Беларусі, а ў зямным жыцці была адной з самых адукаваных жанчын таго часу ва ўсёй Еўропе.</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b/>
          <w:i/>
          <w:noProof/>
          <w:color w:val="1F497D" w:themeColor="text2"/>
          <w:sz w:val="32"/>
          <w:u w:val="single"/>
          <w:lang w:eastAsia="ru-RU"/>
        </w:rPr>
        <w:drawing>
          <wp:anchor distT="0" distB="0" distL="114300" distR="114300" simplePos="0" relativeHeight="251668480" behindDoc="0" locked="0" layoutInCell="1" allowOverlap="1" wp14:anchorId="2AD6541B" wp14:editId="7B655F28">
            <wp:simplePos x="0" y="0"/>
            <wp:positionH relativeFrom="margin">
              <wp:align>right</wp:align>
            </wp:positionH>
            <wp:positionV relativeFrom="margin">
              <wp:posOffset>5005705</wp:posOffset>
            </wp:positionV>
            <wp:extent cx="1537970" cy="2647950"/>
            <wp:effectExtent l="133350" t="114300" r="119380" b="152400"/>
            <wp:wrapSquare wrapText="bothSides"/>
            <wp:docPr id="123" name="Рисунок 0" descr="CIMG0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CIMG0561.JPG"/>
                    <pic:cNvPicPr>
                      <a:picLocks noChangeAspect="1" noChangeArrowheads="1"/>
                    </pic:cNvPicPr>
                  </pic:nvPicPr>
                  <pic:blipFill>
                    <a:blip r:embed="rId87" cstate="print"/>
                    <a:srcRect l="27367" r="22427" b="12865"/>
                    <a:stretch>
                      <a:fillRect/>
                    </a:stretch>
                  </pic:blipFill>
                  <pic:spPr bwMode="auto">
                    <a:xfrm>
                      <a:off x="0" y="0"/>
                      <a:ext cx="1543849" cy="26579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2506A">
        <w:rPr>
          <w:rFonts w:ascii="Times New Roman" w:hAnsi="Times New Roman"/>
          <w:sz w:val="28"/>
          <w:lang w:val="be-BY"/>
        </w:rPr>
        <w:t>Ефрасіння нарадзілася каля 1104 года ў Полацку ў княжацкай сям’і.  Яе бацькам быў малодшы сын Усяслава Чарадзея Святаслаў – Георгій, маці – княгіня Соф’я. Дзяўчынцы далі старажытнае імя Прадслава.</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Юная князёўна зачароўвала ўсіх сваёй незвычайнай прыгажосцю і ўражвала здольнасцю да навукі. Прадслава з малых гадоў любіла кніжнае слова. У той час дзяцінства было кароткім: мінула князёўне 12 гадоў – час збірацца замуж. Тым больш, што слава аб ёй далёка разнеслася за межы Полацка, і да князя зачасцілі сваты. Але Прадслава выбрала іншы шлях: збегла ў манастыр і таемна ад бацькоў стала манашкай пад імем Ефрасіння (па-грэчаску – радасць).</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lastRenderedPageBreak/>
        <w:t xml:space="preserve">За манастырскімі сценамі яна змагла цалкам аддацца кнігам, малітвам, думкам пра Бога. Пазней Ефрасінні дазволілі жыць у Святой Сафіі. Пасяліўшыся ў </w:t>
      </w:r>
      <w:r w:rsidRPr="0002506A">
        <w:rPr>
          <w:rFonts w:ascii="Times New Roman" w:hAnsi="Times New Roman"/>
          <w:b/>
          <w:sz w:val="28"/>
          <w:lang w:val="be-BY"/>
        </w:rPr>
        <w:t xml:space="preserve">келлі </w:t>
      </w:r>
      <w:r w:rsidRPr="0002506A">
        <w:rPr>
          <w:rFonts w:ascii="Times New Roman" w:hAnsi="Times New Roman"/>
          <w:sz w:val="28"/>
          <w:lang w:val="be-BY"/>
        </w:rPr>
        <w:t>(комната ў манастыры, дзе жывуць манашкі) сабора, яна пачала перапісваць кнігі. Разам з перапісваннем царкоўных кніг, хронік пяро асветніцы магло выводзіць і радкі Полацкага летапісу. Ефрасіння пісала і ўласныя творы – малітвы, павучанні, перакладала з грэчаскай і лацінскай моў. Частка гэтых кніг  ішла на продаж, а атрыманыя грошы раздавалі бедным.</w:t>
      </w:r>
    </w:p>
    <w:p w:rsidR="007F232D" w:rsidRPr="0002506A" w:rsidRDefault="007F232D" w:rsidP="007F232D">
      <w:pPr>
        <w:spacing w:after="0"/>
        <w:ind w:firstLine="709"/>
        <w:jc w:val="both"/>
        <w:rPr>
          <w:rFonts w:ascii="Times New Roman" w:hAnsi="Times New Roman"/>
          <w:sz w:val="28"/>
          <w:lang w:val="be-BY"/>
        </w:rPr>
      </w:pPr>
      <w:r>
        <w:rPr>
          <w:rFonts w:ascii="Times New Roman" w:hAnsi="Times New Roman"/>
          <w:noProof/>
          <w:sz w:val="28"/>
          <w:lang w:eastAsia="ru-RU"/>
        </w:rPr>
        <w:drawing>
          <wp:anchor distT="0" distB="0" distL="114300" distR="114300" simplePos="0" relativeHeight="251670528" behindDoc="0" locked="0" layoutInCell="1" allowOverlap="1" wp14:anchorId="7B006914" wp14:editId="59CC2584">
            <wp:simplePos x="0" y="0"/>
            <wp:positionH relativeFrom="margin">
              <wp:posOffset>4227830</wp:posOffset>
            </wp:positionH>
            <wp:positionV relativeFrom="margin">
              <wp:posOffset>3810</wp:posOffset>
            </wp:positionV>
            <wp:extent cx="1675765" cy="3200400"/>
            <wp:effectExtent l="133350" t="114300" r="133985" b="152400"/>
            <wp:wrapSquare wrapText="bothSides"/>
            <wp:docPr id="122" name="Рисунок 2" descr="CIMG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IMG1630.JPG"/>
                    <pic:cNvPicPr>
                      <a:picLocks noChangeAspect="1" noChangeArrowheads="1"/>
                    </pic:cNvPicPr>
                  </pic:nvPicPr>
                  <pic:blipFill>
                    <a:blip r:embed="rId88" cstate="print"/>
                    <a:srcRect l="15212" r="16987" b="8277"/>
                    <a:stretch>
                      <a:fillRect/>
                    </a:stretch>
                  </pic:blipFill>
                  <pic:spPr bwMode="auto">
                    <a:xfrm>
                      <a:off x="0" y="0"/>
                      <a:ext cx="1675765" cy="3200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2506A">
        <w:rPr>
          <w:rFonts w:ascii="Times New Roman" w:hAnsi="Times New Roman"/>
          <w:sz w:val="28"/>
          <w:lang w:val="be-BY"/>
        </w:rPr>
        <w:t>Аднойчы ў сне да яе з’явіўся</w:t>
      </w:r>
      <w:r w:rsidRPr="0002506A">
        <w:rPr>
          <w:rFonts w:ascii="Times New Roman" w:hAnsi="Times New Roman"/>
          <w:b/>
          <w:sz w:val="28"/>
          <w:lang w:val="be-BY"/>
        </w:rPr>
        <w:t xml:space="preserve"> анёл</w:t>
      </w:r>
      <w:r w:rsidRPr="0002506A">
        <w:rPr>
          <w:rFonts w:ascii="Times New Roman" w:hAnsi="Times New Roman"/>
          <w:sz w:val="28"/>
          <w:lang w:val="be-BY"/>
        </w:rPr>
        <w:t xml:space="preserve"> (анёлы – служыцелі Бога). Ён узяў Ефрасінню за руку і адвёў за горад у мястэчка Сяльцо на рацэ Палаце і параіў там заснаваць манастыр. Здзейсніць гэтую справу Ефрасінні дапамог полацкі епіскап Ілля, а таксама яе родзічы з княжацкай сям’і. Не пазней 1128 года быў створаны жаночы Спаскі манастыр, </w:t>
      </w:r>
      <w:r w:rsidRPr="0002506A">
        <w:rPr>
          <w:rFonts w:ascii="Times New Roman" w:hAnsi="Times New Roman"/>
          <w:b/>
          <w:sz w:val="28"/>
          <w:lang w:val="be-BY"/>
        </w:rPr>
        <w:t xml:space="preserve">ігуменняй </w:t>
      </w:r>
      <w:r w:rsidRPr="0002506A">
        <w:rPr>
          <w:rFonts w:ascii="Times New Roman" w:hAnsi="Times New Roman"/>
          <w:sz w:val="28"/>
          <w:lang w:val="be-BY"/>
        </w:rPr>
        <w:t>(галоўная манашка, кіраўнік манастыра) якога стала яна сама.</w:t>
      </w:r>
    </w:p>
    <w:p w:rsidR="007F232D" w:rsidRPr="00EF2CAF" w:rsidRDefault="007F232D" w:rsidP="007F232D">
      <w:pPr>
        <w:shd w:val="clear" w:color="auto" w:fill="DDD9C3"/>
        <w:spacing w:after="0"/>
        <w:ind w:firstLine="709"/>
        <w:jc w:val="both"/>
        <w:rPr>
          <w:rFonts w:ascii="Times New Roman" w:hAnsi="Times New Roman"/>
          <w:color w:val="1F497D" w:themeColor="text2"/>
          <w:sz w:val="28"/>
          <w:lang w:val="be-BY"/>
        </w:rPr>
      </w:pPr>
      <w:r w:rsidRPr="00EF2CAF">
        <w:rPr>
          <w:rFonts w:ascii="Times New Roman" w:hAnsi="Times New Roman"/>
          <w:b/>
          <w:color w:val="1F497D" w:themeColor="text2"/>
          <w:sz w:val="28"/>
          <w:lang w:val="be-BY"/>
        </w:rPr>
        <w:t>Гістарычны факт.</w:t>
      </w:r>
    </w:p>
    <w:p w:rsidR="007F232D" w:rsidRPr="0002506A" w:rsidRDefault="007F232D" w:rsidP="007F232D">
      <w:pPr>
        <w:shd w:val="clear" w:color="auto" w:fill="DDD9C3"/>
        <w:spacing w:after="0"/>
        <w:ind w:firstLine="709"/>
        <w:jc w:val="both"/>
        <w:rPr>
          <w:rFonts w:ascii="Times New Roman" w:hAnsi="Times New Roman"/>
          <w:sz w:val="28"/>
          <w:lang w:val="be-BY"/>
        </w:rPr>
      </w:pPr>
      <w:r w:rsidRPr="00EF2CAF">
        <w:rPr>
          <w:rFonts w:ascii="Times New Roman" w:hAnsi="Times New Roman"/>
          <w:sz w:val="28"/>
          <w:lang w:val="be-BY"/>
        </w:rPr>
        <w:t>У манастыры былі створаны спецыяльныя майстэрні па перапісванні кніг –</w:t>
      </w:r>
      <w:r w:rsidRPr="00EF2CAF">
        <w:rPr>
          <w:rFonts w:ascii="Times New Roman" w:hAnsi="Times New Roman"/>
          <w:b/>
          <w:sz w:val="28"/>
          <w:lang w:val="be-BY"/>
        </w:rPr>
        <w:t xml:space="preserve"> скрыпторыі</w:t>
      </w:r>
      <w:r w:rsidRPr="00EF2CAF">
        <w:rPr>
          <w:rFonts w:ascii="Times New Roman" w:hAnsi="Times New Roman"/>
          <w:sz w:val="28"/>
          <w:lang w:val="be-BY"/>
        </w:rPr>
        <w:t xml:space="preserve">. Адсюль кнігі разыходзіліся па ўсёй Полацкай зямлі і за яе межы. Каб упрыгожыць полацкія храмы іконамі, была створана іканапісная майстэрня. Пры манастыры былі адчынены школы для дзяцей. У іх, акрамя царкоўнаславянскай, юныя палачане вучылі грэчаскую і лацінскую мовы, атрымлівалі звесткі з гісторыі, прыродазнаўства і медыцыны. З найбольш здольнымі праводзіліся заняткі па </w:t>
      </w:r>
      <w:r w:rsidRPr="00EF2CAF">
        <w:rPr>
          <w:rFonts w:ascii="Times New Roman" w:hAnsi="Times New Roman"/>
          <w:b/>
          <w:sz w:val="28"/>
          <w:lang w:val="be-BY"/>
        </w:rPr>
        <w:t xml:space="preserve">рыторыцы </w:t>
      </w:r>
      <w:r w:rsidRPr="00EF2CAF">
        <w:rPr>
          <w:rFonts w:ascii="Times New Roman" w:hAnsi="Times New Roman"/>
          <w:sz w:val="28"/>
          <w:lang w:val="be-BY"/>
        </w:rPr>
        <w:t>– навуцы красамоўства.</w:t>
      </w:r>
      <w:r w:rsidRPr="0002506A">
        <w:rPr>
          <w:rFonts w:ascii="Times New Roman" w:hAnsi="Times New Roman"/>
          <w:sz w:val="28"/>
          <w:lang w:val="be-BY"/>
        </w:rPr>
        <w:t xml:space="preserve"> </w:t>
      </w:r>
    </w:p>
    <w:p w:rsidR="007F232D" w:rsidRPr="0002506A" w:rsidRDefault="007F232D" w:rsidP="007F232D">
      <w:pPr>
        <w:spacing w:after="0"/>
        <w:ind w:firstLine="709"/>
        <w:jc w:val="both"/>
        <w:rPr>
          <w:rFonts w:ascii="Times New Roman" w:hAnsi="Times New Roman"/>
          <w:sz w:val="28"/>
          <w:lang w:val="be-BY"/>
        </w:rPr>
      </w:pPr>
      <w:r>
        <w:rPr>
          <w:rFonts w:ascii="Times New Roman" w:hAnsi="Times New Roman"/>
          <w:noProof/>
          <w:sz w:val="28"/>
          <w:lang w:eastAsia="ru-RU"/>
        </w:rPr>
        <w:drawing>
          <wp:anchor distT="0" distB="0" distL="114300" distR="114300" simplePos="0" relativeHeight="251671552" behindDoc="0" locked="0" layoutInCell="1" allowOverlap="1" wp14:anchorId="07C81F89" wp14:editId="236E716F">
            <wp:simplePos x="0" y="0"/>
            <wp:positionH relativeFrom="margin">
              <wp:posOffset>-635</wp:posOffset>
            </wp:positionH>
            <wp:positionV relativeFrom="margin">
              <wp:posOffset>6348730</wp:posOffset>
            </wp:positionV>
            <wp:extent cx="3077210" cy="2190750"/>
            <wp:effectExtent l="0" t="0" r="8890" b="0"/>
            <wp:wrapSquare wrapText="bothSides"/>
            <wp:docPr id="120" name="Рисунок 3" descr="CIMG1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IMG1634.JPG"/>
                    <pic:cNvPicPr>
                      <a:picLocks noChangeAspect="1" noChangeArrowheads="1"/>
                    </pic:cNvPicPr>
                  </pic:nvPicPr>
                  <pic:blipFill>
                    <a:blip r:embed="rId89" cstate="print"/>
                    <a:srcRect l="1836" t="2687" r="2501" b="8636"/>
                    <a:stretch>
                      <a:fillRect/>
                    </a:stretch>
                  </pic:blipFill>
                  <pic:spPr bwMode="auto">
                    <a:xfrm>
                      <a:off x="0" y="0"/>
                      <a:ext cx="3077210" cy="2190750"/>
                    </a:xfrm>
                    <a:prstGeom prst="rect">
                      <a:avLst/>
                    </a:prstGeom>
                    <a:ln>
                      <a:noFill/>
                    </a:ln>
                    <a:effectLst>
                      <a:softEdge rad="112500"/>
                    </a:effectLst>
                  </pic:spPr>
                </pic:pic>
              </a:graphicData>
            </a:graphic>
          </wp:anchor>
        </w:drawing>
      </w:r>
      <w:r w:rsidRPr="0002506A">
        <w:rPr>
          <w:rFonts w:ascii="Times New Roman" w:hAnsi="Times New Roman"/>
          <w:sz w:val="28"/>
          <w:lang w:val="be-BY"/>
        </w:rPr>
        <w:t>Колькасць жанчын у манастыры ўвесь час павялічвалася. Ефрасіння вырашыла пабудаваць каменную царкву ў імя Спаса замест драўлянай (</w:t>
      </w:r>
      <w:r w:rsidRPr="0002506A">
        <w:rPr>
          <w:rFonts w:ascii="Times New Roman" w:hAnsi="Times New Roman"/>
          <w:b/>
          <w:sz w:val="28"/>
          <w:lang w:val="be-BY"/>
        </w:rPr>
        <w:t>Спас</w:t>
      </w:r>
      <w:r w:rsidRPr="0002506A">
        <w:rPr>
          <w:rFonts w:ascii="Times New Roman" w:hAnsi="Times New Roman"/>
          <w:sz w:val="28"/>
          <w:lang w:val="be-BY"/>
        </w:rPr>
        <w:t xml:space="preserve"> – рэлігійнае свята ў гонар Ісуса Хрыста – “спасіцеля”). Па яе просьбе полацкі дойлід Іаан у 50-х гадах 12 стагоддзя ўсяго за трыццаць тыдняў  збудаваў царкву Спаса – найвыдатнейшы помнік полацкай архітэктурнай школы. Гэта самы старажытны храм  у Беларусі, які амаль </w:t>
      </w:r>
      <w:r w:rsidRPr="0002506A">
        <w:rPr>
          <w:rFonts w:ascii="Times New Roman" w:hAnsi="Times New Roman"/>
          <w:sz w:val="28"/>
          <w:lang w:val="be-BY"/>
        </w:rPr>
        <w:lastRenderedPageBreak/>
        <w:t>цалкам захаваўся да нашых дзён. Тут добра захаваліся</w:t>
      </w:r>
      <w:r w:rsidRPr="0002506A">
        <w:rPr>
          <w:rFonts w:ascii="Times New Roman" w:hAnsi="Times New Roman"/>
          <w:b/>
          <w:sz w:val="28"/>
          <w:lang w:val="be-BY"/>
        </w:rPr>
        <w:t xml:space="preserve"> </w:t>
      </w:r>
      <w:r w:rsidRPr="0002506A">
        <w:rPr>
          <w:rFonts w:ascii="Times New Roman" w:hAnsi="Times New Roman"/>
          <w:sz w:val="28"/>
          <w:lang w:val="be-BY"/>
        </w:rPr>
        <w:t>фрэскі 12 стагоддзя. Яны  і сёння ўражваюць нас неверагодным багаццем фарбаў. Гэтай царкве Ефрасіння падаравала вядомы ва ўсім свеце крыж, створаны ў 1161 годзе полацкім майстрам-ювелірам Лазарам Богшам.</w:t>
      </w:r>
    </w:p>
    <w:p w:rsidR="007F232D"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Найпадобная Ефрасіння пабудавала і другую каменную царкву ў гонар Святой</w:t>
      </w:r>
      <w:r w:rsidRPr="0002506A">
        <w:rPr>
          <w:rFonts w:ascii="Times New Roman" w:hAnsi="Times New Roman"/>
          <w:b/>
          <w:sz w:val="28"/>
          <w:lang w:val="be-BY"/>
        </w:rPr>
        <w:t xml:space="preserve"> Багародзіцы</w:t>
      </w:r>
      <w:r w:rsidRPr="0002506A">
        <w:rPr>
          <w:rFonts w:ascii="Times New Roman" w:hAnsi="Times New Roman"/>
          <w:sz w:val="28"/>
          <w:lang w:val="be-BY"/>
        </w:rPr>
        <w:t xml:space="preserve"> (Багародзіца – маці Ісуса Хрыста) і перадала яе мужчынскаму манастыру, які таксама заснавала. Ад гэтага манастыра ніякіх слядоў не засталося. Аднак  гісторыкі мяркуюць, што ён знаходзіўся прыкладна на тым месцы, дзе цяпер гарадскія Ксавер’еўскія могілкі. </w:t>
      </w:r>
    </w:p>
    <w:p w:rsidR="007F232D" w:rsidRPr="0002506A" w:rsidRDefault="007F232D" w:rsidP="007F232D">
      <w:pPr>
        <w:spacing w:after="0"/>
        <w:ind w:firstLine="709"/>
        <w:jc w:val="both"/>
        <w:rPr>
          <w:rFonts w:ascii="Times New Roman" w:hAnsi="Times New Roman"/>
          <w:sz w:val="28"/>
          <w:lang w:val="be-BY"/>
        </w:rPr>
      </w:pPr>
    </w:p>
    <w:p w:rsidR="007F232D" w:rsidRPr="0002506A" w:rsidRDefault="007F232D" w:rsidP="007F232D">
      <w:pPr>
        <w:shd w:val="clear" w:color="auto" w:fill="C4BC96"/>
        <w:spacing w:after="0"/>
        <w:ind w:firstLine="709"/>
        <w:jc w:val="both"/>
        <w:rPr>
          <w:rFonts w:ascii="Times New Roman" w:hAnsi="Times New Roman"/>
          <w:sz w:val="28"/>
          <w:lang w:val="be-BY"/>
        </w:rPr>
      </w:pPr>
      <w:r>
        <w:rPr>
          <w:rFonts w:ascii="Times New Roman" w:hAnsi="Times New Roman"/>
          <w:noProof/>
          <w:sz w:val="28"/>
          <w:lang w:eastAsia="ru-RU"/>
        </w:rPr>
        <w:drawing>
          <wp:anchor distT="0" distB="0" distL="114300" distR="114300" simplePos="0" relativeHeight="251669504" behindDoc="0" locked="0" layoutInCell="1" allowOverlap="1" wp14:anchorId="5F027EAC" wp14:editId="7DC27408">
            <wp:simplePos x="0" y="0"/>
            <wp:positionH relativeFrom="margin">
              <wp:posOffset>4291965</wp:posOffset>
            </wp:positionH>
            <wp:positionV relativeFrom="margin">
              <wp:posOffset>1889760</wp:posOffset>
            </wp:positionV>
            <wp:extent cx="1637665" cy="2382520"/>
            <wp:effectExtent l="133350" t="114300" r="133985" b="151130"/>
            <wp:wrapSquare wrapText="bothSides"/>
            <wp:docPr id="121" name="Рисунок 1" descr="CIMG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MG1628.JPG"/>
                    <pic:cNvPicPr>
                      <a:picLocks noChangeAspect="1" noChangeArrowheads="1"/>
                    </pic:cNvPicPr>
                  </pic:nvPicPr>
                  <pic:blipFill>
                    <a:blip r:embed="rId90" cstate="print"/>
                    <a:srcRect/>
                    <a:stretch>
                      <a:fillRect/>
                    </a:stretch>
                  </pic:blipFill>
                  <pic:spPr bwMode="auto">
                    <a:xfrm>
                      <a:off x="0" y="0"/>
                      <a:ext cx="1637665" cy="2382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2506A">
        <w:rPr>
          <w:rFonts w:ascii="Times New Roman" w:hAnsi="Times New Roman"/>
          <w:b/>
          <w:sz w:val="28"/>
          <w:lang w:val="be-BY"/>
        </w:rPr>
        <w:t>Гістарычны факт.</w:t>
      </w:r>
    </w:p>
    <w:p w:rsidR="007F232D" w:rsidRPr="0002506A" w:rsidRDefault="007F232D" w:rsidP="007F232D">
      <w:pPr>
        <w:shd w:val="clear" w:color="auto" w:fill="C4BC96"/>
        <w:spacing w:after="0"/>
        <w:ind w:firstLine="709"/>
        <w:jc w:val="both"/>
        <w:rPr>
          <w:rFonts w:ascii="Times New Roman" w:hAnsi="Times New Roman"/>
          <w:sz w:val="28"/>
          <w:lang w:val="be-BY"/>
        </w:rPr>
      </w:pPr>
      <w:r w:rsidRPr="0002506A">
        <w:rPr>
          <w:rFonts w:ascii="Times New Roman" w:hAnsi="Times New Roman"/>
          <w:sz w:val="28"/>
          <w:lang w:val="be-BY"/>
        </w:rPr>
        <w:t>Царкве Святой Багародзіцы Ефрасінння падаравала каштоўны твор мастацтва –</w:t>
      </w:r>
      <w:r w:rsidRPr="0002506A">
        <w:rPr>
          <w:rFonts w:ascii="Times New Roman" w:hAnsi="Times New Roman"/>
          <w:b/>
          <w:sz w:val="28"/>
          <w:lang w:val="be-BY"/>
        </w:rPr>
        <w:t xml:space="preserve"> абраз</w:t>
      </w:r>
      <w:r w:rsidRPr="0002506A">
        <w:rPr>
          <w:rFonts w:ascii="Times New Roman" w:hAnsi="Times New Roman"/>
          <w:sz w:val="28"/>
          <w:lang w:val="be-BY"/>
        </w:rPr>
        <w:t xml:space="preserve"> (ікону)Святой Багародзіцы Эфескай , вядомы як Адзігітрыя Полацкая. Па просьбе найпадобнай ікону прывёз слуга Міхаіл у якасці падарунка ад візантыйскага імператара Мануіла Комніна.</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Заснаваныя манастыры сталі цэнтрамі асветы ў Полацкім княстве. У цяжкія для палачан часы Ефрасіння спачувала людзям, падзяляла іх турботы і клопаты, дапамагала ім.</w:t>
      </w:r>
    </w:p>
    <w:p w:rsidR="007F232D" w:rsidRDefault="007F232D" w:rsidP="007F232D">
      <w:pPr>
        <w:spacing w:after="0"/>
        <w:ind w:firstLine="709"/>
        <w:jc w:val="both"/>
        <w:rPr>
          <w:rFonts w:ascii="Times New Roman" w:hAnsi="Times New Roman"/>
          <w:b/>
          <w:color w:val="00B050"/>
          <w:sz w:val="32"/>
          <w:lang w:val="be-BY"/>
        </w:rPr>
      </w:pPr>
    </w:p>
    <w:p w:rsidR="007F232D" w:rsidRPr="0002506A" w:rsidRDefault="007F232D" w:rsidP="007F232D">
      <w:pPr>
        <w:spacing w:after="0"/>
        <w:ind w:firstLine="709"/>
        <w:jc w:val="both"/>
        <w:rPr>
          <w:rFonts w:ascii="Times New Roman" w:hAnsi="Times New Roman"/>
          <w:b/>
          <w:color w:val="00B050"/>
          <w:sz w:val="32"/>
          <w:lang w:val="be-BY"/>
        </w:rPr>
      </w:pPr>
      <w:r w:rsidRPr="0002506A">
        <w:rPr>
          <w:rFonts w:ascii="Times New Roman" w:hAnsi="Times New Roman"/>
          <w:b/>
          <w:color w:val="00B050"/>
          <w:sz w:val="32"/>
          <w:lang w:val="be-BY"/>
        </w:rPr>
        <w:t>Старонкі “Жыццяпіса Ефрасінні Полацкай” 16 ст.</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На схіле жыцця Ефрасіння здзейсніла рэлігійны подзвіг –</w:t>
      </w:r>
      <w:r w:rsidRPr="0002506A">
        <w:rPr>
          <w:rFonts w:ascii="Times New Roman" w:hAnsi="Times New Roman"/>
          <w:b/>
          <w:sz w:val="28"/>
          <w:lang w:val="be-BY"/>
        </w:rPr>
        <w:t xml:space="preserve"> паломніцтва</w:t>
      </w:r>
      <w:r w:rsidRPr="0002506A">
        <w:rPr>
          <w:rFonts w:ascii="Times New Roman" w:hAnsi="Times New Roman"/>
          <w:sz w:val="28"/>
          <w:lang w:val="be-BY"/>
        </w:rPr>
        <w:t xml:space="preserve"> ў Іерусалім (паломніцтва – падарожжа ў Святую Зямлю), каб пакланіцца Труне Гасподняй – Ісуса Хрыста. Там і завяршыўся яе зямны шлях (23 мая 1167, па іншых звестках, 1173 года). Асветніцу пахавалі ў Іерусаліме ў Феадосіевым манастыры, але ўжо ў 1187 годзе</w:t>
      </w:r>
      <w:r w:rsidRPr="0002506A">
        <w:rPr>
          <w:rFonts w:ascii="Times New Roman" w:hAnsi="Times New Roman"/>
          <w:b/>
          <w:sz w:val="28"/>
          <w:lang w:val="be-BY"/>
        </w:rPr>
        <w:t xml:space="preserve"> мошчы</w:t>
      </w:r>
      <w:r w:rsidRPr="0002506A">
        <w:rPr>
          <w:rFonts w:ascii="Times New Roman" w:hAnsi="Times New Roman"/>
          <w:sz w:val="28"/>
          <w:lang w:val="be-BY"/>
        </w:rPr>
        <w:t xml:space="preserve"> (астанкі святой) перанеслі  ў Кіева-Пячорскую лаўру. Толькі ў 1910 годзе яны былі ўрачыста дастаўлены ў заснаваны выдатнаю палачанкаю манастыр.</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Ефрасіння стала першай усходнеславянскай жанчынай, абвешчанай праваслаўнай царквой святой. Паводле даўняй традыцыі полацкую ігуменню прызнае святой і каталіцкая царква.</w:t>
      </w:r>
    </w:p>
    <w:p w:rsidR="007F232D" w:rsidRPr="0002506A" w:rsidRDefault="007F232D" w:rsidP="007F232D">
      <w:pPr>
        <w:shd w:val="clear" w:color="auto" w:fill="C4BC96"/>
        <w:spacing w:after="0"/>
        <w:ind w:firstLine="709"/>
        <w:jc w:val="both"/>
        <w:rPr>
          <w:rFonts w:ascii="Times New Roman" w:hAnsi="Times New Roman"/>
          <w:b/>
          <w:sz w:val="28"/>
          <w:lang w:val="be-BY"/>
        </w:rPr>
      </w:pPr>
      <w:r>
        <w:rPr>
          <w:rFonts w:ascii="Times New Roman" w:hAnsi="Times New Roman"/>
          <w:b/>
          <w:noProof/>
          <w:sz w:val="28"/>
          <w:lang w:eastAsia="ru-RU"/>
        </w:rPr>
        <w:drawing>
          <wp:anchor distT="0" distB="0" distL="114300" distR="114300" simplePos="0" relativeHeight="251672576" behindDoc="0" locked="0" layoutInCell="1" allowOverlap="1" wp14:anchorId="27EA5829" wp14:editId="6444DD1B">
            <wp:simplePos x="0" y="0"/>
            <wp:positionH relativeFrom="margin">
              <wp:posOffset>107315</wp:posOffset>
            </wp:positionH>
            <wp:positionV relativeFrom="margin">
              <wp:posOffset>7371715</wp:posOffset>
            </wp:positionV>
            <wp:extent cx="2534285" cy="1664335"/>
            <wp:effectExtent l="0" t="0" r="0" b="0"/>
            <wp:wrapSquare wrapText="bothSides"/>
            <wp:docPr id="119" name="Рисунок 4" descr="CIMG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IMG1625.JPG"/>
                    <pic:cNvPicPr>
                      <a:picLocks noChangeAspect="1" noChangeArrowheads="1"/>
                    </pic:cNvPicPr>
                  </pic:nvPicPr>
                  <pic:blipFill>
                    <a:blip r:embed="rId91" cstate="print"/>
                    <a:srcRect t="8353" b="10184"/>
                    <a:stretch>
                      <a:fillRect/>
                    </a:stretch>
                  </pic:blipFill>
                  <pic:spPr bwMode="auto">
                    <a:xfrm>
                      <a:off x="0" y="0"/>
                      <a:ext cx="2534285" cy="1664335"/>
                    </a:xfrm>
                    <a:prstGeom prst="rect">
                      <a:avLst/>
                    </a:prstGeom>
                    <a:ln>
                      <a:noFill/>
                    </a:ln>
                    <a:effectLst>
                      <a:softEdge rad="112500"/>
                    </a:effectLst>
                  </pic:spPr>
                </pic:pic>
              </a:graphicData>
            </a:graphic>
          </wp:anchor>
        </w:drawing>
      </w:r>
      <w:r w:rsidRPr="0002506A">
        <w:rPr>
          <w:rFonts w:ascii="Times New Roman" w:hAnsi="Times New Roman"/>
          <w:b/>
          <w:sz w:val="28"/>
          <w:lang w:val="be-BY"/>
        </w:rPr>
        <w:t>Галасы мінулага.</w:t>
      </w:r>
    </w:p>
    <w:p w:rsidR="007F232D" w:rsidRPr="0002506A" w:rsidRDefault="007F232D" w:rsidP="007F232D">
      <w:pPr>
        <w:shd w:val="clear" w:color="auto" w:fill="C4BC96"/>
        <w:spacing w:after="0"/>
        <w:ind w:firstLine="709"/>
        <w:jc w:val="both"/>
        <w:rPr>
          <w:rFonts w:ascii="Times New Roman" w:hAnsi="Times New Roman"/>
          <w:sz w:val="28"/>
          <w:lang w:val="be-BY"/>
        </w:rPr>
      </w:pPr>
      <w:r w:rsidRPr="0002506A">
        <w:rPr>
          <w:rFonts w:ascii="Times New Roman" w:hAnsi="Times New Roman"/>
          <w:sz w:val="28"/>
          <w:lang w:val="be-BY"/>
        </w:rPr>
        <w:t>Вось як узнёсла і паэтычна піша пра славутую палачанку аўтар “Жыція Ефрасінні Полацкай” (</w:t>
      </w:r>
      <w:r w:rsidRPr="0002506A">
        <w:rPr>
          <w:rFonts w:ascii="Times New Roman" w:hAnsi="Times New Roman"/>
          <w:b/>
          <w:sz w:val="28"/>
          <w:lang w:val="be-BY"/>
        </w:rPr>
        <w:t>жыціе</w:t>
      </w:r>
      <w:r w:rsidRPr="0002506A">
        <w:rPr>
          <w:rFonts w:ascii="Times New Roman" w:hAnsi="Times New Roman"/>
          <w:sz w:val="28"/>
          <w:lang w:val="be-BY"/>
        </w:rPr>
        <w:t xml:space="preserve"> – </w:t>
      </w:r>
      <w:r w:rsidRPr="0002506A">
        <w:rPr>
          <w:rFonts w:ascii="Times New Roman" w:hAnsi="Times New Roman"/>
          <w:sz w:val="28"/>
          <w:lang w:val="be-BY"/>
        </w:rPr>
        <w:lastRenderedPageBreak/>
        <w:t xml:space="preserve">апавяданне пра служыцеля царквы): “Была яна памочніца пакрыўджаным, зажураным суцяшэннем, распранутым адзеннем, хворым наведваннем ці, проста кажучы, - для ўсіх была ўсім. Ефрасіння сэрца сваё ўспойвала Божаю мудрасцю. Ефрасіння – незвядальны квет райскага саду. Ефрасіння – арол, што, лунаючы ў небе, праляцеў ад захаду і да ўсходу, як прамень сонечны, прасвятліў зямлю Полацкую”. </w:t>
      </w:r>
    </w:p>
    <w:p w:rsidR="007F232D" w:rsidRDefault="007F232D" w:rsidP="007F232D">
      <w:pPr>
        <w:spacing w:after="0"/>
        <w:ind w:firstLine="709"/>
        <w:jc w:val="both"/>
        <w:rPr>
          <w:rFonts w:ascii="Times New Roman" w:hAnsi="Times New Roman"/>
          <w:sz w:val="28"/>
          <w:lang w:val="be-BY"/>
        </w:rPr>
      </w:pPr>
    </w:p>
    <w:p w:rsidR="007F232D"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Дзень памяці Святой Ефрасінні Полацкай адзначаецца 5 чэрвеня (новага стылю). Тады ў Полацк сыходзяцца і з’язджаюцца тысячы паломнікаў з Беларусі і іншых краін.</w:t>
      </w:r>
    </w:p>
    <w:p w:rsidR="007F232D" w:rsidRPr="0002506A" w:rsidRDefault="007F232D" w:rsidP="007F232D">
      <w:pPr>
        <w:spacing w:after="0"/>
        <w:ind w:firstLine="709"/>
        <w:jc w:val="both"/>
        <w:rPr>
          <w:rFonts w:ascii="Times New Roman" w:hAnsi="Times New Roman"/>
          <w:sz w:val="28"/>
          <w:lang w:val="be-BY"/>
        </w:rPr>
      </w:pPr>
    </w:p>
    <w:p w:rsidR="007F232D" w:rsidRPr="00EB63ED" w:rsidRDefault="007F232D" w:rsidP="007F232D">
      <w:pPr>
        <w:pStyle w:val="a3"/>
        <w:numPr>
          <w:ilvl w:val="0"/>
          <w:numId w:val="10"/>
        </w:numPr>
        <w:spacing w:after="0"/>
        <w:ind w:left="0" w:firstLine="709"/>
        <w:jc w:val="both"/>
        <w:rPr>
          <w:rFonts w:ascii="Times New Roman" w:hAnsi="Times New Roman"/>
          <w:b/>
          <w:i/>
          <w:color w:val="1F497D" w:themeColor="text2"/>
          <w:sz w:val="32"/>
          <w:u w:val="single"/>
          <w:lang w:val="be-BY"/>
        </w:rPr>
      </w:pPr>
      <w:r w:rsidRPr="00EB63ED">
        <w:rPr>
          <w:rFonts w:ascii="Times New Roman" w:hAnsi="Times New Roman"/>
          <w:b/>
          <w:i/>
          <w:color w:val="1F497D" w:themeColor="text2"/>
          <w:sz w:val="32"/>
          <w:u w:val="single"/>
          <w:lang w:val="be-BY"/>
        </w:rPr>
        <w:t>Гардзіслава Святаславаўна. Звеніслава Барысаўна.</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Памочніцамі і апорай Ефрасінні Полацкай былі яе сёстры: родная Гардзіслава Святаславаўна (у манастве Еўдакія) і дваюрадная Звеніслава Барысаўна (у манастве Еўпраксія). За манастырскімі сценамі яны апынуліся па-рознаму, але заставаліся разам усё далейшае жыццё.</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 xml:space="preserve">Ефрасіння папрасіла бацьку прыслаць да яе малодшую сястру для навучання грамаце, а потым таемна пастрыгла яе ў манашкі. Найпадобная выбрала сабе ў памочніцы Гардзіславу, таму што тая была  разумная, паслухмяная і мела здольнасці да навук. </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Гардзіславе-Еўдакіі было даверана вядзенне гаспадарчых спраў манастыра, і шмат гадоў гэта было асноўным яе абавязкам. Адпраўляючыся ў паломніцтва, Ефрасіння даручыла роднай сястры кіраваць абодвума манастырамі.  Пазней Еўдакія заняла месца ігуменні і працягвала справу сваёй настаўніцы. Пасля смерці Ефрасінні яна, верагодна, вяла і летапісы.  Магчыма, Еўдакія адной з першых стала дабівацца прызнання Ефрасінні Полацкай святой.</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 xml:space="preserve">Звеніслава Барысаўна сама прыйшла да сястры ў манастыр і ахвяравала яму свой багаты пасаг з каштоўных камянёў і залатога посуду. Менавіта на гэтыя сродкі і была пабудавана Спаская царква. </w:t>
      </w:r>
    </w:p>
    <w:p w:rsidR="007F232D"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 xml:space="preserve">Звеніслава – Еўпраксія была адна з самых адукаваных жанчын свайго часу. Менавіта яна непасрэдна  кіравала працай па перапісванні кніг для манастырскай бібліятэкі і вяла заняткі ў заснаванай Ефрасінняй школе для дачок багатых палачан.  Ефрасіння  і  Еўпраксія былі асабліва блізкімі – “як адзіная душа ў двух целах”.  Еўпраксія суправаджала найпадобную ў яе паломіцтве ў Іерусалім. Яна была побач з ігуменняй да яе смерці. Вярнуўшыся ў родны Полацк пасля пахавання святой Ефрасінні, Еўпраксія адразу пачала  апісваць жыццё сваёй настаўніцы. Найбольш верагодна, што </w:t>
      </w:r>
      <w:r w:rsidRPr="0002506A">
        <w:rPr>
          <w:rFonts w:ascii="Times New Roman" w:hAnsi="Times New Roman"/>
          <w:sz w:val="28"/>
          <w:lang w:val="be-BY"/>
        </w:rPr>
        <w:lastRenderedPageBreak/>
        <w:t>менавіта яна была  аўтарам “Жыція Ефрасінні Полацкай” – першага гістарычнага твора беларускай літаратуры.</w:t>
      </w:r>
    </w:p>
    <w:p w:rsidR="00EF2CAF" w:rsidRDefault="00EF2CAF" w:rsidP="007F232D">
      <w:pPr>
        <w:spacing w:after="0"/>
        <w:ind w:firstLine="709"/>
        <w:jc w:val="both"/>
        <w:rPr>
          <w:rFonts w:ascii="Times New Roman" w:hAnsi="Times New Roman"/>
          <w:sz w:val="28"/>
          <w:lang w:val="be-BY"/>
        </w:rPr>
      </w:pPr>
    </w:p>
    <w:p w:rsidR="007F232D" w:rsidRDefault="007F232D" w:rsidP="007F232D">
      <w:pPr>
        <w:pStyle w:val="a3"/>
        <w:numPr>
          <w:ilvl w:val="0"/>
          <w:numId w:val="10"/>
        </w:numPr>
        <w:spacing w:after="0"/>
        <w:ind w:left="0" w:firstLine="709"/>
        <w:jc w:val="both"/>
        <w:rPr>
          <w:rFonts w:ascii="Times New Roman" w:hAnsi="Times New Roman"/>
          <w:b/>
          <w:i/>
          <w:color w:val="1F497D" w:themeColor="text2"/>
          <w:sz w:val="32"/>
          <w:u w:val="single"/>
          <w:lang w:val="be-BY"/>
        </w:rPr>
      </w:pPr>
      <w:r w:rsidRPr="00EB63ED">
        <w:rPr>
          <w:rFonts w:ascii="Times New Roman" w:hAnsi="Times New Roman"/>
          <w:b/>
          <w:i/>
          <w:color w:val="1F497D" w:themeColor="text2"/>
          <w:sz w:val="32"/>
          <w:u w:val="single"/>
          <w:lang w:val="be-BY"/>
        </w:rPr>
        <w:t>Полацкія пілігрымы.</w:t>
      </w:r>
    </w:p>
    <w:p w:rsidR="007F232D" w:rsidRPr="0002506A" w:rsidRDefault="007F232D" w:rsidP="007F232D">
      <w:pPr>
        <w:shd w:val="clear" w:color="auto" w:fill="C4BC96"/>
        <w:spacing w:after="0"/>
        <w:ind w:firstLine="709"/>
        <w:jc w:val="both"/>
        <w:rPr>
          <w:rFonts w:ascii="Times New Roman" w:hAnsi="Times New Roman"/>
          <w:sz w:val="28"/>
          <w:lang w:val="be-BY"/>
        </w:rPr>
      </w:pPr>
      <w:r w:rsidRPr="0002506A">
        <w:rPr>
          <w:rFonts w:ascii="Times New Roman" w:hAnsi="Times New Roman"/>
          <w:b/>
          <w:sz w:val="28"/>
          <w:lang w:val="be-BY"/>
        </w:rPr>
        <w:t>Гістарычны факт</w:t>
      </w:r>
      <w:r w:rsidRPr="0002506A">
        <w:rPr>
          <w:rFonts w:ascii="Times New Roman" w:hAnsi="Times New Roman"/>
          <w:sz w:val="28"/>
          <w:lang w:val="be-BY"/>
        </w:rPr>
        <w:t>.</w:t>
      </w:r>
    </w:p>
    <w:p w:rsidR="007F232D" w:rsidRPr="0002506A" w:rsidRDefault="007F232D" w:rsidP="007F232D">
      <w:pPr>
        <w:shd w:val="clear" w:color="auto" w:fill="C4BC96"/>
        <w:spacing w:after="0"/>
        <w:ind w:firstLine="709"/>
        <w:jc w:val="both"/>
        <w:rPr>
          <w:rFonts w:ascii="Times New Roman" w:hAnsi="Times New Roman"/>
          <w:sz w:val="28"/>
          <w:lang w:val="be-BY"/>
        </w:rPr>
      </w:pPr>
      <w:r w:rsidRPr="0002506A">
        <w:rPr>
          <w:rFonts w:ascii="Times New Roman" w:hAnsi="Times New Roman"/>
          <w:sz w:val="28"/>
          <w:lang w:val="be-BY"/>
        </w:rPr>
        <w:t xml:space="preserve">Аб сярэднявечных беларускіх вандроўніках вядома мала. Першае імя нашага земляка – падарожніка, якое захавалі летапісы, - Іаан Полацкі. Калі кіеўскі князь Уладзімір Святаславіч выбіраў новую веру, ён накіраваў сваіх паслоў у Волжскую Булгарыю, Рым І Канстанцінопаль для знаёмства з хрысціянствам і ісламам. Узначальваў гэтае пасольства ўрач Іаан з Полацка. </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 xml:space="preserve">У 10 – 11 стагоддзях галоўным напрамкам вандровак з Беларусі стаў хрысціянскі Усход і Візантыя – святыя месцы, звязаныя з жыццём Ісуса Хрыста і апосталаў. Людзей, якія рабілі паломніцтвы па святых месцах, называлі </w:t>
      </w:r>
      <w:r w:rsidRPr="0002506A">
        <w:rPr>
          <w:rFonts w:ascii="Times New Roman" w:hAnsi="Times New Roman"/>
          <w:b/>
          <w:sz w:val="28"/>
          <w:lang w:val="be-BY"/>
        </w:rPr>
        <w:t>пілігрымамі</w:t>
      </w:r>
      <w:r w:rsidRPr="0002506A">
        <w:rPr>
          <w:rFonts w:ascii="Times New Roman" w:hAnsi="Times New Roman"/>
          <w:sz w:val="28"/>
          <w:lang w:val="be-BY"/>
        </w:rPr>
        <w:t>. Да таго ж па тэрыторыі Беларусі праходзіў вядомы “ерусалімскі шлях”, або “ўсходняя дарога”, якім карысталіся паломнікі са Скандынавіі і іншых краін.</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У  1129 годзе з Полацка ў Візантыю былі высланы князі дынастыі Рагвалодавічаў, якія паўсталі супраць Кіева. У Канстанцінопалі двое з полацкіх князёў нават былі прылічаны да святых (Ксенія і Давыд Усяславіч).</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У 1158-1160 гадах слуга Ефрасінні Полацкай Міхаіл прынёс з Канстанцінопаля ікону  Святой Багародзіцы Эфескай ці яе копію і некаторыя іншыя</w:t>
      </w:r>
      <w:r w:rsidRPr="0002506A">
        <w:rPr>
          <w:rFonts w:ascii="Times New Roman" w:hAnsi="Times New Roman"/>
          <w:b/>
          <w:sz w:val="28"/>
          <w:lang w:val="be-BY"/>
        </w:rPr>
        <w:t xml:space="preserve"> рэліквіі </w:t>
      </w:r>
      <w:r w:rsidRPr="0002506A">
        <w:rPr>
          <w:rFonts w:ascii="Times New Roman" w:hAnsi="Times New Roman"/>
          <w:sz w:val="28"/>
          <w:lang w:val="be-BY"/>
        </w:rPr>
        <w:t xml:space="preserve">(свяшчэнныя рэчы, прадметы пакланення), якія ўпрыгожвалі славуты крыж Ефрасінні. А ў 1167 годзе паломніцтва да Труны Гасподняй у Іерусаліме зрабіла сама найпадобная Ефрасіння і яе спадарожнікі: сястра Еўпраксія, брат Давыд і іншыя. </w:t>
      </w:r>
    </w:p>
    <w:p w:rsidR="007F232D"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У сярэдзіне 13 стагоддзя ў Палесціну накіраваўся таксама і Войшалк, сын вялікага князя літоўскага Міндоўга. Пасля доўгі час ніякіх звестак аб паломніцтвах няма.</w:t>
      </w:r>
    </w:p>
    <w:p w:rsidR="007F232D" w:rsidRPr="0002506A" w:rsidRDefault="007F232D" w:rsidP="007F232D">
      <w:pPr>
        <w:spacing w:after="0"/>
        <w:ind w:firstLine="709"/>
        <w:jc w:val="both"/>
        <w:rPr>
          <w:rFonts w:ascii="Times New Roman" w:hAnsi="Times New Roman"/>
          <w:sz w:val="28"/>
          <w:lang w:val="be-BY"/>
        </w:rPr>
      </w:pPr>
    </w:p>
    <w:p w:rsidR="007F232D" w:rsidRPr="0002506A" w:rsidRDefault="007F232D" w:rsidP="007F232D">
      <w:pPr>
        <w:spacing w:after="0"/>
        <w:ind w:firstLine="709"/>
        <w:jc w:val="both"/>
        <w:rPr>
          <w:rFonts w:ascii="Times New Roman" w:hAnsi="Times New Roman"/>
          <w:b/>
          <w:color w:val="00B050"/>
          <w:sz w:val="32"/>
          <w:lang w:val="be-BY"/>
        </w:rPr>
      </w:pPr>
      <w:r w:rsidRPr="0002506A">
        <w:rPr>
          <w:rFonts w:ascii="Times New Roman" w:hAnsi="Times New Roman"/>
          <w:b/>
          <w:color w:val="00B050"/>
          <w:sz w:val="32"/>
          <w:lang w:val="be-BY"/>
        </w:rPr>
        <w:t>Дакумент.</w:t>
      </w:r>
    </w:p>
    <w:p w:rsidR="007F232D" w:rsidRPr="0002506A" w:rsidRDefault="007F232D" w:rsidP="007F232D">
      <w:pPr>
        <w:shd w:val="clear" w:color="auto" w:fill="C4BC96"/>
        <w:spacing w:after="0"/>
        <w:ind w:firstLine="709"/>
        <w:jc w:val="both"/>
        <w:rPr>
          <w:rFonts w:ascii="Times New Roman" w:hAnsi="Times New Roman"/>
          <w:b/>
          <w:sz w:val="28"/>
          <w:lang w:val="be-BY"/>
        </w:rPr>
      </w:pPr>
      <w:r w:rsidRPr="0002506A">
        <w:rPr>
          <w:rFonts w:ascii="Times New Roman" w:hAnsi="Times New Roman"/>
          <w:b/>
          <w:sz w:val="28"/>
          <w:lang w:val="be-BY"/>
        </w:rPr>
        <w:t>З аповесці пра Ефрасінню Полацкую.</w:t>
      </w:r>
    </w:p>
    <w:p w:rsidR="007F232D" w:rsidRDefault="007F232D" w:rsidP="00EF2CAF">
      <w:pPr>
        <w:shd w:val="clear" w:color="auto" w:fill="C4BC96"/>
        <w:spacing w:after="0"/>
        <w:ind w:firstLine="709"/>
        <w:jc w:val="both"/>
        <w:rPr>
          <w:rFonts w:ascii="Times New Roman" w:hAnsi="Times New Roman"/>
          <w:color w:val="00B050"/>
          <w:sz w:val="32"/>
          <w:lang w:val="be-BY"/>
        </w:rPr>
      </w:pPr>
      <w:r w:rsidRPr="0002506A">
        <w:rPr>
          <w:rFonts w:ascii="Times New Roman" w:hAnsi="Times New Roman"/>
          <w:sz w:val="28"/>
          <w:lang w:val="be-BY"/>
        </w:rPr>
        <w:t>“І кожны дзень навучала сясцёр (манашак) сваіх: старых вучыла цярпенню і ўстрыманню, юных – душэўнай чысціні і цялеснаму супакаенню…пры старэйшых маўчаць, мудрых слухаць, да старэйшых – пакоры несці, да роўных і меншых – любві некрывадушнай, мала казаць, а больш разумець. І не хацела яна бачыць, каб хто варагаваў: ні князь з князем, ні баярын з баярынам, ні з простых хто са сваім сябрам, але ўсіх жадала бачыць адзінадушнымі…”</w:t>
      </w:r>
      <w:r>
        <w:rPr>
          <w:rFonts w:ascii="Times New Roman" w:hAnsi="Times New Roman"/>
          <w:color w:val="00B050"/>
          <w:sz w:val="32"/>
          <w:lang w:val="be-BY"/>
        </w:rPr>
        <w:br w:type="page"/>
      </w:r>
    </w:p>
    <w:p w:rsidR="007F232D" w:rsidRPr="00EB63ED" w:rsidRDefault="007F232D" w:rsidP="007F232D">
      <w:pPr>
        <w:spacing w:after="0"/>
        <w:ind w:firstLine="709"/>
        <w:jc w:val="both"/>
        <w:rPr>
          <w:rFonts w:ascii="Times New Roman" w:hAnsi="Times New Roman"/>
          <w:b/>
          <w:i/>
          <w:color w:val="00B050"/>
          <w:sz w:val="32"/>
          <w:u w:val="single"/>
          <w:lang w:val="be-BY"/>
        </w:rPr>
      </w:pPr>
      <w:r w:rsidRPr="00EB63ED">
        <w:rPr>
          <w:rFonts w:ascii="Times New Roman" w:hAnsi="Times New Roman"/>
          <w:b/>
          <w:i/>
          <w:color w:val="00B050"/>
          <w:sz w:val="32"/>
          <w:u w:val="single"/>
          <w:lang w:val="be-BY"/>
        </w:rPr>
        <w:lastRenderedPageBreak/>
        <w:t>Падумайце:</w:t>
      </w:r>
    </w:p>
    <w:p w:rsidR="007F232D" w:rsidRPr="0002506A" w:rsidRDefault="007F232D" w:rsidP="007F232D">
      <w:pPr>
        <w:pStyle w:val="a3"/>
        <w:numPr>
          <w:ilvl w:val="0"/>
          <w:numId w:val="17"/>
        </w:numPr>
        <w:spacing w:after="0"/>
        <w:ind w:left="0" w:firstLine="709"/>
        <w:jc w:val="both"/>
        <w:rPr>
          <w:rFonts w:ascii="Times New Roman" w:hAnsi="Times New Roman"/>
          <w:sz w:val="28"/>
          <w:lang w:val="be-BY"/>
        </w:rPr>
      </w:pPr>
      <w:r w:rsidRPr="0002506A">
        <w:rPr>
          <w:rFonts w:ascii="Times New Roman" w:hAnsi="Times New Roman"/>
          <w:sz w:val="28"/>
          <w:lang w:val="be-BY"/>
        </w:rPr>
        <w:t>Якім хацела бачыць Ефрасіння Полацкая жыццё людзей?</w:t>
      </w:r>
    </w:p>
    <w:p w:rsidR="007F232D" w:rsidRPr="0002506A" w:rsidRDefault="007F232D" w:rsidP="007F232D">
      <w:pPr>
        <w:pStyle w:val="a3"/>
        <w:numPr>
          <w:ilvl w:val="0"/>
          <w:numId w:val="17"/>
        </w:numPr>
        <w:spacing w:after="0"/>
        <w:ind w:left="0" w:firstLine="709"/>
        <w:jc w:val="both"/>
        <w:rPr>
          <w:rFonts w:ascii="Times New Roman" w:hAnsi="Times New Roman"/>
          <w:sz w:val="28"/>
          <w:lang w:val="be-BY"/>
        </w:rPr>
      </w:pPr>
      <w:r w:rsidRPr="0002506A">
        <w:rPr>
          <w:rFonts w:ascii="Times New Roman" w:hAnsi="Times New Roman"/>
          <w:sz w:val="28"/>
          <w:lang w:val="be-BY"/>
        </w:rPr>
        <w:t>Што з яе навучання не страціла свайго значэння ў нашы дні?</w:t>
      </w:r>
    </w:p>
    <w:p w:rsidR="007F232D" w:rsidRPr="0002506A" w:rsidRDefault="007F232D" w:rsidP="007F232D">
      <w:pPr>
        <w:pStyle w:val="a3"/>
        <w:numPr>
          <w:ilvl w:val="0"/>
          <w:numId w:val="17"/>
        </w:numPr>
        <w:spacing w:after="0"/>
        <w:ind w:left="0" w:firstLine="709"/>
        <w:jc w:val="both"/>
        <w:rPr>
          <w:rFonts w:ascii="Times New Roman" w:hAnsi="Times New Roman"/>
          <w:sz w:val="28"/>
          <w:lang w:val="be-BY"/>
        </w:rPr>
      </w:pPr>
      <w:r w:rsidRPr="0002506A">
        <w:rPr>
          <w:rFonts w:ascii="Times New Roman" w:hAnsi="Times New Roman"/>
          <w:sz w:val="28"/>
          <w:lang w:val="be-BY"/>
        </w:rPr>
        <w:t xml:space="preserve"> Што новага вы даведаліся пра Ефрасінню Полацкую з гэтага дакумента? </w:t>
      </w:r>
    </w:p>
    <w:p w:rsidR="007F232D" w:rsidRPr="0002506A" w:rsidRDefault="007F232D" w:rsidP="007F232D">
      <w:pPr>
        <w:spacing w:after="0"/>
        <w:ind w:firstLine="709"/>
        <w:jc w:val="both"/>
        <w:rPr>
          <w:rFonts w:ascii="Times New Roman" w:hAnsi="Times New Roman"/>
          <w:b/>
          <w:sz w:val="28"/>
          <w:lang w:val="be-BY"/>
        </w:rPr>
      </w:pPr>
    </w:p>
    <w:p w:rsidR="007F232D" w:rsidRPr="0002506A" w:rsidRDefault="007F232D" w:rsidP="007F232D">
      <w:pPr>
        <w:spacing w:after="0"/>
        <w:ind w:firstLine="709"/>
        <w:jc w:val="both"/>
        <w:rPr>
          <w:rFonts w:ascii="Times New Roman" w:hAnsi="Times New Roman"/>
          <w:b/>
          <w:i/>
          <w:color w:val="00B050"/>
          <w:sz w:val="32"/>
          <w:u w:val="single"/>
          <w:lang w:val="be-BY"/>
        </w:rPr>
      </w:pPr>
      <w:r w:rsidRPr="0002506A">
        <w:rPr>
          <w:rFonts w:ascii="Times New Roman" w:hAnsi="Times New Roman"/>
          <w:b/>
          <w:i/>
          <w:color w:val="00B050"/>
          <w:sz w:val="32"/>
          <w:u w:val="single"/>
          <w:lang w:val="be-BY"/>
        </w:rPr>
        <w:t>Пытанні і заданні:</w:t>
      </w:r>
    </w:p>
    <w:p w:rsidR="007F232D" w:rsidRPr="0002506A" w:rsidRDefault="007F232D" w:rsidP="007F232D">
      <w:pPr>
        <w:numPr>
          <w:ilvl w:val="0"/>
          <w:numId w:val="11"/>
        </w:numPr>
        <w:spacing w:after="0"/>
        <w:ind w:left="0" w:firstLine="709"/>
        <w:jc w:val="both"/>
        <w:rPr>
          <w:rFonts w:ascii="Times New Roman" w:hAnsi="Times New Roman"/>
          <w:sz w:val="28"/>
          <w:lang w:val="be-BY"/>
        </w:rPr>
      </w:pPr>
      <w:r w:rsidRPr="0002506A">
        <w:rPr>
          <w:rFonts w:ascii="Times New Roman" w:hAnsi="Times New Roman"/>
          <w:sz w:val="28"/>
          <w:lang w:val="be-BY"/>
        </w:rPr>
        <w:t>Запішыце і растлумачце даты:  1104, 1128, 1161, 1167, 1187.</w:t>
      </w:r>
    </w:p>
    <w:p w:rsidR="007F232D" w:rsidRPr="0002506A" w:rsidRDefault="007F232D" w:rsidP="007F232D">
      <w:pPr>
        <w:numPr>
          <w:ilvl w:val="0"/>
          <w:numId w:val="11"/>
        </w:numPr>
        <w:spacing w:after="0"/>
        <w:ind w:left="0" w:firstLine="709"/>
        <w:jc w:val="both"/>
        <w:rPr>
          <w:rFonts w:ascii="Times New Roman" w:hAnsi="Times New Roman"/>
          <w:sz w:val="28"/>
          <w:lang w:val="be-BY"/>
        </w:rPr>
      </w:pPr>
      <w:r w:rsidRPr="0002506A">
        <w:rPr>
          <w:rFonts w:ascii="Times New Roman" w:hAnsi="Times New Roman"/>
          <w:sz w:val="28"/>
          <w:lang w:val="be-BY"/>
        </w:rPr>
        <w:t>Запішыце паняцці і дайце ім тлумачэнне: келля, скрыпторый, паломніцтва, мошчы, ігумення, пілігрымы.</w:t>
      </w:r>
    </w:p>
    <w:p w:rsidR="007F232D" w:rsidRPr="0002506A" w:rsidRDefault="007F232D" w:rsidP="007F232D">
      <w:pPr>
        <w:numPr>
          <w:ilvl w:val="0"/>
          <w:numId w:val="11"/>
        </w:numPr>
        <w:spacing w:after="0"/>
        <w:ind w:left="0" w:firstLine="709"/>
        <w:jc w:val="both"/>
        <w:rPr>
          <w:rFonts w:ascii="Times New Roman" w:hAnsi="Times New Roman"/>
          <w:sz w:val="28"/>
          <w:lang w:val="be-BY"/>
        </w:rPr>
      </w:pPr>
      <w:r w:rsidRPr="0002506A">
        <w:rPr>
          <w:rFonts w:ascii="Times New Roman" w:hAnsi="Times New Roman"/>
          <w:sz w:val="28"/>
          <w:lang w:val="be-BY"/>
        </w:rPr>
        <w:t>Што, на ваш погляд, у дзейнасці Ефрасінні Полацкай было найбольш карысным для людзей і нашай Айчыны?</w:t>
      </w:r>
    </w:p>
    <w:p w:rsidR="007F232D" w:rsidRPr="0002506A" w:rsidRDefault="007F232D" w:rsidP="007F232D">
      <w:pPr>
        <w:numPr>
          <w:ilvl w:val="0"/>
          <w:numId w:val="11"/>
        </w:numPr>
        <w:spacing w:after="0"/>
        <w:ind w:left="0" w:firstLine="709"/>
        <w:jc w:val="both"/>
        <w:rPr>
          <w:rFonts w:ascii="Times New Roman" w:hAnsi="Times New Roman"/>
          <w:sz w:val="28"/>
          <w:lang w:val="be-BY"/>
        </w:rPr>
      </w:pPr>
      <w:r w:rsidRPr="0002506A">
        <w:rPr>
          <w:rFonts w:ascii="Times New Roman" w:hAnsi="Times New Roman"/>
          <w:sz w:val="28"/>
          <w:lang w:val="be-BY"/>
        </w:rPr>
        <w:t>Чым вядомы Гардзіслава Святаславаўна і Звеніслава Барысаўна?</w:t>
      </w:r>
    </w:p>
    <w:p w:rsidR="007F232D" w:rsidRPr="0002506A" w:rsidRDefault="007F232D" w:rsidP="007F232D">
      <w:pPr>
        <w:numPr>
          <w:ilvl w:val="0"/>
          <w:numId w:val="11"/>
        </w:numPr>
        <w:spacing w:after="0"/>
        <w:ind w:left="0" w:firstLine="709"/>
        <w:jc w:val="both"/>
        <w:rPr>
          <w:rFonts w:ascii="Times New Roman" w:hAnsi="Times New Roman"/>
          <w:sz w:val="28"/>
          <w:lang w:val="be-BY"/>
        </w:rPr>
      </w:pPr>
      <w:r w:rsidRPr="0002506A">
        <w:rPr>
          <w:rFonts w:ascii="Times New Roman" w:hAnsi="Times New Roman"/>
          <w:sz w:val="28"/>
          <w:lang w:val="be-BY"/>
        </w:rPr>
        <w:t>Пералічыце полацкіх вандроўнікаў – пілігрымаў.</w:t>
      </w:r>
    </w:p>
    <w:p w:rsidR="007F232D" w:rsidRPr="0002506A" w:rsidRDefault="007F232D" w:rsidP="007F232D">
      <w:pPr>
        <w:numPr>
          <w:ilvl w:val="0"/>
          <w:numId w:val="11"/>
        </w:numPr>
        <w:spacing w:after="0"/>
        <w:ind w:left="0" w:firstLine="709"/>
        <w:jc w:val="both"/>
        <w:rPr>
          <w:rFonts w:ascii="Times New Roman" w:hAnsi="Times New Roman"/>
          <w:sz w:val="28"/>
          <w:lang w:val="be-BY"/>
        </w:rPr>
      </w:pPr>
      <w:r w:rsidRPr="0002506A">
        <w:rPr>
          <w:rFonts w:ascii="Times New Roman" w:hAnsi="Times New Roman"/>
          <w:sz w:val="28"/>
          <w:lang w:val="be-BY"/>
        </w:rPr>
        <w:t>Што азначае слова “найпадобная”у найменні Ефрасінні Полацкай?</w:t>
      </w:r>
    </w:p>
    <w:p w:rsidR="007F232D" w:rsidRPr="0002506A" w:rsidRDefault="007F232D" w:rsidP="007F232D">
      <w:pPr>
        <w:numPr>
          <w:ilvl w:val="0"/>
          <w:numId w:val="11"/>
        </w:numPr>
        <w:spacing w:after="0"/>
        <w:ind w:left="0" w:firstLine="709"/>
        <w:jc w:val="both"/>
        <w:rPr>
          <w:rFonts w:ascii="Times New Roman" w:hAnsi="Times New Roman"/>
          <w:sz w:val="28"/>
          <w:lang w:val="be-BY"/>
        </w:rPr>
      </w:pPr>
      <w:r w:rsidRPr="0002506A">
        <w:rPr>
          <w:rFonts w:ascii="Times New Roman" w:hAnsi="Times New Roman"/>
          <w:sz w:val="28"/>
          <w:lang w:val="be-BY"/>
        </w:rPr>
        <w:t>Чаму ўсе дзеячы 12 стагоддзя  сваёй дзейнасцю былі звязаны з царквой?</w:t>
      </w:r>
    </w:p>
    <w:p w:rsidR="007F232D" w:rsidRPr="0002506A" w:rsidRDefault="007F232D" w:rsidP="007F232D">
      <w:pPr>
        <w:numPr>
          <w:ilvl w:val="0"/>
          <w:numId w:val="11"/>
        </w:numPr>
        <w:spacing w:after="0"/>
        <w:ind w:left="0" w:firstLine="709"/>
        <w:jc w:val="both"/>
        <w:rPr>
          <w:rFonts w:ascii="Times New Roman" w:hAnsi="Times New Roman"/>
          <w:sz w:val="28"/>
          <w:lang w:val="be-BY"/>
        </w:rPr>
      </w:pPr>
      <w:r w:rsidRPr="0002506A">
        <w:rPr>
          <w:rFonts w:ascii="Times New Roman" w:hAnsi="Times New Roman"/>
          <w:sz w:val="28"/>
          <w:lang w:val="be-BY"/>
        </w:rPr>
        <w:t>Паспрабуйце растлумачыць жыццёвы выбар Ефрасінні Полацкай і яе сясцёр.</w:t>
      </w:r>
    </w:p>
    <w:p w:rsidR="007F232D" w:rsidRPr="0002506A" w:rsidRDefault="007F232D" w:rsidP="007F232D">
      <w:pPr>
        <w:numPr>
          <w:ilvl w:val="0"/>
          <w:numId w:val="11"/>
        </w:numPr>
        <w:spacing w:after="0"/>
        <w:ind w:left="0" w:firstLine="709"/>
        <w:jc w:val="both"/>
        <w:rPr>
          <w:rFonts w:ascii="Times New Roman" w:hAnsi="Times New Roman"/>
          <w:sz w:val="28"/>
          <w:lang w:val="be-BY"/>
        </w:rPr>
      </w:pPr>
      <w:r w:rsidRPr="0002506A">
        <w:rPr>
          <w:rFonts w:ascii="Times New Roman" w:hAnsi="Times New Roman"/>
          <w:sz w:val="28"/>
          <w:lang w:val="be-BY"/>
        </w:rPr>
        <w:t>Чаму праваслаўная і каталіцкая цэрквы абвясцілі Ефрасінню святой?</w:t>
      </w:r>
    </w:p>
    <w:p w:rsidR="007F232D" w:rsidRPr="0002506A" w:rsidRDefault="007F232D" w:rsidP="007F232D">
      <w:pPr>
        <w:numPr>
          <w:ilvl w:val="0"/>
          <w:numId w:val="11"/>
        </w:numPr>
        <w:spacing w:after="0"/>
        <w:ind w:left="0" w:firstLine="709"/>
        <w:jc w:val="both"/>
        <w:rPr>
          <w:rFonts w:ascii="Times New Roman" w:hAnsi="Times New Roman"/>
          <w:sz w:val="28"/>
          <w:lang w:val="be-BY"/>
        </w:rPr>
      </w:pPr>
      <w:r w:rsidRPr="0002506A">
        <w:rPr>
          <w:rFonts w:ascii="Times New Roman" w:hAnsi="Times New Roman"/>
          <w:sz w:val="28"/>
          <w:lang w:val="be-BY"/>
        </w:rPr>
        <w:t xml:space="preserve"> Як захоўваецца памяць пра славутую палачанку ў наш час?</w:t>
      </w:r>
    </w:p>
    <w:p w:rsidR="007F232D" w:rsidRPr="0002506A" w:rsidRDefault="007F232D" w:rsidP="007F232D">
      <w:pPr>
        <w:spacing w:after="0"/>
        <w:ind w:firstLine="709"/>
        <w:jc w:val="both"/>
        <w:rPr>
          <w:rFonts w:ascii="Times New Roman" w:hAnsi="Times New Roman"/>
          <w:b/>
          <w:sz w:val="28"/>
          <w:lang w:val="be-BY"/>
        </w:rPr>
      </w:pPr>
    </w:p>
    <w:p w:rsidR="007F232D" w:rsidRPr="00EB63ED" w:rsidRDefault="007F232D" w:rsidP="007F232D">
      <w:pPr>
        <w:spacing w:after="0"/>
        <w:ind w:firstLine="709"/>
        <w:jc w:val="both"/>
        <w:rPr>
          <w:rFonts w:ascii="Times New Roman" w:hAnsi="Times New Roman"/>
          <w:b/>
          <w:i/>
          <w:color w:val="00B050"/>
          <w:sz w:val="32"/>
          <w:u w:val="single"/>
          <w:lang w:val="be-BY"/>
        </w:rPr>
      </w:pPr>
      <w:r w:rsidRPr="00EB63ED">
        <w:rPr>
          <w:rFonts w:ascii="Times New Roman" w:hAnsi="Times New Roman"/>
          <w:b/>
          <w:i/>
          <w:color w:val="00B050"/>
          <w:sz w:val="32"/>
          <w:u w:val="single"/>
          <w:lang w:val="be-BY"/>
        </w:rPr>
        <w:t>Рознаўзроўневыя заданні па тэме:</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1-2 балы. Выберыце правільны варыянт адказу.</w:t>
      </w:r>
    </w:p>
    <w:p w:rsidR="007F232D" w:rsidRPr="0002506A" w:rsidRDefault="007F232D" w:rsidP="007F232D">
      <w:pPr>
        <w:numPr>
          <w:ilvl w:val="0"/>
          <w:numId w:val="12"/>
        </w:numPr>
        <w:spacing w:after="0"/>
        <w:ind w:left="0" w:firstLine="709"/>
        <w:jc w:val="both"/>
        <w:rPr>
          <w:rFonts w:ascii="Times New Roman" w:hAnsi="Times New Roman"/>
          <w:sz w:val="28"/>
          <w:lang w:val="be-BY"/>
        </w:rPr>
      </w:pPr>
      <w:r w:rsidRPr="0002506A">
        <w:rPr>
          <w:rFonts w:ascii="Times New Roman" w:hAnsi="Times New Roman"/>
          <w:sz w:val="28"/>
          <w:lang w:val="be-BY"/>
        </w:rPr>
        <w:t xml:space="preserve"> Людзей, якія рабілі паломніцтвы па святых месцах, называлі:</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А) асветнікі,    Б) пустэльнікі,    В) пілігрымы.</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2.  Заснаваныя Ефрасінняй Полацкай манастыры сталі цэнтрамі:</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 xml:space="preserve">              А) навукі,    Б) рэлігіі,    В) асветы.</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3-4 балы. Суаднясіце паняцці з іх азначэннямі:</w:t>
      </w:r>
    </w:p>
    <w:p w:rsidR="007F232D" w:rsidRPr="0002506A" w:rsidRDefault="007F232D" w:rsidP="007F232D">
      <w:pPr>
        <w:numPr>
          <w:ilvl w:val="0"/>
          <w:numId w:val="13"/>
        </w:numPr>
        <w:spacing w:after="0"/>
        <w:ind w:left="0" w:firstLine="709"/>
        <w:jc w:val="both"/>
        <w:rPr>
          <w:rFonts w:ascii="Times New Roman" w:hAnsi="Times New Roman"/>
          <w:sz w:val="28"/>
          <w:lang w:val="be-BY"/>
        </w:rPr>
      </w:pPr>
      <w:r w:rsidRPr="0002506A">
        <w:rPr>
          <w:rFonts w:ascii="Times New Roman" w:hAnsi="Times New Roman"/>
          <w:sz w:val="28"/>
          <w:lang w:val="be-BY"/>
        </w:rPr>
        <w:t>асветнік,    2) Спас,   3) Багародзіца,   4) жыціе.</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А) гістарычны дзеяч, праца якога накіравана на развіццё пісьменнасці і адукацыі,</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Б) апавяданне пра служыцеля царквы,</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В) рэлігійнае свята ў гонар Ісуса Хрыста,</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Г) маці Ісуса Хрыста.</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5-6 балаў.</w:t>
      </w:r>
    </w:p>
    <w:p w:rsidR="007F232D" w:rsidRPr="0002506A" w:rsidRDefault="007F232D" w:rsidP="007F232D">
      <w:pPr>
        <w:numPr>
          <w:ilvl w:val="0"/>
          <w:numId w:val="14"/>
        </w:numPr>
        <w:spacing w:after="0"/>
        <w:ind w:left="0" w:firstLine="709"/>
        <w:jc w:val="both"/>
        <w:rPr>
          <w:rFonts w:ascii="Times New Roman" w:hAnsi="Times New Roman"/>
          <w:sz w:val="28"/>
          <w:lang w:val="be-BY"/>
        </w:rPr>
      </w:pPr>
      <w:r w:rsidRPr="0002506A">
        <w:rPr>
          <w:rFonts w:ascii="Times New Roman" w:hAnsi="Times New Roman"/>
          <w:sz w:val="28"/>
          <w:lang w:val="be-BY"/>
        </w:rPr>
        <w:lastRenderedPageBreak/>
        <w:t>Падлічыце з дапамогай “стужкі часу”, колькі гадоў прайшло ад нараджэння Ефрасінні Полацкай да адкрыцця ёй помніка ў Полацку. Растлумачце прычыны адкрыцця гэтага помніка.</w:t>
      </w:r>
    </w:p>
    <w:p w:rsidR="007F232D" w:rsidRPr="0002506A" w:rsidRDefault="007F232D" w:rsidP="007F232D">
      <w:pPr>
        <w:numPr>
          <w:ilvl w:val="0"/>
          <w:numId w:val="14"/>
        </w:numPr>
        <w:spacing w:after="0"/>
        <w:ind w:left="0" w:firstLine="709"/>
        <w:jc w:val="both"/>
        <w:rPr>
          <w:rFonts w:ascii="Times New Roman" w:hAnsi="Times New Roman"/>
          <w:sz w:val="28"/>
          <w:lang w:val="be-BY"/>
        </w:rPr>
      </w:pPr>
      <w:r w:rsidRPr="0002506A">
        <w:rPr>
          <w:rFonts w:ascii="Times New Roman" w:hAnsi="Times New Roman"/>
          <w:sz w:val="28"/>
          <w:lang w:val="be-BY"/>
        </w:rPr>
        <w:t>Растлумачце, навошта сярэднявечныя людзі рабілі небяспечныя падарожжы на Усход.</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7-8 балаў.</w:t>
      </w:r>
    </w:p>
    <w:p w:rsidR="007F232D" w:rsidRPr="0002506A" w:rsidRDefault="007F232D" w:rsidP="007F232D">
      <w:pPr>
        <w:numPr>
          <w:ilvl w:val="0"/>
          <w:numId w:val="15"/>
        </w:numPr>
        <w:spacing w:after="0"/>
        <w:ind w:left="0" w:firstLine="709"/>
        <w:jc w:val="both"/>
        <w:rPr>
          <w:rFonts w:ascii="Times New Roman" w:hAnsi="Times New Roman"/>
          <w:sz w:val="28"/>
          <w:lang w:val="be-BY"/>
        </w:rPr>
      </w:pPr>
      <w:r w:rsidRPr="0002506A">
        <w:rPr>
          <w:rFonts w:ascii="Times New Roman" w:hAnsi="Times New Roman"/>
          <w:sz w:val="28"/>
          <w:lang w:val="be-BY"/>
        </w:rPr>
        <w:t>Растлумачце, чаму Ефрасіння Полацкая вырашыла назваць пабудаваную па яе замове царкву ў гонар Спаса і падараваць ёй свой крыж.</w:t>
      </w:r>
    </w:p>
    <w:p w:rsidR="007F232D" w:rsidRPr="0002506A" w:rsidRDefault="007F232D" w:rsidP="007F232D">
      <w:pPr>
        <w:numPr>
          <w:ilvl w:val="0"/>
          <w:numId w:val="15"/>
        </w:numPr>
        <w:spacing w:after="0"/>
        <w:ind w:left="0" w:firstLine="709"/>
        <w:jc w:val="both"/>
        <w:rPr>
          <w:rFonts w:ascii="Times New Roman" w:hAnsi="Times New Roman"/>
          <w:sz w:val="28"/>
          <w:lang w:val="be-BY"/>
        </w:rPr>
      </w:pPr>
      <w:r w:rsidRPr="0002506A">
        <w:rPr>
          <w:rFonts w:ascii="Times New Roman" w:hAnsi="Times New Roman"/>
          <w:sz w:val="28"/>
          <w:lang w:val="be-BY"/>
        </w:rPr>
        <w:t xml:space="preserve">  Вызначце, чаму падарожжа Ефрасінні Полацкай у Іерусалім лічыцца рэлігійным подзвігам.</w:t>
      </w:r>
    </w:p>
    <w:p w:rsidR="007F232D" w:rsidRPr="0002506A" w:rsidRDefault="007F232D" w:rsidP="007F232D">
      <w:pPr>
        <w:spacing w:after="0"/>
        <w:ind w:firstLine="709"/>
        <w:jc w:val="both"/>
        <w:rPr>
          <w:rFonts w:ascii="Times New Roman" w:hAnsi="Times New Roman"/>
          <w:sz w:val="28"/>
          <w:lang w:val="be-BY"/>
        </w:rPr>
      </w:pPr>
      <w:r w:rsidRPr="0002506A">
        <w:rPr>
          <w:rFonts w:ascii="Times New Roman" w:hAnsi="Times New Roman"/>
          <w:sz w:val="28"/>
          <w:lang w:val="be-BY"/>
        </w:rPr>
        <w:t>9-10 балаў.</w:t>
      </w:r>
    </w:p>
    <w:p w:rsidR="007F232D" w:rsidRPr="0002506A" w:rsidRDefault="007F232D" w:rsidP="007F232D">
      <w:pPr>
        <w:numPr>
          <w:ilvl w:val="0"/>
          <w:numId w:val="16"/>
        </w:numPr>
        <w:spacing w:after="0"/>
        <w:ind w:left="0" w:firstLine="709"/>
        <w:jc w:val="both"/>
        <w:rPr>
          <w:rFonts w:ascii="Times New Roman" w:hAnsi="Times New Roman"/>
          <w:sz w:val="28"/>
          <w:lang w:val="be-BY"/>
        </w:rPr>
      </w:pPr>
      <w:r w:rsidRPr="0002506A">
        <w:rPr>
          <w:rFonts w:ascii="Times New Roman" w:hAnsi="Times New Roman"/>
          <w:sz w:val="28"/>
          <w:lang w:val="be-BY"/>
        </w:rPr>
        <w:t>Растлумачце, чаму вернікі лічаць Ефрасінню Полацкую нябеснай заступніцай беларускай зямлі.</w:t>
      </w:r>
    </w:p>
    <w:p w:rsidR="007F232D" w:rsidRPr="0002506A" w:rsidRDefault="007F232D" w:rsidP="007F232D">
      <w:pPr>
        <w:numPr>
          <w:ilvl w:val="0"/>
          <w:numId w:val="16"/>
        </w:numPr>
        <w:spacing w:after="0"/>
        <w:ind w:left="0" w:firstLine="709"/>
        <w:jc w:val="both"/>
        <w:rPr>
          <w:rFonts w:ascii="Times New Roman" w:hAnsi="Times New Roman"/>
          <w:sz w:val="28"/>
          <w:lang w:val="be-BY"/>
        </w:rPr>
      </w:pPr>
      <w:r w:rsidRPr="0002506A">
        <w:rPr>
          <w:rFonts w:ascii="Times New Roman" w:hAnsi="Times New Roman"/>
          <w:sz w:val="28"/>
          <w:lang w:val="be-BY"/>
        </w:rPr>
        <w:t>Растлумачце, чаму Ефрасінню Полацкую і яе сясцёр называюць рэлігійна-асветніцкімі дзеячамі.</w:t>
      </w:r>
    </w:p>
    <w:p w:rsidR="007F232D" w:rsidRDefault="007F232D" w:rsidP="007F232D">
      <w:pPr>
        <w:spacing w:after="0" w:line="240" w:lineRule="auto"/>
        <w:rPr>
          <w:rFonts w:ascii="Times New Roman" w:hAnsi="Times New Roman"/>
          <w:b/>
          <w:color w:val="000080"/>
          <w:sz w:val="36"/>
          <w:szCs w:val="40"/>
          <w:lang w:val="be-BY"/>
        </w:rPr>
      </w:pPr>
      <w:r>
        <w:rPr>
          <w:rFonts w:ascii="Times New Roman" w:hAnsi="Times New Roman"/>
          <w:b/>
          <w:color w:val="000080"/>
          <w:sz w:val="36"/>
          <w:szCs w:val="40"/>
          <w:lang w:val="be-BY"/>
        </w:rPr>
        <w:br w:type="page"/>
      </w:r>
    </w:p>
    <w:p w:rsidR="007F232D" w:rsidRPr="00EB63ED" w:rsidRDefault="007F232D" w:rsidP="007F232D">
      <w:pPr>
        <w:pStyle w:val="2"/>
        <w:spacing w:before="0"/>
        <w:jc w:val="both"/>
        <w:rPr>
          <w:rFonts w:ascii="Times New Roman" w:hAnsi="Times New Roman"/>
          <w:color w:val="000080"/>
          <w:sz w:val="36"/>
          <w:szCs w:val="40"/>
          <w:lang w:val="be-BY"/>
        </w:rPr>
      </w:pPr>
      <w:bookmarkStart w:id="23" w:name="_Toc372975185"/>
      <w:r w:rsidRPr="00EB63ED">
        <w:rPr>
          <w:rFonts w:ascii="Times New Roman" w:hAnsi="Times New Roman"/>
          <w:color w:val="000080"/>
          <w:sz w:val="36"/>
          <w:szCs w:val="40"/>
          <w:lang w:val="be-BY"/>
        </w:rPr>
        <w:lastRenderedPageBreak/>
        <w:t>§ 13. Крыж Еўфрасінні Полацкай і яго лёс.</w:t>
      </w:r>
      <w:bookmarkEnd w:id="23"/>
    </w:p>
    <w:p w:rsidR="007F232D" w:rsidRPr="006F53D0" w:rsidRDefault="007F232D" w:rsidP="007F232D">
      <w:pPr>
        <w:spacing w:after="0"/>
        <w:ind w:firstLine="709"/>
        <w:jc w:val="both"/>
        <w:rPr>
          <w:rFonts w:ascii="Times New Roman" w:hAnsi="Times New Roman"/>
          <w:b/>
          <w:color w:val="000080"/>
          <w:sz w:val="36"/>
          <w:szCs w:val="40"/>
          <w:lang w:val="be-BY"/>
        </w:rPr>
      </w:pPr>
    </w:p>
    <w:p w:rsidR="007F232D" w:rsidRPr="006F53D0" w:rsidRDefault="007F232D" w:rsidP="007F232D">
      <w:pPr>
        <w:spacing w:after="0"/>
        <w:ind w:firstLine="1843"/>
        <w:jc w:val="both"/>
        <w:rPr>
          <w:b/>
          <w:color w:val="00B050"/>
          <w:sz w:val="28"/>
          <w:szCs w:val="28"/>
          <w:lang w:val="be-BY"/>
        </w:rPr>
      </w:pPr>
      <w:r>
        <w:rPr>
          <w:b/>
          <w:color w:val="00B050"/>
          <w:sz w:val="28"/>
          <w:szCs w:val="28"/>
          <w:lang w:val="be-BY"/>
        </w:rPr>
        <w:t>Сярэдняя школа імя Е</w:t>
      </w:r>
      <w:r w:rsidRPr="00EB63ED">
        <w:rPr>
          <w:b/>
          <w:color w:val="00B050"/>
          <w:sz w:val="28"/>
          <w:szCs w:val="28"/>
          <w:lang w:val="be-BY"/>
        </w:rPr>
        <w:t>ўфрасінні</w:t>
      </w:r>
      <w:r>
        <w:rPr>
          <w:b/>
          <w:color w:val="00B050"/>
          <w:sz w:val="28"/>
          <w:szCs w:val="28"/>
          <w:lang w:val="be-BY"/>
        </w:rPr>
        <w:t xml:space="preserve"> Полацкай</w:t>
      </w:r>
      <w:r w:rsidRPr="006F53D0">
        <w:rPr>
          <w:b/>
          <w:color w:val="00B050"/>
          <w:sz w:val="28"/>
          <w:szCs w:val="28"/>
          <w:lang w:val="be-BY"/>
        </w:rPr>
        <w:t xml:space="preserve"> №18 , Кісялёва І.І.</w:t>
      </w:r>
    </w:p>
    <w:p w:rsidR="007F232D" w:rsidRPr="006F53D0" w:rsidRDefault="007F232D" w:rsidP="007F232D">
      <w:pPr>
        <w:spacing w:after="0"/>
        <w:ind w:firstLine="709"/>
        <w:jc w:val="both"/>
        <w:rPr>
          <w:b/>
          <w:i/>
          <w:color w:val="00B050"/>
          <w:sz w:val="28"/>
          <w:szCs w:val="28"/>
          <w:lang w:val="be-BY"/>
        </w:rPr>
      </w:pPr>
    </w:p>
    <w:p w:rsidR="007F232D" w:rsidRDefault="007F232D" w:rsidP="007F232D">
      <w:pPr>
        <w:spacing w:after="0"/>
        <w:ind w:firstLine="709"/>
        <w:jc w:val="both"/>
        <w:rPr>
          <w:rFonts w:ascii="Times New Roman" w:hAnsi="Times New Roman"/>
          <w:sz w:val="28"/>
          <w:szCs w:val="28"/>
          <w:lang w:val="be-BY"/>
        </w:rPr>
      </w:pPr>
      <w:r>
        <w:rPr>
          <w:rFonts w:ascii="Times New Roman" w:hAnsi="Times New Roman"/>
          <w:sz w:val="28"/>
          <w:szCs w:val="28"/>
          <w:lang w:val="be-BY"/>
        </w:rPr>
        <w:t>У кожнага народа ёсць святыні, якімі мацней за жыццё даражылі мудрыя прашчуры і якія, нібыта нязгасныя зоры асвятляюць шляхі іх нашчадкам. Для беларусаў такой святыняй з’яўляецца крыж Еўфрасінні Полацкай. Каб яе убачыць на свае вочы зараз, як і многа стагоддзяў назад у горад над Заходняй Дзвіной зблізку і здалёку прыходзяць вернікі.</w:t>
      </w:r>
    </w:p>
    <w:p w:rsidR="007F232D" w:rsidRPr="0073298F" w:rsidRDefault="007F232D" w:rsidP="007F232D">
      <w:pPr>
        <w:spacing w:after="0"/>
        <w:ind w:firstLine="709"/>
        <w:jc w:val="both"/>
        <w:rPr>
          <w:rFonts w:ascii="Times New Roman" w:hAnsi="Times New Roman"/>
          <w:sz w:val="28"/>
          <w:szCs w:val="28"/>
          <w:lang w:val="be-BY"/>
        </w:rPr>
      </w:pPr>
    </w:p>
    <w:p w:rsidR="007F232D" w:rsidRPr="002138C7" w:rsidRDefault="007F232D" w:rsidP="007F232D">
      <w:pPr>
        <w:spacing w:after="0"/>
        <w:ind w:firstLine="709"/>
        <w:jc w:val="both"/>
        <w:rPr>
          <w:rFonts w:ascii="Times New Roman" w:eastAsia="Times New Roman" w:hAnsi="Times New Roman"/>
          <w:sz w:val="28"/>
          <w:szCs w:val="28"/>
          <w:lang w:val="be-BY" w:eastAsia="ru-RU"/>
        </w:rPr>
      </w:pPr>
      <w:r w:rsidRPr="00EB63ED">
        <w:rPr>
          <w:rFonts w:ascii="Times New Roman" w:hAnsi="Times New Roman"/>
          <w:b/>
          <w:i/>
          <w:color w:val="1F497D" w:themeColor="text2"/>
          <w:sz w:val="32"/>
          <w:szCs w:val="28"/>
          <w:u w:val="single"/>
          <w:lang w:val="be-BY"/>
        </w:rPr>
        <w:t>1. Стварэнне Крыжа.</w:t>
      </w:r>
      <w:r>
        <w:rPr>
          <w:rFonts w:ascii="Times New Roman" w:hAnsi="Times New Roman"/>
          <w:sz w:val="28"/>
          <w:szCs w:val="28"/>
          <w:lang w:val="be-BY"/>
        </w:rPr>
        <w:t xml:space="preserve"> </w:t>
      </w:r>
      <w:r w:rsidRPr="002138C7">
        <w:rPr>
          <w:rFonts w:ascii="Times New Roman" w:hAnsi="Times New Roman"/>
          <w:sz w:val="28"/>
          <w:szCs w:val="28"/>
          <w:lang w:val="be-BY"/>
        </w:rPr>
        <w:t>Славуты н</w:t>
      </w:r>
      <w:r w:rsidRPr="002138C7">
        <w:rPr>
          <w:rFonts w:ascii="Times New Roman" w:eastAsia="Times New Roman" w:hAnsi="Times New Roman"/>
          <w:sz w:val="28"/>
          <w:szCs w:val="28"/>
          <w:lang w:val="be-BY" w:eastAsia="ru-RU"/>
        </w:rPr>
        <w:t>адзвычай прыгожы крыж</w:t>
      </w:r>
      <w:r w:rsidRPr="002138C7">
        <w:rPr>
          <w:rFonts w:ascii="Times New Roman" w:hAnsi="Times New Roman"/>
          <w:sz w:val="28"/>
          <w:szCs w:val="28"/>
          <w:lang w:val="be-BY"/>
        </w:rPr>
        <w:t xml:space="preserve"> - шэдэўр старажытнабеларускага ювелірнага мастацтва быў створаны полацкім майстрам Лазарам Богшам</w:t>
      </w:r>
      <w:r w:rsidRPr="002138C7">
        <w:rPr>
          <w:rFonts w:ascii="Times New Roman" w:eastAsia="Times New Roman" w:hAnsi="Times New Roman"/>
          <w:sz w:val="28"/>
          <w:szCs w:val="28"/>
          <w:lang w:val="be-BY" w:eastAsia="ru-RU"/>
        </w:rPr>
        <w:t xml:space="preserve"> па заказу Еўфрасінні</w:t>
      </w:r>
      <w:r>
        <w:rPr>
          <w:rFonts w:ascii="Times New Roman" w:eastAsia="Times New Roman" w:hAnsi="Times New Roman"/>
          <w:sz w:val="28"/>
          <w:szCs w:val="28"/>
          <w:lang w:val="be-BY" w:eastAsia="ru-RU"/>
        </w:rPr>
        <w:t xml:space="preserve"> ў 1161 годзе.</w:t>
      </w:r>
    </w:p>
    <w:p w:rsidR="007F232D" w:rsidRPr="002138C7" w:rsidRDefault="007F232D" w:rsidP="007F232D">
      <w:pPr>
        <w:pStyle w:val="Style1"/>
        <w:widowControl/>
        <w:spacing w:line="276" w:lineRule="auto"/>
        <w:ind w:firstLine="709"/>
        <w:rPr>
          <w:rStyle w:val="FontStyle11"/>
          <w:rFonts w:ascii="Times New Roman" w:hAnsi="Times New Roman"/>
          <w:sz w:val="28"/>
          <w:szCs w:val="28"/>
          <w:lang w:val="be-BY" w:eastAsia="be-BY"/>
        </w:rPr>
      </w:pPr>
      <w:r>
        <w:rPr>
          <w:rFonts w:ascii="Times New Roman" w:hAnsi="Times New Roman"/>
          <w:noProof/>
          <w:sz w:val="28"/>
          <w:szCs w:val="28"/>
        </w:rPr>
        <w:drawing>
          <wp:anchor distT="0" distB="0" distL="114300" distR="114300" simplePos="0" relativeHeight="251738112" behindDoc="0" locked="0" layoutInCell="1" allowOverlap="1" wp14:anchorId="40E34833" wp14:editId="6A559BE0">
            <wp:simplePos x="0" y="0"/>
            <wp:positionH relativeFrom="column">
              <wp:posOffset>3701415</wp:posOffset>
            </wp:positionH>
            <wp:positionV relativeFrom="paragraph">
              <wp:posOffset>54610</wp:posOffset>
            </wp:positionV>
            <wp:extent cx="2169160" cy="2035810"/>
            <wp:effectExtent l="171450" t="171450" r="364490" b="345440"/>
            <wp:wrapSquare wrapText="bothSides"/>
            <wp:docPr id="118" name="Рисунок 5"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1.jpg"/>
                    <pic:cNvPicPr>
                      <a:picLocks noChangeAspect="1" noChangeArrowheads="1"/>
                    </pic:cNvPicPr>
                  </pic:nvPicPr>
                  <pic:blipFill>
                    <a:blip r:embed="rId92"/>
                    <a:srcRect/>
                    <a:stretch>
                      <a:fillRect/>
                    </a:stretch>
                  </pic:blipFill>
                  <pic:spPr bwMode="auto">
                    <a:xfrm>
                      <a:off x="0" y="0"/>
                      <a:ext cx="2169160" cy="2035810"/>
                    </a:xfrm>
                    <a:prstGeom prst="rect">
                      <a:avLst/>
                    </a:prstGeom>
                    <a:ln>
                      <a:noFill/>
                    </a:ln>
                    <a:effectLst>
                      <a:outerShdw blurRad="292100" dist="139700" dir="2700000" algn="tl" rotWithShape="0">
                        <a:srgbClr val="333333">
                          <a:alpha val="65000"/>
                        </a:srgbClr>
                      </a:outerShdw>
                    </a:effectLst>
                  </pic:spPr>
                </pic:pic>
              </a:graphicData>
            </a:graphic>
          </wp:anchor>
        </w:drawing>
      </w:r>
      <w:r w:rsidRPr="002138C7">
        <w:rPr>
          <w:rStyle w:val="FontStyle11"/>
          <w:rFonts w:ascii="Times New Roman" w:hAnsi="Times New Roman"/>
          <w:sz w:val="28"/>
          <w:szCs w:val="28"/>
          <w:lang w:val="be-BY" w:eastAsia="be-BY"/>
        </w:rPr>
        <w:t>Крыж шасціканцовы (патрыяршы). Яго аснова з кіпарысавага дрэва. Кіпарыс тады выкарыстоўвалі для самых каштоўных культавых рэчаў. Вышыня крыжа каля 52 сантыметраў, даўжыня верхняй папярочкі — 14, ніжняй — 21, таўшчыня — 2,5 сантыметр</w:t>
      </w:r>
      <w:r>
        <w:rPr>
          <w:rStyle w:val="FontStyle11"/>
          <w:rFonts w:ascii="Times New Roman" w:hAnsi="Times New Roman"/>
          <w:sz w:val="28"/>
          <w:szCs w:val="28"/>
          <w:lang w:val="be-BY" w:eastAsia="be-BY"/>
        </w:rPr>
        <w:t>ы</w:t>
      </w:r>
      <w:r w:rsidRPr="002138C7">
        <w:rPr>
          <w:rStyle w:val="FontStyle11"/>
          <w:rFonts w:ascii="Times New Roman" w:hAnsi="Times New Roman"/>
          <w:sz w:val="28"/>
          <w:szCs w:val="28"/>
          <w:lang w:val="be-BY" w:eastAsia="be-BY"/>
        </w:rPr>
        <w:t>. Зверху і знізу дрэва закрыта золатам</w:t>
      </w:r>
      <w:r>
        <w:rPr>
          <w:rStyle w:val="FontStyle11"/>
          <w:rFonts w:ascii="Times New Roman" w:hAnsi="Times New Roman"/>
          <w:sz w:val="28"/>
          <w:szCs w:val="28"/>
          <w:lang w:val="be-BY" w:eastAsia="be-BY"/>
        </w:rPr>
        <w:t>, д</w:t>
      </w:r>
      <w:r w:rsidRPr="002138C7">
        <w:rPr>
          <w:rStyle w:val="FontStyle11"/>
          <w:rFonts w:ascii="Times New Roman" w:hAnsi="Times New Roman"/>
          <w:sz w:val="28"/>
          <w:szCs w:val="28"/>
          <w:lang w:val="be-BY" w:eastAsia="be-BY"/>
        </w:rPr>
        <w:t>ля гэтага выкарыстана 21 пласціна. Кожная з іх аздоблена каштоўнымі камянямі.</w:t>
      </w:r>
    </w:p>
    <w:p w:rsidR="007F232D" w:rsidRPr="002138C7" w:rsidRDefault="007F232D" w:rsidP="007F232D">
      <w:pPr>
        <w:pStyle w:val="Style1"/>
        <w:widowControl/>
        <w:spacing w:line="276" w:lineRule="auto"/>
        <w:ind w:firstLine="709"/>
        <w:rPr>
          <w:rStyle w:val="FontStyle16"/>
          <w:rFonts w:ascii="Times New Roman" w:hAnsi="Times New Roman"/>
          <w:sz w:val="28"/>
          <w:szCs w:val="28"/>
          <w:lang w:val="be-BY" w:eastAsia="be-BY"/>
        </w:rPr>
      </w:pPr>
      <w:r w:rsidRPr="002138C7">
        <w:rPr>
          <w:rStyle w:val="FontStyle11"/>
          <w:rFonts w:ascii="Times New Roman" w:hAnsi="Times New Roman"/>
          <w:sz w:val="28"/>
          <w:szCs w:val="28"/>
          <w:lang w:val="be-BY" w:eastAsia="be-BY"/>
        </w:rPr>
        <w:t>Ёсць дваццаць эмалевых абразкоў з выявамі святых, зробленых у тэхніц</w:t>
      </w:r>
      <w:r>
        <w:rPr>
          <w:rStyle w:val="FontStyle11"/>
          <w:rFonts w:ascii="Times New Roman" w:hAnsi="Times New Roman"/>
          <w:sz w:val="28"/>
          <w:szCs w:val="28"/>
          <w:lang w:val="be-BY" w:eastAsia="be-BY"/>
        </w:rPr>
        <w:t>ы</w:t>
      </w:r>
      <w:r w:rsidRPr="002138C7">
        <w:rPr>
          <w:rStyle w:val="FontStyle11"/>
          <w:rFonts w:ascii="Times New Roman" w:hAnsi="Times New Roman"/>
          <w:sz w:val="28"/>
          <w:szCs w:val="28"/>
          <w:lang w:val="be-BY" w:eastAsia="be-BY"/>
        </w:rPr>
        <w:t xml:space="preserve"> перагародкавай эмалі. </w:t>
      </w:r>
      <w:r w:rsidRPr="002D0CCD">
        <w:rPr>
          <w:rFonts w:ascii="Times New Roman" w:hAnsi="Times New Roman"/>
          <w:sz w:val="28"/>
          <w:szCs w:val="28"/>
          <w:lang w:val="be-BY"/>
        </w:rPr>
        <w:t>Крыж</w:t>
      </w:r>
      <w:r>
        <w:rPr>
          <w:rStyle w:val="FontStyle15"/>
          <w:rFonts w:ascii="Times New Roman" w:hAnsi="Times New Roman"/>
          <w:sz w:val="28"/>
          <w:szCs w:val="28"/>
          <w:lang w:val="be-BY" w:eastAsia="be-BY"/>
        </w:rPr>
        <w:t xml:space="preserve"> </w:t>
      </w:r>
      <w:r w:rsidRPr="002138C7">
        <w:rPr>
          <w:rStyle w:val="FontStyle12"/>
          <w:rFonts w:ascii="Times New Roman" w:hAnsi="Times New Roman"/>
          <w:sz w:val="28"/>
          <w:szCs w:val="28"/>
          <w:lang w:val="be-BY" w:eastAsia="be-BY"/>
        </w:rPr>
        <w:t xml:space="preserve">з'яўляўся каўчэгам для захавання хрысціянскіх рэліквій, якія знаходзіліся ў </w:t>
      </w:r>
      <w:r>
        <w:rPr>
          <w:rStyle w:val="FontStyle12"/>
          <w:rFonts w:ascii="Times New Roman" w:hAnsi="Times New Roman"/>
          <w:sz w:val="28"/>
          <w:szCs w:val="28"/>
          <w:lang w:val="be-BY" w:eastAsia="be-BY"/>
        </w:rPr>
        <w:t xml:space="preserve">яго </w:t>
      </w:r>
      <w:r w:rsidRPr="002138C7">
        <w:rPr>
          <w:rFonts w:ascii="Times New Roman" w:hAnsi="Times New Roman"/>
          <w:sz w:val="28"/>
          <w:szCs w:val="28"/>
          <w:lang w:val="be-BY"/>
        </w:rPr>
        <w:t>сярэдзіне ў пяці квадратных падпісаных гнездах: кропля крыві Ісуса Хрыста, кавалачак крыжа Гасподняга, драбок к</w:t>
      </w:r>
      <w:r>
        <w:rPr>
          <w:rFonts w:ascii="Times New Roman" w:hAnsi="Times New Roman"/>
          <w:sz w:val="28"/>
          <w:szCs w:val="28"/>
          <w:lang w:val="be-BY"/>
        </w:rPr>
        <w:t>амня</w:t>
      </w:r>
      <w:r w:rsidRPr="002138C7">
        <w:rPr>
          <w:rFonts w:ascii="Times New Roman" w:hAnsi="Times New Roman"/>
          <w:sz w:val="28"/>
          <w:szCs w:val="28"/>
          <w:lang w:val="be-BY"/>
        </w:rPr>
        <w:t xml:space="preserve"> ад </w:t>
      </w:r>
      <w:r>
        <w:rPr>
          <w:rFonts w:ascii="Times New Roman" w:hAnsi="Times New Roman"/>
          <w:sz w:val="28"/>
          <w:szCs w:val="28"/>
          <w:lang w:val="be-BY"/>
        </w:rPr>
        <w:t>труны</w:t>
      </w:r>
      <w:r w:rsidRPr="002138C7">
        <w:rPr>
          <w:rFonts w:ascii="Times New Roman" w:hAnsi="Times New Roman"/>
          <w:sz w:val="28"/>
          <w:szCs w:val="28"/>
          <w:lang w:val="be-BY"/>
        </w:rPr>
        <w:t xml:space="preserve"> Багародзіцы, часткі мошчаў святых Стэфана і Панц</w:t>
      </w:r>
      <w:r>
        <w:rPr>
          <w:rFonts w:ascii="Times New Roman" w:hAnsi="Times New Roman"/>
          <w:sz w:val="28"/>
          <w:szCs w:val="28"/>
          <w:lang w:val="be-BY"/>
        </w:rPr>
        <w:t>е</w:t>
      </w:r>
      <w:r w:rsidRPr="002138C7">
        <w:rPr>
          <w:rFonts w:ascii="Times New Roman" w:hAnsi="Times New Roman"/>
          <w:sz w:val="28"/>
          <w:szCs w:val="28"/>
          <w:lang w:val="be-BY"/>
        </w:rPr>
        <w:t>л</w:t>
      </w:r>
      <w:r>
        <w:rPr>
          <w:rFonts w:ascii="Times New Roman" w:hAnsi="Times New Roman"/>
          <w:sz w:val="28"/>
          <w:szCs w:val="28"/>
          <w:lang w:val="be-BY"/>
        </w:rPr>
        <w:t>я</w:t>
      </w:r>
      <w:r w:rsidRPr="002138C7">
        <w:rPr>
          <w:rFonts w:ascii="Times New Roman" w:hAnsi="Times New Roman"/>
          <w:sz w:val="28"/>
          <w:szCs w:val="28"/>
          <w:lang w:val="be-BY"/>
        </w:rPr>
        <w:t>йм</w:t>
      </w:r>
      <w:r>
        <w:rPr>
          <w:rFonts w:ascii="Times New Roman" w:hAnsi="Times New Roman"/>
          <w:sz w:val="28"/>
          <w:szCs w:val="28"/>
          <w:lang w:val="be-BY"/>
        </w:rPr>
        <w:t>о</w:t>
      </w:r>
      <w:r w:rsidRPr="002138C7">
        <w:rPr>
          <w:rFonts w:ascii="Times New Roman" w:hAnsi="Times New Roman"/>
          <w:sz w:val="28"/>
          <w:szCs w:val="28"/>
          <w:lang w:val="be-BY"/>
        </w:rPr>
        <w:t>на ды кроў св. Дзімітрыя. Бакі святыні былі абкладзены дваццаццю срэбр</w:t>
      </w:r>
      <w:r>
        <w:rPr>
          <w:rFonts w:ascii="Times New Roman" w:hAnsi="Times New Roman"/>
          <w:sz w:val="28"/>
          <w:szCs w:val="28"/>
          <w:lang w:val="be-BY"/>
        </w:rPr>
        <w:t>ан</w:t>
      </w:r>
      <w:r w:rsidRPr="002138C7">
        <w:rPr>
          <w:rFonts w:ascii="Times New Roman" w:hAnsi="Times New Roman"/>
          <w:sz w:val="28"/>
          <w:szCs w:val="28"/>
          <w:lang w:val="be-BY"/>
        </w:rPr>
        <w:t>ымі з пазалотаю пласткамі, а брыжы пярэдняга боку абведзеныя шнурком перлаў.</w:t>
      </w:r>
    </w:p>
    <w:p w:rsidR="007F232D" w:rsidRDefault="007F232D" w:rsidP="007F232D">
      <w:pPr>
        <w:shd w:val="clear" w:color="auto" w:fill="92D050"/>
        <w:spacing w:after="0"/>
        <w:ind w:firstLine="709"/>
        <w:jc w:val="both"/>
        <w:rPr>
          <w:rFonts w:ascii="Times New Roman" w:eastAsia="Times New Roman" w:hAnsi="Times New Roman"/>
          <w:sz w:val="28"/>
          <w:szCs w:val="28"/>
          <w:lang w:val="be-BY" w:eastAsia="ru-RU"/>
        </w:rPr>
      </w:pPr>
      <w:r>
        <w:rPr>
          <w:rFonts w:ascii="Times New Roman" w:eastAsia="Times New Roman" w:hAnsi="Times New Roman"/>
          <w:sz w:val="28"/>
          <w:szCs w:val="28"/>
          <w:lang w:val="be-BY" w:eastAsia="ru-RU"/>
        </w:rPr>
        <w:t xml:space="preserve">Гістарычны факт: </w:t>
      </w:r>
    </w:p>
    <w:p w:rsidR="007F232D" w:rsidRDefault="007F232D" w:rsidP="007F232D">
      <w:pPr>
        <w:shd w:val="clear" w:color="auto" w:fill="92D050"/>
        <w:spacing w:after="0"/>
        <w:ind w:firstLine="709"/>
        <w:jc w:val="both"/>
        <w:rPr>
          <w:rFonts w:ascii="Times New Roman" w:eastAsia="Times New Roman" w:hAnsi="Times New Roman"/>
          <w:sz w:val="28"/>
          <w:szCs w:val="28"/>
          <w:lang w:val="be-BY" w:eastAsia="ru-RU"/>
        </w:rPr>
      </w:pPr>
      <w:r>
        <w:rPr>
          <w:rFonts w:ascii="Times New Roman" w:eastAsia="Times New Roman" w:hAnsi="Times New Roman"/>
          <w:sz w:val="28"/>
          <w:szCs w:val="28"/>
          <w:lang w:val="be-BY" w:eastAsia="ru-RU"/>
        </w:rPr>
        <w:t>К</w:t>
      </w:r>
      <w:r w:rsidRPr="002138C7">
        <w:rPr>
          <w:rFonts w:ascii="Times New Roman" w:eastAsia="Times New Roman" w:hAnsi="Times New Roman"/>
          <w:sz w:val="28"/>
          <w:szCs w:val="28"/>
          <w:lang w:val="be-BY" w:eastAsia="ru-RU"/>
        </w:rPr>
        <w:t>рыж аздаблялі пазалоч</w:t>
      </w:r>
      <w:r>
        <w:rPr>
          <w:rFonts w:ascii="Times New Roman" w:eastAsia="Times New Roman" w:hAnsi="Times New Roman"/>
          <w:sz w:val="28"/>
          <w:szCs w:val="28"/>
          <w:lang w:val="be-BY" w:eastAsia="ru-RU"/>
        </w:rPr>
        <w:t>аны</w:t>
      </w:r>
      <w:r w:rsidRPr="002138C7">
        <w:rPr>
          <w:rFonts w:ascii="Times New Roman" w:eastAsia="Times New Roman" w:hAnsi="Times New Roman"/>
          <w:sz w:val="28"/>
          <w:szCs w:val="28"/>
          <w:lang w:val="be-BY" w:eastAsia="ru-RU"/>
        </w:rPr>
        <w:t xml:space="preserve">я срэбныя пласцінкі з надпісамі, і без перакладу зразумелымі сёння ўсім, дарослым і дзецям: “ Въ лето 6669 (у 1161 паводле сучаснага календара) покладаеть Офрасинья чьстьный Крестъ въ манастыри своемь въ цркви святого Спаса. </w:t>
      </w:r>
      <w:r w:rsidRPr="002138C7">
        <w:rPr>
          <w:rFonts w:ascii="Times New Roman" w:eastAsia="Times New Roman" w:hAnsi="Times New Roman"/>
          <w:sz w:val="28"/>
          <w:szCs w:val="28"/>
          <w:lang w:eastAsia="ru-RU"/>
        </w:rPr>
        <w:t>Чьстьное древо бесценьно есть, а кованье его злото и серебро и каменье и жьнчугъ въ 100 гривнъ…”</w:t>
      </w:r>
      <w:r w:rsidRPr="002138C7">
        <w:rPr>
          <w:rFonts w:ascii="Times New Roman" w:eastAsia="Times New Roman" w:hAnsi="Times New Roman"/>
          <w:sz w:val="28"/>
          <w:szCs w:val="28"/>
          <w:lang w:val="be-BY" w:eastAsia="ru-RU"/>
        </w:rPr>
        <w:t xml:space="preserve"> </w:t>
      </w:r>
      <w:r w:rsidRPr="00385566">
        <w:rPr>
          <w:rFonts w:ascii="Times New Roman" w:eastAsia="Times New Roman" w:hAnsi="Times New Roman"/>
          <w:sz w:val="28"/>
          <w:szCs w:val="28"/>
          <w:lang w:val="be-BY" w:eastAsia="ru-RU"/>
        </w:rPr>
        <w:t xml:space="preserve">“Древо </w:t>
      </w:r>
      <w:r w:rsidRPr="00385566">
        <w:rPr>
          <w:rFonts w:ascii="Times New Roman" w:eastAsia="Times New Roman" w:hAnsi="Times New Roman"/>
          <w:sz w:val="28"/>
          <w:szCs w:val="28"/>
          <w:lang w:val="be-BY" w:eastAsia="ru-RU"/>
        </w:rPr>
        <w:lastRenderedPageBreak/>
        <w:t xml:space="preserve">бесценьно” было таму, што ў ім знаходзілася часцінка ад драўлянага крыжа, </w:t>
      </w:r>
      <w:proofErr w:type="gramStart"/>
      <w:r w:rsidRPr="00385566">
        <w:rPr>
          <w:rFonts w:ascii="Times New Roman" w:eastAsia="Times New Roman" w:hAnsi="Times New Roman"/>
          <w:sz w:val="28"/>
          <w:szCs w:val="28"/>
          <w:lang w:val="be-BY" w:eastAsia="ru-RU"/>
        </w:rPr>
        <w:t>на</w:t>
      </w:r>
      <w:proofErr w:type="gramEnd"/>
      <w:r w:rsidRPr="00385566">
        <w:rPr>
          <w:rFonts w:ascii="Times New Roman" w:eastAsia="Times New Roman" w:hAnsi="Times New Roman"/>
          <w:sz w:val="28"/>
          <w:szCs w:val="28"/>
          <w:lang w:val="be-BY" w:eastAsia="ru-RU"/>
        </w:rPr>
        <w:t xml:space="preserve"> якім распялі збавіцеля нашага Ісуса Хрыста.</w:t>
      </w:r>
      <w:r w:rsidRPr="002138C7">
        <w:rPr>
          <w:rFonts w:ascii="Times New Roman" w:eastAsia="Times New Roman" w:hAnsi="Times New Roman"/>
          <w:sz w:val="28"/>
          <w:szCs w:val="28"/>
          <w:lang w:val="be-BY" w:eastAsia="ru-RU"/>
        </w:rPr>
        <w:t xml:space="preserve"> А вось дзякаючы наступнаму надпісу мы ведаем, чые ўмелыя, сапраўды залатыя рукі зрабілі адно з цудаў зямлі беларускай: “Господи, помози рабоу своему Лазорю, нареченному Богьши, сьделавьшемоу кресть сии цркви святого Спаса и Офрасиньи”. </w:t>
      </w:r>
    </w:p>
    <w:p w:rsidR="007F232D" w:rsidRDefault="007F232D" w:rsidP="007F232D">
      <w:pPr>
        <w:spacing w:after="0"/>
        <w:ind w:firstLine="709"/>
        <w:jc w:val="both"/>
        <w:rPr>
          <w:rFonts w:ascii="Times New Roman" w:eastAsia="Times New Roman" w:hAnsi="Times New Roman"/>
          <w:b/>
          <w:i/>
          <w:sz w:val="32"/>
          <w:szCs w:val="28"/>
          <w:u w:val="single"/>
          <w:lang w:val="be-BY" w:eastAsia="ru-RU"/>
        </w:rPr>
      </w:pPr>
    </w:p>
    <w:p w:rsidR="007F232D" w:rsidRPr="00EB63ED" w:rsidRDefault="007F232D" w:rsidP="007F232D">
      <w:pPr>
        <w:spacing w:after="0"/>
        <w:ind w:firstLine="709"/>
        <w:jc w:val="both"/>
        <w:rPr>
          <w:rFonts w:ascii="Times New Roman" w:eastAsia="Times New Roman" w:hAnsi="Times New Roman"/>
          <w:b/>
          <w:i/>
          <w:color w:val="1F497D" w:themeColor="text2"/>
          <w:sz w:val="32"/>
          <w:szCs w:val="28"/>
          <w:u w:val="single"/>
          <w:lang w:val="be-BY" w:eastAsia="ru-RU"/>
        </w:rPr>
      </w:pPr>
      <w:r w:rsidRPr="00EB63ED">
        <w:rPr>
          <w:rFonts w:ascii="Times New Roman" w:eastAsia="Times New Roman" w:hAnsi="Times New Roman"/>
          <w:b/>
          <w:i/>
          <w:color w:val="1F497D" w:themeColor="text2"/>
          <w:sz w:val="32"/>
          <w:szCs w:val="28"/>
          <w:u w:val="single"/>
          <w:lang w:val="be-BY" w:eastAsia="ru-RU"/>
        </w:rPr>
        <w:t xml:space="preserve">2. Лёс Крыжа. </w:t>
      </w:r>
    </w:p>
    <w:p w:rsidR="007F232D" w:rsidRPr="002138C7" w:rsidRDefault="007F232D" w:rsidP="007F232D">
      <w:pPr>
        <w:spacing w:after="0"/>
        <w:ind w:firstLine="709"/>
        <w:jc w:val="both"/>
        <w:rPr>
          <w:rFonts w:ascii="Times New Roman" w:eastAsia="Times New Roman" w:hAnsi="Times New Roman"/>
          <w:sz w:val="28"/>
          <w:szCs w:val="28"/>
          <w:lang w:val="be-BY" w:eastAsia="ru-RU"/>
        </w:rPr>
      </w:pPr>
      <w:r>
        <w:rPr>
          <w:rFonts w:ascii="Times New Roman" w:eastAsia="Times New Roman" w:hAnsi="Times New Roman"/>
          <w:noProof/>
          <w:sz w:val="28"/>
          <w:szCs w:val="28"/>
          <w:lang w:eastAsia="ru-RU"/>
        </w:rPr>
        <w:drawing>
          <wp:anchor distT="0" distB="0" distL="114300" distR="114300" simplePos="0" relativeHeight="251742208" behindDoc="0" locked="0" layoutInCell="1" allowOverlap="1" wp14:anchorId="7149C7EC" wp14:editId="3687A9FD">
            <wp:simplePos x="0" y="0"/>
            <wp:positionH relativeFrom="column">
              <wp:posOffset>3682365</wp:posOffset>
            </wp:positionH>
            <wp:positionV relativeFrom="paragraph">
              <wp:posOffset>14605</wp:posOffset>
            </wp:positionV>
            <wp:extent cx="2115185" cy="1505585"/>
            <wp:effectExtent l="171450" t="171450" r="361315" b="342265"/>
            <wp:wrapSquare wrapText="bothSides"/>
            <wp:docPr id="117" name="Рисунок 0" descr="art-pk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art-pk03.jpg"/>
                    <pic:cNvPicPr>
                      <a:picLocks noChangeAspect="1" noChangeArrowheads="1"/>
                    </pic:cNvPicPr>
                  </pic:nvPicPr>
                  <pic:blipFill>
                    <a:blip r:embed="rId93"/>
                    <a:srcRect/>
                    <a:stretch>
                      <a:fillRect/>
                    </a:stretch>
                  </pic:blipFill>
                  <pic:spPr bwMode="auto">
                    <a:xfrm>
                      <a:off x="0" y="0"/>
                      <a:ext cx="2115185" cy="15055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2138C7">
        <w:rPr>
          <w:rFonts w:ascii="Times New Roman" w:eastAsia="Times New Roman" w:hAnsi="Times New Roman"/>
          <w:sz w:val="28"/>
          <w:szCs w:val="28"/>
          <w:lang w:val="be-BY" w:eastAsia="ru-RU"/>
        </w:rPr>
        <w:t xml:space="preserve">Акрамя двух надпісаў, </w:t>
      </w:r>
      <w:r>
        <w:rPr>
          <w:rFonts w:ascii="Times New Roman" w:eastAsia="Times New Roman" w:hAnsi="Times New Roman"/>
          <w:sz w:val="28"/>
          <w:szCs w:val="28"/>
          <w:lang w:val="be-BY" w:eastAsia="ru-RU"/>
        </w:rPr>
        <w:t xml:space="preserve">па благаславенню Еўфрасінні </w:t>
      </w:r>
      <w:r w:rsidRPr="002138C7">
        <w:rPr>
          <w:rFonts w:ascii="Times New Roman" w:eastAsia="Times New Roman" w:hAnsi="Times New Roman"/>
          <w:sz w:val="28"/>
          <w:szCs w:val="28"/>
          <w:lang w:val="be-BY" w:eastAsia="ru-RU"/>
        </w:rPr>
        <w:t xml:space="preserve">майстар пакінуў </w:t>
      </w:r>
      <w:r>
        <w:rPr>
          <w:rFonts w:ascii="Times New Roman" w:eastAsia="Times New Roman" w:hAnsi="Times New Roman"/>
          <w:sz w:val="28"/>
          <w:szCs w:val="28"/>
          <w:lang w:val="be-BY" w:eastAsia="ru-RU"/>
        </w:rPr>
        <w:t xml:space="preserve">запавет усім, хто </w:t>
      </w:r>
      <w:r w:rsidRPr="002138C7">
        <w:rPr>
          <w:rFonts w:ascii="Times New Roman" w:eastAsia="Times New Roman" w:hAnsi="Times New Roman"/>
          <w:sz w:val="28"/>
          <w:szCs w:val="28"/>
          <w:lang w:val="be-BY" w:eastAsia="ru-RU"/>
        </w:rPr>
        <w:t>адважацца ўкрасці ці сілаю забраць полацкую святыню. Лазар Богша быццам</w:t>
      </w:r>
      <w:r>
        <w:rPr>
          <w:rFonts w:ascii="Times New Roman" w:eastAsia="Times New Roman" w:hAnsi="Times New Roman"/>
          <w:sz w:val="28"/>
          <w:szCs w:val="28"/>
          <w:lang w:val="be-BY" w:eastAsia="ru-RU"/>
        </w:rPr>
        <w:t xml:space="preserve"> </w:t>
      </w:r>
      <w:r w:rsidRPr="002138C7">
        <w:rPr>
          <w:rFonts w:ascii="Times New Roman" w:eastAsia="Times New Roman" w:hAnsi="Times New Roman"/>
          <w:sz w:val="28"/>
          <w:szCs w:val="28"/>
          <w:lang w:val="be-BY" w:eastAsia="ru-RU"/>
        </w:rPr>
        <w:t xml:space="preserve">наперад бачыў: шмат разоў крыж па нядобрай волі пакідаў сцены Спасаўскай царквы, але заўсёды вяртаўся ў родны Полацк. </w:t>
      </w:r>
    </w:p>
    <w:p w:rsidR="007F232D" w:rsidRPr="002138C7" w:rsidRDefault="007F232D" w:rsidP="007F232D">
      <w:pPr>
        <w:autoSpaceDE w:val="0"/>
        <w:autoSpaceDN w:val="0"/>
        <w:adjustRightInd w:val="0"/>
        <w:spacing w:after="0"/>
        <w:ind w:firstLine="709"/>
        <w:jc w:val="both"/>
        <w:rPr>
          <w:rFonts w:ascii="Times New Roman" w:hAnsi="Times New Roman"/>
          <w:sz w:val="28"/>
          <w:szCs w:val="28"/>
          <w:lang w:val="be-BY"/>
        </w:rPr>
      </w:pPr>
      <w:r w:rsidRPr="002138C7">
        <w:rPr>
          <w:rFonts w:ascii="Times New Roman" w:hAnsi="Times New Roman"/>
          <w:sz w:val="28"/>
          <w:szCs w:val="28"/>
          <w:lang w:val="be-BY"/>
        </w:rPr>
        <w:t xml:space="preserve">Змешчаны на крыжы </w:t>
      </w:r>
      <w:r>
        <w:rPr>
          <w:rFonts w:ascii="Times New Roman" w:hAnsi="Times New Roman"/>
          <w:sz w:val="28"/>
          <w:szCs w:val="28"/>
          <w:lang w:val="be-BY"/>
        </w:rPr>
        <w:t>запавет</w:t>
      </w:r>
      <w:r w:rsidRPr="002138C7">
        <w:rPr>
          <w:rFonts w:ascii="Times New Roman" w:hAnsi="Times New Roman"/>
          <w:sz w:val="28"/>
          <w:szCs w:val="28"/>
          <w:lang w:val="be-BY"/>
        </w:rPr>
        <w:t xml:space="preserve">, што абяцаў страшную кару таму, хто ўкрадзе або аддасць ці прадасць святыню, безумоўна, дзейнічаў на сучаснікаў Еўфрасінні і на іхніх нашчадкаў. </w:t>
      </w:r>
      <w:r w:rsidRPr="002138C7">
        <w:rPr>
          <w:rFonts w:ascii="Times New Roman" w:hAnsi="Times New Roman"/>
          <w:sz w:val="28"/>
          <w:szCs w:val="28"/>
        </w:rPr>
        <w:t xml:space="preserve">І ўсе ж страх перад </w:t>
      </w:r>
      <w:r>
        <w:rPr>
          <w:rFonts w:ascii="Times New Roman" w:hAnsi="Times New Roman"/>
          <w:sz w:val="28"/>
          <w:szCs w:val="28"/>
          <w:lang w:val="be-BY"/>
        </w:rPr>
        <w:t>карай</w:t>
      </w:r>
      <w:r w:rsidRPr="002138C7">
        <w:rPr>
          <w:rFonts w:ascii="Times New Roman" w:hAnsi="Times New Roman"/>
          <w:sz w:val="28"/>
          <w:szCs w:val="28"/>
        </w:rPr>
        <w:t xml:space="preserve"> </w:t>
      </w:r>
      <w:proofErr w:type="gramStart"/>
      <w:r w:rsidRPr="002138C7">
        <w:rPr>
          <w:rFonts w:ascii="Times New Roman" w:hAnsi="Times New Roman"/>
          <w:sz w:val="28"/>
          <w:szCs w:val="28"/>
        </w:rPr>
        <w:t>не бы</w:t>
      </w:r>
      <w:proofErr w:type="gramEnd"/>
      <w:r w:rsidRPr="002138C7">
        <w:rPr>
          <w:rFonts w:ascii="Times New Roman" w:hAnsi="Times New Roman"/>
          <w:sz w:val="28"/>
          <w:szCs w:val="28"/>
        </w:rPr>
        <w:t>ў неадольным. П</w:t>
      </w:r>
      <w:r>
        <w:rPr>
          <w:rFonts w:ascii="Times New Roman" w:hAnsi="Times New Roman"/>
          <w:sz w:val="28"/>
          <w:szCs w:val="28"/>
          <w:lang w:val="be-BY"/>
        </w:rPr>
        <w:t>а</w:t>
      </w:r>
      <w:r w:rsidRPr="002138C7">
        <w:rPr>
          <w:rFonts w:ascii="Times New Roman" w:hAnsi="Times New Roman"/>
          <w:sz w:val="28"/>
          <w:szCs w:val="28"/>
        </w:rPr>
        <w:t>сля сме</w:t>
      </w:r>
      <w:r>
        <w:rPr>
          <w:rFonts w:ascii="Times New Roman" w:hAnsi="Times New Roman"/>
          <w:sz w:val="28"/>
          <w:szCs w:val="28"/>
          <w:lang w:val="be-BY"/>
        </w:rPr>
        <w:t>р</w:t>
      </w:r>
      <w:r w:rsidRPr="002138C7">
        <w:rPr>
          <w:rFonts w:ascii="Times New Roman" w:hAnsi="Times New Roman"/>
          <w:sz w:val="28"/>
          <w:szCs w:val="28"/>
        </w:rPr>
        <w:t>ці асветніцы крыж Лазара Богшы заставаўся ў Сп</w:t>
      </w:r>
      <w:r w:rsidRPr="002138C7">
        <w:rPr>
          <w:rFonts w:ascii="Times New Roman" w:hAnsi="Times New Roman"/>
          <w:sz w:val="28"/>
          <w:szCs w:val="28"/>
        </w:rPr>
        <w:t>а</w:t>
      </w:r>
      <w:r w:rsidRPr="002138C7">
        <w:rPr>
          <w:rFonts w:ascii="Times New Roman" w:hAnsi="Times New Roman"/>
          <w:sz w:val="28"/>
          <w:szCs w:val="28"/>
        </w:rPr>
        <w:t xml:space="preserve">саўскім манастыры нядоўга. Відаць, ужо на мяжы </w:t>
      </w:r>
      <w:r w:rsidRPr="002138C7">
        <w:rPr>
          <w:rFonts w:ascii="Times New Roman" w:hAnsi="Times New Roman"/>
          <w:sz w:val="28"/>
          <w:szCs w:val="28"/>
          <w:lang w:val="en-US"/>
        </w:rPr>
        <w:t>XII</w:t>
      </w:r>
      <w:r w:rsidRPr="002138C7">
        <w:rPr>
          <w:rFonts w:ascii="Times New Roman" w:hAnsi="Times New Roman"/>
          <w:sz w:val="28"/>
          <w:szCs w:val="28"/>
        </w:rPr>
        <w:t xml:space="preserve"> - </w:t>
      </w:r>
      <w:r w:rsidRPr="002138C7">
        <w:rPr>
          <w:rFonts w:ascii="Times New Roman" w:hAnsi="Times New Roman"/>
          <w:sz w:val="28"/>
          <w:szCs w:val="28"/>
          <w:lang w:val="en-US"/>
        </w:rPr>
        <w:t>XIII</w:t>
      </w:r>
      <w:r w:rsidRPr="002138C7">
        <w:rPr>
          <w:rFonts w:ascii="Times New Roman" w:hAnsi="Times New Roman"/>
          <w:sz w:val="28"/>
          <w:szCs w:val="28"/>
        </w:rPr>
        <w:t xml:space="preserve"> стагоддзяў яго вывезлі з Полацка смаленскія князі. Крыж захоўваўся ў іх, пакуль </w:t>
      </w:r>
      <w:proofErr w:type="gramStart"/>
      <w:r>
        <w:rPr>
          <w:rFonts w:ascii="Times New Roman" w:hAnsi="Times New Roman"/>
          <w:sz w:val="28"/>
          <w:szCs w:val="28"/>
          <w:lang w:val="be-BY"/>
        </w:rPr>
        <w:t xml:space="preserve">не </w:t>
      </w:r>
      <w:r w:rsidRPr="002138C7">
        <w:rPr>
          <w:rFonts w:ascii="Times New Roman" w:hAnsi="Times New Roman"/>
          <w:sz w:val="28"/>
          <w:szCs w:val="28"/>
          <w:lang w:val="be-BY"/>
        </w:rPr>
        <w:t>бы</w:t>
      </w:r>
      <w:proofErr w:type="gramEnd"/>
      <w:r w:rsidRPr="002138C7">
        <w:rPr>
          <w:rFonts w:ascii="Times New Roman" w:hAnsi="Times New Roman"/>
          <w:sz w:val="28"/>
          <w:szCs w:val="28"/>
          <w:lang w:val="be-BY"/>
        </w:rPr>
        <w:t>ў перавезены ў Маскву</w:t>
      </w:r>
      <w:r w:rsidRPr="002138C7">
        <w:rPr>
          <w:rFonts w:ascii="Times New Roman" w:hAnsi="Times New Roman"/>
          <w:sz w:val="28"/>
          <w:szCs w:val="28"/>
        </w:rPr>
        <w:t>.</w:t>
      </w:r>
    </w:p>
    <w:p w:rsidR="007F232D" w:rsidRDefault="007F232D" w:rsidP="007F232D">
      <w:pPr>
        <w:autoSpaceDE w:val="0"/>
        <w:autoSpaceDN w:val="0"/>
        <w:adjustRightInd w:val="0"/>
        <w:spacing w:after="0"/>
        <w:ind w:firstLine="709"/>
        <w:jc w:val="both"/>
        <w:rPr>
          <w:rFonts w:ascii="Times New Roman" w:hAnsi="Times New Roman"/>
          <w:sz w:val="28"/>
          <w:szCs w:val="28"/>
          <w:lang w:val="be-BY"/>
        </w:rPr>
      </w:pPr>
      <w:r w:rsidRPr="002138C7">
        <w:rPr>
          <w:rFonts w:ascii="Times New Roman" w:hAnsi="Times New Roman"/>
          <w:sz w:val="28"/>
          <w:szCs w:val="28"/>
          <w:lang w:val="be-BY"/>
        </w:rPr>
        <w:t>Пад час аблогі Полацка зімою 1563 года Іван Жахлівы спыняўся паблізу Спаса-Еўфрасіннеўскага манастыра. Магчыма, тады, просячы ў неба перамогі, цар і загадаў вярнуць полацкую святыню на яе ранейшае месца.</w:t>
      </w:r>
      <w:r>
        <w:rPr>
          <w:rFonts w:ascii="Times New Roman" w:hAnsi="Times New Roman"/>
          <w:sz w:val="28"/>
          <w:szCs w:val="28"/>
          <w:lang w:val="be-BY"/>
        </w:rPr>
        <w:t xml:space="preserve"> Але там ён прабыў толькі 16 год. Полацк зноў быў адваяваны Стэфанам Баторыем, манастыр перадалі каталіцкаму ордэну іезуітаў, але манахіні паспелі Крыж схаваць. Праз некалькі дзесяткаў гадоў яго знайшлі і перадалі ў Сафійскі сабор.</w:t>
      </w:r>
    </w:p>
    <w:p w:rsidR="007F232D" w:rsidRPr="00AA38FA" w:rsidRDefault="007F232D" w:rsidP="007F232D">
      <w:pPr>
        <w:shd w:val="clear" w:color="auto" w:fill="92D050"/>
        <w:autoSpaceDE w:val="0"/>
        <w:autoSpaceDN w:val="0"/>
        <w:adjustRightInd w:val="0"/>
        <w:spacing w:after="0"/>
        <w:ind w:firstLine="709"/>
        <w:jc w:val="both"/>
        <w:rPr>
          <w:rFonts w:ascii="Times New Roman" w:hAnsi="Times New Roman"/>
          <w:sz w:val="28"/>
          <w:szCs w:val="28"/>
          <w:u w:val="single"/>
          <w:lang w:val="be-BY"/>
        </w:rPr>
      </w:pPr>
      <w:r w:rsidRPr="00AA38FA">
        <w:rPr>
          <w:rFonts w:ascii="Times New Roman" w:hAnsi="Times New Roman"/>
          <w:sz w:val="28"/>
          <w:szCs w:val="28"/>
          <w:u w:val="single"/>
          <w:lang w:val="be-BY"/>
        </w:rPr>
        <w:t>Паданне:</w:t>
      </w:r>
    </w:p>
    <w:p w:rsidR="007F232D" w:rsidRDefault="007F232D" w:rsidP="007F232D">
      <w:pPr>
        <w:shd w:val="clear" w:color="auto" w:fill="92D050"/>
        <w:autoSpaceDE w:val="0"/>
        <w:autoSpaceDN w:val="0"/>
        <w:adjustRightInd w:val="0"/>
        <w:spacing w:after="0"/>
        <w:ind w:firstLine="709"/>
        <w:jc w:val="both"/>
        <w:rPr>
          <w:rFonts w:ascii="Times New Roman" w:hAnsi="Times New Roman"/>
          <w:sz w:val="28"/>
          <w:szCs w:val="28"/>
          <w:lang w:val="be-BY"/>
        </w:rPr>
      </w:pPr>
      <w:r>
        <w:rPr>
          <w:rFonts w:ascii="Times New Roman" w:hAnsi="Times New Roman"/>
          <w:sz w:val="28"/>
          <w:szCs w:val="28"/>
          <w:lang w:val="be-BY"/>
        </w:rPr>
        <w:t>Ёсць паданне, што іезуіты Еўфрасіннеўскага манастыра спрабавалі выкрасці з Сафійскага сабора крыж і замяніць яго грубай падробкай, але манах-езуіт, які хацеў гэта зрабіць быў злоўлены спайманы і крыж вярнулі ў сабор.</w:t>
      </w:r>
    </w:p>
    <w:p w:rsidR="007F232D" w:rsidRDefault="007F232D" w:rsidP="007F232D">
      <w:pPr>
        <w:shd w:val="clear" w:color="auto" w:fill="FFFFFF"/>
        <w:autoSpaceDE w:val="0"/>
        <w:autoSpaceDN w:val="0"/>
        <w:adjustRightInd w:val="0"/>
        <w:spacing w:after="0"/>
        <w:ind w:firstLine="709"/>
        <w:jc w:val="both"/>
        <w:rPr>
          <w:rFonts w:ascii="Times New Roman" w:hAnsi="Times New Roman"/>
          <w:sz w:val="28"/>
          <w:szCs w:val="28"/>
          <w:lang w:val="be-BY"/>
        </w:rPr>
      </w:pPr>
      <w:r w:rsidRPr="002138C7">
        <w:rPr>
          <w:rFonts w:ascii="Times New Roman" w:hAnsi="Times New Roman"/>
          <w:sz w:val="28"/>
          <w:szCs w:val="28"/>
          <w:lang w:val="be-BY"/>
        </w:rPr>
        <w:t>Калі ў 1812 годзе П</w:t>
      </w:r>
      <w:r>
        <w:rPr>
          <w:rFonts w:ascii="Times New Roman" w:hAnsi="Times New Roman"/>
          <w:sz w:val="28"/>
          <w:szCs w:val="28"/>
          <w:lang w:val="be-BY"/>
        </w:rPr>
        <w:t>олацк на колькі месяцаў трапіў у</w:t>
      </w:r>
      <w:r w:rsidRPr="002138C7">
        <w:rPr>
          <w:rFonts w:ascii="Times New Roman" w:hAnsi="Times New Roman"/>
          <w:sz w:val="28"/>
          <w:szCs w:val="28"/>
          <w:lang w:val="be-BY"/>
        </w:rPr>
        <w:t xml:space="preserve"> рукі французаў, крыж захоўваўся ў сцяне Сафійскага сабора ў замураванай нішы. </w:t>
      </w:r>
    </w:p>
    <w:p w:rsidR="007F232D" w:rsidRPr="002138C7" w:rsidRDefault="007F232D" w:rsidP="007F232D">
      <w:pPr>
        <w:autoSpaceDE w:val="0"/>
        <w:autoSpaceDN w:val="0"/>
        <w:adjustRightInd w:val="0"/>
        <w:spacing w:after="0"/>
        <w:ind w:firstLine="709"/>
        <w:jc w:val="both"/>
        <w:rPr>
          <w:rFonts w:ascii="Times New Roman" w:hAnsi="Times New Roman"/>
          <w:sz w:val="28"/>
          <w:szCs w:val="28"/>
          <w:lang w:val="be-BY"/>
        </w:rPr>
      </w:pPr>
      <w:r w:rsidRPr="002138C7">
        <w:rPr>
          <w:rFonts w:ascii="Times New Roman" w:hAnsi="Times New Roman"/>
          <w:sz w:val="28"/>
          <w:szCs w:val="28"/>
          <w:lang w:val="be-BY"/>
        </w:rPr>
        <w:lastRenderedPageBreak/>
        <w:t>У 1841 годзе зноў вяртаецца на сваё месца</w:t>
      </w:r>
      <w:r>
        <w:rPr>
          <w:rFonts w:ascii="Times New Roman" w:hAnsi="Times New Roman"/>
          <w:sz w:val="28"/>
          <w:szCs w:val="28"/>
          <w:lang w:val="be-BY"/>
        </w:rPr>
        <w:t xml:space="preserve"> ў зноў адчынены праваслаўны Спаса-Еўфрасіннеўскі манастыр і пакладзены ў Спаса-Прэабражэнскам храме.</w:t>
      </w:r>
    </w:p>
    <w:p w:rsidR="007F232D" w:rsidRPr="004F6486" w:rsidRDefault="007F232D" w:rsidP="007F232D">
      <w:pPr>
        <w:autoSpaceDE w:val="0"/>
        <w:autoSpaceDN w:val="0"/>
        <w:adjustRightInd w:val="0"/>
        <w:spacing w:after="0"/>
        <w:ind w:firstLine="709"/>
        <w:jc w:val="both"/>
        <w:rPr>
          <w:rFonts w:ascii="Times New Roman" w:eastAsia="Times New Roman" w:hAnsi="Times New Roman"/>
          <w:sz w:val="28"/>
          <w:szCs w:val="28"/>
          <w:lang w:val="be-BY" w:eastAsia="ru-RU"/>
        </w:rPr>
      </w:pPr>
      <w:r w:rsidRPr="002138C7">
        <w:rPr>
          <w:rFonts w:ascii="Times New Roman" w:hAnsi="Times New Roman"/>
          <w:sz w:val="28"/>
          <w:szCs w:val="28"/>
          <w:lang w:val="be-BY"/>
        </w:rPr>
        <w:t xml:space="preserve">У 1921 годзе крыж рэквізавалі бальшавікі. </w:t>
      </w:r>
      <w:r>
        <w:rPr>
          <w:rFonts w:ascii="Times New Roman" w:hAnsi="Times New Roman"/>
          <w:sz w:val="28"/>
          <w:szCs w:val="28"/>
          <w:lang w:val="be-BY"/>
        </w:rPr>
        <w:t xml:space="preserve">Святыню перавозілі спачатку ў Мінск, а потым у Магілёў. </w:t>
      </w:r>
      <w:r w:rsidRPr="004F6486">
        <w:rPr>
          <w:rFonts w:ascii="Times New Roman" w:eastAsia="Times New Roman" w:hAnsi="Times New Roman"/>
          <w:sz w:val="28"/>
          <w:szCs w:val="28"/>
          <w:lang w:val="be-BY" w:eastAsia="ru-RU"/>
        </w:rPr>
        <w:t>Перад другой сусветнай вайною крыж знаходзіўся ў Магілёўскім музеі. Але потым, у час ваеннай віхуры, кудыс</w:t>
      </w:r>
      <w:r>
        <w:rPr>
          <w:rFonts w:ascii="Times New Roman" w:eastAsia="Times New Roman" w:hAnsi="Times New Roman"/>
          <w:sz w:val="28"/>
          <w:szCs w:val="28"/>
          <w:lang w:val="be-BY" w:eastAsia="ru-RU"/>
        </w:rPr>
        <w:t>ь</w:t>
      </w:r>
      <w:r w:rsidRPr="004F6486">
        <w:rPr>
          <w:rFonts w:ascii="Times New Roman" w:eastAsia="Times New Roman" w:hAnsi="Times New Roman"/>
          <w:sz w:val="28"/>
          <w:szCs w:val="28"/>
          <w:lang w:val="be-BY" w:eastAsia="ru-RU"/>
        </w:rPr>
        <w:t>ці знік. І дагэтуль невядома, дзе знаходзіцца народная святыня.</w:t>
      </w:r>
    </w:p>
    <w:p w:rsidR="00EF2CAF" w:rsidRDefault="00EF2CAF" w:rsidP="007F232D">
      <w:pPr>
        <w:autoSpaceDE w:val="0"/>
        <w:autoSpaceDN w:val="0"/>
        <w:adjustRightInd w:val="0"/>
        <w:spacing w:after="0"/>
        <w:ind w:firstLine="709"/>
        <w:jc w:val="both"/>
        <w:rPr>
          <w:rFonts w:ascii="Times New Roman" w:hAnsi="Times New Roman"/>
          <w:b/>
          <w:i/>
          <w:sz w:val="32"/>
          <w:szCs w:val="28"/>
          <w:u w:val="single"/>
          <w:lang w:val="be-BY"/>
        </w:rPr>
      </w:pPr>
    </w:p>
    <w:p w:rsidR="007F232D" w:rsidRPr="00EF2CAF" w:rsidRDefault="007F232D" w:rsidP="007F232D">
      <w:pPr>
        <w:autoSpaceDE w:val="0"/>
        <w:autoSpaceDN w:val="0"/>
        <w:adjustRightInd w:val="0"/>
        <w:spacing w:after="0"/>
        <w:ind w:firstLine="709"/>
        <w:jc w:val="both"/>
        <w:rPr>
          <w:rFonts w:ascii="Times New Roman" w:hAnsi="Times New Roman"/>
          <w:b/>
          <w:color w:val="1F497D" w:themeColor="text2"/>
          <w:sz w:val="28"/>
          <w:szCs w:val="28"/>
          <w:lang w:val="be-BY"/>
        </w:rPr>
      </w:pPr>
      <w:r w:rsidRPr="00EF2CAF">
        <w:rPr>
          <w:rFonts w:ascii="Times New Roman" w:hAnsi="Times New Roman"/>
          <w:b/>
          <w:i/>
          <w:color w:val="1F497D" w:themeColor="text2"/>
          <w:sz w:val="32"/>
          <w:szCs w:val="28"/>
          <w:u w:val="single"/>
          <w:lang w:val="be-BY"/>
        </w:rPr>
        <w:t>3. Узнаўленне</w:t>
      </w:r>
      <w:r w:rsidRPr="00EF2CAF">
        <w:rPr>
          <w:rFonts w:ascii="Times New Roman" w:hAnsi="Times New Roman"/>
          <w:b/>
          <w:color w:val="1F497D" w:themeColor="text2"/>
          <w:sz w:val="28"/>
          <w:szCs w:val="28"/>
          <w:lang w:val="be-BY"/>
        </w:rPr>
        <w:t>.</w:t>
      </w:r>
    </w:p>
    <w:p w:rsidR="007F232D" w:rsidRDefault="007F232D" w:rsidP="007F232D">
      <w:pPr>
        <w:autoSpaceDE w:val="0"/>
        <w:autoSpaceDN w:val="0"/>
        <w:adjustRightInd w:val="0"/>
        <w:spacing w:after="0"/>
        <w:ind w:firstLine="709"/>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740160" behindDoc="0" locked="0" layoutInCell="1" allowOverlap="1" wp14:anchorId="0D910F21" wp14:editId="10FE0BA8">
            <wp:simplePos x="0" y="0"/>
            <wp:positionH relativeFrom="column">
              <wp:posOffset>4041775</wp:posOffset>
            </wp:positionH>
            <wp:positionV relativeFrom="paragraph">
              <wp:posOffset>5715</wp:posOffset>
            </wp:positionV>
            <wp:extent cx="1878330" cy="2085975"/>
            <wp:effectExtent l="171450" t="171450" r="369570" b="352425"/>
            <wp:wrapSquare wrapText="bothSides"/>
            <wp:docPr id="116" name="Рисунок 9" descr="Захват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Захват_11.jpg"/>
                    <pic:cNvPicPr>
                      <a:picLocks noChangeAspect="1" noChangeArrowheads="1"/>
                    </pic:cNvPicPr>
                  </pic:nvPicPr>
                  <pic:blipFill>
                    <a:blip r:embed="rId94"/>
                    <a:srcRect/>
                    <a:stretch>
                      <a:fillRect/>
                    </a:stretch>
                  </pic:blipFill>
                  <pic:spPr bwMode="auto">
                    <a:xfrm>
                      <a:off x="0" y="0"/>
                      <a:ext cx="1878330" cy="20859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2138C7">
        <w:rPr>
          <w:rFonts w:ascii="Times New Roman" w:hAnsi="Times New Roman"/>
          <w:sz w:val="28"/>
          <w:szCs w:val="28"/>
          <w:lang w:val="be-BY"/>
        </w:rPr>
        <w:t>У цяперашні час святая рэліквія ўзноўлена беларускім майстрам М</w:t>
      </w:r>
      <w:r>
        <w:rPr>
          <w:rFonts w:ascii="Times New Roman" w:hAnsi="Times New Roman"/>
          <w:sz w:val="28"/>
          <w:szCs w:val="28"/>
          <w:lang w:val="be-BY"/>
        </w:rPr>
        <w:t>ікалаем Пятровічам К</w:t>
      </w:r>
      <w:r w:rsidRPr="002138C7">
        <w:rPr>
          <w:rFonts w:ascii="Times New Roman" w:hAnsi="Times New Roman"/>
          <w:sz w:val="28"/>
          <w:szCs w:val="28"/>
          <w:lang w:val="be-BY"/>
        </w:rPr>
        <w:t xml:space="preserve">узьмічом. Беларускі майстар-ювелір на працягу пяці гадоў (з 1992 па 1997 г.) працаваў над узнаўленнем крыжа </w:t>
      </w:r>
      <w:r w:rsidRPr="00782A96">
        <w:rPr>
          <w:rFonts w:ascii="Times New Roman" w:hAnsi="Times New Roman"/>
          <w:color w:val="FF0000"/>
          <w:sz w:val="28"/>
          <w:szCs w:val="28"/>
          <w:lang w:val="be-BY"/>
        </w:rPr>
        <w:t>найпадобнай</w:t>
      </w:r>
      <w:r w:rsidRPr="002138C7">
        <w:rPr>
          <w:rFonts w:ascii="Times New Roman" w:hAnsi="Times New Roman"/>
          <w:sz w:val="28"/>
          <w:szCs w:val="28"/>
          <w:lang w:val="be-BY"/>
        </w:rPr>
        <w:t xml:space="preserve"> Еўфрасінні Полацкай па вобліку і падабенству старажытнага. </w:t>
      </w:r>
      <w:r w:rsidRPr="00385566">
        <w:rPr>
          <w:rFonts w:ascii="Times New Roman" w:hAnsi="Times New Roman"/>
          <w:sz w:val="28"/>
          <w:szCs w:val="28"/>
          <w:lang w:val="be-BY"/>
        </w:rPr>
        <w:t xml:space="preserve">Усеправаслаўная святыня, што асабліва </w:t>
      </w:r>
      <w:r>
        <w:rPr>
          <w:rFonts w:ascii="Times New Roman" w:hAnsi="Times New Roman"/>
          <w:sz w:val="28"/>
          <w:szCs w:val="28"/>
          <w:lang w:val="be-BY"/>
        </w:rPr>
        <w:t>апякае</w:t>
      </w:r>
      <w:r w:rsidRPr="00385566">
        <w:rPr>
          <w:rFonts w:ascii="Times New Roman" w:hAnsi="Times New Roman"/>
          <w:sz w:val="28"/>
          <w:szCs w:val="28"/>
          <w:lang w:val="be-BY"/>
        </w:rPr>
        <w:t xml:space="preserve"> Беларусь, была асвечана і </w:t>
      </w:r>
      <w:r>
        <w:rPr>
          <w:rFonts w:ascii="Times New Roman" w:hAnsi="Times New Roman"/>
          <w:sz w:val="28"/>
          <w:szCs w:val="28"/>
          <w:lang w:val="be-BY"/>
        </w:rPr>
        <w:t>знаходзіцца ў алтары Спаскай царквы манастыра. Кожную нядзелю выносіцца для пакланення вернікам.</w:t>
      </w:r>
    </w:p>
    <w:p w:rsidR="007F232D" w:rsidRDefault="007F232D" w:rsidP="007F232D">
      <w:pPr>
        <w:spacing w:after="0"/>
        <w:ind w:firstLine="709"/>
        <w:jc w:val="both"/>
        <w:rPr>
          <w:rFonts w:ascii="Times New Roman" w:hAnsi="Times New Roman"/>
          <w:b/>
          <w:i/>
          <w:iCs/>
          <w:noProof/>
          <w:sz w:val="28"/>
          <w:szCs w:val="28"/>
          <w:lang w:eastAsia="ru-RU"/>
        </w:rPr>
      </w:pPr>
      <w:r w:rsidRPr="004F6486">
        <w:rPr>
          <w:rFonts w:ascii="Times New Roman" w:eastAsia="Times New Roman" w:hAnsi="Times New Roman"/>
          <w:sz w:val="28"/>
          <w:szCs w:val="28"/>
          <w:lang w:val="be-BY" w:eastAsia="ru-RU"/>
        </w:rPr>
        <w:t>Майстрам была таксама створана стаўратэка для Крыжа.</w:t>
      </w:r>
      <w:r w:rsidRPr="000A2B2E">
        <w:rPr>
          <w:rFonts w:ascii="Times New Roman" w:eastAsia="Times New Roman" w:hAnsi="Times New Roman"/>
          <w:color w:val="444444"/>
          <w:sz w:val="28"/>
          <w:szCs w:val="28"/>
          <w:lang w:val="be-BY" w:eastAsia="ru-RU"/>
        </w:rPr>
        <w:t xml:space="preserve"> </w:t>
      </w:r>
      <w:r w:rsidRPr="000A2B2E">
        <w:rPr>
          <w:rFonts w:ascii="Times New Roman" w:hAnsi="Times New Roman"/>
          <w:sz w:val="28"/>
          <w:szCs w:val="28"/>
          <w:lang w:val="be-BY"/>
        </w:rPr>
        <w:t>Адноўлены футляр таксама аздоблены каштоўнымі эмалям</w:t>
      </w:r>
      <w:r>
        <w:rPr>
          <w:rFonts w:ascii="Times New Roman" w:hAnsi="Times New Roman"/>
          <w:sz w:val="28"/>
          <w:szCs w:val="28"/>
          <w:lang w:val="be-BY"/>
        </w:rPr>
        <w:t>і</w:t>
      </w:r>
      <w:r w:rsidRPr="000A2B2E">
        <w:rPr>
          <w:rFonts w:ascii="Times New Roman" w:hAnsi="Times New Roman"/>
          <w:sz w:val="28"/>
          <w:szCs w:val="28"/>
          <w:lang w:val="be-BY"/>
        </w:rPr>
        <w:t>, звонку абшыты пазалочанымі срэбнымі пласцінамі. Па перыметру знешня</w:t>
      </w:r>
      <w:r>
        <w:rPr>
          <w:rFonts w:ascii="Times New Roman" w:hAnsi="Times New Roman"/>
          <w:sz w:val="28"/>
          <w:szCs w:val="28"/>
          <w:lang w:val="be-BY"/>
        </w:rPr>
        <w:t>га</w:t>
      </w:r>
      <w:r w:rsidRPr="000A2B2E">
        <w:rPr>
          <w:rFonts w:ascii="Times New Roman" w:hAnsi="Times New Roman"/>
          <w:sz w:val="28"/>
          <w:szCs w:val="28"/>
          <w:lang w:val="be-BY"/>
        </w:rPr>
        <w:t xml:space="preserve"> </w:t>
      </w:r>
      <w:r>
        <w:rPr>
          <w:rFonts w:ascii="Times New Roman" w:hAnsi="Times New Roman"/>
          <w:sz w:val="28"/>
          <w:szCs w:val="28"/>
          <w:lang w:val="be-BY"/>
        </w:rPr>
        <w:t>боку</w:t>
      </w:r>
      <w:r w:rsidRPr="000A2B2E">
        <w:rPr>
          <w:rFonts w:ascii="Times New Roman" w:hAnsi="Times New Roman"/>
          <w:sz w:val="28"/>
          <w:szCs w:val="28"/>
          <w:lang w:val="be-BY"/>
        </w:rPr>
        <w:t xml:space="preserve"> знаходз</w:t>
      </w:r>
      <w:r>
        <w:rPr>
          <w:rFonts w:ascii="Times New Roman" w:hAnsi="Times New Roman"/>
          <w:sz w:val="28"/>
          <w:szCs w:val="28"/>
          <w:lang w:val="be-BY"/>
        </w:rPr>
        <w:t>я</w:t>
      </w:r>
      <w:r w:rsidRPr="000A2B2E">
        <w:rPr>
          <w:rFonts w:ascii="Times New Roman" w:hAnsi="Times New Roman"/>
          <w:sz w:val="28"/>
          <w:szCs w:val="28"/>
          <w:lang w:val="be-BY"/>
        </w:rPr>
        <w:t>цца мететалічн</w:t>
      </w:r>
      <w:r>
        <w:rPr>
          <w:rFonts w:ascii="Times New Roman" w:hAnsi="Times New Roman"/>
          <w:sz w:val="28"/>
          <w:szCs w:val="28"/>
          <w:lang w:val="be-BY"/>
        </w:rPr>
        <w:t>ыя</w:t>
      </w:r>
      <w:r w:rsidRPr="000A2B2E">
        <w:rPr>
          <w:rFonts w:ascii="Times New Roman" w:hAnsi="Times New Roman"/>
          <w:sz w:val="28"/>
          <w:szCs w:val="28"/>
          <w:lang w:val="be-BY"/>
        </w:rPr>
        <w:t xml:space="preserve"> к</w:t>
      </w:r>
      <w:r>
        <w:rPr>
          <w:rFonts w:ascii="Times New Roman" w:hAnsi="Times New Roman"/>
          <w:sz w:val="28"/>
          <w:szCs w:val="28"/>
          <w:lang w:val="be-BY"/>
        </w:rPr>
        <w:t>арункі</w:t>
      </w:r>
      <w:r w:rsidRPr="000A2B2E">
        <w:rPr>
          <w:rFonts w:ascii="Times New Roman" w:hAnsi="Times New Roman"/>
          <w:sz w:val="28"/>
          <w:szCs w:val="28"/>
          <w:lang w:val="be-BY"/>
        </w:rPr>
        <w:t xml:space="preserve">, выкананае па арнаментам </w:t>
      </w:r>
      <w:r w:rsidRPr="000A2B2E">
        <w:rPr>
          <w:rFonts w:ascii="Times New Roman" w:hAnsi="Times New Roman"/>
          <w:sz w:val="28"/>
          <w:szCs w:val="28"/>
          <w:lang w:val="en-US"/>
        </w:rPr>
        <w:t>XII</w:t>
      </w:r>
      <w:r w:rsidRPr="000A2B2E">
        <w:rPr>
          <w:rFonts w:ascii="Times New Roman" w:hAnsi="Times New Roman"/>
          <w:sz w:val="28"/>
          <w:szCs w:val="28"/>
        </w:rPr>
        <w:t xml:space="preserve"> ст.</w:t>
      </w:r>
      <w:r w:rsidRPr="000A2B2E">
        <w:rPr>
          <w:rFonts w:ascii="Times New Roman" w:hAnsi="Times New Roman"/>
          <w:b/>
          <w:i/>
          <w:iCs/>
          <w:noProof/>
          <w:sz w:val="28"/>
          <w:szCs w:val="28"/>
          <w:lang w:eastAsia="ru-RU"/>
        </w:rPr>
        <w:t xml:space="preserve"> </w:t>
      </w:r>
    </w:p>
    <w:p w:rsidR="007F232D" w:rsidRPr="00385566" w:rsidRDefault="007F232D" w:rsidP="007F232D">
      <w:pPr>
        <w:spacing w:after="0"/>
        <w:ind w:firstLine="709"/>
        <w:jc w:val="both"/>
        <w:rPr>
          <w:rFonts w:ascii="Times New Roman" w:hAnsi="Times New Roman"/>
          <w:color w:val="808080"/>
          <w:sz w:val="28"/>
          <w:szCs w:val="28"/>
          <w:lang w:val="be-BY"/>
        </w:rPr>
      </w:pPr>
      <w:r>
        <w:rPr>
          <w:rFonts w:ascii="Times New Roman" w:hAnsi="Times New Roman"/>
          <w:b/>
          <w:i/>
          <w:noProof/>
          <w:sz w:val="28"/>
          <w:szCs w:val="28"/>
          <w:lang w:eastAsia="ru-RU"/>
        </w:rPr>
        <w:drawing>
          <wp:anchor distT="0" distB="0" distL="114300" distR="114300" simplePos="0" relativeHeight="251739136" behindDoc="0" locked="0" layoutInCell="1" allowOverlap="1" wp14:anchorId="7D11D503" wp14:editId="3025E201">
            <wp:simplePos x="0" y="0"/>
            <wp:positionH relativeFrom="column">
              <wp:posOffset>263525</wp:posOffset>
            </wp:positionH>
            <wp:positionV relativeFrom="paragraph">
              <wp:posOffset>96520</wp:posOffset>
            </wp:positionV>
            <wp:extent cx="1542415" cy="1304925"/>
            <wp:effectExtent l="171450" t="171450" r="362585" b="352425"/>
            <wp:wrapSquare wrapText="bothSides"/>
            <wp:docPr id="115" name="Рисунок 1" descr="2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550.jpg"/>
                    <pic:cNvPicPr>
                      <a:picLocks noChangeAspect="1" noChangeArrowheads="1"/>
                    </pic:cNvPicPr>
                  </pic:nvPicPr>
                  <pic:blipFill>
                    <a:blip r:embed="rId95"/>
                    <a:srcRect/>
                    <a:stretch>
                      <a:fillRect/>
                    </a:stretch>
                  </pic:blipFill>
                  <pic:spPr bwMode="auto">
                    <a:xfrm>
                      <a:off x="0" y="0"/>
                      <a:ext cx="1542415" cy="13049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85566">
        <w:rPr>
          <w:rFonts w:ascii="Times New Roman" w:hAnsi="Times New Roman"/>
          <w:sz w:val="28"/>
          <w:szCs w:val="28"/>
          <w:lang w:val="be-BY"/>
        </w:rPr>
        <w:t xml:space="preserve">Узнаўленне Крыжа </w:t>
      </w:r>
      <w:r w:rsidRPr="004D7FD7">
        <w:rPr>
          <w:rFonts w:ascii="Times New Roman" w:hAnsi="Times New Roman"/>
          <w:color w:val="FF0000"/>
          <w:sz w:val="28"/>
          <w:szCs w:val="28"/>
          <w:lang w:val="be-BY"/>
        </w:rPr>
        <w:t>найпадобнай</w:t>
      </w:r>
      <w:r w:rsidRPr="00385566">
        <w:rPr>
          <w:rFonts w:ascii="Times New Roman" w:hAnsi="Times New Roman"/>
          <w:sz w:val="28"/>
          <w:szCs w:val="28"/>
          <w:lang w:val="be-BY"/>
        </w:rPr>
        <w:t xml:space="preserve"> Еўфрасінні Полацкай, яго ўсенароднае прызнанне, як нацыянальнай і ўсеправаслаўнай святыні стала бясцэннай ніццю, што звязвае часы і народы.</w:t>
      </w:r>
    </w:p>
    <w:p w:rsidR="007F232D" w:rsidRPr="002138C7" w:rsidRDefault="007F232D" w:rsidP="007F232D">
      <w:pPr>
        <w:shd w:val="clear" w:color="auto" w:fill="92D050"/>
        <w:tabs>
          <w:tab w:val="left" w:pos="1590"/>
        </w:tabs>
        <w:spacing w:after="0"/>
        <w:ind w:firstLine="709"/>
        <w:jc w:val="both"/>
        <w:rPr>
          <w:rFonts w:ascii="Times New Roman" w:hAnsi="Times New Roman"/>
          <w:sz w:val="28"/>
          <w:szCs w:val="28"/>
          <w:lang w:val="be-BY"/>
        </w:rPr>
      </w:pPr>
      <w:r w:rsidRPr="002138C7">
        <w:rPr>
          <w:rFonts w:ascii="Times New Roman" w:hAnsi="Times New Roman"/>
          <w:b/>
          <w:sz w:val="28"/>
          <w:szCs w:val="28"/>
          <w:lang w:val="be-BY"/>
        </w:rPr>
        <w:t>Гэта цікава:</w:t>
      </w:r>
      <w:r>
        <w:rPr>
          <w:rFonts w:ascii="Times New Roman" w:hAnsi="Times New Roman"/>
          <w:b/>
          <w:sz w:val="28"/>
          <w:szCs w:val="28"/>
          <w:lang w:val="be-BY"/>
        </w:rPr>
        <w:t xml:space="preserve"> </w:t>
      </w:r>
      <w:r w:rsidRPr="002138C7">
        <w:rPr>
          <w:rFonts w:ascii="Times New Roman" w:hAnsi="Times New Roman"/>
          <w:b/>
          <w:i/>
          <w:sz w:val="28"/>
          <w:szCs w:val="28"/>
          <w:lang w:val="be-BY"/>
        </w:rPr>
        <w:t xml:space="preserve">Тэхніка </w:t>
      </w:r>
      <w:r w:rsidRPr="002138C7">
        <w:rPr>
          <w:rFonts w:ascii="Times New Roman" w:hAnsi="Times New Roman"/>
          <w:b/>
          <w:i/>
          <w:iCs/>
          <w:sz w:val="28"/>
          <w:szCs w:val="28"/>
          <w:lang w:val="be-BY"/>
        </w:rPr>
        <w:t>перагародчатай</w:t>
      </w:r>
      <w:r>
        <w:rPr>
          <w:rFonts w:ascii="Times New Roman" w:hAnsi="Times New Roman"/>
          <w:b/>
          <w:i/>
          <w:iCs/>
          <w:sz w:val="28"/>
          <w:szCs w:val="28"/>
          <w:lang w:val="be-BY"/>
        </w:rPr>
        <w:t xml:space="preserve"> візантыйскай </w:t>
      </w:r>
      <w:r w:rsidRPr="002138C7">
        <w:rPr>
          <w:rFonts w:ascii="Times New Roman" w:hAnsi="Times New Roman"/>
          <w:b/>
          <w:i/>
          <w:sz w:val="28"/>
          <w:szCs w:val="28"/>
          <w:lang w:val="be-BY"/>
        </w:rPr>
        <w:t>эмалі</w:t>
      </w:r>
      <w:r w:rsidRPr="002138C7">
        <w:rPr>
          <w:rFonts w:ascii="Times New Roman" w:hAnsi="Times New Roman"/>
          <w:sz w:val="28"/>
          <w:szCs w:val="28"/>
          <w:lang w:val="be-BY"/>
        </w:rPr>
        <w:t xml:space="preserve"> складаная,</w:t>
      </w:r>
      <w:r>
        <w:rPr>
          <w:rFonts w:ascii="Times New Roman" w:hAnsi="Times New Roman"/>
          <w:sz w:val="28"/>
          <w:szCs w:val="28"/>
          <w:lang w:val="be-BY"/>
        </w:rPr>
        <w:t xml:space="preserve"> амаль знікшая на 600 гадоў,</w:t>
      </w:r>
      <w:r w:rsidRPr="002138C7">
        <w:rPr>
          <w:rFonts w:ascii="Times New Roman" w:hAnsi="Times New Roman"/>
          <w:sz w:val="28"/>
          <w:szCs w:val="28"/>
          <w:lang w:val="be-BY"/>
        </w:rPr>
        <w:t xml:space="preserve"> патрабуе ад майстра добрай вывучкі і вялікай увагі. </w:t>
      </w:r>
    </w:p>
    <w:p w:rsidR="007F232D" w:rsidRPr="002138C7" w:rsidRDefault="007F232D" w:rsidP="007F232D">
      <w:pPr>
        <w:shd w:val="clear" w:color="auto" w:fill="92D050"/>
        <w:autoSpaceDE w:val="0"/>
        <w:autoSpaceDN w:val="0"/>
        <w:adjustRightInd w:val="0"/>
        <w:spacing w:after="0"/>
        <w:ind w:firstLine="709"/>
        <w:jc w:val="both"/>
        <w:rPr>
          <w:rFonts w:ascii="Times New Roman" w:hAnsi="Times New Roman"/>
          <w:sz w:val="28"/>
          <w:szCs w:val="28"/>
          <w:lang w:val="be-BY"/>
        </w:rPr>
      </w:pPr>
      <w:r w:rsidRPr="002138C7">
        <w:rPr>
          <w:rFonts w:ascii="Times New Roman" w:hAnsi="Times New Roman"/>
          <w:sz w:val="28"/>
          <w:szCs w:val="28"/>
          <w:lang w:val="be-BY"/>
        </w:rPr>
        <w:t xml:space="preserve">Цуд стварэння эмалі </w:t>
      </w:r>
      <w:r>
        <w:rPr>
          <w:rFonts w:ascii="Times New Roman" w:hAnsi="Times New Roman"/>
          <w:sz w:val="28"/>
          <w:szCs w:val="28"/>
          <w:lang w:val="be-BY"/>
        </w:rPr>
        <w:t>ў</w:t>
      </w:r>
      <w:r w:rsidRPr="002138C7">
        <w:rPr>
          <w:rFonts w:ascii="Times New Roman" w:hAnsi="Times New Roman"/>
          <w:sz w:val="28"/>
          <w:szCs w:val="28"/>
          <w:lang w:val="be-BY"/>
        </w:rPr>
        <w:t>яўляўся дзіўным, і ніхто не сум</w:t>
      </w:r>
      <w:r>
        <w:rPr>
          <w:rFonts w:ascii="Times New Roman" w:hAnsi="Times New Roman"/>
          <w:sz w:val="28"/>
          <w:szCs w:val="28"/>
          <w:lang w:val="be-BY"/>
        </w:rPr>
        <w:t>н</w:t>
      </w:r>
      <w:r w:rsidRPr="002138C7">
        <w:rPr>
          <w:rFonts w:ascii="Times New Roman" w:hAnsi="Times New Roman"/>
          <w:sz w:val="28"/>
          <w:szCs w:val="28"/>
          <w:lang w:val="be-BY"/>
        </w:rPr>
        <w:t>яваўся ў тым, што пры яе стварэнні прысутнічае Божае благаславенне.</w:t>
      </w:r>
    </w:p>
    <w:p w:rsidR="007F232D" w:rsidRPr="002138C7" w:rsidRDefault="007F232D" w:rsidP="007F232D">
      <w:pPr>
        <w:shd w:val="clear" w:color="auto" w:fill="92D050"/>
        <w:autoSpaceDE w:val="0"/>
        <w:autoSpaceDN w:val="0"/>
        <w:adjustRightInd w:val="0"/>
        <w:spacing w:after="0"/>
        <w:ind w:firstLine="709"/>
        <w:jc w:val="both"/>
        <w:rPr>
          <w:rFonts w:ascii="Times New Roman" w:hAnsi="Times New Roman"/>
          <w:sz w:val="28"/>
          <w:szCs w:val="28"/>
          <w:lang w:val="be-BY"/>
        </w:rPr>
      </w:pPr>
      <w:r w:rsidRPr="002138C7">
        <w:rPr>
          <w:rFonts w:ascii="Times New Roman" w:hAnsi="Times New Roman"/>
          <w:sz w:val="28"/>
          <w:szCs w:val="28"/>
          <w:lang w:val="be-BY"/>
        </w:rPr>
        <w:t>На залатой тонкай, злёгку ўвагнутай пласцінцы</w:t>
      </w:r>
      <w:r>
        <w:rPr>
          <w:rFonts w:ascii="Times New Roman" w:hAnsi="Times New Roman"/>
          <w:sz w:val="28"/>
          <w:szCs w:val="28"/>
          <w:lang w:val="be-BY"/>
        </w:rPr>
        <w:t>, якая магла быць па памеру толькі некалькі сантыметраў і</w:t>
      </w:r>
      <w:r w:rsidRPr="002138C7">
        <w:rPr>
          <w:rFonts w:ascii="Times New Roman" w:hAnsi="Times New Roman"/>
          <w:sz w:val="28"/>
          <w:szCs w:val="28"/>
          <w:lang w:val="be-BY"/>
        </w:rPr>
        <w:t xml:space="preserve"> адпавядала сілуэту будучага малюнка, </w:t>
      </w:r>
      <w:r w:rsidRPr="002138C7">
        <w:rPr>
          <w:rFonts w:ascii="Times New Roman" w:hAnsi="Times New Roman"/>
          <w:sz w:val="28"/>
          <w:szCs w:val="28"/>
          <w:lang w:val="be-BY"/>
        </w:rPr>
        <w:lastRenderedPageBreak/>
        <w:t xml:space="preserve">пазначаліся яго контуры і замацоўваліся на рабро найтонкія залатыя стужачкі-перагародкі. </w:t>
      </w:r>
    </w:p>
    <w:p w:rsidR="007F232D" w:rsidRPr="002138C7" w:rsidRDefault="007F232D" w:rsidP="007F232D">
      <w:pPr>
        <w:shd w:val="clear" w:color="auto" w:fill="92D050"/>
        <w:autoSpaceDE w:val="0"/>
        <w:autoSpaceDN w:val="0"/>
        <w:adjustRightInd w:val="0"/>
        <w:spacing w:after="0"/>
        <w:ind w:firstLine="709"/>
        <w:jc w:val="both"/>
        <w:rPr>
          <w:rFonts w:ascii="Times New Roman" w:hAnsi="Times New Roman"/>
          <w:sz w:val="28"/>
          <w:szCs w:val="28"/>
          <w:lang w:val="be-BY"/>
        </w:rPr>
      </w:pPr>
      <w:r w:rsidRPr="002138C7">
        <w:rPr>
          <w:rFonts w:ascii="Times New Roman" w:hAnsi="Times New Roman"/>
          <w:sz w:val="28"/>
          <w:szCs w:val="28"/>
          <w:lang w:val="be-BY"/>
        </w:rPr>
        <w:t xml:space="preserve">На наступным этапе работы майстар запаўняў </w:t>
      </w:r>
      <w:r>
        <w:rPr>
          <w:rFonts w:ascii="Times New Roman" w:hAnsi="Times New Roman"/>
          <w:sz w:val="28"/>
          <w:szCs w:val="28"/>
          <w:lang w:val="be-BY"/>
        </w:rPr>
        <w:t>паглыбленні</w:t>
      </w:r>
      <w:r w:rsidRPr="002138C7">
        <w:rPr>
          <w:rFonts w:ascii="Times New Roman" w:hAnsi="Times New Roman"/>
          <w:sz w:val="28"/>
          <w:szCs w:val="28"/>
          <w:lang w:val="be-BY"/>
        </w:rPr>
        <w:t xml:space="preserve"> з выкладзенных пры дапамозе перагародак малюнкаў разнакаляровымі эмалямі. Эмаль выраблялі з разнастайных мінеральных </w:t>
      </w:r>
      <w:r>
        <w:rPr>
          <w:rFonts w:ascii="Times New Roman" w:hAnsi="Times New Roman"/>
          <w:sz w:val="28"/>
          <w:szCs w:val="28"/>
          <w:lang w:val="be-BY"/>
        </w:rPr>
        <w:t>фарбавальнікаў</w:t>
      </w:r>
      <w:r w:rsidRPr="002138C7">
        <w:rPr>
          <w:rFonts w:ascii="Times New Roman" w:hAnsi="Times New Roman"/>
          <w:sz w:val="28"/>
          <w:szCs w:val="28"/>
          <w:lang w:val="be-BY"/>
        </w:rPr>
        <w:t>, змешаных з кварцавым п</w:t>
      </w:r>
      <w:r>
        <w:rPr>
          <w:rFonts w:ascii="Times New Roman" w:hAnsi="Times New Roman"/>
          <w:sz w:val="28"/>
          <w:szCs w:val="28"/>
          <w:lang w:val="be-BY"/>
        </w:rPr>
        <w:t>я</w:t>
      </w:r>
      <w:r w:rsidRPr="002138C7">
        <w:rPr>
          <w:rFonts w:ascii="Times New Roman" w:hAnsi="Times New Roman"/>
          <w:sz w:val="28"/>
          <w:szCs w:val="28"/>
          <w:lang w:val="be-BY"/>
        </w:rPr>
        <w:t>ском. Пасля гэтага выраб падвяргалі абпалу. Эмаль, саграваючыся, растоплівалася, але перагародкі перашкаджалі змешванню колераў. Падчас гэтага працэсу колер відазмяняўся і майстар павінен быў уважліва сачыць за ступенню нагрэву, каб атрымаць патрэбны тон. Затым паверхня выраб</w:t>
      </w:r>
      <w:r>
        <w:rPr>
          <w:rFonts w:ascii="Times New Roman" w:hAnsi="Times New Roman"/>
          <w:sz w:val="28"/>
          <w:szCs w:val="28"/>
          <w:lang w:val="be-BY"/>
        </w:rPr>
        <w:t>у</w:t>
      </w:r>
      <w:r w:rsidRPr="002138C7">
        <w:rPr>
          <w:rFonts w:ascii="Times New Roman" w:hAnsi="Times New Roman"/>
          <w:sz w:val="28"/>
          <w:szCs w:val="28"/>
          <w:lang w:val="be-BY"/>
        </w:rPr>
        <w:t xml:space="preserve"> шліфавалася і паліравалася, менавіта гэтыя аперацыі захоўвалі цудоўныя выявы ад пашкоджання на стаго</w:t>
      </w:r>
      <w:r>
        <w:rPr>
          <w:rFonts w:ascii="Times New Roman" w:hAnsi="Times New Roman"/>
          <w:sz w:val="28"/>
          <w:szCs w:val="28"/>
          <w:lang w:val="be-BY"/>
        </w:rPr>
        <w:t>д</w:t>
      </w:r>
      <w:r w:rsidRPr="002138C7">
        <w:rPr>
          <w:rFonts w:ascii="Times New Roman" w:hAnsi="Times New Roman"/>
          <w:sz w:val="28"/>
          <w:szCs w:val="28"/>
          <w:lang w:val="be-BY"/>
        </w:rPr>
        <w:t xml:space="preserve">дзі. </w:t>
      </w:r>
    </w:p>
    <w:p w:rsidR="007F232D" w:rsidRPr="002138C7" w:rsidRDefault="007F232D" w:rsidP="007F232D">
      <w:pPr>
        <w:shd w:val="clear" w:color="auto" w:fill="92D050"/>
        <w:spacing w:after="0"/>
        <w:ind w:firstLine="709"/>
        <w:jc w:val="both"/>
        <w:rPr>
          <w:rFonts w:ascii="Times New Roman" w:hAnsi="Times New Roman"/>
          <w:sz w:val="28"/>
          <w:szCs w:val="28"/>
          <w:lang w:val="be-BY"/>
        </w:rPr>
      </w:pPr>
      <w:r w:rsidRPr="002138C7">
        <w:rPr>
          <w:rFonts w:ascii="Times New Roman" w:hAnsi="Times New Roman"/>
          <w:sz w:val="28"/>
          <w:szCs w:val="28"/>
        </w:rPr>
        <w:t xml:space="preserve">Яркія, чыстыя тоны эмаляў, пераліўных на фоне золата, былі асабліва сугучныя густам </w:t>
      </w:r>
      <w:r w:rsidRPr="002138C7">
        <w:rPr>
          <w:rFonts w:ascii="Times New Roman" w:hAnsi="Times New Roman"/>
          <w:sz w:val="28"/>
          <w:szCs w:val="28"/>
          <w:lang w:val="be-BY"/>
        </w:rPr>
        <w:t>таго часу.</w:t>
      </w:r>
      <w:r w:rsidRPr="002138C7">
        <w:rPr>
          <w:rFonts w:ascii="Times New Roman" w:hAnsi="Times New Roman"/>
          <w:sz w:val="28"/>
          <w:szCs w:val="28"/>
        </w:rPr>
        <w:t xml:space="preserve"> </w:t>
      </w:r>
      <w:r w:rsidRPr="002138C7">
        <w:rPr>
          <w:rFonts w:ascii="Times New Roman" w:hAnsi="Times New Roman"/>
          <w:sz w:val="28"/>
          <w:szCs w:val="28"/>
          <w:lang w:val="be-BY"/>
        </w:rPr>
        <w:t>Эмалі адрозніваліся вялікай трываласцю і тонкасцю выканання. Залатыя перагародкі (таўшчынёй у волас), падаюцца тонкімі, як бы намаляванымі лініямі, якімі адзначаныя складкі вопраткі, валасы</w:t>
      </w:r>
      <w:r w:rsidRPr="002138C7">
        <w:rPr>
          <w:rFonts w:ascii="Times New Roman" w:hAnsi="Times New Roman"/>
          <w:sz w:val="28"/>
          <w:szCs w:val="28"/>
        </w:rPr>
        <w:t>, дэталі арнаменту</w:t>
      </w:r>
      <w:r w:rsidRPr="002138C7">
        <w:rPr>
          <w:rFonts w:ascii="Times New Roman" w:hAnsi="Times New Roman"/>
          <w:sz w:val="28"/>
          <w:szCs w:val="28"/>
          <w:lang w:val="be-BY"/>
        </w:rPr>
        <w:t>, твар</w:t>
      </w:r>
      <w:r w:rsidRPr="002138C7">
        <w:rPr>
          <w:rFonts w:ascii="Times New Roman" w:hAnsi="Times New Roman"/>
          <w:sz w:val="28"/>
          <w:szCs w:val="28"/>
        </w:rPr>
        <w:t>.</w:t>
      </w:r>
    </w:p>
    <w:p w:rsidR="007F232D" w:rsidRPr="009B2020" w:rsidRDefault="007F232D" w:rsidP="007F232D">
      <w:pPr>
        <w:spacing w:after="0"/>
        <w:ind w:firstLine="709"/>
        <w:jc w:val="both"/>
        <w:rPr>
          <w:rFonts w:ascii="Times New Roman" w:hAnsi="Times New Roman"/>
          <w:b/>
          <w:color w:val="00B050"/>
          <w:sz w:val="32"/>
          <w:szCs w:val="28"/>
          <w:lang w:val="be-BY"/>
        </w:rPr>
      </w:pPr>
    </w:p>
    <w:p w:rsidR="007F232D" w:rsidRPr="009B2020" w:rsidRDefault="007F232D" w:rsidP="007F232D">
      <w:pPr>
        <w:spacing w:after="0"/>
        <w:ind w:firstLine="709"/>
        <w:jc w:val="both"/>
        <w:rPr>
          <w:rFonts w:ascii="Times New Roman" w:hAnsi="Times New Roman"/>
          <w:b/>
          <w:i/>
          <w:color w:val="00B050"/>
          <w:sz w:val="32"/>
          <w:szCs w:val="28"/>
          <w:u w:val="single"/>
          <w:lang w:val="be-BY"/>
        </w:rPr>
      </w:pPr>
      <w:r w:rsidRPr="009B2020">
        <w:rPr>
          <w:rFonts w:ascii="Times New Roman" w:hAnsi="Times New Roman"/>
          <w:b/>
          <w:i/>
          <w:color w:val="00B050"/>
          <w:sz w:val="32"/>
          <w:szCs w:val="28"/>
          <w:u w:val="single"/>
          <w:lang w:val="be-BY"/>
        </w:rPr>
        <w:t>Слоўнік</w:t>
      </w:r>
    </w:p>
    <w:p w:rsidR="007F232D" w:rsidRPr="002138C7" w:rsidRDefault="007F232D" w:rsidP="007F232D">
      <w:pPr>
        <w:spacing w:after="0"/>
        <w:ind w:firstLine="709"/>
        <w:jc w:val="both"/>
        <w:rPr>
          <w:rFonts w:ascii="Times New Roman" w:hAnsi="Times New Roman"/>
          <w:sz w:val="28"/>
          <w:szCs w:val="28"/>
          <w:lang w:val="be-BY"/>
        </w:rPr>
      </w:pPr>
      <w:r w:rsidRPr="007040F7">
        <w:rPr>
          <w:rFonts w:ascii="Times New Roman" w:hAnsi="Times New Roman"/>
          <w:b/>
          <w:i/>
          <w:iCs/>
          <w:sz w:val="28"/>
          <w:szCs w:val="28"/>
          <w:lang w:val="be-BY"/>
        </w:rPr>
        <w:t>Святыня</w:t>
      </w:r>
      <w:r w:rsidRPr="002138C7">
        <w:rPr>
          <w:rFonts w:ascii="Times New Roman" w:hAnsi="Times New Roman"/>
          <w:sz w:val="28"/>
          <w:szCs w:val="28"/>
          <w:lang w:val="be-BY"/>
        </w:rPr>
        <w:t xml:space="preserve"> </w:t>
      </w:r>
      <w:r>
        <w:rPr>
          <w:rFonts w:ascii="Times New Roman" w:hAnsi="Times New Roman"/>
          <w:sz w:val="28"/>
          <w:szCs w:val="28"/>
          <w:lang w:val="be-BY"/>
        </w:rPr>
        <w:t>– тое, што з’яўляецца асабліва дарагім, што ахоўваецца і шануецца. Прадмет або месца рэлігійнага пакланення.</w:t>
      </w:r>
    </w:p>
    <w:p w:rsidR="007F232D" w:rsidRPr="00782A96" w:rsidRDefault="007F232D" w:rsidP="007F232D">
      <w:pPr>
        <w:pStyle w:val="ad"/>
        <w:spacing w:before="0" w:beforeAutospacing="0" w:after="0" w:afterAutospacing="0" w:line="276" w:lineRule="auto"/>
        <w:ind w:firstLine="709"/>
        <w:jc w:val="both"/>
        <w:rPr>
          <w:color w:val="444444"/>
          <w:sz w:val="28"/>
          <w:szCs w:val="28"/>
          <w:lang w:val="be-BY"/>
        </w:rPr>
      </w:pPr>
      <w:r w:rsidRPr="007040F7">
        <w:rPr>
          <w:b/>
          <w:i/>
          <w:sz w:val="28"/>
          <w:szCs w:val="28"/>
          <w:lang w:val="be-BY"/>
        </w:rPr>
        <w:t xml:space="preserve">Стаўратэка </w:t>
      </w:r>
      <w:r>
        <w:rPr>
          <w:b/>
          <w:i/>
          <w:sz w:val="28"/>
          <w:szCs w:val="28"/>
          <w:lang w:val="be-BY"/>
        </w:rPr>
        <w:t xml:space="preserve">– </w:t>
      </w:r>
      <w:r w:rsidRPr="00220E62">
        <w:rPr>
          <w:sz w:val="28"/>
          <w:szCs w:val="28"/>
          <w:lang w:val="be-BY"/>
        </w:rPr>
        <w:t xml:space="preserve">каштоўны футляр для Крыжа – каўчэга. </w:t>
      </w:r>
    </w:p>
    <w:p w:rsidR="007F232D" w:rsidRPr="00772E6D" w:rsidRDefault="007F232D" w:rsidP="007F232D">
      <w:pPr>
        <w:pStyle w:val="ad"/>
        <w:shd w:val="clear" w:color="auto" w:fill="F8FCFF"/>
        <w:spacing w:before="0" w:beforeAutospacing="0" w:after="0" w:afterAutospacing="0" w:line="276" w:lineRule="auto"/>
        <w:ind w:firstLine="709"/>
        <w:jc w:val="both"/>
        <w:rPr>
          <w:sz w:val="28"/>
          <w:szCs w:val="28"/>
          <w:lang w:val="be-BY"/>
        </w:rPr>
      </w:pPr>
      <w:r w:rsidRPr="002138C7">
        <w:rPr>
          <w:b/>
          <w:bCs/>
          <w:i/>
          <w:sz w:val="28"/>
          <w:szCs w:val="28"/>
          <w:lang w:val="be-BY"/>
        </w:rPr>
        <w:t>Патрыяршы крыж</w:t>
      </w:r>
      <w:r w:rsidRPr="002138C7">
        <w:rPr>
          <w:sz w:val="28"/>
          <w:szCs w:val="28"/>
          <w:lang w:val="be-BY"/>
        </w:rPr>
        <w:t xml:space="preserve"> — уяўля</w:t>
      </w:r>
      <w:r>
        <w:rPr>
          <w:sz w:val="28"/>
          <w:szCs w:val="28"/>
          <w:lang w:val="be-BY"/>
        </w:rPr>
        <w:t>е</w:t>
      </w:r>
      <w:r w:rsidRPr="002138C7">
        <w:rPr>
          <w:sz w:val="28"/>
          <w:szCs w:val="28"/>
          <w:lang w:val="be-BY"/>
        </w:rPr>
        <w:t xml:space="preserve"> сабой крыж з двум</w:t>
      </w:r>
      <w:r>
        <w:rPr>
          <w:sz w:val="28"/>
          <w:szCs w:val="28"/>
          <w:lang w:val="be-BY"/>
        </w:rPr>
        <w:t>а</w:t>
      </w:r>
      <w:r w:rsidRPr="002138C7">
        <w:rPr>
          <w:sz w:val="28"/>
          <w:szCs w:val="28"/>
          <w:lang w:val="be-BY"/>
        </w:rPr>
        <w:t>, альбо трым</w:t>
      </w:r>
      <w:r>
        <w:rPr>
          <w:sz w:val="28"/>
          <w:szCs w:val="28"/>
          <w:lang w:val="be-BY"/>
        </w:rPr>
        <w:t>а</w:t>
      </w:r>
      <w:r w:rsidRPr="002138C7">
        <w:rPr>
          <w:sz w:val="28"/>
          <w:szCs w:val="28"/>
          <w:lang w:val="be-BY"/>
        </w:rPr>
        <w:t xml:space="preserve"> пап</w:t>
      </w:r>
      <w:r>
        <w:rPr>
          <w:sz w:val="28"/>
          <w:szCs w:val="28"/>
          <w:lang w:val="be-BY"/>
        </w:rPr>
        <w:t>я</w:t>
      </w:r>
      <w:r w:rsidRPr="002138C7">
        <w:rPr>
          <w:sz w:val="28"/>
          <w:szCs w:val="28"/>
          <w:lang w:val="be-BY"/>
        </w:rPr>
        <w:t xml:space="preserve">рэчынамі. </w:t>
      </w:r>
      <w:r w:rsidRPr="00385566">
        <w:rPr>
          <w:sz w:val="28"/>
          <w:szCs w:val="28"/>
          <w:lang w:val="be-BY"/>
        </w:rPr>
        <w:t>Д</w:t>
      </w:r>
      <w:r w:rsidRPr="002138C7">
        <w:rPr>
          <w:sz w:val="28"/>
          <w:szCs w:val="28"/>
          <w:lang w:val="be-BY"/>
        </w:rPr>
        <w:t>з</w:t>
      </w:r>
      <w:r w:rsidRPr="00385566">
        <w:rPr>
          <w:sz w:val="28"/>
          <w:szCs w:val="28"/>
          <w:lang w:val="be-BY"/>
        </w:rPr>
        <w:t>ве п</w:t>
      </w:r>
      <w:r>
        <w:rPr>
          <w:sz w:val="28"/>
          <w:szCs w:val="28"/>
          <w:lang w:val="be-BY"/>
        </w:rPr>
        <w:t>апя</w:t>
      </w:r>
      <w:r w:rsidRPr="002138C7">
        <w:rPr>
          <w:sz w:val="28"/>
          <w:szCs w:val="28"/>
          <w:lang w:val="be-BY"/>
        </w:rPr>
        <w:t>рэч</w:t>
      </w:r>
      <w:r>
        <w:rPr>
          <w:sz w:val="28"/>
          <w:szCs w:val="28"/>
          <w:lang w:val="be-BY"/>
        </w:rPr>
        <w:t>а</w:t>
      </w:r>
      <w:r w:rsidRPr="002138C7">
        <w:rPr>
          <w:sz w:val="28"/>
          <w:szCs w:val="28"/>
          <w:lang w:val="be-BY"/>
        </w:rPr>
        <w:t>ны размешчаны ў верхняй час</w:t>
      </w:r>
      <w:r>
        <w:rPr>
          <w:sz w:val="28"/>
          <w:szCs w:val="28"/>
          <w:lang w:val="be-BY"/>
        </w:rPr>
        <w:t>т</w:t>
      </w:r>
      <w:r w:rsidRPr="002138C7">
        <w:rPr>
          <w:sz w:val="28"/>
          <w:szCs w:val="28"/>
          <w:lang w:val="be-BY"/>
        </w:rPr>
        <w:t>ц</w:t>
      </w:r>
      <w:r>
        <w:rPr>
          <w:sz w:val="28"/>
          <w:szCs w:val="28"/>
          <w:lang w:val="be-BY"/>
        </w:rPr>
        <w:t>ы</w:t>
      </w:r>
      <w:r w:rsidRPr="002138C7">
        <w:rPr>
          <w:sz w:val="28"/>
          <w:szCs w:val="28"/>
          <w:lang w:val="be-BY"/>
        </w:rPr>
        <w:t xml:space="preserve"> крыжа, верхняя карацей за ніжэйшую. Трэцяя пап</w:t>
      </w:r>
      <w:r>
        <w:rPr>
          <w:sz w:val="28"/>
          <w:szCs w:val="28"/>
          <w:lang w:val="be-BY"/>
        </w:rPr>
        <w:t>я</w:t>
      </w:r>
      <w:r w:rsidRPr="002138C7">
        <w:rPr>
          <w:sz w:val="28"/>
          <w:szCs w:val="28"/>
          <w:lang w:val="be-BY"/>
        </w:rPr>
        <w:t>рэчына, калі яна ёсць, кароткая, размяшчаецца ў ніжняй част</w:t>
      </w:r>
      <w:r>
        <w:rPr>
          <w:sz w:val="28"/>
          <w:szCs w:val="28"/>
          <w:lang w:val="be-BY"/>
        </w:rPr>
        <w:t>цы</w:t>
      </w:r>
      <w:r w:rsidRPr="002138C7">
        <w:rPr>
          <w:sz w:val="28"/>
          <w:szCs w:val="28"/>
          <w:lang w:val="be-BY"/>
        </w:rPr>
        <w:t xml:space="preserve"> крыжа, і часта бывае нахілена так, што левая ад гледача старонка пры</w:t>
      </w:r>
      <w:r>
        <w:rPr>
          <w:sz w:val="28"/>
          <w:szCs w:val="28"/>
          <w:lang w:val="be-BY"/>
        </w:rPr>
        <w:t>ўзнята</w:t>
      </w:r>
      <w:r w:rsidRPr="002138C7">
        <w:rPr>
          <w:sz w:val="28"/>
          <w:szCs w:val="28"/>
          <w:lang w:val="be-BY"/>
        </w:rPr>
        <w:t>.</w:t>
      </w:r>
      <w:r>
        <w:rPr>
          <w:sz w:val="28"/>
          <w:szCs w:val="28"/>
          <w:lang w:val="be-BY"/>
        </w:rPr>
        <w:t xml:space="preserve"> Патрыяршы крыж стаў ужывацца яшчэ з сярэдзіны мінулага тысячагоддзя. Менавіта такая выява шасціканечнага крыжа знаходзілася на пячатцы намесніка візантыйскага імператара. Быў распаўсюджаны такі крыж і на хрысціянскім Захадзе – ён называецца там “ларэнскі крыж”.</w:t>
      </w:r>
    </w:p>
    <w:p w:rsidR="007F232D" w:rsidRPr="009B2020" w:rsidRDefault="007F232D" w:rsidP="007F232D">
      <w:pPr>
        <w:spacing w:after="0"/>
        <w:ind w:firstLine="709"/>
        <w:jc w:val="both"/>
        <w:rPr>
          <w:rFonts w:ascii="Times New Roman" w:hAnsi="Times New Roman"/>
          <w:b/>
          <w:i/>
          <w:color w:val="00B050"/>
          <w:sz w:val="32"/>
          <w:szCs w:val="28"/>
          <w:u w:val="single"/>
          <w:lang w:val="be-BY"/>
        </w:rPr>
      </w:pPr>
      <w:r w:rsidRPr="009B2020">
        <w:rPr>
          <w:rFonts w:ascii="Times New Roman" w:hAnsi="Times New Roman"/>
          <w:b/>
          <w:i/>
          <w:color w:val="00B050"/>
          <w:sz w:val="32"/>
          <w:szCs w:val="28"/>
          <w:u w:val="single"/>
          <w:lang w:val="be-BY"/>
        </w:rPr>
        <w:t>Пытанні да параграфа:</w:t>
      </w:r>
    </w:p>
    <w:p w:rsidR="007F232D" w:rsidRPr="009B2020" w:rsidRDefault="007F232D" w:rsidP="007F232D">
      <w:pPr>
        <w:spacing w:after="0"/>
        <w:ind w:firstLine="709"/>
        <w:jc w:val="both"/>
        <w:rPr>
          <w:rFonts w:ascii="Times New Roman" w:hAnsi="Times New Roman"/>
          <w:color w:val="548DD4" w:themeColor="text2" w:themeTint="99"/>
          <w:sz w:val="28"/>
          <w:szCs w:val="28"/>
          <w:lang w:val="be-BY"/>
        </w:rPr>
      </w:pPr>
      <w:r w:rsidRPr="009B2020">
        <w:rPr>
          <w:rFonts w:ascii="Times New Roman" w:hAnsi="Times New Roman"/>
          <w:color w:val="548DD4" w:themeColor="text2" w:themeTint="99"/>
          <w:sz w:val="28"/>
          <w:szCs w:val="28"/>
          <w:lang w:val="be-BY"/>
        </w:rPr>
        <w:t>1 узровень</w:t>
      </w:r>
    </w:p>
    <w:p w:rsidR="007F232D" w:rsidRDefault="007F232D" w:rsidP="007F232D">
      <w:pPr>
        <w:pStyle w:val="a3"/>
        <w:numPr>
          <w:ilvl w:val="0"/>
          <w:numId w:val="42"/>
        </w:numPr>
        <w:spacing w:after="0"/>
        <w:ind w:left="0" w:firstLine="709"/>
        <w:jc w:val="both"/>
        <w:rPr>
          <w:rFonts w:ascii="Times New Roman" w:hAnsi="Times New Roman"/>
          <w:sz w:val="28"/>
          <w:szCs w:val="28"/>
          <w:lang w:val="be-BY"/>
        </w:rPr>
      </w:pPr>
      <w:r>
        <w:rPr>
          <w:rFonts w:ascii="Times New Roman" w:hAnsi="Times New Roman"/>
          <w:sz w:val="28"/>
          <w:szCs w:val="28"/>
          <w:lang w:val="be-BY"/>
        </w:rPr>
        <w:t>Як завуць майстра, які ўзнавіў крыж Еўфрасінні Полацкай?</w:t>
      </w:r>
    </w:p>
    <w:p w:rsidR="007F232D" w:rsidRDefault="007F232D" w:rsidP="007F232D">
      <w:pPr>
        <w:pStyle w:val="a3"/>
        <w:numPr>
          <w:ilvl w:val="0"/>
          <w:numId w:val="42"/>
        </w:numPr>
        <w:spacing w:after="0"/>
        <w:ind w:left="0" w:firstLine="709"/>
        <w:jc w:val="both"/>
        <w:rPr>
          <w:rFonts w:ascii="Times New Roman" w:hAnsi="Times New Roman"/>
          <w:sz w:val="28"/>
          <w:szCs w:val="28"/>
          <w:lang w:val="be-BY"/>
        </w:rPr>
      </w:pPr>
      <w:r>
        <w:rPr>
          <w:rFonts w:ascii="Times New Roman" w:hAnsi="Times New Roman"/>
          <w:sz w:val="28"/>
          <w:szCs w:val="28"/>
          <w:lang w:val="be-BY"/>
        </w:rPr>
        <w:t>Дзе знаходзіцца зараз ўзноўлены крыж?</w:t>
      </w:r>
    </w:p>
    <w:p w:rsidR="007F232D" w:rsidRPr="009B2020" w:rsidRDefault="007F232D" w:rsidP="007F232D">
      <w:pPr>
        <w:spacing w:after="0"/>
        <w:ind w:firstLine="709"/>
        <w:jc w:val="both"/>
        <w:rPr>
          <w:rFonts w:ascii="Times New Roman" w:hAnsi="Times New Roman"/>
          <w:color w:val="548DD4" w:themeColor="text2" w:themeTint="99"/>
          <w:sz w:val="28"/>
          <w:szCs w:val="28"/>
          <w:lang w:val="be-BY"/>
        </w:rPr>
      </w:pPr>
      <w:r w:rsidRPr="009B2020">
        <w:rPr>
          <w:rFonts w:ascii="Times New Roman" w:hAnsi="Times New Roman"/>
          <w:color w:val="548DD4" w:themeColor="text2" w:themeTint="99"/>
          <w:sz w:val="28"/>
          <w:szCs w:val="28"/>
          <w:lang w:val="be-BY"/>
        </w:rPr>
        <w:t>2 узровень</w:t>
      </w:r>
    </w:p>
    <w:p w:rsidR="007F232D" w:rsidRDefault="007F232D" w:rsidP="007F232D">
      <w:pPr>
        <w:pStyle w:val="a3"/>
        <w:numPr>
          <w:ilvl w:val="0"/>
          <w:numId w:val="42"/>
        </w:numPr>
        <w:spacing w:after="0"/>
        <w:ind w:left="0" w:firstLine="709"/>
        <w:jc w:val="both"/>
        <w:rPr>
          <w:rFonts w:ascii="Times New Roman" w:hAnsi="Times New Roman"/>
          <w:sz w:val="28"/>
          <w:szCs w:val="28"/>
          <w:lang w:val="be-BY"/>
        </w:rPr>
      </w:pPr>
      <w:r>
        <w:rPr>
          <w:rFonts w:ascii="Times New Roman" w:hAnsi="Times New Roman"/>
          <w:sz w:val="28"/>
          <w:szCs w:val="28"/>
          <w:lang w:val="be-BY"/>
        </w:rPr>
        <w:t>У якім стагоддзі Лазар Богша стварыў Крыж?</w:t>
      </w:r>
    </w:p>
    <w:p w:rsidR="007F232D" w:rsidRDefault="007F232D" w:rsidP="007F232D">
      <w:pPr>
        <w:pStyle w:val="a3"/>
        <w:numPr>
          <w:ilvl w:val="0"/>
          <w:numId w:val="42"/>
        </w:numPr>
        <w:spacing w:after="0"/>
        <w:ind w:left="0" w:firstLine="709"/>
        <w:jc w:val="both"/>
        <w:rPr>
          <w:rFonts w:ascii="Times New Roman" w:hAnsi="Times New Roman"/>
          <w:sz w:val="28"/>
          <w:szCs w:val="28"/>
          <w:lang w:val="be-BY"/>
        </w:rPr>
      </w:pPr>
      <w:r>
        <w:rPr>
          <w:rFonts w:ascii="Times New Roman" w:hAnsi="Times New Roman"/>
          <w:sz w:val="28"/>
          <w:szCs w:val="28"/>
          <w:lang w:val="be-BY"/>
        </w:rPr>
        <w:t>Колькі год прайшло з таго часу?</w:t>
      </w:r>
    </w:p>
    <w:p w:rsidR="00EF2CAF" w:rsidRDefault="00EF2CAF">
      <w:pPr>
        <w:rPr>
          <w:rFonts w:ascii="Times New Roman" w:hAnsi="Times New Roman"/>
          <w:color w:val="548DD4" w:themeColor="text2" w:themeTint="99"/>
          <w:sz w:val="28"/>
          <w:szCs w:val="28"/>
          <w:lang w:val="be-BY"/>
        </w:rPr>
      </w:pPr>
      <w:r>
        <w:rPr>
          <w:rFonts w:ascii="Times New Roman" w:hAnsi="Times New Roman"/>
          <w:color w:val="548DD4" w:themeColor="text2" w:themeTint="99"/>
          <w:sz w:val="28"/>
          <w:szCs w:val="28"/>
          <w:lang w:val="be-BY"/>
        </w:rPr>
        <w:br w:type="page"/>
      </w:r>
    </w:p>
    <w:p w:rsidR="007F232D" w:rsidRPr="009B2020" w:rsidRDefault="007F232D" w:rsidP="007F232D">
      <w:pPr>
        <w:spacing w:after="0"/>
        <w:ind w:firstLine="709"/>
        <w:jc w:val="both"/>
        <w:rPr>
          <w:rFonts w:ascii="Times New Roman" w:hAnsi="Times New Roman"/>
          <w:color w:val="548DD4" w:themeColor="text2" w:themeTint="99"/>
          <w:sz w:val="28"/>
          <w:szCs w:val="28"/>
          <w:lang w:val="be-BY"/>
        </w:rPr>
      </w:pPr>
      <w:r w:rsidRPr="009B2020">
        <w:rPr>
          <w:rFonts w:ascii="Times New Roman" w:hAnsi="Times New Roman"/>
          <w:color w:val="548DD4" w:themeColor="text2" w:themeTint="99"/>
          <w:sz w:val="28"/>
          <w:szCs w:val="28"/>
          <w:lang w:val="be-BY"/>
        </w:rPr>
        <w:lastRenderedPageBreak/>
        <w:t>3 узровень</w:t>
      </w:r>
    </w:p>
    <w:p w:rsidR="007F232D" w:rsidRDefault="007F232D" w:rsidP="007F232D">
      <w:pPr>
        <w:pStyle w:val="a3"/>
        <w:numPr>
          <w:ilvl w:val="0"/>
          <w:numId w:val="42"/>
        </w:numPr>
        <w:spacing w:after="0" w:line="240" w:lineRule="auto"/>
        <w:ind w:left="0" w:firstLine="709"/>
        <w:jc w:val="both"/>
        <w:rPr>
          <w:rFonts w:ascii="Times New Roman" w:hAnsi="Times New Roman"/>
          <w:sz w:val="28"/>
          <w:szCs w:val="28"/>
          <w:lang w:val="be-BY"/>
        </w:rPr>
      </w:pPr>
      <w:r w:rsidRPr="00565371">
        <w:rPr>
          <w:rFonts w:ascii="Times New Roman" w:hAnsi="Times New Roman"/>
          <w:sz w:val="28"/>
          <w:szCs w:val="28"/>
          <w:lang w:val="be-BY"/>
        </w:rPr>
        <w:t>Паслядоўна, у адпаведнасці з храналогіяй, апішыце лёс Крыжа Еўфрасінні Полацкай.</w:t>
      </w:r>
    </w:p>
    <w:p w:rsidR="00EF2CAF" w:rsidRPr="00565371" w:rsidRDefault="00EF2CAF" w:rsidP="00EF2CAF">
      <w:pPr>
        <w:pStyle w:val="a3"/>
        <w:spacing w:after="0" w:line="240" w:lineRule="auto"/>
        <w:ind w:left="709"/>
        <w:jc w:val="both"/>
        <w:rPr>
          <w:rFonts w:ascii="Times New Roman" w:hAnsi="Times New Roman"/>
          <w:sz w:val="28"/>
          <w:szCs w:val="28"/>
          <w:lang w:val="be-BY"/>
        </w:rPr>
      </w:pPr>
    </w:p>
    <w:p w:rsidR="007F232D" w:rsidRDefault="007F232D" w:rsidP="007F232D">
      <w:pPr>
        <w:pStyle w:val="a3"/>
        <w:numPr>
          <w:ilvl w:val="0"/>
          <w:numId w:val="42"/>
        </w:numPr>
        <w:spacing w:after="0"/>
        <w:ind w:left="0" w:firstLine="709"/>
        <w:jc w:val="both"/>
        <w:rPr>
          <w:rFonts w:ascii="Times New Roman" w:hAnsi="Times New Roman"/>
          <w:sz w:val="28"/>
          <w:szCs w:val="28"/>
          <w:lang w:val="be-BY"/>
        </w:rPr>
      </w:pPr>
      <w:r>
        <w:rPr>
          <w:rFonts w:ascii="Times New Roman" w:hAnsi="Times New Roman"/>
          <w:sz w:val="28"/>
          <w:szCs w:val="28"/>
          <w:lang w:val="be-BY"/>
        </w:rPr>
        <w:t xml:space="preserve">Састаўце ўмоўную карту-схему вывучаемага матэрыялу. </w:t>
      </w:r>
    </w:p>
    <w:p w:rsidR="007F232D" w:rsidRDefault="007F232D" w:rsidP="007F232D">
      <w:pPr>
        <w:pStyle w:val="a3"/>
        <w:spacing w:after="0"/>
        <w:ind w:left="0" w:firstLine="709"/>
        <w:jc w:val="both"/>
        <w:rPr>
          <w:rFonts w:ascii="Times New Roman" w:hAnsi="Times New Roman"/>
          <w:sz w:val="28"/>
          <w:szCs w:val="28"/>
          <w:lang w:val="be-BY"/>
        </w:rPr>
      </w:pPr>
      <w:r>
        <w:rPr>
          <w:rFonts w:ascii="Times New Roman" w:hAnsi="Times New Roman"/>
          <w:sz w:val="28"/>
          <w:szCs w:val="28"/>
          <w:lang w:val="be-BY"/>
        </w:rPr>
        <w:t xml:space="preserve">Напрыклад: </w:t>
      </w:r>
    </w:p>
    <w:p w:rsidR="007F232D" w:rsidRDefault="007F232D" w:rsidP="007F232D">
      <w:pPr>
        <w:pStyle w:val="a3"/>
        <w:spacing w:after="0"/>
        <w:ind w:left="0" w:firstLine="709"/>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741184" behindDoc="1" locked="0" layoutInCell="1" allowOverlap="1" wp14:anchorId="385C1B41" wp14:editId="408E4CC1">
            <wp:simplePos x="0" y="0"/>
            <wp:positionH relativeFrom="column">
              <wp:posOffset>1370965</wp:posOffset>
            </wp:positionH>
            <wp:positionV relativeFrom="paragraph">
              <wp:posOffset>146050</wp:posOffset>
            </wp:positionV>
            <wp:extent cx="3080385" cy="3114040"/>
            <wp:effectExtent l="19050" t="0" r="5715" b="0"/>
            <wp:wrapTopAndBottom/>
            <wp:docPr id="114" name="Рисунок 1" descr="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хема.jpg"/>
                    <pic:cNvPicPr>
                      <a:picLocks noChangeAspect="1" noChangeArrowheads="1"/>
                    </pic:cNvPicPr>
                  </pic:nvPicPr>
                  <pic:blipFill>
                    <a:blip r:embed="rId96"/>
                    <a:srcRect/>
                    <a:stretch>
                      <a:fillRect/>
                    </a:stretch>
                  </pic:blipFill>
                  <pic:spPr bwMode="auto">
                    <a:xfrm>
                      <a:off x="0" y="0"/>
                      <a:ext cx="3080385" cy="3114040"/>
                    </a:xfrm>
                    <a:prstGeom prst="rect">
                      <a:avLst/>
                    </a:prstGeom>
                    <a:noFill/>
                    <a:ln w="9525">
                      <a:noFill/>
                      <a:miter lim="800000"/>
                      <a:headEnd/>
                      <a:tailEnd/>
                    </a:ln>
                  </pic:spPr>
                </pic:pic>
              </a:graphicData>
            </a:graphic>
          </wp:anchor>
        </w:drawing>
      </w:r>
    </w:p>
    <w:p w:rsidR="007F232D" w:rsidRPr="009B2020" w:rsidRDefault="007F232D" w:rsidP="007F232D">
      <w:pPr>
        <w:pStyle w:val="a3"/>
        <w:spacing w:after="0"/>
        <w:ind w:left="0" w:firstLine="709"/>
        <w:jc w:val="both"/>
        <w:rPr>
          <w:rFonts w:ascii="Times New Roman" w:hAnsi="Times New Roman"/>
          <w:color w:val="548DD4" w:themeColor="text2" w:themeTint="99"/>
          <w:sz w:val="28"/>
          <w:szCs w:val="28"/>
          <w:lang w:val="be-BY"/>
        </w:rPr>
      </w:pPr>
      <w:r w:rsidRPr="009B2020">
        <w:rPr>
          <w:rFonts w:ascii="Times New Roman" w:hAnsi="Times New Roman"/>
          <w:color w:val="548DD4" w:themeColor="text2" w:themeTint="99"/>
          <w:sz w:val="28"/>
          <w:szCs w:val="28"/>
          <w:lang w:val="be-BY"/>
        </w:rPr>
        <w:t>4 узровень</w:t>
      </w:r>
    </w:p>
    <w:p w:rsidR="007F232D" w:rsidRDefault="007F232D" w:rsidP="007F232D">
      <w:pPr>
        <w:pStyle w:val="a3"/>
        <w:numPr>
          <w:ilvl w:val="0"/>
          <w:numId w:val="42"/>
        </w:numPr>
        <w:spacing w:after="0"/>
        <w:ind w:left="0" w:firstLine="709"/>
        <w:jc w:val="both"/>
        <w:rPr>
          <w:rFonts w:ascii="Times New Roman" w:hAnsi="Times New Roman"/>
          <w:sz w:val="28"/>
          <w:szCs w:val="28"/>
          <w:lang w:val="be-BY"/>
        </w:rPr>
      </w:pPr>
      <w:r>
        <w:rPr>
          <w:rFonts w:ascii="Times New Roman" w:hAnsi="Times New Roman"/>
          <w:sz w:val="28"/>
          <w:szCs w:val="28"/>
          <w:lang w:val="be-BY"/>
        </w:rPr>
        <w:t>Як вы лічыце, ці сапраўды Крыж Еўфрасінні Полацкай з’яўляецца шэдэўрам старажытна-беларускага мастацтва?</w:t>
      </w:r>
    </w:p>
    <w:p w:rsidR="007F232D" w:rsidRDefault="007F232D" w:rsidP="007F232D">
      <w:pPr>
        <w:pStyle w:val="a3"/>
        <w:numPr>
          <w:ilvl w:val="0"/>
          <w:numId w:val="42"/>
        </w:numPr>
        <w:spacing w:after="0"/>
        <w:ind w:left="0" w:firstLine="709"/>
        <w:jc w:val="both"/>
        <w:rPr>
          <w:rFonts w:ascii="Times New Roman" w:hAnsi="Times New Roman"/>
          <w:sz w:val="28"/>
          <w:szCs w:val="28"/>
          <w:lang w:val="be-BY"/>
        </w:rPr>
      </w:pPr>
      <w:r>
        <w:rPr>
          <w:rFonts w:ascii="Times New Roman" w:hAnsi="Times New Roman"/>
          <w:sz w:val="28"/>
          <w:szCs w:val="28"/>
          <w:lang w:val="be-BY"/>
        </w:rPr>
        <w:t>Растлумачце, чаму Крыж Еўфрасінні Полацкай лічыцца нацыянальнай святыняй.</w:t>
      </w:r>
    </w:p>
    <w:p w:rsidR="007F232D" w:rsidRPr="009B2020" w:rsidRDefault="007F232D" w:rsidP="007F232D">
      <w:pPr>
        <w:spacing w:after="0"/>
        <w:ind w:firstLine="709"/>
        <w:jc w:val="both"/>
        <w:rPr>
          <w:rFonts w:ascii="Times New Roman" w:hAnsi="Times New Roman"/>
          <w:color w:val="548DD4" w:themeColor="text2" w:themeTint="99"/>
          <w:sz w:val="28"/>
          <w:szCs w:val="28"/>
          <w:lang w:val="be-BY"/>
        </w:rPr>
      </w:pPr>
      <w:r w:rsidRPr="009B2020">
        <w:rPr>
          <w:rFonts w:ascii="Times New Roman" w:hAnsi="Times New Roman"/>
          <w:color w:val="548DD4" w:themeColor="text2" w:themeTint="99"/>
          <w:sz w:val="28"/>
          <w:szCs w:val="28"/>
          <w:lang w:val="be-BY"/>
        </w:rPr>
        <w:t>5 узровень</w:t>
      </w:r>
    </w:p>
    <w:p w:rsidR="007F232D" w:rsidRDefault="007F232D" w:rsidP="007F232D">
      <w:pPr>
        <w:pStyle w:val="a3"/>
        <w:numPr>
          <w:ilvl w:val="0"/>
          <w:numId w:val="42"/>
        </w:numPr>
        <w:spacing w:after="0"/>
        <w:ind w:left="0" w:firstLine="709"/>
        <w:jc w:val="both"/>
        <w:rPr>
          <w:rFonts w:ascii="Times New Roman" w:hAnsi="Times New Roman"/>
          <w:sz w:val="28"/>
          <w:szCs w:val="28"/>
          <w:lang w:val="be-BY"/>
        </w:rPr>
      </w:pPr>
      <w:r>
        <w:rPr>
          <w:rFonts w:ascii="Times New Roman" w:hAnsi="Times New Roman"/>
          <w:sz w:val="28"/>
          <w:szCs w:val="28"/>
          <w:lang w:val="be-BY"/>
        </w:rPr>
        <w:t>Састаўце сінквейн па тэме параграфа.</w:t>
      </w:r>
    </w:p>
    <w:p w:rsidR="007F232D" w:rsidRDefault="007F232D" w:rsidP="007F232D">
      <w:pPr>
        <w:pStyle w:val="a3"/>
        <w:numPr>
          <w:ilvl w:val="0"/>
          <w:numId w:val="42"/>
        </w:numPr>
        <w:spacing w:after="0"/>
        <w:ind w:left="0" w:firstLine="709"/>
        <w:jc w:val="both"/>
        <w:rPr>
          <w:rFonts w:ascii="Times New Roman" w:hAnsi="Times New Roman"/>
          <w:sz w:val="28"/>
          <w:szCs w:val="28"/>
          <w:lang w:val="be-BY"/>
        </w:rPr>
      </w:pPr>
      <w:r>
        <w:rPr>
          <w:rFonts w:ascii="Times New Roman" w:hAnsi="Times New Roman"/>
          <w:sz w:val="28"/>
          <w:szCs w:val="28"/>
          <w:lang w:val="be-BY"/>
        </w:rPr>
        <w:t>Напішыце кароткае апавяданне “У майстэрні старажытнага ювеліра”.</w:t>
      </w:r>
    </w:p>
    <w:p w:rsidR="007F232D" w:rsidRDefault="007F232D" w:rsidP="007F232D">
      <w:pPr>
        <w:spacing w:after="0" w:line="240" w:lineRule="auto"/>
        <w:rPr>
          <w:rFonts w:ascii="Times New Roman" w:hAnsi="Times New Roman"/>
          <w:sz w:val="28"/>
          <w:szCs w:val="28"/>
          <w:lang w:val="be-BY"/>
        </w:rPr>
      </w:pPr>
      <w:r>
        <w:rPr>
          <w:rFonts w:ascii="Times New Roman" w:hAnsi="Times New Roman"/>
          <w:sz w:val="28"/>
          <w:szCs w:val="28"/>
          <w:lang w:val="be-BY"/>
        </w:rPr>
        <w:br w:type="page"/>
      </w:r>
    </w:p>
    <w:p w:rsidR="007F232D" w:rsidRDefault="007F232D" w:rsidP="007F232D">
      <w:pPr>
        <w:pStyle w:val="2"/>
        <w:spacing w:before="0"/>
        <w:jc w:val="both"/>
        <w:rPr>
          <w:rFonts w:ascii="Times New Roman" w:hAnsi="Times New Roman"/>
          <w:color w:val="000080"/>
          <w:sz w:val="36"/>
          <w:szCs w:val="40"/>
          <w:lang w:val="be-BY"/>
        </w:rPr>
      </w:pPr>
      <w:bookmarkStart w:id="24" w:name="_Toc372975186"/>
      <w:r w:rsidRPr="009B2020">
        <w:rPr>
          <w:rFonts w:ascii="Times New Roman" w:hAnsi="Times New Roman"/>
          <w:color w:val="000080"/>
          <w:sz w:val="36"/>
          <w:szCs w:val="40"/>
        </w:rPr>
        <w:lastRenderedPageBreak/>
        <w:t>§</w:t>
      </w:r>
      <w:r w:rsidRPr="009B2020">
        <w:rPr>
          <w:rFonts w:ascii="Times New Roman" w:hAnsi="Times New Roman"/>
          <w:color w:val="000080"/>
          <w:sz w:val="36"/>
          <w:szCs w:val="40"/>
          <w:lang w:val="be-BY"/>
        </w:rPr>
        <w:t xml:space="preserve"> 14.</w:t>
      </w:r>
      <w:r w:rsidRPr="009B2020">
        <w:rPr>
          <w:rFonts w:ascii="Times New Roman" w:hAnsi="Times New Roman"/>
          <w:color w:val="000080"/>
          <w:sz w:val="36"/>
          <w:szCs w:val="40"/>
        </w:rPr>
        <w:t xml:space="preserve"> </w:t>
      </w:r>
      <w:proofErr w:type="gramStart"/>
      <w:r>
        <w:rPr>
          <w:rFonts w:ascii="Times New Roman" w:hAnsi="Times New Roman"/>
          <w:color w:val="000080"/>
          <w:sz w:val="36"/>
          <w:szCs w:val="40"/>
        </w:rPr>
        <w:t>П</w:t>
      </w:r>
      <w:proofErr w:type="gramEnd"/>
      <w:r>
        <w:rPr>
          <w:rFonts w:ascii="Times New Roman" w:hAnsi="Times New Roman"/>
          <w:color w:val="000080"/>
          <w:sz w:val="36"/>
          <w:szCs w:val="40"/>
        </w:rPr>
        <w:t>ісьменнасць.</w:t>
      </w:r>
      <w:bookmarkEnd w:id="24"/>
    </w:p>
    <w:p w:rsidR="007F232D" w:rsidRPr="009B2020" w:rsidRDefault="007F232D" w:rsidP="007F232D">
      <w:pPr>
        <w:pStyle w:val="2"/>
        <w:spacing w:before="0"/>
        <w:jc w:val="both"/>
        <w:rPr>
          <w:rFonts w:ascii="Times New Roman" w:hAnsi="Times New Roman"/>
          <w:color w:val="000080"/>
          <w:sz w:val="36"/>
          <w:szCs w:val="40"/>
        </w:rPr>
      </w:pPr>
      <w:bookmarkStart w:id="25" w:name="_Toc372890796"/>
      <w:bookmarkStart w:id="26" w:name="_Toc372975187"/>
      <w:r w:rsidRPr="009B2020">
        <w:rPr>
          <w:rFonts w:ascii="Times New Roman" w:hAnsi="Times New Roman"/>
          <w:color w:val="000080"/>
          <w:sz w:val="36"/>
          <w:szCs w:val="40"/>
        </w:rPr>
        <w:t>Рукапісные кні</w:t>
      </w:r>
      <w:proofErr w:type="gramStart"/>
      <w:r w:rsidRPr="009B2020">
        <w:rPr>
          <w:rFonts w:ascii="Times New Roman" w:hAnsi="Times New Roman"/>
          <w:color w:val="000080"/>
          <w:sz w:val="36"/>
          <w:szCs w:val="40"/>
        </w:rPr>
        <w:t>г</w:t>
      </w:r>
      <w:proofErr w:type="gramEnd"/>
      <w:r w:rsidRPr="009B2020">
        <w:rPr>
          <w:rFonts w:ascii="Times New Roman" w:hAnsi="Times New Roman"/>
          <w:color w:val="000080"/>
          <w:sz w:val="36"/>
          <w:szCs w:val="40"/>
        </w:rPr>
        <w:t>і Полацка X – XIII стст.</w:t>
      </w:r>
      <w:bookmarkEnd w:id="25"/>
      <w:bookmarkEnd w:id="26"/>
      <w:r w:rsidRPr="009B2020">
        <w:rPr>
          <w:rFonts w:ascii="Times New Roman" w:hAnsi="Times New Roman"/>
          <w:color w:val="000080"/>
          <w:sz w:val="36"/>
          <w:szCs w:val="40"/>
        </w:rPr>
        <w:t xml:space="preserve"> </w:t>
      </w:r>
    </w:p>
    <w:p w:rsidR="007F232D" w:rsidRDefault="007F232D" w:rsidP="007F232D">
      <w:pPr>
        <w:spacing w:after="0"/>
        <w:ind w:firstLine="709"/>
        <w:jc w:val="both"/>
        <w:rPr>
          <w:b/>
          <w:color w:val="00B050"/>
          <w:sz w:val="28"/>
          <w:szCs w:val="28"/>
          <w:lang w:val="be-BY"/>
        </w:rPr>
      </w:pPr>
    </w:p>
    <w:p w:rsidR="007F232D" w:rsidRPr="00A95EAF" w:rsidRDefault="007F232D" w:rsidP="007F232D">
      <w:pPr>
        <w:spacing w:after="0"/>
        <w:ind w:firstLine="1701"/>
        <w:jc w:val="both"/>
        <w:rPr>
          <w:rFonts w:ascii="Times New Roman" w:hAnsi="Times New Roman"/>
          <w:sz w:val="28"/>
          <w:szCs w:val="28"/>
          <w:lang w:val="be-BY"/>
        </w:rPr>
      </w:pPr>
      <w:r>
        <w:rPr>
          <w:b/>
          <w:color w:val="00B050"/>
          <w:sz w:val="28"/>
          <w:szCs w:val="28"/>
          <w:lang w:val="be-BY"/>
        </w:rPr>
        <w:t>Сярэдняя школа імя Е</w:t>
      </w:r>
      <w:r w:rsidRPr="00EB63ED">
        <w:rPr>
          <w:b/>
          <w:color w:val="00B050"/>
          <w:sz w:val="28"/>
          <w:szCs w:val="28"/>
          <w:lang w:val="be-BY"/>
        </w:rPr>
        <w:t>ўфрасінні</w:t>
      </w:r>
      <w:r>
        <w:rPr>
          <w:b/>
          <w:color w:val="00B050"/>
          <w:sz w:val="28"/>
          <w:szCs w:val="28"/>
          <w:lang w:val="be-BY"/>
        </w:rPr>
        <w:t xml:space="preserve"> Полацкай</w:t>
      </w:r>
      <w:r w:rsidRPr="006F53D0">
        <w:rPr>
          <w:b/>
          <w:color w:val="00B050"/>
          <w:sz w:val="28"/>
          <w:szCs w:val="28"/>
          <w:lang w:val="be-BY"/>
        </w:rPr>
        <w:t xml:space="preserve"> №18 , Вальмус С.В.</w:t>
      </w:r>
    </w:p>
    <w:p w:rsidR="007F232D" w:rsidRPr="00A95EAF" w:rsidRDefault="007F232D" w:rsidP="007F232D">
      <w:pPr>
        <w:spacing w:after="0"/>
        <w:ind w:firstLine="709"/>
        <w:jc w:val="both"/>
        <w:rPr>
          <w:rFonts w:ascii="Times New Roman" w:hAnsi="Times New Roman"/>
          <w:sz w:val="28"/>
          <w:szCs w:val="28"/>
          <w:lang w:val="be-BY"/>
        </w:rPr>
      </w:pPr>
    </w:p>
    <w:p w:rsidR="007F232D" w:rsidRPr="009B2020" w:rsidRDefault="007F232D" w:rsidP="007F232D">
      <w:pPr>
        <w:spacing w:after="0"/>
        <w:ind w:firstLine="709"/>
        <w:jc w:val="both"/>
        <w:rPr>
          <w:rFonts w:ascii="Times New Roman" w:hAnsi="Times New Roman"/>
          <w:b/>
          <w:i/>
          <w:color w:val="1F497D" w:themeColor="text2"/>
          <w:sz w:val="28"/>
          <w:szCs w:val="28"/>
          <w:u w:val="single"/>
          <w:lang w:val="be-BY"/>
        </w:rPr>
      </w:pPr>
      <w:r w:rsidRPr="009B2020">
        <w:rPr>
          <w:rFonts w:ascii="Times New Roman" w:hAnsi="Times New Roman"/>
          <w:b/>
          <w:i/>
          <w:color w:val="1F497D" w:themeColor="text2"/>
          <w:sz w:val="28"/>
          <w:szCs w:val="28"/>
          <w:u w:val="single"/>
          <w:lang w:val="be-BY"/>
        </w:rPr>
        <w:t>План:</w:t>
      </w:r>
    </w:p>
    <w:p w:rsidR="007F232D" w:rsidRPr="00A95EAF" w:rsidRDefault="007F232D" w:rsidP="007F232D">
      <w:pPr>
        <w:pStyle w:val="a3"/>
        <w:numPr>
          <w:ilvl w:val="0"/>
          <w:numId w:val="38"/>
        </w:numPr>
        <w:spacing w:after="0"/>
        <w:ind w:left="0" w:firstLine="709"/>
        <w:jc w:val="both"/>
        <w:rPr>
          <w:rFonts w:ascii="Times New Roman" w:hAnsi="Times New Roman"/>
          <w:sz w:val="28"/>
          <w:szCs w:val="28"/>
          <w:lang w:val="be-BY"/>
        </w:rPr>
      </w:pPr>
      <w:r w:rsidRPr="00A95EAF">
        <w:rPr>
          <w:rFonts w:ascii="Times New Roman" w:hAnsi="Times New Roman"/>
          <w:sz w:val="28"/>
          <w:szCs w:val="28"/>
          <w:lang w:val="be-BY"/>
        </w:rPr>
        <w:t>Развіцце пісьменнасці.</w:t>
      </w:r>
    </w:p>
    <w:p w:rsidR="007F232D" w:rsidRPr="00A95EAF" w:rsidRDefault="007F232D" w:rsidP="007F232D">
      <w:pPr>
        <w:pStyle w:val="a3"/>
        <w:numPr>
          <w:ilvl w:val="0"/>
          <w:numId w:val="38"/>
        </w:numPr>
        <w:spacing w:after="0"/>
        <w:ind w:left="0" w:firstLine="709"/>
        <w:jc w:val="both"/>
        <w:rPr>
          <w:rFonts w:ascii="Times New Roman" w:hAnsi="Times New Roman"/>
          <w:sz w:val="28"/>
          <w:szCs w:val="28"/>
          <w:lang w:val="be-BY"/>
        </w:rPr>
      </w:pPr>
      <w:r w:rsidRPr="00A95EAF">
        <w:rPr>
          <w:rFonts w:ascii="Times New Roman" w:hAnsi="Times New Roman"/>
          <w:sz w:val="28"/>
          <w:szCs w:val="28"/>
          <w:lang w:val="be-BY"/>
        </w:rPr>
        <w:t>Старажытная кніга.</w:t>
      </w:r>
    </w:p>
    <w:p w:rsidR="007F232D" w:rsidRPr="00A95EAF" w:rsidRDefault="007F232D" w:rsidP="007F232D">
      <w:pPr>
        <w:pStyle w:val="a3"/>
        <w:numPr>
          <w:ilvl w:val="0"/>
          <w:numId w:val="38"/>
        </w:numPr>
        <w:spacing w:after="0"/>
        <w:ind w:left="0" w:firstLine="709"/>
        <w:jc w:val="both"/>
        <w:rPr>
          <w:rFonts w:ascii="Times New Roman" w:hAnsi="Times New Roman"/>
          <w:sz w:val="28"/>
          <w:szCs w:val="28"/>
          <w:lang w:val="be-BY"/>
        </w:rPr>
      </w:pPr>
      <w:r w:rsidRPr="00A95EAF">
        <w:rPr>
          <w:rFonts w:ascii="Times New Roman" w:hAnsi="Times New Roman"/>
          <w:sz w:val="28"/>
          <w:szCs w:val="28"/>
          <w:lang w:val="be-BY"/>
        </w:rPr>
        <w:t>Пісьменства на археалагічных помніках.</w:t>
      </w:r>
    </w:p>
    <w:p w:rsidR="007F232D" w:rsidRPr="00A95EAF" w:rsidRDefault="007F232D" w:rsidP="007F232D">
      <w:pPr>
        <w:pStyle w:val="a3"/>
        <w:numPr>
          <w:ilvl w:val="0"/>
          <w:numId w:val="38"/>
        </w:numPr>
        <w:spacing w:after="0"/>
        <w:ind w:left="0" w:firstLine="709"/>
        <w:jc w:val="both"/>
        <w:rPr>
          <w:rFonts w:ascii="Times New Roman" w:hAnsi="Times New Roman"/>
          <w:sz w:val="28"/>
          <w:szCs w:val="28"/>
          <w:lang w:val="be-BY"/>
        </w:rPr>
      </w:pPr>
      <w:r w:rsidRPr="00A95EAF">
        <w:rPr>
          <w:rFonts w:ascii="Times New Roman" w:hAnsi="Times New Roman"/>
          <w:sz w:val="28"/>
          <w:szCs w:val="28"/>
          <w:lang w:val="be-BY"/>
        </w:rPr>
        <w:t>Полацк у “Слове пра паход Ігаравы”.</w:t>
      </w:r>
    </w:p>
    <w:p w:rsidR="007F232D" w:rsidRPr="00A95EAF" w:rsidRDefault="007F232D" w:rsidP="007F232D">
      <w:pPr>
        <w:pStyle w:val="a3"/>
        <w:spacing w:after="0"/>
        <w:ind w:left="0" w:firstLine="709"/>
        <w:jc w:val="both"/>
        <w:rPr>
          <w:rFonts w:ascii="Times New Roman" w:hAnsi="Times New Roman"/>
          <w:sz w:val="28"/>
          <w:szCs w:val="28"/>
          <w:lang w:val="be-BY"/>
        </w:rPr>
      </w:pPr>
    </w:p>
    <w:p w:rsidR="007F232D" w:rsidRPr="009B2020" w:rsidRDefault="007F232D" w:rsidP="007F232D">
      <w:pPr>
        <w:pStyle w:val="a3"/>
        <w:numPr>
          <w:ilvl w:val="0"/>
          <w:numId w:val="39"/>
        </w:numPr>
        <w:spacing w:after="0"/>
        <w:ind w:left="0" w:firstLine="709"/>
        <w:jc w:val="both"/>
        <w:rPr>
          <w:rFonts w:ascii="Times New Roman" w:hAnsi="Times New Roman"/>
          <w:b/>
          <w:i/>
          <w:color w:val="1F497D" w:themeColor="text2"/>
          <w:sz w:val="32"/>
          <w:szCs w:val="28"/>
          <w:u w:val="single"/>
          <w:lang w:val="be-BY"/>
        </w:rPr>
      </w:pPr>
      <w:r w:rsidRPr="009B2020">
        <w:rPr>
          <w:rFonts w:ascii="Times New Roman" w:hAnsi="Times New Roman"/>
          <w:b/>
          <w:i/>
          <w:color w:val="1F497D" w:themeColor="text2"/>
          <w:sz w:val="32"/>
          <w:szCs w:val="28"/>
          <w:u w:val="single"/>
          <w:lang w:val="be-BY"/>
        </w:rPr>
        <w:t>Развіцце пісьменнасці.</w:t>
      </w:r>
    </w:p>
    <w:p w:rsidR="007F232D" w:rsidRPr="00896C6D" w:rsidRDefault="007F232D" w:rsidP="007F232D">
      <w:pPr>
        <w:pStyle w:val="a3"/>
        <w:spacing w:after="0"/>
        <w:ind w:left="0" w:firstLine="709"/>
        <w:jc w:val="both"/>
        <w:rPr>
          <w:rFonts w:ascii="Times New Roman" w:hAnsi="Times New Roman"/>
          <w:sz w:val="28"/>
          <w:szCs w:val="28"/>
          <w:lang w:val="be-BY"/>
        </w:rPr>
      </w:pPr>
      <w:r w:rsidRPr="00A95EAF">
        <w:rPr>
          <w:rFonts w:ascii="Times New Roman" w:hAnsi="Times New Roman"/>
          <w:sz w:val="28"/>
          <w:szCs w:val="28"/>
          <w:lang w:val="be-BY"/>
        </w:rPr>
        <w:t xml:space="preserve">Заслуга </w:t>
      </w:r>
      <w:r w:rsidRPr="00896C6D">
        <w:rPr>
          <w:rFonts w:ascii="Times New Roman" w:hAnsi="Times New Roman"/>
          <w:sz w:val="28"/>
          <w:szCs w:val="28"/>
          <w:lang w:val="be-BY"/>
        </w:rPr>
        <w:t xml:space="preserve">стварэння першай славянскай азбукі і пісьменнасці належыць братам Кірылу і Мяфодзію з Салуні (Грэцыя). Іх дзейнасць прыходзіцца </w:t>
      </w:r>
      <w:r w:rsidRPr="00A95EAF">
        <w:rPr>
          <w:rFonts w:ascii="Times New Roman" w:hAnsi="Times New Roman"/>
          <w:sz w:val="28"/>
          <w:szCs w:val="28"/>
          <w:lang w:val="be-BY"/>
        </w:rPr>
        <w:t xml:space="preserve">на </w:t>
      </w:r>
      <w:r w:rsidRPr="00896C6D">
        <w:rPr>
          <w:rFonts w:ascii="Times New Roman" w:hAnsi="Times New Roman"/>
          <w:sz w:val="28"/>
          <w:szCs w:val="28"/>
          <w:lang w:val="be-BY"/>
        </w:rPr>
        <w:t xml:space="preserve">2-ю палавіну </w:t>
      </w:r>
      <w:r>
        <w:rPr>
          <w:rFonts w:ascii="Times New Roman" w:hAnsi="Times New Roman"/>
          <w:sz w:val="28"/>
          <w:szCs w:val="28"/>
          <w:lang w:val="be-BY"/>
        </w:rPr>
        <w:t>ІХ</w:t>
      </w:r>
      <w:r w:rsidRPr="00A95EAF">
        <w:rPr>
          <w:rFonts w:ascii="Times New Roman" w:hAnsi="Times New Roman"/>
          <w:sz w:val="28"/>
          <w:szCs w:val="28"/>
          <w:lang w:val="be-BY"/>
        </w:rPr>
        <w:t xml:space="preserve"> ст. Славяне па </w:t>
      </w:r>
      <w:r w:rsidRPr="00896C6D">
        <w:rPr>
          <w:rFonts w:ascii="Times New Roman" w:hAnsi="Times New Roman"/>
          <w:sz w:val="28"/>
          <w:szCs w:val="28"/>
          <w:lang w:val="be-BY"/>
        </w:rPr>
        <w:t xml:space="preserve">паходжанні, яны з'яўляліся візантыйскімі царкоўнымі і палітычнымі дзеячамі. Кірыла і Мяфодзій былі першымі перакладчыкамі рэлігійных кніг з грэчаскай </w:t>
      </w:r>
      <w:r w:rsidRPr="00A95EAF">
        <w:rPr>
          <w:rFonts w:ascii="Times New Roman" w:hAnsi="Times New Roman"/>
          <w:sz w:val="28"/>
          <w:szCs w:val="28"/>
          <w:lang w:val="be-BY"/>
        </w:rPr>
        <w:t xml:space="preserve">на славянскую </w:t>
      </w:r>
      <w:r w:rsidRPr="00896C6D">
        <w:rPr>
          <w:rFonts w:ascii="Times New Roman" w:hAnsi="Times New Roman"/>
          <w:sz w:val="28"/>
          <w:szCs w:val="28"/>
          <w:lang w:val="be-BY"/>
        </w:rPr>
        <w:t>мову.</w:t>
      </w:r>
    </w:p>
    <w:p w:rsidR="007F232D" w:rsidRPr="00A95EAF" w:rsidRDefault="007F232D" w:rsidP="007F232D">
      <w:pPr>
        <w:pStyle w:val="a3"/>
        <w:spacing w:after="0"/>
        <w:ind w:left="0"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43232" behindDoc="1" locked="0" layoutInCell="1" allowOverlap="1" wp14:anchorId="2E234E2C" wp14:editId="1B7AC175">
            <wp:simplePos x="0" y="0"/>
            <wp:positionH relativeFrom="column">
              <wp:posOffset>34925</wp:posOffset>
            </wp:positionH>
            <wp:positionV relativeFrom="paragraph">
              <wp:posOffset>2534285</wp:posOffset>
            </wp:positionV>
            <wp:extent cx="1837055" cy="1771650"/>
            <wp:effectExtent l="133350" t="95250" r="125095" b="152400"/>
            <wp:wrapTight wrapText="bothSides">
              <wp:wrapPolygon edited="0">
                <wp:start x="-1344" y="-1161"/>
                <wp:lineTo x="-1568" y="21600"/>
                <wp:lineTo x="-1120" y="23458"/>
                <wp:lineTo x="22623" y="23458"/>
                <wp:lineTo x="23071" y="21600"/>
                <wp:lineTo x="22847" y="-1161"/>
                <wp:lineTo x="-1344" y="-1161"/>
              </wp:wrapPolygon>
            </wp:wrapTight>
            <wp:docPr id="113" name="Рисунок 172" descr="imag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descr="image0"/>
                    <pic:cNvPicPr>
                      <a:picLocks noChangeAspect="1" noChangeArrowheads="1"/>
                    </pic:cNvPicPr>
                  </pic:nvPicPr>
                  <pic:blipFill>
                    <a:blip r:embed="rId97"/>
                    <a:srcRect l="4027" t="8955" r="4448" b="10776"/>
                    <a:stretch>
                      <a:fillRect/>
                    </a:stretch>
                  </pic:blipFill>
                  <pic:spPr bwMode="auto">
                    <a:xfrm>
                      <a:off x="0" y="0"/>
                      <a:ext cx="1837055" cy="1771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A95EAF">
        <w:rPr>
          <w:rFonts w:ascii="Times New Roman" w:hAnsi="Times New Roman"/>
          <w:sz w:val="28"/>
          <w:szCs w:val="28"/>
          <w:lang w:val="be-BY"/>
        </w:rPr>
        <w:t xml:space="preserve">Як </w:t>
      </w:r>
      <w:r w:rsidRPr="00A95EAF">
        <w:rPr>
          <w:rFonts w:ascii="Times New Roman" w:hAnsi="Times New Roman"/>
          <w:sz w:val="28"/>
          <w:szCs w:val="28"/>
        </w:rPr>
        <w:t xml:space="preserve">лічаць даследчыкі, спачатку </w:t>
      </w:r>
      <w:r w:rsidRPr="00A95EAF">
        <w:rPr>
          <w:rFonts w:ascii="Times New Roman" w:hAnsi="Times New Roman"/>
          <w:sz w:val="28"/>
          <w:szCs w:val="28"/>
          <w:lang w:val="be-BY"/>
        </w:rPr>
        <w:t xml:space="preserve">была </w:t>
      </w:r>
      <w:r w:rsidRPr="00A95EAF">
        <w:rPr>
          <w:rFonts w:ascii="Times New Roman" w:hAnsi="Times New Roman"/>
          <w:sz w:val="28"/>
          <w:szCs w:val="28"/>
        </w:rPr>
        <w:t xml:space="preserve">створана </w:t>
      </w:r>
      <w:r w:rsidRPr="00A95EAF">
        <w:rPr>
          <w:rFonts w:ascii="Times New Roman" w:hAnsi="Times New Roman"/>
          <w:sz w:val="28"/>
          <w:szCs w:val="28"/>
          <w:lang w:val="be-BY"/>
        </w:rPr>
        <w:t xml:space="preserve">азбука, </w:t>
      </w:r>
      <w:r w:rsidRPr="00A95EAF">
        <w:rPr>
          <w:rFonts w:ascii="Times New Roman" w:hAnsi="Times New Roman"/>
          <w:sz w:val="28"/>
          <w:szCs w:val="28"/>
        </w:rPr>
        <w:t xml:space="preserve">якую называюць "глаголіца". Яе літары мелі складанае графічнае напісанне. Затым з'явілася </w:t>
      </w:r>
      <w:r w:rsidRPr="00A95EAF">
        <w:rPr>
          <w:rFonts w:ascii="Times New Roman" w:hAnsi="Times New Roman"/>
          <w:sz w:val="28"/>
          <w:szCs w:val="28"/>
          <w:lang w:val="be-BY"/>
        </w:rPr>
        <w:t xml:space="preserve">азбука </w:t>
      </w:r>
      <w:r w:rsidRPr="00A95EAF">
        <w:rPr>
          <w:rFonts w:ascii="Times New Roman" w:hAnsi="Times New Roman"/>
          <w:sz w:val="28"/>
          <w:szCs w:val="28"/>
        </w:rPr>
        <w:t>"</w:t>
      </w:r>
      <w:proofErr w:type="gramStart"/>
      <w:r w:rsidRPr="00A95EAF">
        <w:rPr>
          <w:rFonts w:ascii="Times New Roman" w:hAnsi="Times New Roman"/>
          <w:sz w:val="28"/>
          <w:szCs w:val="28"/>
        </w:rPr>
        <w:t>к</w:t>
      </w:r>
      <w:proofErr w:type="gramEnd"/>
      <w:r w:rsidRPr="00A95EAF">
        <w:rPr>
          <w:rFonts w:ascii="Times New Roman" w:hAnsi="Times New Roman"/>
          <w:sz w:val="28"/>
          <w:szCs w:val="28"/>
        </w:rPr>
        <w:t xml:space="preserve">ірыліца", створаная </w:t>
      </w:r>
      <w:r w:rsidRPr="00A95EAF">
        <w:rPr>
          <w:rFonts w:ascii="Times New Roman" w:hAnsi="Times New Roman"/>
          <w:sz w:val="28"/>
          <w:szCs w:val="28"/>
          <w:lang w:val="be-BY"/>
        </w:rPr>
        <w:t xml:space="preserve">на </w:t>
      </w:r>
      <w:r w:rsidRPr="00A95EAF">
        <w:rPr>
          <w:rFonts w:ascii="Times New Roman" w:hAnsi="Times New Roman"/>
          <w:sz w:val="28"/>
          <w:szCs w:val="28"/>
        </w:rPr>
        <w:t xml:space="preserve">аснове грэчаскага алфавіту. </w:t>
      </w:r>
      <w:r w:rsidRPr="00A95EAF">
        <w:rPr>
          <w:rFonts w:ascii="Times New Roman" w:hAnsi="Times New Roman"/>
          <w:sz w:val="28"/>
          <w:szCs w:val="28"/>
          <w:lang w:val="be-BY"/>
        </w:rPr>
        <w:t xml:space="preserve">Яна мела 43 </w:t>
      </w:r>
      <w:r w:rsidRPr="00A95EAF">
        <w:rPr>
          <w:rFonts w:ascii="Times New Roman" w:hAnsi="Times New Roman"/>
          <w:sz w:val="28"/>
          <w:szCs w:val="28"/>
        </w:rPr>
        <w:t>літ</w:t>
      </w:r>
      <w:r w:rsidRPr="00A95EAF">
        <w:rPr>
          <w:rFonts w:ascii="Times New Roman" w:hAnsi="Times New Roman"/>
          <w:sz w:val="28"/>
          <w:szCs w:val="28"/>
        </w:rPr>
        <w:t>а</w:t>
      </w:r>
      <w:r w:rsidRPr="00A95EAF">
        <w:rPr>
          <w:rFonts w:ascii="Times New Roman" w:hAnsi="Times New Roman"/>
          <w:sz w:val="28"/>
          <w:szCs w:val="28"/>
        </w:rPr>
        <w:t xml:space="preserve">ры. Многія літары абазначалі лічбы. </w:t>
      </w:r>
      <w:r w:rsidRPr="00A95EAF">
        <w:rPr>
          <w:rFonts w:ascii="Times New Roman" w:hAnsi="Times New Roman"/>
          <w:sz w:val="28"/>
          <w:szCs w:val="28"/>
          <w:lang w:val="be-BY"/>
        </w:rPr>
        <w:t xml:space="preserve">3 </w:t>
      </w:r>
      <w:r w:rsidRPr="00A95EAF">
        <w:rPr>
          <w:rFonts w:ascii="Times New Roman" w:hAnsi="Times New Roman"/>
          <w:sz w:val="28"/>
          <w:szCs w:val="28"/>
        </w:rPr>
        <w:t xml:space="preserve">перанясеннем славянскага </w:t>
      </w:r>
      <w:proofErr w:type="gramStart"/>
      <w:r w:rsidRPr="00A95EAF">
        <w:rPr>
          <w:rFonts w:ascii="Times New Roman" w:hAnsi="Times New Roman"/>
          <w:sz w:val="28"/>
          <w:szCs w:val="28"/>
        </w:rPr>
        <w:t>п</w:t>
      </w:r>
      <w:proofErr w:type="gramEnd"/>
      <w:r w:rsidRPr="00A95EAF">
        <w:rPr>
          <w:rFonts w:ascii="Times New Roman" w:hAnsi="Times New Roman"/>
          <w:sz w:val="28"/>
          <w:szCs w:val="28"/>
        </w:rPr>
        <w:t xml:space="preserve">ісьма ў Балгарыю яна становіцца краінай сярэднявечнай пісьменнасці і </w:t>
      </w:r>
      <w:r w:rsidRPr="00A95EAF">
        <w:rPr>
          <w:rFonts w:ascii="Times New Roman" w:hAnsi="Times New Roman"/>
          <w:sz w:val="28"/>
          <w:szCs w:val="28"/>
          <w:lang w:val="be-BY"/>
        </w:rPr>
        <w:t xml:space="preserve">культуры. </w:t>
      </w:r>
      <w:r w:rsidRPr="00896C6D">
        <w:rPr>
          <w:rFonts w:ascii="Times New Roman" w:hAnsi="Times New Roman"/>
          <w:sz w:val="28"/>
          <w:szCs w:val="28"/>
          <w:lang w:val="be-BY"/>
        </w:rPr>
        <w:t xml:space="preserve">Пасля зацвярджэння </w:t>
      </w:r>
      <w:r w:rsidRPr="00A95EAF">
        <w:rPr>
          <w:rFonts w:ascii="Times New Roman" w:hAnsi="Times New Roman"/>
          <w:sz w:val="28"/>
          <w:szCs w:val="28"/>
          <w:lang w:val="be-BY"/>
        </w:rPr>
        <w:t xml:space="preserve">на </w:t>
      </w:r>
      <w:r w:rsidRPr="00896C6D">
        <w:rPr>
          <w:rFonts w:ascii="Times New Roman" w:hAnsi="Times New Roman"/>
          <w:sz w:val="28"/>
          <w:szCs w:val="28"/>
          <w:lang w:val="be-BY"/>
        </w:rPr>
        <w:t xml:space="preserve">балгарскіх </w:t>
      </w:r>
      <w:r w:rsidRPr="00A95EAF">
        <w:rPr>
          <w:rFonts w:ascii="Times New Roman" w:hAnsi="Times New Roman"/>
          <w:sz w:val="28"/>
          <w:szCs w:val="28"/>
          <w:lang w:val="be-BY"/>
        </w:rPr>
        <w:t xml:space="preserve">землях </w:t>
      </w:r>
      <w:r w:rsidRPr="00896C6D">
        <w:rPr>
          <w:rFonts w:ascii="Times New Roman" w:hAnsi="Times New Roman"/>
          <w:sz w:val="28"/>
          <w:szCs w:val="28"/>
          <w:lang w:val="be-BY"/>
        </w:rPr>
        <w:t xml:space="preserve">старажытнаславянская пісьменнасць пераходзіць з Балгарыі </w:t>
      </w:r>
      <w:r w:rsidRPr="00A95EAF">
        <w:rPr>
          <w:rFonts w:ascii="Times New Roman" w:hAnsi="Times New Roman"/>
          <w:sz w:val="28"/>
          <w:szCs w:val="28"/>
          <w:lang w:val="be-BY"/>
        </w:rPr>
        <w:t xml:space="preserve">да </w:t>
      </w:r>
      <w:r w:rsidRPr="00896C6D">
        <w:rPr>
          <w:rFonts w:ascii="Times New Roman" w:hAnsi="Times New Roman"/>
          <w:sz w:val="28"/>
          <w:szCs w:val="28"/>
          <w:lang w:val="be-BY"/>
        </w:rPr>
        <w:t xml:space="preserve">ўсходніх </w:t>
      </w:r>
      <w:r w:rsidRPr="00A95EAF">
        <w:rPr>
          <w:rFonts w:ascii="Times New Roman" w:hAnsi="Times New Roman"/>
          <w:sz w:val="28"/>
          <w:szCs w:val="28"/>
          <w:lang w:val="be-BY"/>
        </w:rPr>
        <w:t xml:space="preserve">славян. На </w:t>
      </w:r>
      <w:r w:rsidRPr="00A95EAF">
        <w:rPr>
          <w:rFonts w:ascii="Times New Roman" w:hAnsi="Times New Roman"/>
          <w:sz w:val="28"/>
          <w:szCs w:val="28"/>
        </w:rPr>
        <w:t xml:space="preserve">працягу доўгага </w:t>
      </w:r>
      <w:r w:rsidRPr="00A95EAF">
        <w:rPr>
          <w:rFonts w:ascii="Times New Roman" w:hAnsi="Times New Roman"/>
          <w:sz w:val="28"/>
          <w:szCs w:val="28"/>
          <w:lang w:val="be-BY"/>
        </w:rPr>
        <w:t xml:space="preserve">часу </w:t>
      </w:r>
      <w:r w:rsidRPr="00A95EAF">
        <w:rPr>
          <w:rFonts w:ascii="Times New Roman" w:hAnsi="Times New Roman"/>
          <w:sz w:val="28"/>
          <w:szCs w:val="28"/>
        </w:rPr>
        <w:t xml:space="preserve">літаратура Русі </w:t>
      </w:r>
      <w:r w:rsidRPr="00A95EAF">
        <w:rPr>
          <w:rFonts w:ascii="Times New Roman" w:hAnsi="Times New Roman"/>
          <w:sz w:val="28"/>
          <w:szCs w:val="28"/>
          <w:lang w:val="be-BY"/>
        </w:rPr>
        <w:t xml:space="preserve">была па </w:t>
      </w:r>
      <w:r w:rsidRPr="00A95EAF">
        <w:rPr>
          <w:rFonts w:ascii="Times New Roman" w:hAnsi="Times New Roman"/>
          <w:sz w:val="28"/>
          <w:szCs w:val="28"/>
        </w:rPr>
        <w:t>сутнасці працягам літаратуры старажытна</w:t>
      </w:r>
      <w:r>
        <w:rPr>
          <w:rFonts w:ascii="Times New Roman" w:hAnsi="Times New Roman"/>
          <w:sz w:val="28"/>
          <w:szCs w:val="28"/>
          <w:lang w:val="be-BY"/>
        </w:rPr>
        <w:t>-</w:t>
      </w:r>
      <w:r w:rsidRPr="00A95EAF">
        <w:rPr>
          <w:rFonts w:ascii="Times New Roman" w:hAnsi="Times New Roman"/>
          <w:sz w:val="28"/>
          <w:szCs w:val="28"/>
        </w:rPr>
        <w:t xml:space="preserve">балгарскай. Балгарыя справядліва лічыцца калыскай </w:t>
      </w:r>
      <w:r w:rsidRPr="00A95EAF">
        <w:rPr>
          <w:rFonts w:ascii="Times New Roman" w:hAnsi="Times New Roman"/>
          <w:sz w:val="28"/>
          <w:szCs w:val="28"/>
          <w:lang w:val="be-BY"/>
        </w:rPr>
        <w:t xml:space="preserve">славянскай </w:t>
      </w:r>
      <w:proofErr w:type="gramStart"/>
      <w:r w:rsidRPr="00A95EAF">
        <w:rPr>
          <w:rFonts w:ascii="Times New Roman" w:hAnsi="Times New Roman"/>
          <w:sz w:val="28"/>
          <w:szCs w:val="28"/>
        </w:rPr>
        <w:t>п</w:t>
      </w:r>
      <w:proofErr w:type="gramEnd"/>
      <w:r w:rsidRPr="00A95EAF">
        <w:rPr>
          <w:rFonts w:ascii="Times New Roman" w:hAnsi="Times New Roman"/>
          <w:sz w:val="28"/>
          <w:szCs w:val="28"/>
        </w:rPr>
        <w:t>ісьме</w:t>
      </w:r>
      <w:r w:rsidRPr="00A95EAF">
        <w:rPr>
          <w:rFonts w:ascii="Times New Roman" w:hAnsi="Times New Roman"/>
          <w:sz w:val="28"/>
          <w:szCs w:val="28"/>
        </w:rPr>
        <w:t>н</w:t>
      </w:r>
      <w:r w:rsidRPr="00A95EAF">
        <w:rPr>
          <w:rFonts w:ascii="Times New Roman" w:hAnsi="Times New Roman"/>
          <w:sz w:val="28"/>
          <w:szCs w:val="28"/>
        </w:rPr>
        <w:t>насці. Кірыліца ад стараславянскай пісьменнасці перайшла ў спадчыну ст</w:t>
      </w:r>
      <w:r w:rsidRPr="00A95EAF">
        <w:rPr>
          <w:rFonts w:ascii="Times New Roman" w:hAnsi="Times New Roman"/>
          <w:sz w:val="28"/>
          <w:szCs w:val="28"/>
        </w:rPr>
        <w:t>а</w:t>
      </w:r>
      <w:r w:rsidRPr="00A95EAF">
        <w:rPr>
          <w:rFonts w:ascii="Times New Roman" w:hAnsi="Times New Roman"/>
          <w:sz w:val="28"/>
          <w:szCs w:val="28"/>
        </w:rPr>
        <w:t>рабеларускай, стараўкраінскай і старарускай пісьменнасці.</w:t>
      </w:r>
    </w:p>
    <w:p w:rsidR="007F232D" w:rsidRPr="00A95EAF" w:rsidRDefault="007F232D" w:rsidP="007F232D">
      <w:pPr>
        <w:pStyle w:val="a3"/>
        <w:spacing w:after="0"/>
        <w:ind w:left="0" w:firstLine="709"/>
        <w:jc w:val="both"/>
        <w:rPr>
          <w:rFonts w:ascii="Times New Roman" w:hAnsi="Times New Roman"/>
          <w:sz w:val="28"/>
          <w:szCs w:val="28"/>
          <w:lang w:val="be-BY"/>
        </w:rPr>
      </w:pPr>
      <w:r w:rsidRPr="00A95EAF">
        <w:rPr>
          <w:rFonts w:ascii="Times New Roman" w:hAnsi="Times New Roman"/>
          <w:sz w:val="28"/>
          <w:szCs w:val="28"/>
          <w:lang w:val="be-BY"/>
        </w:rPr>
        <w:t xml:space="preserve">3 грэчаскай мовы на стараславянскую перакладаліся царкоўныя кнігі. самае ранняе (з тых, што захаваліся) Тураўскае евангелле створана ў </w:t>
      </w:r>
      <w:r>
        <w:rPr>
          <w:rFonts w:ascii="Times New Roman" w:hAnsi="Times New Roman"/>
          <w:sz w:val="28"/>
          <w:szCs w:val="28"/>
          <w:lang w:val="be-BY"/>
        </w:rPr>
        <w:t>ХІ</w:t>
      </w:r>
      <w:r w:rsidRPr="00A95EAF">
        <w:rPr>
          <w:rFonts w:ascii="Times New Roman" w:hAnsi="Times New Roman"/>
          <w:sz w:val="28"/>
          <w:szCs w:val="28"/>
          <w:lang w:val="be-BY"/>
        </w:rPr>
        <w:t xml:space="preserve"> ст., відаць у Тураве.</w:t>
      </w:r>
    </w:p>
    <w:p w:rsidR="007F232D" w:rsidRPr="00A95EAF" w:rsidRDefault="007F232D" w:rsidP="007F232D">
      <w:pPr>
        <w:pStyle w:val="a3"/>
        <w:spacing w:after="0"/>
        <w:ind w:left="0" w:firstLine="709"/>
        <w:jc w:val="both"/>
        <w:rPr>
          <w:rFonts w:ascii="Times New Roman" w:hAnsi="Times New Roman"/>
          <w:sz w:val="28"/>
          <w:szCs w:val="28"/>
        </w:rPr>
      </w:pPr>
      <w:r w:rsidRPr="00A95EAF">
        <w:rPr>
          <w:rFonts w:ascii="Times New Roman" w:hAnsi="Times New Roman"/>
          <w:sz w:val="28"/>
          <w:szCs w:val="28"/>
          <w:lang w:val="be-BY"/>
        </w:rPr>
        <w:t xml:space="preserve">У </w:t>
      </w:r>
      <w:r w:rsidRPr="00DE25F5">
        <w:rPr>
          <w:rFonts w:ascii="Times New Roman" w:hAnsi="Times New Roman"/>
          <w:sz w:val="28"/>
          <w:szCs w:val="28"/>
          <w:lang w:val="be-BY"/>
        </w:rPr>
        <w:t xml:space="preserve">Полацку пры Сафійскім саборы існавала бібліятэка, </w:t>
      </w:r>
      <w:r w:rsidRPr="00A95EAF">
        <w:rPr>
          <w:rFonts w:ascii="Times New Roman" w:hAnsi="Times New Roman"/>
          <w:sz w:val="28"/>
          <w:szCs w:val="28"/>
          <w:lang w:val="be-BY"/>
        </w:rPr>
        <w:t xml:space="preserve">у </w:t>
      </w:r>
      <w:r w:rsidRPr="00DE25F5">
        <w:rPr>
          <w:rFonts w:ascii="Times New Roman" w:hAnsi="Times New Roman"/>
          <w:sz w:val="28"/>
          <w:szCs w:val="28"/>
          <w:lang w:val="be-BY"/>
        </w:rPr>
        <w:t xml:space="preserve">якой захоўваліся рукапісныя кнігі.. </w:t>
      </w:r>
      <w:r w:rsidRPr="00A95EAF">
        <w:rPr>
          <w:rFonts w:ascii="Times New Roman" w:hAnsi="Times New Roman"/>
          <w:sz w:val="28"/>
          <w:szCs w:val="28"/>
          <w:lang w:val="be-BY"/>
        </w:rPr>
        <w:t xml:space="preserve">На </w:t>
      </w:r>
      <w:r w:rsidRPr="00A95EAF">
        <w:rPr>
          <w:rFonts w:ascii="Times New Roman" w:hAnsi="Times New Roman"/>
          <w:sz w:val="28"/>
          <w:szCs w:val="28"/>
        </w:rPr>
        <w:t xml:space="preserve">беларускія землі траплялі царкоўныя кнігі </w:t>
      </w:r>
      <w:r w:rsidRPr="00A95EAF">
        <w:rPr>
          <w:rFonts w:ascii="Times New Roman" w:hAnsi="Times New Roman"/>
          <w:sz w:val="28"/>
          <w:szCs w:val="28"/>
          <w:lang w:val="be-BY"/>
        </w:rPr>
        <w:t xml:space="preserve">на стараславянскай </w:t>
      </w:r>
      <w:r w:rsidRPr="00A95EAF">
        <w:rPr>
          <w:rFonts w:ascii="Times New Roman" w:hAnsi="Times New Roman"/>
          <w:sz w:val="28"/>
          <w:szCs w:val="28"/>
        </w:rPr>
        <w:t xml:space="preserve">мове, якія </w:t>
      </w:r>
      <w:r w:rsidRPr="00A95EAF">
        <w:rPr>
          <w:rFonts w:ascii="Times New Roman" w:hAnsi="Times New Roman"/>
          <w:sz w:val="28"/>
          <w:szCs w:val="28"/>
          <w:lang w:val="be-BY"/>
        </w:rPr>
        <w:t xml:space="preserve">тут </w:t>
      </w:r>
      <w:r w:rsidRPr="00A95EAF">
        <w:rPr>
          <w:rFonts w:ascii="Times New Roman" w:hAnsi="Times New Roman"/>
          <w:sz w:val="28"/>
          <w:szCs w:val="28"/>
        </w:rPr>
        <w:t>п</w:t>
      </w:r>
      <w:r w:rsidRPr="00A95EAF">
        <w:rPr>
          <w:rFonts w:ascii="Times New Roman" w:hAnsi="Times New Roman"/>
          <w:sz w:val="28"/>
          <w:szCs w:val="28"/>
        </w:rPr>
        <w:t>е</w:t>
      </w:r>
      <w:r w:rsidRPr="00A95EAF">
        <w:rPr>
          <w:rFonts w:ascii="Times New Roman" w:hAnsi="Times New Roman"/>
          <w:sz w:val="28"/>
          <w:szCs w:val="28"/>
        </w:rPr>
        <w:t>рапісваліся.</w:t>
      </w:r>
    </w:p>
    <w:p w:rsidR="007F232D" w:rsidRPr="00896C6D" w:rsidRDefault="007F232D" w:rsidP="007F232D">
      <w:pPr>
        <w:pStyle w:val="a3"/>
        <w:spacing w:after="0"/>
        <w:ind w:left="0" w:firstLine="709"/>
        <w:jc w:val="both"/>
        <w:rPr>
          <w:rFonts w:ascii="Times New Roman" w:hAnsi="Times New Roman"/>
          <w:sz w:val="28"/>
          <w:szCs w:val="28"/>
          <w:lang w:val="be-BY"/>
        </w:rPr>
      </w:pPr>
      <w:r w:rsidRPr="00A95EAF">
        <w:rPr>
          <w:rFonts w:ascii="Times New Roman" w:hAnsi="Times New Roman"/>
          <w:sz w:val="28"/>
          <w:szCs w:val="28"/>
          <w:lang w:val="be-BY"/>
        </w:rPr>
        <w:lastRenderedPageBreak/>
        <w:t xml:space="preserve">Да нас </w:t>
      </w:r>
      <w:r w:rsidRPr="00A95EAF">
        <w:rPr>
          <w:rFonts w:ascii="Times New Roman" w:hAnsi="Times New Roman"/>
          <w:sz w:val="28"/>
          <w:szCs w:val="28"/>
        </w:rPr>
        <w:t xml:space="preserve">дайшлі </w:t>
      </w:r>
      <w:r w:rsidRPr="00A95EAF">
        <w:rPr>
          <w:rFonts w:ascii="Times New Roman" w:hAnsi="Times New Roman"/>
          <w:sz w:val="28"/>
          <w:szCs w:val="28"/>
          <w:lang w:val="be-BY"/>
        </w:rPr>
        <w:t xml:space="preserve">3 </w:t>
      </w:r>
      <w:r w:rsidRPr="00A95EAF">
        <w:rPr>
          <w:rFonts w:ascii="Times New Roman" w:hAnsi="Times New Roman"/>
          <w:sz w:val="28"/>
          <w:szCs w:val="28"/>
        </w:rPr>
        <w:t xml:space="preserve">старажытныя рукапісы </w:t>
      </w:r>
      <w:r>
        <w:rPr>
          <w:rFonts w:ascii="Times New Roman" w:hAnsi="Times New Roman"/>
          <w:sz w:val="28"/>
          <w:szCs w:val="28"/>
          <w:lang w:val="be-BY"/>
        </w:rPr>
        <w:t>ХІІ-ХІ</w:t>
      </w:r>
      <w:r>
        <w:rPr>
          <w:rFonts w:ascii="Times New Roman" w:hAnsi="Times New Roman"/>
          <w:sz w:val="28"/>
          <w:szCs w:val="28"/>
          <w:lang w:val="en-US"/>
        </w:rPr>
        <w:t>V</w:t>
      </w:r>
      <w:r w:rsidRPr="00A95EAF">
        <w:rPr>
          <w:rFonts w:ascii="Times New Roman" w:hAnsi="Times New Roman"/>
          <w:sz w:val="28"/>
          <w:szCs w:val="28"/>
        </w:rPr>
        <w:t xml:space="preserve">ст. з сярэднявечнага Полацка. Гэтыя помнікі кніжнай </w:t>
      </w:r>
      <w:r w:rsidRPr="00A95EAF">
        <w:rPr>
          <w:rFonts w:ascii="Times New Roman" w:hAnsi="Times New Roman"/>
          <w:sz w:val="28"/>
          <w:szCs w:val="28"/>
          <w:lang w:val="be-BY"/>
        </w:rPr>
        <w:t xml:space="preserve">культуры </w:t>
      </w:r>
      <w:r w:rsidRPr="00A95EAF">
        <w:rPr>
          <w:rFonts w:ascii="Times New Roman" w:hAnsi="Times New Roman"/>
          <w:sz w:val="28"/>
          <w:szCs w:val="28"/>
        </w:rPr>
        <w:t xml:space="preserve">Беларусі эпохі сярэднявечча напісаны царкоўнаславянскай мовай </w:t>
      </w:r>
      <w:r w:rsidRPr="00A95EAF">
        <w:rPr>
          <w:rFonts w:ascii="Times New Roman" w:hAnsi="Times New Roman"/>
          <w:sz w:val="28"/>
          <w:szCs w:val="28"/>
          <w:lang w:val="be-BY"/>
        </w:rPr>
        <w:t xml:space="preserve">на пергаменце. </w:t>
      </w:r>
      <w:r w:rsidRPr="00DE25F5">
        <w:rPr>
          <w:rFonts w:ascii="Times New Roman" w:hAnsi="Times New Roman"/>
          <w:sz w:val="28"/>
          <w:szCs w:val="28"/>
          <w:lang w:val="be-BY"/>
        </w:rPr>
        <w:t xml:space="preserve">Больш старажытны рукапіс Полацкага евангелля створаны ў канцы </w:t>
      </w:r>
      <w:r>
        <w:rPr>
          <w:rFonts w:ascii="Times New Roman" w:hAnsi="Times New Roman"/>
          <w:sz w:val="28"/>
          <w:szCs w:val="28"/>
          <w:lang w:val="be-BY"/>
        </w:rPr>
        <w:t>ХІІ</w:t>
      </w:r>
      <w:r w:rsidRPr="00A95EAF">
        <w:rPr>
          <w:rFonts w:ascii="Times New Roman" w:hAnsi="Times New Roman"/>
          <w:sz w:val="28"/>
          <w:szCs w:val="28"/>
          <w:lang w:val="be-BY"/>
        </w:rPr>
        <w:t xml:space="preserve"> </w:t>
      </w:r>
      <w:r w:rsidRPr="00DE25F5">
        <w:rPr>
          <w:rFonts w:ascii="Times New Roman" w:hAnsi="Times New Roman"/>
          <w:sz w:val="28"/>
          <w:szCs w:val="28"/>
          <w:lang w:val="be-BY"/>
        </w:rPr>
        <w:t xml:space="preserve">ст. і належаў Траецкаму манастыру ў </w:t>
      </w:r>
      <w:r w:rsidRPr="00A95EAF">
        <w:rPr>
          <w:rFonts w:ascii="Times New Roman" w:hAnsi="Times New Roman"/>
          <w:sz w:val="28"/>
          <w:szCs w:val="28"/>
          <w:lang w:val="be-BY"/>
        </w:rPr>
        <w:t xml:space="preserve">Полацку. Евангелле </w:t>
      </w:r>
      <w:r w:rsidRPr="00896C6D">
        <w:rPr>
          <w:rFonts w:ascii="Times New Roman" w:hAnsi="Times New Roman"/>
          <w:sz w:val="28"/>
          <w:szCs w:val="28"/>
          <w:lang w:val="be-BY"/>
        </w:rPr>
        <w:t xml:space="preserve">перапісана двума почыркамі </w:t>
      </w:r>
      <w:r w:rsidRPr="00A95EAF">
        <w:rPr>
          <w:rFonts w:ascii="Times New Roman" w:hAnsi="Times New Roman"/>
          <w:sz w:val="28"/>
          <w:szCs w:val="28"/>
          <w:lang w:val="be-BY"/>
        </w:rPr>
        <w:t xml:space="preserve">уставам у два </w:t>
      </w:r>
      <w:r w:rsidRPr="00896C6D">
        <w:rPr>
          <w:rFonts w:ascii="Times New Roman" w:hAnsi="Times New Roman"/>
          <w:sz w:val="28"/>
          <w:szCs w:val="28"/>
          <w:lang w:val="be-BY"/>
        </w:rPr>
        <w:t xml:space="preserve">слупкі </w:t>
      </w:r>
      <w:r w:rsidRPr="00A95EAF">
        <w:rPr>
          <w:rFonts w:ascii="Times New Roman" w:hAnsi="Times New Roman"/>
          <w:sz w:val="28"/>
          <w:szCs w:val="28"/>
          <w:lang w:val="be-BY"/>
        </w:rPr>
        <w:t xml:space="preserve">на 172 </w:t>
      </w:r>
      <w:r w:rsidRPr="00896C6D">
        <w:rPr>
          <w:rFonts w:ascii="Times New Roman" w:hAnsi="Times New Roman"/>
          <w:sz w:val="28"/>
          <w:szCs w:val="28"/>
          <w:lang w:val="be-BY"/>
        </w:rPr>
        <w:t xml:space="preserve">лістах і аздоблена рознакаляровымі застаўкамі і кінаварнымі ініцыяламі. Захаваліся </w:t>
      </w:r>
      <w:r w:rsidRPr="00A95EAF">
        <w:rPr>
          <w:rFonts w:ascii="Times New Roman" w:hAnsi="Times New Roman"/>
          <w:sz w:val="28"/>
          <w:szCs w:val="28"/>
          <w:lang w:val="be-BY"/>
        </w:rPr>
        <w:t xml:space="preserve">2 </w:t>
      </w:r>
      <w:r w:rsidRPr="00896C6D">
        <w:rPr>
          <w:rFonts w:ascii="Times New Roman" w:hAnsi="Times New Roman"/>
          <w:sz w:val="28"/>
          <w:szCs w:val="28"/>
          <w:lang w:val="be-BY"/>
        </w:rPr>
        <w:t xml:space="preserve">застаўкі. Адна </w:t>
      </w:r>
      <w:r w:rsidRPr="00A95EAF">
        <w:rPr>
          <w:rFonts w:ascii="Times New Roman" w:hAnsi="Times New Roman"/>
          <w:sz w:val="28"/>
          <w:szCs w:val="28"/>
          <w:lang w:val="be-BY"/>
        </w:rPr>
        <w:t xml:space="preserve">мае </w:t>
      </w:r>
      <w:r w:rsidRPr="00896C6D">
        <w:rPr>
          <w:rFonts w:ascii="Times New Roman" w:hAnsi="Times New Roman"/>
          <w:sz w:val="28"/>
          <w:szCs w:val="28"/>
          <w:lang w:val="be-BY"/>
        </w:rPr>
        <w:t>арнамент старавізантыйскага тыпу.</w:t>
      </w:r>
    </w:p>
    <w:p w:rsidR="007F232D" w:rsidRPr="00A95EAF" w:rsidRDefault="007F232D" w:rsidP="007F232D">
      <w:pPr>
        <w:pStyle w:val="Style2"/>
        <w:widowControl/>
        <w:spacing w:line="276" w:lineRule="auto"/>
        <w:ind w:firstLine="709"/>
        <w:jc w:val="both"/>
        <w:rPr>
          <w:sz w:val="28"/>
          <w:szCs w:val="28"/>
          <w:lang w:val="be-BY"/>
        </w:rPr>
      </w:pPr>
    </w:p>
    <w:p w:rsidR="007F232D" w:rsidRPr="009B2020" w:rsidRDefault="007F232D" w:rsidP="007F232D">
      <w:pPr>
        <w:pStyle w:val="a3"/>
        <w:spacing w:after="0"/>
        <w:ind w:left="0" w:firstLine="709"/>
        <w:jc w:val="both"/>
        <w:rPr>
          <w:rFonts w:ascii="Times New Roman" w:hAnsi="Times New Roman"/>
          <w:b/>
          <w:i/>
          <w:color w:val="1F497D" w:themeColor="text2"/>
          <w:sz w:val="32"/>
          <w:szCs w:val="28"/>
          <w:u w:val="single"/>
          <w:lang w:val="be-BY"/>
        </w:rPr>
      </w:pPr>
      <w:r w:rsidRPr="009B2020">
        <w:rPr>
          <w:rFonts w:ascii="Times New Roman" w:hAnsi="Times New Roman"/>
          <w:b/>
          <w:i/>
          <w:color w:val="1F497D" w:themeColor="text2"/>
          <w:sz w:val="32"/>
          <w:szCs w:val="28"/>
          <w:u w:val="single"/>
          <w:lang w:val="be-BY"/>
        </w:rPr>
        <w:t>2. Старажытная кніга.</w:t>
      </w:r>
    </w:p>
    <w:p w:rsidR="007F232D" w:rsidRPr="00A95EAF" w:rsidRDefault="007F232D" w:rsidP="007F232D">
      <w:pPr>
        <w:pStyle w:val="a3"/>
        <w:spacing w:after="0"/>
        <w:ind w:left="0" w:firstLine="709"/>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744256" behindDoc="1" locked="0" layoutInCell="1" allowOverlap="1" wp14:anchorId="4F5C6651" wp14:editId="26CE0FD6">
            <wp:simplePos x="0" y="0"/>
            <wp:positionH relativeFrom="column">
              <wp:posOffset>4349115</wp:posOffset>
            </wp:positionH>
            <wp:positionV relativeFrom="paragraph">
              <wp:posOffset>609600</wp:posOffset>
            </wp:positionV>
            <wp:extent cx="1409700" cy="2210435"/>
            <wp:effectExtent l="133350" t="114300" r="133350" b="151765"/>
            <wp:wrapTight wrapText="bothSides">
              <wp:wrapPolygon edited="0">
                <wp:start x="-1168" y="-1117"/>
                <wp:lineTo x="-2043" y="-745"/>
                <wp:lineTo x="-1751" y="23083"/>
                <wp:lineTo x="23351" y="23083"/>
                <wp:lineTo x="23643" y="2234"/>
                <wp:lineTo x="22476" y="-558"/>
                <wp:lineTo x="22476" y="-1117"/>
                <wp:lineTo x="-1168" y="-1117"/>
              </wp:wrapPolygon>
            </wp:wrapTight>
            <wp:docPr id="112" name="Рисунок 174" descr="imag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descr="image0"/>
                    <pic:cNvPicPr>
                      <a:picLocks noChangeAspect="1" noChangeArrowheads="1"/>
                    </pic:cNvPicPr>
                  </pic:nvPicPr>
                  <pic:blipFill>
                    <a:blip r:embed="rId98"/>
                    <a:srcRect l="16638" t="10349" r="10139" b="6255"/>
                    <a:stretch>
                      <a:fillRect/>
                    </a:stretch>
                  </pic:blipFill>
                  <pic:spPr bwMode="auto">
                    <a:xfrm>
                      <a:off x="0" y="0"/>
                      <a:ext cx="1409700" cy="22104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A95EAF">
        <w:rPr>
          <w:rFonts w:ascii="Times New Roman" w:hAnsi="Times New Roman"/>
          <w:sz w:val="28"/>
          <w:szCs w:val="28"/>
          <w:lang w:val="be-BY"/>
        </w:rPr>
        <w:t>У старажытныя часы кнігі пісалі на пергаменце (тонкая, асабістай выпрацоўкі свіная кожа) уставам. Ліст трымалі не на стале, а на ладоні левай рукі, пры гэтам  перапісчык павінен быў абапірацца локцем аб калена.</w:t>
      </w:r>
    </w:p>
    <w:p w:rsidR="007F232D" w:rsidRPr="00A95EAF" w:rsidRDefault="007F232D" w:rsidP="007F232D">
      <w:pPr>
        <w:pStyle w:val="a3"/>
        <w:spacing w:after="0"/>
        <w:ind w:left="0" w:firstLine="709"/>
        <w:jc w:val="both"/>
        <w:rPr>
          <w:rFonts w:ascii="Times New Roman" w:hAnsi="Times New Roman"/>
          <w:sz w:val="28"/>
          <w:szCs w:val="28"/>
          <w:lang w:val="be-BY"/>
        </w:rPr>
      </w:pPr>
      <w:r w:rsidRPr="00A95EAF">
        <w:rPr>
          <w:rFonts w:ascii="Times New Roman" w:hAnsi="Times New Roman"/>
          <w:sz w:val="28"/>
          <w:szCs w:val="28"/>
          <w:lang w:val="be-BY"/>
        </w:rPr>
        <w:t>Старонкі кнігі разліновывалі  тонкімі алавяннымі  палачкамі.</w:t>
      </w:r>
    </w:p>
    <w:p w:rsidR="007F232D" w:rsidRPr="00A95EAF" w:rsidRDefault="007F232D" w:rsidP="007F232D">
      <w:pPr>
        <w:pStyle w:val="a3"/>
        <w:spacing w:after="0"/>
        <w:ind w:left="0" w:firstLine="709"/>
        <w:jc w:val="both"/>
        <w:rPr>
          <w:rFonts w:ascii="Times New Roman" w:hAnsi="Times New Roman"/>
          <w:sz w:val="28"/>
          <w:szCs w:val="28"/>
          <w:lang w:val="be-BY"/>
        </w:rPr>
      </w:pPr>
      <w:r w:rsidRPr="00A95EAF">
        <w:rPr>
          <w:rFonts w:ascii="Times New Roman" w:hAnsi="Times New Roman"/>
          <w:sz w:val="28"/>
          <w:szCs w:val="28"/>
          <w:lang w:val="be-BY"/>
        </w:rPr>
        <w:t>А пісалі птушынымі пер’ямі: гусінымі, лебядзінымі, ястрабінымі</w:t>
      </w:r>
      <w:r>
        <w:rPr>
          <w:rFonts w:ascii="Times New Roman" w:hAnsi="Times New Roman"/>
          <w:sz w:val="28"/>
          <w:szCs w:val="28"/>
          <w:lang w:val="be-BY"/>
        </w:rPr>
        <w:t>.</w:t>
      </w:r>
    </w:p>
    <w:p w:rsidR="007F232D" w:rsidRPr="00A95EAF" w:rsidRDefault="007F232D" w:rsidP="007F232D">
      <w:pPr>
        <w:pStyle w:val="a3"/>
        <w:spacing w:after="0"/>
        <w:ind w:left="0" w:firstLine="709"/>
        <w:jc w:val="both"/>
        <w:rPr>
          <w:rFonts w:ascii="Times New Roman" w:hAnsi="Times New Roman"/>
          <w:sz w:val="28"/>
          <w:szCs w:val="28"/>
          <w:lang w:val="be-BY"/>
        </w:rPr>
      </w:pPr>
      <w:r w:rsidRPr="00A95EAF">
        <w:rPr>
          <w:rFonts w:ascii="Times New Roman" w:hAnsi="Times New Roman"/>
          <w:sz w:val="28"/>
          <w:szCs w:val="28"/>
          <w:lang w:val="be-BY"/>
        </w:rPr>
        <w:t>Пер’я праходзілі першасную апрацоўку: іх клалі у попел ці гарачы пясок, а потам перакладалі у кіслотны раствор. Пасля гэтага пяро станавілася цвердым і гладкім, і яго можно было завастрыць нажом.</w:t>
      </w:r>
    </w:p>
    <w:p w:rsidR="007F232D" w:rsidRPr="00A95EAF" w:rsidRDefault="007F232D" w:rsidP="007F232D">
      <w:pPr>
        <w:pStyle w:val="a3"/>
        <w:spacing w:after="0"/>
        <w:ind w:left="0" w:firstLine="709"/>
        <w:jc w:val="both"/>
        <w:rPr>
          <w:rFonts w:ascii="Times New Roman" w:hAnsi="Times New Roman"/>
          <w:sz w:val="28"/>
          <w:szCs w:val="28"/>
          <w:lang w:val="be-BY"/>
        </w:rPr>
      </w:pPr>
      <w:r w:rsidRPr="00A95EAF">
        <w:rPr>
          <w:rFonts w:ascii="Times New Roman" w:hAnsi="Times New Roman"/>
          <w:sz w:val="28"/>
          <w:szCs w:val="28"/>
          <w:lang w:val="be-BY"/>
        </w:rPr>
        <w:t>Чарніла рабілі з  сока чарнільных арэшка</w:t>
      </w:r>
      <w:r>
        <w:rPr>
          <w:rFonts w:ascii="Times New Roman" w:hAnsi="Times New Roman"/>
          <w:sz w:val="28"/>
          <w:szCs w:val="28"/>
          <w:lang w:val="be-BY"/>
        </w:rPr>
        <w:t>ў</w:t>
      </w:r>
      <w:r w:rsidRPr="00A95EAF">
        <w:rPr>
          <w:rFonts w:ascii="Times New Roman" w:hAnsi="Times New Roman"/>
          <w:sz w:val="28"/>
          <w:szCs w:val="28"/>
          <w:lang w:val="be-BY"/>
        </w:rPr>
        <w:t>, якія растуць на дубовых дрэвах, з атвара дубовай ці альховай кары, жалезнай іржы, з вішневага сока. Каб тэкст хутчэй высыхаў,  яго прысыпал</w:t>
      </w:r>
      <w:r>
        <w:rPr>
          <w:rFonts w:ascii="Times New Roman" w:hAnsi="Times New Roman"/>
          <w:sz w:val="28"/>
          <w:szCs w:val="28"/>
          <w:lang w:val="be-BY"/>
        </w:rPr>
        <w:t>і</w:t>
      </w:r>
      <w:r w:rsidRPr="00A95EAF">
        <w:rPr>
          <w:rFonts w:ascii="Times New Roman" w:hAnsi="Times New Roman"/>
          <w:sz w:val="28"/>
          <w:szCs w:val="28"/>
          <w:lang w:val="be-BY"/>
        </w:rPr>
        <w:t xml:space="preserve"> пяском. У тых месцах дзе былі памылкі </w:t>
      </w:r>
      <w:r>
        <w:rPr>
          <w:rFonts w:ascii="Times New Roman" w:hAnsi="Times New Roman"/>
          <w:sz w:val="28"/>
          <w:szCs w:val="28"/>
          <w:lang w:val="be-BY"/>
        </w:rPr>
        <w:t>ў</w:t>
      </w:r>
      <w:r w:rsidRPr="00A95EAF">
        <w:rPr>
          <w:rFonts w:ascii="Times New Roman" w:hAnsi="Times New Roman"/>
          <w:sz w:val="28"/>
          <w:szCs w:val="28"/>
          <w:lang w:val="be-BY"/>
        </w:rPr>
        <w:t>с</w:t>
      </w:r>
      <w:r>
        <w:rPr>
          <w:rFonts w:ascii="Times New Roman" w:hAnsi="Times New Roman"/>
          <w:sz w:val="28"/>
          <w:szCs w:val="28"/>
          <w:lang w:val="be-BY"/>
        </w:rPr>
        <w:t>ё</w:t>
      </w:r>
      <w:r w:rsidRPr="00A95EAF">
        <w:rPr>
          <w:rFonts w:ascii="Times New Roman" w:hAnsi="Times New Roman"/>
          <w:sz w:val="28"/>
          <w:szCs w:val="28"/>
          <w:lang w:val="be-BY"/>
        </w:rPr>
        <w:t xml:space="preserve"> акуратна зр</w:t>
      </w:r>
      <w:r>
        <w:rPr>
          <w:rFonts w:ascii="Times New Roman" w:hAnsi="Times New Roman"/>
          <w:sz w:val="28"/>
          <w:szCs w:val="28"/>
          <w:lang w:val="be-BY"/>
        </w:rPr>
        <w:t>э</w:t>
      </w:r>
      <w:r w:rsidRPr="00A95EAF">
        <w:rPr>
          <w:rFonts w:ascii="Times New Roman" w:hAnsi="Times New Roman"/>
          <w:sz w:val="28"/>
          <w:szCs w:val="28"/>
          <w:lang w:val="be-BY"/>
        </w:rPr>
        <w:t>залася і заціралася пемзай.</w:t>
      </w:r>
    </w:p>
    <w:p w:rsidR="007F232D" w:rsidRPr="00A95EAF" w:rsidRDefault="007F232D" w:rsidP="007F232D">
      <w:pPr>
        <w:pStyle w:val="a3"/>
        <w:spacing w:after="0"/>
        <w:ind w:left="0" w:firstLine="709"/>
        <w:jc w:val="both"/>
        <w:rPr>
          <w:rFonts w:ascii="Times New Roman" w:hAnsi="Times New Roman"/>
          <w:sz w:val="28"/>
          <w:szCs w:val="28"/>
          <w:lang w:val="be-BY"/>
        </w:rPr>
      </w:pPr>
      <w:r w:rsidRPr="00A95EAF">
        <w:rPr>
          <w:rFonts w:ascii="Times New Roman" w:hAnsi="Times New Roman"/>
          <w:sz w:val="28"/>
          <w:szCs w:val="28"/>
          <w:lang w:val="be-BY"/>
        </w:rPr>
        <w:t>Перапісчыку патрабавалася не тольке ведаць грамату, ал</w:t>
      </w:r>
      <w:r>
        <w:rPr>
          <w:rFonts w:ascii="Times New Roman" w:hAnsi="Times New Roman"/>
          <w:sz w:val="28"/>
          <w:szCs w:val="28"/>
          <w:lang w:val="be-BY"/>
        </w:rPr>
        <w:t>е</w:t>
      </w:r>
      <w:r w:rsidRPr="00A95EAF">
        <w:rPr>
          <w:rFonts w:ascii="Times New Roman" w:hAnsi="Times New Roman"/>
          <w:sz w:val="28"/>
          <w:szCs w:val="28"/>
          <w:lang w:val="be-BY"/>
        </w:rPr>
        <w:t xml:space="preserve"> і мастацкія с</w:t>
      </w:r>
      <w:r>
        <w:rPr>
          <w:rFonts w:ascii="Times New Roman" w:hAnsi="Times New Roman"/>
          <w:sz w:val="28"/>
          <w:szCs w:val="28"/>
          <w:lang w:val="be-BY"/>
        </w:rPr>
        <w:t>дольнасці</w:t>
      </w:r>
      <w:r w:rsidRPr="00A95EAF">
        <w:rPr>
          <w:rFonts w:ascii="Times New Roman" w:hAnsi="Times New Roman"/>
          <w:sz w:val="28"/>
          <w:szCs w:val="28"/>
          <w:lang w:val="be-BY"/>
        </w:rPr>
        <w:t xml:space="preserve">, таму што назвы глаў трэба было </w:t>
      </w:r>
      <w:r>
        <w:rPr>
          <w:rFonts w:ascii="Times New Roman" w:hAnsi="Times New Roman"/>
          <w:sz w:val="28"/>
          <w:szCs w:val="28"/>
          <w:lang w:val="be-BY"/>
        </w:rPr>
        <w:t>ў</w:t>
      </w:r>
      <w:r w:rsidRPr="00A95EAF">
        <w:rPr>
          <w:rFonts w:ascii="Times New Roman" w:hAnsi="Times New Roman"/>
          <w:sz w:val="28"/>
          <w:szCs w:val="28"/>
          <w:lang w:val="be-BY"/>
        </w:rPr>
        <w:t>прыгожваць арнаментам.</w:t>
      </w:r>
    </w:p>
    <w:p w:rsidR="007F232D" w:rsidRDefault="007F232D" w:rsidP="007F232D">
      <w:pPr>
        <w:pStyle w:val="a3"/>
        <w:spacing w:after="0"/>
        <w:ind w:left="0" w:firstLine="709"/>
        <w:jc w:val="both"/>
        <w:rPr>
          <w:rFonts w:ascii="Times New Roman" w:hAnsi="Times New Roman"/>
          <w:sz w:val="28"/>
          <w:szCs w:val="28"/>
          <w:lang w:val="be-BY"/>
        </w:rPr>
      </w:pPr>
      <w:r w:rsidRPr="00A95EAF">
        <w:rPr>
          <w:rFonts w:ascii="Times New Roman" w:hAnsi="Times New Roman"/>
          <w:sz w:val="28"/>
          <w:szCs w:val="28"/>
          <w:lang w:val="be-BY"/>
        </w:rPr>
        <w:t>Пераплеты рукапісаў рабілі с дра</w:t>
      </w:r>
      <w:r>
        <w:rPr>
          <w:rFonts w:ascii="Times New Roman" w:hAnsi="Times New Roman"/>
          <w:sz w:val="28"/>
          <w:szCs w:val="28"/>
          <w:lang w:val="be-BY"/>
        </w:rPr>
        <w:t>ў</w:t>
      </w:r>
      <w:r w:rsidRPr="00A95EAF">
        <w:rPr>
          <w:rFonts w:ascii="Times New Roman" w:hAnsi="Times New Roman"/>
          <w:sz w:val="28"/>
          <w:szCs w:val="28"/>
          <w:lang w:val="be-BY"/>
        </w:rPr>
        <w:t>ляных дасок, якія абцягвалі саф’янам ці прыгожай плотнай тканінай, напрыклад бархатам, упрыгожвалі золатам, серабром, і кашто</w:t>
      </w:r>
      <w:r>
        <w:rPr>
          <w:rFonts w:ascii="Times New Roman" w:hAnsi="Times New Roman"/>
          <w:sz w:val="28"/>
          <w:szCs w:val="28"/>
          <w:lang w:val="be-BY"/>
        </w:rPr>
        <w:t>ў</w:t>
      </w:r>
      <w:r w:rsidRPr="00A95EAF">
        <w:rPr>
          <w:rFonts w:ascii="Times New Roman" w:hAnsi="Times New Roman"/>
          <w:sz w:val="28"/>
          <w:szCs w:val="28"/>
          <w:lang w:val="be-BY"/>
        </w:rPr>
        <w:t>нымі каменямі. Такім чынам кніга рабілася сапра</w:t>
      </w:r>
      <w:r>
        <w:rPr>
          <w:rFonts w:ascii="Times New Roman" w:hAnsi="Times New Roman"/>
          <w:sz w:val="28"/>
          <w:szCs w:val="28"/>
          <w:lang w:val="be-BY"/>
        </w:rPr>
        <w:t>ў</w:t>
      </w:r>
      <w:r w:rsidRPr="00A95EAF">
        <w:rPr>
          <w:rFonts w:ascii="Times New Roman" w:hAnsi="Times New Roman"/>
          <w:sz w:val="28"/>
          <w:szCs w:val="28"/>
          <w:lang w:val="be-BY"/>
        </w:rPr>
        <w:t>дным творам мастацтва. Чалавек, які меў некалькі кніг, лічы</w:t>
      </w:r>
      <w:r>
        <w:rPr>
          <w:rFonts w:ascii="Times New Roman" w:hAnsi="Times New Roman"/>
          <w:sz w:val="28"/>
          <w:szCs w:val="28"/>
          <w:lang w:val="be-BY"/>
        </w:rPr>
        <w:t>ў</w:t>
      </w:r>
      <w:r w:rsidRPr="00A95EAF">
        <w:rPr>
          <w:rFonts w:ascii="Times New Roman" w:hAnsi="Times New Roman"/>
          <w:sz w:val="28"/>
          <w:szCs w:val="28"/>
          <w:lang w:val="be-BY"/>
        </w:rPr>
        <w:t>ся вельмі багатым: рукапіс можно было паменяць на ц</w:t>
      </w:r>
      <w:r>
        <w:rPr>
          <w:rFonts w:ascii="Times New Roman" w:hAnsi="Times New Roman"/>
          <w:sz w:val="28"/>
          <w:szCs w:val="28"/>
          <w:lang w:val="be-BY"/>
        </w:rPr>
        <w:t>э</w:t>
      </w:r>
      <w:r w:rsidRPr="00A95EAF">
        <w:rPr>
          <w:rFonts w:ascii="Times New Roman" w:hAnsi="Times New Roman"/>
          <w:sz w:val="28"/>
          <w:szCs w:val="28"/>
          <w:lang w:val="be-BY"/>
        </w:rPr>
        <w:t>лую веску, стада кароў ці табун каней.</w:t>
      </w:r>
    </w:p>
    <w:p w:rsidR="007F232D" w:rsidRDefault="007F232D" w:rsidP="007F232D">
      <w:pPr>
        <w:spacing w:after="0" w:line="240" w:lineRule="auto"/>
        <w:rPr>
          <w:rFonts w:ascii="Times New Roman" w:hAnsi="Times New Roman"/>
          <w:sz w:val="28"/>
          <w:szCs w:val="28"/>
          <w:lang w:val="be-BY"/>
        </w:rPr>
      </w:pPr>
      <w:r>
        <w:rPr>
          <w:rFonts w:ascii="Times New Roman" w:hAnsi="Times New Roman"/>
          <w:sz w:val="28"/>
          <w:szCs w:val="28"/>
          <w:lang w:val="be-BY"/>
        </w:rPr>
        <w:br w:type="page"/>
      </w:r>
    </w:p>
    <w:p w:rsidR="007F232D" w:rsidRPr="009A5AE8" w:rsidRDefault="007F232D" w:rsidP="007F232D">
      <w:pPr>
        <w:pStyle w:val="a3"/>
        <w:numPr>
          <w:ilvl w:val="0"/>
          <w:numId w:val="40"/>
        </w:numPr>
        <w:spacing w:after="0"/>
        <w:ind w:left="0" w:firstLine="709"/>
        <w:jc w:val="both"/>
        <w:rPr>
          <w:rFonts w:ascii="Times New Roman" w:hAnsi="Times New Roman"/>
          <w:b/>
          <w:i/>
          <w:color w:val="1F497D" w:themeColor="text2"/>
          <w:sz w:val="32"/>
          <w:szCs w:val="28"/>
          <w:u w:val="single"/>
          <w:lang w:val="be-BY"/>
        </w:rPr>
      </w:pPr>
      <w:r w:rsidRPr="009A5AE8">
        <w:rPr>
          <w:rFonts w:ascii="Times New Roman" w:hAnsi="Times New Roman"/>
          <w:b/>
          <w:i/>
          <w:color w:val="1F497D" w:themeColor="text2"/>
          <w:sz w:val="32"/>
          <w:szCs w:val="28"/>
          <w:u w:val="single"/>
          <w:lang w:val="be-BY"/>
        </w:rPr>
        <w:lastRenderedPageBreak/>
        <w:t>Пісьменства на археалагічных помніках.</w:t>
      </w:r>
    </w:p>
    <w:p w:rsidR="007F232D" w:rsidRPr="00A95EAF" w:rsidRDefault="007F232D" w:rsidP="007F232D">
      <w:pPr>
        <w:pStyle w:val="a3"/>
        <w:spacing w:after="0"/>
        <w:ind w:left="0" w:firstLine="709"/>
        <w:jc w:val="both"/>
        <w:rPr>
          <w:rFonts w:ascii="Times New Roman" w:hAnsi="Times New Roman"/>
          <w:bCs/>
          <w:sz w:val="28"/>
          <w:szCs w:val="28"/>
          <w:lang w:val="be-BY"/>
        </w:rPr>
      </w:pPr>
      <w:r>
        <w:rPr>
          <w:rFonts w:ascii="Times New Roman" w:hAnsi="Times New Roman"/>
          <w:bCs/>
          <w:noProof/>
          <w:sz w:val="28"/>
          <w:szCs w:val="28"/>
          <w:lang w:eastAsia="ru-RU"/>
        </w:rPr>
        <w:drawing>
          <wp:anchor distT="0" distB="0" distL="114300" distR="114300" simplePos="0" relativeHeight="251745280" behindDoc="1" locked="0" layoutInCell="1" allowOverlap="1" wp14:anchorId="4A42597C" wp14:editId="6E6FD498">
            <wp:simplePos x="0" y="0"/>
            <wp:positionH relativeFrom="column">
              <wp:posOffset>-32385</wp:posOffset>
            </wp:positionH>
            <wp:positionV relativeFrom="paragraph">
              <wp:posOffset>1716405</wp:posOffset>
            </wp:positionV>
            <wp:extent cx="2322195" cy="2819400"/>
            <wp:effectExtent l="133350" t="114300" r="135255" b="152400"/>
            <wp:wrapTight wrapText="bothSides">
              <wp:wrapPolygon edited="0">
                <wp:start x="-709" y="-876"/>
                <wp:lineTo x="-1240" y="-584"/>
                <wp:lineTo x="-1063" y="22768"/>
                <wp:lineTo x="22681" y="22768"/>
                <wp:lineTo x="22858" y="1751"/>
                <wp:lineTo x="22504" y="-438"/>
                <wp:lineTo x="22504" y="-876"/>
                <wp:lineTo x="-709" y="-876"/>
              </wp:wrapPolygon>
            </wp:wrapTight>
            <wp:docPr id="111" name="Рисунок 82" descr="imag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image0"/>
                    <pic:cNvPicPr>
                      <a:picLocks noChangeAspect="1" noChangeArrowheads="1"/>
                    </pic:cNvPicPr>
                  </pic:nvPicPr>
                  <pic:blipFill>
                    <a:blip r:embed="rId99"/>
                    <a:srcRect t="1288" r="57776" b="23456"/>
                    <a:stretch>
                      <a:fillRect/>
                    </a:stretch>
                  </pic:blipFill>
                  <pic:spPr bwMode="auto">
                    <a:xfrm>
                      <a:off x="0" y="0"/>
                      <a:ext cx="2322195" cy="2819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DE25F5">
        <w:rPr>
          <w:rFonts w:ascii="Times New Roman" w:hAnsi="Times New Roman"/>
          <w:bCs/>
          <w:sz w:val="28"/>
          <w:szCs w:val="28"/>
          <w:lang w:val="be-BY"/>
        </w:rPr>
        <w:t xml:space="preserve">Пры навуковых даследаваннях былі знойдзены </w:t>
      </w:r>
      <w:r w:rsidRPr="00A95EAF">
        <w:rPr>
          <w:rFonts w:ascii="Times New Roman" w:hAnsi="Times New Roman"/>
          <w:bCs/>
          <w:sz w:val="28"/>
          <w:szCs w:val="28"/>
          <w:lang w:val="be-BY"/>
        </w:rPr>
        <w:t xml:space="preserve">старажытныя </w:t>
      </w:r>
      <w:r w:rsidRPr="00DE25F5">
        <w:rPr>
          <w:rFonts w:ascii="Times New Roman" w:hAnsi="Times New Roman"/>
          <w:bCs/>
          <w:sz w:val="28"/>
          <w:szCs w:val="28"/>
          <w:lang w:val="be-BY"/>
        </w:rPr>
        <w:t xml:space="preserve">надпісы, зробленыя </w:t>
      </w:r>
      <w:r w:rsidRPr="00A95EAF">
        <w:rPr>
          <w:rFonts w:ascii="Times New Roman" w:hAnsi="Times New Roman"/>
          <w:bCs/>
          <w:sz w:val="28"/>
          <w:szCs w:val="28"/>
          <w:lang w:val="be-BY"/>
        </w:rPr>
        <w:t xml:space="preserve">на сценах </w:t>
      </w:r>
      <w:r w:rsidRPr="00DE25F5">
        <w:rPr>
          <w:rFonts w:ascii="Times New Roman" w:hAnsi="Times New Roman"/>
          <w:bCs/>
          <w:sz w:val="28"/>
          <w:szCs w:val="28"/>
          <w:lang w:val="be-BY"/>
        </w:rPr>
        <w:t xml:space="preserve">пабудоў, іконках, крыжыках, пячатках і іншых прадметах. Вельмі старажытным помнікам усходнеславянскай пісьменнасці з'яўляецца надпіс </w:t>
      </w:r>
      <w:r w:rsidRPr="00A95EAF">
        <w:rPr>
          <w:rFonts w:ascii="Times New Roman" w:hAnsi="Times New Roman"/>
          <w:bCs/>
          <w:sz w:val="28"/>
          <w:szCs w:val="28"/>
          <w:lang w:val="be-BY"/>
        </w:rPr>
        <w:t xml:space="preserve">на </w:t>
      </w:r>
      <w:r w:rsidRPr="00DE25F5">
        <w:rPr>
          <w:rFonts w:ascii="Times New Roman" w:hAnsi="Times New Roman"/>
          <w:bCs/>
          <w:sz w:val="28"/>
          <w:szCs w:val="28"/>
          <w:lang w:val="be-BY"/>
        </w:rPr>
        <w:t xml:space="preserve">полацкай </w:t>
      </w:r>
      <w:r w:rsidRPr="00A95EAF">
        <w:rPr>
          <w:rFonts w:ascii="Times New Roman" w:hAnsi="Times New Roman"/>
          <w:bCs/>
          <w:sz w:val="28"/>
          <w:szCs w:val="28"/>
          <w:lang w:val="be-BY"/>
        </w:rPr>
        <w:t xml:space="preserve">пячатцы канца </w:t>
      </w:r>
      <w:r w:rsidRPr="00A95EAF">
        <w:rPr>
          <w:rFonts w:ascii="Times New Roman" w:hAnsi="Times New Roman"/>
          <w:bCs/>
          <w:sz w:val="28"/>
          <w:szCs w:val="28"/>
        </w:rPr>
        <w:t>X</w:t>
      </w:r>
      <w:r w:rsidRPr="00DE25F5">
        <w:rPr>
          <w:rFonts w:ascii="Times New Roman" w:hAnsi="Times New Roman"/>
          <w:bCs/>
          <w:sz w:val="28"/>
          <w:szCs w:val="28"/>
          <w:lang w:val="be-BY"/>
        </w:rPr>
        <w:t xml:space="preserve"> </w:t>
      </w:r>
      <w:r w:rsidRPr="00A95EAF">
        <w:rPr>
          <w:rFonts w:ascii="Times New Roman" w:hAnsi="Times New Roman"/>
          <w:bCs/>
          <w:sz w:val="28"/>
          <w:szCs w:val="28"/>
          <w:lang w:val="be-BY"/>
        </w:rPr>
        <w:t xml:space="preserve">ст. </w:t>
      </w:r>
      <w:r w:rsidRPr="00DE25F5">
        <w:rPr>
          <w:rFonts w:ascii="Times New Roman" w:hAnsi="Times New Roman"/>
          <w:bCs/>
          <w:sz w:val="28"/>
          <w:szCs w:val="28"/>
          <w:lang w:val="be-BY"/>
        </w:rPr>
        <w:t xml:space="preserve">Вывучае пячаткі і гісторыю іх існавання сфрагістыка (назва </w:t>
      </w:r>
      <w:r w:rsidRPr="00A95EAF">
        <w:rPr>
          <w:rFonts w:ascii="Times New Roman" w:hAnsi="Times New Roman"/>
          <w:bCs/>
          <w:sz w:val="28"/>
          <w:szCs w:val="28"/>
          <w:lang w:val="be-BY"/>
        </w:rPr>
        <w:t xml:space="preserve">ад </w:t>
      </w:r>
      <w:r w:rsidRPr="00DE25F5">
        <w:rPr>
          <w:rFonts w:ascii="Times New Roman" w:hAnsi="Times New Roman"/>
          <w:bCs/>
          <w:sz w:val="28"/>
          <w:szCs w:val="28"/>
          <w:lang w:val="be-BY"/>
        </w:rPr>
        <w:t xml:space="preserve">грэчаскага </w:t>
      </w:r>
      <w:r w:rsidRPr="00A95EAF">
        <w:rPr>
          <w:rFonts w:ascii="Times New Roman" w:hAnsi="Times New Roman"/>
          <w:bCs/>
          <w:sz w:val="28"/>
          <w:szCs w:val="28"/>
          <w:lang w:val="be-BY"/>
        </w:rPr>
        <w:t xml:space="preserve">слова </w:t>
      </w:r>
      <w:r w:rsidRPr="00DE25F5">
        <w:rPr>
          <w:rFonts w:ascii="Times New Roman" w:hAnsi="Times New Roman"/>
          <w:bCs/>
          <w:sz w:val="28"/>
          <w:szCs w:val="28"/>
          <w:lang w:val="be-BY"/>
        </w:rPr>
        <w:t xml:space="preserve">"сфрагіс" </w:t>
      </w:r>
      <w:r w:rsidRPr="00A95EAF">
        <w:rPr>
          <w:rFonts w:ascii="Times New Roman" w:hAnsi="Times New Roman"/>
          <w:bCs/>
          <w:sz w:val="28"/>
          <w:szCs w:val="28"/>
          <w:lang w:val="be-BY"/>
        </w:rPr>
        <w:t xml:space="preserve">— </w:t>
      </w:r>
      <w:r w:rsidRPr="00DE25F5">
        <w:rPr>
          <w:rFonts w:ascii="Times New Roman" w:hAnsi="Times New Roman"/>
          <w:bCs/>
          <w:sz w:val="28"/>
          <w:szCs w:val="28"/>
          <w:lang w:val="be-BY"/>
        </w:rPr>
        <w:t xml:space="preserve">пячатка). </w:t>
      </w:r>
      <w:r w:rsidRPr="00A95EAF">
        <w:rPr>
          <w:rFonts w:ascii="Times New Roman" w:hAnsi="Times New Roman"/>
          <w:bCs/>
          <w:sz w:val="28"/>
          <w:szCs w:val="28"/>
          <w:lang w:val="be-BY"/>
        </w:rPr>
        <w:t xml:space="preserve">У </w:t>
      </w:r>
      <w:r w:rsidRPr="00896C6D">
        <w:rPr>
          <w:rFonts w:ascii="Times New Roman" w:hAnsi="Times New Roman"/>
          <w:bCs/>
          <w:sz w:val="28"/>
          <w:szCs w:val="28"/>
          <w:lang w:val="be-BY"/>
        </w:rPr>
        <w:t xml:space="preserve">Візантыі былі распаўсюджаны </w:t>
      </w:r>
      <w:r w:rsidRPr="00A95EAF">
        <w:rPr>
          <w:rFonts w:ascii="Times New Roman" w:hAnsi="Times New Roman"/>
          <w:bCs/>
          <w:sz w:val="28"/>
          <w:szCs w:val="28"/>
          <w:lang w:val="be-BY"/>
        </w:rPr>
        <w:t xml:space="preserve">так </w:t>
      </w:r>
      <w:r w:rsidRPr="00896C6D">
        <w:rPr>
          <w:rFonts w:ascii="Times New Roman" w:hAnsi="Times New Roman"/>
          <w:bCs/>
          <w:sz w:val="28"/>
          <w:szCs w:val="28"/>
          <w:lang w:val="be-BY"/>
        </w:rPr>
        <w:t xml:space="preserve">званыя віслыя пячаткі. Яны адціскаліся </w:t>
      </w:r>
      <w:r w:rsidRPr="00A95EAF">
        <w:rPr>
          <w:rFonts w:ascii="Times New Roman" w:hAnsi="Times New Roman"/>
          <w:bCs/>
          <w:sz w:val="28"/>
          <w:szCs w:val="28"/>
          <w:lang w:val="be-BY"/>
        </w:rPr>
        <w:t xml:space="preserve">на </w:t>
      </w:r>
      <w:r w:rsidRPr="00896C6D">
        <w:rPr>
          <w:rFonts w:ascii="Times New Roman" w:hAnsi="Times New Roman"/>
          <w:bCs/>
          <w:sz w:val="28"/>
          <w:szCs w:val="28"/>
          <w:lang w:val="be-BY"/>
        </w:rPr>
        <w:t xml:space="preserve">пласцінках са свінцу, золата, срэбра ці </w:t>
      </w:r>
      <w:r w:rsidRPr="00A95EAF">
        <w:rPr>
          <w:rFonts w:ascii="Times New Roman" w:hAnsi="Times New Roman"/>
          <w:bCs/>
          <w:sz w:val="28"/>
          <w:szCs w:val="28"/>
          <w:lang w:val="be-BY"/>
        </w:rPr>
        <w:t xml:space="preserve">воску </w:t>
      </w:r>
      <w:r w:rsidRPr="00896C6D">
        <w:rPr>
          <w:rFonts w:ascii="Times New Roman" w:hAnsi="Times New Roman"/>
          <w:bCs/>
          <w:sz w:val="28"/>
          <w:szCs w:val="28"/>
          <w:lang w:val="be-BY"/>
        </w:rPr>
        <w:t xml:space="preserve">і прывешваліся </w:t>
      </w:r>
      <w:r w:rsidRPr="00A95EAF">
        <w:rPr>
          <w:rFonts w:ascii="Times New Roman" w:hAnsi="Times New Roman"/>
          <w:bCs/>
          <w:sz w:val="28"/>
          <w:szCs w:val="28"/>
          <w:lang w:val="be-BY"/>
        </w:rPr>
        <w:t xml:space="preserve">да </w:t>
      </w:r>
      <w:r w:rsidRPr="00896C6D">
        <w:rPr>
          <w:rFonts w:ascii="Times New Roman" w:hAnsi="Times New Roman"/>
          <w:bCs/>
          <w:sz w:val="28"/>
          <w:szCs w:val="28"/>
          <w:lang w:val="be-BY"/>
        </w:rPr>
        <w:t xml:space="preserve">дакументаў </w:t>
      </w:r>
      <w:r w:rsidRPr="00A95EAF">
        <w:rPr>
          <w:rFonts w:ascii="Times New Roman" w:hAnsi="Times New Roman"/>
          <w:bCs/>
          <w:sz w:val="28"/>
          <w:szCs w:val="28"/>
          <w:lang w:val="be-BY"/>
        </w:rPr>
        <w:t>на шнурках.</w:t>
      </w:r>
    </w:p>
    <w:p w:rsidR="007F232D" w:rsidRDefault="007F232D" w:rsidP="007F232D">
      <w:pPr>
        <w:pStyle w:val="a3"/>
        <w:spacing w:after="0"/>
        <w:ind w:left="0" w:firstLine="709"/>
        <w:jc w:val="both"/>
        <w:rPr>
          <w:rFonts w:ascii="Times New Roman" w:hAnsi="Times New Roman"/>
          <w:sz w:val="28"/>
          <w:szCs w:val="28"/>
          <w:lang w:val="be-BY"/>
        </w:rPr>
      </w:pPr>
      <w:r>
        <w:rPr>
          <w:rFonts w:ascii="Times New Roman" w:hAnsi="Times New Roman"/>
          <w:bCs/>
          <w:sz w:val="28"/>
          <w:szCs w:val="28"/>
          <w:lang w:val="be-BY"/>
        </w:rPr>
        <w:t xml:space="preserve"> </w:t>
      </w:r>
      <w:r w:rsidRPr="001C040D">
        <w:rPr>
          <w:rFonts w:ascii="Times New Roman" w:hAnsi="Times New Roman"/>
          <w:bCs/>
          <w:sz w:val="28"/>
          <w:szCs w:val="28"/>
          <w:lang w:val="be-BY"/>
        </w:rPr>
        <w:t xml:space="preserve">Надпіс </w:t>
      </w:r>
      <w:r w:rsidRPr="00A95EAF">
        <w:rPr>
          <w:rFonts w:ascii="Times New Roman" w:hAnsi="Times New Roman"/>
          <w:bCs/>
          <w:sz w:val="28"/>
          <w:szCs w:val="28"/>
          <w:lang w:val="be-BY"/>
        </w:rPr>
        <w:t xml:space="preserve">XI ст. </w:t>
      </w:r>
      <w:r w:rsidRPr="001C040D">
        <w:rPr>
          <w:rFonts w:ascii="Times New Roman" w:hAnsi="Times New Roman"/>
          <w:bCs/>
          <w:sz w:val="28"/>
          <w:szCs w:val="28"/>
          <w:lang w:val="be-BY"/>
        </w:rPr>
        <w:t xml:space="preserve">выяўлены ў полацкім Сафійскім саборы. </w:t>
      </w:r>
      <w:r w:rsidRPr="00A95EAF">
        <w:rPr>
          <w:rFonts w:ascii="Times New Roman" w:hAnsi="Times New Roman"/>
          <w:bCs/>
          <w:sz w:val="28"/>
          <w:szCs w:val="28"/>
          <w:lang w:val="be-BY"/>
        </w:rPr>
        <w:t xml:space="preserve">На </w:t>
      </w:r>
      <w:r w:rsidRPr="00896C6D">
        <w:rPr>
          <w:rFonts w:ascii="Times New Roman" w:hAnsi="Times New Roman"/>
          <w:bCs/>
          <w:sz w:val="28"/>
          <w:szCs w:val="28"/>
          <w:lang w:val="be-BY"/>
        </w:rPr>
        <w:t xml:space="preserve">вялікім плоскім камяні ў падмурку выдрапаны імёны людзей, якія будавалі сабор: "Давыдзь </w:t>
      </w:r>
      <w:r w:rsidRPr="00A95EAF">
        <w:rPr>
          <w:rFonts w:ascii="Times New Roman" w:hAnsi="Times New Roman"/>
          <w:sz w:val="28"/>
          <w:szCs w:val="28"/>
          <w:lang w:val="be-BY"/>
        </w:rPr>
        <w:t>Тоума, Микуола", а таксама "Петьрь, Воришь".</w:t>
      </w:r>
      <w:r w:rsidRPr="00896C6D">
        <w:rPr>
          <w:rFonts w:ascii="Times New Roman" w:hAnsi="Times New Roman"/>
          <w:sz w:val="28"/>
          <w:szCs w:val="28"/>
          <w:lang w:val="be-BY"/>
        </w:rPr>
        <w:t xml:space="preserve"> </w:t>
      </w:r>
      <w:r>
        <w:rPr>
          <w:rFonts w:ascii="Times New Roman" w:hAnsi="Times New Roman"/>
          <w:bCs/>
          <w:sz w:val="28"/>
          <w:szCs w:val="28"/>
          <w:lang w:val="be-BY"/>
        </w:rPr>
        <w:t>В</w:t>
      </w:r>
      <w:r w:rsidRPr="00A95EAF">
        <w:rPr>
          <w:rFonts w:ascii="Times New Roman" w:hAnsi="Times New Roman"/>
          <w:sz w:val="28"/>
          <w:szCs w:val="28"/>
          <w:lang w:val="be-BY"/>
        </w:rPr>
        <w:t xml:space="preserve">ыключным </w:t>
      </w:r>
      <w:r w:rsidRPr="00896C6D">
        <w:rPr>
          <w:rFonts w:ascii="Times New Roman" w:hAnsi="Times New Roman"/>
          <w:sz w:val="28"/>
          <w:szCs w:val="28"/>
          <w:lang w:val="be-BY"/>
        </w:rPr>
        <w:t xml:space="preserve">помнікам эпіграфікі </w:t>
      </w:r>
      <w:r w:rsidRPr="00A95EAF">
        <w:rPr>
          <w:rFonts w:ascii="Times New Roman" w:hAnsi="Times New Roman"/>
          <w:sz w:val="28"/>
          <w:szCs w:val="28"/>
          <w:lang w:val="be-BY"/>
        </w:rPr>
        <w:t xml:space="preserve">выглядае </w:t>
      </w:r>
      <w:r w:rsidRPr="00896C6D">
        <w:rPr>
          <w:rFonts w:ascii="Times New Roman" w:hAnsi="Times New Roman"/>
          <w:sz w:val="28"/>
          <w:szCs w:val="28"/>
          <w:lang w:val="be-BY"/>
        </w:rPr>
        <w:t xml:space="preserve">доўгі надпіс </w:t>
      </w:r>
      <w:r w:rsidRPr="00A95EAF">
        <w:rPr>
          <w:rFonts w:ascii="Times New Roman" w:hAnsi="Times New Roman"/>
          <w:sz w:val="28"/>
          <w:szCs w:val="28"/>
          <w:lang w:val="be-BY"/>
        </w:rPr>
        <w:t>на крыжы Е</w:t>
      </w:r>
      <w:r>
        <w:rPr>
          <w:rFonts w:ascii="Times New Roman" w:hAnsi="Times New Roman"/>
          <w:sz w:val="28"/>
          <w:szCs w:val="28"/>
          <w:lang w:val="be-BY"/>
        </w:rPr>
        <w:t>ў</w:t>
      </w:r>
      <w:r w:rsidRPr="00A95EAF">
        <w:rPr>
          <w:rFonts w:ascii="Times New Roman" w:hAnsi="Times New Roman"/>
          <w:sz w:val="28"/>
          <w:szCs w:val="28"/>
          <w:lang w:val="be-BY"/>
        </w:rPr>
        <w:t>ф</w:t>
      </w:r>
      <w:r>
        <w:rPr>
          <w:rFonts w:ascii="Times New Roman" w:hAnsi="Times New Roman"/>
          <w:sz w:val="28"/>
          <w:szCs w:val="28"/>
          <w:lang w:val="be-BY"/>
        </w:rPr>
        <w:t>расінні</w:t>
      </w:r>
      <w:r w:rsidRPr="00896C6D">
        <w:rPr>
          <w:rFonts w:ascii="Times New Roman" w:hAnsi="Times New Roman"/>
          <w:sz w:val="28"/>
          <w:szCs w:val="28"/>
          <w:lang w:val="be-BY"/>
        </w:rPr>
        <w:t xml:space="preserve"> </w:t>
      </w:r>
      <w:r w:rsidRPr="00A95EAF">
        <w:rPr>
          <w:rFonts w:ascii="Times New Roman" w:hAnsi="Times New Roman"/>
          <w:sz w:val="28"/>
          <w:szCs w:val="28"/>
          <w:lang w:val="be-BY"/>
        </w:rPr>
        <w:t xml:space="preserve">Полацкай. У першай частцы </w:t>
      </w:r>
      <w:r w:rsidRPr="00A95EAF">
        <w:rPr>
          <w:rFonts w:ascii="Times New Roman" w:hAnsi="Times New Roman"/>
          <w:sz w:val="28"/>
          <w:szCs w:val="28"/>
        </w:rPr>
        <w:t xml:space="preserve">надпісу </w:t>
      </w:r>
      <w:r w:rsidRPr="00A95EAF">
        <w:rPr>
          <w:rFonts w:ascii="Times New Roman" w:hAnsi="Times New Roman"/>
          <w:sz w:val="28"/>
          <w:szCs w:val="28"/>
          <w:lang w:val="be-BY"/>
        </w:rPr>
        <w:t xml:space="preserve">гаворыцца, што </w:t>
      </w:r>
      <w:r w:rsidRPr="00A95EAF">
        <w:rPr>
          <w:rFonts w:ascii="Times New Roman" w:hAnsi="Times New Roman"/>
          <w:sz w:val="28"/>
          <w:szCs w:val="28"/>
        </w:rPr>
        <w:t xml:space="preserve">ў </w:t>
      </w:r>
      <w:r w:rsidRPr="00A95EAF">
        <w:rPr>
          <w:rFonts w:ascii="Times New Roman" w:hAnsi="Times New Roman"/>
          <w:sz w:val="28"/>
          <w:szCs w:val="28"/>
          <w:lang w:val="be-BY"/>
        </w:rPr>
        <w:t xml:space="preserve">6669 </w:t>
      </w:r>
      <w:r>
        <w:rPr>
          <w:rFonts w:ascii="Times New Roman" w:hAnsi="Times New Roman"/>
          <w:sz w:val="28"/>
          <w:szCs w:val="28"/>
          <w:lang w:val="be-BY"/>
        </w:rPr>
        <w:t>(161</w:t>
      </w:r>
      <w:r w:rsidRPr="00A95EAF">
        <w:rPr>
          <w:rFonts w:ascii="Times New Roman" w:hAnsi="Times New Roman"/>
          <w:bCs/>
          <w:sz w:val="28"/>
          <w:szCs w:val="28"/>
          <w:lang w:val="be-BY"/>
        </w:rPr>
        <w:t>1</w:t>
      </w:r>
      <w:r>
        <w:rPr>
          <w:rFonts w:ascii="Times New Roman" w:hAnsi="Times New Roman"/>
          <w:bCs/>
          <w:sz w:val="28"/>
          <w:szCs w:val="28"/>
          <w:lang w:val="be-BY"/>
        </w:rPr>
        <w:t>г.</w:t>
      </w:r>
      <w:r w:rsidRPr="00A95EAF">
        <w:rPr>
          <w:rFonts w:ascii="Times New Roman" w:hAnsi="Times New Roman"/>
          <w:sz w:val="28"/>
          <w:szCs w:val="28"/>
          <w:lang w:val="be-BY"/>
        </w:rPr>
        <w:t xml:space="preserve">) г. </w:t>
      </w:r>
      <w:r w:rsidRPr="00A95EAF">
        <w:rPr>
          <w:rFonts w:ascii="Times New Roman" w:hAnsi="Times New Roman"/>
          <w:sz w:val="28"/>
          <w:szCs w:val="28"/>
        </w:rPr>
        <w:t>Е</w:t>
      </w:r>
      <w:r>
        <w:rPr>
          <w:rFonts w:ascii="Times New Roman" w:hAnsi="Times New Roman"/>
          <w:sz w:val="28"/>
          <w:szCs w:val="28"/>
          <w:lang w:val="be-BY"/>
        </w:rPr>
        <w:t>ў</w:t>
      </w:r>
      <w:r w:rsidRPr="00A95EAF">
        <w:rPr>
          <w:rFonts w:ascii="Times New Roman" w:hAnsi="Times New Roman"/>
          <w:sz w:val="28"/>
          <w:szCs w:val="28"/>
        </w:rPr>
        <w:t>фрасі</w:t>
      </w:r>
      <w:r w:rsidRPr="00A95EAF">
        <w:rPr>
          <w:rFonts w:ascii="Times New Roman" w:hAnsi="Times New Roman"/>
          <w:sz w:val="28"/>
          <w:szCs w:val="28"/>
        </w:rPr>
        <w:t>н</w:t>
      </w:r>
      <w:r w:rsidRPr="00A95EAF">
        <w:rPr>
          <w:rFonts w:ascii="Times New Roman" w:hAnsi="Times New Roman"/>
          <w:sz w:val="28"/>
          <w:szCs w:val="28"/>
        </w:rPr>
        <w:t xml:space="preserve">ня </w:t>
      </w:r>
      <w:r w:rsidRPr="00A95EAF">
        <w:rPr>
          <w:rFonts w:ascii="Times New Roman" w:hAnsi="Times New Roman"/>
          <w:sz w:val="28"/>
          <w:szCs w:val="28"/>
          <w:lang w:val="be-BY"/>
        </w:rPr>
        <w:t>навечн</w:t>
      </w:r>
      <w:r>
        <w:rPr>
          <w:rFonts w:ascii="Times New Roman" w:hAnsi="Times New Roman"/>
          <w:sz w:val="28"/>
          <w:szCs w:val="28"/>
          <w:lang w:val="be-BY"/>
        </w:rPr>
        <w:t>а падаравала крыж царкве Спаса.</w:t>
      </w:r>
    </w:p>
    <w:p w:rsidR="007F232D" w:rsidRDefault="007F232D" w:rsidP="007F232D">
      <w:pPr>
        <w:pStyle w:val="a3"/>
        <w:spacing w:after="0"/>
        <w:ind w:left="0" w:firstLine="709"/>
        <w:jc w:val="both"/>
        <w:rPr>
          <w:rFonts w:ascii="Times New Roman" w:hAnsi="Times New Roman"/>
          <w:sz w:val="28"/>
          <w:szCs w:val="28"/>
          <w:lang w:val="be-BY"/>
        </w:rPr>
      </w:pPr>
    </w:p>
    <w:p w:rsidR="007F232D" w:rsidRPr="004A358B" w:rsidRDefault="007F232D" w:rsidP="007F232D">
      <w:pPr>
        <w:pStyle w:val="a3"/>
        <w:spacing w:after="0"/>
        <w:ind w:left="0" w:firstLine="709"/>
        <w:jc w:val="both"/>
        <w:rPr>
          <w:rFonts w:ascii="Times New Roman" w:hAnsi="Times New Roman"/>
          <w:sz w:val="28"/>
          <w:szCs w:val="28"/>
          <w:lang w:val="be-BY"/>
        </w:rPr>
      </w:pPr>
      <w:r w:rsidRPr="00A95EAF">
        <w:rPr>
          <w:rFonts w:ascii="Times New Roman" w:hAnsi="Times New Roman"/>
          <w:sz w:val="28"/>
          <w:szCs w:val="28"/>
          <w:lang w:val="be-BY"/>
        </w:rPr>
        <w:t>У другой час</w:t>
      </w:r>
      <w:r>
        <w:rPr>
          <w:rFonts w:ascii="Times New Roman" w:hAnsi="Times New Roman"/>
          <w:sz w:val="28"/>
          <w:szCs w:val="28"/>
          <w:lang w:val="be-BY"/>
        </w:rPr>
        <w:t>тцы</w:t>
      </w:r>
      <w:r w:rsidRPr="00A95EAF">
        <w:rPr>
          <w:rFonts w:ascii="Times New Roman" w:hAnsi="Times New Roman"/>
          <w:sz w:val="28"/>
          <w:szCs w:val="28"/>
          <w:lang w:val="be-BY"/>
        </w:rPr>
        <w:t xml:space="preserve"> </w:t>
      </w:r>
      <w:r>
        <w:rPr>
          <w:rFonts w:ascii="Times New Roman" w:hAnsi="Times New Roman"/>
          <w:sz w:val="28"/>
          <w:szCs w:val="28"/>
          <w:lang w:val="be-BY"/>
        </w:rPr>
        <w:t>н</w:t>
      </w:r>
      <w:r w:rsidRPr="00A95EAF">
        <w:rPr>
          <w:rFonts w:ascii="Times New Roman" w:hAnsi="Times New Roman"/>
          <w:sz w:val="28"/>
          <w:szCs w:val="28"/>
        </w:rPr>
        <w:t xml:space="preserve">адпісу (малітва) запісаны </w:t>
      </w:r>
      <w:r w:rsidRPr="00A95EAF">
        <w:rPr>
          <w:rFonts w:ascii="Times New Roman" w:hAnsi="Times New Roman"/>
          <w:sz w:val="28"/>
          <w:szCs w:val="28"/>
          <w:lang w:val="be-BY"/>
        </w:rPr>
        <w:t xml:space="preserve">праклён таму, хто знясе крыж са Спаскай </w:t>
      </w:r>
      <w:r>
        <w:rPr>
          <w:rFonts w:ascii="Times New Roman" w:hAnsi="Times New Roman"/>
          <w:sz w:val="28"/>
          <w:szCs w:val="28"/>
          <w:lang w:val="be-BY"/>
        </w:rPr>
        <w:t>ца</w:t>
      </w:r>
      <w:r w:rsidRPr="00A95EAF">
        <w:rPr>
          <w:rFonts w:ascii="Times New Roman" w:hAnsi="Times New Roman"/>
          <w:bCs/>
          <w:sz w:val="28"/>
          <w:szCs w:val="28"/>
          <w:lang w:val="be-BY"/>
        </w:rPr>
        <w:t xml:space="preserve">рквы. </w:t>
      </w:r>
      <w:r w:rsidRPr="00A95EAF">
        <w:rPr>
          <w:rFonts w:ascii="Times New Roman" w:hAnsi="Times New Roman"/>
          <w:sz w:val="28"/>
          <w:szCs w:val="28"/>
          <w:lang w:val="be-BY"/>
        </w:rPr>
        <w:t xml:space="preserve">На </w:t>
      </w:r>
      <w:r w:rsidRPr="004A358B">
        <w:rPr>
          <w:rFonts w:ascii="Times New Roman" w:hAnsi="Times New Roman"/>
          <w:sz w:val="28"/>
          <w:szCs w:val="28"/>
          <w:lang w:val="be-BY"/>
        </w:rPr>
        <w:t xml:space="preserve">ніжняй пласціне </w:t>
      </w:r>
      <w:r w:rsidRPr="00A95EAF">
        <w:rPr>
          <w:rFonts w:ascii="Times New Roman" w:hAnsi="Times New Roman"/>
          <w:sz w:val="28"/>
          <w:szCs w:val="28"/>
          <w:lang w:val="be-BY"/>
        </w:rPr>
        <w:t xml:space="preserve">адваротнага боку крыжа дробны </w:t>
      </w:r>
      <w:r w:rsidRPr="004A358B">
        <w:rPr>
          <w:rFonts w:ascii="Times New Roman" w:hAnsi="Times New Roman"/>
          <w:sz w:val="28"/>
          <w:szCs w:val="28"/>
          <w:lang w:val="be-BY"/>
        </w:rPr>
        <w:t xml:space="preserve">надпіс </w:t>
      </w:r>
      <w:r w:rsidRPr="00A95EAF">
        <w:rPr>
          <w:rFonts w:ascii="Times New Roman" w:hAnsi="Times New Roman"/>
          <w:sz w:val="28"/>
          <w:szCs w:val="28"/>
          <w:lang w:val="be-BY"/>
        </w:rPr>
        <w:t xml:space="preserve">з </w:t>
      </w:r>
      <w:r>
        <w:rPr>
          <w:rFonts w:ascii="Times New Roman" w:hAnsi="Times New Roman"/>
          <w:sz w:val="28"/>
          <w:szCs w:val="28"/>
          <w:lang w:val="be-BY"/>
        </w:rPr>
        <w:t>імем</w:t>
      </w:r>
      <w:r w:rsidRPr="00A95EAF">
        <w:rPr>
          <w:rFonts w:ascii="Times New Roman" w:hAnsi="Times New Roman"/>
          <w:bCs/>
          <w:i/>
          <w:iCs/>
          <w:sz w:val="28"/>
          <w:szCs w:val="28"/>
          <w:lang w:val="be-BY"/>
        </w:rPr>
        <w:t xml:space="preserve"> </w:t>
      </w:r>
      <w:r w:rsidRPr="00A95EAF">
        <w:rPr>
          <w:rFonts w:ascii="Times New Roman" w:hAnsi="Times New Roman"/>
          <w:sz w:val="28"/>
          <w:szCs w:val="28"/>
          <w:lang w:val="be-BY"/>
        </w:rPr>
        <w:t xml:space="preserve">майстра Богшы (у </w:t>
      </w:r>
      <w:r w:rsidRPr="004A358B">
        <w:rPr>
          <w:rFonts w:ascii="Times New Roman" w:hAnsi="Times New Roman"/>
          <w:sz w:val="28"/>
          <w:szCs w:val="28"/>
          <w:lang w:val="be-BY"/>
        </w:rPr>
        <w:t xml:space="preserve">хрышчэнні </w:t>
      </w:r>
      <w:r w:rsidRPr="00A95EAF">
        <w:rPr>
          <w:rFonts w:ascii="Times New Roman" w:hAnsi="Times New Roman"/>
          <w:sz w:val="28"/>
          <w:szCs w:val="28"/>
          <w:lang w:val="be-BY"/>
        </w:rPr>
        <w:t xml:space="preserve">Лазара), </w:t>
      </w:r>
      <w:r w:rsidRPr="004A358B">
        <w:rPr>
          <w:rFonts w:ascii="Times New Roman" w:hAnsi="Times New Roman"/>
          <w:sz w:val="28"/>
          <w:szCs w:val="28"/>
          <w:lang w:val="be-BY"/>
        </w:rPr>
        <w:t xml:space="preserve">які зрабіў </w:t>
      </w:r>
      <w:r w:rsidRPr="00A95EAF">
        <w:rPr>
          <w:rFonts w:ascii="Times New Roman" w:hAnsi="Times New Roman"/>
          <w:sz w:val="28"/>
          <w:szCs w:val="28"/>
          <w:lang w:val="be-BY"/>
        </w:rPr>
        <w:t>гэты крыж на срод</w:t>
      </w:r>
      <w:r>
        <w:rPr>
          <w:rFonts w:ascii="Times New Roman" w:hAnsi="Times New Roman"/>
          <w:sz w:val="28"/>
          <w:szCs w:val="28"/>
          <w:lang w:val="be-BY"/>
        </w:rPr>
        <w:t>кі</w:t>
      </w:r>
      <w:r w:rsidRPr="00A95EAF">
        <w:rPr>
          <w:rFonts w:ascii="Times New Roman" w:hAnsi="Times New Roman"/>
          <w:sz w:val="28"/>
          <w:szCs w:val="28"/>
          <w:lang w:val="be-BY"/>
        </w:rPr>
        <w:t xml:space="preserve"> </w:t>
      </w:r>
      <w:r w:rsidRPr="004A358B">
        <w:rPr>
          <w:rFonts w:ascii="Times New Roman" w:hAnsi="Times New Roman"/>
          <w:sz w:val="28"/>
          <w:szCs w:val="28"/>
          <w:lang w:val="be-BY"/>
        </w:rPr>
        <w:t>Е</w:t>
      </w:r>
      <w:r>
        <w:rPr>
          <w:rFonts w:ascii="Times New Roman" w:hAnsi="Times New Roman"/>
          <w:sz w:val="28"/>
          <w:szCs w:val="28"/>
          <w:lang w:val="be-BY"/>
        </w:rPr>
        <w:t>ўф</w:t>
      </w:r>
      <w:r w:rsidRPr="004A358B">
        <w:rPr>
          <w:rFonts w:ascii="Times New Roman" w:hAnsi="Times New Roman"/>
          <w:sz w:val="28"/>
          <w:szCs w:val="28"/>
          <w:lang w:val="be-BY"/>
        </w:rPr>
        <w:t xml:space="preserve">расінні. Каштоўнымі эпіграфічнымі помнікамі з'яўляюцца графіці Спаскай </w:t>
      </w:r>
      <w:r>
        <w:rPr>
          <w:rFonts w:ascii="Times New Roman" w:hAnsi="Times New Roman"/>
          <w:sz w:val="28"/>
          <w:szCs w:val="28"/>
          <w:lang w:val="be-BY"/>
        </w:rPr>
        <w:t>царквы</w:t>
      </w:r>
      <w:r w:rsidRPr="004A358B">
        <w:rPr>
          <w:rFonts w:ascii="Times New Roman" w:hAnsi="Times New Roman"/>
          <w:bCs/>
          <w:sz w:val="28"/>
          <w:szCs w:val="28"/>
          <w:lang w:val="be-BY"/>
        </w:rPr>
        <w:t xml:space="preserve"> </w:t>
      </w:r>
      <w:r w:rsidRPr="004A358B">
        <w:rPr>
          <w:rFonts w:ascii="Times New Roman" w:hAnsi="Times New Roman"/>
          <w:sz w:val="28"/>
          <w:szCs w:val="28"/>
          <w:lang w:val="be-BY"/>
        </w:rPr>
        <w:t>Е</w:t>
      </w:r>
      <w:r>
        <w:rPr>
          <w:rFonts w:ascii="Times New Roman" w:hAnsi="Times New Roman"/>
          <w:sz w:val="28"/>
          <w:szCs w:val="28"/>
          <w:lang w:val="be-BY"/>
        </w:rPr>
        <w:t>ў</w:t>
      </w:r>
      <w:r w:rsidRPr="004A358B">
        <w:rPr>
          <w:rFonts w:ascii="Times New Roman" w:hAnsi="Times New Roman"/>
          <w:sz w:val="28"/>
          <w:szCs w:val="28"/>
          <w:lang w:val="be-BY"/>
        </w:rPr>
        <w:t xml:space="preserve">фрасіннеўскага манастыра ў </w:t>
      </w:r>
      <w:r w:rsidRPr="00A95EAF">
        <w:rPr>
          <w:rFonts w:ascii="Times New Roman" w:hAnsi="Times New Roman"/>
          <w:sz w:val="28"/>
          <w:szCs w:val="28"/>
          <w:lang w:val="be-BY"/>
        </w:rPr>
        <w:t xml:space="preserve">Полацку. </w:t>
      </w:r>
      <w:r w:rsidRPr="004A358B">
        <w:rPr>
          <w:rFonts w:ascii="Times New Roman" w:hAnsi="Times New Roman"/>
          <w:sz w:val="28"/>
          <w:szCs w:val="28"/>
          <w:lang w:val="be-BY"/>
        </w:rPr>
        <w:t>Найбол</w:t>
      </w:r>
      <w:r>
        <w:rPr>
          <w:rFonts w:ascii="Times New Roman" w:hAnsi="Times New Roman"/>
          <w:sz w:val="28"/>
          <w:szCs w:val="28"/>
          <w:lang w:val="be-BY"/>
        </w:rPr>
        <w:t>ьш</w:t>
      </w:r>
      <w:r w:rsidRPr="004A358B">
        <w:rPr>
          <w:rFonts w:ascii="Times New Roman" w:hAnsi="Times New Roman"/>
          <w:sz w:val="28"/>
          <w:szCs w:val="28"/>
          <w:lang w:val="be-BY"/>
        </w:rPr>
        <w:t xml:space="preserve"> цікавы запіс</w:t>
      </w:r>
      <w:r>
        <w:rPr>
          <w:rFonts w:ascii="Times New Roman" w:hAnsi="Times New Roman"/>
          <w:sz w:val="28"/>
          <w:szCs w:val="28"/>
          <w:lang w:val="be-BY"/>
        </w:rPr>
        <w:t xml:space="preserve"> на сцяне</w:t>
      </w:r>
      <w:r w:rsidRPr="004A358B">
        <w:rPr>
          <w:rFonts w:ascii="Times New Roman" w:hAnsi="Times New Roman"/>
          <w:sz w:val="28"/>
          <w:szCs w:val="28"/>
          <w:lang w:val="be-BY"/>
        </w:rPr>
        <w:t xml:space="preserve"> паблізу алтара зроблены ў шырока распаўсюджаным </w:t>
      </w:r>
      <w:r w:rsidRPr="00A95EAF">
        <w:rPr>
          <w:rFonts w:ascii="Times New Roman" w:hAnsi="Times New Roman"/>
          <w:sz w:val="28"/>
          <w:szCs w:val="28"/>
          <w:lang w:val="be-BY"/>
        </w:rPr>
        <w:t xml:space="preserve">жанры </w:t>
      </w:r>
      <w:r w:rsidRPr="004A358B">
        <w:rPr>
          <w:rFonts w:ascii="Times New Roman" w:hAnsi="Times New Roman"/>
          <w:sz w:val="28"/>
          <w:szCs w:val="28"/>
          <w:lang w:val="be-BY"/>
        </w:rPr>
        <w:t>па</w:t>
      </w:r>
      <w:r>
        <w:rPr>
          <w:rFonts w:ascii="Times New Roman" w:hAnsi="Times New Roman"/>
          <w:sz w:val="28"/>
          <w:szCs w:val="28"/>
          <w:lang w:val="be-BY"/>
        </w:rPr>
        <w:t>міна</w:t>
      </w:r>
      <w:r w:rsidRPr="004A358B">
        <w:rPr>
          <w:rFonts w:ascii="Times New Roman" w:hAnsi="Times New Roman"/>
          <w:bCs/>
          <w:smallCaps/>
          <w:sz w:val="28"/>
          <w:szCs w:val="28"/>
          <w:lang w:val="be-BY"/>
        </w:rPr>
        <w:t>ння</w:t>
      </w:r>
      <w:r w:rsidRPr="004A358B">
        <w:rPr>
          <w:rFonts w:ascii="Times New Roman" w:hAnsi="Times New Roman"/>
          <w:sz w:val="28"/>
          <w:szCs w:val="28"/>
          <w:lang w:val="be-BY"/>
        </w:rPr>
        <w:t xml:space="preserve">, які дае падставу меркаваць аб працы ў </w:t>
      </w:r>
      <w:r w:rsidRPr="00A95EAF">
        <w:rPr>
          <w:rFonts w:ascii="Times New Roman" w:hAnsi="Times New Roman"/>
          <w:sz w:val="28"/>
          <w:szCs w:val="28"/>
          <w:lang w:val="be-BY"/>
        </w:rPr>
        <w:t xml:space="preserve">Полацку </w:t>
      </w:r>
      <w:r w:rsidRPr="004A358B">
        <w:rPr>
          <w:rFonts w:ascii="Times New Roman" w:hAnsi="Times New Roman"/>
          <w:sz w:val="28"/>
          <w:szCs w:val="28"/>
          <w:lang w:val="be-BY"/>
        </w:rPr>
        <w:t>мастака-багама</w:t>
      </w:r>
      <w:r>
        <w:rPr>
          <w:rFonts w:ascii="Times New Roman" w:hAnsi="Times New Roman"/>
          <w:sz w:val="28"/>
          <w:szCs w:val="28"/>
          <w:lang w:val="be-BY"/>
        </w:rPr>
        <w:t>за</w:t>
      </w:r>
      <w:r w:rsidRPr="004A358B">
        <w:rPr>
          <w:rFonts w:ascii="Times New Roman" w:hAnsi="Times New Roman"/>
          <w:sz w:val="28"/>
          <w:szCs w:val="28"/>
          <w:lang w:val="be-BY"/>
        </w:rPr>
        <w:t>-</w:t>
      </w:r>
      <w:r>
        <w:rPr>
          <w:rFonts w:ascii="Times New Roman" w:hAnsi="Times New Roman"/>
          <w:sz w:val="28"/>
          <w:szCs w:val="28"/>
          <w:lang w:val="be-BY"/>
        </w:rPr>
        <w:t>Кузьмы.</w:t>
      </w:r>
    </w:p>
    <w:p w:rsidR="007F232D" w:rsidRDefault="007F232D" w:rsidP="007F232D">
      <w:pPr>
        <w:pStyle w:val="a3"/>
        <w:spacing w:after="0"/>
        <w:ind w:left="0" w:firstLine="709"/>
        <w:jc w:val="both"/>
        <w:rPr>
          <w:rFonts w:ascii="Times New Roman" w:hAnsi="Times New Roman"/>
          <w:sz w:val="28"/>
          <w:szCs w:val="28"/>
          <w:lang w:val="be-BY"/>
        </w:rPr>
      </w:pPr>
    </w:p>
    <w:p w:rsidR="007F232D" w:rsidRPr="004A358B" w:rsidRDefault="007F232D" w:rsidP="007F232D">
      <w:pPr>
        <w:pStyle w:val="a3"/>
        <w:spacing w:after="0"/>
        <w:ind w:left="0" w:firstLine="709"/>
        <w:jc w:val="both"/>
        <w:rPr>
          <w:rFonts w:ascii="Times New Roman" w:hAnsi="Times New Roman"/>
          <w:sz w:val="28"/>
          <w:szCs w:val="28"/>
          <w:lang w:val="be-BY"/>
        </w:rPr>
      </w:pPr>
      <w:r w:rsidRPr="004A358B">
        <w:rPr>
          <w:rFonts w:ascii="Times New Roman" w:hAnsi="Times New Roman"/>
          <w:sz w:val="28"/>
          <w:szCs w:val="28"/>
          <w:lang w:val="be-BY"/>
        </w:rPr>
        <w:t>Такім чынам, эпіграфіка пацвярджае, што пісьменнасць была распаўсюджана на беларускіх землях ні толькі сярод пр</w:t>
      </w:r>
      <w:r>
        <w:rPr>
          <w:rFonts w:ascii="Times New Roman" w:hAnsi="Times New Roman"/>
          <w:sz w:val="28"/>
          <w:szCs w:val="28"/>
          <w:lang w:val="be-BY"/>
        </w:rPr>
        <w:t>а</w:t>
      </w:r>
      <w:r w:rsidRPr="004A358B">
        <w:rPr>
          <w:rFonts w:ascii="Times New Roman" w:hAnsi="Times New Roman"/>
          <w:sz w:val="28"/>
          <w:szCs w:val="28"/>
          <w:lang w:val="be-BY"/>
        </w:rPr>
        <w:t>дстаўнікоў вышейшага слоя насельн</w:t>
      </w:r>
      <w:r>
        <w:rPr>
          <w:rFonts w:ascii="Times New Roman" w:hAnsi="Times New Roman"/>
          <w:sz w:val="28"/>
          <w:szCs w:val="28"/>
          <w:lang w:val="be-BY"/>
        </w:rPr>
        <w:t>і</w:t>
      </w:r>
      <w:r w:rsidRPr="004A358B">
        <w:rPr>
          <w:rFonts w:ascii="Times New Roman" w:hAnsi="Times New Roman"/>
          <w:sz w:val="28"/>
          <w:szCs w:val="28"/>
          <w:lang w:val="be-BY"/>
        </w:rPr>
        <w:t>цтва, але і прост</w:t>
      </w:r>
      <w:r>
        <w:rPr>
          <w:rFonts w:ascii="Times New Roman" w:hAnsi="Times New Roman"/>
          <w:sz w:val="28"/>
          <w:szCs w:val="28"/>
          <w:lang w:val="be-BY"/>
        </w:rPr>
        <w:t>ых</w:t>
      </w:r>
      <w:r w:rsidRPr="004A358B">
        <w:rPr>
          <w:rFonts w:ascii="Times New Roman" w:hAnsi="Times New Roman"/>
          <w:sz w:val="28"/>
          <w:szCs w:val="28"/>
          <w:lang w:val="be-BY"/>
        </w:rPr>
        <w:t xml:space="preserve"> гараджан.</w:t>
      </w:r>
    </w:p>
    <w:p w:rsidR="007F232D" w:rsidRPr="004A358B" w:rsidRDefault="007F232D" w:rsidP="007F232D">
      <w:pPr>
        <w:pStyle w:val="a3"/>
        <w:spacing w:after="0"/>
        <w:ind w:left="0" w:firstLine="709"/>
        <w:jc w:val="both"/>
        <w:rPr>
          <w:rFonts w:ascii="Times New Roman" w:hAnsi="Times New Roman"/>
          <w:sz w:val="28"/>
          <w:szCs w:val="28"/>
          <w:lang w:val="be-BY"/>
        </w:rPr>
      </w:pPr>
    </w:p>
    <w:p w:rsidR="007F232D" w:rsidRPr="009A5AE8" w:rsidRDefault="007F232D" w:rsidP="007F232D">
      <w:pPr>
        <w:pStyle w:val="a3"/>
        <w:numPr>
          <w:ilvl w:val="0"/>
          <w:numId w:val="40"/>
        </w:numPr>
        <w:spacing w:after="0"/>
        <w:ind w:left="0" w:firstLine="709"/>
        <w:jc w:val="both"/>
        <w:rPr>
          <w:rFonts w:ascii="Times New Roman" w:hAnsi="Times New Roman"/>
          <w:b/>
          <w:i/>
          <w:color w:val="1F497D" w:themeColor="text2"/>
          <w:sz w:val="32"/>
          <w:szCs w:val="28"/>
          <w:u w:val="single"/>
          <w:lang w:val="be-BY"/>
        </w:rPr>
      </w:pPr>
      <w:r w:rsidRPr="009A5AE8">
        <w:rPr>
          <w:rFonts w:ascii="Times New Roman" w:hAnsi="Times New Roman"/>
          <w:b/>
          <w:i/>
          <w:color w:val="1F497D" w:themeColor="text2"/>
          <w:sz w:val="32"/>
          <w:szCs w:val="28"/>
          <w:u w:val="single"/>
          <w:lang w:val="be-BY"/>
        </w:rPr>
        <w:t>Полацк у “Слове пра паход Ігаравы”.</w:t>
      </w:r>
    </w:p>
    <w:p w:rsidR="007F232D" w:rsidRPr="004A358B" w:rsidRDefault="007F232D" w:rsidP="007F232D">
      <w:pPr>
        <w:pStyle w:val="a3"/>
        <w:spacing w:after="0"/>
        <w:ind w:left="0" w:firstLine="709"/>
        <w:jc w:val="both"/>
        <w:rPr>
          <w:rFonts w:ascii="Times New Roman" w:hAnsi="Times New Roman"/>
          <w:bCs/>
          <w:sz w:val="28"/>
          <w:szCs w:val="28"/>
          <w:lang w:val="be-BY"/>
        </w:rPr>
      </w:pPr>
      <w:r w:rsidRPr="00FC236E">
        <w:rPr>
          <w:rFonts w:ascii="Times New Roman" w:hAnsi="Times New Roman"/>
          <w:bCs/>
          <w:sz w:val="28"/>
          <w:szCs w:val="28"/>
          <w:lang w:val="be-BY"/>
        </w:rPr>
        <w:t xml:space="preserve">Вяршыняй мастацкай сярэднявечнай літаратуры лічыцца вядомы ва ўсім свеце твор </w:t>
      </w:r>
      <w:r w:rsidRPr="00A95EAF">
        <w:rPr>
          <w:rFonts w:ascii="Times New Roman" w:hAnsi="Times New Roman"/>
          <w:bCs/>
          <w:sz w:val="28"/>
          <w:szCs w:val="28"/>
          <w:lang w:val="be-BY"/>
        </w:rPr>
        <w:t xml:space="preserve">"Слова пра паход </w:t>
      </w:r>
      <w:r w:rsidRPr="00FC236E">
        <w:rPr>
          <w:rFonts w:ascii="Times New Roman" w:hAnsi="Times New Roman"/>
          <w:bCs/>
          <w:sz w:val="28"/>
          <w:szCs w:val="28"/>
          <w:lang w:val="be-BY"/>
        </w:rPr>
        <w:t xml:space="preserve">Ігаравы". </w:t>
      </w:r>
      <w:r w:rsidRPr="00A95EAF">
        <w:rPr>
          <w:rFonts w:ascii="Times New Roman" w:hAnsi="Times New Roman"/>
          <w:bCs/>
          <w:sz w:val="28"/>
          <w:szCs w:val="28"/>
          <w:lang w:val="be-BY"/>
        </w:rPr>
        <w:t xml:space="preserve">У другой </w:t>
      </w:r>
      <w:r w:rsidRPr="00A95EAF">
        <w:rPr>
          <w:rFonts w:ascii="Times New Roman" w:hAnsi="Times New Roman"/>
          <w:bCs/>
          <w:sz w:val="28"/>
          <w:szCs w:val="28"/>
        </w:rPr>
        <w:t xml:space="preserve">палове XII </w:t>
      </w:r>
      <w:r w:rsidRPr="00A95EAF">
        <w:rPr>
          <w:rFonts w:ascii="Times New Roman" w:hAnsi="Times New Roman"/>
          <w:bCs/>
          <w:sz w:val="28"/>
          <w:szCs w:val="28"/>
          <w:lang w:val="be-BY"/>
        </w:rPr>
        <w:t xml:space="preserve">ст. </w:t>
      </w:r>
      <w:r w:rsidRPr="00A95EAF">
        <w:rPr>
          <w:rFonts w:ascii="Times New Roman" w:hAnsi="Times New Roman"/>
          <w:bCs/>
          <w:sz w:val="28"/>
          <w:szCs w:val="28"/>
        </w:rPr>
        <w:t xml:space="preserve">адбыўся </w:t>
      </w:r>
      <w:r w:rsidRPr="00A95EAF">
        <w:rPr>
          <w:rFonts w:ascii="Times New Roman" w:hAnsi="Times New Roman"/>
          <w:bCs/>
          <w:sz w:val="28"/>
          <w:szCs w:val="28"/>
          <w:lang w:val="be-BY"/>
        </w:rPr>
        <w:lastRenderedPageBreak/>
        <w:t xml:space="preserve">распад </w:t>
      </w:r>
      <w:r w:rsidRPr="00A95EAF">
        <w:rPr>
          <w:rFonts w:ascii="Times New Roman" w:hAnsi="Times New Roman"/>
          <w:bCs/>
          <w:sz w:val="28"/>
          <w:szCs w:val="28"/>
        </w:rPr>
        <w:t xml:space="preserve">Старажытнай Русі </w:t>
      </w:r>
      <w:r w:rsidRPr="00A95EAF">
        <w:rPr>
          <w:rFonts w:ascii="Times New Roman" w:hAnsi="Times New Roman"/>
          <w:bCs/>
          <w:sz w:val="28"/>
          <w:szCs w:val="28"/>
          <w:lang w:val="be-BY"/>
        </w:rPr>
        <w:t xml:space="preserve">на </w:t>
      </w:r>
      <w:r w:rsidRPr="00A95EAF">
        <w:rPr>
          <w:rFonts w:ascii="Times New Roman" w:hAnsi="Times New Roman"/>
          <w:bCs/>
          <w:sz w:val="28"/>
          <w:szCs w:val="28"/>
        </w:rPr>
        <w:t>самастойныя княствы. Асноўнай думкай ств</w:t>
      </w:r>
      <w:r w:rsidRPr="00A95EAF">
        <w:rPr>
          <w:rFonts w:ascii="Times New Roman" w:hAnsi="Times New Roman"/>
          <w:bCs/>
          <w:sz w:val="28"/>
          <w:szCs w:val="28"/>
        </w:rPr>
        <w:t>а</w:t>
      </w:r>
      <w:r w:rsidRPr="00A95EAF">
        <w:rPr>
          <w:rFonts w:ascii="Times New Roman" w:hAnsi="Times New Roman"/>
          <w:bCs/>
          <w:sz w:val="28"/>
          <w:szCs w:val="28"/>
        </w:rPr>
        <w:t xml:space="preserve">ральніка </w:t>
      </w:r>
      <w:r w:rsidRPr="00A95EAF">
        <w:rPr>
          <w:rFonts w:ascii="Times New Roman" w:hAnsi="Times New Roman"/>
          <w:bCs/>
          <w:sz w:val="28"/>
          <w:szCs w:val="28"/>
          <w:lang w:val="be-BY"/>
        </w:rPr>
        <w:t xml:space="preserve">"Слова..." </w:t>
      </w:r>
      <w:r w:rsidRPr="00A95EAF">
        <w:rPr>
          <w:rFonts w:ascii="Times New Roman" w:hAnsi="Times New Roman"/>
          <w:bCs/>
          <w:sz w:val="28"/>
          <w:szCs w:val="28"/>
        </w:rPr>
        <w:t xml:space="preserve">з'яўляецца асуджэнне княжацкіх </w:t>
      </w:r>
      <w:proofErr w:type="gramStart"/>
      <w:r w:rsidRPr="00A95EAF">
        <w:rPr>
          <w:rFonts w:ascii="Times New Roman" w:hAnsi="Times New Roman"/>
          <w:bCs/>
          <w:sz w:val="28"/>
          <w:szCs w:val="28"/>
        </w:rPr>
        <w:t>м</w:t>
      </w:r>
      <w:proofErr w:type="gramEnd"/>
      <w:r w:rsidRPr="00A95EAF">
        <w:rPr>
          <w:rFonts w:ascii="Times New Roman" w:hAnsi="Times New Roman"/>
          <w:bCs/>
          <w:sz w:val="28"/>
          <w:szCs w:val="28"/>
        </w:rPr>
        <w:t xml:space="preserve">іжусобіц, якія аблягчалі напады стэпавых качэўнікаў </w:t>
      </w:r>
      <w:r w:rsidRPr="00A95EAF">
        <w:rPr>
          <w:rFonts w:ascii="Times New Roman" w:hAnsi="Times New Roman"/>
          <w:bCs/>
          <w:sz w:val="28"/>
          <w:szCs w:val="28"/>
          <w:lang w:val="be-BY"/>
        </w:rPr>
        <w:t xml:space="preserve">— </w:t>
      </w:r>
      <w:r w:rsidRPr="00A95EAF">
        <w:rPr>
          <w:rFonts w:ascii="Times New Roman" w:hAnsi="Times New Roman"/>
          <w:bCs/>
          <w:sz w:val="28"/>
          <w:szCs w:val="28"/>
        </w:rPr>
        <w:t xml:space="preserve">полаўцаў </w:t>
      </w:r>
      <w:r w:rsidRPr="00A95EAF">
        <w:rPr>
          <w:rFonts w:ascii="Times New Roman" w:hAnsi="Times New Roman"/>
          <w:bCs/>
          <w:sz w:val="28"/>
          <w:szCs w:val="28"/>
          <w:lang w:val="be-BY"/>
        </w:rPr>
        <w:t xml:space="preserve">на Русь. </w:t>
      </w:r>
      <w:r w:rsidRPr="004A358B">
        <w:rPr>
          <w:rFonts w:ascii="Times New Roman" w:hAnsi="Times New Roman"/>
          <w:bCs/>
          <w:sz w:val="28"/>
          <w:szCs w:val="28"/>
          <w:lang w:val="be-BY"/>
        </w:rPr>
        <w:t xml:space="preserve">Кожны з </w:t>
      </w:r>
      <w:r w:rsidRPr="00A95EAF">
        <w:rPr>
          <w:rFonts w:ascii="Times New Roman" w:hAnsi="Times New Roman"/>
          <w:bCs/>
          <w:sz w:val="28"/>
          <w:szCs w:val="28"/>
          <w:lang w:val="be-BY"/>
        </w:rPr>
        <w:t xml:space="preserve">буйных </w:t>
      </w:r>
      <w:r w:rsidRPr="004A358B">
        <w:rPr>
          <w:rFonts w:ascii="Times New Roman" w:hAnsi="Times New Roman"/>
          <w:bCs/>
          <w:sz w:val="28"/>
          <w:szCs w:val="28"/>
          <w:lang w:val="be-BY"/>
        </w:rPr>
        <w:t>князёў услаўляецца ў паэме як незалежны ў сваіх задумах і дзеяннях правіцель.</w:t>
      </w:r>
    </w:p>
    <w:p w:rsidR="007F232D" w:rsidRDefault="007F232D" w:rsidP="007F232D">
      <w:pPr>
        <w:pStyle w:val="a3"/>
        <w:spacing w:after="0"/>
        <w:ind w:left="0" w:firstLine="709"/>
        <w:jc w:val="both"/>
        <w:rPr>
          <w:rFonts w:ascii="Times New Roman" w:hAnsi="Times New Roman"/>
          <w:bCs/>
          <w:sz w:val="28"/>
          <w:szCs w:val="28"/>
          <w:lang w:val="be-BY"/>
        </w:rPr>
      </w:pPr>
    </w:p>
    <w:p w:rsidR="007F232D" w:rsidRPr="00896C6D" w:rsidRDefault="007F232D" w:rsidP="007F232D">
      <w:pPr>
        <w:pStyle w:val="a3"/>
        <w:spacing w:after="0"/>
        <w:ind w:left="0" w:firstLine="709"/>
        <w:jc w:val="both"/>
        <w:rPr>
          <w:rFonts w:ascii="Times New Roman" w:hAnsi="Times New Roman"/>
          <w:bCs/>
          <w:sz w:val="28"/>
          <w:szCs w:val="28"/>
          <w:lang w:val="be-BY"/>
        </w:rPr>
      </w:pPr>
      <w:r w:rsidRPr="00FC236E">
        <w:rPr>
          <w:rFonts w:ascii="Times New Roman" w:hAnsi="Times New Roman"/>
          <w:bCs/>
          <w:sz w:val="28"/>
          <w:szCs w:val="28"/>
          <w:lang w:val="be-BY"/>
        </w:rPr>
        <w:t xml:space="preserve">Урывак </w:t>
      </w:r>
      <w:r w:rsidRPr="00A95EAF">
        <w:rPr>
          <w:rFonts w:ascii="Times New Roman" w:hAnsi="Times New Roman"/>
          <w:bCs/>
          <w:sz w:val="28"/>
          <w:szCs w:val="28"/>
          <w:lang w:val="be-BY"/>
        </w:rPr>
        <w:t xml:space="preserve">са "Слова..." пра </w:t>
      </w:r>
      <w:r w:rsidRPr="00FC236E">
        <w:rPr>
          <w:rFonts w:ascii="Times New Roman" w:hAnsi="Times New Roman"/>
          <w:bCs/>
          <w:sz w:val="28"/>
          <w:szCs w:val="28"/>
          <w:lang w:val="be-BY"/>
        </w:rPr>
        <w:t xml:space="preserve">міжусобіцы полацкіх князёў насычаны, як і ўвесь твор, паэтычнымі абагульненнямі і вобразамі. </w:t>
      </w:r>
      <w:r w:rsidRPr="00A95EAF">
        <w:rPr>
          <w:rFonts w:ascii="Times New Roman" w:hAnsi="Times New Roman"/>
          <w:bCs/>
          <w:sz w:val="28"/>
          <w:szCs w:val="28"/>
          <w:lang w:val="be-BY"/>
        </w:rPr>
        <w:t xml:space="preserve">Тут </w:t>
      </w:r>
      <w:r w:rsidRPr="00896C6D">
        <w:rPr>
          <w:rFonts w:ascii="Times New Roman" w:hAnsi="Times New Roman"/>
          <w:bCs/>
          <w:sz w:val="28"/>
          <w:szCs w:val="28"/>
          <w:lang w:val="be-BY"/>
        </w:rPr>
        <w:t xml:space="preserve">ахоплены </w:t>
      </w:r>
      <w:r w:rsidRPr="00A95EAF">
        <w:rPr>
          <w:rFonts w:ascii="Times New Roman" w:hAnsi="Times New Roman"/>
          <w:bCs/>
          <w:sz w:val="28"/>
          <w:szCs w:val="28"/>
          <w:lang w:val="be-BY"/>
        </w:rPr>
        <w:t xml:space="preserve">два </w:t>
      </w:r>
      <w:r w:rsidRPr="00896C6D">
        <w:rPr>
          <w:rFonts w:ascii="Times New Roman" w:hAnsi="Times New Roman"/>
          <w:bCs/>
          <w:sz w:val="28"/>
          <w:szCs w:val="28"/>
          <w:lang w:val="be-BY"/>
        </w:rPr>
        <w:t xml:space="preserve">перыяды гісторыі Полацкай зямлі: </w:t>
      </w:r>
      <w:r w:rsidRPr="00A95EAF">
        <w:rPr>
          <w:rFonts w:ascii="Times New Roman" w:hAnsi="Times New Roman"/>
          <w:bCs/>
          <w:sz w:val="28"/>
          <w:szCs w:val="28"/>
          <w:lang w:val="be-BY"/>
        </w:rPr>
        <w:t xml:space="preserve">часы князя </w:t>
      </w:r>
      <w:r w:rsidRPr="00896C6D">
        <w:rPr>
          <w:rFonts w:ascii="Times New Roman" w:hAnsi="Times New Roman"/>
          <w:bCs/>
          <w:sz w:val="28"/>
          <w:szCs w:val="28"/>
          <w:lang w:val="be-BY"/>
        </w:rPr>
        <w:t xml:space="preserve">Усяслава Брачыславіча (сярэдзіна і </w:t>
      </w:r>
      <w:r w:rsidRPr="00A95EAF">
        <w:rPr>
          <w:rFonts w:ascii="Times New Roman" w:hAnsi="Times New Roman"/>
          <w:bCs/>
          <w:sz w:val="28"/>
          <w:szCs w:val="28"/>
          <w:lang w:val="be-BY"/>
        </w:rPr>
        <w:t xml:space="preserve">другая </w:t>
      </w:r>
      <w:r w:rsidRPr="00896C6D">
        <w:rPr>
          <w:rFonts w:ascii="Times New Roman" w:hAnsi="Times New Roman"/>
          <w:bCs/>
          <w:sz w:val="28"/>
          <w:szCs w:val="28"/>
          <w:lang w:val="be-BY"/>
        </w:rPr>
        <w:t xml:space="preserve">палова </w:t>
      </w:r>
      <w:r w:rsidRPr="00A95EAF">
        <w:rPr>
          <w:rFonts w:ascii="Times New Roman" w:hAnsi="Times New Roman"/>
          <w:bCs/>
          <w:sz w:val="28"/>
          <w:szCs w:val="28"/>
        </w:rPr>
        <w:t>XI</w:t>
      </w:r>
      <w:r w:rsidRPr="00896C6D">
        <w:rPr>
          <w:rFonts w:ascii="Times New Roman" w:hAnsi="Times New Roman"/>
          <w:bCs/>
          <w:sz w:val="28"/>
          <w:szCs w:val="28"/>
          <w:lang w:val="be-BY"/>
        </w:rPr>
        <w:t xml:space="preserve"> ст.) і перыяд, калі ў ёй княжылі і </w:t>
      </w:r>
      <w:r w:rsidRPr="00A95EAF">
        <w:rPr>
          <w:rFonts w:ascii="Times New Roman" w:hAnsi="Times New Roman"/>
          <w:bCs/>
          <w:sz w:val="28"/>
          <w:szCs w:val="28"/>
          <w:lang w:val="be-BY"/>
        </w:rPr>
        <w:t xml:space="preserve">не </w:t>
      </w:r>
      <w:r w:rsidRPr="00896C6D">
        <w:rPr>
          <w:rFonts w:ascii="Times New Roman" w:hAnsi="Times New Roman"/>
          <w:bCs/>
          <w:sz w:val="28"/>
          <w:szCs w:val="28"/>
          <w:lang w:val="be-BY"/>
        </w:rPr>
        <w:t>мірыліся паміж сабой і з іншымі князямі Русі яго ўнукі (</w:t>
      </w:r>
      <w:r w:rsidRPr="00A95EAF">
        <w:rPr>
          <w:rFonts w:ascii="Times New Roman" w:hAnsi="Times New Roman"/>
          <w:bCs/>
          <w:sz w:val="28"/>
          <w:szCs w:val="28"/>
        </w:rPr>
        <w:t>XII</w:t>
      </w:r>
      <w:r w:rsidRPr="00896C6D">
        <w:rPr>
          <w:rFonts w:ascii="Times New Roman" w:hAnsi="Times New Roman"/>
          <w:bCs/>
          <w:sz w:val="28"/>
          <w:szCs w:val="28"/>
          <w:lang w:val="be-BY"/>
        </w:rPr>
        <w:t xml:space="preserve"> ст.).</w:t>
      </w:r>
    </w:p>
    <w:p w:rsidR="007F232D" w:rsidRDefault="007F232D" w:rsidP="007F232D">
      <w:pPr>
        <w:pStyle w:val="a3"/>
        <w:spacing w:after="0"/>
        <w:ind w:left="0" w:firstLine="709"/>
        <w:jc w:val="both"/>
        <w:rPr>
          <w:rFonts w:ascii="Times New Roman" w:hAnsi="Times New Roman"/>
          <w:bCs/>
          <w:sz w:val="28"/>
          <w:szCs w:val="28"/>
          <w:lang w:val="be-BY"/>
        </w:rPr>
      </w:pPr>
    </w:p>
    <w:p w:rsidR="007F232D" w:rsidRPr="00896C6D" w:rsidRDefault="007F232D" w:rsidP="007F232D">
      <w:pPr>
        <w:pStyle w:val="a3"/>
        <w:spacing w:after="0"/>
        <w:ind w:left="0" w:firstLine="709"/>
        <w:jc w:val="both"/>
        <w:rPr>
          <w:rFonts w:ascii="Times New Roman" w:hAnsi="Times New Roman"/>
          <w:bCs/>
          <w:sz w:val="28"/>
          <w:szCs w:val="28"/>
          <w:lang w:val="be-BY"/>
        </w:rPr>
      </w:pPr>
      <w:r w:rsidRPr="00FC236E">
        <w:rPr>
          <w:rFonts w:ascii="Times New Roman" w:hAnsi="Times New Roman"/>
          <w:bCs/>
          <w:sz w:val="28"/>
          <w:szCs w:val="28"/>
          <w:lang w:val="be-BY"/>
        </w:rPr>
        <w:t xml:space="preserve">Аўтар паэмы імкнуўся </w:t>
      </w:r>
      <w:r w:rsidRPr="00A95EAF">
        <w:rPr>
          <w:rFonts w:ascii="Times New Roman" w:hAnsi="Times New Roman"/>
          <w:bCs/>
          <w:sz w:val="28"/>
          <w:szCs w:val="28"/>
          <w:lang w:val="be-BY"/>
        </w:rPr>
        <w:t xml:space="preserve">не </w:t>
      </w:r>
      <w:r w:rsidRPr="00FC236E">
        <w:rPr>
          <w:rFonts w:ascii="Times New Roman" w:hAnsi="Times New Roman"/>
          <w:bCs/>
          <w:sz w:val="28"/>
          <w:szCs w:val="28"/>
          <w:lang w:val="be-BY"/>
        </w:rPr>
        <w:t xml:space="preserve">столькі перадаць падзеі з жыцця </w:t>
      </w:r>
      <w:r w:rsidRPr="00A95EAF">
        <w:rPr>
          <w:rFonts w:ascii="Times New Roman" w:hAnsi="Times New Roman"/>
          <w:bCs/>
          <w:sz w:val="28"/>
          <w:szCs w:val="28"/>
          <w:lang w:val="be-BY"/>
        </w:rPr>
        <w:t xml:space="preserve">князя Усяслава Полацкага, </w:t>
      </w:r>
      <w:r w:rsidRPr="00FC236E">
        <w:rPr>
          <w:rFonts w:ascii="Times New Roman" w:hAnsi="Times New Roman"/>
          <w:bCs/>
          <w:sz w:val="28"/>
          <w:szCs w:val="28"/>
          <w:lang w:val="be-BY"/>
        </w:rPr>
        <w:t xml:space="preserve">колькі стварыць яго вобраз. </w:t>
      </w:r>
      <w:r w:rsidRPr="00896C6D">
        <w:rPr>
          <w:rFonts w:ascii="Times New Roman" w:hAnsi="Times New Roman"/>
          <w:bCs/>
          <w:sz w:val="28"/>
          <w:szCs w:val="28"/>
          <w:lang w:val="be-BY"/>
        </w:rPr>
        <w:t xml:space="preserve">Рашучасць і энергія, з якой ён абара-няў Полацкую зямлю, </w:t>
      </w:r>
      <w:r>
        <w:rPr>
          <w:rFonts w:ascii="Times New Roman" w:hAnsi="Times New Roman"/>
          <w:bCs/>
          <w:sz w:val="28"/>
          <w:szCs w:val="28"/>
          <w:lang w:val="be-BY"/>
        </w:rPr>
        <w:t>б</w:t>
      </w:r>
      <w:r w:rsidRPr="00896C6D">
        <w:rPr>
          <w:rFonts w:ascii="Times New Roman" w:hAnsi="Times New Roman"/>
          <w:bCs/>
          <w:sz w:val="28"/>
          <w:szCs w:val="28"/>
          <w:lang w:val="be-BY"/>
        </w:rPr>
        <w:t xml:space="preserve">ылі выключнымі. </w:t>
      </w:r>
      <w:r w:rsidRPr="00A95EAF">
        <w:rPr>
          <w:rFonts w:ascii="Times New Roman" w:hAnsi="Times New Roman"/>
          <w:bCs/>
          <w:sz w:val="28"/>
          <w:szCs w:val="28"/>
          <w:lang w:val="be-BY"/>
        </w:rPr>
        <w:t xml:space="preserve">3 </w:t>
      </w:r>
      <w:r w:rsidRPr="00896C6D">
        <w:rPr>
          <w:rFonts w:ascii="Times New Roman" w:hAnsi="Times New Roman"/>
          <w:bCs/>
          <w:sz w:val="28"/>
          <w:szCs w:val="28"/>
          <w:lang w:val="be-BY"/>
        </w:rPr>
        <w:t>па</w:t>
      </w:r>
      <w:r>
        <w:rPr>
          <w:rFonts w:ascii="Times New Roman" w:hAnsi="Times New Roman"/>
          <w:bCs/>
          <w:sz w:val="28"/>
          <w:szCs w:val="28"/>
          <w:lang w:val="be-BY"/>
        </w:rPr>
        <w:t>э</w:t>
      </w:r>
      <w:r w:rsidRPr="00896C6D">
        <w:rPr>
          <w:rFonts w:ascii="Times New Roman" w:hAnsi="Times New Roman"/>
          <w:bCs/>
          <w:sz w:val="28"/>
          <w:szCs w:val="28"/>
          <w:lang w:val="be-BY"/>
        </w:rPr>
        <w:t xml:space="preserve">тычным майстэрствам і вялікім смуткам апавядаў аўтар </w:t>
      </w:r>
      <w:r w:rsidRPr="00A95EAF">
        <w:rPr>
          <w:rFonts w:ascii="Times New Roman" w:hAnsi="Times New Roman"/>
          <w:bCs/>
          <w:sz w:val="28"/>
          <w:szCs w:val="28"/>
          <w:lang w:val="be-BY"/>
        </w:rPr>
        <w:t xml:space="preserve">"Слова пра паход </w:t>
      </w:r>
      <w:r w:rsidRPr="00896C6D">
        <w:rPr>
          <w:rFonts w:ascii="Times New Roman" w:hAnsi="Times New Roman"/>
          <w:bCs/>
          <w:sz w:val="28"/>
          <w:szCs w:val="28"/>
          <w:lang w:val="be-BY"/>
        </w:rPr>
        <w:t xml:space="preserve">Ігаравы" аб бітве паміж </w:t>
      </w:r>
      <w:r w:rsidRPr="00A95EAF">
        <w:rPr>
          <w:rFonts w:ascii="Times New Roman" w:hAnsi="Times New Roman"/>
          <w:bCs/>
          <w:sz w:val="28"/>
          <w:szCs w:val="28"/>
          <w:lang w:val="be-BY"/>
        </w:rPr>
        <w:t xml:space="preserve">войскам </w:t>
      </w:r>
      <w:r w:rsidRPr="00896C6D">
        <w:rPr>
          <w:rFonts w:ascii="Times New Roman" w:hAnsi="Times New Roman"/>
          <w:bCs/>
          <w:sz w:val="28"/>
          <w:szCs w:val="28"/>
          <w:lang w:val="be-BY"/>
        </w:rPr>
        <w:t xml:space="preserve">кіеўскіх князёў і дружынай </w:t>
      </w:r>
      <w:r w:rsidRPr="00A95EAF">
        <w:rPr>
          <w:rFonts w:ascii="Times New Roman" w:hAnsi="Times New Roman"/>
          <w:bCs/>
          <w:sz w:val="28"/>
          <w:szCs w:val="28"/>
          <w:lang w:val="be-BY"/>
        </w:rPr>
        <w:t xml:space="preserve">полацкага князя (1067) у </w:t>
      </w:r>
      <w:r w:rsidRPr="00896C6D">
        <w:rPr>
          <w:rFonts w:ascii="Times New Roman" w:hAnsi="Times New Roman"/>
          <w:bCs/>
          <w:sz w:val="28"/>
          <w:szCs w:val="28"/>
          <w:lang w:val="be-BY"/>
        </w:rPr>
        <w:t>наступных радках:</w:t>
      </w:r>
    </w:p>
    <w:p w:rsidR="007F232D" w:rsidRDefault="007F232D" w:rsidP="007F232D">
      <w:pPr>
        <w:pStyle w:val="a3"/>
        <w:spacing w:after="0"/>
        <w:ind w:left="1416" w:firstLine="709"/>
        <w:jc w:val="both"/>
        <w:rPr>
          <w:rFonts w:ascii="Times New Roman" w:hAnsi="Times New Roman"/>
          <w:bCs/>
          <w:color w:val="339933"/>
          <w:sz w:val="28"/>
          <w:szCs w:val="28"/>
          <w:lang w:val="be-BY"/>
        </w:rPr>
      </w:pPr>
    </w:p>
    <w:p w:rsidR="007F232D" w:rsidRPr="009A5AE8" w:rsidRDefault="007F232D" w:rsidP="007F232D">
      <w:pPr>
        <w:pStyle w:val="a3"/>
        <w:spacing w:after="0"/>
        <w:ind w:left="1416" w:firstLine="709"/>
        <w:jc w:val="both"/>
        <w:rPr>
          <w:rFonts w:ascii="Times New Roman" w:hAnsi="Times New Roman"/>
          <w:bCs/>
          <w:color w:val="339933"/>
          <w:sz w:val="28"/>
          <w:szCs w:val="28"/>
          <w:lang w:val="be-BY"/>
        </w:rPr>
      </w:pPr>
      <w:r w:rsidRPr="009A5AE8">
        <w:rPr>
          <w:rFonts w:ascii="Times New Roman" w:hAnsi="Times New Roman"/>
          <w:bCs/>
          <w:color w:val="339933"/>
          <w:sz w:val="28"/>
          <w:szCs w:val="28"/>
          <w:lang w:val="be-BY"/>
        </w:rPr>
        <w:t>"На Немизе снопы стелють головами,</w:t>
      </w:r>
    </w:p>
    <w:p w:rsidR="007F232D" w:rsidRPr="009A5AE8" w:rsidRDefault="007F232D" w:rsidP="007F232D">
      <w:pPr>
        <w:pStyle w:val="a3"/>
        <w:spacing w:after="0"/>
        <w:ind w:left="1416" w:firstLine="709"/>
        <w:jc w:val="both"/>
        <w:rPr>
          <w:rFonts w:ascii="Times New Roman" w:hAnsi="Times New Roman"/>
          <w:bCs/>
          <w:color w:val="339933"/>
          <w:sz w:val="28"/>
          <w:szCs w:val="28"/>
          <w:lang w:val="be-BY"/>
        </w:rPr>
      </w:pPr>
      <w:r w:rsidRPr="009A5AE8">
        <w:rPr>
          <w:rFonts w:ascii="Times New Roman" w:hAnsi="Times New Roman"/>
          <w:bCs/>
          <w:color w:val="339933"/>
          <w:sz w:val="28"/>
          <w:szCs w:val="28"/>
          <w:lang w:val="be-BY"/>
        </w:rPr>
        <w:t>молотять чепи харалужными,</w:t>
      </w:r>
    </w:p>
    <w:p w:rsidR="007F232D" w:rsidRPr="009A5AE8" w:rsidRDefault="007F232D" w:rsidP="007F232D">
      <w:pPr>
        <w:pStyle w:val="a3"/>
        <w:spacing w:after="0"/>
        <w:ind w:left="1416" w:firstLine="709"/>
        <w:jc w:val="both"/>
        <w:rPr>
          <w:rFonts w:ascii="Times New Roman" w:hAnsi="Times New Roman"/>
          <w:bCs/>
          <w:color w:val="339933"/>
          <w:sz w:val="28"/>
          <w:szCs w:val="28"/>
          <w:lang w:val="be-BY"/>
        </w:rPr>
      </w:pPr>
      <w:r w:rsidRPr="009A5AE8">
        <w:rPr>
          <w:rFonts w:ascii="Times New Roman" w:hAnsi="Times New Roman"/>
          <w:bCs/>
          <w:color w:val="339933"/>
          <w:sz w:val="28"/>
          <w:szCs w:val="28"/>
          <w:lang w:val="be-BY"/>
        </w:rPr>
        <w:t>на тоце животь кладуть</w:t>
      </w:r>
    </w:p>
    <w:p w:rsidR="007F232D" w:rsidRPr="009A5AE8" w:rsidRDefault="007F232D" w:rsidP="007F232D">
      <w:pPr>
        <w:pStyle w:val="a3"/>
        <w:spacing w:after="0"/>
        <w:ind w:left="1416" w:firstLine="709"/>
        <w:jc w:val="both"/>
        <w:rPr>
          <w:rFonts w:ascii="Times New Roman" w:hAnsi="Times New Roman"/>
          <w:bCs/>
          <w:color w:val="339933"/>
          <w:sz w:val="28"/>
          <w:szCs w:val="28"/>
          <w:lang w:val="be-BY"/>
        </w:rPr>
      </w:pPr>
      <w:r w:rsidRPr="009A5AE8">
        <w:rPr>
          <w:rFonts w:ascii="Times New Roman" w:hAnsi="Times New Roman"/>
          <w:bCs/>
          <w:color w:val="339933"/>
          <w:sz w:val="28"/>
          <w:szCs w:val="28"/>
          <w:lang w:val="be-BY"/>
        </w:rPr>
        <w:t>веють душу оть тела</w:t>
      </w:r>
    </w:p>
    <w:p w:rsidR="007F232D" w:rsidRPr="009A5AE8" w:rsidRDefault="007F232D" w:rsidP="007F232D">
      <w:pPr>
        <w:pStyle w:val="a3"/>
        <w:spacing w:after="0"/>
        <w:ind w:left="1416" w:firstLine="709"/>
        <w:jc w:val="both"/>
        <w:rPr>
          <w:rFonts w:ascii="Times New Roman" w:hAnsi="Times New Roman"/>
          <w:bCs/>
          <w:color w:val="339933"/>
          <w:sz w:val="28"/>
          <w:szCs w:val="28"/>
          <w:lang w:val="be-BY"/>
        </w:rPr>
      </w:pPr>
      <w:r w:rsidRPr="009A5AE8">
        <w:rPr>
          <w:rFonts w:ascii="Times New Roman" w:hAnsi="Times New Roman"/>
          <w:bCs/>
          <w:color w:val="339933"/>
          <w:sz w:val="28"/>
          <w:szCs w:val="28"/>
          <w:lang w:val="be-BY"/>
        </w:rPr>
        <w:t>Немизи кровави брезе</w:t>
      </w:r>
    </w:p>
    <w:p w:rsidR="007F232D" w:rsidRPr="009A5AE8" w:rsidRDefault="007F232D" w:rsidP="007F232D">
      <w:pPr>
        <w:pStyle w:val="a3"/>
        <w:spacing w:after="0"/>
        <w:ind w:left="1416" w:firstLine="709"/>
        <w:jc w:val="both"/>
        <w:rPr>
          <w:rFonts w:ascii="Times New Roman" w:hAnsi="Times New Roman"/>
          <w:bCs/>
          <w:color w:val="339933"/>
          <w:sz w:val="28"/>
          <w:szCs w:val="28"/>
          <w:lang w:val="be-BY"/>
        </w:rPr>
      </w:pPr>
      <w:r w:rsidRPr="009A5AE8">
        <w:rPr>
          <w:rFonts w:ascii="Times New Roman" w:hAnsi="Times New Roman"/>
          <w:bCs/>
          <w:color w:val="339933"/>
          <w:sz w:val="28"/>
          <w:szCs w:val="28"/>
          <w:lang w:val="be-BY"/>
        </w:rPr>
        <w:t>не бологомь бяхуть посеяни</w:t>
      </w:r>
    </w:p>
    <w:p w:rsidR="007F232D" w:rsidRPr="009A5AE8" w:rsidRDefault="007F232D" w:rsidP="007F232D">
      <w:pPr>
        <w:pStyle w:val="a3"/>
        <w:spacing w:after="0"/>
        <w:ind w:left="1416" w:firstLine="709"/>
        <w:jc w:val="both"/>
        <w:rPr>
          <w:rFonts w:ascii="Times New Roman" w:hAnsi="Times New Roman"/>
          <w:bCs/>
          <w:color w:val="339933"/>
          <w:sz w:val="28"/>
          <w:szCs w:val="28"/>
          <w:lang w:val="be-BY"/>
        </w:rPr>
      </w:pPr>
      <w:r w:rsidRPr="009A5AE8">
        <w:rPr>
          <w:rFonts w:ascii="Times New Roman" w:hAnsi="Times New Roman"/>
          <w:bCs/>
          <w:color w:val="339933"/>
          <w:sz w:val="28"/>
          <w:szCs w:val="28"/>
          <w:lang w:val="be-BY"/>
        </w:rPr>
        <w:t>посеяни костьми рускихь сыновь".</w:t>
      </w:r>
    </w:p>
    <w:p w:rsidR="007F232D" w:rsidRDefault="007F232D" w:rsidP="007F232D">
      <w:pPr>
        <w:pStyle w:val="a3"/>
        <w:spacing w:after="0"/>
        <w:ind w:left="0" w:firstLine="709"/>
        <w:jc w:val="both"/>
        <w:rPr>
          <w:rFonts w:ascii="Times New Roman" w:hAnsi="Times New Roman"/>
          <w:bCs/>
          <w:sz w:val="28"/>
          <w:szCs w:val="28"/>
          <w:lang w:val="be-BY"/>
        </w:rPr>
      </w:pPr>
    </w:p>
    <w:p w:rsidR="007F232D" w:rsidRPr="00A95EAF" w:rsidRDefault="007F232D" w:rsidP="007F232D">
      <w:pPr>
        <w:pStyle w:val="a3"/>
        <w:spacing w:after="0"/>
        <w:ind w:left="0" w:firstLine="709"/>
        <w:jc w:val="both"/>
        <w:rPr>
          <w:rFonts w:ascii="Times New Roman" w:hAnsi="Times New Roman"/>
          <w:sz w:val="28"/>
          <w:szCs w:val="28"/>
          <w:lang w:val="be-BY"/>
        </w:rPr>
      </w:pPr>
      <w:r w:rsidRPr="00A95EAF">
        <w:rPr>
          <w:rFonts w:ascii="Times New Roman" w:hAnsi="Times New Roman"/>
          <w:bCs/>
          <w:sz w:val="28"/>
          <w:szCs w:val="28"/>
          <w:lang w:val="be-BY"/>
        </w:rPr>
        <w:t xml:space="preserve">Як </w:t>
      </w:r>
      <w:r w:rsidRPr="004A358B">
        <w:rPr>
          <w:rFonts w:ascii="Times New Roman" w:hAnsi="Times New Roman"/>
          <w:bCs/>
          <w:sz w:val="28"/>
          <w:szCs w:val="28"/>
          <w:lang w:val="be-BY"/>
        </w:rPr>
        <w:t xml:space="preserve">вынікае </w:t>
      </w:r>
      <w:r w:rsidRPr="00A95EAF">
        <w:rPr>
          <w:rFonts w:ascii="Times New Roman" w:hAnsi="Times New Roman"/>
          <w:bCs/>
          <w:sz w:val="28"/>
          <w:szCs w:val="28"/>
          <w:lang w:val="be-BY"/>
        </w:rPr>
        <w:t xml:space="preserve">з гэтага твора, </w:t>
      </w:r>
      <w:r w:rsidRPr="004A358B">
        <w:rPr>
          <w:rFonts w:ascii="Times New Roman" w:hAnsi="Times New Roman"/>
          <w:bCs/>
          <w:sz w:val="28"/>
          <w:szCs w:val="28"/>
          <w:lang w:val="be-BY"/>
        </w:rPr>
        <w:t xml:space="preserve">Усяслаў ішоў </w:t>
      </w:r>
      <w:r w:rsidRPr="00A95EAF">
        <w:rPr>
          <w:rFonts w:ascii="Times New Roman" w:hAnsi="Times New Roman"/>
          <w:bCs/>
          <w:sz w:val="28"/>
          <w:szCs w:val="28"/>
          <w:lang w:val="be-BY"/>
        </w:rPr>
        <w:t xml:space="preserve">да </w:t>
      </w:r>
      <w:r w:rsidRPr="004A358B">
        <w:rPr>
          <w:rFonts w:ascii="Times New Roman" w:hAnsi="Times New Roman"/>
          <w:bCs/>
          <w:sz w:val="28"/>
          <w:szCs w:val="28"/>
          <w:lang w:val="be-BY"/>
        </w:rPr>
        <w:t xml:space="preserve">Нямігі </w:t>
      </w:r>
      <w:r w:rsidRPr="00A95EAF">
        <w:rPr>
          <w:rFonts w:ascii="Times New Roman" w:hAnsi="Times New Roman"/>
          <w:bCs/>
          <w:sz w:val="28"/>
          <w:szCs w:val="28"/>
          <w:lang w:val="be-BY"/>
        </w:rPr>
        <w:t xml:space="preserve">з Дудутак ("скачи влькомь до Немиги сь Дудутокь"). Выказваюцца розныя </w:t>
      </w:r>
      <w:r w:rsidRPr="00896C6D">
        <w:rPr>
          <w:rFonts w:ascii="Times New Roman" w:hAnsi="Times New Roman"/>
          <w:bCs/>
          <w:sz w:val="28"/>
          <w:szCs w:val="28"/>
          <w:lang w:val="be-BY"/>
        </w:rPr>
        <w:t xml:space="preserve">меркаванні </w:t>
      </w:r>
      <w:r w:rsidRPr="00A95EAF">
        <w:rPr>
          <w:rFonts w:ascii="Times New Roman" w:hAnsi="Times New Roman"/>
          <w:bCs/>
          <w:sz w:val="28"/>
          <w:szCs w:val="28"/>
          <w:lang w:val="be-BY"/>
        </w:rPr>
        <w:t xml:space="preserve">пра месца </w:t>
      </w:r>
      <w:r w:rsidRPr="00896C6D">
        <w:rPr>
          <w:rFonts w:ascii="Times New Roman" w:hAnsi="Times New Roman"/>
          <w:bCs/>
          <w:sz w:val="28"/>
          <w:szCs w:val="28"/>
          <w:lang w:val="be-BY"/>
        </w:rPr>
        <w:t xml:space="preserve">іх </w:t>
      </w:r>
      <w:r w:rsidRPr="00A95EAF">
        <w:rPr>
          <w:rFonts w:ascii="Times New Roman" w:hAnsi="Times New Roman"/>
          <w:bCs/>
          <w:sz w:val="28"/>
          <w:szCs w:val="28"/>
          <w:lang w:val="be-BY"/>
        </w:rPr>
        <w:t xml:space="preserve">знаходжання. </w:t>
      </w:r>
      <w:r w:rsidRPr="00896C6D">
        <w:rPr>
          <w:rFonts w:ascii="Times New Roman" w:hAnsi="Times New Roman"/>
          <w:bCs/>
          <w:sz w:val="28"/>
          <w:szCs w:val="28"/>
          <w:lang w:val="be-BY"/>
        </w:rPr>
        <w:t xml:space="preserve">Дудуткамі лічаць </w:t>
      </w:r>
      <w:r w:rsidRPr="00A95EAF">
        <w:rPr>
          <w:rFonts w:ascii="Times New Roman" w:hAnsi="Times New Roman"/>
          <w:bCs/>
          <w:sz w:val="28"/>
          <w:szCs w:val="28"/>
          <w:lang w:val="be-BY"/>
        </w:rPr>
        <w:t xml:space="preserve">населены пункт каля </w:t>
      </w:r>
      <w:r w:rsidRPr="00896C6D">
        <w:rPr>
          <w:rFonts w:ascii="Times New Roman" w:hAnsi="Times New Roman"/>
          <w:bCs/>
          <w:sz w:val="28"/>
          <w:szCs w:val="28"/>
          <w:lang w:val="be-BY"/>
        </w:rPr>
        <w:t xml:space="preserve">Ноўгарада Вялікага, </w:t>
      </w:r>
      <w:r w:rsidRPr="00A95EAF">
        <w:rPr>
          <w:rFonts w:ascii="Times New Roman" w:hAnsi="Times New Roman"/>
          <w:bCs/>
          <w:sz w:val="28"/>
          <w:szCs w:val="28"/>
          <w:lang w:val="be-BY"/>
        </w:rPr>
        <w:t xml:space="preserve">дзе </w:t>
      </w:r>
      <w:r w:rsidRPr="00896C6D">
        <w:rPr>
          <w:rFonts w:ascii="Times New Roman" w:hAnsi="Times New Roman"/>
          <w:bCs/>
          <w:sz w:val="28"/>
          <w:szCs w:val="28"/>
          <w:lang w:val="be-BY"/>
        </w:rPr>
        <w:t xml:space="preserve">быў </w:t>
      </w:r>
      <w:r w:rsidRPr="00A95EAF">
        <w:rPr>
          <w:rFonts w:ascii="Times New Roman" w:hAnsi="Times New Roman"/>
          <w:bCs/>
          <w:sz w:val="28"/>
          <w:szCs w:val="28"/>
          <w:lang w:val="be-BY"/>
        </w:rPr>
        <w:t xml:space="preserve">вядомы манастыр, </w:t>
      </w:r>
      <w:r w:rsidRPr="00896C6D">
        <w:rPr>
          <w:rFonts w:ascii="Times New Roman" w:hAnsi="Times New Roman"/>
          <w:bCs/>
          <w:sz w:val="28"/>
          <w:szCs w:val="28"/>
          <w:lang w:val="be-BY"/>
        </w:rPr>
        <w:t xml:space="preserve">які называўся </w:t>
      </w:r>
      <w:r w:rsidRPr="00A95EAF">
        <w:rPr>
          <w:rFonts w:ascii="Times New Roman" w:hAnsi="Times New Roman"/>
          <w:bCs/>
          <w:sz w:val="28"/>
          <w:szCs w:val="28"/>
          <w:lang w:val="be-BY"/>
        </w:rPr>
        <w:t xml:space="preserve">"на Дудутках". У "Слове пра паход </w:t>
      </w:r>
      <w:r w:rsidRPr="001C040D">
        <w:rPr>
          <w:rFonts w:ascii="Times New Roman" w:hAnsi="Times New Roman"/>
          <w:bCs/>
          <w:sz w:val="28"/>
          <w:szCs w:val="28"/>
          <w:lang w:val="be-BY"/>
        </w:rPr>
        <w:t>Ігара</w:t>
      </w:r>
      <w:r w:rsidRPr="00A95EAF">
        <w:rPr>
          <w:rFonts w:ascii="Times New Roman" w:hAnsi="Times New Roman"/>
          <w:bCs/>
          <w:sz w:val="28"/>
          <w:szCs w:val="28"/>
          <w:lang w:val="be-BY"/>
        </w:rPr>
        <w:t xml:space="preserve">вы" гаворка </w:t>
      </w:r>
      <w:r w:rsidRPr="001C040D">
        <w:rPr>
          <w:rFonts w:ascii="Times New Roman" w:hAnsi="Times New Roman"/>
          <w:bCs/>
          <w:sz w:val="28"/>
          <w:szCs w:val="28"/>
          <w:lang w:val="be-BY"/>
        </w:rPr>
        <w:t xml:space="preserve">ідзе </w:t>
      </w:r>
      <w:r w:rsidRPr="00A95EAF">
        <w:rPr>
          <w:rFonts w:ascii="Times New Roman" w:hAnsi="Times New Roman"/>
          <w:bCs/>
          <w:sz w:val="28"/>
          <w:szCs w:val="28"/>
          <w:lang w:val="be-BY"/>
        </w:rPr>
        <w:t xml:space="preserve">яшчэ пра полацкага князя </w:t>
      </w:r>
      <w:r w:rsidRPr="001C040D">
        <w:rPr>
          <w:rFonts w:ascii="Times New Roman" w:hAnsi="Times New Roman"/>
          <w:bCs/>
          <w:sz w:val="28"/>
          <w:szCs w:val="28"/>
          <w:lang w:val="be-BY"/>
        </w:rPr>
        <w:t xml:space="preserve">Ізяслава Васількавіча, які гераічна загінуў </w:t>
      </w:r>
      <w:r w:rsidRPr="00A95EAF">
        <w:rPr>
          <w:rFonts w:ascii="Times New Roman" w:hAnsi="Times New Roman"/>
          <w:bCs/>
          <w:sz w:val="28"/>
          <w:szCs w:val="28"/>
          <w:lang w:val="be-BY"/>
        </w:rPr>
        <w:t xml:space="preserve">у </w:t>
      </w:r>
      <w:r w:rsidRPr="001C040D">
        <w:rPr>
          <w:rFonts w:ascii="Times New Roman" w:hAnsi="Times New Roman"/>
          <w:bCs/>
          <w:sz w:val="28"/>
          <w:szCs w:val="28"/>
          <w:lang w:val="be-BY"/>
        </w:rPr>
        <w:t>бітве з літоўскім атрадам</w:t>
      </w:r>
      <w:r>
        <w:rPr>
          <w:rFonts w:ascii="Times New Roman" w:hAnsi="Times New Roman"/>
          <w:bCs/>
          <w:sz w:val="28"/>
          <w:szCs w:val="28"/>
          <w:lang w:val="be-BY"/>
        </w:rPr>
        <w:t>. Г</w:t>
      </w:r>
      <w:r w:rsidRPr="00A95EAF">
        <w:rPr>
          <w:rFonts w:ascii="Times New Roman" w:hAnsi="Times New Roman"/>
          <w:sz w:val="28"/>
          <w:szCs w:val="28"/>
          <w:lang w:val="be-BY"/>
        </w:rPr>
        <w:t xml:space="preserve">эта адно з </w:t>
      </w:r>
      <w:r w:rsidRPr="001C040D">
        <w:rPr>
          <w:rFonts w:ascii="Times New Roman" w:hAnsi="Times New Roman"/>
          <w:sz w:val="28"/>
          <w:szCs w:val="28"/>
          <w:lang w:val="be-BY"/>
        </w:rPr>
        <w:t xml:space="preserve">нямногіх паведамленняў </w:t>
      </w:r>
      <w:r w:rsidRPr="00A95EAF">
        <w:rPr>
          <w:rFonts w:ascii="Times New Roman" w:hAnsi="Times New Roman"/>
          <w:sz w:val="28"/>
          <w:szCs w:val="28"/>
          <w:lang w:val="be-BY"/>
        </w:rPr>
        <w:t xml:space="preserve">аб </w:t>
      </w:r>
      <w:r w:rsidRPr="001C040D">
        <w:rPr>
          <w:rFonts w:ascii="Times New Roman" w:hAnsi="Times New Roman"/>
          <w:sz w:val="28"/>
          <w:szCs w:val="28"/>
          <w:lang w:val="be-BY"/>
        </w:rPr>
        <w:t xml:space="preserve">бітве </w:t>
      </w:r>
      <w:r w:rsidRPr="00A95EAF">
        <w:rPr>
          <w:rFonts w:ascii="Times New Roman" w:hAnsi="Times New Roman"/>
          <w:sz w:val="28"/>
          <w:szCs w:val="28"/>
          <w:lang w:val="be-BY"/>
        </w:rPr>
        <w:t xml:space="preserve">полацкага князя супраць </w:t>
      </w:r>
      <w:r w:rsidRPr="001C040D">
        <w:rPr>
          <w:rFonts w:ascii="Times New Roman" w:hAnsi="Times New Roman"/>
          <w:sz w:val="28"/>
          <w:szCs w:val="28"/>
          <w:lang w:val="be-BY"/>
        </w:rPr>
        <w:t xml:space="preserve">Літвы. </w:t>
      </w:r>
      <w:r w:rsidRPr="00A95EAF">
        <w:rPr>
          <w:rFonts w:ascii="Times New Roman" w:hAnsi="Times New Roman"/>
          <w:sz w:val="28"/>
          <w:szCs w:val="28"/>
          <w:lang w:val="be-BY"/>
        </w:rPr>
        <w:t xml:space="preserve">Полацк </w:t>
      </w:r>
      <w:r w:rsidRPr="00A95EAF">
        <w:rPr>
          <w:rFonts w:ascii="Times New Roman" w:hAnsi="Times New Roman"/>
          <w:sz w:val="28"/>
          <w:szCs w:val="28"/>
        </w:rPr>
        <w:t xml:space="preserve">і Літва </w:t>
      </w:r>
      <w:r w:rsidRPr="00A95EAF">
        <w:rPr>
          <w:rFonts w:ascii="Times New Roman" w:hAnsi="Times New Roman"/>
          <w:sz w:val="28"/>
          <w:szCs w:val="28"/>
          <w:lang w:val="be-BY"/>
        </w:rPr>
        <w:t xml:space="preserve">часцей </w:t>
      </w:r>
      <w:r w:rsidRPr="00A95EAF">
        <w:rPr>
          <w:rFonts w:ascii="Times New Roman" w:hAnsi="Times New Roman"/>
          <w:sz w:val="28"/>
          <w:szCs w:val="28"/>
        </w:rPr>
        <w:t xml:space="preserve">выступалі </w:t>
      </w:r>
      <w:r w:rsidRPr="00A95EAF">
        <w:rPr>
          <w:rFonts w:ascii="Times New Roman" w:hAnsi="Times New Roman"/>
          <w:sz w:val="28"/>
          <w:szCs w:val="28"/>
          <w:lang w:val="be-BY"/>
        </w:rPr>
        <w:t>разам.</w:t>
      </w:r>
    </w:p>
    <w:p w:rsidR="007F232D" w:rsidRDefault="007F232D" w:rsidP="007F232D">
      <w:pPr>
        <w:pStyle w:val="a3"/>
        <w:spacing w:after="0"/>
        <w:ind w:left="0" w:firstLine="709"/>
        <w:jc w:val="both"/>
        <w:rPr>
          <w:rFonts w:ascii="Times New Roman" w:hAnsi="Times New Roman"/>
          <w:sz w:val="28"/>
          <w:szCs w:val="28"/>
          <w:lang w:val="be-BY"/>
        </w:rPr>
      </w:pPr>
    </w:p>
    <w:p w:rsidR="007F232D" w:rsidRPr="00A95EAF" w:rsidRDefault="007F232D" w:rsidP="007F232D">
      <w:pPr>
        <w:pStyle w:val="a3"/>
        <w:spacing w:after="0"/>
        <w:ind w:left="0" w:firstLine="709"/>
        <w:jc w:val="both"/>
        <w:rPr>
          <w:rFonts w:ascii="Times New Roman" w:hAnsi="Times New Roman"/>
          <w:sz w:val="28"/>
          <w:szCs w:val="28"/>
          <w:lang w:val="be-BY"/>
        </w:rPr>
      </w:pPr>
      <w:r w:rsidRPr="00A95EAF">
        <w:rPr>
          <w:rFonts w:ascii="Times New Roman" w:hAnsi="Times New Roman"/>
          <w:sz w:val="28"/>
          <w:szCs w:val="28"/>
          <w:lang w:val="be-BY"/>
        </w:rPr>
        <w:t xml:space="preserve">Па </w:t>
      </w:r>
      <w:r w:rsidRPr="00A95EAF">
        <w:rPr>
          <w:rFonts w:ascii="Times New Roman" w:hAnsi="Times New Roman"/>
          <w:sz w:val="28"/>
          <w:szCs w:val="28"/>
        </w:rPr>
        <w:t xml:space="preserve">сваім </w:t>
      </w:r>
      <w:r w:rsidRPr="00A95EAF">
        <w:rPr>
          <w:rFonts w:ascii="Times New Roman" w:hAnsi="Times New Roman"/>
          <w:sz w:val="28"/>
          <w:szCs w:val="28"/>
          <w:lang w:val="be-BY"/>
        </w:rPr>
        <w:t xml:space="preserve">змесце, мове </w:t>
      </w:r>
      <w:r w:rsidRPr="00A95EAF">
        <w:rPr>
          <w:rFonts w:ascii="Times New Roman" w:hAnsi="Times New Roman"/>
          <w:sz w:val="28"/>
          <w:szCs w:val="28"/>
        </w:rPr>
        <w:t xml:space="preserve">і </w:t>
      </w:r>
      <w:r w:rsidRPr="00A95EAF">
        <w:rPr>
          <w:rFonts w:ascii="Times New Roman" w:hAnsi="Times New Roman"/>
          <w:sz w:val="28"/>
          <w:szCs w:val="28"/>
          <w:lang w:val="be-BY"/>
        </w:rPr>
        <w:t xml:space="preserve">форме "Слова пра паход </w:t>
      </w:r>
      <w:r w:rsidRPr="00A95EAF">
        <w:rPr>
          <w:rFonts w:ascii="Times New Roman" w:hAnsi="Times New Roman"/>
          <w:sz w:val="28"/>
          <w:szCs w:val="28"/>
        </w:rPr>
        <w:t xml:space="preserve">Ігаравы" </w:t>
      </w:r>
      <w:r w:rsidRPr="00A95EAF">
        <w:rPr>
          <w:rFonts w:ascii="Times New Roman" w:hAnsi="Times New Roman"/>
          <w:sz w:val="28"/>
          <w:szCs w:val="28"/>
          <w:lang w:val="be-BY"/>
        </w:rPr>
        <w:t xml:space="preserve">— </w:t>
      </w:r>
      <w:r w:rsidRPr="00A95EAF">
        <w:rPr>
          <w:rFonts w:ascii="Times New Roman" w:hAnsi="Times New Roman"/>
          <w:sz w:val="28"/>
          <w:szCs w:val="28"/>
        </w:rPr>
        <w:t xml:space="preserve">помнік, </w:t>
      </w:r>
      <w:r w:rsidRPr="00A95EAF">
        <w:rPr>
          <w:rFonts w:ascii="Times New Roman" w:hAnsi="Times New Roman"/>
          <w:sz w:val="28"/>
          <w:szCs w:val="28"/>
          <w:lang w:val="be-BY"/>
        </w:rPr>
        <w:t xml:space="preserve">агульны для </w:t>
      </w:r>
      <w:r w:rsidRPr="00A95EAF">
        <w:rPr>
          <w:rFonts w:ascii="Times New Roman" w:hAnsi="Times New Roman"/>
          <w:sz w:val="28"/>
          <w:szCs w:val="28"/>
        </w:rPr>
        <w:t xml:space="preserve">ўсіх усходніх </w:t>
      </w:r>
      <w:r w:rsidRPr="00A95EAF">
        <w:rPr>
          <w:rFonts w:ascii="Times New Roman" w:hAnsi="Times New Roman"/>
          <w:sz w:val="28"/>
          <w:szCs w:val="28"/>
          <w:lang w:val="be-BY"/>
        </w:rPr>
        <w:t xml:space="preserve">славян. У </w:t>
      </w:r>
      <w:r w:rsidRPr="001C040D">
        <w:rPr>
          <w:rFonts w:ascii="Times New Roman" w:hAnsi="Times New Roman"/>
          <w:sz w:val="28"/>
          <w:szCs w:val="28"/>
          <w:lang w:val="be-BY"/>
        </w:rPr>
        <w:t xml:space="preserve">ім </w:t>
      </w:r>
      <w:r w:rsidRPr="00A95EAF">
        <w:rPr>
          <w:rFonts w:ascii="Times New Roman" w:hAnsi="Times New Roman"/>
          <w:sz w:val="28"/>
          <w:szCs w:val="28"/>
          <w:lang w:val="be-BY"/>
        </w:rPr>
        <w:t xml:space="preserve">змешчаны </w:t>
      </w:r>
      <w:r w:rsidRPr="001C040D">
        <w:rPr>
          <w:rFonts w:ascii="Times New Roman" w:hAnsi="Times New Roman"/>
          <w:sz w:val="28"/>
          <w:szCs w:val="28"/>
          <w:lang w:val="be-BY"/>
        </w:rPr>
        <w:t xml:space="preserve">звесткі </w:t>
      </w:r>
      <w:r w:rsidRPr="00A95EAF">
        <w:rPr>
          <w:rFonts w:ascii="Times New Roman" w:hAnsi="Times New Roman"/>
          <w:sz w:val="28"/>
          <w:szCs w:val="28"/>
          <w:lang w:val="be-BY"/>
        </w:rPr>
        <w:t xml:space="preserve">пра </w:t>
      </w:r>
      <w:r w:rsidRPr="001C040D">
        <w:rPr>
          <w:rFonts w:ascii="Times New Roman" w:hAnsi="Times New Roman"/>
          <w:sz w:val="28"/>
          <w:szCs w:val="28"/>
          <w:lang w:val="be-BY"/>
        </w:rPr>
        <w:t xml:space="preserve">полацкіх </w:t>
      </w:r>
      <w:r w:rsidRPr="00A95EAF">
        <w:rPr>
          <w:rFonts w:ascii="Times New Roman" w:hAnsi="Times New Roman"/>
          <w:sz w:val="28"/>
          <w:szCs w:val="28"/>
          <w:lang w:val="be-BY"/>
        </w:rPr>
        <w:t>кня</w:t>
      </w:r>
      <w:r w:rsidRPr="001C040D">
        <w:rPr>
          <w:rFonts w:ascii="Times New Roman" w:hAnsi="Times New Roman"/>
          <w:sz w:val="28"/>
          <w:szCs w:val="28"/>
          <w:lang w:val="be-BY"/>
        </w:rPr>
        <w:t xml:space="preserve">зёў, </w:t>
      </w:r>
      <w:r w:rsidRPr="00A95EAF">
        <w:rPr>
          <w:rFonts w:ascii="Times New Roman" w:hAnsi="Times New Roman"/>
          <w:sz w:val="28"/>
          <w:szCs w:val="28"/>
          <w:lang w:val="be-BY"/>
        </w:rPr>
        <w:t xml:space="preserve">з </w:t>
      </w:r>
      <w:r w:rsidRPr="001C040D">
        <w:rPr>
          <w:rFonts w:ascii="Times New Roman" w:hAnsi="Times New Roman"/>
          <w:sz w:val="28"/>
          <w:szCs w:val="28"/>
          <w:lang w:val="be-BY"/>
        </w:rPr>
        <w:t xml:space="preserve">іх асабліва цікавыя </w:t>
      </w:r>
      <w:r w:rsidRPr="00A95EAF">
        <w:rPr>
          <w:rFonts w:ascii="Times New Roman" w:hAnsi="Times New Roman"/>
          <w:sz w:val="28"/>
          <w:szCs w:val="28"/>
          <w:lang w:val="be-BY"/>
        </w:rPr>
        <w:t>пра Усяслава.</w:t>
      </w:r>
    </w:p>
    <w:p w:rsidR="007F232D" w:rsidRPr="00A95EAF" w:rsidRDefault="007F232D" w:rsidP="007F232D">
      <w:pPr>
        <w:pStyle w:val="a3"/>
        <w:spacing w:after="0"/>
        <w:ind w:left="0" w:firstLine="709"/>
        <w:jc w:val="both"/>
        <w:rPr>
          <w:rFonts w:ascii="Times New Roman" w:hAnsi="Times New Roman"/>
          <w:sz w:val="28"/>
          <w:szCs w:val="28"/>
          <w:lang w:val="be-BY"/>
        </w:rPr>
      </w:pPr>
      <w:r w:rsidRPr="00A95EAF">
        <w:rPr>
          <w:rFonts w:ascii="Times New Roman" w:hAnsi="Times New Roman"/>
          <w:sz w:val="28"/>
          <w:szCs w:val="28"/>
          <w:lang w:val="be-BY"/>
        </w:rPr>
        <w:lastRenderedPageBreak/>
        <w:t xml:space="preserve">У тыя часы </w:t>
      </w:r>
      <w:r w:rsidRPr="001C040D">
        <w:rPr>
          <w:rFonts w:ascii="Times New Roman" w:hAnsi="Times New Roman"/>
          <w:sz w:val="28"/>
          <w:szCs w:val="28"/>
          <w:lang w:val="be-BY"/>
        </w:rPr>
        <w:t xml:space="preserve">літаратура </w:t>
      </w:r>
      <w:r w:rsidRPr="00A95EAF">
        <w:rPr>
          <w:rFonts w:ascii="Times New Roman" w:hAnsi="Times New Roman"/>
          <w:sz w:val="28"/>
          <w:szCs w:val="28"/>
          <w:lang w:val="be-BY"/>
        </w:rPr>
        <w:t xml:space="preserve">яшчэ не вылучылася </w:t>
      </w:r>
      <w:r w:rsidRPr="001C040D">
        <w:rPr>
          <w:rFonts w:ascii="Times New Roman" w:hAnsi="Times New Roman"/>
          <w:sz w:val="28"/>
          <w:szCs w:val="28"/>
          <w:lang w:val="be-BY"/>
        </w:rPr>
        <w:t xml:space="preserve">ў </w:t>
      </w:r>
      <w:r w:rsidRPr="00A95EAF">
        <w:rPr>
          <w:rFonts w:ascii="Times New Roman" w:hAnsi="Times New Roman"/>
          <w:sz w:val="28"/>
          <w:szCs w:val="28"/>
          <w:lang w:val="be-BY"/>
        </w:rPr>
        <w:t xml:space="preserve">асобны </w:t>
      </w:r>
      <w:r w:rsidRPr="001C040D">
        <w:rPr>
          <w:rFonts w:ascii="Times New Roman" w:hAnsi="Times New Roman"/>
          <w:sz w:val="28"/>
          <w:szCs w:val="28"/>
          <w:lang w:val="be-BY"/>
        </w:rPr>
        <w:t xml:space="preserve">від </w:t>
      </w:r>
      <w:r w:rsidRPr="00A95EAF">
        <w:rPr>
          <w:rFonts w:ascii="Times New Roman" w:hAnsi="Times New Roman"/>
          <w:sz w:val="28"/>
          <w:szCs w:val="28"/>
          <w:lang w:val="be-BY"/>
        </w:rPr>
        <w:t xml:space="preserve">мастацтва — яна </w:t>
      </w:r>
      <w:r w:rsidRPr="001C040D">
        <w:rPr>
          <w:rFonts w:ascii="Times New Roman" w:hAnsi="Times New Roman"/>
          <w:sz w:val="28"/>
          <w:szCs w:val="28"/>
          <w:lang w:val="be-BY"/>
        </w:rPr>
        <w:t xml:space="preserve">ўключалася ў </w:t>
      </w:r>
      <w:r w:rsidRPr="00A95EAF">
        <w:rPr>
          <w:rFonts w:ascii="Times New Roman" w:hAnsi="Times New Roman"/>
          <w:sz w:val="28"/>
          <w:szCs w:val="28"/>
          <w:lang w:val="be-BY"/>
        </w:rPr>
        <w:t xml:space="preserve">агульнае паняцце </w:t>
      </w:r>
      <w:r w:rsidRPr="001C040D">
        <w:rPr>
          <w:rFonts w:ascii="Times New Roman" w:hAnsi="Times New Roman"/>
          <w:sz w:val="28"/>
          <w:szCs w:val="28"/>
          <w:lang w:val="be-BY"/>
        </w:rPr>
        <w:t xml:space="preserve">пісьменнасці. </w:t>
      </w:r>
      <w:r w:rsidRPr="00A95EAF">
        <w:rPr>
          <w:rFonts w:ascii="Times New Roman" w:hAnsi="Times New Roman"/>
          <w:sz w:val="28"/>
          <w:szCs w:val="28"/>
          <w:lang w:val="be-BY"/>
        </w:rPr>
        <w:t xml:space="preserve">Жанры </w:t>
      </w:r>
      <w:r w:rsidRPr="001C040D">
        <w:rPr>
          <w:rFonts w:ascii="Times New Roman" w:hAnsi="Times New Roman"/>
          <w:sz w:val="28"/>
          <w:szCs w:val="28"/>
          <w:lang w:val="be-BY"/>
        </w:rPr>
        <w:t xml:space="preserve">ў </w:t>
      </w:r>
      <w:r w:rsidRPr="00A95EAF">
        <w:rPr>
          <w:rFonts w:ascii="Times New Roman" w:hAnsi="Times New Roman"/>
          <w:sz w:val="28"/>
          <w:szCs w:val="28"/>
          <w:lang w:val="be-BY"/>
        </w:rPr>
        <w:t xml:space="preserve">старажытнай </w:t>
      </w:r>
      <w:r w:rsidRPr="001C040D">
        <w:rPr>
          <w:rFonts w:ascii="Times New Roman" w:hAnsi="Times New Roman"/>
          <w:sz w:val="28"/>
          <w:szCs w:val="28"/>
          <w:lang w:val="be-BY"/>
        </w:rPr>
        <w:t>літа-</w:t>
      </w:r>
      <w:r w:rsidRPr="00A95EAF">
        <w:rPr>
          <w:rFonts w:ascii="Times New Roman" w:hAnsi="Times New Roman"/>
          <w:sz w:val="28"/>
          <w:szCs w:val="28"/>
          <w:lang w:val="be-BY"/>
        </w:rPr>
        <w:t xml:space="preserve">ратуры не </w:t>
      </w:r>
      <w:r w:rsidRPr="001C040D">
        <w:rPr>
          <w:rFonts w:ascii="Times New Roman" w:hAnsi="Times New Roman"/>
          <w:sz w:val="28"/>
          <w:szCs w:val="28"/>
          <w:lang w:val="be-BY"/>
        </w:rPr>
        <w:t xml:space="preserve">былі </w:t>
      </w:r>
      <w:r w:rsidRPr="00A95EAF">
        <w:rPr>
          <w:rFonts w:ascii="Times New Roman" w:hAnsi="Times New Roman"/>
          <w:sz w:val="28"/>
          <w:szCs w:val="28"/>
          <w:lang w:val="be-BY"/>
        </w:rPr>
        <w:t>дакладна размежаваны.</w:t>
      </w:r>
    </w:p>
    <w:p w:rsidR="007F232D" w:rsidRDefault="007F232D" w:rsidP="007F232D">
      <w:pPr>
        <w:pStyle w:val="a3"/>
        <w:spacing w:after="0"/>
        <w:ind w:left="0" w:firstLine="709"/>
        <w:jc w:val="both"/>
        <w:rPr>
          <w:rFonts w:ascii="Times New Roman" w:hAnsi="Times New Roman"/>
          <w:sz w:val="28"/>
          <w:szCs w:val="28"/>
          <w:lang w:val="be-BY"/>
        </w:rPr>
      </w:pPr>
    </w:p>
    <w:p w:rsidR="007F232D" w:rsidRPr="006F53D0" w:rsidRDefault="007F232D" w:rsidP="007F232D">
      <w:pPr>
        <w:pStyle w:val="a3"/>
        <w:spacing w:after="0"/>
        <w:ind w:left="0" w:firstLine="709"/>
        <w:jc w:val="both"/>
        <w:rPr>
          <w:rFonts w:ascii="Times New Roman" w:hAnsi="Times New Roman"/>
          <w:b/>
          <w:i/>
          <w:color w:val="00B050"/>
          <w:sz w:val="32"/>
          <w:szCs w:val="28"/>
          <w:u w:val="single"/>
          <w:lang w:val="be-BY"/>
        </w:rPr>
      </w:pPr>
      <w:r w:rsidRPr="006F53D0">
        <w:rPr>
          <w:rFonts w:ascii="Times New Roman" w:hAnsi="Times New Roman"/>
          <w:b/>
          <w:i/>
          <w:color w:val="00B050"/>
          <w:sz w:val="32"/>
          <w:szCs w:val="28"/>
          <w:u w:val="single"/>
          <w:lang w:val="be-BY"/>
        </w:rPr>
        <w:t xml:space="preserve">Пытанні: </w:t>
      </w:r>
    </w:p>
    <w:p w:rsidR="007F232D" w:rsidRDefault="007F232D" w:rsidP="007F232D">
      <w:pPr>
        <w:pStyle w:val="a3"/>
        <w:numPr>
          <w:ilvl w:val="0"/>
          <w:numId w:val="41"/>
        </w:numPr>
        <w:spacing w:after="0"/>
        <w:ind w:left="0" w:firstLine="709"/>
        <w:jc w:val="both"/>
        <w:rPr>
          <w:rFonts w:ascii="Times New Roman" w:hAnsi="Times New Roman"/>
          <w:sz w:val="28"/>
          <w:szCs w:val="28"/>
          <w:lang w:val="be-BY"/>
        </w:rPr>
      </w:pPr>
      <w:r>
        <w:rPr>
          <w:rFonts w:ascii="Times New Roman" w:hAnsi="Times New Roman"/>
          <w:sz w:val="28"/>
          <w:szCs w:val="28"/>
          <w:lang w:val="be-BY"/>
        </w:rPr>
        <w:t>Каму прыналежыць стваренне першай славянскай азбукі?</w:t>
      </w:r>
    </w:p>
    <w:p w:rsidR="007F232D" w:rsidRDefault="007F232D" w:rsidP="007F232D">
      <w:pPr>
        <w:pStyle w:val="a3"/>
        <w:numPr>
          <w:ilvl w:val="0"/>
          <w:numId w:val="41"/>
        </w:numPr>
        <w:spacing w:after="0"/>
        <w:ind w:left="0" w:firstLine="709"/>
        <w:jc w:val="both"/>
        <w:rPr>
          <w:rFonts w:ascii="Times New Roman" w:hAnsi="Times New Roman"/>
          <w:sz w:val="28"/>
          <w:szCs w:val="28"/>
          <w:lang w:val="be-BY"/>
        </w:rPr>
      </w:pPr>
      <w:r>
        <w:rPr>
          <w:rFonts w:ascii="Times New Roman" w:hAnsi="Times New Roman"/>
          <w:sz w:val="28"/>
          <w:szCs w:val="28"/>
          <w:lang w:val="be-BY"/>
        </w:rPr>
        <w:t>Што такое “глаголіца”?</w:t>
      </w:r>
    </w:p>
    <w:p w:rsidR="007F232D" w:rsidRDefault="007F232D" w:rsidP="007F232D">
      <w:pPr>
        <w:pStyle w:val="a3"/>
        <w:numPr>
          <w:ilvl w:val="0"/>
          <w:numId w:val="41"/>
        </w:numPr>
        <w:spacing w:after="0"/>
        <w:ind w:left="0" w:firstLine="709"/>
        <w:jc w:val="both"/>
        <w:rPr>
          <w:rFonts w:ascii="Times New Roman" w:hAnsi="Times New Roman"/>
          <w:sz w:val="28"/>
          <w:szCs w:val="28"/>
          <w:lang w:val="be-BY"/>
        </w:rPr>
      </w:pPr>
      <w:r>
        <w:rPr>
          <w:rFonts w:ascii="Times New Roman" w:hAnsi="Times New Roman"/>
          <w:sz w:val="28"/>
          <w:szCs w:val="28"/>
          <w:lang w:val="be-BY"/>
        </w:rPr>
        <w:t>Чаму старажытныя кнігі былі вельмі цэннымі?</w:t>
      </w:r>
    </w:p>
    <w:p w:rsidR="007F232D" w:rsidRDefault="007F232D" w:rsidP="007F232D">
      <w:pPr>
        <w:pStyle w:val="a3"/>
        <w:numPr>
          <w:ilvl w:val="0"/>
          <w:numId w:val="41"/>
        </w:numPr>
        <w:spacing w:after="0"/>
        <w:ind w:left="0" w:firstLine="709"/>
        <w:jc w:val="both"/>
        <w:rPr>
          <w:rFonts w:ascii="Times New Roman" w:hAnsi="Times New Roman"/>
          <w:sz w:val="28"/>
          <w:szCs w:val="28"/>
          <w:lang w:val="be-BY"/>
        </w:rPr>
      </w:pPr>
      <w:r>
        <w:rPr>
          <w:rFonts w:ascii="Times New Roman" w:hAnsi="Times New Roman"/>
          <w:sz w:val="28"/>
          <w:szCs w:val="28"/>
          <w:lang w:val="be-BY"/>
        </w:rPr>
        <w:t>Чаму распаўсюджванне хрысціянства садзейнічала развіццю пісьменнасці?</w:t>
      </w:r>
    </w:p>
    <w:p w:rsidR="007F232D" w:rsidRPr="001C040D" w:rsidRDefault="007F232D" w:rsidP="007F232D">
      <w:pPr>
        <w:pStyle w:val="a3"/>
        <w:numPr>
          <w:ilvl w:val="0"/>
          <w:numId w:val="41"/>
        </w:numPr>
        <w:spacing w:after="0"/>
        <w:ind w:left="0" w:firstLine="709"/>
        <w:jc w:val="both"/>
        <w:rPr>
          <w:rFonts w:ascii="Times New Roman" w:hAnsi="Times New Roman"/>
          <w:sz w:val="28"/>
          <w:szCs w:val="28"/>
          <w:lang w:val="be-BY"/>
        </w:rPr>
      </w:pPr>
      <w:r>
        <w:rPr>
          <w:rFonts w:ascii="Times New Roman" w:hAnsi="Times New Roman"/>
          <w:sz w:val="28"/>
          <w:szCs w:val="28"/>
          <w:lang w:val="be-BY"/>
        </w:rPr>
        <w:t>У чым заключаецца гістарычная цэннасць “Слова пра паход Ігаравы”?</w:t>
      </w:r>
    </w:p>
    <w:p w:rsidR="007F232D" w:rsidRDefault="007F232D">
      <w:pPr>
        <w:rPr>
          <w:rFonts w:ascii="Times New Roman" w:hAnsi="Times New Roman"/>
          <w:sz w:val="28"/>
          <w:szCs w:val="28"/>
          <w:lang w:val="be-BY"/>
        </w:rPr>
      </w:pPr>
      <w:r>
        <w:rPr>
          <w:rFonts w:ascii="Times New Roman" w:hAnsi="Times New Roman"/>
          <w:sz w:val="28"/>
          <w:szCs w:val="28"/>
          <w:lang w:val="be-BY"/>
        </w:rPr>
        <w:br w:type="page"/>
      </w:r>
    </w:p>
    <w:p w:rsidR="007F232D" w:rsidRPr="007F232D" w:rsidRDefault="007F232D" w:rsidP="007F232D">
      <w:pPr>
        <w:pStyle w:val="1"/>
        <w:spacing w:before="0"/>
        <w:jc w:val="center"/>
        <w:rPr>
          <w:rFonts w:ascii="Times New Roman" w:hAnsi="Times New Roman" w:cs="Times New Roman"/>
          <w:color w:val="1F497D" w:themeColor="text2"/>
        </w:rPr>
      </w:pPr>
      <w:bookmarkStart w:id="27" w:name="_Toc372975188"/>
      <w:r w:rsidRPr="007F232D">
        <w:rPr>
          <w:rFonts w:ascii="Times New Roman" w:hAnsi="Times New Roman" w:cs="Times New Roman"/>
          <w:color w:val="1F497D" w:themeColor="text2"/>
          <w:sz w:val="36"/>
          <w:lang w:val="be-BY"/>
        </w:rPr>
        <w:lastRenderedPageBreak/>
        <w:t>Выніковае абагульненне па курсу “Полацказнаўства”</w:t>
      </w:r>
      <w:bookmarkEnd w:id="27"/>
    </w:p>
    <w:p w:rsidR="007F232D" w:rsidRDefault="007F232D" w:rsidP="007F232D">
      <w:pPr>
        <w:spacing w:after="0"/>
        <w:ind w:firstLine="709"/>
        <w:jc w:val="both"/>
        <w:rPr>
          <w:b/>
          <w:sz w:val="28"/>
          <w:szCs w:val="28"/>
          <w:lang w:val="be-BY"/>
        </w:rPr>
      </w:pPr>
    </w:p>
    <w:p w:rsidR="007F232D" w:rsidRPr="00FA3B03" w:rsidRDefault="007F232D" w:rsidP="007F232D">
      <w:pPr>
        <w:spacing w:after="0"/>
        <w:ind w:firstLine="4111"/>
        <w:jc w:val="both"/>
        <w:rPr>
          <w:b/>
          <w:color w:val="00B050"/>
          <w:sz w:val="32"/>
          <w:szCs w:val="28"/>
          <w:lang w:val="be-BY"/>
        </w:rPr>
      </w:pPr>
      <w:r>
        <w:rPr>
          <w:b/>
          <w:color w:val="00B050"/>
          <w:sz w:val="32"/>
          <w:szCs w:val="28"/>
          <w:lang w:val="be-BY"/>
        </w:rPr>
        <w:t>Сярэдняя школа</w:t>
      </w:r>
      <w:r w:rsidRPr="00FA3B03">
        <w:rPr>
          <w:b/>
          <w:color w:val="00B050"/>
          <w:sz w:val="32"/>
          <w:szCs w:val="28"/>
          <w:lang w:val="be-BY"/>
        </w:rPr>
        <w:t xml:space="preserve"> №9</w:t>
      </w:r>
      <w:r>
        <w:rPr>
          <w:b/>
          <w:color w:val="00B050"/>
          <w:sz w:val="32"/>
          <w:szCs w:val="28"/>
          <w:lang w:val="be-BY"/>
        </w:rPr>
        <w:t>,</w:t>
      </w:r>
      <w:r w:rsidRPr="00FA3B03">
        <w:rPr>
          <w:b/>
          <w:color w:val="00B050"/>
          <w:sz w:val="32"/>
          <w:szCs w:val="28"/>
          <w:lang w:val="be-BY"/>
        </w:rPr>
        <w:t xml:space="preserve"> Сцяпанава І. А.</w:t>
      </w:r>
    </w:p>
    <w:p w:rsidR="007F232D" w:rsidRPr="006F582F" w:rsidRDefault="007F232D" w:rsidP="007F232D">
      <w:pPr>
        <w:spacing w:after="0"/>
        <w:ind w:firstLine="709"/>
        <w:jc w:val="both"/>
        <w:rPr>
          <w:rFonts w:ascii="Times New Roman" w:hAnsi="Times New Roman"/>
          <w:sz w:val="28"/>
          <w:szCs w:val="28"/>
          <w:lang w:val="be-BY"/>
        </w:rPr>
      </w:pPr>
      <w:r w:rsidRPr="006F582F">
        <w:rPr>
          <w:rFonts w:ascii="Times New Roman" w:hAnsi="Times New Roman"/>
          <w:sz w:val="28"/>
          <w:szCs w:val="28"/>
          <w:lang w:val="be-BY"/>
        </w:rPr>
        <w:t>Вы пазнаеміліся ў курсе полацказнаўства з гісторыяй і культурай Полацка ў сярэднявеччы. Можна падумаць: а навошта нам ведаць так дасканала гісторыю аднаго горада, прычым перыяду, які існаваў так далека ад нашай сучаснасці? Так, сапраўды, сярэднявечча аддзяляецца ад нас шматлікімі стагоддзямі, але гэтыя часы не ў сілах страціць таго, што захавала для нас спадчына.</w:t>
      </w:r>
    </w:p>
    <w:p w:rsidR="007F232D" w:rsidRDefault="007F232D" w:rsidP="007F232D">
      <w:pPr>
        <w:spacing w:after="0"/>
        <w:ind w:firstLine="709"/>
        <w:jc w:val="both"/>
        <w:rPr>
          <w:rFonts w:ascii="Times New Roman" w:hAnsi="Times New Roman"/>
          <w:sz w:val="28"/>
          <w:szCs w:val="28"/>
          <w:lang w:val="be-BY"/>
        </w:rPr>
      </w:pPr>
    </w:p>
    <w:p w:rsidR="007F232D" w:rsidRPr="006F582F" w:rsidRDefault="007F232D" w:rsidP="007F232D">
      <w:pPr>
        <w:spacing w:after="0"/>
        <w:ind w:firstLine="709"/>
        <w:jc w:val="both"/>
        <w:rPr>
          <w:rFonts w:ascii="Times New Roman" w:hAnsi="Times New Roman"/>
          <w:sz w:val="28"/>
          <w:szCs w:val="28"/>
          <w:lang w:val="be-BY"/>
        </w:rPr>
      </w:pPr>
      <w:r w:rsidRPr="006F582F">
        <w:rPr>
          <w:rFonts w:ascii="Times New Roman" w:hAnsi="Times New Roman"/>
          <w:sz w:val="28"/>
          <w:szCs w:val="28"/>
          <w:lang w:val="be-BY"/>
        </w:rPr>
        <w:t>Давайце яшчэ раз ўзгадаем тое, з чым пазнаеміліся на ўроках полацказнаўства, што разглядалі і пра што вялі размову. Хто мы есць? Адкуль наш род? Адказаўшы на гэтыя пытанні становіцца зразумелым, што сучасны Полацк нельга аддзяляць ад таго старадаўняга сярэднявечнага Полацка. Горад сення – гэта калыска старажытнасці ў сучасным асяроддзі. А мы, палачане, - нашчадкі славутых Рагвалодавічаў і Усяславічаў – абавязаны ганарыцца і шанаваць сваю гісторыю і культуру.</w:t>
      </w:r>
    </w:p>
    <w:p w:rsidR="007F232D" w:rsidRDefault="007F232D" w:rsidP="007F232D">
      <w:pPr>
        <w:spacing w:after="0"/>
        <w:ind w:firstLine="709"/>
        <w:jc w:val="both"/>
        <w:rPr>
          <w:rFonts w:ascii="Times New Roman" w:hAnsi="Times New Roman"/>
          <w:sz w:val="28"/>
          <w:szCs w:val="28"/>
          <w:lang w:val="be-BY"/>
        </w:rPr>
      </w:pPr>
    </w:p>
    <w:p w:rsidR="007F232D" w:rsidRPr="006F582F" w:rsidRDefault="007F232D" w:rsidP="007F232D">
      <w:pPr>
        <w:spacing w:after="0"/>
        <w:ind w:firstLine="709"/>
        <w:jc w:val="both"/>
        <w:rPr>
          <w:rFonts w:ascii="Times New Roman" w:hAnsi="Times New Roman"/>
          <w:sz w:val="28"/>
          <w:szCs w:val="28"/>
          <w:lang w:val="be-BY"/>
        </w:rPr>
      </w:pPr>
      <w:r w:rsidRPr="006F582F">
        <w:rPr>
          <w:rFonts w:ascii="Times New Roman" w:hAnsi="Times New Roman"/>
          <w:sz w:val="28"/>
          <w:szCs w:val="28"/>
          <w:lang w:val="be-BY"/>
        </w:rPr>
        <w:t xml:space="preserve">Нават зараз, у якім кутку Полацка мы б не знаходзіліся, азірнуўшыся, мы заўважым дух старажытнасці. Будзь то Еўфрасіннеўская царква з манастыром, будзь то Святая Сафія, будзь то гарадзішча, ці то проста Дзвіна, якая зазнала і шматлікіх ворагаў, і шлях “з варагаў у грэкі”. </w:t>
      </w:r>
    </w:p>
    <w:p w:rsidR="007F232D" w:rsidRDefault="007F232D" w:rsidP="007F232D">
      <w:pPr>
        <w:spacing w:after="0"/>
        <w:ind w:firstLine="709"/>
        <w:jc w:val="both"/>
        <w:rPr>
          <w:rFonts w:ascii="Times New Roman" w:hAnsi="Times New Roman"/>
          <w:sz w:val="28"/>
          <w:szCs w:val="28"/>
          <w:lang w:val="be-BY"/>
        </w:rPr>
      </w:pPr>
    </w:p>
    <w:p w:rsidR="007F232D" w:rsidRPr="006F582F" w:rsidRDefault="007F232D" w:rsidP="007F232D">
      <w:pPr>
        <w:spacing w:after="0"/>
        <w:ind w:firstLine="709"/>
        <w:jc w:val="both"/>
        <w:rPr>
          <w:rFonts w:ascii="Times New Roman" w:hAnsi="Times New Roman"/>
          <w:sz w:val="28"/>
          <w:szCs w:val="28"/>
          <w:lang w:val="be-BY"/>
        </w:rPr>
      </w:pPr>
      <w:r w:rsidRPr="006F582F">
        <w:rPr>
          <w:rFonts w:ascii="Times New Roman" w:hAnsi="Times New Roman"/>
          <w:sz w:val="28"/>
          <w:szCs w:val="28"/>
          <w:lang w:val="be-BY"/>
        </w:rPr>
        <w:t>З розных куткоў свету да нас прыязджаюць людзі, каб паглядзець, дакрануцца да сівых стагоддзяў далекай мінуўшчыны. Пра Полацк ведаюць ва ўсей Еўропе і далека за яе межамі. Давайце ўявім, што да вас у клас прыехалі госці з замежжа, якім было б вельмі цікава даведацца пра гісторыю вашага горада. Што вы ім раскажаце, на што звернеце ўвагу? Прапануем некалькі заданняў, выканаўшы якія, вы зможаце задаволіць цікавасць вашых гасцей і сістэматызаваць веды, якія вы цэлы год атрымлівалі на занятках па полацказнаўству.</w:t>
      </w:r>
    </w:p>
    <w:p w:rsidR="007F232D" w:rsidRPr="006F582F" w:rsidRDefault="007F232D" w:rsidP="007F232D">
      <w:pPr>
        <w:spacing w:after="0"/>
        <w:ind w:firstLine="709"/>
        <w:jc w:val="both"/>
        <w:rPr>
          <w:rFonts w:ascii="Times New Roman" w:hAnsi="Times New Roman"/>
          <w:sz w:val="28"/>
          <w:szCs w:val="28"/>
          <w:lang w:val="be-BY"/>
        </w:rPr>
      </w:pPr>
    </w:p>
    <w:p w:rsidR="007F232D" w:rsidRDefault="007F232D" w:rsidP="007F232D">
      <w:pPr>
        <w:spacing w:after="0" w:line="240" w:lineRule="auto"/>
        <w:rPr>
          <w:rFonts w:ascii="Times New Roman" w:hAnsi="Times New Roman"/>
          <w:b/>
          <w:i/>
          <w:color w:val="00B050"/>
          <w:sz w:val="32"/>
          <w:szCs w:val="28"/>
          <w:u w:val="single"/>
          <w:lang w:val="be-BY"/>
        </w:rPr>
      </w:pPr>
      <w:r>
        <w:rPr>
          <w:rFonts w:ascii="Times New Roman" w:hAnsi="Times New Roman"/>
          <w:b/>
          <w:i/>
          <w:color w:val="00B050"/>
          <w:sz w:val="32"/>
          <w:szCs w:val="28"/>
          <w:u w:val="single"/>
          <w:lang w:val="be-BY"/>
        </w:rPr>
        <w:br w:type="page"/>
      </w:r>
    </w:p>
    <w:p w:rsidR="007F232D" w:rsidRPr="00FA3B03" w:rsidRDefault="007F232D" w:rsidP="007F232D">
      <w:pPr>
        <w:spacing w:after="0"/>
        <w:ind w:firstLine="709"/>
        <w:jc w:val="both"/>
        <w:rPr>
          <w:rFonts w:ascii="Times New Roman" w:hAnsi="Times New Roman"/>
          <w:b/>
          <w:i/>
          <w:color w:val="00B050"/>
          <w:sz w:val="32"/>
          <w:szCs w:val="28"/>
          <w:u w:val="single"/>
          <w:lang w:val="be-BY"/>
        </w:rPr>
      </w:pPr>
      <w:r w:rsidRPr="00FA3B03">
        <w:rPr>
          <w:rFonts w:ascii="Times New Roman" w:hAnsi="Times New Roman"/>
          <w:b/>
          <w:i/>
          <w:color w:val="00B050"/>
          <w:sz w:val="32"/>
          <w:szCs w:val="28"/>
          <w:u w:val="single"/>
          <w:lang w:val="be-BY"/>
        </w:rPr>
        <w:lastRenderedPageBreak/>
        <w:t>Пытанні і заданні:</w:t>
      </w:r>
    </w:p>
    <w:p w:rsidR="007F232D" w:rsidRPr="006F582F" w:rsidRDefault="007F232D" w:rsidP="007F232D">
      <w:pPr>
        <w:numPr>
          <w:ilvl w:val="0"/>
          <w:numId w:val="27"/>
        </w:numPr>
        <w:spacing w:after="0"/>
        <w:ind w:left="0" w:firstLine="709"/>
        <w:jc w:val="both"/>
        <w:rPr>
          <w:rFonts w:ascii="Times New Roman" w:hAnsi="Times New Roman"/>
          <w:sz w:val="28"/>
          <w:szCs w:val="28"/>
          <w:lang w:val="be-BY"/>
        </w:rPr>
      </w:pPr>
      <w:r w:rsidRPr="006F582F">
        <w:rPr>
          <w:rFonts w:ascii="Times New Roman" w:hAnsi="Times New Roman"/>
          <w:sz w:val="28"/>
          <w:szCs w:val="28"/>
          <w:lang w:val="be-BY"/>
        </w:rPr>
        <w:t>Паспрабуйце высветліць гісторыю Полацка па стагоддзях. (гістарычныя падзеі, да якога дзяржаўнага ўтварэння адносіўся, хто кіраваў Полацкам, змены у выглядзе горада, архітэктурныя помнікі, гістарычныя асобы, дасягненні)</w:t>
      </w:r>
    </w:p>
    <w:p w:rsidR="007F232D" w:rsidRPr="006F582F" w:rsidRDefault="007F232D" w:rsidP="007F232D">
      <w:pPr>
        <w:spacing w:after="0"/>
        <w:ind w:firstLine="709"/>
        <w:jc w:val="both"/>
        <w:rPr>
          <w:rFonts w:ascii="Times New Roman" w:hAnsi="Times New Roman"/>
          <w:sz w:val="28"/>
          <w:szCs w:val="28"/>
          <w:lang w:val="be-BY"/>
        </w:rPr>
      </w:pPr>
      <w:r w:rsidRPr="006F582F">
        <w:rPr>
          <w:rFonts w:ascii="Times New Roman" w:hAnsi="Times New Roman"/>
          <w:sz w:val="28"/>
          <w:szCs w:val="28"/>
          <w:lang w:val="be-BY"/>
        </w:rPr>
        <w:t>IX</w:t>
      </w:r>
      <w:r w:rsidRPr="006F582F">
        <w:rPr>
          <w:rFonts w:ascii="Times New Roman" w:hAnsi="Times New Roman"/>
          <w:sz w:val="28"/>
          <w:szCs w:val="28"/>
        </w:rPr>
        <w:t xml:space="preserve"> ст. -</w:t>
      </w:r>
    </w:p>
    <w:p w:rsidR="007F232D" w:rsidRPr="006F582F" w:rsidRDefault="007F232D" w:rsidP="007F232D">
      <w:pPr>
        <w:spacing w:after="0"/>
        <w:ind w:firstLine="709"/>
        <w:jc w:val="both"/>
        <w:rPr>
          <w:rFonts w:ascii="Times New Roman" w:hAnsi="Times New Roman"/>
          <w:sz w:val="28"/>
          <w:szCs w:val="28"/>
          <w:lang w:val="be-BY"/>
        </w:rPr>
      </w:pPr>
      <w:r w:rsidRPr="006F582F">
        <w:rPr>
          <w:rFonts w:ascii="Times New Roman" w:hAnsi="Times New Roman"/>
          <w:sz w:val="28"/>
          <w:szCs w:val="28"/>
          <w:lang w:val="en-US"/>
        </w:rPr>
        <w:t>X</w:t>
      </w:r>
      <w:r w:rsidRPr="006F582F">
        <w:rPr>
          <w:rFonts w:ascii="Times New Roman" w:hAnsi="Times New Roman"/>
          <w:sz w:val="28"/>
          <w:szCs w:val="28"/>
          <w:lang w:val="be-BY"/>
        </w:rPr>
        <w:t xml:space="preserve"> </w:t>
      </w:r>
      <w:r w:rsidRPr="006F582F">
        <w:rPr>
          <w:rFonts w:ascii="Times New Roman" w:hAnsi="Times New Roman"/>
          <w:sz w:val="28"/>
          <w:szCs w:val="28"/>
        </w:rPr>
        <w:t>ст.</w:t>
      </w:r>
      <w:r w:rsidRPr="006F582F">
        <w:rPr>
          <w:rFonts w:ascii="Times New Roman" w:hAnsi="Times New Roman"/>
          <w:sz w:val="28"/>
          <w:szCs w:val="28"/>
          <w:lang w:val="be-BY"/>
        </w:rPr>
        <w:t xml:space="preserve"> -</w:t>
      </w:r>
    </w:p>
    <w:p w:rsidR="007F232D" w:rsidRPr="006F582F" w:rsidRDefault="007F232D" w:rsidP="007F232D">
      <w:pPr>
        <w:spacing w:after="0"/>
        <w:ind w:firstLine="709"/>
        <w:jc w:val="both"/>
        <w:rPr>
          <w:rFonts w:ascii="Times New Roman" w:hAnsi="Times New Roman"/>
          <w:sz w:val="28"/>
          <w:szCs w:val="28"/>
          <w:lang w:val="be-BY"/>
        </w:rPr>
      </w:pPr>
      <w:proofErr w:type="gramStart"/>
      <w:r w:rsidRPr="006F582F">
        <w:rPr>
          <w:rFonts w:ascii="Times New Roman" w:hAnsi="Times New Roman"/>
          <w:sz w:val="28"/>
          <w:szCs w:val="28"/>
          <w:lang w:val="en-US"/>
        </w:rPr>
        <w:t>XI</w:t>
      </w:r>
      <w:r w:rsidRPr="006F582F">
        <w:rPr>
          <w:rFonts w:ascii="Times New Roman" w:hAnsi="Times New Roman"/>
          <w:sz w:val="28"/>
          <w:szCs w:val="28"/>
          <w:lang w:val="be-BY"/>
        </w:rPr>
        <w:t xml:space="preserve"> ст.</w:t>
      </w:r>
      <w:proofErr w:type="gramEnd"/>
      <w:r w:rsidRPr="006F582F">
        <w:rPr>
          <w:rFonts w:ascii="Times New Roman" w:hAnsi="Times New Roman"/>
          <w:sz w:val="28"/>
          <w:szCs w:val="28"/>
          <w:lang w:val="be-BY"/>
        </w:rPr>
        <w:t xml:space="preserve">  - </w:t>
      </w:r>
    </w:p>
    <w:p w:rsidR="007F232D" w:rsidRPr="006F582F" w:rsidRDefault="007F232D" w:rsidP="007F232D">
      <w:pPr>
        <w:spacing w:after="0"/>
        <w:ind w:firstLine="709"/>
        <w:jc w:val="both"/>
        <w:rPr>
          <w:rFonts w:ascii="Times New Roman" w:hAnsi="Times New Roman"/>
          <w:sz w:val="28"/>
          <w:szCs w:val="28"/>
          <w:lang w:val="be-BY"/>
        </w:rPr>
      </w:pPr>
      <w:proofErr w:type="gramStart"/>
      <w:r w:rsidRPr="006F582F">
        <w:rPr>
          <w:rFonts w:ascii="Times New Roman" w:hAnsi="Times New Roman"/>
          <w:sz w:val="28"/>
          <w:szCs w:val="28"/>
          <w:lang w:val="en-US"/>
        </w:rPr>
        <w:t>XII</w:t>
      </w:r>
      <w:r w:rsidRPr="006F582F">
        <w:rPr>
          <w:rFonts w:ascii="Times New Roman" w:hAnsi="Times New Roman"/>
          <w:sz w:val="28"/>
          <w:szCs w:val="28"/>
          <w:lang w:val="be-BY"/>
        </w:rPr>
        <w:t xml:space="preserve"> ст.</w:t>
      </w:r>
      <w:proofErr w:type="gramEnd"/>
      <w:r w:rsidRPr="006F582F">
        <w:rPr>
          <w:rFonts w:ascii="Times New Roman" w:hAnsi="Times New Roman"/>
          <w:sz w:val="28"/>
          <w:szCs w:val="28"/>
          <w:lang w:val="be-BY"/>
        </w:rPr>
        <w:t xml:space="preserve"> -</w:t>
      </w:r>
    </w:p>
    <w:p w:rsidR="007F232D" w:rsidRPr="006F582F" w:rsidRDefault="007F232D" w:rsidP="007F232D">
      <w:pPr>
        <w:spacing w:after="0"/>
        <w:ind w:firstLine="709"/>
        <w:jc w:val="both"/>
        <w:rPr>
          <w:rFonts w:ascii="Times New Roman" w:hAnsi="Times New Roman"/>
          <w:sz w:val="28"/>
          <w:szCs w:val="28"/>
          <w:lang w:val="be-BY"/>
        </w:rPr>
      </w:pPr>
      <w:proofErr w:type="gramStart"/>
      <w:r w:rsidRPr="006F582F">
        <w:rPr>
          <w:rFonts w:ascii="Times New Roman" w:hAnsi="Times New Roman"/>
          <w:sz w:val="28"/>
          <w:szCs w:val="28"/>
          <w:lang w:val="en-US"/>
        </w:rPr>
        <w:t>XIII</w:t>
      </w:r>
      <w:r w:rsidRPr="006F582F">
        <w:rPr>
          <w:rFonts w:ascii="Times New Roman" w:hAnsi="Times New Roman"/>
          <w:sz w:val="28"/>
          <w:szCs w:val="28"/>
          <w:lang w:val="be-BY"/>
        </w:rPr>
        <w:t xml:space="preserve"> ст.</w:t>
      </w:r>
      <w:proofErr w:type="gramEnd"/>
      <w:r w:rsidRPr="006F582F">
        <w:rPr>
          <w:rFonts w:ascii="Times New Roman" w:hAnsi="Times New Roman"/>
          <w:sz w:val="28"/>
          <w:szCs w:val="28"/>
          <w:lang w:val="be-BY"/>
        </w:rPr>
        <w:t xml:space="preserve"> - </w:t>
      </w:r>
    </w:p>
    <w:p w:rsidR="007F232D" w:rsidRPr="006F582F" w:rsidRDefault="007F232D" w:rsidP="007F232D">
      <w:pPr>
        <w:spacing w:after="0"/>
        <w:ind w:firstLine="709"/>
        <w:jc w:val="both"/>
        <w:rPr>
          <w:rFonts w:ascii="Times New Roman" w:hAnsi="Times New Roman"/>
          <w:sz w:val="28"/>
          <w:szCs w:val="28"/>
          <w:lang w:val="be-BY"/>
        </w:rPr>
      </w:pPr>
      <w:proofErr w:type="gramStart"/>
      <w:r w:rsidRPr="006F582F">
        <w:rPr>
          <w:rFonts w:ascii="Times New Roman" w:hAnsi="Times New Roman"/>
          <w:sz w:val="28"/>
          <w:szCs w:val="28"/>
          <w:lang w:val="en-US"/>
        </w:rPr>
        <w:t>XIV</w:t>
      </w:r>
      <w:r w:rsidRPr="006F582F">
        <w:rPr>
          <w:rFonts w:ascii="Times New Roman" w:hAnsi="Times New Roman"/>
          <w:sz w:val="28"/>
          <w:szCs w:val="28"/>
          <w:lang w:val="be-BY"/>
        </w:rPr>
        <w:t xml:space="preserve"> ст.</w:t>
      </w:r>
      <w:proofErr w:type="gramEnd"/>
      <w:r w:rsidRPr="006F582F">
        <w:rPr>
          <w:rFonts w:ascii="Times New Roman" w:hAnsi="Times New Roman"/>
          <w:sz w:val="28"/>
          <w:szCs w:val="28"/>
          <w:lang w:val="be-BY"/>
        </w:rPr>
        <w:t xml:space="preserve"> –</w:t>
      </w:r>
    </w:p>
    <w:p w:rsidR="007F232D" w:rsidRPr="006F582F" w:rsidRDefault="007F232D" w:rsidP="007F232D">
      <w:pPr>
        <w:spacing w:after="0"/>
        <w:ind w:firstLine="709"/>
        <w:jc w:val="both"/>
        <w:rPr>
          <w:rFonts w:ascii="Times New Roman" w:hAnsi="Times New Roman"/>
          <w:sz w:val="28"/>
          <w:szCs w:val="28"/>
          <w:lang w:val="be-BY"/>
        </w:rPr>
      </w:pPr>
    </w:p>
    <w:p w:rsidR="007F232D" w:rsidRPr="006F582F" w:rsidRDefault="007F232D" w:rsidP="007F232D">
      <w:pPr>
        <w:numPr>
          <w:ilvl w:val="0"/>
          <w:numId w:val="27"/>
        </w:numPr>
        <w:spacing w:after="0"/>
        <w:ind w:left="0" w:firstLine="709"/>
        <w:jc w:val="both"/>
        <w:rPr>
          <w:rFonts w:ascii="Times New Roman" w:hAnsi="Times New Roman"/>
          <w:sz w:val="28"/>
          <w:szCs w:val="28"/>
          <w:lang w:val="be-BY"/>
        </w:rPr>
      </w:pPr>
      <w:r w:rsidRPr="006F582F">
        <w:rPr>
          <w:rFonts w:ascii="Times New Roman" w:hAnsi="Times New Roman"/>
          <w:sz w:val="28"/>
          <w:szCs w:val="28"/>
          <w:lang w:val="be-BY"/>
        </w:rPr>
        <w:t>Запоўніце табліцу: “Архітэктурныя помнікі Полацка ў сярэднявеччы”</w:t>
      </w:r>
    </w:p>
    <w:p w:rsidR="007F232D" w:rsidRPr="006F582F" w:rsidRDefault="007F232D" w:rsidP="007F232D">
      <w:pPr>
        <w:spacing w:after="0"/>
        <w:ind w:firstLine="709"/>
        <w:jc w:val="both"/>
        <w:rPr>
          <w:rFonts w:ascii="Times New Roman" w:hAnsi="Times New Roman"/>
          <w:sz w:val="28"/>
          <w:szCs w:val="28"/>
          <w:lang w:val="be-BY"/>
        </w:rPr>
      </w:pPr>
    </w:p>
    <w:tbl>
      <w:tblPr>
        <w:tblW w:w="99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2"/>
        <w:gridCol w:w="2393"/>
        <w:gridCol w:w="2393"/>
        <w:gridCol w:w="2393"/>
      </w:tblGrid>
      <w:tr w:rsidR="007F232D" w:rsidRPr="006F582F" w:rsidTr="00053A00">
        <w:trPr>
          <w:jc w:val="center"/>
        </w:trPr>
        <w:tc>
          <w:tcPr>
            <w:tcW w:w="2802" w:type="dxa"/>
          </w:tcPr>
          <w:p w:rsidR="007F232D" w:rsidRPr="00556CDC" w:rsidRDefault="007F232D" w:rsidP="00053A00">
            <w:pPr>
              <w:spacing w:after="0"/>
              <w:jc w:val="center"/>
              <w:rPr>
                <w:rFonts w:ascii="Times New Roman" w:hAnsi="Times New Roman"/>
                <w:b/>
                <w:color w:val="1F497D" w:themeColor="text2"/>
                <w:sz w:val="28"/>
                <w:szCs w:val="28"/>
                <w:lang w:val="be-BY" w:eastAsia="ru-RU"/>
              </w:rPr>
            </w:pPr>
            <w:r w:rsidRPr="00556CDC">
              <w:rPr>
                <w:rFonts w:ascii="Times New Roman" w:hAnsi="Times New Roman"/>
                <w:b/>
                <w:color w:val="1F497D" w:themeColor="text2"/>
                <w:sz w:val="28"/>
                <w:szCs w:val="28"/>
                <w:lang w:val="be-BY" w:eastAsia="ru-RU"/>
              </w:rPr>
              <w:t>Архітэктурны</w:t>
            </w:r>
          </w:p>
          <w:p w:rsidR="007F232D" w:rsidRPr="00556CDC" w:rsidRDefault="007F232D" w:rsidP="00053A00">
            <w:pPr>
              <w:spacing w:after="0"/>
              <w:jc w:val="center"/>
              <w:rPr>
                <w:rFonts w:ascii="Times New Roman" w:hAnsi="Times New Roman"/>
                <w:b/>
                <w:color w:val="1F497D" w:themeColor="text2"/>
                <w:sz w:val="28"/>
                <w:szCs w:val="28"/>
                <w:lang w:val="be-BY" w:eastAsia="ru-RU"/>
              </w:rPr>
            </w:pPr>
            <w:r w:rsidRPr="00556CDC">
              <w:rPr>
                <w:rFonts w:ascii="Times New Roman" w:hAnsi="Times New Roman"/>
                <w:b/>
                <w:color w:val="1F497D" w:themeColor="text2"/>
                <w:sz w:val="28"/>
                <w:szCs w:val="28"/>
                <w:lang w:val="be-BY" w:eastAsia="ru-RU"/>
              </w:rPr>
              <w:t>помнік</w:t>
            </w:r>
          </w:p>
        </w:tc>
        <w:tc>
          <w:tcPr>
            <w:tcW w:w="2393" w:type="dxa"/>
          </w:tcPr>
          <w:p w:rsidR="007F232D" w:rsidRDefault="007F232D" w:rsidP="00053A00">
            <w:pPr>
              <w:spacing w:after="0"/>
              <w:jc w:val="center"/>
              <w:rPr>
                <w:rFonts w:ascii="Times New Roman" w:hAnsi="Times New Roman"/>
                <w:b/>
                <w:color w:val="1F497D" w:themeColor="text2"/>
                <w:sz w:val="28"/>
                <w:szCs w:val="28"/>
                <w:lang w:val="be-BY" w:eastAsia="ru-RU"/>
              </w:rPr>
            </w:pPr>
            <w:r w:rsidRPr="00556CDC">
              <w:rPr>
                <w:rFonts w:ascii="Times New Roman" w:hAnsi="Times New Roman"/>
                <w:b/>
                <w:color w:val="1F497D" w:themeColor="text2"/>
                <w:sz w:val="28"/>
                <w:szCs w:val="28"/>
                <w:lang w:val="be-BY" w:eastAsia="ru-RU"/>
              </w:rPr>
              <w:t>Ч</w:t>
            </w:r>
            <w:r>
              <w:rPr>
                <w:rFonts w:ascii="Times New Roman" w:hAnsi="Times New Roman"/>
                <w:b/>
                <w:color w:val="1F497D" w:themeColor="text2"/>
                <w:sz w:val="28"/>
                <w:szCs w:val="28"/>
                <w:lang w:val="be-BY" w:eastAsia="ru-RU"/>
              </w:rPr>
              <w:t>ас</w:t>
            </w:r>
          </w:p>
          <w:p w:rsidR="007F232D" w:rsidRPr="00556CDC" w:rsidRDefault="007F232D" w:rsidP="00053A00">
            <w:pPr>
              <w:spacing w:after="0"/>
              <w:jc w:val="center"/>
              <w:rPr>
                <w:rFonts w:ascii="Times New Roman" w:hAnsi="Times New Roman"/>
                <w:b/>
                <w:color w:val="1F497D" w:themeColor="text2"/>
                <w:sz w:val="28"/>
                <w:szCs w:val="28"/>
                <w:lang w:val="be-BY" w:eastAsia="ru-RU"/>
              </w:rPr>
            </w:pPr>
            <w:r w:rsidRPr="00556CDC">
              <w:rPr>
                <w:rFonts w:ascii="Times New Roman" w:hAnsi="Times New Roman"/>
                <w:b/>
                <w:color w:val="1F497D" w:themeColor="text2"/>
                <w:sz w:val="28"/>
                <w:szCs w:val="28"/>
                <w:lang w:val="be-BY" w:eastAsia="ru-RU"/>
              </w:rPr>
              <w:t>з’яўлення</w:t>
            </w:r>
          </w:p>
        </w:tc>
        <w:tc>
          <w:tcPr>
            <w:tcW w:w="2393" w:type="dxa"/>
          </w:tcPr>
          <w:p w:rsidR="007F232D" w:rsidRPr="00556CDC" w:rsidRDefault="007F232D" w:rsidP="00053A00">
            <w:pPr>
              <w:spacing w:after="0"/>
              <w:jc w:val="center"/>
              <w:rPr>
                <w:rFonts w:ascii="Times New Roman" w:hAnsi="Times New Roman"/>
                <w:b/>
                <w:color w:val="1F497D" w:themeColor="text2"/>
                <w:sz w:val="28"/>
                <w:szCs w:val="28"/>
                <w:lang w:val="be-BY" w:eastAsia="ru-RU"/>
              </w:rPr>
            </w:pPr>
            <w:r w:rsidRPr="00556CDC">
              <w:rPr>
                <w:rFonts w:ascii="Times New Roman" w:hAnsi="Times New Roman"/>
                <w:b/>
                <w:color w:val="1F497D" w:themeColor="text2"/>
                <w:sz w:val="28"/>
                <w:szCs w:val="28"/>
                <w:lang w:val="be-BY" w:eastAsia="ru-RU"/>
              </w:rPr>
              <w:t>Месца</w:t>
            </w:r>
          </w:p>
          <w:p w:rsidR="007F232D" w:rsidRPr="00556CDC" w:rsidRDefault="007F232D" w:rsidP="00053A00">
            <w:pPr>
              <w:spacing w:after="0"/>
              <w:jc w:val="center"/>
              <w:rPr>
                <w:rFonts w:ascii="Times New Roman" w:hAnsi="Times New Roman"/>
                <w:b/>
                <w:color w:val="1F497D" w:themeColor="text2"/>
                <w:sz w:val="28"/>
                <w:szCs w:val="28"/>
                <w:lang w:val="be-BY" w:eastAsia="ru-RU"/>
              </w:rPr>
            </w:pPr>
            <w:r w:rsidRPr="00556CDC">
              <w:rPr>
                <w:rFonts w:ascii="Times New Roman" w:hAnsi="Times New Roman"/>
                <w:b/>
                <w:color w:val="1F497D" w:themeColor="text2"/>
                <w:sz w:val="28"/>
                <w:szCs w:val="28"/>
                <w:lang w:val="be-BY" w:eastAsia="ru-RU"/>
              </w:rPr>
              <w:t>знаходжання</w:t>
            </w:r>
          </w:p>
        </w:tc>
        <w:tc>
          <w:tcPr>
            <w:tcW w:w="2393" w:type="dxa"/>
          </w:tcPr>
          <w:p w:rsidR="007F232D" w:rsidRPr="00556CDC" w:rsidRDefault="007F232D" w:rsidP="00053A00">
            <w:pPr>
              <w:spacing w:after="0"/>
              <w:jc w:val="center"/>
              <w:rPr>
                <w:rFonts w:ascii="Times New Roman" w:hAnsi="Times New Roman"/>
                <w:b/>
                <w:color w:val="1F497D" w:themeColor="text2"/>
                <w:sz w:val="28"/>
                <w:szCs w:val="28"/>
                <w:lang w:val="be-BY" w:eastAsia="ru-RU"/>
              </w:rPr>
            </w:pPr>
            <w:r w:rsidRPr="00556CDC">
              <w:rPr>
                <w:rFonts w:ascii="Times New Roman" w:hAnsi="Times New Roman"/>
                <w:b/>
                <w:color w:val="1F497D" w:themeColor="text2"/>
                <w:sz w:val="28"/>
                <w:szCs w:val="28"/>
                <w:lang w:val="be-BY" w:eastAsia="ru-RU"/>
              </w:rPr>
              <w:t>Асаблівасці знешняга выгляду</w:t>
            </w:r>
          </w:p>
        </w:tc>
      </w:tr>
      <w:tr w:rsidR="007F232D" w:rsidRPr="006F582F" w:rsidTr="00053A00">
        <w:trPr>
          <w:jc w:val="center"/>
        </w:trPr>
        <w:tc>
          <w:tcPr>
            <w:tcW w:w="2802" w:type="dxa"/>
          </w:tcPr>
          <w:p w:rsidR="007F232D" w:rsidRDefault="007F232D" w:rsidP="00053A00">
            <w:pPr>
              <w:spacing w:after="0"/>
              <w:jc w:val="both"/>
              <w:rPr>
                <w:rFonts w:ascii="Times New Roman" w:hAnsi="Times New Roman"/>
                <w:sz w:val="28"/>
                <w:szCs w:val="28"/>
                <w:lang w:val="be-BY" w:eastAsia="ru-RU"/>
              </w:rPr>
            </w:pPr>
            <w:r w:rsidRPr="00292514">
              <w:rPr>
                <w:rFonts w:ascii="Times New Roman" w:hAnsi="Times New Roman"/>
                <w:sz w:val="28"/>
                <w:szCs w:val="28"/>
                <w:lang w:val="be-BY" w:eastAsia="ru-RU"/>
              </w:rPr>
              <w:t>1. Сафійскі сабор</w:t>
            </w:r>
          </w:p>
          <w:p w:rsidR="007F232D" w:rsidRPr="00292514" w:rsidRDefault="007F232D" w:rsidP="00053A00">
            <w:pPr>
              <w:spacing w:after="0"/>
              <w:jc w:val="both"/>
              <w:rPr>
                <w:rFonts w:ascii="Times New Roman" w:hAnsi="Times New Roman"/>
                <w:sz w:val="28"/>
                <w:szCs w:val="28"/>
                <w:lang w:val="be-BY" w:eastAsia="ru-RU"/>
              </w:rPr>
            </w:pPr>
          </w:p>
          <w:p w:rsidR="007F232D" w:rsidRDefault="007F232D" w:rsidP="00053A00">
            <w:pPr>
              <w:spacing w:after="0"/>
              <w:jc w:val="both"/>
              <w:rPr>
                <w:rFonts w:ascii="Times New Roman" w:hAnsi="Times New Roman"/>
                <w:sz w:val="28"/>
                <w:szCs w:val="28"/>
                <w:lang w:val="be-BY" w:eastAsia="ru-RU"/>
              </w:rPr>
            </w:pPr>
            <w:r w:rsidRPr="00292514">
              <w:rPr>
                <w:rFonts w:ascii="Times New Roman" w:hAnsi="Times New Roman"/>
                <w:sz w:val="28"/>
                <w:szCs w:val="28"/>
                <w:lang w:val="be-BY" w:eastAsia="ru-RU"/>
              </w:rPr>
              <w:t>2.Спаса-Еўфрасіннеўскі манастыр</w:t>
            </w:r>
          </w:p>
          <w:p w:rsidR="007F232D" w:rsidRPr="00292514" w:rsidRDefault="007F232D" w:rsidP="00053A00">
            <w:pPr>
              <w:spacing w:after="0"/>
              <w:jc w:val="both"/>
              <w:rPr>
                <w:rFonts w:ascii="Times New Roman" w:hAnsi="Times New Roman"/>
                <w:sz w:val="28"/>
                <w:szCs w:val="28"/>
                <w:lang w:val="be-BY" w:eastAsia="ru-RU"/>
              </w:rPr>
            </w:pPr>
          </w:p>
          <w:p w:rsidR="007F232D" w:rsidRDefault="007F232D" w:rsidP="00053A00">
            <w:pPr>
              <w:spacing w:after="0"/>
              <w:jc w:val="both"/>
              <w:rPr>
                <w:rFonts w:ascii="Times New Roman" w:hAnsi="Times New Roman"/>
                <w:sz w:val="28"/>
                <w:szCs w:val="28"/>
                <w:lang w:val="be-BY" w:eastAsia="ru-RU"/>
              </w:rPr>
            </w:pPr>
            <w:r w:rsidRPr="00292514">
              <w:rPr>
                <w:rFonts w:ascii="Times New Roman" w:hAnsi="Times New Roman"/>
                <w:sz w:val="28"/>
                <w:szCs w:val="28"/>
                <w:lang w:val="be-BY" w:eastAsia="ru-RU"/>
              </w:rPr>
              <w:t>3. Бельчыцкі Барыса</w:t>
            </w:r>
            <w:r>
              <w:rPr>
                <w:rFonts w:ascii="Times New Roman" w:hAnsi="Times New Roman"/>
                <w:sz w:val="28"/>
                <w:szCs w:val="28"/>
                <w:lang w:val="be-BY" w:eastAsia="ru-RU"/>
              </w:rPr>
              <w:t>-</w:t>
            </w:r>
            <w:r w:rsidRPr="00292514">
              <w:rPr>
                <w:rFonts w:ascii="Times New Roman" w:hAnsi="Times New Roman"/>
                <w:sz w:val="28"/>
                <w:szCs w:val="28"/>
                <w:lang w:val="be-BY" w:eastAsia="ru-RU"/>
              </w:rPr>
              <w:t>Глебскі манастыр</w:t>
            </w:r>
          </w:p>
          <w:p w:rsidR="007F232D" w:rsidRPr="00292514" w:rsidRDefault="007F232D" w:rsidP="00053A00">
            <w:pPr>
              <w:spacing w:after="0"/>
              <w:jc w:val="both"/>
              <w:rPr>
                <w:rFonts w:ascii="Times New Roman" w:hAnsi="Times New Roman"/>
                <w:sz w:val="28"/>
                <w:szCs w:val="28"/>
                <w:lang w:val="be-BY" w:eastAsia="ru-RU"/>
              </w:rPr>
            </w:pPr>
          </w:p>
          <w:p w:rsidR="007F232D" w:rsidRDefault="007F232D" w:rsidP="00053A00">
            <w:pPr>
              <w:spacing w:after="0"/>
              <w:jc w:val="both"/>
              <w:rPr>
                <w:rFonts w:ascii="Times New Roman" w:hAnsi="Times New Roman"/>
                <w:sz w:val="28"/>
                <w:szCs w:val="28"/>
                <w:lang w:val="be-BY" w:eastAsia="ru-RU"/>
              </w:rPr>
            </w:pPr>
            <w:r w:rsidRPr="00292514">
              <w:rPr>
                <w:rFonts w:ascii="Times New Roman" w:hAnsi="Times New Roman"/>
                <w:sz w:val="28"/>
                <w:szCs w:val="28"/>
                <w:lang w:val="be-BY" w:eastAsia="ru-RU"/>
              </w:rPr>
              <w:t>4. Мікалаеўскі сабор</w:t>
            </w:r>
          </w:p>
          <w:p w:rsidR="007F232D" w:rsidRPr="00292514" w:rsidRDefault="007F232D" w:rsidP="00053A00">
            <w:pPr>
              <w:spacing w:after="0"/>
              <w:jc w:val="both"/>
              <w:rPr>
                <w:rFonts w:ascii="Times New Roman" w:hAnsi="Times New Roman"/>
                <w:sz w:val="28"/>
                <w:szCs w:val="28"/>
                <w:lang w:val="be-BY" w:eastAsia="ru-RU"/>
              </w:rPr>
            </w:pPr>
          </w:p>
          <w:p w:rsidR="007F232D" w:rsidRDefault="007F232D" w:rsidP="00053A00">
            <w:pPr>
              <w:spacing w:after="0"/>
              <w:jc w:val="both"/>
              <w:rPr>
                <w:rFonts w:ascii="Times New Roman" w:hAnsi="Times New Roman"/>
                <w:sz w:val="28"/>
                <w:szCs w:val="28"/>
                <w:lang w:val="be-BY" w:eastAsia="ru-RU"/>
              </w:rPr>
            </w:pPr>
            <w:r w:rsidRPr="00292514">
              <w:rPr>
                <w:rFonts w:ascii="Times New Roman" w:hAnsi="Times New Roman"/>
                <w:sz w:val="28"/>
                <w:szCs w:val="28"/>
                <w:lang w:val="be-BY" w:eastAsia="ru-RU"/>
              </w:rPr>
              <w:t>5. Адзінаверная царква</w:t>
            </w:r>
          </w:p>
          <w:p w:rsidR="007F232D" w:rsidRPr="00292514" w:rsidRDefault="007F232D" w:rsidP="00053A00">
            <w:pPr>
              <w:spacing w:after="0"/>
              <w:jc w:val="both"/>
              <w:rPr>
                <w:rFonts w:ascii="Times New Roman" w:hAnsi="Times New Roman"/>
                <w:sz w:val="28"/>
                <w:szCs w:val="28"/>
                <w:lang w:val="be-BY" w:eastAsia="ru-RU"/>
              </w:rPr>
            </w:pPr>
          </w:p>
          <w:p w:rsidR="007F232D" w:rsidRPr="00292514" w:rsidRDefault="007F232D" w:rsidP="00053A00">
            <w:pPr>
              <w:spacing w:after="0"/>
              <w:jc w:val="both"/>
              <w:rPr>
                <w:rFonts w:ascii="Times New Roman" w:hAnsi="Times New Roman"/>
                <w:sz w:val="28"/>
                <w:szCs w:val="28"/>
                <w:lang w:val="be-BY" w:eastAsia="ru-RU"/>
              </w:rPr>
            </w:pPr>
            <w:r w:rsidRPr="00292514">
              <w:rPr>
                <w:rFonts w:ascii="Times New Roman" w:hAnsi="Times New Roman"/>
                <w:sz w:val="28"/>
                <w:szCs w:val="28"/>
                <w:lang w:val="be-BY" w:eastAsia="ru-RU"/>
              </w:rPr>
              <w:t>6. Княжацкі храм. Капліца.</w:t>
            </w:r>
          </w:p>
        </w:tc>
        <w:tc>
          <w:tcPr>
            <w:tcW w:w="2393" w:type="dxa"/>
          </w:tcPr>
          <w:p w:rsidR="007F232D" w:rsidRPr="00292514" w:rsidRDefault="007F232D" w:rsidP="00053A00">
            <w:pPr>
              <w:spacing w:after="0"/>
              <w:ind w:firstLine="709"/>
              <w:jc w:val="both"/>
              <w:rPr>
                <w:rFonts w:ascii="Times New Roman" w:hAnsi="Times New Roman"/>
                <w:sz w:val="28"/>
                <w:szCs w:val="28"/>
                <w:lang w:val="be-BY" w:eastAsia="ru-RU"/>
              </w:rPr>
            </w:pPr>
          </w:p>
        </w:tc>
        <w:tc>
          <w:tcPr>
            <w:tcW w:w="2393" w:type="dxa"/>
          </w:tcPr>
          <w:p w:rsidR="007F232D" w:rsidRPr="00292514" w:rsidRDefault="007F232D" w:rsidP="00053A00">
            <w:pPr>
              <w:spacing w:after="0"/>
              <w:ind w:firstLine="709"/>
              <w:jc w:val="both"/>
              <w:rPr>
                <w:rFonts w:ascii="Times New Roman" w:hAnsi="Times New Roman"/>
                <w:sz w:val="28"/>
                <w:szCs w:val="28"/>
                <w:lang w:val="be-BY" w:eastAsia="ru-RU"/>
              </w:rPr>
            </w:pPr>
          </w:p>
        </w:tc>
        <w:tc>
          <w:tcPr>
            <w:tcW w:w="2393" w:type="dxa"/>
          </w:tcPr>
          <w:p w:rsidR="007F232D" w:rsidRPr="00292514" w:rsidRDefault="007F232D" w:rsidP="00053A00">
            <w:pPr>
              <w:spacing w:after="0"/>
              <w:ind w:firstLine="709"/>
              <w:jc w:val="both"/>
              <w:rPr>
                <w:rFonts w:ascii="Times New Roman" w:hAnsi="Times New Roman"/>
                <w:sz w:val="28"/>
                <w:szCs w:val="28"/>
                <w:lang w:val="be-BY" w:eastAsia="ru-RU"/>
              </w:rPr>
            </w:pPr>
          </w:p>
        </w:tc>
      </w:tr>
    </w:tbl>
    <w:p w:rsidR="007F232D" w:rsidRDefault="007F232D" w:rsidP="007F232D">
      <w:pPr>
        <w:spacing w:after="0"/>
        <w:ind w:firstLine="709"/>
        <w:jc w:val="both"/>
        <w:rPr>
          <w:rFonts w:ascii="Times New Roman" w:hAnsi="Times New Roman"/>
          <w:sz w:val="28"/>
          <w:szCs w:val="28"/>
          <w:lang w:val="be-BY"/>
        </w:rPr>
      </w:pPr>
    </w:p>
    <w:p w:rsidR="007F232D" w:rsidRDefault="007F232D" w:rsidP="007F232D">
      <w:pPr>
        <w:spacing w:after="0" w:line="240" w:lineRule="auto"/>
        <w:rPr>
          <w:rFonts w:ascii="Times New Roman" w:hAnsi="Times New Roman"/>
          <w:sz w:val="28"/>
          <w:szCs w:val="28"/>
          <w:lang w:val="be-BY"/>
        </w:rPr>
      </w:pPr>
      <w:r>
        <w:rPr>
          <w:rFonts w:ascii="Times New Roman" w:hAnsi="Times New Roman"/>
          <w:sz w:val="28"/>
          <w:szCs w:val="28"/>
          <w:lang w:val="be-BY"/>
        </w:rPr>
        <w:br w:type="page"/>
      </w:r>
    </w:p>
    <w:p w:rsidR="007F232D" w:rsidRPr="006F582F" w:rsidRDefault="007F232D" w:rsidP="007F232D">
      <w:pPr>
        <w:spacing w:after="0"/>
        <w:ind w:firstLine="709"/>
        <w:jc w:val="both"/>
        <w:rPr>
          <w:rFonts w:ascii="Times New Roman" w:hAnsi="Times New Roman"/>
          <w:sz w:val="28"/>
          <w:szCs w:val="28"/>
          <w:lang w:val="be-BY"/>
        </w:rPr>
      </w:pPr>
      <w:r w:rsidRPr="006F582F">
        <w:rPr>
          <w:rFonts w:ascii="Times New Roman" w:hAnsi="Times New Roman"/>
          <w:sz w:val="28"/>
          <w:szCs w:val="28"/>
          <w:lang w:val="be-BY"/>
        </w:rPr>
        <w:lastRenderedPageBreak/>
        <w:t>Падкрэсліце тыя пабудовы, якія захаваліся ў Полацку да сенняшняга часу.</w:t>
      </w:r>
    </w:p>
    <w:p w:rsidR="007F232D" w:rsidRPr="006F582F" w:rsidRDefault="007F232D" w:rsidP="007F232D">
      <w:pPr>
        <w:numPr>
          <w:ilvl w:val="0"/>
          <w:numId w:val="27"/>
        </w:numPr>
        <w:spacing w:after="0"/>
        <w:ind w:left="0" w:firstLine="709"/>
        <w:jc w:val="both"/>
        <w:rPr>
          <w:rFonts w:ascii="Times New Roman" w:hAnsi="Times New Roman"/>
          <w:sz w:val="28"/>
          <w:szCs w:val="28"/>
          <w:lang w:val="be-BY"/>
        </w:rPr>
      </w:pPr>
      <w:r w:rsidRPr="006F582F">
        <w:rPr>
          <w:rFonts w:ascii="Times New Roman" w:hAnsi="Times New Roman"/>
          <w:sz w:val="28"/>
          <w:szCs w:val="28"/>
          <w:lang w:val="be-BY"/>
        </w:rPr>
        <w:t>Палачане, як стражытныя так і сучасныя, заўседы характарызуюцца любоўю і павагай да сваей радзімы і да свайго горада. Падцвердзіце гэтае меркаванне прыкладамі гістарычных дзеячаў, якія вялі свой род з Полацка.</w:t>
      </w:r>
    </w:p>
    <w:p w:rsidR="007F232D" w:rsidRPr="006F582F" w:rsidRDefault="007F232D" w:rsidP="007F232D">
      <w:pPr>
        <w:numPr>
          <w:ilvl w:val="0"/>
          <w:numId w:val="27"/>
        </w:numPr>
        <w:spacing w:after="0"/>
        <w:ind w:left="0" w:firstLine="709"/>
        <w:jc w:val="both"/>
        <w:rPr>
          <w:rFonts w:ascii="Times New Roman" w:hAnsi="Times New Roman"/>
          <w:sz w:val="28"/>
          <w:szCs w:val="28"/>
          <w:lang w:val="be-BY"/>
        </w:rPr>
      </w:pPr>
      <w:r w:rsidRPr="006F582F">
        <w:rPr>
          <w:rFonts w:ascii="Times New Roman" w:hAnsi="Times New Roman"/>
          <w:sz w:val="28"/>
          <w:szCs w:val="28"/>
          <w:lang w:val="be-BY"/>
        </w:rPr>
        <w:t>Апішыце, як выглядалі і чым займаліся жыхары Полацка ў сярэднявеччы ?</w:t>
      </w:r>
    </w:p>
    <w:p w:rsidR="007F232D" w:rsidRPr="006F582F" w:rsidRDefault="007F232D" w:rsidP="007F232D">
      <w:pPr>
        <w:numPr>
          <w:ilvl w:val="0"/>
          <w:numId w:val="27"/>
        </w:numPr>
        <w:spacing w:after="0"/>
        <w:ind w:left="0" w:firstLine="709"/>
        <w:jc w:val="both"/>
        <w:rPr>
          <w:rFonts w:ascii="Times New Roman" w:hAnsi="Times New Roman"/>
          <w:sz w:val="28"/>
          <w:szCs w:val="28"/>
          <w:lang w:val="be-BY"/>
        </w:rPr>
      </w:pPr>
      <w:r w:rsidRPr="006F582F">
        <w:rPr>
          <w:rFonts w:ascii="Times New Roman" w:hAnsi="Times New Roman"/>
          <w:sz w:val="28"/>
          <w:szCs w:val="28"/>
          <w:lang w:val="be-BY"/>
        </w:rPr>
        <w:t>Узгадайце, якія помнікі і музеі  існуюць у Полацку, што датычацца перыяду сярэднявечча? Якія з іх вы бачылі і наведвалі?</w:t>
      </w:r>
    </w:p>
    <w:p w:rsidR="007F232D" w:rsidRPr="006F582F" w:rsidRDefault="007F232D" w:rsidP="007F232D">
      <w:pPr>
        <w:numPr>
          <w:ilvl w:val="0"/>
          <w:numId w:val="27"/>
        </w:numPr>
        <w:spacing w:after="0"/>
        <w:ind w:left="0" w:firstLine="709"/>
        <w:jc w:val="both"/>
        <w:rPr>
          <w:rFonts w:ascii="Times New Roman" w:hAnsi="Times New Roman"/>
          <w:sz w:val="28"/>
          <w:szCs w:val="28"/>
          <w:lang w:val="be-BY"/>
        </w:rPr>
      </w:pPr>
      <w:r w:rsidRPr="006F582F">
        <w:rPr>
          <w:rFonts w:ascii="Times New Roman" w:hAnsi="Times New Roman"/>
          <w:sz w:val="28"/>
          <w:szCs w:val="28"/>
          <w:lang w:val="be-BY"/>
        </w:rPr>
        <w:t>Намалюйце малюнак “Сярэдневяковы Полацк”</w:t>
      </w:r>
    </w:p>
    <w:p w:rsidR="00EA77D7" w:rsidRPr="007F232D" w:rsidRDefault="00EA77D7" w:rsidP="007F232D">
      <w:pPr>
        <w:spacing w:after="0" w:line="240" w:lineRule="auto"/>
        <w:rPr>
          <w:rFonts w:ascii="Times New Roman" w:hAnsi="Times New Roman"/>
          <w:sz w:val="28"/>
          <w:szCs w:val="28"/>
          <w:lang w:val="be-BY"/>
        </w:rPr>
      </w:pPr>
    </w:p>
    <w:sectPr w:rsidR="00EA77D7" w:rsidRPr="007F232D" w:rsidSect="007F232D">
      <w:footerReference w:type="default" r:id="rId100"/>
      <w:pgSz w:w="11906" w:h="16838"/>
      <w:pgMar w:top="1134" w:right="850" w:bottom="1134" w:left="1701" w:header="708"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5A3F" w:rsidRDefault="00D05A3F" w:rsidP="007F232D">
      <w:pPr>
        <w:spacing w:after="0" w:line="240" w:lineRule="auto"/>
      </w:pPr>
      <w:r>
        <w:separator/>
      </w:r>
    </w:p>
  </w:endnote>
  <w:endnote w:type="continuationSeparator" w:id="0">
    <w:p w:rsidR="00D05A3F" w:rsidRDefault="00D05A3F" w:rsidP="007F23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Bauhaus 93">
    <w:panose1 w:val="04030905020B02020C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4500504"/>
      <w:docPartObj>
        <w:docPartGallery w:val="Page Numbers (Bottom of Page)"/>
        <w:docPartUnique/>
      </w:docPartObj>
    </w:sdtPr>
    <w:sdtContent>
      <w:p w:rsidR="007F232D" w:rsidRDefault="007F232D">
        <w:pPr>
          <w:pStyle w:val="ab"/>
          <w:jc w:val="center"/>
        </w:pPr>
        <w:r>
          <w:fldChar w:fldCharType="begin"/>
        </w:r>
        <w:r>
          <w:instrText>PAGE   \* MERGEFORMAT</w:instrText>
        </w:r>
        <w:r>
          <w:fldChar w:fldCharType="separate"/>
        </w:r>
        <w:r w:rsidR="00783055">
          <w:rPr>
            <w:noProof/>
          </w:rPr>
          <w:t>4</w:t>
        </w:r>
        <w:r>
          <w:fldChar w:fldCharType="end"/>
        </w:r>
      </w:p>
    </w:sdtContent>
  </w:sdt>
  <w:p w:rsidR="007F232D" w:rsidRDefault="007F232D">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5A3F" w:rsidRDefault="00D05A3F" w:rsidP="007F232D">
      <w:pPr>
        <w:spacing w:after="0" w:line="240" w:lineRule="auto"/>
      </w:pPr>
      <w:r>
        <w:separator/>
      </w:r>
    </w:p>
  </w:footnote>
  <w:footnote w:type="continuationSeparator" w:id="0">
    <w:p w:rsidR="00D05A3F" w:rsidRDefault="00D05A3F" w:rsidP="007F232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F2B99"/>
    <w:multiLevelType w:val="hybridMultilevel"/>
    <w:tmpl w:val="AAC0208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53D172A"/>
    <w:multiLevelType w:val="hybridMultilevel"/>
    <w:tmpl w:val="90385B1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60640C9"/>
    <w:multiLevelType w:val="hybridMultilevel"/>
    <w:tmpl w:val="39C82BF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62A2DBD"/>
    <w:multiLevelType w:val="hybridMultilevel"/>
    <w:tmpl w:val="C57005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8345CEC"/>
    <w:multiLevelType w:val="hybridMultilevel"/>
    <w:tmpl w:val="B4826D5C"/>
    <w:lvl w:ilvl="0" w:tplc="A4B8D17A">
      <w:start w:val="5"/>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8F839CC"/>
    <w:multiLevelType w:val="hybridMultilevel"/>
    <w:tmpl w:val="D5107A06"/>
    <w:lvl w:ilvl="0" w:tplc="D2CC778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0A8B32CD"/>
    <w:multiLevelType w:val="hybridMultilevel"/>
    <w:tmpl w:val="F800C4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C4F7048"/>
    <w:multiLevelType w:val="hybridMultilevel"/>
    <w:tmpl w:val="A808DDD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CFB3D10"/>
    <w:multiLevelType w:val="hybridMultilevel"/>
    <w:tmpl w:val="D63A0C02"/>
    <w:lvl w:ilvl="0" w:tplc="0EDEAE02">
      <w:start w:val="1"/>
      <w:numFmt w:val="decimal"/>
      <w:lvlText w:val="%1."/>
      <w:lvlJc w:val="left"/>
      <w:pPr>
        <w:ind w:left="36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3072E69"/>
    <w:multiLevelType w:val="hybridMultilevel"/>
    <w:tmpl w:val="08A86F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5F208F7"/>
    <w:multiLevelType w:val="hybridMultilevel"/>
    <w:tmpl w:val="5448B876"/>
    <w:lvl w:ilvl="0" w:tplc="1B1ECFA4">
      <w:start w:val="1"/>
      <w:numFmt w:val="decimal"/>
      <w:lvlText w:val="%1."/>
      <w:lvlJc w:val="left"/>
      <w:pPr>
        <w:ind w:left="927" w:hanging="360"/>
      </w:pPr>
      <w:rPr>
        <w:rFonts w:hint="default"/>
        <w:b/>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16795EA1"/>
    <w:multiLevelType w:val="hybridMultilevel"/>
    <w:tmpl w:val="2FF8A7E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6DD5CC1"/>
    <w:multiLevelType w:val="hybridMultilevel"/>
    <w:tmpl w:val="4F82BA76"/>
    <w:lvl w:ilvl="0" w:tplc="7502348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nsid w:val="188A2CE4"/>
    <w:multiLevelType w:val="hybridMultilevel"/>
    <w:tmpl w:val="D974C55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19ED3DE1"/>
    <w:multiLevelType w:val="hybridMultilevel"/>
    <w:tmpl w:val="22A6AE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A986976"/>
    <w:multiLevelType w:val="hybridMultilevel"/>
    <w:tmpl w:val="2A8237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E600CCE"/>
    <w:multiLevelType w:val="hybridMultilevel"/>
    <w:tmpl w:val="6D12C8F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2CF8689E"/>
    <w:multiLevelType w:val="hybridMultilevel"/>
    <w:tmpl w:val="A29CA4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EC0466A"/>
    <w:multiLevelType w:val="hybridMultilevel"/>
    <w:tmpl w:val="044AD682"/>
    <w:lvl w:ilvl="0" w:tplc="45BE0AF6">
      <w:start w:val="3"/>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9">
    <w:nsid w:val="32243B51"/>
    <w:multiLevelType w:val="hybridMultilevel"/>
    <w:tmpl w:val="27BCCC1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396A654D"/>
    <w:multiLevelType w:val="hybridMultilevel"/>
    <w:tmpl w:val="368E326E"/>
    <w:lvl w:ilvl="0" w:tplc="2EE6BA1C">
      <w:start w:val="1"/>
      <w:numFmt w:val="decimal"/>
      <w:lvlText w:val="%1."/>
      <w:lvlJc w:val="left"/>
      <w:pPr>
        <w:tabs>
          <w:tab w:val="num" w:pos="1554"/>
        </w:tabs>
        <w:ind w:left="1554" w:hanging="420"/>
      </w:pPr>
      <w:rPr>
        <w:rFonts w:hint="default"/>
        <w:b/>
        <w:color w:val="1F497D" w:themeColor="text2"/>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21">
    <w:nsid w:val="3A517598"/>
    <w:multiLevelType w:val="hybridMultilevel"/>
    <w:tmpl w:val="16D2E7C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3CDF0957"/>
    <w:multiLevelType w:val="hybridMultilevel"/>
    <w:tmpl w:val="8D9C0A1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81A471C"/>
    <w:multiLevelType w:val="hybridMultilevel"/>
    <w:tmpl w:val="AF3AF5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8D96482"/>
    <w:multiLevelType w:val="hybridMultilevel"/>
    <w:tmpl w:val="371459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D6F6EC4"/>
    <w:multiLevelType w:val="hybridMultilevel"/>
    <w:tmpl w:val="22EC26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F6A5062"/>
    <w:multiLevelType w:val="hybridMultilevel"/>
    <w:tmpl w:val="6E4CD404"/>
    <w:lvl w:ilvl="0" w:tplc="0AD4AF9C">
      <w:start w:val="1"/>
      <w:numFmt w:val="decimal"/>
      <w:lvlText w:val="%1."/>
      <w:lvlJc w:val="left"/>
      <w:pPr>
        <w:ind w:left="360" w:hanging="360"/>
      </w:pPr>
      <w:rPr>
        <w:rFonts w:hint="default"/>
      </w:rPr>
    </w:lvl>
    <w:lvl w:ilvl="1" w:tplc="04190019" w:tentative="1">
      <w:start w:val="1"/>
      <w:numFmt w:val="lowerLetter"/>
      <w:lvlText w:val="%2."/>
      <w:lvlJc w:val="left"/>
      <w:pPr>
        <w:ind w:left="1223" w:hanging="360"/>
      </w:pPr>
    </w:lvl>
    <w:lvl w:ilvl="2" w:tplc="0419001B" w:tentative="1">
      <w:start w:val="1"/>
      <w:numFmt w:val="lowerRoman"/>
      <w:lvlText w:val="%3."/>
      <w:lvlJc w:val="right"/>
      <w:pPr>
        <w:ind w:left="1943" w:hanging="180"/>
      </w:pPr>
    </w:lvl>
    <w:lvl w:ilvl="3" w:tplc="0419000F" w:tentative="1">
      <w:start w:val="1"/>
      <w:numFmt w:val="decimal"/>
      <w:lvlText w:val="%4."/>
      <w:lvlJc w:val="left"/>
      <w:pPr>
        <w:ind w:left="2663" w:hanging="360"/>
      </w:pPr>
    </w:lvl>
    <w:lvl w:ilvl="4" w:tplc="04190019" w:tentative="1">
      <w:start w:val="1"/>
      <w:numFmt w:val="lowerLetter"/>
      <w:lvlText w:val="%5."/>
      <w:lvlJc w:val="left"/>
      <w:pPr>
        <w:ind w:left="3383" w:hanging="360"/>
      </w:pPr>
    </w:lvl>
    <w:lvl w:ilvl="5" w:tplc="0419001B" w:tentative="1">
      <w:start w:val="1"/>
      <w:numFmt w:val="lowerRoman"/>
      <w:lvlText w:val="%6."/>
      <w:lvlJc w:val="right"/>
      <w:pPr>
        <w:ind w:left="4103" w:hanging="180"/>
      </w:pPr>
    </w:lvl>
    <w:lvl w:ilvl="6" w:tplc="0419000F" w:tentative="1">
      <w:start w:val="1"/>
      <w:numFmt w:val="decimal"/>
      <w:lvlText w:val="%7."/>
      <w:lvlJc w:val="left"/>
      <w:pPr>
        <w:ind w:left="4823" w:hanging="360"/>
      </w:pPr>
    </w:lvl>
    <w:lvl w:ilvl="7" w:tplc="04190019" w:tentative="1">
      <w:start w:val="1"/>
      <w:numFmt w:val="lowerLetter"/>
      <w:lvlText w:val="%8."/>
      <w:lvlJc w:val="left"/>
      <w:pPr>
        <w:ind w:left="5543" w:hanging="360"/>
      </w:pPr>
    </w:lvl>
    <w:lvl w:ilvl="8" w:tplc="0419001B" w:tentative="1">
      <w:start w:val="1"/>
      <w:numFmt w:val="lowerRoman"/>
      <w:lvlText w:val="%9."/>
      <w:lvlJc w:val="right"/>
      <w:pPr>
        <w:ind w:left="6263" w:hanging="180"/>
      </w:pPr>
    </w:lvl>
  </w:abstractNum>
  <w:abstractNum w:abstractNumId="27">
    <w:nsid w:val="4FD5757A"/>
    <w:multiLevelType w:val="hybridMultilevel"/>
    <w:tmpl w:val="2FA4F38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0A80D2A"/>
    <w:multiLevelType w:val="hybridMultilevel"/>
    <w:tmpl w:val="60621D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4E47A6B"/>
    <w:multiLevelType w:val="hybridMultilevel"/>
    <w:tmpl w:val="C7E64874"/>
    <w:lvl w:ilvl="0" w:tplc="0419000F">
      <w:start w:val="1"/>
      <w:numFmt w:val="decimal"/>
      <w:lvlText w:val="%1."/>
      <w:lvlJc w:val="left"/>
      <w:pPr>
        <w:tabs>
          <w:tab w:val="num" w:pos="786"/>
        </w:tabs>
        <w:ind w:left="786"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574247BF"/>
    <w:multiLevelType w:val="hybridMultilevel"/>
    <w:tmpl w:val="6688DB0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5C585682"/>
    <w:multiLevelType w:val="hybridMultilevel"/>
    <w:tmpl w:val="1A523944"/>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2">
    <w:nsid w:val="5E9A7C3D"/>
    <w:multiLevelType w:val="hybridMultilevel"/>
    <w:tmpl w:val="0CC4302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5F6502C8"/>
    <w:multiLevelType w:val="hybridMultilevel"/>
    <w:tmpl w:val="29EC9F9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66BC0A64"/>
    <w:multiLevelType w:val="hybridMultilevel"/>
    <w:tmpl w:val="1792C3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70336F4"/>
    <w:multiLevelType w:val="hybridMultilevel"/>
    <w:tmpl w:val="70D288B8"/>
    <w:lvl w:ilvl="0" w:tplc="70AE544C">
      <w:start w:val="1"/>
      <w:numFmt w:val="decimal"/>
      <w:lvlText w:val="%1."/>
      <w:lvlJc w:val="left"/>
      <w:pPr>
        <w:ind w:left="1069" w:hanging="360"/>
      </w:pPr>
      <w:rPr>
        <w:rFonts w:hint="default"/>
        <w:b/>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68902121"/>
    <w:multiLevelType w:val="hybridMultilevel"/>
    <w:tmpl w:val="55925218"/>
    <w:lvl w:ilvl="0" w:tplc="0419000F">
      <w:start w:val="1"/>
      <w:numFmt w:val="decimal"/>
      <w:lvlText w:val="%1."/>
      <w:lvlJc w:val="left"/>
      <w:pPr>
        <w:ind w:left="1468" w:hanging="360"/>
      </w:pPr>
    </w:lvl>
    <w:lvl w:ilvl="1" w:tplc="04190019" w:tentative="1">
      <w:start w:val="1"/>
      <w:numFmt w:val="lowerLetter"/>
      <w:lvlText w:val="%2."/>
      <w:lvlJc w:val="left"/>
      <w:pPr>
        <w:ind w:left="2188" w:hanging="360"/>
      </w:pPr>
    </w:lvl>
    <w:lvl w:ilvl="2" w:tplc="0419001B" w:tentative="1">
      <w:start w:val="1"/>
      <w:numFmt w:val="lowerRoman"/>
      <w:lvlText w:val="%3."/>
      <w:lvlJc w:val="right"/>
      <w:pPr>
        <w:ind w:left="2908" w:hanging="180"/>
      </w:pPr>
    </w:lvl>
    <w:lvl w:ilvl="3" w:tplc="0419000F" w:tentative="1">
      <w:start w:val="1"/>
      <w:numFmt w:val="decimal"/>
      <w:lvlText w:val="%4."/>
      <w:lvlJc w:val="left"/>
      <w:pPr>
        <w:ind w:left="3628" w:hanging="360"/>
      </w:pPr>
    </w:lvl>
    <w:lvl w:ilvl="4" w:tplc="04190019" w:tentative="1">
      <w:start w:val="1"/>
      <w:numFmt w:val="lowerLetter"/>
      <w:lvlText w:val="%5."/>
      <w:lvlJc w:val="left"/>
      <w:pPr>
        <w:ind w:left="4348" w:hanging="360"/>
      </w:pPr>
    </w:lvl>
    <w:lvl w:ilvl="5" w:tplc="0419001B" w:tentative="1">
      <w:start w:val="1"/>
      <w:numFmt w:val="lowerRoman"/>
      <w:lvlText w:val="%6."/>
      <w:lvlJc w:val="right"/>
      <w:pPr>
        <w:ind w:left="5068" w:hanging="180"/>
      </w:pPr>
    </w:lvl>
    <w:lvl w:ilvl="6" w:tplc="0419000F" w:tentative="1">
      <w:start w:val="1"/>
      <w:numFmt w:val="decimal"/>
      <w:lvlText w:val="%7."/>
      <w:lvlJc w:val="left"/>
      <w:pPr>
        <w:ind w:left="5788" w:hanging="360"/>
      </w:pPr>
    </w:lvl>
    <w:lvl w:ilvl="7" w:tplc="04190019" w:tentative="1">
      <w:start w:val="1"/>
      <w:numFmt w:val="lowerLetter"/>
      <w:lvlText w:val="%8."/>
      <w:lvlJc w:val="left"/>
      <w:pPr>
        <w:ind w:left="6508" w:hanging="360"/>
      </w:pPr>
    </w:lvl>
    <w:lvl w:ilvl="8" w:tplc="0419001B" w:tentative="1">
      <w:start w:val="1"/>
      <w:numFmt w:val="lowerRoman"/>
      <w:lvlText w:val="%9."/>
      <w:lvlJc w:val="right"/>
      <w:pPr>
        <w:ind w:left="7228" w:hanging="180"/>
      </w:pPr>
    </w:lvl>
  </w:abstractNum>
  <w:abstractNum w:abstractNumId="37">
    <w:nsid w:val="6BE9283C"/>
    <w:multiLevelType w:val="hybridMultilevel"/>
    <w:tmpl w:val="8CE82E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C402AC4"/>
    <w:multiLevelType w:val="hybridMultilevel"/>
    <w:tmpl w:val="2068A048"/>
    <w:lvl w:ilvl="0" w:tplc="D196FCC2">
      <w:start w:val="1"/>
      <w:numFmt w:val="decimal"/>
      <w:lvlText w:val="%1."/>
      <w:lvlJc w:val="left"/>
      <w:pPr>
        <w:ind w:left="107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9">
    <w:nsid w:val="6DF0716B"/>
    <w:multiLevelType w:val="hybridMultilevel"/>
    <w:tmpl w:val="8018A260"/>
    <w:lvl w:ilvl="0" w:tplc="C6309F9A">
      <w:start w:val="1"/>
      <w:numFmt w:val="decimal"/>
      <w:lvlText w:val="%1"/>
      <w:lvlJc w:val="left"/>
      <w:pPr>
        <w:tabs>
          <w:tab w:val="num" w:pos="927"/>
        </w:tabs>
        <w:ind w:left="927" w:hanging="360"/>
      </w:pPr>
      <w:rPr>
        <w:rFonts w:hint="default"/>
        <w:b/>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40">
    <w:nsid w:val="6F8A5222"/>
    <w:multiLevelType w:val="hybridMultilevel"/>
    <w:tmpl w:val="C0A872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244799C"/>
    <w:multiLevelType w:val="hybridMultilevel"/>
    <w:tmpl w:val="49E8B7B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75B36CF"/>
    <w:multiLevelType w:val="hybridMultilevel"/>
    <w:tmpl w:val="4584379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7A391FFF"/>
    <w:multiLevelType w:val="hybridMultilevel"/>
    <w:tmpl w:val="D922A1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A8514C5"/>
    <w:multiLevelType w:val="hybridMultilevel"/>
    <w:tmpl w:val="36C467A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5">
    <w:nsid w:val="7ED63C14"/>
    <w:multiLevelType w:val="hybridMultilevel"/>
    <w:tmpl w:val="0512E06E"/>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3"/>
  </w:num>
  <w:num w:numId="2">
    <w:abstractNumId w:val="42"/>
  </w:num>
  <w:num w:numId="3">
    <w:abstractNumId w:val="32"/>
  </w:num>
  <w:num w:numId="4">
    <w:abstractNumId w:val="44"/>
  </w:num>
  <w:num w:numId="5">
    <w:abstractNumId w:val="19"/>
  </w:num>
  <w:num w:numId="6">
    <w:abstractNumId w:val="7"/>
  </w:num>
  <w:num w:numId="7">
    <w:abstractNumId w:val="34"/>
  </w:num>
  <w:num w:numId="8">
    <w:abstractNumId w:val="30"/>
  </w:num>
  <w:num w:numId="9">
    <w:abstractNumId w:val="45"/>
  </w:num>
  <w:num w:numId="10">
    <w:abstractNumId w:val="17"/>
  </w:num>
  <w:num w:numId="11">
    <w:abstractNumId w:val="23"/>
  </w:num>
  <w:num w:numId="12">
    <w:abstractNumId w:val="25"/>
  </w:num>
  <w:num w:numId="13">
    <w:abstractNumId w:val="41"/>
  </w:num>
  <w:num w:numId="14">
    <w:abstractNumId w:val="40"/>
  </w:num>
  <w:num w:numId="15">
    <w:abstractNumId w:val="15"/>
  </w:num>
  <w:num w:numId="16">
    <w:abstractNumId w:val="24"/>
  </w:num>
  <w:num w:numId="17">
    <w:abstractNumId w:val="22"/>
  </w:num>
  <w:num w:numId="18">
    <w:abstractNumId w:val="5"/>
  </w:num>
  <w:num w:numId="19">
    <w:abstractNumId w:val="35"/>
  </w:num>
  <w:num w:numId="20">
    <w:abstractNumId w:val="9"/>
  </w:num>
  <w:num w:numId="21">
    <w:abstractNumId w:val="6"/>
  </w:num>
  <w:num w:numId="22">
    <w:abstractNumId w:val="2"/>
  </w:num>
  <w:num w:numId="23">
    <w:abstractNumId w:val="10"/>
  </w:num>
  <w:num w:numId="24">
    <w:abstractNumId w:val="39"/>
  </w:num>
  <w:num w:numId="25">
    <w:abstractNumId w:val="8"/>
  </w:num>
  <w:num w:numId="26">
    <w:abstractNumId w:val="4"/>
  </w:num>
  <w:num w:numId="27">
    <w:abstractNumId w:val="29"/>
  </w:num>
  <w:num w:numId="28">
    <w:abstractNumId w:val="31"/>
  </w:num>
  <w:num w:numId="29">
    <w:abstractNumId w:val="14"/>
  </w:num>
  <w:num w:numId="30">
    <w:abstractNumId w:val="20"/>
  </w:num>
  <w:num w:numId="31">
    <w:abstractNumId w:val="12"/>
  </w:num>
  <w:num w:numId="32">
    <w:abstractNumId w:val="26"/>
  </w:num>
  <w:num w:numId="33">
    <w:abstractNumId w:val="1"/>
  </w:num>
  <w:num w:numId="34">
    <w:abstractNumId w:val="0"/>
  </w:num>
  <w:num w:numId="35">
    <w:abstractNumId w:val="16"/>
  </w:num>
  <w:num w:numId="36">
    <w:abstractNumId w:val="33"/>
  </w:num>
  <w:num w:numId="37">
    <w:abstractNumId w:val="36"/>
  </w:num>
  <w:num w:numId="38">
    <w:abstractNumId w:val="28"/>
  </w:num>
  <w:num w:numId="39">
    <w:abstractNumId w:val="38"/>
  </w:num>
  <w:num w:numId="40">
    <w:abstractNumId w:val="18"/>
  </w:num>
  <w:num w:numId="41">
    <w:abstractNumId w:val="3"/>
  </w:num>
  <w:num w:numId="42">
    <w:abstractNumId w:val="37"/>
  </w:num>
  <w:num w:numId="43">
    <w:abstractNumId w:val="27"/>
  </w:num>
  <w:num w:numId="44">
    <w:abstractNumId w:val="13"/>
  </w:num>
  <w:num w:numId="45">
    <w:abstractNumId w:val="21"/>
  </w:num>
  <w:num w:numId="4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0368"/>
    <w:rsid w:val="003B0833"/>
    <w:rsid w:val="00783055"/>
    <w:rsid w:val="007F232D"/>
    <w:rsid w:val="00B50368"/>
    <w:rsid w:val="00BD4009"/>
    <w:rsid w:val="00D05A3F"/>
    <w:rsid w:val="00EA77D7"/>
    <w:rsid w:val="00EF2CAF"/>
    <w:rsid w:val="00FD14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232D"/>
    <w:rPr>
      <w:rFonts w:ascii="Calibri" w:eastAsia="Calibri" w:hAnsi="Calibri" w:cs="Times New Roman"/>
    </w:rPr>
  </w:style>
  <w:style w:type="paragraph" w:styleId="1">
    <w:name w:val="heading 1"/>
    <w:basedOn w:val="a"/>
    <w:next w:val="a"/>
    <w:link w:val="10"/>
    <w:uiPriority w:val="9"/>
    <w:qFormat/>
    <w:rsid w:val="007F232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7F232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232D"/>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7F232D"/>
    <w:rPr>
      <w:rFonts w:asciiTheme="majorHAnsi" w:eastAsiaTheme="majorEastAsia" w:hAnsiTheme="majorHAnsi" w:cstheme="majorBidi"/>
      <w:b/>
      <w:bCs/>
      <w:color w:val="4F81BD" w:themeColor="accent1"/>
      <w:sz w:val="26"/>
      <w:szCs w:val="26"/>
    </w:rPr>
  </w:style>
  <w:style w:type="paragraph" w:styleId="a3">
    <w:name w:val="List Paragraph"/>
    <w:basedOn w:val="a"/>
    <w:uiPriority w:val="34"/>
    <w:qFormat/>
    <w:rsid w:val="007F232D"/>
    <w:pPr>
      <w:ind w:left="720"/>
      <w:contextualSpacing/>
    </w:pPr>
  </w:style>
  <w:style w:type="paragraph" w:styleId="a4">
    <w:name w:val="Balloon Text"/>
    <w:basedOn w:val="a"/>
    <w:link w:val="a5"/>
    <w:uiPriority w:val="99"/>
    <w:semiHidden/>
    <w:unhideWhenUsed/>
    <w:rsid w:val="007F232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F232D"/>
    <w:rPr>
      <w:rFonts w:ascii="Tahoma" w:eastAsia="Calibri" w:hAnsi="Tahoma" w:cs="Tahoma"/>
      <w:sz w:val="16"/>
      <w:szCs w:val="16"/>
    </w:rPr>
  </w:style>
  <w:style w:type="paragraph" w:styleId="a6">
    <w:name w:val="Body Text"/>
    <w:basedOn w:val="a"/>
    <w:link w:val="a7"/>
    <w:rsid w:val="007F232D"/>
    <w:pPr>
      <w:spacing w:after="0" w:line="240" w:lineRule="auto"/>
      <w:jc w:val="both"/>
    </w:pPr>
    <w:rPr>
      <w:rFonts w:ascii="Times New Roman" w:eastAsia="Times New Roman" w:hAnsi="Times New Roman"/>
      <w:sz w:val="28"/>
      <w:szCs w:val="24"/>
      <w:lang w:val="be-BY" w:eastAsia="ru-RU"/>
    </w:rPr>
  </w:style>
  <w:style w:type="character" w:customStyle="1" w:styleId="a7">
    <w:name w:val="Основной текст Знак"/>
    <w:basedOn w:val="a0"/>
    <w:link w:val="a6"/>
    <w:rsid w:val="007F232D"/>
    <w:rPr>
      <w:rFonts w:ascii="Times New Roman" w:eastAsia="Times New Roman" w:hAnsi="Times New Roman" w:cs="Times New Roman"/>
      <w:sz w:val="28"/>
      <w:szCs w:val="24"/>
      <w:lang w:val="be-BY" w:eastAsia="ru-RU"/>
    </w:rPr>
  </w:style>
  <w:style w:type="table" w:styleId="a8">
    <w:name w:val="Table Grid"/>
    <w:basedOn w:val="a1"/>
    <w:rsid w:val="007F232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uiPriority w:val="99"/>
    <w:unhideWhenUsed/>
    <w:rsid w:val="007F232D"/>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7F232D"/>
    <w:rPr>
      <w:rFonts w:ascii="Calibri" w:eastAsia="Calibri" w:hAnsi="Calibri" w:cs="Times New Roman"/>
    </w:rPr>
  </w:style>
  <w:style w:type="paragraph" w:styleId="ab">
    <w:name w:val="footer"/>
    <w:basedOn w:val="a"/>
    <w:link w:val="ac"/>
    <w:uiPriority w:val="99"/>
    <w:unhideWhenUsed/>
    <w:rsid w:val="007F232D"/>
    <w:pPr>
      <w:tabs>
        <w:tab w:val="center" w:pos="4677"/>
        <w:tab w:val="right" w:pos="9355"/>
      </w:tabs>
      <w:spacing w:after="0" w:line="240" w:lineRule="auto"/>
    </w:pPr>
  </w:style>
  <w:style w:type="character" w:customStyle="1" w:styleId="ac">
    <w:name w:val="Нижний колонтитул Знак"/>
    <w:basedOn w:val="a0"/>
    <w:link w:val="ab"/>
    <w:uiPriority w:val="99"/>
    <w:rsid w:val="007F232D"/>
    <w:rPr>
      <w:rFonts w:ascii="Calibri" w:eastAsia="Calibri" w:hAnsi="Calibri" w:cs="Times New Roman"/>
    </w:rPr>
  </w:style>
  <w:style w:type="paragraph" w:customStyle="1" w:styleId="Style2">
    <w:name w:val="Style2"/>
    <w:basedOn w:val="a"/>
    <w:uiPriority w:val="99"/>
    <w:rsid w:val="007F232D"/>
    <w:pPr>
      <w:widowControl w:val="0"/>
      <w:autoSpaceDE w:val="0"/>
      <w:autoSpaceDN w:val="0"/>
      <w:adjustRightInd w:val="0"/>
      <w:spacing w:after="0" w:line="277" w:lineRule="exact"/>
    </w:pPr>
    <w:rPr>
      <w:rFonts w:ascii="Times New Roman" w:eastAsia="Times New Roman" w:hAnsi="Times New Roman"/>
      <w:sz w:val="24"/>
      <w:szCs w:val="24"/>
      <w:lang w:eastAsia="ru-RU"/>
    </w:rPr>
  </w:style>
  <w:style w:type="paragraph" w:styleId="ad">
    <w:name w:val="Normal (Web)"/>
    <w:basedOn w:val="a"/>
    <w:uiPriority w:val="99"/>
    <w:unhideWhenUsed/>
    <w:rsid w:val="007F232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yle1">
    <w:name w:val="Style1"/>
    <w:basedOn w:val="a"/>
    <w:uiPriority w:val="99"/>
    <w:rsid w:val="007F232D"/>
    <w:pPr>
      <w:widowControl w:val="0"/>
      <w:autoSpaceDE w:val="0"/>
      <w:autoSpaceDN w:val="0"/>
      <w:adjustRightInd w:val="0"/>
      <w:spacing w:after="0" w:line="262" w:lineRule="exact"/>
      <w:jc w:val="both"/>
    </w:pPr>
    <w:rPr>
      <w:rFonts w:ascii="Sylfaen" w:eastAsia="Times New Roman" w:hAnsi="Sylfaen"/>
      <w:sz w:val="24"/>
      <w:szCs w:val="24"/>
      <w:lang w:eastAsia="ru-RU"/>
    </w:rPr>
  </w:style>
  <w:style w:type="character" w:customStyle="1" w:styleId="FontStyle12">
    <w:name w:val="Font Style12"/>
    <w:basedOn w:val="a0"/>
    <w:uiPriority w:val="99"/>
    <w:rsid w:val="007F232D"/>
    <w:rPr>
      <w:rFonts w:ascii="Sylfaen" w:hAnsi="Sylfaen" w:cs="Sylfaen"/>
      <w:sz w:val="22"/>
      <w:szCs w:val="22"/>
    </w:rPr>
  </w:style>
  <w:style w:type="character" w:customStyle="1" w:styleId="FontStyle15">
    <w:name w:val="Font Style15"/>
    <w:basedOn w:val="a0"/>
    <w:uiPriority w:val="99"/>
    <w:rsid w:val="007F232D"/>
    <w:rPr>
      <w:rFonts w:ascii="Sylfaen" w:hAnsi="Sylfaen" w:cs="Sylfaen"/>
      <w:smallCaps/>
      <w:spacing w:val="30"/>
      <w:sz w:val="14"/>
      <w:szCs w:val="14"/>
    </w:rPr>
  </w:style>
  <w:style w:type="character" w:customStyle="1" w:styleId="FontStyle16">
    <w:name w:val="Font Style16"/>
    <w:basedOn w:val="a0"/>
    <w:uiPriority w:val="99"/>
    <w:rsid w:val="007F232D"/>
    <w:rPr>
      <w:rFonts w:ascii="Impact" w:hAnsi="Impact" w:cs="Impact"/>
      <w:sz w:val="10"/>
      <w:szCs w:val="10"/>
    </w:rPr>
  </w:style>
  <w:style w:type="character" w:customStyle="1" w:styleId="FontStyle11">
    <w:name w:val="Font Style11"/>
    <w:basedOn w:val="a0"/>
    <w:uiPriority w:val="99"/>
    <w:rsid w:val="007F232D"/>
    <w:rPr>
      <w:rFonts w:ascii="Sylfaen" w:hAnsi="Sylfaen" w:cs="Sylfaen"/>
      <w:sz w:val="22"/>
      <w:szCs w:val="22"/>
    </w:rPr>
  </w:style>
  <w:style w:type="paragraph" w:styleId="ae">
    <w:name w:val="caption"/>
    <w:basedOn w:val="a"/>
    <w:next w:val="a"/>
    <w:uiPriority w:val="35"/>
    <w:unhideWhenUsed/>
    <w:qFormat/>
    <w:rsid w:val="007F232D"/>
    <w:pPr>
      <w:spacing w:line="240" w:lineRule="auto"/>
    </w:pPr>
    <w:rPr>
      <w:b/>
      <w:bCs/>
      <w:color w:val="4F81BD" w:themeColor="accent1"/>
      <w:sz w:val="18"/>
      <w:szCs w:val="18"/>
    </w:rPr>
  </w:style>
  <w:style w:type="paragraph" w:styleId="11">
    <w:name w:val="toc 1"/>
    <w:basedOn w:val="a"/>
    <w:next w:val="a"/>
    <w:autoRedefine/>
    <w:uiPriority w:val="39"/>
    <w:unhideWhenUsed/>
    <w:rsid w:val="003B0833"/>
    <w:pPr>
      <w:tabs>
        <w:tab w:val="right" w:leader="dot" w:pos="9345"/>
      </w:tabs>
      <w:spacing w:after="100"/>
      <w:jc w:val="center"/>
    </w:pPr>
    <w:rPr>
      <w:rFonts w:ascii="Times New Roman" w:hAnsi="Times New Roman"/>
      <w:b/>
      <w:color w:val="00B050"/>
      <w:sz w:val="44"/>
      <w:lang w:val="be-BY"/>
    </w:rPr>
  </w:style>
  <w:style w:type="paragraph" w:styleId="21">
    <w:name w:val="toc 2"/>
    <w:basedOn w:val="a"/>
    <w:next w:val="a"/>
    <w:autoRedefine/>
    <w:uiPriority w:val="39"/>
    <w:unhideWhenUsed/>
    <w:rsid w:val="007F232D"/>
    <w:pPr>
      <w:spacing w:after="100"/>
      <w:ind w:left="220"/>
    </w:pPr>
  </w:style>
  <w:style w:type="character" w:styleId="af">
    <w:name w:val="Hyperlink"/>
    <w:basedOn w:val="a0"/>
    <w:uiPriority w:val="99"/>
    <w:unhideWhenUsed/>
    <w:rsid w:val="007F232D"/>
    <w:rPr>
      <w:color w:val="0000FF" w:themeColor="hyperlink"/>
      <w:u w:val="single"/>
    </w:rPr>
  </w:style>
  <w:style w:type="paragraph" w:styleId="af0">
    <w:name w:val="TOC Heading"/>
    <w:basedOn w:val="1"/>
    <w:next w:val="a"/>
    <w:uiPriority w:val="39"/>
    <w:semiHidden/>
    <w:unhideWhenUsed/>
    <w:qFormat/>
    <w:rsid w:val="007F232D"/>
    <w:pPr>
      <w:outlineLvl w:val="9"/>
    </w:pPr>
    <w:rPr>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232D"/>
    <w:rPr>
      <w:rFonts w:ascii="Calibri" w:eastAsia="Calibri" w:hAnsi="Calibri" w:cs="Times New Roman"/>
    </w:rPr>
  </w:style>
  <w:style w:type="paragraph" w:styleId="1">
    <w:name w:val="heading 1"/>
    <w:basedOn w:val="a"/>
    <w:next w:val="a"/>
    <w:link w:val="10"/>
    <w:uiPriority w:val="9"/>
    <w:qFormat/>
    <w:rsid w:val="007F232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7F232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232D"/>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7F232D"/>
    <w:rPr>
      <w:rFonts w:asciiTheme="majorHAnsi" w:eastAsiaTheme="majorEastAsia" w:hAnsiTheme="majorHAnsi" w:cstheme="majorBidi"/>
      <w:b/>
      <w:bCs/>
      <w:color w:val="4F81BD" w:themeColor="accent1"/>
      <w:sz w:val="26"/>
      <w:szCs w:val="26"/>
    </w:rPr>
  </w:style>
  <w:style w:type="paragraph" w:styleId="a3">
    <w:name w:val="List Paragraph"/>
    <w:basedOn w:val="a"/>
    <w:uiPriority w:val="34"/>
    <w:qFormat/>
    <w:rsid w:val="007F232D"/>
    <w:pPr>
      <w:ind w:left="720"/>
      <w:contextualSpacing/>
    </w:pPr>
  </w:style>
  <w:style w:type="paragraph" w:styleId="a4">
    <w:name w:val="Balloon Text"/>
    <w:basedOn w:val="a"/>
    <w:link w:val="a5"/>
    <w:uiPriority w:val="99"/>
    <w:semiHidden/>
    <w:unhideWhenUsed/>
    <w:rsid w:val="007F232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F232D"/>
    <w:rPr>
      <w:rFonts w:ascii="Tahoma" w:eastAsia="Calibri" w:hAnsi="Tahoma" w:cs="Tahoma"/>
      <w:sz w:val="16"/>
      <w:szCs w:val="16"/>
    </w:rPr>
  </w:style>
  <w:style w:type="paragraph" w:styleId="a6">
    <w:name w:val="Body Text"/>
    <w:basedOn w:val="a"/>
    <w:link w:val="a7"/>
    <w:rsid w:val="007F232D"/>
    <w:pPr>
      <w:spacing w:after="0" w:line="240" w:lineRule="auto"/>
      <w:jc w:val="both"/>
    </w:pPr>
    <w:rPr>
      <w:rFonts w:ascii="Times New Roman" w:eastAsia="Times New Roman" w:hAnsi="Times New Roman"/>
      <w:sz w:val="28"/>
      <w:szCs w:val="24"/>
      <w:lang w:val="be-BY" w:eastAsia="ru-RU"/>
    </w:rPr>
  </w:style>
  <w:style w:type="character" w:customStyle="1" w:styleId="a7">
    <w:name w:val="Основной текст Знак"/>
    <w:basedOn w:val="a0"/>
    <w:link w:val="a6"/>
    <w:rsid w:val="007F232D"/>
    <w:rPr>
      <w:rFonts w:ascii="Times New Roman" w:eastAsia="Times New Roman" w:hAnsi="Times New Roman" w:cs="Times New Roman"/>
      <w:sz w:val="28"/>
      <w:szCs w:val="24"/>
      <w:lang w:val="be-BY" w:eastAsia="ru-RU"/>
    </w:rPr>
  </w:style>
  <w:style w:type="table" w:styleId="a8">
    <w:name w:val="Table Grid"/>
    <w:basedOn w:val="a1"/>
    <w:rsid w:val="007F232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uiPriority w:val="99"/>
    <w:unhideWhenUsed/>
    <w:rsid w:val="007F232D"/>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7F232D"/>
    <w:rPr>
      <w:rFonts w:ascii="Calibri" w:eastAsia="Calibri" w:hAnsi="Calibri" w:cs="Times New Roman"/>
    </w:rPr>
  </w:style>
  <w:style w:type="paragraph" w:styleId="ab">
    <w:name w:val="footer"/>
    <w:basedOn w:val="a"/>
    <w:link w:val="ac"/>
    <w:uiPriority w:val="99"/>
    <w:unhideWhenUsed/>
    <w:rsid w:val="007F232D"/>
    <w:pPr>
      <w:tabs>
        <w:tab w:val="center" w:pos="4677"/>
        <w:tab w:val="right" w:pos="9355"/>
      </w:tabs>
      <w:spacing w:after="0" w:line="240" w:lineRule="auto"/>
    </w:pPr>
  </w:style>
  <w:style w:type="character" w:customStyle="1" w:styleId="ac">
    <w:name w:val="Нижний колонтитул Знак"/>
    <w:basedOn w:val="a0"/>
    <w:link w:val="ab"/>
    <w:uiPriority w:val="99"/>
    <w:rsid w:val="007F232D"/>
    <w:rPr>
      <w:rFonts w:ascii="Calibri" w:eastAsia="Calibri" w:hAnsi="Calibri" w:cs="Times New Roman"/>
    </w:rPr>
  </w:style>
  <w:style w:type="paragraph" w:customStyle="1" w:styleId="Style2">
    <w:name w:val="Style2"/>
    <w:basedOn w:val="a"/>
    <w:uiPriority w:val="99"/>
    <w:rsid w:val="007F232D"/>
    <w:pPr>
      <w:widowControl w:val="0"/>
      <w:autoSpaceDE w:val="0"/>
      <w:autoSpaceDN w:val="0"/>
      <w:adjustRightInd w:val="0"/>
      <w:spacing w:after="0" w:line="277" w:lineRule="exact"/>
    </w:pPr>
    <w:rPr>
      <w:rFonts w:ascii="Times New Roman" w:eastAsia="Times New Roman" w:hAnsi="Times New Roman"/>
      <w:sz w:val="24"/>
      <w:szCs w:val="24"/>
      <w:lang w:eastAsia="ru-RU"/>
    </w:rPr>
  </w:style>
  <w:style w:type="paragraph" w:styleId="ad">
    <w:name w:val="Normal (Web)"/>
    <w:basedOn w:val="a"/>
    <w:uiPriority w:val="99"/>
    <w:unhideWhenUsed/>
    <w:rsid w:val="007F232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yle1">
    <w:name w:val="Style1"/>
    <w:basedOn w:val="a"/>
    <w:uiPriority w:val="99"/>
    <w:rsid w:val="007F232D"/>
    <w:pPr>
      <w:widowControl w:val="0"/>
      <w:autoSpaceDE w:val="0"/>
      <w:autoSpaceDN w:val="0"/>
      <w:adjustRightInd w:val="0"/>
      <w:spacing w:after="0" w:line="262" w:lineRule="exact"/>
      <w:jc w:val="both"/>
    </w:pPr>
    <w:rPr>
      <w:rFonts w:ascii="Sylfaen" w:eastAsia="Times New Roman" w:hAnsi="Sylfaen"/>
      <w:sz w:val="24"/>
      <w:szCs w:val="24"/>
      <w:lang w:eastAsia="ru-RU"/>
    </w:rPr>
  </w:style>
  <w:style w:type="character" w:customStyle="1" w:styleId="FontStyle12">
    <w:name w:val="Font Style12"/>
    <w:basedOn w:val="a0"/>
    <w:uiPriority w:val="99"/>
    <w:rsid w:val="007F232D"/>
    <w:rPr>
      <w:rFonts w:ascii="Sylfaen" w:hAnsi="Sylfaen" w:cs="Sylfaen"/>
      <w:sz w:val="22"/>
      <w:szCs w:val="22"/>
    </w:rPr>
  </w:style>
  <w:style w:type="character" w:customStyle="1" w:styleId="FontStyle15">
    <w:name w:val="Font Style15"/>
    <w:basedOn w:val="a0"/>
    <w:uiPriority w:val="99"/>
    <w:rsid w:val="007F232D"/>
    <w:rPr>
      <w:rFonts w:ascii="Sylfaen" w:hAnsi="Sylfaen" w:cs="Sylfaen"/>
      <w:smallCaps/>
      <w:spacing w:val="30"/>
      <w:sz w:val="14"/>
      <w:szCs w:val="14"/>
    </w:rPr>
  </w:style>
  <w:style w:type="character" w:customStyle="1" w:styleId="FontStyle16">
    <w:name w:val="Font Style16"/>
    <w:basedOn w:val="a0"/>
    <w:uiPriority w:val="99"/>
    <w:rsid w:val="007F232D"/>
    <w:rPr>
      <w:rFonts w:ascii="Impact" w:hAnsi="Impact" w:cs="Impact"/>
      <w:sz w:val="10"/>
      <w:szCs w:val="10"/>
    </w:rPr>
  </w:style>
  <w:style w:type="character" w:customStyle="1" w:styleId="FontStyle11">
    <w:name w:val="Font Style11"/>
    <w:basedOn w:val="a0"/>
    <w:uiPriority w:val="99"/>
    <w:rsid w:val="007F232D"/>
    <w:rPr>
      <w:rFonts w:ascii="Sylfaen" w:hAnsi="Sylfaen" w:cs="Sylfaen"/>
      <w:sz w:val="22"/>
      <w:szCs w:val="22"/>
    </w:rPr>
  </w:style>
  <w:style w:type="paragraph" w:styleId="ae">
    <w:name w:val="caption"/>
    <w:basedOn w:val="a"/>
    <w:next w:val="a"/>
    <w:uiPriority w:val="35"/>
    <w:unhideWhenUsed/>
    <w:qFormat/>
    <w:rsid w:val="007F232D"/>
    <w:pPr>
      <w:spacing w:line="240" w:lineRule="auto"/>
    </w:pPr>
    <w:rPr>
      <w:b/>
      <w:bCs/>
      <w:color w:val="4F81BD" w:themeColor="accent1"/>
      <w:sz w:val="18"/>
      <w:szCs w:val="18"/>
    </w:rPr>
  </w:style>
  <w:style w:type="paragraph" w:styleId="11">
    <w:name w:val="toc 1"/>
    <w:basedOn w:val="a"/>
    <w:next w:val="a"/>
    <w:autoRedefine/>
    <w:uiPriority w:val="39"/>
    <w:unhideWhenUsed/>
    <w:rsid w:val="003B0833"/>
    <w:pPr>
      <w:tabs>
        <w:tab w:val="right" w:leader="dot" w:pos="9345"/>
      </w:tabs>
      <w:spacing w:after="100"/>
      <w:jc w:val="center"/>
    </w:pPr>
    <w:rPr>
      <w:rFonts w:ascii="Times New Roman" w:hAnsi="Times New Roman"/>
      <w:b/>
      <w:color w:val="00B050"/>
      <w:sz w:val="44"/>
      <w:lang w:val="be-BY"/>
    </w:rPr>
  </w:style>
  <w:style w:type="paragraph" w:styleId="21">
    <w:name w:val="toc 2"/>
    <w:basedOn w:val="a"/>
    <w:next w:val="a"/>
    <w:autoRedefine/>
    <w:uiPriority w:val="39"/>
    <w:unhideWhenUsed/>
    <w:rsid w:val="007F232D"/>
    <w:pPr>
      <w:spacing w:after="100"/>
      <w:ind w:left="220"/>
    </w:pPr>
  </w:style>
  <w:style w:type="character" w:styleId="af">
    <w:name w:val="Hyperlink"/>
    <w:basedOn w:val="a0"/>
    <w:uiPriority w:val="99"/>
    <w:unhideWhenUsed/>
    <w:rsid w:val="007F232D"/>
    <w:rPr>
      <w:color w:val="0000FF" w:themeColor="hyperlink"/>
      <w:u w:val="single"/>
    </w:rPr>
  </w:style>
  <w:style w:type="paragraph" w:styleId="af0">
    <w:name w:val="TOC Heading"/>
    <w:basedOn w:val="1"/>
    <w:next w:val="a"/>
    <w:uiPriority w:val="39"/>
    <w:semiHidden/>
    <w:unhideWhenUsed/>
    <w:qFormat/>
    <w:rsid w:val="007F232D"/>
    <w:pPr>
      <w:outlineLvl w:val="9"/>
    </w:pPr>
    <w:rPr>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fotoblog.by/users/483/9998/119032608746f2ef47c5f711.02232038.jpg" TargetMode="External"/><Relationship Id="rId21" Type="http://schemas.openxmlformats.org/officeDocument/2006/relationships/image" Target="media/image12.jpeg"/><Relationship Id="rId34" Type="http://schemas.openxmlformats.org/officeDocument/2006/relationships/image" Target="media/image22.jpeg"/><Relationship Id="rId42" Type="http://schemas.openxmlformats.org/officeDocument/2006/relationships/image" Target="media/image27.jpeg"/><Relationship Id="rId47" Type="http://schemas.openxmlformats.org/officeDocument/2006/relationships/image" Target="media/image31.jpeg"/><Relationship Id="rId50" Type="http://schemas.openxmlformats.org/officeDocument/2006/relationships/image" Target="media/image34.pn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png"/><Relationship Id="rId84" Type="http://schemas.openxmlformats.org/officeDocument/2006/relationships/image" Target="media/image68.png"/><Relationship Id="rId89" Type="http://schemas.openxmlformats.org/officeDocument/2006/relationships/image" Target="media/image73.jpeg"/><Relationship Id="rId97" Type="http://schemas.openxmlformats.org/officeDocument/2006/relationships/image" Target="media/image81.jpeg"/><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redbook.minpriroda.by/largeview.html?animal=&#1041;&#1059;&#1056;&#1067;&#1049;%20&#1052;&#1045;&#1044;&#1042;&#1045;&#1044;&#1068;" TargetMode="Externa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0.jpeg"/><Relationship Id="rId37" Type="http://schemas.openxmlformats.org/officeDocument/2006/relationships/image" Target="media/image24.png"/><Relationship Id="rId40" Type="http://schemas.openxmlformats.org/officeDocument/2006/relationships/image" Target="media/image26.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png"/><Relationship Id="rId87" Type="http://schemas.openxmlformats.org/officeDocument/2006/relationships/image" Target="media/image71.jpeg"/><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5.jpeg"/><Relationship Id="rId82" Type="http://schemas.openxmlformats.org/officeDocument/2006/relationships/image" Target="media/image66.png"/><Relationship Id="rId90" Type="http://schemas.openxmlformats.org/officeDocument/2006/relationships/image" Target="media/image74.jpeg"/><Relationship Id="rId95" Type="http://schemas.openxmlformats.org/officeDocument/2006/relationships/image" Target="media/image79.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19.jpeg"/><Relationship Id="rId35" Type="http://schemas.openxmlformats.org/officeDocument/2006/relationships/hyperlink" Target="javascript:openW('img/pulpat_598.jpg','press')" TargetMode="External"/><Relationship Id="rId43" Type="http://schemas.openxmlformats.org/officeDocument/2006/relationships/image" Target="file:///C:\Documents%20and%20Settings\Admin\&#1052;&#1086;&#1080;%20&#1076;&#1086;&#1082;&#1091;&#1084;&#1077;&#1085;&#1090;&#1099;\&#1057;&#1103;&#1088;&#1086;&#1076;%20&#1087;&#1088;&#1072;.files\pict0.jpg" TargetMode="External"/><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png"/><Relationship Id="rId100"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6.jpe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jpeg"/><Relationship Id="rId98" Type="http://schemas.openxmlformats.org/officeDocument/2006/relationships/image" Target="media/image82.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11.jpeg"/><Relationship Id="rId41" Type="http://schemas.openxmlformats.org/officeDocument/2006/relationships/image" Target="file:///C:\Documents%20and%20Settings\Admin\&#1052;&#1086;&#1080;%20&#1076;&#1086;&#1082;&#1091;&#1084;&#1077;&#1085;&#1090;&#1099;\&#1043;&#1072;&#1089;&#1087;&#1072;&#1076;&#1072;&#1088;&#1082;.files\pict0.jpg" TargetMode="External"/><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pn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8.jpeg"/><Relationship Id="rId36" Type="http://schemas.openxmlformats.org/officeDocument/2006/relationships/image" Target="media/image23.jpeg"/><Relationship Id="rId49" Type="http://schemas.openxmlformats.org/officeDocument/2006/relationships/image" Target="media/image33.png"/><Relationship Id="rId57" Type="http://schemas.openxmlformats.org/officeDocument/2006/relationships/image" Target="media/image41.jpeg"/><Relationship Id="rId10" Type="http://schemas.openxmlformats.org/officeDocument/2006/relationships/image" Target="media/image2.jpeg"/><Relationship Id="rId31" Type="http://schemas.openxmlformats.org/officeDocument/2006/relationships/hyperlink" Target="http://redbook.minpriroda.by/largeview.html?animal=&#1054;&#1056;&#1051;&#1040;&#1053;-&#1041;&#1045;&#1051;&#1054;&#1061;&#1042;&#1054;&#1057;&#1058;" TargetMode="External"/><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http://polotsk.vitebsk-region.gov.by/images/header_pict.jpg" TargetMode="External"/><Relationship Id="rId18" Type="http://schemas.openxmlformats.org/officeDocument/2006/relationships/image" Target="media/image9.jpeg"/><Relationship Id="rId39" Type="http://schemas.openxmlformats.org/officeDocument/2006/relationships/image" Target="file:///C:\Documents%20and%20Settings\Admin\&#1052;&#1086;&#1080;%20&#1076;&#1086;&#1082;&#1091;&#1084;&#1077;&#1085;&#1090;&#1099;\&#1043;&#1072;&#1089;&#1087;&#1072;&#1076;&#1072;&#1088;&#1082;.files\pict1.jp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A0F707-40F4-4C38-B247-42CF7610E5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80</Pages>
  <Words>18748</Words>
  <Characters>106865</Characters>
  <Application>Microsoft Office Word</Application>
  <DocSecurity>0</DocSecurity>
  <Lines>890</Lines>
  <Paragraphs>250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125363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dcterms:created xsi:type="dcterms:W3CDTF">2013-11-23T10:51:00Z</dcterms:created>
  <dcterms:modified xsi:type="dcterms:W3CDTF">2013-11-23T11:35:00Z</dcterms:modified>
</cp:coreProperties>
</file>