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A5A" w:rsidRDefault="00BE3A5A" w:rsidP="00BE3A5A">
      <w:pPr>
        <w:jc w:val="center"/>
        <w:rPr>
          <w:rFonts w:ascii="Times New Roman" w:hAnsi="Times New Roman" w:cs="Times New Roman"/>
          <w:b/>
          <w:sz w:val="28"/>
          <w:szCs w:val="28"/>
          <w:lang w:val="be-BY"/>
        </w:rPr>
      </w:pPr>
      <w:r>
        <w:rPr>
          <w:rFonts w:ascii="Times New Roman" w:hAnsi="Times New Roman" w:cs="Times New Roman"/>
          <w:b/>
          <w:sz w:val="28"/>
          <w:szCs w:val="28"/>
          <w:lang w:val="be-BY"/>
        </w:rPr>
        <w:t>Міністэрства адукацыі Рэспублікі Беларусь</w:t>
      </w:r>
    </w:p>
    <w:p w:rsidR="00BE3A5A" w:rsidRDefault="00BE3A5A" w:rsidP="00BE3A5A">
      <w:pPr>
        <w:jc w:val="center"/>
        <w:rPr>
          <w:rFonts w:ascii="Times New Roman" w:hAnsi="Times New Roman" w:cs="Times New Roman"/>
          <w:b/>
          <w:sz w:val="28"/>
          <w:szCs w:val="28"/>
          <w:lang w:val="be-BY"/>
        </w:rPr>
      </w:pPr>
      <w:r w:rsidRPr="00262A1F">
        <w:rPr>
          <w:rFonts w:ascii="Times New Roman" w:hAnsi="Times New Roman" w:cs="Times New Roman"/>
          <w:b/>
          <w:sz w:val="28"/>
          <w:szCs w:val="28"/>
          <w:lang w:val="be-BY"/>
        </w:rPr>
        <w:t>УА</w:t>
      </w:r>
      <w:r w:rsidRPr="00713720">
        <w:rPr>
          <w:rFonts w:ascii="Times New Roman" w:hAnsi="Times New Roman" w:cs="Times New Roman"/>
          <w:b/>
          <w:sz w:val="28"/>
          <w:szCs w:val="28"/>
          <w:lang w:val="be-BY"/>
        </w:rPr>
        <w:t xml:space="preserve"> “Полацкая дзяржаўная гімназія №1 імя Ф. Скарыны”</w:t>
      </w:r>
    </w:p>
    <w:p w:rsidR="00BE3A5A" w:rsidRDefault="00BE3A5A" w:rsidP="00BE3A5A">
      <w:pPr>
        <w:jc w:val="center"/>
        <w:rPr>
          <w:rFonts w:ascii="Times New Roman" w:hAnsi="Times New Roman" w:cs="Times New Roman"/>
          <w:b/>
          <w:sz w:val="28"/>
          <w:szCs w:val="28"/>
          <w:lang w:val="be-BY"/>
        </w:rPr>
      </w:pPr>
    </w:p>
    <w:p w:rsidR="00BE3A5A" w:rsidRDefault="00BE3A5A" w:rsidP="00BE3A5A">
      <w:pPr>
        <w:jc w:val="center"/>
        <w:rPr>
          <w:rFonts w:ascii="Times New Roman" w:hAnsi="Times New Roman" w:cs="Times New Roman"/>
          <w:b/>
          <w:sz w:val="28"/>
          <w:szCs w:val="28"/>
          <w:lang w:val="be-BY"/>
        </w:rPr>
      </w:pPr>
    </w:p>
    <w:p w:rsidR="00BE3A5A" w:rsidRDefault="0008780D" w:rsidP="00BE3A5A">
      <w:pPr>
        <w:jc w:val="right"/>
        <w:rPr>
          <w:rFonts w:ascii="Times New Roman" w:hAnsi="Times New Roman" w:cs="Times New Roman"/>
          <w:b/>
          <w:sz w:val="28"/>
          <w:szCs w:val="28"/>
          <w:lang w:val="be-BY"/>
        </w:rPr>
      </w:pPr>
      <w:r>
        <w:rPr>
          <w:rFonts w:ascii="Times New Roman" w:hAnsi="Times New Roman" w:cs="Times New Roman"/>
          <w:b/>
          <w:sz w:val="28"/>
          <w:szCs w:val="28"/>
          <w:lang w:val="en-US"/>
        </w:rPr>
        <w:t>V</w:t>
      </w:r>
      <w:r w:rsidR="00BE3A5A" w:rsidRPr="00262A1F">
        <w:rPr>
          <w:rFonts w:ascii="Times New Roman" w:hAnsi="Times New Roman" w:cs="Times New Roman"/>
          <w:b/>
          <w:sz w:val="28"/>
          <w:szCs w:val="28"/>
          <w:lang w:val="be-BY"/>
        </w:rPr>
        <w:t xml:space="preserve"> </w:t>
      </w:r>
      <w:r w:rsidR="00BE3A5A">
        <w:rPr>
          <w:rFonts w:ascii="Times New Roman" w:hAnsi="Times New Roman" w:cs="Times New Roman"/>
          <w:b/>
          <w:sz w:val="28"/>
          <w:szCs w:val="28"/>
          <w:lang w:val="be-BY"/>
        </w:rPr>
        <w:t>гарадскія краязнаўчыя чытанні</w:t>
      </w:r>
    </w:p>
    <w:p w:rsidR="00BE3A5A" w:rsidRPr="00262A1F" w:rsidRDefault="00BE3A5A" w:rsidP="00BE3A5A">
      <w:pPr>
        <w:jc w:val="right"/>
        <w:rPr>
          <w:rFonts w:ascii="Times New Roman" w:hAnsi="Times New Roman" w:cs="Times New Roman"/>
          <w:b/>
          <w:sz w:val="28"/>
          <w:szCs w:val="28"/>
          <w:lang w:val="be-BY"/>
        </w:rPr>
      </w:pPr>
      <w:r>
        <w:rPr>
          <w:rFonts w:ascii="Times New Roman" w:hAnsi="Times New Roman" w:cs="Times New Roman"/>
          <w:b/>
          <w:sz w:val="28"/>
          <w:szCs w:val="28"/>
          <w:lang w:val="be-BY"/>
        </w:rPr>
        <w:t>“Спадчына Полацкай зямлі”</w:t>
      </w:r>
    </w:p>
    <w:p w:rsidR="00BE3A5A" w:rsidRDefault="00BE3A5A" w:rsidP="00BE3A5A">
      <w:pPr>
        <w:jc w:val="center"/>
        <w:rPr>
          <w:rFonts w:ascii="Times New Roman" w:hAnsi="Times New Roman" w:cs="Times New Roman"/>
          <w:b/>
          <w:sz w:val="28"/>
          <w:szCs w:val="28"/>
          <w:lang w:val="be-BY"/>
        </w:rPr>
      </w:pPr>
    </w:p>
    <w:p w:rsidR="00BE3A5A" w:rsidRDefault="00BE3A5A" w:rsidP="00BE3A5A">
      <w:pPr>
        <w:jc w:val="center"/>
        <w:rPr>
          <w:rFonts w:ascii="Times New Roman" w:hAnsi="Times New Roman" w:cs="Times New Roman"/>
          <w:b/>
          <w:sz w:val="28"/>
          <w:szCs w:val="28"/>
          <w:lang w:val="be-BY"/>
        </w:rPr>
      </w:pPr>
    </w:p>
    <w:p w:rsidR="00BE3A5A" w:rsidRDefault="00015B83" w:rsidP="00BE3A5A">
      <w:pPr>
        <w:jc w:val="center"/>
        <w:rPr>
          <w:rFonts w:ascii="Times New Roman" w:hAnsi="Times New Roman" w:cs="Times New Roman"/>
          <w:b/>
          <w:sz w:val="28"/>
          <w:szCs w:val="28"/>
          <w:lang w:val="be-BY"/>
        </w:rPr>
      </w:pPr>
      <w:r>
        <w:rPr>
          <w:rFonts w:ascii="Times New Roman" w:hAnsi="Times New Roman" w:cs="Times New Roman"/>
          <w:b/>
          <w:sz w:val="28"/>
          <w:szCs w:val="28"/>
          <w:lang w:val="be-BY"/>
        </w:rPr>
        <w:t>Навукова</w:t>
      </w:r>
      <w:r w:rsidR="00BE3A5A">
        <w:rPr>
          <w:rFonts w:ascii="Times New Roman" w:hAnsi="Times New Roman" w:cs="Times New Roman"/>
          <w:b/>
          <w:sz w:val="28"/>
          <w:szCs w:val="28"/>
          <w:lang w:val="be-BY"/>
        </w:rPr>
        <w:t>-даследчая работа на тэму:</w:t>
      </w:r>
    </w:p>
    <w:p w:rsidR="00BE3A5A" w:rsidRDefault="00BE3A5A" w:rsidP="00BE3A5A">
      <w:pPr>
        <w:jc w:val="center"/>
        <w:rPr>
          <w:rFonts w:ascii="Times New Roman" w:hAnsi="Times New Roman" w:cs="Times New Roman"/>
          <w:b/>
          <w:sz w:val="52"/>
          <w:szCs w:val="52"/>
          <w:lang w:val="be-BY"/>
        </w:rPr>
      </w:pPr>
      <w:r>
        <w:rPr>
          <w:rFonts w:ascii="Times New Roman" w:hAnsi="Times New Roman" w:cs="Times New Roman"/>
          <w:b/>
          <w:sz w:val="52"/>
          <w:szCs w:val="52"/>
          <w:lang w:val="be-BY"/>
        </w:rPr>
        <w:t xml:space="preserve">“Яўрэйскае насельніцтва горада Полацка ў </w:t>
      </w:r>
      <w:r>
        <w:rPr>
          <w:rFonts w:ascii="Times New Roman" w:hAnsi="Times New Roman" w:cs="Times New Roman"/>
          <w:b/>
          <w:sz w:val="52"/>
          <w:szCs w:val="52"/>
          <w:lang w:val="en-US"/>
        </w:rPr>
        <w:t>XIX</w:t>
      </w:r>
      <w:r>
        <w:rPr>
          <w:rFonts w:ascii="Times New Roman" w:hAnsi="Times New Roman" w:cs="Times New Roman"/>
          <w:b/>
          <w:sz w:val="52"/>
          <w:szCs w:val="52"/>
          <w:lang w:val="be-BY"/>
        </w:rPr>
        <w:t>-пач.</w:t>
      </w:r>
      <w:r>
        <w:rPr>
          <w:rFonts w:ascii="Times New Roman" w:hAnsi="Times New Roman" w:cs="Times New Roman"/>
          <w:b/>
          <w:sz w:val="52"/>
          <w:szCs w:val="52"/>
          <w:lang w:val="en-US"/>
        </w:rPr>
        <w:t>XX</w:t>
      </w:r>
      <w:r>
        <w:rPr>
          <w:rFonts w:ascii="Times New Roman" w:hAnsi="Times New Roman" w:cs="Times New Roman"/>
          <w:b/>
          <w:sz w:val="52"/>
          <w:szCs w:val="52"/>
          <w:lang w:val="be-BY"/>
        </w:rPr>
        <w:t xml:space="preserve"> стст.”</w:t>
      </w:r>
    </w:p>
    <w:p w:rsidR="00BE3A5A" w:rsidRDefault="00BE3A5A" w:rsidP="00BE3A5A">
      <w:pPr>
        <w:jc w:val="center"/>
        <w:rPr>
          <w:rFonts w:ascii="Times New Roman" w:hAnsi="Times New Roman" w:cs="Times New Roman"/>
          <w:b/>
          <w:sz w:val="28"/>
          <w:szCs w:val="28"/>
          <w:lang w:val="be-BY"/>
        </w:rPr>
      </w:pPr>
    </w:p>
    <w:p w:rsidR="00BE3A5A" w:rsidRDefault="00BE3A5A" w:rsidP="00BE3A5A">
      <w:pPr>
        <w:jc w:val="center"/>
        <w:rPr>
          <w:rFonts w:ascii="Times New Roman" w:hAnsi="Times New Roman" w:cs="Times New Roman"/>
          <w:b/>
          <w:sz w:val="28"/>
          <w:szCs w:val="28"/>
          <w:lang w:val="be-BY"/>
        </w:rPr>
      </w:pPr>
    </w:p>
    <w:p w:rsidR="00BE3A5A" w:rsidRDefault="00BE3A5A" w:rsidP="00BE3A5A">
      <w:pPr>
        <w:jc w:val="center"/>
        <w:rPr>
          <w:rFonts w:ascii="Times New Roman" w:hAnsi="Times New Roman" w:cs="Times New Roman"/>
          <w:b/>
          <w:sz w:val="28"/>
          <w:szCs w:val="28"/>
          <w:lang w:val="be-BY"/>
        </w:rPr>
      </w:pPr>
    </w:p>
    <w:tbl>
      <w:tblPr>
        <w:tblStyle w:val="a7"/>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tblGrid>
      <w:tr w:rsidR="00BE3A5A" w:rsidRPr="004163A1" w:rsidTr="0008780D">
        <w:trPr>
          <w:trHeight w:val="510"/>
        </w:trPr>
        <w:tc>
          <w:tcPr>
            <w:tcW w:w="4076" w:type="dxa"/>
            <w:vAlign w:val="center"/>
          </w:tcPr>
          <w:p w:rsidR="00BE3A5A" w:rsidRPr="004163A1" w:rsidRDefault="00BE3A5A" w:rsidP="00BE3A5A">
            <w:pPr>
              <w:rPr>
                <w:rFonts w:ascii="Times New Roman" w:hAnsi="Times New Roman" w:cs="Times New Roman"/>
                <w:b/>
                <w:sz w:val="28"/>
                <w:szCs w:val="28"/>
                <w:lang w:val="be-BY"/>
              </w:rPr>
            </w:pPr>
            <w:r>
              <w:rPr>
                <w:rFonts w:ascii="Times New Roman" w:hAnsi="Times New Roman" w:cs="Times New Roman"/>
                <w:b/>
                <w:sz w:val="28"/>
                <w:szCs w:val="28"/>
                <w:lang w:val="be-BY"/>
              </w:rPr>
              <w:t>Аўтар</w:t>
            </w:r>
            <w:r w:rsidRPr="004163A1">
              <w:rPr>
                <w:rFonts w:ascii="Times New Roman" w:hAnsi="Times New Roman" w:cs="Times New Roman"/>
                <w:b/>
                <w:sz w:val="28"/>
                <w:szCs w:val="28"/>
                <w:lang w:val="be-BY"/>
              </w:rPr>
              <w:t xml:space="preserve">: вучань </w:t>
            </w:r>
            <w:r>
              <w:rPr>
                <w:rFonts w:ascii="Times New Roman" w:hAnsi="Times New Roman" w:cs="Times New Roman"/>
                <w:b/>
                <w:sz w:val="28"/>
                <w:szCs w:val="28"/>
                <w:lang w:val="be-BY"/>
              </w:rPr>
              <w:t>9</w:t>
            </w:r>
            <w:r w:rsidRPr="004163A1">
              <w:rPr>
                <w:rFonts w:ascii="Times New Roman" w:hAnsi="Times New Roman" w:cs="Times New Roman"/>
                <w:b/>
                <w:sz w:val="28"/>
                <w:szCs w:val="28"/>
                <w:lang w:val="be-BY"/>
              </w:rPr>
              <w:t xml:space="preserve"> “</w:t>
            </w:r>
            <w:r>
              <w:rPr>
                <w:rFonts w:ascii="Times New Roman" w:hAnsi="Times New Roman" w:cs="Times New Roman"/>
                <w:b/>
                <w:sz w:val="28"/>
                <w:szCs w:val="28"/>
                <w:lang w:val="be-BY"/>
              </w:rPr>
              <w:t>А</w:t>
            </w:r>
            <w:r w:rsidRPr="004163A1">
              <w:rPr>
                <w:rFonts w:ascii="Times New Roman" w:hAnsi="Times New Roman" w:cs="Times New Roman"/>
                <w:b/>
                <w:sz w:val="28"/>
                <w:szCs w:val="28"/>
                <w:lang w:val="be-BY"/>
              </w:rPr>
              <w:t>”</w:t>
            </w:r>
            <w:r>
              <w:rPr>
                <w:rFonts w:ascii="Times New Roman" w:hAnsi="Times New Roman" w:cs="Times New Roman"/>
                <w:b/>
                <w:sz w:val="28"/>
                <w:szCs w:val="28"/>
                <w:lang w:val="be-BY"/>
              </w:rPr>
              <w:t>класа</w:t>
            </w:r>
          </w:p>
        </w:tc>
      </w:tr>
      <w:tr w:rsidR="00BE3A5A" w:rsidRPr="004163A1" w:rsidTr="0008780D">
        <w:trPr>
          <w:trHeight w:val="510"/>
        </w:trPr>
        <w:tc>
          <w:tcPr>
            <w:tcW w:w="4076" w:type="dxa"/>
            <w:vAlign w:val="center"/>
          </w:tcPr>
          <w:p w:rsidR="00BE3A5A" w:rsidRPr="004163A1" w:rsidRDefault="00BE3A5A" w:rsidP="0008780D">
            <w:pPr>
              <w:rPr>
                <w:rFonts w:ascii="Times New Roman" w:hAnsi="Times New Roman" w:cs="Times New Roman"/>
                <w:b/>
                <w:sz w:val="28"/>
                <w:szCs w:val="28"/>
                <w:lang w:val="be-BY"/>
              </w:rPr>
            </w:pPr>
            <w:r>
              <w:rPr>
                <w:rFonts w:ascii="Times New Roman" w:hAnsi="Times New Roman" w:cs="Times New Roman"/>
                <w:b/>
                <w:sz w:val="28"/>
                <w:szCs w:val="28"/>
                <w:lang w:val="be-BY"/>
              </w:rPr>
              <w:t>Сцільман Мікіта</w:t>
            </w:r>
          </w:p>
        </w:tc>
      </w:tr>
      <w:tr w:rsidR="00BE3A5A" w:rsidRPr="004163A1" w:rsidTr="0008780D">
        <w:trPr>
          <w:trHeight w:val="510"/>
        </w:trPr>
        <w:tc>
          <w:tcPr>
            <w:tcW w:w="4076" w:type="dxa"/>
            <w:vAlign w:val="center"/>
          </w:tcPr>
          <w:p w:rsidR="00BE3A5A" w:rsidRPr="004163A1" w:rsidRDefault="00BE3A5A" w:rsidP="0008780D">
            <w:pPr>
              <w:rPr>
                <w:rFonts w:ascii="Times New Roman" w:hAnsi="Times New Roman" w:cs="Times New Roman"/>
                <w:b/>
                <w:sz w:val="28"/>
                <w:szCs w:val="28"/>
                <w:lang w:val="be-BY"/>
              </w:rPr>
            </w:pPr>
            <w:r w:rsidRPr="004163A1">
              <w:rPr>
                <w:rFonts w:ascii="Times New Roman" w:hAnsi="Times New Roman" w:cs="Times New Roman"/>
                <w:b/>
                <w:sz w:val="28"/>
                <w:szCs w:val="28"/>
                <w:lang w:val="be-BY"/>
              </w:rPr>
              <w:t xml:space="preserve">Навуковы кіраўнік: </w:t>
            </w:r>
          </w:p>
        </w:tc>
      </w:tr>
      <w:tr w:rsidR="00BE3A5A" w:rsidRPr="004163A1" w:rsidTr="0008780D">
        <w:trPr>
          <w:trHeight w:val="510"/>
        </w:trPr>
        <w:tc>
          <w:tcPr>
            <w:tcW w:w="4076" w:type="dxa"/>
            <w:vAlign w:val="center"/>
          </w:tcPr>
          <w:p w:rsidR="00BE3A5A" w:rsidRPr="004163A1" w:rsidRDefault="00BE3A5A" w:rsidP="0008780D">
            <w:pPr>
              <w:rPr>
                <w:rFonts w:ascii="Times New Roman" w:hAnsi="Times New Roman" w:cs="Times New Roman"/>
                <w:b/>
                <w:sz w:val="28"/>
                <w:szCs w:val="28"/>
                <w:lang w:val="be-BY"/>
              </w:rPr>
            </w:pPr>
            <w:r>
              <w:rPr>
                <w:rFonts w:ascii="Times New Roman" w:hAnsi="Times New Roman" w:cs="Times New Roman"/>
                <w:b/>
                <w:sz w:val="28"/>
                <w:szCs w:val="28"/>
                <w:lang w:val="be-BY"/>
              </w:rPr>
              <w:t>настаўнік гісторыі</w:t>
            </w:r>
          </w:p>
        </w:tc>
      </w:tr>
      <w:tr w:rsidR="00BE3A5A" w:rsidTr="0008780D">
        <w:trPr>
          <w:trHeight w:val="510"/>
        </w:trPr>
        <w:tc>
          <w:tcPr>
            <w:tcW w:w="4076" w:type="dxa"/>
            <w:vAlign w:val="center"/>
          </w:tcPr>
          <w:p w:rsidR="00BE3A5A" w:rsidRDefault="00BE3A5A" w:rsidP="0008780D">
            <w:pPr>
              <w:rPr>
                <w:rFonts w:ascii="Times New Roman" w:hAnsi="Times New Roman" w:cs="Times New Roman"/>
                <w:b/>
                <w:sz w:val="28"/>
                <w:szCs w:val="28"/>
                <w:lang w:val="be-BY"/>
              </w:rPr>
            </w:pPr>
            <w:r w:rsidRPr="004163A1">
              <w:rPr>
                <w:rFonts w:ascii="Times New Roman" w:hAnsi="Times New Roman" w:cs="Times New Roman"/>
                <w:b/>
                <w:sz w:val="28"/>
                <w:szCs w:val="28"/>
                <w:lang w:val="be-BY"/>
              </w:rPr>
              <w:t>Вішнеўская Юлія Валер’еўна</w:t>
            </w:r>
          </w:p>
        </w:tc>
      </w:tr>
    </w:tbl>
    <w:p w:rsidR="00BE3A5A" w:rsidRDefault="00BE3A5A" w:rsidP="00BE3A5A">
      <w:pPr>
        <w:jc w:val="right"/>
        <w:rPr>
          <w:rFonts w:ascii="Times New Roman" w:hAnsi="Times New Roman" w:cs="Times New Roman"/>
          <w:b/>
          <w:sz w:val="28"/>
          <w:szCs w:val="28"/>
          <w:lang w:val="be-BY"/>
        </w:rPr>
      </w:pPr>
    </w:p>
    <w:p w:rsidR="00BE3A5A" w:rsidRDefault="00BE3A5A" w:rsidP="00BE3A5A">
      <w:pPr>
        <w:jc w:val="right"/>
        <w:rPr>
          <w:rFonts w:ascii="Times New Roman" w:hAnsi="Times New Roman" w:cs="Times New Roman"/>
          <w:b/>
          <w:sz w:val="28"/>
          <w:szCs w:val="28"/>
          <w:lang w:val="be-BY"/>
        </w:rPr>
      </w:pPr>
    </w:p>
    <w:p w:rsidR="00BE3A5A" w:rsidRDefault="00BE3A5A" w:rsidP="00BE3A5A">
      <w:pPr>
        <w:jc w:val="right"/>
        <w:rPr>
          <w:rFonts w:ascii="Times New Roman" w:hAnsi="Times New Roman" w:cs="Times New Roman"/>
          <w:b/>
          <w:sz w:val="28"/>
          <w:szCs w:val="28"/>
          <w:lang w:val="be-BY"/>
        </w:rPr>
      </w:pPr>
    </w:p>
    <w:p w:rsidR="00BE3A5A" w:rsidRDefault="00BE3A5A" w:rsidP="00BE3A5A">
      <w:pPr>
        <w:jc w:val="center"/>
        <w:rPr>
          <w:rFonts w:ascii="Times New Roman" w:hAnsi="Times New Roman" w:cs="Times New Roman"/>
          <w:b/>
          <w:sz w:val="28"/>
          <w:szCs w:val="28"/>
          <w:lang w:val="be-BY"/>
        </w:rPr>
      </w:pPr>
      <w:r>
        <w:rPr>
          <w:rFonts w:ascii="Times New Roman" w:hAnsi="Times New Roman" w:cs="Times New Roman"/>
          <w:b/>
          <w:sz w:val="28"/>
          <w:szCs w:val="28"/>
          <w:lang w:val="be-BY"/>
        </w:rPr>
        <w:t>Полацк, 2010</w:t>
      </w:r>
    </w:p>
    <w:p w:rsidR="00BE3A5A" w:rsidRDefault="00BE3A5A" w:rsidP="00BE3A5A">
      <w:pPr>
        <w:rPr>
          <w:rFonts w:ascii="Times New Roman" w:hAnsi="Times New Roman" w:cs="Times New Roman"/>
          <w:b/>
          <w:sz w:val="28"/>
          <w:szCs w:val="28"/>
          <w:lang w:val="be-BY"/>
        </w:rPr>
      </w:pPr>
      <w:r>
        <w:rPr>
          <w:rFonts w:ascii="Times New Roman" w:hAnsi="Times New Roman" w:cs="Times New Roman"/>
          <w:b/>
          <w:sz w:val="28"/>
          <w:szCs w:val="28"/>
          <w:lang w:val="be-BY"/>
        </w:rPr>
        <w:br w:type="page"/>
      </w:r>
    </w:p>
    <w:p w:rsidR="00BE3A5A" w:rsidRDefault="00274A00" w:rsidP="00F01D79">
      <w:pPr>
        <w:autoSpaceDE w:val="0"/>
        <w:autoSpaceDN w:val="0"/>
        <w:adjustRightInd w:val="0"/>
        <w:spacing w:after="0" w:line="240" w:lineRule="auto"/>
        <w:ind w:firstLine="708"/>
        <w:jc w:val="center"/>
        <w:rPr>
          <w:rFonts w:ascii="Times New Roman" w:hAnsi="Times New Roman" w:cs="Times New Roman"/>
          <w:b/>
          <w:sz w:val="28"/>
          <w:szCs w:val="28"/>
          <w:lang w:val="be-BY"/>
        </w:rPr>
      </w:pPr>
      <w:r>
        <w:rPr>
          <w:rFonts w:ascii="Times New Roman" w:hAnsi="Times New Roman" w:cs="Times New Roman"/>
          <w:b/>
          <w:sz w:val="28"/>
          <w:szCs w:val="28"/>
          <w:lang w:val="be-BY"/>
        </w:rPr>
        <w:lastRenderedPageBreak/>
        <w:t>ЗМЕСТ</w:t>
      </w:r>
    </w:p>
    <w:p w:rsidR="00274A00" w:rsidRDefault="00274A00" w:rsidP="00274A00">
      <w:pPr>
        <w:autoSpaceDE w:val="0"/>
        <w:autoSpaceDN w:val="0"/>
        <w:adjustRightInd w:val="0"/>
        <w:spacing w:after="0" w:line="240" w:lineRule="auto"/>
        <w:ind w:firstLine="708"/>
        <w:rPr>
          <w:rFonts w:ascii="Times New Roman" w:hAnsi="Times New Roman" w:cs="Times New Roman"/>
          <w:b/>
          <w:sz w:val="28"/>
          <w:szCs w:val="28"/>
          <w:lang w:val="be-BY"/>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09"/>
        <w:gridCol w:w="496"/>
      </w:tblGrid>
      <w:tr w:rsidR="0088241B" w:rsidRPr="0088241B" w:rsidTr="00CC53F8">
        <w:tc>
          <w:tcPr>
            <w:tcW w:w="9435" w:type="dxa"/>
          </w:tcPr>
          <w:p w:rsidR="0088241B" w:rsidRPr="0088241B" w:rsidRDefault="0088241B" w:rsidP="004C341A">
            <w:pPr>
              <w:autoSpaceDE w:val="0"/>
              <w:autoSpaceDN w:val="0"/>
              <w:adjustRightInd w:val="0"/>
              <w:rPr>
                <w:rFonts w:ascii="Times New Roman" w:hAnsi="Times New Roman" w:cs="Times New Roman"/>
                <w:b/>
                <w:sz w:val="28"/>
                <w:szCs w:val="28"/>
                <w:lang w:val="be-BY"/>
              </w:rPr>
            </w:pPr>
            <w:r w:rsidRPr="0088241B">
              <w:rPr>
                <w:rFonts w:ascii="Times New Roman" w:hAnsi="Times New Roman" w:cs="Times New Roman"/>
                <w:b/>
                <w:sz w:val="28"/>
                <w:szCs w:val="28"/>
                <w:lang w:val="be-BY"/>
              </w:rPr>
              <w:t>1.</w:t>
            </w:r>
            <w:r w:rsidRPr="0088241B">
              <w:rPr>
                <w:rFonts w:ascii="Times New Roman" w:hAnsi="Times New Roman" w:cs="Times New Roman"/>
                <w:b/>
                <w:sz w:val="28"/>
                <w:szCs w:val="28"/>
              </w:rPr>
              <w:t xml:space="preserve"> </w:t>
            </w:r>
            <w:r w:rsidRPr="0088241B">
              <w:rPr>
                <w:rFonts w:ascii="Times New Roman" w:hAnsi="Times New Roman" w:cs="Times New Roman"/>
                <w:b/>
                <w:sz w:val="28"/>
                <w:szCs w:val="28"/>
                <w:lang w:val="be-BY"/>
              </w:rPr>
              <w:t>Уводзіны</w:t>
            </w:r>
            <w:r>
              <w:rPr>
                <w:rFonts w:ascii="Times New Roman" w:hAnsi="Times New Roman" w:cs="Times New Roman"/>
                <w:b/>
                <w:sz w:val="28"/>
                <w:szCs w:val="28"/>
                <w:lang w:val="be-BY"/>
              </w:rPr>
              <w:t>………………………………………………………………………..</w:t>
            </w:r>
          </w:p>
        </w:tc>
        <w:tc>
          <w:tcPr>
            <w:tcW w:w="470" w:type="dxa"/>
          </w:tcPr>
          <w:p w:rsidR="0088241B" w:rsidRPr="0088241B" w:rsidRDefault="0088241B" w:rsidP="0088241B">
            <w:pPr>
              <w:autoSpaceDE w:val="0"/>
              <w:autoSpaceDN w:val="0"/>
              <w:adjustRightInd w:val="0"/>
              <w:rPr>
                <w:rFonts w:ascii="Times New Roman" w:hAnsi="Times New Roman" w:cs="Times New Roman"/>
                <w:b/>
                <w:sz w:val="28"/>
                <w:szCs w:val="28"/>
                <w:lang w:val="be-BY"/>
              </w:rPr>
            </w:pPr>
            <w:r>
              <w:rPr>
                <w:rFonts w:ascii="Times New Roman" w:hAnsi="Times New Roman" w:cs="Times New Roman"/>
                <w:b/>
                <w:sz w:val="28"/>
                <w:szCs w:val="28"/>
                <w:lang w:val="be-BY"/>
              </w:rPr>
              <w:t>3</w:t>
            </w:r>
          </w:p>
        </w:tc>
      </w:tr>
      <w:tr w:rsidR="0088241B" w:rsidRPr="0088241B" w:rsidTr="00CC53F8">
        <w:tc>
          <w:tcPr>
            <w:tcW w:w="9435" w:type="dxa"/>
          </w:tcPr>
          <w:p w:rsidR="0088241B" w:rsidRPr="0088241B" w:rsidRDefault="0088241B" w:rsidP="004C341A">
            <w:pPr>
              <w:autoSpaceDE w:val="0"/>
              <w:autoSpaceDN w:val="0"/>
              <w:adjustRightInd w:val="0"/>
              <w:rPr>
                <w:rFonts w:ascii="Times New Roman" w:hAnsi="Times New Roman" w:cs="Times New Roman"/>
                <w:b/>
                <w:sz w:val="28"/>
                <w:szCs w:val="28"/>
                <w:lang w:val="be-BY"/>
              </w:rPr>
            </w:pPr>
          </w:p>
        </w:tc>
        <w:tc>
          <w:tcPr>
            <w:tcW w:w="470" w:type="dxa"/>
          </w:tcPr>
          <w:p w:rsidR="0088241B" w:rsidRPr="0088241B" w:rsidRDefault="0088241B" w:rsidP="004C341A">
            <w:pPr>
              <w:autoSpaceDE w:val="0"/>
              <w:autoSpaceDN w:val="0"/>
              <w:adjustRightInd w:val="0"/>
              <w:rPr>
                <w:rFonts w:ascii="Times New Roman" w:hAnsi="Times New Roman" w:cs="Times New Roman"/>
                <w:b/>
                <w:sz w:val="28"/>
                <w:szCs w:val="28"/>
                <w:lang w:val="be-BY"/>
              </w:rPr>
            </w:pPr>
          </w:p>
        </w:tc>
      </w:tr>
      <w:tr w:rsidR="0088241B" w:rsidRPr="0088241B" w:rsidTr="00CC53F8">
        <w:tc>
          <w:tcPr>
            <w:tcW w:w="9435" w:type="dxa"/>
          </w:tcPr>
          <w:p w:rsidR="0088241B" w:rsidRPr="0088241B" w:rsidRDefault="0088241B" w:rsidP="004C341A">
            <w:pPr>
              <w:autoSpaceDE w:val="0"/>
              <w:autoSpaceDN w:val="0"/>
              <w:adjustRightInd w:val="0"/>
              <w:jc w:val="center"/>
              <w:rPr>
                <w:rFonts w:ascii="Times New Roman" w:hAnsi="Times New Roman" w:cs="Times New Roman"/>
                <w:b/>
                <w:sz w:val="28"/>
                <w:szCs w:val="28"/>
                <w:lang w:val="be-BY"/>
              </w:rPr>
            </w:pPr>
            <w:r w:rsidRPr="0088241B">
              <w:rPr>
                <w:rFonts w:ascii="Times New Roman" w:hAnsi="Times New Roman" w:cs="Times New Roman"/>
                <w:b/>
                <w:sz w:val="28"/>
                <w:szCs w:val="28"/>
                <w:lang w:val="be-BY"/>
              </w:rPr>
              <w:t xml:space="preserve">2. </w:t>
            </w:r>
            <w:r w:rsidRPr="0088241B">
              <w:rPr>
                <w:rFonts w:ascii="Times New Roman" w:hAnsi="Times New Roman" w:cs="Times New Roman"/>
                <w:b/>
                <w:sz w:val="28"/>
                <w:szCs w:val="28"/>
              </w:rPr>
              <w:t xml:space="preserve">Агульная характарыстыка </w:t>
            </w:r>
            <w:r w:rsidRPr="0088241B">
              <w:rPr>
                <w:rFonts w:ascii="Times New Roman" w:hAnsi="Times New Roman" w:cs="Times New Roman"/>
                <w:b/>
                <w:sz w:val="28"/>
                <w:szCs w:val="28"/>
                <w:lang w:val="be-BY"/>
              </w:rPr>
              <w:t>і</w:t>
            </w:r>
            <w:r w:rsidRPr="0088241B">
              <w:rPr>
                <w:rFonts w:ascii="Times New Roman" w:hAnsi="Times New Roman" w:cs="Times New Roman"/>
                <w:b/>
                <w:sz w:val="28"/>
                <w:szCs w:val="28"/>
              </w:rPr>
              <w:t xml:space="preserve"> першыя звестк</w:t>
            </w:r>
            <w:r w:rsidRPr="0088241B">
              <w:rPr>
                <w:rFonts w:ascii="Times New Roman" w:hAnsi="Times New Roman" w:cs="Times New Roman"/>
                <w:b/>
                <w:sz w:val="28"/>
                <w:szCs w:val="28"/>
                <w:lang w:val="be-BY"/>
              </w:rPr>
              <w:t>і аб яўрэях у Полацку</w:t>
            </w:r>
            <w:r>
              <w:rPr>
                <w:rFonts w:ascii="Times New Roman" w:hAnsi="Times New Roman" w:cs="Times New Roman"/>
                <w:b/>
                <w:sz w:val="28"/>
                <w:szCs w:val="28"/>
                <w:lang w:val="be-BY"/>
              </w:rPr>
              <w:t>…</w:t>
            </w:r>
          </w:p>
        </w:tc>
        <w:tc>
          <w:tcPr>
            <w:tcW w:w="470" w:type="dxa"/>
          </w:tcPr>
          <w:p w:rsidR="0088241B" w:rsidRPr="0088241B" w:rsidRDefault="0088241B" w:rsidP="0088241B">
            <w:pPr>
              <w:autoSpaceDE w:val="0"/>
              <w:autoSpaceDN w:val="0"/>
              <w:adjustRightInd w:val="0"/>
              <w:jc w:val="center"/>
              <w:rPr>
                <w:rFonts w:ascii="Times New Roman" w:hAnsi="Times New Roman" w:cs="Times New Roman"/>
                <w:b/>
                <w:sz w:val="28"/>
                <w:szCs w:val="28"/>
                <w:lang w:val="be-BY"/>
              </w:rPr>
            </w:pPr>
            <w:r>
              <w:rPr>
                <w:rFonts w:ascii="Times New Roman" w:hAnsi="Times New Roman" w:cs="Times New Roman"/>
                <w:b/>
                <w:sz w:val="28"/>
                <w:szCs w:val="28"/>
                <w:lang w:val="be-BY"/>
              </w:rPr>
              <w:t>5</w:t>
            </w:r>
          </w:p>
        </w:tc>
      </w:tr>
      <w:tr w:rsidR="0088241B" w:rsidRPr="0088241B" w:rsidTr="00CC53F8">
        <w:tc>
          <w:tcPr>
            <w:tcW w:w="9435" w:type="dxa"/>
          </w:tcPr>
          <w:p w:rsidR="0088241B" w:rsidRPr="0088241B" w:rsidRDefault="0088241B" w:rsidP="004C341A">
            <w:pPr>
              <w:autoSpaceDE w:val="0"/>
              <w:autoSpaceDN w:val="0"/>
              <w:adjustRightInd w:val="0"/>
              <w:jc w:val="center"/>
              <w:rPr>
                <w:rFonts w:ascii="Times New Roman" w:hAnsi="Times New Roman" w:cs="Times New Roman"/>
                <w:b/>
                <w:sz w:val="28"/>
                <w:szCs w:val="28"/>
                <w:lang w:val="be-BY"/>
              </w:rPr>
            </w:pPr>
          </w:p>
        </w:tc>
        <w:tc>
          <w:tcPr>
            <w:tcW w:w="470" w:type="dxa"/>
          </w:tcPr>
          <w:p w:rsidR="0088241B" w:rsidRPr="0088241B" w:rsidRDefault="0088241B" w:rsidP="004C341A">
            <w:pPr>
              <w:autoSpaceDE w:val="0"/>
              <w:autoSpaceDN w:val="0"/>
              <w:adjustRightInd w:val="0"/>
              <w:jc w:val="center"/>
              <w:rPr>
                <w:rFonts w:ascii="Times New Roman" w:hAnsi="Times New Roman" w:cs="Times New Roman"/>
                <w:b/>
                <w:sz w:val="28"/>
                <w:szCs w:val="28"/>
                <w:lang w:val="be-BY"/>
              </w:rPr>
            </w:pPr>
          </w:p>
        </w:tc>
      </w:tr>
      <w:tr w:rsidR="0088241B" w:rsidRPr="0088241B" w:rsidTr="00CC53F8">
        <w:tc>
          <w:tcPr>
            <w:tcW w:w="9435" w:type="dxa"/>
          </w:tcPr>
          <w:p w:rsidR="0088241B" w:rsidRPr="0088241B" w:rsidRDefault="0088241B" w:rsidP="004C341A">
            <w:pPr>
              <w:autoSpaceDE w:val="0"/>
              <w:autoSpaceDN w:val="0"/>
              <w:adjustRightInd w:val="0"/>
              <w:rPr>
                <w:rFonts w:ascii="Times New Roman" w:hAnsi="Times New Roman" w:cs="Times New Roman"/>
                <w:b/>
                <w:sz w:val="28"/>
                <w:szCs w:val="28"/>
                <w:lang w:val="be-BY"/>
              </w:rPr>
            </w:pPr>
            <w:r w:rsidRPr="0088241B">
              <w:rPr>
                <w:rFonts w:ascii="Times New Roman" w:hAnsi="Times New Roman" w:cs="Times New Roman"/>
                <w:b/>
                <w:sz w:val="28"/>
                <w:szCs w:val="28"/>
                <w:lang w:val="be-BY"/>
              </w:rPr>
              <w:t>3. Падзеі 1905 года. Яўрэйскі пагром у Полацку</w:t>
            </w:r>
            <w:r>
              <w:rPr>
                <w:rFonts w:ascii="Times New Roman" w:hAnsi="Times New Roman" w:cs="Times New Roman"/>
                <w:b/>
                <w:sz w:val="28"/>
                <w:szCs w:val="28"/>
                <w:lang w:val="be-BY"/>
              </w:rPr>
              <w:t>…………………………….</w:t>
            </w:r>
          </w:p>
        </w:tc>
        <w:tc>
          <w:tcPr>
            <w:tcW w:w="470" w:type="dxa"/>
          </w:tcPr>
          <w:p w:rsidR="0088241B" w:rsidRPr="0088241B" w:rsidRDefault="0088241B" w:rsidP="0088241B">
            <w:pPr>
              <w:autoSpaceDE w:val="0"/>
              <w:autoSpaceDN w:val="0"/>
              <w:adjustRightInd w:val="0"/>
              <w:rPr>
                <w:rFonts w:ascii="Times New Roman" w:hAnsi="Times New Roman" w:cs="Times New Roman"/>
                <w:b/>
                <w:sz w:val="28"/>
                <w:szCs w:val="28"/>
                <w:lang w:val="be-BY"/>
              </w:rPr>
            </w:pPr>
            <w:r>
              <w:rPr>
                <w:rFonts w:ascii="Times New Roman" w:hAnsi="Times New Roman" w:cs="Times New Roman"/>
                <w:b/>
                <w:sz w:val="28"/>
                <w:szCs w:val="28"/>
                <w:lang w:val="be-BY"/>
              </w:rPr>
              <w:t>8</w:t>
            </w:r>
          </w:p>
        </w:tc>
      </w:tr>
      <w:tr w:rsidR="0088241B" w:rsidRPr="0088241B" w:rsidTr="00CC53F8">
        <w:tc>
          <w:tcPr>
            <w:tcW w:w="9435" w:type="dxa"/>
          </w:tcPr>
          <w:p w:rsidR="0088241B" w:rsidRPr="0088241B" w:rsidRDefault="0088241B" w:rsidP="004C341A">
            <w:pPr>
              <w:autoSpaceDE w:val="0"/>
              <w:autoSpaceDN w:val="0"/>
              <w:adjustRightInd w:val="0"/>
              <w:rPr>
                <w:rFonts w:ascii="Times New Roman" w:hAnsi="Times New Roman" w:cs="Times New Roman"/>
                <w:b/>
                <w:sz w:val="28"/>
                <w:szCs w:val="28"/>
                <w:lang w:val="be-BY"/>
              </w:rPr>
            </w:pPr>
          </w:p>
        </w:tc>
        <w:tc>
          <w:tcPr>
            <w:tcW w:w="470" w:type="dxa"/>
          </w:tcPr>
          <w:p w:rsidR="0088241B" w:rsidRPr="0088241B" w:rsidRDefault="0088241B" w:rsidP="004C341A">
            <w:pPr>
              <w:autoSpaceDE w:val="0"/>
              <w:autoSpaceDN w:val="0"/>
              <w:adjustRightInd w:val="0"/>
              <w:rPr>
                <w:rFonts w:ascii="Times New Roman" w:hAnsi="Times New Roman" w:cs="Times New Roman"/>
                <w:b/>
                <w:sz w:val="28"/>
                <w:szCs w:val="28"/>
                <w:lang w:val="be-BY"/>
              </w:rPr>
            </w:pPr>
          </w:p>
        </w:tc>
      </w:tr>
      <w:tr w:rsidR="0088241B" w:rsidRPr="0088241B" w:rsidTr="00CC53F8">
        <w:tc>
          <w:tcPr>
            <w:tcW w:w="9435" w:type="dxa"/>
          </w:tcPr>
          <w:p w:rsidR="0088241B" w:rsidRPr="0088241B" w:rsidRDefault="0088241B" w:rsidP="004C341A">
            <w:pPr>
              <w:autoSpaceDE w:val="0"/>
              <w:autoSpaceDN w:val="0"/>
              <w:adjustRightInd w:val="0"/>
              <w:rPr>
                <w:rFonts w:ascii="Times New Roman" w:hAnsi="Times New Roman" w:cs="Times New Roman"/>
                <w:b/>
                <w:sz w:val="28"/>
                <w:szCs w:val="28"/>
                <w:lang w:val="be-BY"/>
              </w:rPr>
            </w:pPr>
            <w:r w:rsidRPr="0088241B">
              <w:rPr>
                <w:rFonts w:ascii="Times New Roman" w:hAnsi="Times New Roman" w:cs="Times New Roman"/>
                <w:b/>
                <w:sz w:val="28"/>
                <w:szCs w:val="28"/>
                <w:lang w:val="be-BY"/>
              </w:rPr>
              <w:t>4. Заняткі яўрэйскага насельніцтва</w:t>
            </w:r>
            <w:r>
              <w:rPr>
                <w:rFonts w:ascii="Times New Roman" w:hAnsi="Times New Roman" w:cs="Times New Roman"/>
                <w:b/>
                <w:sz w:val="28"/>
                <w:szCs w:val="28"/>
                <w:lang w:val="be-BY"/>
              </w:rPr>
              <w:t>…………………………………………..</w:t>
            </w:r>
          </w:p>
        </w:tc>
        <w:tc>
          <w:tcPr>
            <w:tcW w:w="470" w:type="dxa"/>
          </w:tcPr>
          <w:p w:rsidR="0088241B" w:rsidRPr="0088241B" w:rsidRDefault="0088241B" w:rsidP="0088241B">
            <w:pPr>
              <w:autoSpaceDE w:val="0"/>
              <w:autoSpaceDN w:val="0"/>
              <w:adjustRightInd w:val="0"/>
              <w:rPr>
                <w:rFonts w:ascii="Times New Roman" w:hAnsi="Times New Roman" w:cs="Times New Roman"/>
                <w:b/>
                <w:sz w:val="28"/>
                <w:szCs w:val="28"/>
                <w:lang w:val="be-BY"/>
              </w:rPr>
            </w:pPr>
            <w:r>
              <w:rPr>
                <w:rFonts w:ascii="Times New Roman" w:hAnsi="Times New Roman" w:cs="Times New Roman"/>
                <w:b/>
                <w:sz w:val="28"/>
                <w:szCs w:val="28"/>
                <w:lang w:val="be-BY"/>
              </w:rPr>
              <w:t>13</w:t>
            </w:r>
          </w:p>
        </w:tc>
      </w:tr>
      <w:tr w:rsidR="0088241B" w:rsidRPr="0088241B" w:rsidTr="00CC53F8">
        <w:tc>
          <w:tcPr>
            <w:tcW w:w="9435" w:type="dxa"/>
          </w:tcPr>
          <w:p w:rsidR="0088241B" w:rsidRPr="0088241B" w:rsidRDefault="0088241B" w:rsidP="004C341A">
            <w:pPr>
              <w:autoSpaceDE w:val="0"/>
              <w:autoSpaceDN w:val="0"/>
              <w:adjustRightInd w:val="0"/>
              <w:rPr>
                <w:rFonts w:ascii="Times New Roman" w:hAnsi="Times New Roman" w:cs="Times New Roman"/>
                <w:b/>
                <w:sz w:val="28"/>
                <w:szCs w:val="28"/>
                <w:lang w:val="be-BY"/>
              </w:rPr>
            </w:pPr>
          </w:p>
        </w:tc>
        <w:tc>
          <w:tcPr>
            <w:tcW w:w="470" w:type="dxa"/>
          </w:tcPr>
          <w:p w:rsidR="0088241B" w:rsidRPr="0088241B" w:rsidRDefault="0088241B" w:rsidP="004C341A">
            <w:pPr>
              <w:autoSpaceDE w:val="0"/>
              <w:autoSpaceDN w:val="0"/>
              <w:adjustRightInd w:val="0"/>
              <w:rPr>
                <w:rFonts w:ascii="Times New Roman" w:hAnsi="Times New Roman" w:cs="Times New Roman"/>
                <w:b/>
                <w:sz w:val="28"/>
                <w:szCs w:val="28"/>
                <w:lang w:val="be-BY"/>
              </w:rPr>
            </w:pPr>
          </w:p>
        </w:tc>
      </w:tr>
      <w:tr w:rsidR="0088241B" w:rsidRPr="0088241B" w:rsidTr="00CC53F8">
        <w:tc>
          <w:tcPr>
            <w:tcW w:w="9435" w:type="dxa"/>
          </w:tcPr>
          <w:p w:rsidR="0088241B" w:rsidRPr="0088241B" w:rsidRDefault="0088241B" w:rsidP="004C341A">
            <w:pPr>
              <w:autoSpaceDE w:val="0"/>
              <w:autoSpaceDN w:val="0"/>
              <w:adjustRightInd w:val="0"/>
              <w:jc w:val="both"/>
              <w:rPr>
                <w:rFonts w:ascii="Times New Roman" w:hAnsi="Times New Roman" w:cs="Times New Roman"/>
                <w:b/>
                <w:sz w:val="28"/>
                <w:szCs w:val="28"/>
                <w:lang w:val="be-BY"/>
              </w:rPr>
            </w:pPr>
            <w:r w:rsidRPr="0088241B">
              <w:rPr>
                <w:rFonts w:ascii="Times New Roman" w:hAnsi="Times New Roman" w:cs="Times New Roman"/>
                <w:b/>
                <w:sz w:val="28"/>
                <w:szCs w:val="28"/>
                <w:lang w:val="be-BY"/>
              </w:rPr>
              <w:t>5. Полацкае гета</w:t>
            </w:r>
            <w:r>
              <w:rPr>
                <w:rFonts w:ascii="Times New Roman" w:hAnsi="Times New Roman" w:cs="Times New Roman"/>
                <w:b/>
                <w:sz w:val="28"/>
                <w:szCs w:val="28"/>
                <w:lang w:val="be-BY"/>
              </w:rPr>
              <w:t>…………………………………………………………………</w:t>
            </w:r>
          </w:p>
        </w:tc>
        <w:tc>
          <w:tcPr>
            <w:tcW w:w="470" w:type="dxa"/>
          </w:tcPr>
          <w:p w:rsidR="0088241B" w:rsidRPr="0088241B" w:rsidRDefault="0088241B" w:rsidP="0088241B">
            <w:pPr>
              <w:autoSpaceDE w:val="0"/>
              <w:autoSpaceDN w:val="0"/>
              <w:adjustRightInd w:val="0"/>
              <w:jc w:val="both"/>
              <w:rPr>
                <w:rFonts w:ascii="Times New Roman" w:hAnsi="Times New Roman" w:cs="Times New Roman"/>
                <w:b/>
                <w:sz w:val="28"/>
                <w:szCs w:val="28"/>
                <w:lang w:val="be-BY"/>
              </w:rPr>
            </w:pPr>
            <w:r>
              <w:rPr>
                <w:rFonts w:ascii="Times New Roman" w:hAnsi="Times New Roman" w:cs="Times New Roman"/>
                <w:b/>
                <w:sz w:val="28"/>
                <w:szCs w:val="28"/>
                <w:lang w:val="be-BY"/>
              </w:rPr>
              <w:t>17</w:t>
            </w:r>
          </w:p>
        </w:tc>
      </w:tr>
      <w:tr w:rsidR="0088241B" w:rsidRPr="0088241B" w:rsidTr="00CC53F8">
        <w:tc>
          <w:tcPr>
            <w:tcW w:w="9435" w:type="dxa"/>
          </w:tcPr>
          <w:p w:rsidR="0088241B" w:rsidRPr="0088241B" w:rsidRDefault="0088241B" w:rsidP="004C341A">
            <w:pPr>
              <w:autoSpaceDE w:val="0"/>
              <w:autoSpaceDN w:val="0"/>
              <w:adjustRightInd w:val="0"/>
              <w:jc w:val="both"/>
              <w:rPr>
                <w:rFonts w:ascii="Times New Roman" w:hAnsi="Times New Roman" w:cs="Times New Roman"/>
                <w:b/>
                <w:sz w:val="28"/>
                <w:szCs w:val="28"/>
                <w:lang w:val="be-BY"/>
              </w:rPr>
            </w:pPr>
          </w:p>
        </w:tc>
        <w:tc>
          <w:tcPr>
            <w:tcW w:w="470" w:type="dxa"/>
          </w:tcPr>
          <w:p w:rsidR="0088241B" w:rsidRPr="0088241B" w:rsidRDefault="0088241B" w:rsidP="004C341A">
            <w:pPr>
              <w:autoSpaceDE w:val="0"/>
              <w:autoSpaceDN w:val="0"/>
              <w:adjustRightInd w:val="0"/>
              <w:jc w:val="both"/>
              <w:rPr>
                <w:rFonts w:ascii="Times New Roman" w:hAnsi="Times New Roman" w:cs="Times New Roman"/>
                <w:b/>
                <w:sz w:val="28"/>
                <w:szCs w:val="28"/>
                <w:lang w:val="be-BY"/>
              </w:rPr>
            </w:pPr>
          </w:p>
        </w:tc>
      </w:tr>
      <w:tr w:rsidR="0088241B" w:rsidRPr="0088241B" w:rsidTr="00CC53F8">
        <w:tc>
          <w:tcPr>
            <w:tcW w:w="9435" w:type="dxa"/>
          </w:tcPr>
          <w:p w:rsidR="0088241B" w:rsidRPr="0088241B" w:rsidRDefault="0088241B" w:rsidP="004C341A">
            <w:pPr>
              <w:autoSpaceDE w:val="0"/>
              <w:autoSpaceDN w:val="0"/>
              <w:adjustRightInd w:val="0"/>
              <w:jc w:val="both"/>
              <w:rPr>
                <w:rFonts w:ascii="Times New Roman" w:hAnsi="Times New Roman" w:cs="Times New Roman"/>
                <w:b/>
                <w:sz w:val="28"/>
                <w:szCs w:val="28"/>
                <w:lang w:val="be-BY"/>
              </w:rPr>
            </w:pPr>
            <w:r w:rsidRPr="0088241B">
              <w:rPr>
                <w:rFonts w:ascii="Times New Roman" w:hAnsi="Times New Roman" w:cs="Times New Roman"/>
                <w:b/>
                <w:sz w:val="28"/>
                <w:szCs w:val="28"/>
                <w:lang w:val="be-BY"/>
              </w:rPr>
              <w:t>6.Знакамітыя дзеячы</w:t>
            </w:r>
            <w:r w:rsidR="00D47181">
              <w:rPr>
                <w:rFonts w:ascii="Times New Roman" w:hAnsi="Times New Roman" w:cs="Times New Roman"/>
                <w:b/>
                <w:sz w:val="28"/>
                <w:szCs w:val="28"/>
                <w:lang w:val="be-BY"/>
              </w:rPr>
              <w:t>……………………………………………………………</w:t>
            </w:r>
          </w:p>
        </w:tc>
        <w:tc>
          <w:tcPr>
            <w:tcW w:w="470" w:type="dxa"/>
          </w:tcPr>
          <w:p w:rsidR="0088241B" w:rsidRPr="0088241B" w:rsidRDefault="00D47181" w:rsidP="0088241B">
            <w:pPr>
              <w:autoSpaceDE w:val="0"/>
              <w:autoSpaceDN w:val="0"/>
              <w:adjustRightInd w:val="0"/>
              <w:jc w:val="both"/>
              <w:rPr>
                <w:rFonts w:ascii="Times New Roman" w:hAnsi="Times New Roman" w:cs="Times New Roman"/>
                <w:b/>
                <w:sz w:val="28"/>
                <w:szCs w:val="28"/>
                <w:lang w:val="be-BY"/>
              </w:rPr>
            </w:pPr>
            <w:r>
              <w:rPr>
                <w:rFonts w:ascii="Times New Roman" w:hAnsi="Times New Roman" w:cs="Times New Roman"/>
                <w:b/>
                <w:sz w:val="28"/>
                <w:szCs w:val="28"/>
                <w:lang w:val="be-BY"/>
              </w:rPr>
              <w:t>20</w:t>
            </w:r>
          </w:p>
        </w:tc>
      </w:tr>
      <w:tr w:rsidR="0088241B" w:rsidRPr="0088241B" w:rsidTr="00CC53F8">
        <w:tc>
          <w:tcPr>
            <w:tcW w:w="9435" w:type="dxa"/>
          </w:tcPr>
          <w:p w:rsidR="0088241B" w:rsidRPr="0088241B" w:rsidRDefault="0088241B" w:rsidP="004C341A">
            <w:pPr>
              <w:autoSpaceDE w:val="0"/>
              <w:autoSpaceDN w:val="0"/>
              <w:adjustRightInd w:val="0"/>
              <w:jc w:val="both"/>
              <w:rPr>
                <w:rFonts w:ascii="Times New Roman" w:hAnsi="Times New Roman" w:cs="Times New Roman"/>
                <w:b/>
                <w:sz w:val="28"/>
                <w:szCs w:val="28"/>
                <w:lang w:val="be-BY"/>
              </w:rPr>
            </w:pPr>
          </w:p>
        </w:tc>
        <w:tc>
          <w:tcPr>
            <w:tcW w:w="470" w:type="dxa"/>
          </w:tcPr>
          <w:p w:rsidR="0088241B" w:rsidRPr="0088241B" w:rsidRDefault="0088241B" w:rsidP="004C341A">
            <w:pPr>
              <w:autoSpaceDE w:val="0"/>
              <w:autoSpaceDN w:val="0"/>
              <w:adjustRightInd w:val="0"/>
              <w:jc w:val="both"/>
              <w:rPr>
                <w:rFonts w:ascii="Times New Roman" w:hAnsi="Times New Roman" w:cs="Times New Roman"/>
                <w:b/>
                <w:sz w:val="28"/>
                <w:szCs w:val="28"/>
                <w:lang w:val="be-BY"/>
              </w:rPr>
            </w:pPr>
          </w:p>
        </w:tc>
      </w:tr>
      <w:tr w:rsidR="0088241B" w:rsidRPr="0088241B" w:rsidTr="00CC53F8">
        <w:tc>
          <w:tcPr>
            <w:tcW w:w="9435" w:type="dxa"/>
          </w:tcPr>
          <w:p w:rsidR="0088241B" w:rsidRPr="0088241B" w:rsidRDefault="0088241B" w:rsidP="004C341A">
            <w:pPr>
              <w:autoSpaceDE w:val="0"/>
              <w:autoSpaceDN w:val="0"/>
              <w:adjustRightInd w:val="0"/>
              <w:jc w:val="both"/>
              <w:rPr>
                <w:rFonts w:ascii="Times New Roman" w:hAnsi="Times New Roman" w:cs="Times New Roman"/>
                <w:b/>
                <w:sz w:val="28"/>
                <w:szCs w:val="28"/>
                <w:lang w:val="be-BY"/>
              </w:rPr>
            </w:pPr>
            <w:r w:rsidRPr="0088241B">
              <w:rPr>
                <w:rFonts w:ascii="Times New Roman" w:hAnsi="Times New Roman" w:cs="Times New Roman"/>
                <w:b/>
                <w:sz w:val="28"/>
                <w:szCs w:val="28"/>
                <w:lang w:val="be-BY"/>
              </w:rPr>
              <w:t>7. Слоўнік тэрмінаў па тэме</w:t>
            </w:r>
            <w:r w:rsidR="00D47181">
              <w:rPr>
                <w:rFonts w:ascii="Times New Roman" w:hAnsi="Times New Roman" w:cs="Times New Roman"/>
                <w:b/>
                <w:sz w:val="28"/>
                <w:szCs w:val="28"/>
                <w:lang w:val="be-BY"/>
              </w:rPr>
              <w:t>……………………………………………………</w:t>
            </w:r>
          </w:p>
        </w:tc>
        <w:tc>
          <w:tcPr>
            <w:tcW w:w="470" w:type="dxa"/>
          </w:tcPr>
          <w:p w:rsidR="0088241B" w:rsidRPr="0088241B" w:rsidRDefault="0088241B" w:rsidP="0088241B">
            <w:pPr>
              <w:autoSpaceDE w:val="0"/>
              <w:autoSpaceDN w:val="0"/>
              <w:adjustRightInd w:val="0"/>
              <w:jc w:val="both"/>
              <w:rPr>
                <w:rFonts w:ascii="Times New Roman" w:hAnsi="Times New Roman" w:cs="Times New Roman"/>
                <w:b/>
                <w:sz w:val="28"/>
                <w:szCs w:val="28"/>
                <w:lang w:val="be-BY"/>
              </w:rPr>
            </w:pPr>
            <w:r>
              <w:rPr>
                <w:rFonts w:ascii="Times New Roman" w:hAnsi="Times New Roman" w:cs="Times New Roman"/>
                <w:b/>
                <w:sz w:val="28"/>
                <w:szCs w:val="28"/>
                <w:lang w:val="be-BY"/>
              </w:rPr>
              <w:t>23</w:t>
            </w:r>
          </w:p>
        </w:tc>
      </w:tr>
      <w:tr w:rsidR="0088241B" w:rsidRPr="0088241B" w:rsidTr="00CC53F8">
        <w:tc>
          <w:tcPr>
            <w:tcW w:w="9435" w:type="dxa"/>
          </w:tcPr>
          <w:p w:rsidR="0088241B" w:rsidRPr="0088241B" w:rsidRDefault="0088241B" w:rsidP="004C341A">
            <w:pPr>
              <w:autoSpaceDE w:val="0"/>
              <w:autoSpaceDN w:val="0"/>
              <w:adjustRightInd w:val="0"/>
              <w:jc w:val="both"/>
              <w:rPr>
                <w:rFonts w:ascii="Times New Roman" w:hAnsi="Times New Roman" w:cs="Times New Roman"/>
                <w:b/>
                <w:sz w:val="28"/>
                <w:szCs w:val="28"/>
                <w:lang w:val="be-BY"/>
              </w:rPr>
            </w:pPr>
          </w:p>
        </w:tc>
        <w:tc>
          <w:tcPr>
            <w:tcW w:w="470" w:type="dxa"/>
          </w:tcPr>
          <w:p w:rsidR="0088241B" w:rsidRPr="0088241B" w:rsidRDefault="0088241B" w:rsidP="004C341A">
            <w:pPr>
              <w:autoSpaceDE w:val="0"/>
              <w:autoSpaceDN w:val="0"/>
              <w:adjustRightInd w:val="0"/>
              <w:jc w:val="both"/>
              <w:rPr>
                <w:rFonts w:ascii="Times New Roman" w:hAnsi="Times New Roman" w:cs="Times New Roman"/>
                <w:b/>
                <w:sz w:val="28"/>
                <w:szCs w:val="28"/>
                <w:lang w:val="be-BY"/>
              </w:rPr>
            </w:pPr>
          </w:p>
        </w:tc>
      </w:tr>
      <w:tr w:rsidR="0088241B" w:rsidRPr="0088241B" w:rsidTr="00CC53F8">
        <w:tc>
          <w:tcPr>
            <w:tcW w:w="9435" w:type="dxa"/>
          </w:tcPr>
          <w:p w:rsidR="0088241B" w:rsidRPr="0088241B" w:rsidRDefault="0088241B" w:rsidP="004C341A">
            <w:pPr>
              <w:autoSpaceDE w:val="0"/>
              <w:autoSpaceDN w:val="0"/>
              <w:adjustRightInd w:val="0"/>
              <w:rPr>
                <w:rFonts w:ascii="Times New Roman" w:hAnsi="Times New Roman" w:cs="Times New Roman"/>
                <w:b/>
                <w:sz w:val="28"/>
                <w:szCs w:val="28"/>
                <w:lang w:val="be-BY"/>
              </w:rPr>
            </w:pPr>
            <w:r w:rsidRPr="0088241B">
              <w:rPr>
                <w:rFonts w:ascii="Times New Roman" w:hAnsi="Times New Roman" w:cs="Times New Roman"/>
                <w:b/>
                <w:sz w:val="28"/>
                <w:szCs w:val="28"/>
                <w:lang w:val="be-BY"/>
              </w:rPr>
              <w:t>8. Заключэнне</w:t>
            </w:r>
            <w:r w:rsidR="00D47181">
              <w:rPr>
                <w:rFonts w:ascii="Times New Roman" w:hAnsi="Times New Roman" w:cs="Times New Roman"/>
                <w:b/>
                <w:sz w:val="28"/>
                <w:szCs w:val="28"/>
                <w:lang w:val="be-BY"/>
              </w:rPr>
              <w:t>…………………………………………………………………….</w:t>
            </w:r>
          </w:p>
        </w:tc>
        <w:tc>
          <w:tcPr>
            <w:tcW w:w="470" w:type="dxa"/>
          </w:tcPr>
          <w:p w:rsidR="0088241B" w:rsidRPr="0088241B" w:rsidRDefault="0088241B" w:rsidP="0088241B">
            <w:pPr>
              <w:autoSpaceDE w:val="0"/>
              <w:autoSpaceDN w:val="0"/>
              <w:adjustRightInd w:val="0"/>
              <w:rPr>
                <w:rFonts w:ascii="Times New Roman" w:hAnsi="Times New Roman" w:cs="Times New Roman"/>
                <w:b/>
                <w:sz w:val="28"/>
                <w:szCs w:val="28"/>
                <w:lang w:val="be-BY"/>
              </w:rPr>
            </w:pPr>
            <w:r>
              <w:rPr>
                <w:rFonts w:ascii="Times New Roman" w:hAnsi="Times New Roman" w:cs="Times New Roman"/>
                <w:b/>
                <w:sz w:val="28"/>
                <w:szCs w:val="28"/>
                <w:lang w:val="be-BY"/>
              </w:rPr>
              <w:t>24</w:t>
            </w:r>
          </w:p>
        </w:tc>
      </w:tr>
      <w:tr w:rsidR="0088241B" w:rsidRPr="0088241B" w:rsidTr="00CC53F8">
        <w:tc>
          <w:tcPr>
            <w:tcW w:w="9435" w:type="dxa"/>
          </w:tcPr>
          <w:p w:rsidR="0088241B" w:rsidRPr="0088241B" w:rsidRDefault="0088241B" w:rsidP="004C341A">
            <w:pPr>
              <w:autoSpaceDE w:val="0"/>
              <w:autoSpaceDN w:val="0"/>
              <w:adjustRightInd w:val="0"/>
              <w:rPr>
                <w:rFonts w:ascii="Times New Roman" w:hAnsi="Times New Roman" w:cs="Times New Roman"/>
                <w:b/>
                <w:sz w:val="28"/>
                <w:szCs w:val="28"/>
                <w:lang w:val="be-BY"/>
              </w:rPr>
            </w:pPr>
          </w:p>
        </w:tc>
        <w:tc>
          <w:tcPr>
            <w:tcW w:w="470" w:type="dxa"/>
          </w:tcPr>
          <w:p w:rsidR="0088241B" w:rsidRPr="0088241B" w:rsidRDefault="0088241B" w:rsidP="004C341A">
            <w:pPr>
              <w:autoSpaceDE w:val="0"/>
              <w:autoSpaceDN w:val="0"/>
              <w:adjustRightInd w:val="0"/>
              <w:rPr>
                <w:rFonts w:ascii="Times New Roman" w:hAnsi="Times New Roman" w:cs="Times New Roman"/>
                <w:b/>
                <w:sz w:val="28"/>
                <w:szCs w:val="28"/>
                <w:lang w:val="be-BY"/>
              </w:rPr>
            </w:pPr>
          </w:p>
        </w:tc>
      </w:tr>
      <w:tr w:rsidR="0088241B" w:rsidRPr="0088241B" w:rsidTr="00CC53F8">
        <w:tc>
          <w:tcPr>
            <w:tcW w:w="9435" w:type="dxa"/>
          </w:tcPr>
          <w:p w:rsidR="0088241B" w:rsidRPr="0088241B" w:rsidRDefault="0088241B" w:rsidP="004C341A">
            <w:pPr>
              <w:autoSpaceDE w:val="0"/>
              <w:autoSpaceDN w:val="0"/>
              <w:adjustRightInd w:val="0"/>
              <w:rPr>
                <w:rFonts w:ascii="Times New Roman" w:hAnsi="Times New Roman" w:cs="Times New Roman"/>
                <w:b/>
                <w:sz w:val="28"/>
                <w:szCs w:val="28"/>
                <w:lang w:val="be-BY"/>
              </w:rPr>
            </w:pPr>
            <w:r w:rsidRPr="0088241B">
              <w:rPr>
                <w:rFonts w:ascii="Times New Roman" w:hAnsi="Times New Roman" w:cs="Times New Roman"/>
                <w:b/>
                <w:sz w:val="28"/>
                <w:szCs w:val="28"/>
                <w:lang w:val="be-BY"/>
              </w:rPr>
              <w:t>9. Спіс выкарыстаных крыніц</w:t>
            </w:r>
            <w:r w:rsidR="00D47181">
              <w:rPr>
                <w:rFonts w:ascii="Times New Roman" w:hAnsi="Times New Roman" w:cs="Times New Roman"/>
                <w:b/>
                <w:sz w:val="28"/>
                <w:szCs w:val="28"/>
                <w:lang w:val="be-BY"/>
              </w:rPr>
              <w:t>………………………………………………...</w:t>
            </w:r>
          </w:p>
        </w:tc>
        <w:tc>
          <w:tcPr>
            <w:tcW w:w="470" w:type="dxa"/>
          </w:tcPr>
          <w:p w:rsidR="0088241B" w:rsidRPr="0088241B" w:rsidRDefault="0088241B" w:rsidP="0088241B">
            <w:pPr>
              <w:autoSpaceDE w:val="0"/>
              <w:autoSpaceDN w:val="0"/>
              <w:adjustRightInd w:val="0"/>
              <w:rPr>
                <w:rFonts w:ascii="Times New Roman" w:hAnsi="Times New Roman" w:cs="Times New Roman"/>
                <w:b/>
                <w:sz w:val="28"/>
                <w:szCs w:val="28"/>
                <w:lang w:val="be-BY"/>
              </w:rPr>
            </w:pPr>
            <w:r>
              <w:rPr>
                <w:rFonts w:ascii="Times New Roman" w:hAnsi="Times New Roman" w:cs="Times New Roman"/>
                <w:b/>
                <w:sz w:val="28"/>
                <w:szCs w:val="28"/>
                <w:lang w:val="be-BY"/>
              </w:rPr>
              <w:t>25</w:t>
            </w:r>
          </w:p>
        </w:tc>
      </w:tr>
    </w:tbl>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08780D" w:rsidRDefault="0008780D">
      <w:pPr>
        <w:rPr>
          <w:rFonts w:ascii="Times New Roman" w:hAnsi="Times New Roman" w:cs="Times New Roman"/>
          <w:b/>
          <w:sz w:val="28"/>
          <w:szCs w:val="28"/>
          <w:lang w:val="be-BY"/>
        </w:rPr>
      </w:pPr>
      <w:r>
        <w:rPr>
          <w:rFonts w:ascii="Times New Roman" w:hAnsi="Times New Roman" w:cs="Times New Roman"/>
          <w:b/>
          <w:sz w:val="28"/>
          <w:szCs w:val="28"/>
          <w:lang w:val="be-BY"/>
        </w:rPr>
        <w:br w:type="page"/>
      </w:r>
    </w:p>
    <w:p w:rsidR="00A33742" w:rsidRDefault="00A33742" w:rsidP="00A33742">
      <w:pPr>
        <w:autoSpaceDE w:val="0"/>
        <w:autoSpaceDN w:val="0"/>
        <w:adjustRightInd w:val="0"/>
        <w:spacing w:after="0" w:line="240" w:lineRule="auto"/>
        <w:ind w:firstLine="708"/>
        <w:jc w:val="center"/>
        <w:rPr>
          <w:rFonts w:ascii="Times New Roman" w:hAnsi="Times New Roman" w:cs="Times New Roman"/>
          <w:b/>
          <w:sz w:val="28"/>
          <w:szCs w:val="28"/>
          <w:lang w:val="be-BY"/>
        </w:rPr>
      </w:pPr>
      <w:r>
        <w:rPr>
          <w:rFonts w:ascii="Times New Roman" w:hAnsi="Times New Roman" w:cs="Times New Roman"/>
          <w:b/>
          <w:sz w:val="28"/>
          <w:szCs w:val="28"/>
          <w:lang w:val="be-BY"/>
        </w:rPr>
        <w:lastRenderedPageBreak/>
        <w:t>УВОДЗІНЫ</w:t>
      </w:r>
    </w:p>
    <w:p w:rsidR="00F61094" w:rsidRDefault="00F61094" w:rsidP="00A33742">
      <w:pPr>
        <w:autoSpaceDE w:val="0"/>
        <w:autoSpaceDN w:val="0"/>
        <w:adjustRightInd w:val="0"/>
        <w:spacing w:after="0" w:line="240" w:lineRule="auto"/>
        <w:ind w:firstLine="708"/>
        <w:jc w:val="center"/>
        <w:rPr>
          <w:rFonts w:ascii="Times New Roman" w:hAnsi="Times New Roman" w:cs="Times New Roman"/>
          <w:b/>
          <w:sz w:val="28"/>
          <w:szCs w:val="28"/>
          <w:lang w:val="be-BY"/>
        </w:rPr>
      </w:pPr>
    </w:p>
    <w:p w:rsidR="00F61094" w:rsidRPr="00F61094" w:rsidRDefault="00F61094" w:rsidP="00F61094">
      <w:pPr>
        <w:spacing w:before="60" w:after="60" w:line="240" w:lineRule="auto"/>
        <w:ind w:left="6000" w:right="60"/>
        <w:rPr>
          <w:rFonts w:ascii="Times New Roman" w:eastAsia="Times New Roman" w:hAnsi="Times New Roman" w:cs="Times New Roman"/>
          <w:i/>
          <w:sz w:val="28"/>
          <w:szCs w:val="28"/>
          <w:lang w:val="be-BY"/>
        </w:rPr>
      </w:pPr>
      <w:r w:rsidRPr="00F61094">
        <w:rPr>
          <w:rFonts w:ascii="Times New Roman" w:eastAsia="Times New Roman" w:hAnsi="Times New Roman" w:cs="Times New Roman"/>
          <w:i/>
          <w:sz w:val="28"/>
          <w:szCs w:val="28"/>
          <w:lang w:val="be-BY"/>
        </w:rPr>
        <w:t>Магутная сіла беларускай зямлі дала асобны духоўны і знешні воблік беларускім яўрэям.</w:t>
      </w:r>
    </w:p>
    <w:p w:rsidR="00F61094" w:rsidRPr="00F61094" w:rsidRDefault="00F61094" w:rsidP="00F61094">
      <w:pPr>
        <w:spacing w:before="60" w:after="60" w:line="240" w:lineRule="auto"/>
        <w:ind w:left="60" w:right="60" w:firstLine="450"/>
        <w:jc w:val="right"/>
        <w:rPr>
          <w:rFonts w:ascii="Times New Roman" w:eastAsia="Times New Roman" w:hAnsi="Times New Roman" w:cs="Times New Roman"/>
          <w:i/>
          <w:sz w:val="28"/>
          <w:szCs w:val="28"/>
          <w:lang w:val="be-BY"/>
        </w:rPr>
      </w:pPr>
      <w:r>
        <w:rPr>
          <w:rFonts w:ascii="Times New Roman" w:eastAsia="Times New Roman" w:hAnsi="Times New Roman" w:cs="Times New Roman"/>
          <w:i/>
          <w:iCs/>
          <w:sz w:val="28"/>
          <w:szCs w:val="28"/>
          <w:lang w:val="be-BY"/>
        </w:rPr>
        <w:t>Змітрок Бядуля</w:t>
      </w:r>
    </w:p>
    <w:p w:rsidR="00F61094" w:rsidRPr="00F61094" w:rsidRDefault="00F61094" w:rsidP="0008780D">
      <w:pPr>
        <w:spacing w:after="0"/>
        <w:ind w:firstLine="709"/>
        <w:jc w:val="both"/>
        <w:rPr>
          <w:rFonts w:ascii="Times New Roman" w:eastAsia="Times New Roman" w:hAnsi="Times New Roman" w:cs="Times New Roman"/>
          <w:sz w:val="28"/>
          <w:szCs w:val="28"/>
          <w:lang w:val="be-BY"/>
        </w:rPr>
      </w:pPr>
      <w:r w:rsidRPr="00F61094">
        <w:rPr>
          <w:rFonts w:ascii="Times New Roman" w:eastAsia="Times New Roman" w:hAnsi="Times New Roman" w:cs="Times New Roman"/>
          <w:sz w:val="28"/>
          <w:szCs w:val="28"/>
          <w:lang w:val="be-BY"/>
        </w:rPr>
        <w:t>Гісторыя паступова сплывае з памяці людзей, заклапочаных паўсядзённымі справамі дня сёняшняга. Сучаснае стагоддзе захапіла нас у імклівай віхуры і амаль немагчыма прыпыніцца, крышачку памаўчаць, або павольна прайсціся і паразважаць аб чалавечым лёсе і паспрабаваць спазнаць сапраўдную існасць жыцця.</w:t>
      </w:r>
    </w:p>
    <w:p w:rsidR="00F61094" w:rsidRPr="00F61094" w:rsidRDefault="00F61094" w:rsidP="0008780D">
      <w:pPr>
        <w:spacing w:after="0"/>
        <w:ind w:firstLine="709"/>
        <w:jc w:val="both"/>
        <w:rPr>
          <w:rFonts w:ascii="Times New Roman" w:eastAsia="Times New Roman" w:hAnsi="Times New Roman" w:cs="Times New Roman"/>
          <w:sz w:val="28"/>
          <w:szCs w:val="28"/>
        </w:rPr>
      </w:pPr>
      <w:r w:rsidRPr="00F61094">
        <w:rPr>
          <w:rFonts w:ascii="Times New Roman" w:eastAsia="Times New Roman" w:hAnsi="Times New Roman" w:cs="Times New Roman"/>
          <w:sz w:val="28"/>
          <w:szCs w:val="28"/>
        </w:rPr>
        <w:t>Але аднойчы наша душа схамянулася. Мы наведваем незвычайнае месца, аглядаем помнік, прачытваем кнігу, або проста сустракаем суразмоўцаў і абуджаюцца думкі, скіраваныя ў блізкую і далёкую даўніну. Гэта з выцвілых пергаментаў, з ломкіх старонак старадрукаў звяртаюцца да нас жывыя і страсныя галасы нашых продкаў. Мы з імі адно цэлае, бо народ – гэта ўсе, хто жыў на нашай зямлі, любіў і ненавідзіў, гінуў за яе з часоў Рагнеды і Усяслава Чарадзея.</w:t>
      </w:r>
    </w:p>
    <w:p w:rsidR="00A8058F" w:rsidRPr="0008780D" w:rsidRDefault="00F61094" w:rsidP="0008780D">
      <w:pPr>
        <w:spacing w:after="0"/>
        <w:ind w:firstLine="709"/>
        <w:jc w:val="both"/>
        <w:rPr>
          <w:rFonts w:ascii="Times New Roman" w:eastAsia="Times New Roman" w:hAnsi="Times New Roman" w:cs="Times New Roman"/>
          <w:sz w:val="28"/>
          <w:szCs w:val="28"/>
          <w:lang w:val="be-BY"/>
        </w:rPr>
      </w:pPr>
      <w:r w:rsidRPr="00F61094">
        <w:rPr>
          <w:rFonts w:ascii="Times New Roman" w:eastAsia="Times New Roman" w:hAnsi="Times New Roman" w:cs="Times New Roman"/>
          <w:sz w:val="28"/>
          <w:szCs w:val="28"/>
        </w:rPr>
        <w:t xml:space="preserve">Лёс кожнага населеннага пункта, як і лёс кожнага чалавека, мае свае асаблівасці. Тым больш горад, які за </w:t>
      </w:r>
      <w:r w:rsidR="009B19A7" w:rsidRPr="0008780D">
        <w:rPr>
          <w:rFonts w:ascii="Times New Roman" w:eastAsia="Times New Roman" w:hAnsi="Times New Roman" w:cs="Times New Roman"/>
          <w:sz w:val="28"/>
          <w:szCs w:val="28"/>
          <w:lang w:val="be-BY"/>
        </w:rPr>
        <w:t>многія</w:t>
      </w:r>
      <w:r w:rsidRPr="00F61094">
        <w:rPr>
          <w:rFonts w:ascii="Times New Roman" w:eastAsia="Times New Roman" w:hAnsi="Times New Roman" w:cs="Times New Roman"/>
          <w:sz w:val="28"/>
          <w:szCs w:val="28"/>
        </w:rPr>
        <w:t xml:space="preserve"> стагоддзяў свайго існавання, зведаў шмат самых разнастайных падзей. На Беларусі, амаль ці не ў кожным горадзе або мястэчку, доўгі час сумесна пражывалі беларусы і яўрэі. Не выключэннем з’яўляецца </w:t>
      </w:r>
      <w:r w:rsidR="00A8058F" w:rsidRPr="0008780D">
        <w:rPr>
          <w:rFonts w:ascii="Times New Roman" w:eastAsia="Times New Roman" w:hAnsi="Times New Roman" w:cs="Times New Roman"/>
          <w:sz w:val="28"/>
          <w:szCs w:val="28"/>
          <w:lang w:val="be-BY"/>
        </w:rPr>
        <w:t>Полацк</w:t>
      </w:r>
      <w:r w:rsidRPr="00F61094">
        <w:rPr>
          <w:rFonts w:ascii="Times New Roman" w:eastAsia="Times New Roman" w:hAnsi="Times New Roman" w:cs="Times New Roman"/>
          <w:sz w:val="28"/>
          <w:szCs w:val="28"/>
        </w:rPr>
        <w:t xml:space="preserve">. Тут захоўваецца духоўная культурная і матэрыяльная спадчына яўрэйскага насельлніцтва. </w:t>
      </w:r>
    </w:p>
    <w:p w:rsidR="00F61094" w:rsidRPr="009E4CB0" w:rsidRDefault="00F61094" w:rsidP="0008780D">
      <w:pPr>
        <w:spacing w:after="0"/>
        <w:ind w:firstLine="709"/>
        <w:jc w:val="both"/>
        <w:rPr>
          <w:rFonts w:ascii="Times New Roman" w:eastAsia="Times New Roman" w:hAnsi="Times New Roman" w:cs="Times New Roman"/>
          <w:sz w:val="28"/>
          <w:szCs w:val="28"/>
          <w:lang w:val="be-BY"/>
        </w:rPr>
      </w:pPr>
      <w:r w:rsidRPr="00F61094">
        <w:rPr>
          <w:rFonts w:ascii="Times New Roman" w:eastAsia="Times New Roman" w:hAnsi="Times New Roman" w:cs="Times New Roman"/>
          <w:sz w:val="28"/>
          <w:szCs w:val="28"/>
          <w:lang w:val="be-BY"/>
        </w:rPr>
        <w:t xml:space="preserve">Большасць гістарычных падзей, якія адбываліся на Беларусі, падзялілі разам з беларусамі і мясцовыя яўрэі. </w:t>
      </w:r>
      <w:r w:rsidRPr="009E4CB0">
        <w:rPr>
          <w:rFonts w:ascii="Times New Roman" w:eastAsia="Times New Roman" w:hAnsi="Times New Roman" w:cs="Times New Roman"/>
          <w:sz w:val="28"/>
          <w:szCs w:val="28"/>
          <w:lang w:val="be-BY"/>
        </w:rPr>
        <w:t>Яны здзяйснялі ратныя і працоўныя подзвігі, дасягалі поспехаў у навуцы, кахалі і, калі прыходзіла апошняя хвіліна, адыходзілі ў іншы свет.</w:t>
      </w:r>
    </w:p>
    <w:p w:rsidR="00F61094" w:rsidRPr="0008780D" w:rsidRDefault="00F61094" w:rsidP="0008780D">
      <w:pPr>
        <w:spacing w:after="0"/>
        <w:ind w:firstLine="709"/>
        <w:jc w:val="both"/>
        <w:rPr>
          <w:rFonts w:ascii="Times New Roman" w:eastAsia="Times New Roman" w:hAnsi="Times New Roman" w:cs="Times New Roman"/>
          <w:sz w:val="28"/>
          <w:szCs w:val="28"/>
          <w:lang w:val="be-BY"/>
        </w:rPr>
      </w:pPr>
      <w:r w:rsidRPr="009E4CB0">
        <w:rPr>
          <w:rFonts w:ascii="Times New Roman" w:eastAsia="Times New Roman" w:hAnsi="Times New Roman" w:cs="Times New Roman"/>
          <w:sz w:val="28"/>
          <w:szCs w:val="28"/>
          <w:lang w:val="be-BY"/>
        </w:rPr>
        <w:t xml:space="preserve">Гісторыю горада </w:t>
      </w:r>
      <w:r w:rsidR="00A8058F" w:rsidRPr="0008780D">
        <w:rPr>
          <w:rFonts w:ascii="Times New Roman" w:eastAsia="Times New Roman" w:hAnsi="Times New Roman" w:cs="Times New Roman"/>
          <w:sz w:val="28"/>
          <w:szCs w:val="28"/>
          <w:lang w:val="be-BY"/>
        </w:rPr>
        <w:t>Полацка</w:t>
      </w:r>
      <w:r w:rsidRPr="009E4CB0">
        <w:rPr>
          <w:rFonts w:ascii="Times New Roman" w:eastAsia="Times New Roman" w:hAnsi="Times New Roman" w:cs="Times New Roman"/>
          <w:sz w:val="28"/>
          <w:szCs w:val="28"/>
          <w:lang w:val="be-BY"/>
        </w:rPr>
        <w:t xml:space="preserve"> немагчыма аддзяліць ад гісторыі яго яўрэйскага насельніцтва. Разнастайныя гістарычныя крыніцы, помнікі культурнай і матэрыяльнай спадчыны сведчаць аб гэтым і з’яўляюцца найцікавейшым набыткам нашай гісторыі. Яны патрабуюць далейшых даследванняў</w:t>
      </w:r>
      <w:r w:rsidR="00A8058F" w:rsidRPr="009E4CB0">
        <w:rPr>
          <w:rFonts w:ascii="Times New Roman" w:eastAsia="Times New Roman" w:hAnsi="Times New Roman" w:cs="Times New Roman"/>
          <w:sz w:val="28"/>
          <w:szCs w:val="28"/>
          <w:lang w:val="be-BY"/>
        </w:rPr>
        <w:t xml:space="preserve"> і заслугоўваюць пільнай увагі </w:t>
      </w:r>
      <w:r w:rsidRPr="009E4CB0">
        <w:rPr>
          <w:rFonts w:ascii="Times New Roman" w:eastAsia="Times New Roman" w:hAnsi="Times New Roman" w:cs="Times New Roman"/>
          <w:sz w:val="28"/>
          <w:szCs w:val="28"/>
          <w:lang w:val="be-BY"/>
        </w:rPr>
        <w:t>навукоўцаў, краязнаўцаў і ўвогуле патрыётаў Роднага краю.</w:t>
      </w:r>
    </w:p>
    <w:p w:rsidR="007A1E31" w:rsidRPr="0008780D" w:rsidRDefault="007A1E31" w:rsidP="0008780D">
      <w:pPr>
        <w:spacing w:after="0"/>
        <w:ind w:firstLine="709"/>
        <w:jc w:val="both"/>
        <w:rPr>
          <w:rFonts w:ascii="Times New Roman" w:hAnsi="Times New Roman" w:cs="Times New Roman"/>
          <w:sz w:val="28"/>
          <w:szCs w:val="28"/>
          <w:lang w:val="be-BY"/>
        </w:rPr>
      </w:pPr>
      <w:r w:rsidRPr="00455750">
        <w:rPr>
          <w:rFonts w:ascii="Times New Roman" w:hAnsi="Times New Roman" w:cs="Times New Roman"/>
          <w:b/>
          <w:sz w:val="28"/>
          <w:szCs w:val="28"/>
          <w:lang w:val="be-BY"/>
        </w:rPr>
        <w:lastRenderedPageBreak/>
        <w:t>Мэта работы</w:t>
      </w:r>
      <w:r w:rsidRPr="0008780D">
        <w:rPr>
          <w:rFonts w:ascii="Times New Roman" w:hAnsi="Times New Roman" w:cs="Times New Roman"/>
          <w:sz w:val="28"/>
          <w:szCs w:val="28"/>
          <w:lang w:val="be-BY"/>
        </w:rPr>
        <w:t xml:space="preserve">: даследаваць жыццё і дзейнасць яўрэйскага насельніцтва ў Полацку </w:t>
      </w:r>
      <w:r w:rsidRPr="0008780D">
        <w:rPr>
          <w:rFonts w:ascii="Times New Roman" w:hAnsi="Times New Roman" w:cs="Times New Roman"/>
          <w:sz w:val="28"/>
          <w:szCs w:val="28"/>
          <w:lang w:val="en-US"/>
        </w:rPr>
        <w:t>XIX</w:t>
      </w:r>
      <w:r w:rsidRPr="0008780D">
        <w:rPr>
          <w:rFonts w:ascii="Times New Roman" w:hAnsi="Times New Roman" w:cs="Times New Roman"/>
          <w:sz w:val="28"/>
          <w:szCs w:val="28"/>
          <w:lang w:val="be-BY"/>
        </w:rPr>
        <w:t xml:space="preserve">- пач. </w:t>
      </w:r>
      <w:r w:rsidRPr="0008780D">
        <w:rPr>
          <w:rFonts w:ascii="Times New Roman" w:hAnsi="Times New Roman" w:cs="Times New Roman"/>
          <w:sz w:val="28"/>
          <w:szCs w:val="28"/>
          <w:lang w:val="en-US"/>
        </w:rPr>
        <w:t>XX</w:t>
      </w:r>
      <w:r w:rsidRPr="0008780D">
        <w:rPr>
          <w:rFonts w:ascii="Times New Roman" w:hAnsi="Times New Roman" w:cs="Times New Roman"/>
          <w:sz w:val="28"/>
          <w:szCs w:val="28"/>
          <w:lang w:val="be-BY"/>
        </w:rPr>
        <w:t xml:space="preserve"> стст</w:t>
      </w:r>
      <w:r w:rsidRPr="0008780D">
        <w:rPr>
          <w:rFonts w:ascii="Times New Roman" w:hAnsi="Times New Roman" w:cs="Times New Roman"/>
          <w:i/>
          <w:sz w:val="28"/>
          <w:szCs w:val="28"/>
          <w:lang w:val="be-BY"/>
        </w:rPr>
        <w:t>.</w:t>
      </w:r>
    </w:p>
    <w:p w:rsidR="007A1E31" w:rsidRPr="0008780D" w:rsidRDefault="007A1E31" w:rsidP="0008780D">
      <w:pPr>
        <w:spacing w:after="0"/>
        <w:ind w:firstLine="709"/>
        <w:jc w:val="both"/>
        <w:rPr>
          <w:rFonts w:ascii="Times New Roman" w:hAnsi="Times New Roman" w:cs="Times New Roman"/>
          <w:sz w:val="28"/>
          <w:szCs w:val="28"/>
          <w:lang w:val="be-BY"/>
        </w:rPr>
      </w:pPr>
      <w:r w:rsidRPr="00455750">
        <w:rPr>
          <w:rFonts w:ascii="Times New Roman" w:hAnsi="Times New Roman" w:cs="Times New Roman"/>
          <w:b/>
          <w:sz w:val="28"/>
          <w:szCs w:val="28"/>
          <w:lang w:val="be-BY"/>
        </w:rPr>
        <w:t>Задачы:</w:t>
      </w:r>
      <w:r w:rsidRPr="0008780D">
        <w:rPr>
          <w:rFonts w:ascii="Times New Roman" w:hAnsi="Times New Roman" w:cs="Times New Roman"/>
          <w:sz w:val="28"/>
          <w:szCs w:val="28"/>
          <w:lang w:val="be-BY"/>
        </w:rPr>
        <w:t xml:space="preserve"> 1. Абагульненне матэрыялаў аб яўрэйскім насельніцтве горада ў  </w:t>
      </w:r>
      <w:r w:rsidRPr="0008780D">
        <w:rPr>
          <w:rFonts w:ascii="Times New Roman" w:hAnsi="Times New Roman" w:cs="Times New Roman"/>
          <w:sz w:val="28"/>
          <w:szCs w:val="28"/>
          <w:lang w:val="en-US"/>
        </w:rPr>
        <w:t>XIX</w:t>
      </w:r>
      <w:r w:rsidRPr="0008780D">
        <w:rPr>
          <w:rFonts w:ascii="Times New Roman" w:hAnsi="Times New Roman" w:cs="Times New Roman"/>
          <w:sz w:val="28"/>
          <w:szCs w:val="28"/>
          <w:lang w:val="be-BY"/>
        </w:rPr>
        <w:t xml:space="preserve">- пач. </w:t>
      </w:r>
      <w:r w:rsidRPr="0008780D">
        <w:rPr>
          <w:rFonts w:ascii="Times New Roman" w:hAnsi="Times New Roman" w:cs="Times New Roman"/>
          <w:sz w:val="28"/>
          <w:szCs w:val="28"/>
          <w:lang w:val="en-US"/>
        </w:rPr>
        <w:t>XX</w:t>
      </w:r>
      <w:r w:rsidRPr="0008780D">
        <w:rPr>
          <w:rFonts w:ascii="Times New Roman" w:hAnsi="Times New Roman" w:cs="Times New Roman"/>
          <w:sz w:val="28"/>
          <w:szCs w:val="28"/>
          <w:lang w:val="be-BY"/>
        </w:rPr>
        <w:t xml:space="preserve"> стст., 2. Вывучэнне жыццёвай дзейнасці яўрэйскага насельніцтва ў Полацку </w:t>
      </w:r>
      <w:r w:rsidRPr="0008780D">
        <w:rPr>
          <w:rFonts w:ascii="Times New Roman" w:hAnsi="Times New Roman" w:cs="Times New Roman"/>
          <w:sz w:val="28"/>
          <w:szCs w:val="28"/>
          <w:lang w:val="en-US"/>
        </w:rPr>
        <w:t>XIX</w:t>
      </w:r>
      <w:r w:rsidRPr="0008780D">
        <w:rPr>
          <w:rFonts w:ascii="Times New Roman" w:hAnsi="Times New Roman" w:cs="Times New Roman"/>
          <w:sz w:val="28"/>
          <w:szCs w:val="28"/>
          <w:lang w:val="be-BY"/>
        </w:rPr>
        <w:t xml:space="preserve">- пач. </w:t>
      </w:r>
      <w:r w:rsidRPr="0008780D">
        <w:rPr>
          <w:rFonts w:ascii="Times New Roman" w:hAnsi="Times New Roman" w:cs="Times New Roman"/>
          <w:sz w:val="28"/>
          <w:szCs w:val="28"/>
          <w:lang w:val="en-US"/>
        </w:rPr>
        <w:t>XX</w:t>
      </w:r>
      <w:r w:rsidRPr="0008780D">
        <w:rPr>
          <w:rFonts w:ascii="Times New Roman" w:hAnsi="Times New Roman" w:cs="Times New Roman"/>
          <w:sz w:val="28"/>
          <w:szCs w:val="28"/>
          <w:lang w:val="be-BY"/>
        </w:rPr>
        <w:t xml:space="preserve"> стст</w:t>
      </w:r>
      <w:r w:rsidRPr="0008780D">
        <w:rPr>
          <w:rFonts w:ascii="Times New Roman" w:hAnsi="Times New Roman" w:cs="Times New Roman"/>
          <w:i/>
          <w:sz w:val="28"/>
          <w:szCs w:val="28"/>
          <w:lang w:val="be-BY"/>
        </w:rPr>
        <w:t>.</w:t>
      </w:r>
    </w:p>
    <w:p w:rsidR="00A8058F" w:rsidRPr="0008780D" w:rsidRDefault="007A1E31" w:rsidP="0008780D">
      <w:pPr>
        <w:spacing w:after="0"/>
        <w:ind w:firstLine="709"/>
        <w:jc w:val="both"/>
        <w:rPr>
          <w:rFonts w:ascii="Times New Roman" w:hAnsi="Times New Roman" w:cs="Times New Roman"/>
          <w:sz w:val="28"/>
          <w:szCs w:val="28"/>
          <w:lang w:val="be-BY"/>
        </w:rPr>
      </w:pPr>
      <w:r w:rsidRPr="0008780D">
        <w:rPr>
          <w:rFonts w:ascii="Times New Roman" w:hAnsi="Times New Roman" w:cs="Times New Roman"/>
          <w:sz w:val="28"/>
          <w:szCs w:val="28"/>
          <w:lang w:val="be-BY"/>
        </w:rPr>
        <w:t xml:space="preserve">Дадзеная тэма з’яўляецца актуальнай, бо існуе шэраг пытанняў, адказы на якія дагэтуль невядомыя. </w:t>
      </w:r>
    </w:p>
    <w:p w:rsidR="00A8058F" w:rsidRPr="00F61094" w:rsidRDefault="007A1E31" w:rsidP="0008780D">
      <w:pPr>
        <w:spacing w:after="0"/>
        <w:ind w:firstLine="709"/>
        <w:jc w:val="both"/>
        <w:rPr>
          <w:rFonts w:ascii="Times New Roman" w:eastAsia="Times New Roman" w:hAnsi="Times New Roman" w:cs="Times New Roman"/>
          <w:sz w:val="28"/>
          <w:szCs w:val="28"/>
        </w:rPr>
      </w:pPr>
      <w:r w:rsidRPr="0008780D">
        <w:rPr>
          <w:rFonts w:ascii="Times New Roman" w:hAnsi="Times New Roman" w:cs="Times New Roman"/>
          <w:sz w:val="28"/>
          <w:szCs w:val="28"/>
          <w:lang w:val="be-BY"/>
        </w:rPr>
        <w:t>Усё гэта павінна дапамагчы ў рэалізацыі галоўнай мэты – садзейнічанні вывучэнню, захаванню і памнажэнню гістарычнай спадчыны Полацка.</w:t>
      </w:r>
      <w:r w:rsidR="00A8058F" w:rsidRPr="0008780D">
        <w:rPr>
          <w:rFonts w:ascii="Times New Roman" w:hAnsi="Times New Roman" w:cs="Times New Roman"/>
          <w:sz w:val="28"/>
          <w:szCs w:val="28"/>
          <w:lang w:val="be-BY"/>
        </w:rPr>
        <w:t xml:space="preserve"> </w:t>
      </w:r>
      <w:r w:rsidR="00A8058F" w:rsidRPr="00F61094">
        <w:rPr>
          <w:rFonts w:ascii="Times New Roman" w:eastAsia="Times New Roman" w:hAnsi="Times New Roman" w:cs="Times New Roman"/>
          <w:sz w:val="28"/>
          <w:szCs w:val="28"/>
        </w:rPr>
        <w:t xml:space="preserve">У прадстаўленай даследчацкай працы зроблена спроба высветліць “яўрэйскую старонку” у гістрыі </w:t>
      </w:r>
      <w:r w:rsidR="00A8058F" w:rsidRPr="0008780D">
        <w:rPr>
          <w:rFonts w:ascii="Times New Roman" w:eastAsia="Times New Roman" w:hAnsi="Times New Roman" w:cs="Times New Roman"/>
          <w:sz w:val="28"/>
          <w:szCs w:val="28"/>
          <w:lang w:val="be-BY"/>
        </w:rPr>
        <w:t>Полацка</w:t>
      </w:r>
      <w:r w:rsidR="00A8058F" w:rsidRPr="00F61094">
        <w:rPr>
          <w:rFonts w:ascii="Times New Roman" w:eastAsia="Times New Roman" w:hAnsi="Times New Roman" w:cs="Times New Roman"/>
          <w:sz w:val="28"/>
          <w:szCs w:val="28"/>
        </w:rPr>
        <w:t xml:space="preserve">. </w:t>
      </w:r>
    </w:p>
    <w:p w:rsidR="00A33742" w:rsidRPr="0008780D" w:rsidRDefault="00A33742" w:rsidP="0008780D">
      <w:pPr>
        <w:autoSpaceDE w:val="0"/>
        <w:autoSpaceDN w:val="0"/>
        <w:adjustRightInd w:val="0"/>
        <w:spacing w:after="0"/>
        <w:ind w:firstLine="709"/>
        <w:jc w:val="both"/>
        <w:rPr>
          <w:rFonts w:ascii="Times New Roman" w:hAnsi="Times New Roman" w:cs="Times New Roman"/>
          <w:b/>
          <w:sz w:val="28"/>
          <w:szCs w:val="28"/>
        </w:rPr>
      </w:pPr>
    </w:p>
    <w:p w:rsidR="00A33742" w:rsidRPr="0008780D" w:rsidRDefault="00A33742" w:rsidP="0008780D">
      <w:pPr>
        <w:autoSpaceDE w:val="0"/>
        <w:autoSpaceDN w:val="0"/>
        <w:adjustRightInd w:val="0"/>
        <w:spacing w:after="0"/>
        <w:ind w:firstLine="709"/>
        <w:jc w:val="both"/>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A33742" w:rsidRDefault="00A33742" w:rsidP="00A33742">
      <w:pPr>
        <w:autoSpaceDE w:val="0"/>
        <w:autoSpaceDN w:val="0"/>
        <w:adjustRightInd w:val="0"/>
        <w:spacing w:after="0" w:line="240" w:lineRule="auto"/>
        <w:ind w:firstLine="708"/>
        <w:rPr>
          <w:rFonts w:ascii="Times New Roman" w:hAnsi="Times New Roman" w:cs="Times New Roman"/>
          <w:b/>
          <w:sz w:val="28"/>
          <w:szCs w:val="28"/>
          <w:lang w:val="be-BY"/>
        </w:rPr>
      </w:pPr>
    </w:p>
    <w:p w:rsidR="0008780D" w:rsidRDefault="0008780D">
      <w:pPr>
        <w:rPr>
          <w:rFonts w:ascii="Times New Roman" w:hAnsi="Times New Roman" w:cs="Times New Roman"/>
          <w:b/>
          <w:sz w:val="28"/>
          <w:szCs w:val="28"/>
          <w:lang w:val="be-BY"/>
        </w:rPr>
      </w:pPr>
      <w:r>
        <w:rPr>
          <w:rFonts w:ascii="Times New Roman" w:hAnsi="Times New Roman" w:cs="Times New Roman"/>
          <w:b/>
          <w:sz w:val="28"/>
          <w:szCs w:val="28"/>
          <w:lang w:val="be-BY"/>
        </w:rPr>
        <w:br w:type="page"/>
      </w:r>
    </w:p>
    <w:p w:rsidR="00F01D79" w:rsidRDefault="00413D09" w:rsidP="00413D09">
      <w:pPr>
        <w:autoSpaceDE w:val="0"/>
        <w:autoSpaceDN w:val="0"/>
        <w:adjustRightInd w:val="0"/>
        <w:spacing w:after="0" w:line="240" w:lineRule="auto"/>
        <w:ind w:firstLine="708"/>
        <w:jc w:val="center"/>
        <w:rPr>
          <w:rFonts w:ascii="Times New Roman" w:hAnsi="Times New Roman" w:cs="Times New Roman"/>
          <w:b/>
          <w:sz w:val="28"/>
          <w:szCs w:val="28"/>
          <w:lang w:val="be-BY"/>
        </w:rPr>
      </w:pPr>
      <w:r>
        <w:rPr>
          <w:rFonts w:ascii="Times New Roman" w:hAnsi="Times New Roman" w:cs="Times New Roman"/>
          <w:b/>
          <w:sz w:val="28"/>
          <w:szCs w:val="28"/>
          <w:lang w:val="be-BY"/>
        </w:rPr>
        <w:lastRenderedPageBreak/>
        <w:t>АГУЛЬНАЯ ХАРАКТАРЫСТЫКА І ПЕРШЫЯ ЗВЕСТКІ АБ ЯЎРЭЯХ У ПОЛАЦКУ</w:t>
      </w:r>
    </w:p>
    <w:p w:rsidR="00F01D79" w:rsidRPr="00F01D79" w:rsidRDefault="00F01D79" w:rsidP="00F01D79">
      <w:pPr>
        <w:autoSpaceDE w:val="0"/>
        <w:autoSpaceDN w:val="0"/>
        <w:adjustRightInd w:val="0"/>
        <w:spacing w:after="0" w:line="240" w:lineRule="auto"/>
        <w:ind w:firstLine="708"/>
        <w:jc w:val="center"/>
        <w:rPr>
          <w:rFonts w:ascii="Times New Roman" w:hAnsi="Times New Roman" w:cs="Times New Roman"/>
          <w:b/>
          <w:sz w:val="28"/>
          <w:szCs w:val="28"/>
          <w:lang w:val="be-BY"/>
        </w:rPr>
      </w:pPr>
    </w:p>
    <w:p w:rsidR="00123B04" w:rsidRPr="0008780D" w:rsidRDefault="00750C83" w:rsidP="0008780D">
      <w:pPr>
        <w:spacing w:after="0"/>
        <w:ind w:firstLine="709"/>
        <w:jc w:val="both"/>
        <w:rPr>
          <w:rFonts w:ascii="Times New Roman" w:hAnsi="Times New Roman" w:cs="Times New Roman"/>
          <w:sz w:val="28"/>
          <w:szCs w:val="28"/>
          <w:lang w:val="be-BY"/>
        </w:rPr>
      </w:pPr>
      <w:r w:rsidRPr="0008780D">
        <w:rPr>
          <w:rFonts w:ascii="Times New Roman" w:hAnsi="Times New Roman" w:cs="Times New Roman"/>
          <w:sz w:val="28"/>
          <w:szCs w:val="28"/>
          <w:lang w:val="be-BY"/>
        </w:rPr>
        <w:t>Полац</w:t>
      </w:r>
      <w:r w:rsidR="00123B04" w:rsidRPr="0008780D">
        <w:rPr>
          <w:rFonts w:ascii="Times New Roman" w:hAnsi="Times New Roman" w:cs="Times New Roman"/>
          <w:sz w:val="28"/>
          <w:szCs w:val="28"/>
          <w:lang w:val="be-BY"/>
        </w:rPr>
        <w:t xml:space="preserve">к – найстаражытнейшы горад Беларусі, а сёння раённы цэнтр Віцебскай вобласці, заснаваны </w:t>
      </w:r>
      <w:r w:rsidRPr="0008780D">
        <w:rPr>
          <w:rFonts w:ascii="Times New Roman" w:hAnsi="Times New Roman" w:cs="Times New Roman"/>
          <w:sz w:val="28"/>
          <w:szCs w:val="28"/>
          <w:lang w:val="be-BY"/>
        </w:rPr>
        <w:t xml:space="preserve">яшчэ </w:t>
      </w:r>
      <w:r w:rsidR="00123B04" w:rsidRPr="0008780D">
        <w:rPr>
          <w:rFonts w:ascii="Times New Roman" w:hAnsi="Times New Roman" w:cs="Times New Roman"/>
          <w:sz w:val="28"/>
          <w:szCs w:val="28"/>
          <w:lang w:val="be-BY"/>
        </w:rPr>
        <w:t>ў IX</w:t>
      </w:r>
      <w:r w:rsidRPr="0008780D">
        <w:rPr>
          <w:rFonts w:ascii="Times New Roman" w:hAnsi="Times New Roman" w:cs="Times New Roman"/>
          <w:sz w:val="28"/>
          <w:szCs w:val="28"/>
          <w:lang w:val="be-BY"/>
        </w:rPr>
        <w:t xml:space="preserve"> ст</w:t>
      </w:r>
      <w:r w:rsidR="00123B04" w:rsidRPr="0008780D">
        <w:rPr>
          <w:rFonts w:ascii="Times New Roman" w:hAnsi="Times New Roman" w:cs="Times New Roman"/>
          <w:sz w:val="28"/>
          <w:szCs w:val="28"/>
          <w:lang w:val="be-BY"/>
        </w:rPr>
        <w:t xml:space="preserve">. Захаваліся крыніцы, якія сведчаць пра знаходжанне </w:t>
      </w:r>
      <w:r w:rsidRPr="0008780D">
        <w:rPr>
          <w:rFonts w:ascii="Times New Roman" w:hAnsi="Times New Roman" w:cs="Times New Roman"/>
          <w:sz w:val="28"/>
          <w:szCs w:val="28"/>
          <w:lang w:val="be-BY"/>
        </w:rPr>
        <w:t>яў</w:t>
      </w:r>
      <w:r w:rsidR="00123B04" w:rsidRPr="0008780D">
        <w:rPr>
          <w:rFonts w:ascii="Times New Roman" w:hAnsi="Times New Roman" w:cs="Times New Roman"/>
          <w:sz w:val="28"/>
          <w:szCs w:val="28"/>
          <w:lang w:val="be-BY"/>
        </w:rPr>
        <w:t>рэяў у Полацку ў 1490 год</w:t>
      </w:r>
      <w:r w:rsidRPr="0008780D">
        <w:rPr>
          <w:rFonts w:ascii="Times New Roman" w:hAnsi="Times New Roman" w:cs="Times New Roman"/>
          <w:sz w:val="28"/>
          <w:szCs w:val="28"/>
          <w:lang w:val="be-BY"/>
        </w:rPr>
        <w:t>зе</w:t>
      </w:r>
      <w:r w:rsidR="00123B04" w:rsidRPr="0008780D">
        <w:rPr>
          <w:rFonts w:ascii="Times New Roman" w:hAnsi="Times New Roman" w:cs="Times New Roman"/>
          <w:sz w:val="28"/>
          <w:szCs w:val="28"/>
          <w:lang w:val="be-BY"/>
        </w:rPr>
        <w:t xml:space="preserve"> (XV </w:t>
      </w:r>
      <w:r w:rsidRPr="0008780D">
        <w:rPr>
          <w:rFonts w:ascii="Times New Roman" w:hAnsi="Times New Roman" w:cs="Times New Roman"/>
          <w:sz w:val="28"/>
          <w:szCs w:val="28"/>
          <w:lang w:val="be-BY"/>
        </w:rPr>
        <w:t>ст.</w:t>
      </w:r>
      <w:r w:rsidR="00123B04" w:rsidRPr="0008780D">
        <w:rPr>
          <w:rFonts w:ascii="Times New Roman" w:hAnsi="Times New Roman" w:cs="Times New Roman"/>
          <w:sz w:val="28"/>
          <w:szCs w:val="28"/>
          <w:lang w:val="be-BY"/>
        </w:rPr>
        <w:t xml:space="preserve">), калі горад уваходзіў у Полацкае ваяводства Рэчы </w:t>
      </w:r>
      <w:r w:rsidRPr="0008780D">
        <w:rPr>
          <w:rFonts w:ascii="Times New Roman" w:hAnsi="Times New Roman" w:cs="Times New Roman"/>
          <w:sz w:val="28"/>
          <w:szCs w:val="28"/>
          <w:lang w:val="be-BY"/>
        </w:rPr>
        <w:t>П</w:t>
      </w:r>
      <w:r w:rsidR="00123B04" w:rsidRPr="0008780D">
        <w:rPr>
          <w:rFonts w:ascii="Times New Roman" w:hAnsi="Times New Roman" w:cs="Times New Roman"/>
          <w:sz w:val="28"/>
          <w:szCs w:val="28"/>
          <w:lang w:val="be-BY"/>
        </w:rPr>
        <w:t>аспаліт</w:t>
      </w:r>
      <w:r w:rsidRPr="0008780D">
        <w:rPr>
          <w:rFonts w:ascii="Times New Roman" w:hAnsi="Times New Roman" w:cs="Times New Roman"/>
          <w:sz w:val="28"/>
          <w:szCs w:val="28"/>
          <w:lang w:val="be-BY"/>
        </w:rPr>
        <w:t>ай</w:t>
      </w:r>
      <w:r w:rsidR="00123B04" w:rsidRPr="0008780D">
        <w:rPr>
          <w:rFonts w:ascii="Times New Roman" w:hAnsi="Times New Roman" w:cs="Times New Roman"/>
          <w:sz w:val="28"/>
          <w:szCs w:val="28"/>
          <w:lang w:val="be-BY"/>
        </w:rPr>
        <w:t>. У 1509 год</w:t>
      </w:r>
      <w:r w:rsidRPr="0008780D">
        <w:rPr>
          <w:rFonts w:ascii="Times New Roman" w:hAnsi="Times New Roman" w:cs="Times New Roman"/>
          <w:sz w:val="28"/>
          <w:szCs w:val="28"/>
          <w:lang w:val="be-BY"/>
        </w:rPr>
        <w:t>зе</w:t>
      </w:r>
      <w:r w:rsidR="00123B04" w:rsidRPr="0008780D">
        <w:rPr>
          <w:rFonts w:ascii="Times New Roman" w:hAnsi="Times New Roman" w:cs="Times New Roman"/>
          <w:sz w:val="28"/>
          <w:szCs w:val="28"/>
          <w:lang w:val="be-BY"/>
        </w:rPr>
        <w:t xml:space="preserve"> зборшчыкам падаткаў у горадзе быў </w:t>
      </w:r>
      <w:r w:rsidRPr="0008780D">
        <w:rPr>
          <w:rFonts w:ascii="Times New Roman" w:hAnsi="Times New Roman" w:cs="Times New Roman"/>
          <w:sz w:val="28"/>
          <w:szCs w:val="28"/>
          <w:lang w:val="be-BY"/>
        </w:rPr>
        <w:t>яў</w:t>
      </w:r>
      <w:r w:rsidR="00123B04" w:rsidRPr="0008780D">
        <w:rPr>
          <w:rFonts w:ascii="Times New Roman" w:hAnsi="Times New Roman" w:cs="Times New Roman"/>
          <w:sz w:val="28"/>
          <w:szCs w:val="28"/>
          <w:lang w:val="be-BY"/>
        </w:rPr>
        <w:t>рэй Аўраам Ез</w:t>
      </w:r>
      <w:r w:rsidRPr="0008780D">
        <w:rPr>
          <w:rFonts w:ascii="Times New Roman" w:hAnsi="Times New Roman" w:cs="Times New Roman"/>
          <w:sz w:val="28"/>
          <w:szCs w:val="28"/>
          <w:lang w:val="be-BY"/>
        </w:rPr>
        <w:t>а</w:t>
      </w:r>
      <w:r w:rsidR="00123B04" w:rsidRPr="0008780D">
        <w:rPr>
          <w:rFonts w:ascii="Times New Roman" w:hAnsi="Times New Roman" w:cs="Times New Roman"/>
          <w:sz w:val="28"/>
          <w:szCs w:val="28"/>
          <w:lang w:val="be-BY"/>
        </w:rPr>
        <w:t>фов</w:t>
      </w:r>
      <w:r w:rsidRPr="0008780D">
        <w:rPr>
          <w:rFonts w:ascii="Times New Roman" w:hAnsi="Times New Roman" w:cs="Times New Roman"/>
          <w:sz w:val="28"/>
          <w:szCs w:val="28"/>
          <w:lang w:val="be-BY"/>
        </w:rPr>
        <w:t>і</w:t>
      </w:r>
      <w:r w:rsidR="00123B04" w:rsidRPr="0008780D">
        <w:rPr>
          <w:rFonts w:ascii="Times New Roman" w:hAnsi="Times New Roman" w:cs="Times New Roman"/>
          <w:sz w:val="28"/>
          <w:szCs w:val="28"/>
          <w:lang w:val="be-BY"/>
        </w:rPr>
        <w:t>ч, у 1525 год</w:t>
      </w:r>
      <w:r w:rsidRPr="0008780D">
        <w:rPr>
          <w:rFonts w:ascii="Times New Roman" w:hAnsi="Times New Roman" w:cs="Times New Roman"/>
          <w:sz w:val="28"/>
          <w:szCs w:val="28"/>
          <w:lang w:val="be-BY"/>
        </w:rPr>
        <w:t>зе</w:t>
      </w:r>
      <w:r w:rsidR="00123B04" w:rsidRPr="0008780D">
        <w:rPr>
          <w:rFonts w:ascii="Times New Roman" w:hAnsi="Times New Roman" w:cs="Times New Roman"/>
          <w:sz w:val="28"/>
          <w:szCs w:val="28"/>
          <w:lang w:val="be-BY"/>
        </w:rPr>
        <w:t xml:space="preserve"> – яго брат М</w:t>
      </w:r>
      <w:r w:rsidRPr="0008780D">
        <w:rPr>
          <w:rFonts w:ascii="Times New Roman" w:hAnsi="Times New Roman" w:cs="Times New Roman"/>
          <w:sz w:val="28"/>
          <w:szCs w:val="28"/>
          <w:lang w:val="be-BY"/>
        </w:rPr>
        <w:t>і</w:t>
      </w:r>
      <w:r w:rsidR="00123B04" w:rsidRPr="0008780D">
        <w:rPr>
          <w:rFonts w:ascii="Times New Roman" w:hAnsi="Times New Roman" w:cs="Times New Roman"/>
          <w:sz w:val="28"/>
          <w:szCs w:val="28"/>
          <w:lang w:val="be-BY"/>
        </w:rPr>
        <w:t xml:space="preserve">хель. Аднак першыя дакладныя звесткі пра пражыванне </w:t>
      </w:r>
      <w:r w:rsidRPr="0008780D">
        <w:rPr>
          <w:rFonts w:ascii="Times New Roman" w:hAnsi="Times New Roman" w:cs="Times New Roman"/>
          <w:sz w:val="28"/>
          <w:szCs w:val="28"/>
          <w:lang w:val="be-BY"/>
        </w:rPr>
        <w:t>яўр</w:t>
      </w:r>
      <w:r w:rsidR="00123B04" w:rsidRPr="0008780D">
        <w:rPr>
          <w:rFonts w:ascii="Times New Roman" w:hAnsi="Times New Roman" w:cs="Times New Roman"/>
          <w:sz w:val="28"/>
          <w:szCs w:val="28"/>
          <w:lang w:val="be-BY"/>
        </w:rPr>
        <w:t xml:space="preserve">эяў у Полацку </w:t>
      </w:r>
      <w:r w:rsidRPr="0008780D">
        <w:rPr>
          <w:rFonts w:ascii="Times New Roman" w:hAnsi="Times New Roman" w:cs="Times New Roman"/>
          <w:sz w:val="28"/>
          <w:szCs w:val="28"/>
          <w:lang w:val="be-BY"/>
        </w:rPr>
        <w:t>аднос</w:t>
      </w:r>
      <w:r w:rsidR="00123B04" w:rsidRPr="0008780D">
        <w:rPr>
          <w:rFonts w:ascii="Times New Roman" w:hAnsi="Times New Roman" w:cs="Times New Roman"/>
          <w:sz w:val="28"/>
          <w:szCs w:val="28"/>
          <w:lang w:val="be-BY"/>
        </w:rPr>
        <w:t>яцца да 1551 год</w:t>
      </w:r>
      <w:r w:rsidRPr="0008780D">
        <w:rPr>
          <w:rFonts w:ascii="Times New Roman" w:hAnsi="Times New Roman" w:cs="Times New Roman"/>
          <w:sz w:val="28"/>
          <w:szCs w:val="28"/>
          <w:lang w:val="be-BY"/>
        </w:rPr>
        <w:t>а</w:t>
      </w:r>
      <w:r w:rsidR="00123B04" w:rsidRPr="0008780D">
        <w:rPr>
          <w:rFonts w:ascii="Times New Roman" w:hAnsi="Times New Roman" w:cs="Times New Roman"/>
          <w:sz w:val="28"/>
          <w:szCs w:val="28"/>
          <w:lang w:val="be-BY"/>
        </w:rPr>
        <w:t xml:space="preserve">, калі кароль Рэчы </w:t>
      </w:r>
      <w:r w:rsidRPr="0008780D">
        <w:rPr>
          <w:rFonts w:ascii="Times New Roman" w:hAnsi="Times New Roman" w:cs="Times New Roman"/>
          <w:sz w:val="28"/>
          <w:szCs w:val="28"/>
          <w:lang w:val="be-BY"/>
        </w:rPr>
        <w:t>П</w:t>
      </w:r>
      <w:r w:rsidR="00123B04" w:rsidRPr="0008780D">
        <w:rPr>
          <w:rFonts w:ascii="Times New Roman" w:hAnsi="Times New Roman" w:cs="Times New Roman"/>
          <w:sz w:val="28"/>
          <w:szCs w:val="28"/>
          <w:lang w:val="be-BY"/>
        </w:rPr>
        <w:t>аспаліт</w:t>
      </w:r>
      <w:r w:rsidRPr="0008780D">
        <w:rPr>
          <w:rFonts w:ascii="Times New Roman" w:hAnsi="Times New Roman" w:cs="Times New Roman"/>
          <w:sz w:val="28"/>
          <w:szCs w:val="28"/>
          <w:lang w:val="be-BY"/>
        </w:rPr>
        <w:t>ай</w:t>
      </w:r>
      <w:r w:rsidR="00123B04" w:rsidRPr="0008780D">
        <w:rPr>
          <w:rFonts w:ascii="Times New Roman" w:hAnsi="Times New Roman" w:cs="Times New Roman"/>
          <w:sz w:val="28"/>
          <w:szCs w:val="28"/>
          <w:lang w:val="be-BY"/>
        </w:rPr>
        <w:t xml:space="preserve"> вызваліў </w:t>
      </w:r>
      <w:r w:rsidRPr="0008780D">
        <w:rPr>
          <w:rFonts w:ascii="Times New Roman" w:hAnsi="Times New Roman" w:cs="Times New Roman"/>
          <w:sz w:val="28"/>
          <w:szCs w:val="28"/>
          <w:lang w:val="be-BY"/>
        </w:rPr>
        <w:t>яў</w:t>
      </w:r>
      <w:r w:rsidR="00123B04" w:rsidRPr="0008780D">
        <w:rPr>
          <w:rFonts w:ascii="Times New Roman" w:hAnsi="Times New Roman" w:cs="Times New Roman"/>
          <w:sz w:val="28"/>
          <w:szCs w:val="28"/>
          <w:lang w:val="be-BY"/>
        </w:rPr>
        <w:t>рэяў горада ад выплаты п</w:t>
      </w:r>
      <w:r w:rsidRPr="0008780D">
        <w:rPr>
          <w:rFonts w:ascii="Times New Roman" w:hAnsi="Times New Roman" w:cs="Times New Roman"/>
          <w:sz w:val="28"/>
          <w:szCs w:val="28"/>
          <w:lang w:val="be-BY"/>
        </w:rPr>
        <w:t>а</w:t>
      </w:r>
      <w:r w:rsidR="00123B04" w:rsidRPr="0008780D">
        <w:rPr>
          <w:rFonts w:ascii="Times New Roman" w:hAnsi="Times New Roman" w:cs="Times New Roman"/>
          <w:sz w:val="28"/>
          <w:szCs w:val="28"/>
          <w:lang w:val="be-BY"/>
        </w:rPr>
        <w:t>дворн</w:t>
      </w:r>
      <w:r w:rsidRPr="0008780D">
        <w:rPr>
          <w:rFonts w:ascii="Times New Roman" w:hAnsi="Times New Roman" w:cs="Times New Roman"/>
          <w:sz w:val="28"/>
          <w:szCs w:val="28"/>
          <w:lang w:val="be-BY"/>
        </w:rPr>
        <w:t>а</w:t>
      </w:r>
      <w:r w:rsidR="00123B04" w:rsidRPr="0008780D">
        <w:rPr>
          <w:rFonts w:ascii="Times New Roman" w:hAnsi="Times New Roman" w:cs="Times New Roman"/>
          <w:sz w:val="28"/>
          <w:szCs w:val="28"/>
          <w:lang w:val="be-BY"/>
        </w:rPr>
        <w:t>г</w:t>
      </w:r>
      <w:r w:rsidR="007E2DFE" w:rsidRPr="0008780D">
        <w:rPr>
          <w:rFonts w:ascii="Times New Roman" w:hAnsi="Times New Roman" w:cs="Times New Roman"/>
          <w:sz w:val="28"/>
          <w:szCs w:val="28"/>
          <w:lang w:val="be-BY"/>
        </w:rPr>
        <w:t>а</w:t>
      </w:r>
      <w:r w:rsidR="00123B04" w:rsidRPr="0008780D">
        <w:rPr>
          <w:rFonts w:ascii="Times New Roman" w:hAnsi="Times New Roman" w:cs="Times New Roman"/>
          <w:sz w:val="28"/>
          <w:szCs w:val="28"/>
          <w:lang w:val="be-BY"/>
        </w:rPr>
        <w:t xml:space="preserve"> падатку </w:t>
      </w:r>
      <w:r w:rsidR="007E2DFE" w:rsidRPr="0008780D">
        <w:rPr>
          <w:rFonts w:ascii="Times New Roman" w:hAnsi="Times New Roman" w:cs="Times New Roman"/>
          <w:sz w:val="28"/>
          <w:szCs w:val="28"/>
          <w:lang w:val="be-BY"/>
        </w:rPr>
        <w:t xml:space="preserve"> - </w:t>
      </w:r>
      <w:r w:rsidR="00123B04" w:rsidRPr="0008780D">
        <w:rPr>
          <w:rFonts w:ascii="Times New Roman" w:hAnsi="Times New Roman" w:cs="Times New Roman"/>
          <w:sz w:val="28"/>
          <w:szCs w:val="28"/>
          <w:lang w:val="be-BY"/>
        </w:rPr>
        <w:t>«серебщизны».</w:t>
      </w:r>
    </w:p>
    <w:p w:rsidR="00123B04" w:rsidRPr="000E3A29" w:rsidRDefault="00123B04" w:rsidP="0008780D">
      <w:pPr>
        <w:spacing w:after="0"/>
        <w:ind w:firstLine="709"/>
        <w:jc w:val="both"/>
        <w:rPr>
          <w:rFonts w:ascii="Times New Roman" w:hAnsi="Times New Roman" w:cs="Times New Roman"/>
          <w:sz w:val="28"/>
          <w:szCs w:val="28"/>
          <w:lang w:val="be-BY"/>
        </w:rPr>
      </w:pPr>
      <w:r w:rsidRPr="00F01D79">
        <w:rPr>
          <w:rFonts w:ascii="Times New Roman" w:hAnsi="Times New Roman"/>
          <w:sz w:val="28"/>
          <w:szCs w:val="28"/>
          <w:lang w:val="be-BY"/>
        </w:rPr>
        <w:t>У 1</w:t>
      </w:r>
      <w:r w:rsidR="00CC66EA">
        <w:rPr>
          <w:rFonts w:ascii="Times New Roman" w:hAnsi="Times New Roman"/>
          <w:sz w:val="28"/>
          <w:szCs w:val="28"/>
          <w:lang w:val="be-BY"/>
        </w:rPr>
        <w:t>5</w:t>
      </w:r>
      <w:r w:rsidRPr="00F01D79">
        <w:rPr>
          <w:rFonts w:ascii="Times New Roman" w:hAnsi="Times New Roman"/>
          <w:sz w:val="28"/>
          <w:szCs w:val="28"/>
          <w:lang w:val="be-BY"/>
        </w:rPr>
        <w:t>63 год</w:t>
      </w:r>
      <w:r w:rsidR="007E2DFE" w:rsidRPr="00F01D79">
        <w:rPr>
          <w:rFonts w:ascii="Times New Roman" w:hAnsi="Times New Roman"/>
          <w:sz w:val="28"/>
          <w:szCs w:val="28"/>
          <w:lang w:val="be-BY"/>
        </w:rPr>
        <w:t>зе</w:t>
      </w:r>
      <w:r w:rsidRPr="00F01D79">
        <w:rPr>
          <w:rFonts w:ascii="Times New Roman" w:hAnsi="Times New Roman"/>
          <w:sz w:val="28"/>
          <w:szCs w:val="28"/>
          <w:lang w:val="be-BY"/>
        </w:rPr>
        <w:t xml:space="preserve"> рускі цар Іван IV</w:t>
      </w:r>
      <w:r w:rsidR="001A09AC">
        <w:rPr>
          <w:rFonts w:ascii="Times New Roman" w:hAnsi="Times New Roman"/>
          <w:sz w:val="28"/>
          <w:szCs w:val="28"/>
          <w:lang w:val="be-BY"/>
        </w:rPr>
        <w:t xml:space="preserve"> (Грозны), заняўшы Полац</w:t>
      </w:r>
      <w:r w:rsidRPr="00F01D79">
        <w:rPr>
          <w:rFonts w:ascii="Times New Roman" w:hAnsi="Times New Roman"/>
          <w:sz w:val="28"/>
          <w:szCs w:val="28"/>
          <w:lang w:val="be-BY"/>
        </w:rPr>
        <w:t xml:space="preserve">к, падчас Лівонскай вайны распарадзіўся, каб усе </w:t>
      </w:r>
      <w:r w:rsidR="007E2DFE" w:rsidRPr="00F01D79">
        <w:rPr>
          <w:rFonts w:ascii="Times New Roman" w:hAnsi="Times New Roman"/>
          <w:sz w:val="28"/>
          <w:szCs w:val="28"/>
          <w:lang w:val="be-BY"/>
        </w:rPr>
        <w:t>яў</w:t>
      </w:r>
      <w:r w:rsidRPr="00F01D79">
        <w:rPr>
          <w:rFonts w:ascii="Times New Roman" w:hAnsi="Times New Roman"/>
          <w:sz w:val="28"/>
          <w:szCs w:val="28"/>
          <w:lang w:val="be-BY"/>
        </w:rPr>
        <w:t xml:space="preserve">рэі горада хрысціліся. </w:t>
      </w:r>
      <w:r w:rsidR="007E2DFE" w:rsidRPr="00F01D79">
        <w:rPr>
          <w:rFonts w:ascii="Times New Roman" w:hAnsi="Times New Roman"/>
          <w:sz w:val="28"/>
          <w:szCs w:val="28"/>
          <w:lang w:val="be-BY"/>
        </w:rPr>
        <w:t>Тых, хто</w:t>
      </w:r>
      <w:r w:rsidRPr="00F01D79">
        <w:rPr>
          <w:rFonts w:ascii="Times New Roman" w:hAnsi="Times New Roman"/>
          <w:sz w:val="28"/>
          <w:szCs w:val="28"/>
          <w:lang w:val="be-BY"/>
        </w:rPr>
        <w:t xml:space="preserve"> адмові</w:t>
      </w:r>
      <w:r w:rsidR="007E2DFE" w:rsidRPr="00F01D79">
        <w:rPr>
          <w:rFonts w:ascii="Times New Roman" w:hAnsi="Times New Roman"/>
          <w:sz w:val="28"/>
          <w:szCs w:val="28"/>
          <w:lang w:val="be-BY"/>
        </w:rPr>
        <w:t>ў</w:t>
      </w:r>
      <w:r w:rsidRPr="00F01D79">
        <w:rPr>
          <w:rFonts w:ascii="Times New Roman" w:hAnsi="Times New Roman"/>
          <w:sz w:val="28"/>
          <w:szCs w:val="28"/>
          <w:lang w:val="be-BY"/>
        </w:rPr>
        <w:t>ся вык</w:t>
      </w:r>
      <w:r w:rsidR="007E2DFE" w:rsidRPr="00F01D79">
        <w:rPr>
          <w:rFonts w:ascii="Times New Roman" w:hAnsi="Times New Roman"/>
          <w:sz w:val="28"/>
          <w:szCs w:val="28"/>
          <w:lang w:val="be-BY"/>
        </w:rPr>
        <w:t>онваць</w:t>
      </w:r>
      <w:r w:rsidRPr="00F01D79">
        <w:rPr>
          <w:rFonts w:ascii="Times New Roman" w:hAnsi="Times New Roman"/>
          <w:sz w:val="28"/>
          <w:szCs w:val="28"/>
          <w:lang w:val="be-BY"/>
        </w:rPr>
        <w:t xml:space="preserve"> гэты загад (каля 300 чалавек) утапілі ў рацэ Заходняя Дзвіна.</w:t>
      </w:r>
      <w:r w:rsidR="001A09AC">
        <w:rPr>
          <w:rFonts w:ascii="Times New Roman" w:hAnsi="Times New Roman"/>
          <w:sz w:val="28"/>
          <w:szCs w:val="28"/>
          <w:lang w:val="be-BY"/>
        </w:rPr>
        <w:t xml:space="preserve"> </w:t>
      </w:r>
      <w:r w:rsidR="001A09AC" w:rsidRPr="001A09AC">
        <w:rPr>
          <w:rFonts w:ascii="Times New Roman" w:hAnsi="Times New Roman"/>
          <w:sz w:val="28"/>
          <w:szCs w:val="28"/>
          <w:lang w:val="be-BY"/>
        </w:rPr>
        <w:t xml:space="preserve">Пра падзеі </w:t>
      </w:r>
      <w:r w:rsidR="001A09AC">
        <w:rPr>
          <w:rFonts w:ascii="Times New Roman" w:hAnsi="Times New Roman"/>
          <w:sz w:val="28"/>
          <w:szCs w:val="28"/>
          <w:lang w:val="be-BY"/>
        </w:rPr>
        <w:t>захавалася</w:t>
      </w:r>
      <w:r w:rsidR="001A09AC" w:rsidRPr="001A09AC">
        <w:rPr>
          <w:rFonts w:ascii="Times New Roman" w:hAnsi="Times New Roman"/>
          <w:sz w:val="28"/>
          <w:szCs w:val="28"/>
          <w:lang w:val="be-BY"/>
        </w:rPr>
        <w:t xml:space="preserve"> народн</w:t>
      </w:r>
      <w:r w:rsidR="001A09AC">
        <w:rPr>
          <w:rFonts w:ascii="Times New Roman" w:hAnsi="Times New Roman"/>
          <w:sz w:val="28"/>
          <w:szCs w:val="28"/>
          <w:lang w:val="be-BY"/>
        </w:rPr>
        <w:t>а</w:t>
      </w:r>
      <w:r w:rsidR="001A09AC" w:rsidRPr="001A09AC">
        <w:rPr>
          <w:rFonts w:ascii="Times New Roman" w:hAnsi="Times New Roman"/>
          <w:sz w:val="28"/>
          <w:szCs w:val="28"/>
          <w:lang w:val="be-BY"/>
        </w:rPr>
        <w:t xml:space="preserve">е </w:t>
      </w:r>
      <w:r w:rsidR="001A09AC">
        <w:rPr>
          <w:rFonts w:ascii="Times New Roman" w:hAnsi="Times New Roman"/>
          <w:sz w:val="28"/>
          <w:szCs w:val="28"/>
          <w:lang w:val="be-BY"/>
        </w:rPr>
        <w:t>яўрэйскае паданне</w:t>
      </w:r>
      <w:r w:rsidR="001A09AC" w:rsidRPr="004F7873">
        <w:t>:</w:t>
      </w:r>
      <w:r w:rsidR="001A09AC" w:rsidRPr="00DD739E">
        <w:rPr>
          <w:i/>
        </w:rPr>
        <w:t xml:space="preserve"> </w:t>
      </w:r>
      <w:r w:rsidR="001A09AC" w:rsidRPr="007E203E">
        <w:rPr>
          <w:rFonts w:ascii="Times New Roman" w:hAnsi="Times New Roman" w:cs="Times New Roman"/>
          <w:i/>
          <w:sz w:val="28"/>
          <w:szCs w:val="28"/>
        </w:rPr>
        <w:t>«Была</w:t>
      </w:r>
      <w:r w:rsidR="001A09AC" w:rsidRPr="007E203E">
        <w:rPr>
          <w:rFonts w:ascii="Times New Roman" w:hAnsi="Times New Roman" w:cs="Times New Roman"/>
          <w:sz w:val="28"/>
          <w:szCs w:val="28"/>
        </w:rPr>
        <w:t xml:space="preserve"> </w:t>
      </w:r>
      <w:r w:rsidR="001A09AC" w:rsidRPr="007E203E">
        <w:rPr>
          <w:rFonts w:ascii="Times New Roman" w:hAnsi="Times New Roman" w:cs="Times New Roman"/>
          <w:i/>
          <w:sz w:val="28"/>
          <w:szCs w:val="28"/>
        </w:rPr>
        <w:t xml:space="preserve">лютая зима. </w:t>
      </w:r>
      <w:r w:rsidR="001A09AC" w:rsidRPr="007E203E">
        <w:rPr>
          <w:rFonts w:ascii="Times New Roman" w:hAnsi="Times New Roman" w:cs="Times New Roman"/>
          <w:b/>
          <w:i/>
          <w:sz w:val="28"/>
          <w:szCs w:val="28"/>
        </w:rPr>
        <w:t>Московский царь Иван Грозный</w:t>
      </w:r>
      <w:r w:rsidR="001A09AC" w:rsidRPr="007E203E">
        <w:rPr>
          <w:rFonts w:ascii="Times New Roman" w:hAnsi="Times New Roman" w:cs="Times New Roman"/>
          <w:i/>
          <w:sz w:val="28"/>
          <w:szCs w:val="28"/>
        </w:rPr>
        <w:t xml:space="preserve"> завоевал </w:t>
      </w:r>
      <w:r w:rsidR="001A09AC" w:rsidRPr="007E203E">
        <w:rPr>
          <w:rFonts w:ascii="Times New Roman" w:hAnsi="Times New Roman" w:cs="Times New Roman"/>
          <w:b/>
          <w:i/>
          <w:sz w:val="28"/>
          <w:szCs w:val="28"/>
        </w:rPr>
        <w:t>Полоцк</w:t>
      </w:r>
      <w:r w:rsidR="001A09AC" w:rsidRPr="007E203E">
        <w:rPr>
          <w:rFonts w:ascii="Times New Roman" w:hAnsi="Times New Roman" w:cs="Times New Roman"/>
          <w:i/>
          <w:sz w:val="28"/>
          <w:szCs w:val="28"/>
        </w:rPr>
        <w:t xml:space="preserve"> и повелел всех евреев, с их женами и детьми, согнать к берегу </w:t>
      </w:r>
      <w:r w:rsidR="001A09AC" w:rsidRPr="007E203E">
        <w:rPr>
          <w:rFonts w:ascii="Times New Roman" w:hAnsi="Times New Roman" w:cs="Times New Roman"/>
          <w:b/>
          <w:i/>
          <w:sz w:val="28"/>
          <w:szCs w:val="28"/>
        </w:rPr>
        <w:t>реки Двины</w:t>
      </w:r>
      <w:r w:rsidR="001A09AC" w:rsidRPr="007E203E">
        <w:rPr>
          <w:rFonts w:ascii="Times New Roman" w:hAnsi="Times New Roman" w:cs="Times New Roman"/>
          <w:i/>
          <w:sz w:val="28"/>
          <w:szCs w:val="28"/>
        </w:rPr>
        <w:t>, неподалеку от княжеского замка. Собрали всех евреев, их жен и детей, числом три тысячи, и поставили всех у</w:t>
      </w:r>
      <w:r w:rsidR="001A09AC" w:rsidRPr="007E203E">
        <w:rPr>
          <w:rFonts w:ascii="Times New Roman" w:hAnsi="Times New Roman" w:cs="Times New Roman"/>
          <w:b/>
          <w:i/>
          <w:sz w:val="28"/>
          <w:szCs w:val="28"/>
        </w:rPr>
        <w:t xml:space="preserve"> реки Двины</w:t>
      </w:r>
      <w:r w:rsidR="001A09AC" w:rsidRPr="007E203E">
        <w:rPr>
          <w:rFonts w:ascii="Times New Roman" w:hAnsi="Times New Roman" w:cs="Times New Roman"/>
          <w:i/>
          <w:sz w:val="28"/>
          <w:szCs w:val="28"/>
        </w:rPr>
        <w:t xml:space="preserve">, как приказал царь. И лишь двое детей – мальчик, сын одного коэна, и девочка, дочь коэна, во время суматохи были позабыты и не приведены к реке. И приказал царь поставить всех евреев на лёд и разрубить его. И были все отоплены, числом в три тысячи. Спаслись только те двое детей, которых </w:t>
      </w:r>
      <w:r w:rsidR="001A09AC" w:rsidRPr="007E203E">
        <w:rPr>
          <w:rFonts w:ascii="Times New Roman" w:hAnsi="Times New Roman" w:cs="Times New Roman"/>
          <w:b/>
          <w:i/>
          <w:sz w:val="28"/>
          <w:szCs w:val="28"/>
        </w:rPr>
        <w:t>Иван Грозный</w:t>
      </w:r>
      <w:r w:rsidR="001A09AC" w:rsidRPr="007E203E">
        <w:rPr>
          <w:rFonts w:ascii="Times New Roman" w:hAnsi="Times New Roman" w:cs="Times New Roman"/>
          <w:i/>
          <w:sz w:val="28"/>
          <w:szCs w:val="28"/>
        </w:rPr>
        <w:t xml:space="preserve"> потом пощадил. Их приютили добрые люди. Выросли они и поженились, получив прозвище </w:t>
      </w:r>
      <w:r w:rsidR="001A09AC" w:rsidRPr="007E203E">
        <w:rPr>
          <w:rFonts w:ascii="Times New Roman" w:hAnsi="Times New Roman" w:cs="Times New Roman"/>
          <w:b/>
          <w:i/>
          <w:sz w:val="28"/>
          <w:szCs w:val="28"/>
        </w:rPr>
        <w:t>Бар-Коэн – Баркан</w:t>
      </w:r>
      <w:r w:rsidR="001A09AC" w:rsidRPr="007E203E">
        <w:rPr>
          <w:rFonts w:ascii="Times New Roman" w:hAnsi="Times New Roman" w:cs="Times New Roman"/>
          <w:i/>
          <w:sz w:val="28"/>
          <w:szCs w:val="28"/>
        </w:rPr>
        <w:t xml:space="preserve">. И от них пошла новая община и фамилия </w:t>
      </w:r>
      <w:r w:rsidR="001A09AC" w:rsidRPr="007E203E">
        <w:rPr>
          <w:rFonts w:ascii="Times New Roman" w:hAnsi="Times New Roman" w:cs="Times New Roman"/>
          <w:b/>
          <w:i/>
          <w:sz w:val="28"/>
          <w:szCs w:val="28"/>
        </w:rPr>
        <w:t>Баркан</w:t>
      </w:r>
      <w:r w:rsidR="001A09AC" w:rsidRPr="0008780D">
        <w:rPr>
          <w:rFonts w:ascii="Times New Roman" w:hAnsi="Times New Roman" w:cs="Times New Roman"/>
          <w:i/>
          <w:sz w:val="28"/>
          <w:szCs w:val="28"/>
        </w:rPr>
        <w:t>»</w:t>
      </w:r>
      <w:r w:rsidR="001A09AC" w:rsidRPr="0008780D">
        <w:rPr>
          <w:rFonts w:ascii="Times New Roman" w:hAnsi="Times New Roman" w:cs="Times New Roman"/>
          <w:sz w:val="28"/>
          <w:szCs w:val="28"/>
        </w:rPr>
        <w:t>.</w:t>
      </w:r>
      <w:r w:rsidR="001A09AC" w:rsidRPr="0008780D">
        <w:rPr>
          <w:rFonts w:ascii="Times New Roman" w:hAnsi="Times New Roman" w:cs="Times New Roman"/>
        </w:rPr>
        <w:t xml:space="preserve"> </w:t>
      </w:r>
      <w:r w:rsidRPr="0008780D">
        <w:rPr>
          <w:rFonts w:ascii="Times New Roman" w:hAnsi="Times New Roman" w:cs="Times New Roman"/>
          <w:sz w:val="28"/>
          <w:szCs w:val="28"/>
          <w:lang w:val="be-BY"/>
        </w:rPr>
        <w:t xml:space="preserve"> На працягу шматлікіх дзяся</w:t>
      </w:r>
      <w:r w:rsidR="006D7282" w:rsidRPr="0008780D">
        <w:rPr>
          <w:rFonts w:ascii="Times New Roman" w:hAnsi="Times New Roman" w:cs="Times New Roman"/>
          <w:sz w:val="28"/>
          <w:szCs w:val="28"/>
          <w:lang w:val="be-BY"/>
        </w:rPr>
        <w:t xml:space="preserve">цігоддзяў </w:t>
      </w:r>
      <w:r w:rsidRPr="0008780D">
        <w:rPr>
          <w:rFonts w:ascii="Times New Roman" w:hAnsi="Times New Roman" w:cs="Times New Roman"/>
          <w:sz w:val="28"/>
          <w:szCs w:val="28"/>
          <w:lang w:val="be-BY"/>
        </w:rPr>
        <w:t>штогод у дзень 25 К</w:t>
      </w:r>
      <w:r w:rsidR="006D7282" w:rsidRPr="0008780D">
        <w:rPr>
          <w:rFonts w:ascii="Times New Roman" w:hAnsi="Times New Roman" w:cs="Times New Roman"/>
          <w:sz w:val="28"/>
          <w:szCs w:val="28"/>
          <w:lang w:val="be-BY"/>
        </w:rPr>
        <w:t>і</w:t>
      </w:r>
      <w:r w:rsidRPr="0008780D">
        <w:rPr>
          <w:rFonts w:ascii="Times New Roman" w:hAnsi="Times New Roman" w:cs="Times New Roman"/>
          <w:sz w:val="28"/>
          <w:szCs w:val="28"/>
          <w:lang w:val="be-BY"/>
        </w:rPr>
        <w:t xml:space="preserve">слева жалобная працэсія накіроўвалася да ўзгорка за горадам, дзе па </w:t>
      </w:r>
      <w:r w:rsidR="006D7282" w:rsidRPr="0008780D">
        <w:rPr>
          <w:rFonts w:ascii="Times New Roman" w:hAnsi="Times New Roman" w:cs="Times New Roman"/>
          <w:sz w:val="28"/>
          <w:szCs w:val="28"/>
          <w:lang w:val="be-BY"/>
        </w:rPr>
        <w:t>п</w:t>
      </w:r>
      <w:r w:rsidRPr="0008780D">
        <w:rPr>
          <w:rFonts w:ascii="Times New Roman" w:hAnsi="Times New Roman" w:cs="Times New Roman"/>
          <w:sz w:val="28"/>
          <w:szCs w:val="28"/>
          <w:lang w:val="be-BY"/>
        </w:rPr>
        <w:t>адданні былі пахаваны ахвяры 1563 г</w:t>
      </w:r>
      <w:r w:rsidR="006D7282" w:rsidRPr="0008780D">
        <w:rPr>
          <w:rFonts w:ascii="Times New Roman" w:hAnsi="Times New Roman" w:cs="Times New Roman"/>
          <w:sz w:val="28"/>
          <w:szCs w:val="28"/>
          <w:lang w:val="be-BY"/>
        </w:rPr>
        <w:t>ода</w:t>
      </w:r>
      <w:r w:rsidRPr="0008780D">
        <w:rPr>
          <w:rFonts w:ascii="Times New Roman" w:hAnsi="Times New Roman" w:cs="Times New Roman"/>
          <w:sz w:val="28"/>
          <w:szCs w:val="28"/>
          <w:lang w:val="be-BY"/>
        </w:rPr>
        <w:t>.</w:t>
      </w:r>
      <w:r w:rsidR="009E4CB0">
        <w:rPr>
          <w:rFonts w:ascii="Times New Roman" w:hAnsi="Times New Roman" w:cs="Times New Roman"/>
          <w:sz w:val="28"/>
          <w:szCs w:val="28"/>
          <w:lang w:val="be-BY"/>
        </w:rPr>
        <w:t xml:space="preserve"> </w:t>
      </w:r>
      <w:r w:rsidR="009E4CB0" w:rsidRPr="000E3A29">
        <w:rPr>
          <w:rFonts w:ascii="Times New Roman" w:hAnsi="Times New Roman" w:cs="Times New Roman"/>
          <w:sz w:val="28"/>
          <w:szCs w:val="28"/>
          <w:lang w:val="be-BY"/>
        </w:rPr>
        <w:t>[6, с. 28]</w:t>
      </w:r>
    </w:p>
    <w:p w:rsidR="003B0BC9" w:rsidRPr="0008780D" w:rsidRDefault="00123B04" w:rsidP="0008780D">
      <w:pPr>
        <w:spacing w:after="0"/>
        <w:ind w:firstLine="709"/>
        <w:jc w:val="both"/>
        <w:rPr>
          <w:rFonts w:ascii="Times New Roman" w:hAnsi="Times New Roman" w:cs="Times New Roman"/>
          <w:sz w:val="28"/>
          <w:szCs w:val="28"/>
          <w:lang w:val="be-BY"/>
        </w:rPr>
      </w:pPr>
      <w:r w:rsidRPr="0008780D">
        <w:rPr>
          <w:rFonts w:ascii="Times New Roman" w:hAnsi="Times New Roman" w:cs="Times New Roman"/>
          <w:sz w:val="28"/>
          <w:szCs w:val="28"/>
          <w:lang w:val="be-BY"/>
        </w:rPr>
        <w:t xml:space="preserve">У 1579 году, калі Полацак зноў перайшоў пад уладу Рэчы </w:t>
      </w:r>
      <w:r w:rsidR="006D7282" w:rsidRPr="0008780D">
        <w:rPr>
          <w:rFonts w:ascii="Times New Roman" w:hAnsi="Times New Roman" w:cs="Times New Roman"/>
          <w:sz w:val="28"/>
          <w:szCs w:val="28"/>
          <w:lang w:val="be-BY"/>
        </w:rPr>
        <w:t>П</w:t>
      </w:r>
      <w:r w:rsidRPr="0008780D">
        <w:rPr>
          <w:rFonts w:ascii="Times New Roman" w:hAnsi="Times New Roman" w:cs="Times New Roman"/>
          <w:sz w:val="28"/>
          <w:szCs w:val="28"/>
          <w:lang w:val="be-BY"/>
        </w:rPr>
        <w:t>аспаліт</w:t>
      </w:r>
      <w:r w:rsidR="006D7282" w:rsidRPr="0008780D">
        <w:rPr>
          <w:rFonts w:ascii="Times New Roman" w:hAnsi="Times New Roman" w:cs="Times New Roman"/>
          <w:sz w:val="28"/>
          <w:szCs w:val="28"/>
          <w:lang w:val="be-BY"/>
        </w:rPr>
        <w:t>ай</w:t>
      </w:r>
      <w:r w:rsidRPr="0008780D">
        <w:rPr>
          <w:rFonts w:ascii="Times New Roman" w:hAnsi="Times New Roman" w:cs="Times New Roman"/>
          <w:sz w:val="28"/>
          <w:szCs w:val="28"/>
          <w:lang w:val="be-BY"/>
        </w:rPr>
        <w:t xml:space="preserve">, </w:t>
      </w:r>
      <w:r w:rsidR="00CA3980"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рэі вяртаюцца ў горад. Але па</w:t>
      </w:r>
      <w:r w:rsidR="00CA3980" w:rsidRPr="0008780D">
        <w:rPr>
          <w:rFonts w:ascii="Times New Roman" w:hAnsi="Times New Roman" w:cs="Times New Roman"/>
          <w:sz w:val="28"/>
          <w:szCs w:val="28"/>
          <w:lang w:val="be-BY"/>
        </w:rPr>
        <w:t>д</w:t>
      </w:r>
      <w:r w:rsidRPr="0008780D">
        <w:rPr>
          <w:rFonts w:ascii="Times New Roman" w:hAnsi="Times New Roman" w:cs="Times New Roman"/>
          <w:sz w:val="28"/>
          <w:szCs w:val="28"/>
          <w:lang w:val="be-BY"/>
        </w:rPr>
        <w:t>цвярджальная грамата на магдэбургскае права (самакіраванне) 1580 г</w:t>
      </w:r>
      <w:r w:rsidR="00CA3980" w:rsidRPr="0008780D">
        <w:rPr>
          <w:rFonts w:ascii="Times New Roman" w:hAnsi="Times New Roman" w:cs="Times New Roman"/>
          <w:sz w:val="28"/>
          <w:szCs w:val="28"/>
          <w:lang w:val="be-BY"/>
        </w:rPr>
        <w:t>ода</w:t>
      </w:r>
      <w:r w:rsidRPr="0008780D">
        <w:rPr>
          <w:rFonts w:ascii="Times New Roman" w:hAnsi="Times New Roman" w:cs="Times New Roman"/>
          <w:sz w:val="28"/>
          <w:szCs w:val="28"/>
          <w:lang w:val="be-BY"/>
        </w:rPr>
        <w:t xml:space="preserve"> </w:t>
      </w:r>
      <w:r w:rsidR="00CA3980" w:rsidRPr="0008780D">
        <w:rPr>
          <w:rFonts w:ascii="Times New Roman" w:hAnsi="Times New Roman" w:cs="Times New Roman"/>
          <w:sz w:val="28"/>
          <w:szCs w:val="28"/>
          <w:lang w:val="be-BY"/>
        </w:rPr>
        <w:t>забараняе</w:t>
      </w:r>
      <w:r w:rsidRPr="0008780D">
        <w:rPr>
          <w:rFonts w:ascii="Times New Roman" w:hAnsi="Times New Roman" w:cs="Times New Roman"/>
          <w:sz w:val="28"/>
          <w:szCs w:val="28"/>
          <w:lang w:val="be-BY"/>
        </w:rPr>
        <w:t xml:space="preserve"> ім займацца гандлем, будаваць хаты. Гэта вымусіла </w:t>
      </w:r>
      <w:r w:rsidR="00CA3980"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 xml:space="preserve">рэяў сяліцца за гарадской </w:t>
      </w:r>
      <w:r w:rsidR="00EF249F" w:rsidRPr="0008780D">
        <w:rPr>
          <w:rFonts w:ascii="Times New Roman" w:hAnsi="Times New Roman" w:cs="Times New Roman"/>
          <w:sz w:val="28"/>
          <w:szCs w:val="28"/>
          <w:lang w:val="be-BY"/>
        </w:rPr>
        <w:t>мяжой</w:t>
      </w:r>
      <w:r w:rsidRPr="0008780D">
        <w:rPr>
          <w:rFonts w:ascii="Times New Roman" w:hAnsi="Times New Roman" w:cs="Times New Roman"/>
          <w:sz w:val="28"/>
          <w:szCs w:val="28"/>
          <w:lang w:val="be-BY"/>
        </w:rPr>
        <w:t>. У 1654 год</w:t>
      </w:r>
      <w:r w:rsidR="00EF249F" w:rsidRPr="0008780D">
        <w:rPr>
          <w:rFonts w:ascii="Times New Roman" w:hAnsi="Times New Roman" w:cs="Times New Roman"/>
          <w:sz w:val="28"/>
          <w:szCs w:val="28"/>
          <w:lang w:val="be-BY"/>
        </w:rPr>
        <w:t>зе</w:t>
      </w:r>
      <w:r w:rsidRPr="0008780D">
        <w:rPr>
          <w:rFonts w:ascii="Times New Roman" w:hAnsi="Times New Roman" w:cs="Times New Roman"/>
          <w:sz w:val="28"/>
          <w:szCs w:val="28"/>
          <w:lang w:val="be-BY"/>
        </w:rPr>
        <w:t xml:space="preserve"> </w:t>
      </w:r>
      <w:r w:rsidR="00661F53" w:rsidRPr="0008780D">
        <w:rPr>
          <w:rFonts w:ascii="Times New Roman" w:hAnsi="Times New Roman" w:cs="Times New Roman"/>
          <w:sz w:val="28"/>
          <w:szCs w:val="28"/>
          <w:lang w:val="be-BY"/>
        </w:rPr>
        <w:t xml:space="preserve">войска </w:t>
      </w:r>
      <w:r w:rsidRPr="0008780D">
        <w:rPr>
          <w:rFonts w:ascii="Times New Roman" w:hAnsi="Times New Roman" w:cs="Times New Roman"/>
          <w:sz w:val="28"/>
          <w:szCs w:val="28"/>
          <w:lang w:val="be-BY"/>
        </w:rPr>
        <w:t>Багдана Хмяльніцкага разграміл</w:t>
      </w:r>
      <w:r w:rsidR="00661F53" w:rsidRPr="0008780D">
        <w:rPr>
          <w:rFonts w:ascii="Times New Roman" w:hAnsi="Times New Roman" w:cs="Times New Roman"/>
          <w:sz w:val="28"/>
          <w:szCs w:val="28"/>
          <w:lang w:val="be-BY"/>
        </w:rPr>
        <w:t>а</w:t>
      </w:r>
      <w:r w:rsidRPr="0008780D">
        <w:rPr>
          <w:rFonts w:ascii="Times New Roman" w:hAnsi="Times New Roman" w:cs="Times New Roman"/>
          <w:sz w:val="28"/>
          <w:szCs w:val="28"/>
          <w:lang w:val="be-BY"/>
        </w:rPr>
        <w:t xml:space="preserve"> неабароненыя прадмесці і практычна знішчыл</w:t>
      </w:r>
      <w:r w:rsidR="00661F53" w:rsidRPr="0008780D">
        <w:rPr>
          <w:rFonts w:ascii="Times New Roman" w:hAnsi="Times New Roman" w:cs="Times New Roman"/>
          <w:sz w:val="28"/>
          <w:szCs w:val="28"/>
          <w:lang w:val="be-BY"/>
        </w:rPr>
        <w:t>а</w:t>
      </w:r>
      <w:r w:rsidRPr="0008780D">
        <w:rPr>
          <w:rFonts w:ascii="Times New Roman" w:hAnsi="Times New Roman" w:cs="Times New Roman"/>
          <w:sz w:val="28"/>
          <w:szCs w:val="28"/>
          <w:lang w:val="be-BY"/>
        </w:rPr>
        <w:t xml:space="preserve"> </w:t>
      </w:r>
      <w:r w:rsidR="00661F53"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 xml:space="preserve">рэйскую абшчыну. </w:t>
      </w:r>
      <w:r w:rsidR="00661F53" w:rsidRPr="0008780D">
        <w:rPr>
          <w:rFonts w:ascii="Times New Roman" w:hAnsi="Times New Roman" w:cs="Times New Roman"/>
          <w:sz w:val="28"/>
          <w:szCs w:val="28"/>
          <w:lang w:val="be-BY"/>
        </w:rPr>
        <w:t>У</w:t>
      </w:r>
      <w:r w:rsidRPr="0008780D">
        <w:rPr>
          <w:rFonts w:ascii="Times New Roman" w:hAnsi="Times New Roman" w:cs="Times New Roman"/>
          <w:sz w:val="28"/>
          <w:szCs w:val="28"/>
          <w:lang w:val="be-BY"/>
        </w:rPr>
        <w:t xml:space="preserve"> 1654 </w:t>
      </w:r>
      <w:r w:rsidR="00661F53" w:rsidRPr="0008780D">
        <w:rPr>
          <w:rFonts w:ascii="Times New Roman" w:hAnsi="Times New Roman" w:cs="Times New Roman"/>
          <w:sz w:val="28"/>
          <w:szCs w:val="28"/>
          <w:lang w:val="be-BY"/>
        </w:rPr>
        <w:t>-</w:t>
      </w:r>
      <w:r w:rsidRPr="0008780D">
        <w:rPr>
          <w:rFonts w:ascii="Times New Roman" w:hAnsi="Times New Roman" w:cs="Times New Roman"/>
          <w:sz w:val="28"/>
          <w:szCs w:val="28"/>
          <w:lang w:val="be-BY"/>
        </w:rPr>
        <w:t>1667 г</w:t>
      </w:r>
      <w:r w:rsidR="00661F53" w:rsidRPr="0008780D">
        <w:rPr>
          <w:rFonts w:ascii="Times New Roman" w:hAnsi="Times New Roman" w:cs="Times New Roman"/>
          <w:sz w:val="28"/>
          <w:szCs w:val="28"/>
          <w:lang w:val="be-BY"/>
        </w:rPr>
        <w:t xml:space="preserve">г. – Полацк </w:t>
      </w:r>
      <w:r w:rsidRPr="0008780D">
        <w:rPr>
          <w:rFonts w:ascii="Times New Roman" w:hAnsi="Times New Roman" w:cs="Times New Roman"/>
          <w:sz w:val="28"/>
          <w:szCs w:val="28"/>
          <w:lang w:val="be-BY"/>
        </w:rPr>
        <w:t xml:space="preserve"> </w:t>
      </w:r>
      <w:r w:rsidR="00661F53" w:rsidRPr="0008780D">
        <w:rPr>
          <w:rFonts w:ascii="Times New Roman" w:hAnsi="Times New Roman" w:cs="Times New Roman"/>
          <w:sz w:val="28"/>
          <w:szCs w:val="28"/>
          <w:lang w:val="be-BY"/>
        </w:rPr>
        <w:t xml:space="preserve">уваходзіў у склад </w:t>
      </w:r>
      <w:r w:rsidRPr="0008780D">
        <w:rPr>
          <w:rFonts w:ascii="Times New Roman" w:hAnsi="Times New Roman" w:cs="Times New Roman"/>
          <w:sz w:val="28"/>
          <w:szCs w:val="28"/>
          <w:lang w:val="be-BY"/>
        </w:rPr>
        <w:t>Расі</w:t>
      </w:r>
      <w:r w:rsidR="00661F53" w:rsidRPr="0008780D">
        <w:rPr>
          <w:rFonts w:ascii="Times New Roman" w:hAnsi="Times New Roman" w:cs="Times New Roman"/>
          <w:sz w:val="28"/>
          <w:szCs w:val="28"/>
          <w:lang w:val="be-BY"/>
        </w:rPr>
        <w:t>йскай дзяржавы</w:t>
      </w:r>
      <w:r w:rsidRPr="0008780D">
        <w:rPr>
          <w:rFonts w:ascii="Times New Roman" w:hAnsi="Times New Roman" w:cs="Times New Roman"/>
          <w:sz w:val="28"/>
          <w:szCs w:val="28"/>
          <w:lang w:val="be-BY"/>
        </w:rPr>
        <w:t>.</w:t>
      </w:r>
      <w:r w:rsidR="0043238B" w:rsidRPr="0008780D">
        <w:rPr>
          <w:rFonts w:ascii="Times New Roman" w:hAnsi="Times New Roman" w:cs="Times New Roman"/>
          <w:sz w:val="28"/>
          <w:szCs w:val="28"/>
          <w:lang w:val="be-BY"/>
        </w:rPr>
        <w:t xml:space="preserve"> Уцалеўшыя</w:t>
      </w:r>
      <w:r w:rsidRPr="0008780D">
        <w:rPr>
          <w:rFonts w:ascii="Times New Roman" w:hAnsi="Times New Roman" w:cs="Times New Roman"/>
          <w:sz w:val="28"/>
          <w:szCs w:val="28"/>
          <w:lang w:val="be-BY"/>
        </w:rPr>
        <w:t xml:space="preserve"> ад пагромаў </w:t>
      </w:r>
      <w:r w:rsidR="0043238B"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рэі былі выгнаны</w:t>
      </w:r>
      <w:r w:rsidR="0043238B" w:rsidRPr="0008780D">
        <w:rPr>
          <w:rFonts w:ascii="Times New Roman" w:hAnsi="Times New Roman" w:cs="Times New Roman"/>
          <w:sz w:val="28"/>
          <w:szCs w:val="28"/>
          <w:lang w:val="be-BY"/>
        </w:rPr>
        <w:t xml:space="preserve"> з горада</w:t>
      </w:r>
      <w:r w:rsidRPr="0008780D">
        <w:rPr>
          <w:rFonts w:ascii="Times New Roman" w:hAnsi="Times New Roman" w:cs="Times New Roman"/>
          <w:sz w:val="28"/>
          <w:szCs w:val="28"/>
          <w:lang w:val="be-BY"/>
        </w:rPr>
        <w:t xml:space="preserve">. Пасля перадачы горада Польшчы </w:t>
      </w:r>
      <w:r w:rsidR="0043238B"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рэйская абшчына была адноўлена і хутка набірала эканамічную сілу. У 1681 год</w:t>
      </w:r>
      <w:r w:rsidR="0043238B" w:rsidRPr="0008780D">
        <w:rPr>
          <w:rFonts w:ascii="Times New Roman" w:hAnsi="Times New Roman" w:cs="Times New Roman"/>
          <w:sz w:val="28"/>
          <w:szCs w:val="28"/>
          <w:lang w:val="be-BY"/>
        </w:rPr>
        <w:t>зе</w:t>
      </w:r>
      <w:r w:rsidRPr="0008780D">
        <w:rPr>
          <w:rFonts w:ascii="Times New Roman" w:hAnsi="Times New Roman" w:cs="Times New Roman"/>
          <w:sz w:val="28"/>
          <w:szCs w:val="28"/>
          <w:lang w:val="be-BY"/>
        </w:rPr>
        <w:t xml:space="preserve"> полацкія жыхары-хрысціяне па</w:t>
      </w:r>
      <w:r w:rsidR="0043238B" w:rsidRPr="0008780D">
        <w:rPr>
          <w:rFonts w:ascii="Times New Roman" w:hAnsi="Times New Roman" w:cs="Times New Roman"/>
          <w:sz w:val="28"/>
          <w:szCs w:val="28"/>
          <w:lang w:val="be-BY"/>
        </w:rPr>
        <w:t>далі скаргу</w:t>
      </w:r>
      <w:r w:rsidRPr="0008780D">
        <w:rPr>
          <w:rFonts w:ascii="Times New Roman" w:hAnsi="Times New Roman" w:cs="Times New Roman"/>
          <w:sz w:val="28"/>
          <w:szCs w:val="28"/>
          <w:lang w:val="be-BY"/>
        </w:rPr>
        <w:t xml:space="preserve"> ў </w:t>
      </w:r>
      <w:r w:rsidRPr="0008780D">
        <w:rPr>
          <w:rFonts w:ascii="Times New Roman" w:hAnsi="Times New Roman" w:cs="Times New Roman"/>
          <w:sz w:val="28"/>
          <w:szCs w:val="28"/>
          <w:lang w:val="be-BY"/>
        </w:rPr>
        <w:lastRenderedPageBreak/>
        <w:t xml:space="preserve">Польскі сойм на </w:t>
      </w:r>
      <w:r w:rsidR="0043238B"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 xml:space="preserve">рэяў, якія скуплялі ў горадзе хаты і зямлю. У адказ кароль Ян III </w:t>
      </w:r>
      <w:r w:rsidR="003B0BC9" w:rsidRPr="0008780D">
        <w:rPr>
          <w:rFonts w:ascii="Times New Roman" w:hAnsi="Times New Roman" w:cs="Times New Roman"/>
          <w:sz w:val="28"/>
          <w:szCs w:val="28"/>
          <w:lang w:val="be-BY"/>
        </w:rPr>
        <w:t>Сабескі</w:t>
      </w:r>
      <w:r w:rsidRPr="0008780D">
        <w:rPr>
          <w:rFonts w:ascii="Times New Roman" w:hAnsi="Times New Roman" w:cs="Times New Roman"/>
          <w:sz w:val="28"/>
          <w:szCs w:val="28"/>
          <w:lang w:val="be-BY"/>
        </w:rPr>
        <w:t xml:space="preserve"> загадаў </w:t>
      </w:r>
      <w:r w:rsidR="003B0BC9"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 xml:space="preserve">рэям плаціць гарадскія падаткі. Прававыя абмежаванні, войны, эпідэмія чумы, голад перашкаджалі развіццю </w:t>
      </w:r>
      <w:r w:rsidR="003B0BC9"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рэйскай абшчыны ў першай пал</w:t>
      </w:r>
      <w:r w:rsidR="003B0BC9" w:rsidRPr="0008780D">
        <w:rPr>
          <w:rFonts w:ascii="Times New Roman" w:hAnsi="Times New Roman" w:cs="Times New Roman"/>
          <w:sz w:val="28"/>
          <w:szCs w:val="28"/>
          <w:lang w:val="be-BY"/>
        </w:rPr>
        <w:t>.</w:t>
      </w:r>
      <w:r w:rsidRPr="0008780D">
        <w:rPr>
          <w:rFonts w:ascii="Times New Roman" w:hAnsi="Times New Roman" w:cs="Times New Roman"/>
          <w:sz w:val="28"/>
          <w:szCs w:val="28"/>
          <w:lang w:val="be-BY"/>
        </w:rPr>
        <w:t xml:space="preserve"> ХVIII ст</w:t>
      </w:r>
      <w:r w:rsidR="003B0BC9" w:rsidRPr="0008780D">
        <w:rPr>
          <w:rFonts w:ascii="Times New Roman" w:hAnsi="Times New Roman" w:cs="Times New Roman"/>
          <w:sz w:val="28"/>
          <w:szCs w:val="28"/>
          <w:lang w:val="be-BY"/>
        </w:rPr>
        <w:t>.</w:t>
      </w:r>
      <w:r w:rsidRPr="0008780D">
        <w:rPr>
          <w:rFonts w:ascii="Times New Roman" w:hAnsi="Times New Roman" w:cs="Times New Roman"/>
          <w:sz w:val="28"/>
          <w:szCs w:val="28"/>
          <w:lang w:val="be-BY"/>
        </w:rPr>
        <w:t xml:space="preserve">. </w:t>
      </w:r>
    </w:p>
    <w:p w:rsidR="00123B04" w:rsidRPr="0008780D" w:rsidRDefault="00123B04" w:rsidP="0008780D">
      <w:pPr>
        <w:spacing w:after="0"/>
        <w:ind w:firstLine="709"/>
        <w:jc w:val="both"/>
        <w:rPr>
          <w:rFonts w:ascii="Times New Roman" w:hAnsi="Times New Roman" w:cs="Times New Roman"/>
          <w:sz w:val="28"/>
          <w:szCs w:val="28"/>
          <w:lang w:val="be-BY"/>
        </w:rPr>
      </w:pPr>
      <w:r w:rsidRPr="0008780D">
        <w:rPr>
          <w:rFonts w:ascii="Times New Roman" w:hAnsi="Times New Roman" w:cs="Times New Roman"/>
          <w:sz w:val="28"/>
          <w:szCs w:val="28"/>
          <w:lang w:val="be-BY"/>
        </w:rPr>
        <w:t>У 1765 год</w:t>
      </w:r>
      <w:r w:rsidR="003B0BC9" w:rsidRPr="0008780D">
        <w:rPr>
          <w:rFonts w:ascii="Times New Roman" w:hAnsi="Times New Roman" w:cs="Times New Roman"/>
          <w:sz w:val="28"/>
          <w:szCs w:val="28"/>
          <w:lang w:val="be-BY"/>
        </w:rPr>
        <w:t>зе</w:t>
      </w:r>
      <w:r w:rsidRPr="0008780D">
        <w:rPr>
          <w:rFonts w:ascii="Times New Roman" w:hAnsi="Times New Roman" w:cs="Times New Roman"/>
          <w:sz w:val="28"/>
          <w:szCs w:val="28"/>
          <w:lang w:val="be-BY"/>
        </w:rPr>
        <w:t xml:space="preserve"> ў горадзе пражывал</w:t>
      </w:r>
      <w:r w:rsidR="003B0BC9" w:rsidRPr="0008780D">
        <w:rPr>
          <w:rFonts w:ascii="Times New Roman" w:hAnsi="Times New Roman" w:cs="Times New Roman"/>
          <w:sz w:val="28"/>
          <w:szCs w:val="28"/>
          <w:lang w:val="be-BY"/>
        </w:rPr>
        <w:t>а</w:t>
      </w:r>
      <w:r w:rsidRPr="0008780D">
        <w:rPr>
          <w:rFonts w:ascii="Times New Roman" w:hAnsi="Times New Roman" w:cs="Times New Roman"/>
          <w:sz w:val="28"/>
          <w:szCs w:val="28"/>
          <w:lang w:val="be-BY"/>
        </w:rPr>
        <w:t xml:space="preserve"> толькі 1 003 </w:t>
      </w:r>
      <w:r w:rsidR="003B0BC9" w:rsidRPr="0008780D">
        <w:rPr>
          <w:rFonts w:ascii="Times New Roman" w:hAnsi="Times New Roman" w:cs="Times New Roman"/>
          <w:sz w:val="28"/>
          <w:szCs w:val="28"/>
          <w:lang w:val="be-BY"/>
        </w:rPr>
        <w:t>яўрэяў</w:t>
      </w:r>
      <w:r w:rsidRPr="0008780D">
        <w:rPr>
          <w:rFonts w:ascii="Times New Roman" w:hAnsi="Times New Roman" w:cs="Times New Roman"/>
          <w:sz w:val="28"/>
          <w:szCs w:val="28"/>
          <w:lang w:val="be-BY"/>
        </w:rPr>
        <w:t>, а ва ўсім Полацкім ваяводстве – 6 689 чалавек.</w:t>
      </w:r>
    </w:p>
    <w:p w:rsidR="00123B04" w:rsidRPr="0008780D" w:rsidRDefault="00123B04" w:rsidP="0008780D">
      <w:pPr>
        <w:spacing w:after="0"/>
        <w:ind w:firstLine="709"/>
        <w:jc w:val="both"/>
        <w:rPr>
          <w:rFonts w:ascii="Times New Roman" w:hAnsi="Times New Roman" w:cs="Times New Roman"/>
          <w:sz w:val="28"/>
          <w:szCs w:val="28"/>
          <w:lang w:val="be-BY"/>
        </w:rPr>
      </w:pPr>
      <w:r w:rsidRPr="0008780D">
        <w:rPr>
          <w:rFonts w:ascii="Times New Roman" w:hAnsi="Times New Roman" w:cs="Times New Roman"/>
          <w:sz w:val="28"/>
          <w:szCs w:val="28"/>
          <w:lang w:val="be-BY"/>
        </w:rPr>
        <w:t>У</w:t>
      </w:r>
      <w:r w:rsidR="003B0BC9" w:rsidRPr="0008780D">
        <w:rPr>
          <w:rFonts w:ascii="Times New Roman" w:hAnsi="Times New Roman" w:cs="Times New Roman"/>
          <w:sz w:val="28"/>
          <w:szCs w:val="28"/>
          <w:lang w:val="be-BY"/>
        </w:rPr>
        <w:t>кан.</w:t>
      </w:r>
      <w:r w:rsidRPr="0008780D">
        <w:rPr>
          <w:rFonts w:ascii="Times New Roman" w:hAnsi="Times New Roman" w:cs="Times New Roman"/>
          <w:sz w:val="28"/>
          <w:szCs w:val="28"/>
          <w:lang w:val="be-BY"/>
        </w:rPr>
        <w:t xml:space="preserve"> ХVIII</w:t>
      </w:r>
      <w:r w:rsidR="003B0BC9" w:rsidRPr="0008780D">
        <w:rPr>
          <w:rFonts w:ascii="Times New Roman" w:hAnsi="Times New Roman" w:cs="Times New Roman"/>
          <w:sz w:val="28"/>
          <w:szCs w:val="28"/>
          <w:lang w:val="be-BY"/>
        </w:rPr>
        <w:t>ст.</w:t>
      </w:r>
      <w:r w:rsidR="00DA170D" w:rsidRPr="0008780D">
        <w:rPr>
          <w:rFonts w:ascii="Times New Roman" w:hAnsi="Times New Roman" w:cs="Times New Roman"/>
          <w:sz w:val="28"/>
          <w:szCs w:val="28"/>
          <w:lang w:val="be-BY"/>
        </w:rPr>
        <w:t xml:space="preserve"> Полац</w:t>
      </w:r>
      <w:r w:rsidRPr="0008780D">
        <w:rPr>
          <w:rFonts w:ascii="Times New Roman" w:hAnsi="Times New Roman" w:cs="Times New Roman"/>
          <w:sz w:val="28"/>
          <w:szCs w:val="28"/>
          <w:lang w:val="be-BY"/>
        </w:rPr>
        <w:t>к стаў буйным цэнтрам хасідызму. Тут жылі буйныя дзеячы гэтага руху: рав</w:t>
      </w:r>
      <w:r w:rsidR="003B0BC9" w:rsidRPr="0008780D">
        <w:rPr>
          <w:rFonts w:ascii="Times New Roman" w:hAnsi="Times New Roman" w:cs="Times New Roman"/>
          <w:sz w:val="28"/>
          <w:szCs w:val="28"/>
          <w:lang w:val="be-BY"/>
        </w:rPr>
        <w:t>ін</w:t>
      </w:r>
      <w:r w:rsidRPr="0008780D">
        <w:rPr>
          <w:rFonts w:ascii="Times New Roman" w:hAnsi="Times New Roman" w:cs="Times New Roman"/>
          <w:sz w:val="28"/>
          <w:szCs w:val="28"/>
          <w:lang w:val="be-BY"/>
        </w:rPr>
        <w:t xml:space="preserve"> </w:t>
      </w:r>
      <w:r w:rsidR="003B0BC9" w:rsidRPr="0008780D">
        <w:rPr>
          <w:rFonts w:ascii="Times New Roman" w:hAnsi="Times New Roman" w:cs="Times New Roman"/>
          <w:sz w:val="28"/>
          <w:szCs w:val="28"/>
          <w:lang w:val="be-BY"/>
        </w:rPr>
        <w:t>І</w:t>
      </w:r>
      <w:r w:rsidRPr="0008780D">
        <w:rPr>
          <w:rFonts w:ascii="Times New Roman" w:hAnsi="Times New Roman" w:cs="Times New Roman"/>
          <w:sz w:val="28"/>
          <w:szCs w:val="28"/>
          <w:lang w:val="be-BY"/>
        </w:rPr>
        <w:t>ср</w:t>
      </w:r>
      <w:r w:rsidR="003B0BC9" w:rsidRPr="0008780D">
        <w:rPr>
          <w:rFonts w:ascii="Times New Roman" w:hAnsi="Times New Roman" w:cs="Times New Roman"/>
          <w:sz w:val="28"/>
          <w:szCs w:val="28"/>
          <w:lang w:val="be-BY"/>
        </w:rPr>
        <w:t>а</w:t>
      </w:r>
      <w:r w:rsidRPr="0008780D">
        <w:rPr>
          <w:rFonts w:ascii="Times New Roman" w:hAnsi="Times New Roman" w:cs="Times New Roman"/>
          <w:sz w:val="28"/>
          <w:szCs w:val="28"/>
          <w:lang w:val="be-BY"/>
        </w:rPr>
        <w:t>эль з Плоцка, рав</w:t>
      </w:r>
      <w:r w:rsidR="003B0BC9" w:rsidRPr="0008780D">
        <w:rPr>
          <w:rFonts w:ascii="Times New Roman" w:hAnsi="Times New Roman" w:cs="Times New Roman"/>
          <w:sz w:val="28"/>
          <w:szCs w:val="28"/>
          <w:lang w:val="be-BY"/>
        </w:rPr>
        <w:t>ін</w:t>
      </w:r>
      <w:r w:rsidRPr="0008780D">
        <w:rPr>
          <w:rFonts w:ascii="Times New Roman" w:hAnsi="Times New Roman" w:cs="Times New Roman"/>
          <w:sz w:val="28"/>
          <w:szCs w:val="28"/>
          <w:lang w:val="be-BY"/>
        </w:rPr>
        <w:t xml:space="preserve"> Натан, рав</w:t>
      </w:r>
      <w:r w:rsidR="003B0BC9" w:rsidRPr="0008780D">
        <w:rPr>
          <w:rFonts w:ascii="Times New Roman" w:hAnsi="Times New Roman" w:cs="Times New Roman"/>
          <w:sz w:val="28"/>
          <w:szCs w:val="28"/>
          <w:lang w:val="be-BY"/>
        </w:rPr>
        <w:t>ін</w:t>
      </w:r>
      <w:r w:rsidRPr="0008780D">
        <w:rPr>
          <w:rFonts w:ascii="Times New Roman" w:hAnsi="Times New Roman" w:cs="Times New Roman"/>
          <w:sz w:val="28"/>
          <w:szCs w:val="28"/>
          <w:lang w:val="be-BY"/>
        </w:rPr>
        <w:t xml:space="preserve"> </w:t>
      </w:r>
      <w:r w:rsidR="003B0BC9" w:rsidRPr="0008780D">
        <w:rPr>
          <w:rFonts w:ascii="Times New Roman" w:hAnsi="Times New Roman" w:cs="Times New Roman"/>
          <w:sz w:val="28"/>
          <w:szCs w:val="28"/>
          <w:lang w:val="be-BY"/>
        </w:rPr>
        <w:t>І</w:t>
      </w:r>
      <w:r w:rsidRPr="0008780D">
        <w:rPr>
          <w:rFonts w:ascii="Times New Roman" w:hAnsi="Times New Roman" w:cs="Times New Roman"/>
          <w:sz w:val="28"/>
          <w:szCs w:val="28"/>
          <w:lang w:val="be-BY"/>
        </w:rPr>
        <w:t>л</w:t>
      </w:r>
      <w:r w:rsidR="003B0BC9" w:rsidRPr="0008780D">
        <w:rPr>
          <w:rFonts w:ascii="Times New Roman" w:hAnsi="Times New Roman" w:cs="Times New Roman"/>
          <w:sz w:val="28"/>
          <w:szCs w:val="28"/>
          <w:lang w:val="be-BY"/>
        </w:rPr>
        <w:t>і</w:t>
      </w:r>
      <w:r w:rsidRPr="0008780D">
        <w:rPr>
          <w:rFonts w:ascii="Times New Roman" w:hAnsi="Times New Roman" w:cs="Times New Roman"/>
          <w:sz w:val="28"/>
          <w:szCs w:val="28"/>
          <w:lang w:val="be-BY"/>
        </w:rPr>
        <w:t>я</w:t>
      </w:r>
      <w:r w:rsidR="003B0BC9" w:rsidRPr="0008780D">
        <w:rPr>
          <w:rFonts w:ascii="Times New Roman" w:hAnsi="Times New Roman" w:cs="Times New Roman"/>
          <w:sz w:val="28"/>
          <w:szCs w:val="28"/>
          <w:lang w:val="be-BY"/>
        </w:rPr>
        <w:t xml:space="preserve">, </w:t>
      </w:r>
      <w:r w:rsidRPr="0008780D">
        <w:rPr>
          <w:rFonts w:ascii="Times New Roman" w:hAnsi="Times New Roman" w:cs="Times New Roman"/>
          <w:sz w:val="28"/>
          <w:szCs w:val="28"/>
          <w:lang w:val="be-BY"/>
        </w:rPr>
        <w:t>Іосіф з Др</w:t>
      </w:r>
      <w:r w:rsidR="003B0BC9" w:rsidRPr="0008780D">
        <w:rPr>
          <w:rFonts w:ascii="Times New Roman" w:hAnsi="Times New Roman" w:cs="Times New Roman"/>
          <w:sz w:val="28"/>
          <w:szCs w:val="28"/>
          <w:lang w:val="be-BY"/>
        </w:rPr>
        <w:t>ы</w:t>
      </w:r>
      <w:r w:rsidRPr="0008780D">
        <w:rPr>
          <w:rFonts w:ascii="Times New Roman" w:hAnsi="Times New Roman" w:cs="Times New Roman"/>
          <w:sz w:val="28"/>
          <w:szCs w:val="28"/>
          <w:lang w:val="be-BY"/>
        </w:rPr>
        <w:t>б</w:t>
      </w:r>
      <w:r w:rsidR="003B0BC9" w:rsidRPr="0008780D">
        <w:rPr>
          <w:rFonts w:ascii="Times New Roman" w:hAnsi="Times New Roman" w:cs="Times New Roman"/>
          <w:sz w:val="28"/>
          <w:szCs w:val="28"/>
          <w:lang w:val="be-BY"/>
        </w:rPr>
        <w:t>і</w:t>
      </w:r>
      <w:r w:rsidRPr="0008780D">
        <w:rPr>
          <w:rFonts w:ascii="Times New Roman" w:hAnsi="Times New Roman" w:cs="Times New Roman"/>
          <w:sz w:val="28"/>
          <w:szCs w:val="28"/>
          <w:lang w:val="be-BY"/>
        </w:rPr>
        <w:t>на, Залман Фрадк</w:t>
      </w:r>
      <w:r w:rsidR="003B0BC9" w:rsidRPr="0008780D">
        <w:rPr>
          <w:rFonts w:ascii="Times New Roman" w:hAnsi="Times New Roman" w:cs="Times New Roman"/>
          <w:sz w:val="28"/>
          <w:szCs w:val="28"/>
          <w:lang w:val="be-BY"/>
        </w:rPr>
        <w:t>і</w:t>
      </w:r>
      <w:r w:rsidRPr="0008780D">
        <w:rPr>
          <w:rFonts w:ascii="Times New Roman" w:hAnsi="Times New Roman" w:cs="Times New Roman"/>
          <w:sz w:val="28"/>
          <w:szCs w:val="28"/>
          <w:lang w:val="be-BY"/>
        </w:rPr>
        <w:t>н і іншыя.</w:t>
      </w:r>
      <w:r w:rsidR="009E4CB0" w:rsidRPr="009E4CB0">
        <w:rPr>
          <w:rFonts w:ascii="Times New Roman" w:hAnsi="Times New Roman" w:cs="Times New Roman"/>
          <w:sz w:val="28"/>
          <w:szCs w:val="28"/>
          <w:lang w:val="be-BY"/>
        </w:rPr>
        <w:t xml:space="preserve"> </w:t>
      </w:r>
      <w:r w:rsidR="009E4CB0" w:rsidRPr="000E3A29">
        <w:rPr>
          <w:rFonts w:ascii="Times New Roman" w:hAnsi="Times New Roman" w:cs="Times New Roman"/>
          <w:sz w:val="28"/>
          <w:szCs w:val="28"/>
          <w:lang w:val="be-BY"/>
        </w:rPr>
        <w:t>[5, с. 33</w:t>
      </w:r>
    </w:p>
    <w:p w:rsidR="00E75D04" w:rsidRPr="0008780D" w:rsidRDefault="00123B04" w:rsidP="0008780D">
      <w:pPr>
        <w:spacing w:after="0"/>
        <w:ind w:firstLine="709"/>
        <w:jc w:val="both"/>
        <w:rPr>
          <w:rFonts w:ascii="Times New Roman" w:hAnsi="Times New Roman" w:cs="Times New Roman"/>
          <w:sz w:val="28"/>
          <w:szCs w:val="28"/>
          <w:lang w:val="be-BY"/>
        </w:rPr>
      </w:pPr>
      <w:r w:rsidRPr="0008780D">
        <w:rPr>
          <w:rFonts w:ascii="Times New Roman" w:hAnsi="Times New Roman" w:cs="Times New Roman"/>
          <w:sz w:val="28"/>
          <w:szCs w:val="28"/>
          <w:lang w:val="be-BY"/>
        </w:rPr>
        <w:t>У 1772 год</w:t>
      </w:r>
      <w:r w:rsidR="002D5619" w:rsidRPr="0008780D">
        <w:rPr>
          <w:rFonts w:ascii="Times New Roman" w:hAnsi="Times New Roman" w:cs="Times New Roman"/>
          <w:sz w:val="28"/>
          <w:szCs w:val="28"/>
          <w:lang w:val="be-BY"/>
        </w:rPr>
        <w:t>зе</w:t>
      </w:r>
      <w:r w:rsidRPr="0008780D">
        <w:rPr>
          <w:rFonts w:ascii="Times New Roman" w:hAnsi="Times New Roman" w:cs="Times New Roman"/>
          <w:sz w:val="28"/>
          <w:szCs w:val="28"/>
          <w:lang w:val="be-BY"/>
        </w:rPr>
        <w:t xml:space="preserve"> ў выніку першага падзелу </w:t>
      </w:r>
      <w:r w:rsidR="002D5619" w:rsidRPr="0008780D">
        <w:rPr>
          <w:rFonts w:ascii="Times New Roman" w:hAnsi="Times New Roman" w:cs="Times New Roman"/>
          <w:sz w:val="28"/>
          <w:szCs w:val="28"/>
          <w:lang w:val="be-BY"/>
        </w:rPr>
        <w:t>Рэчы Паспалітай</w:t>
      </w:r>
      <w:r w:rsidRPr="0008780D">
        <w:rPr>
          <w:rFonts w:ascii="Times New Roman" w:hAnsi="Times New Roman" w:cs="Times New Roman"/>
          <w:sz w:val="28"/>
          <w:szCs w:val="28"/>
          <w:lang w:val="be-BY"/>
        </w:rPr>
        <w:t xml:space="preserve"> </w:t>
      </w:r>
      <w:r w:rsidR="002D5619" w:rsidRPr="0008780D">
        <w:rPr>
          <w:rFonts w:ascii="Times New Roman" w:hAnsi="Times New Roman" w:cs="Times New Roman"/>
          <w:sz w:val="28"/>
          <w:szCs w:val="28"/>
          <w:lang w:val="be-BY"/>
        </w:rPr>
        <w:t>Полац</w:t>
      </w:r>
      <w:r w:rsidRPr="0008780D">
        <w:rPr>
          <w:rFonts w:ascii="Times New Roman" w:hAnsi="Times New Roman" w:cs="Times New Roman"/>
          <w:sz w:val="28"/>
          <w:szCs w:val="28"/>
          <w:lang w:val="be-BY"/>
        </w:rPr>
        <w:t>к адышоў да Расійскай імперыі. У 1780 год</w:t>
      </w:r>
      <w:r w:rsidR="002D5619" w:rsidRPr="0008780D">
        <w:rPr>
          <w:rFonts w:ascii="Times New Roman" w:hAnsi="Times New Roman" w:cs="Times New Roman"/>
          <w:sz w:val="28"/>
          <w:szCs w:val="28"/>
          <w:lang w:val="be-BY"/>
        </w:rPr>
        <w:t>зе</w:t>
      </w:r>
      <w:r w:rsidRPr="0008780D">
        <w:rPr>
          <w:rFonts w:ascii="Times New Roman" w:hAnsi="Times New Roman" w:cs="Times New Roman"/>
          <w:sz w:val="28"/>
          <w:szCs w:val="28"/>
          <w:lang w:val="be-BY"/>
        </w:rPr>
        <w:t xml:space="preserve"> </w:t>
      </w:r>
      <w:r w:rsidR="004D626D"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рэі-гандляры</w:t>
      </w:r>
      <w:r w:rsidR="004D626D" w:rsidRPr="0008780D">
        <w:rPr>
          <w:rFonts w:ascii="Times New Roman" w:hAnsi="Times New Roman" w:cs="Times New Roman"/>
          <w:sz w:val="28"/>
          <w:szCs w:val="28"/>
          <w:lang w:val="be-BY"/>
        </w:rPr>
        <w:t>, якія жылі ў горадзе</w:t>
      </w:r>
      <w:r w:rsidRPr="0008780D">
        <w:rPr>
          <w:rFonts w:ascii="Times New Roman" w:hAnsi="Times New Roman" w:cs="Times New Roman"/>
          <w:sz w:val="28"/>
          <w:szCs w:val="28"/>
          <w:lang w:val="be-BY"/>
        </w:rPr>
        <w:t xml:space="preserve"> былі </w:t>
      </w:r>
      <w:r w:rsidR="004D626D" w:rsidRPr="0008780D">
        <w:rPr>
          <w:rFonts w:ascii="Times New Roman" w:hAnsi="Times New Roman" w:cs="Times New Roman"/>
          <w:sz w:val="28"/>
          <w:szCs w:val="28"/>
          <w:lang w:val="be-BY"/>
        </w:rPr>
        <w:t>ўра</w:t>
      </w:r>
      <w:r w:rsidRPr="0008780D">
        <w:rPr>
          <w:rFonts w:ascii="Times New Roman" w:hAnsi="Times New Roman" w:cs="Times New Roman"/>
          <w:sz w:val="28"/>
          <w:szCs w:val="28"/>
          <w:lang w:val="be-BY"/>
        </w:rPr>
        <w:t>ўнаваны ў правах з хрысціянамі, але ў 1794 год</w:t>
      </w:r>
      <w:r w:rsidR="004D626D" w:rsidRPr="0008780D">
        <w:rPr>
          <w:rFonts w:ascii="Times New Roman" w:hAnsi="Times New Roman" w:cs="Times New Roman"/>
          <w:sz w:val="28"/>
          <w:szCs w:val="28"/>
          <w:lang w:val="be-BY"/>
        </w:rPr>
        <w:t>зе</w:t>
      </w:r>
      <w:r w:rsidRPr="0008780D">
        <w:rPr>
          <w:rFonts w:ascii="Times New Roman" w:hAnsi="Times New Roman" w:cs="Times New Roman"/>
          <w:sz w:val="28"/>
          <w:szCs w:val="28"/>
          <w:lang w:val="be-BY"/>
        </w:rPr>
        <w:t xml:space="preserve"> супраць </w:t>
      </w:r>
      <w:r w:rsidR="004D626D" w:rsidRPr="0008780D">
        <w:rPr>
          <w:rFonts w:ascii="Times New Roman" w:hAnsi="Times New Roman" w:cs="Times New Roman"/>
          <w:sz w:val="28"/>
          <w:szCs w:val="28"/>
          <w:lang w:val="be-BY"/>
        </w:rPr>
        <w:t>полацкіх яўрэяў</w:t>
      </w:r>
      <w:r w:rsidRPr="0008780D">
        <w:rPr>
          <w:rFonts w:ascii="Times New Roman" w:hAnsi="Times New Roman" w:cs="Times New Roman"/>
          <w:sz w:val="28"/>
          <w:szCs w:val="28"/>
          <w:lang w:val="be-BY"/>
        </w:rPr>
        <w:t xml:space="preserve"> зноў быў прыняты шэраг дыскрымінацыйных мер. У 1787 год</w:t>
      </w:r>
      <w:r w:rsidR="004D626D" w:rsidRPr="0008780D">
        <w:rPr>
          <w:rFonts w:ascii="Times New Roman" w:hAnsi="Times New Roman" w:cs="Times New Roman"/>
          <w:sz w:val="28"/>
          <w:szCs w:val="28"/>
          <w:lang w:val="be-BY"/>
        </w:rPr>
        <w:t>зе</w:t>
      </w:r>
      <w:r w:rsidRPr="0008780D">
        <w:rPr>
          <w:rFonts w:ascii="Times New Roman" w:hAnsi="Times New Roman" w:cs="Times New Roman"/>
          <w:sz w:val="28"/>
          <w:szCs w:val="28"/>
          <w:lang w:val="be-BY"/>
        </w:rPr>
        <w:t xml:space="preserve"> ў Полацку </w:t>
      </w:r>
      <w:r w:rsidR="004D626D" w:rsidRPr="0008780D">
        <w:rPr>
          <w:rFonts w:ascii="Times New Roman" w:hAnsi="Times New Roman" w:cs="Times New Roman"/>
          <w:sz w:val="28"/>
          <w:szCs w:val="28"/>
          <w:lang w:val="be-BY"/>
        </w:rPr>
        <w:t>і</w:t>
      </w:r>
      <w:r w:rsidRPr="0008780D">
        <w:rPr>
          <w:rFonts w:ascii="Times New Roman" w:hAnsi="Times New Roman" w:cs="Times New Roman"/>
          <w:sz w:val="28"/>
          <w:szCs w:val="28"/>
          <w:lang w:val="be-BY"/>
        </w:rPr>
        <w:t xml:space="preserve"> яго павеце было 159 </w:t>
      </w:r>
      <w:r w:rsidR="004D626D"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рэяў-купцоў, а хрысціян — 126. Па дакументах 1847 г</w:t>
      </w:r>
      <w:r w:rsidR="004D626D" w:rsidRPr="0008780D">
        <w:rPr>
          <w:rFonts w:ascii="Times New Roman" w:hAnsi="Times New Roman" w:cs="Times New Roman"/>
          <w:sz w:val="28"/>
          <w:szCs w:val="28"/>
          <w:lang w:val="be-BY"/>
        </w:rPr>
        <w:t>ода</w:t>
      </w:r>
      <w:r w:rsidRPr="0008780D">
        <w:rPr>
          <w:rFonts w:ascii="Times New Roman" w:hAnsi="Times New Roman" w:cs="Times New Roman"/>
          <w:sz w:val="28"/>
          <w:szCs w:val="28"/>
          <w:lang w:val="be-BY"/>
        </w:rPr>
        <w:t xml:space="preserve"> ў павеце меліся наступныя </w:t>
      </w:r>
      <w:r w:rsidR="004D626D"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рэйскія грамадствы</w:t>
      </w:r>
      <w:r w:rsidR="004D626D" w:rsidRPr="0008780D">
        <w:rPr>
          <w:rFonts w:ascii="Times New Roman" w:hAnsi="Times New Roman" w:cs="Times New Roman"/>
          <w:sz w:val="28"/>
          <w:szCs w:val="28"/>
          <w:lang w:val="be-BY"/>
        </w:rPr>
        <w:t>”</w:t>
      </w:r>
      <w:r w:rsidRPr="0008780D">
        <w:rPr>
          <w:rFonts w:ascii="Times New Roman" w:hAnsi="Times New Roman" w:cs="Times New Roman"/>
          <w:sz w:val="28"/>
          <w:szCs w:val="28"/>
          <w:lang w:val="be-BY"/>
        </w:rPr>
        <w:t>: Полацкае – 7275 чалавек, С</w:t>
      </w:r>
      <w:r w:rsidR="004D626D" w:rsidRPr="0008780D">
        <w:rPr>
          <w:rFonts w:ascii="Times New Roman" w:hAnsi="Times New Roman" w:cs="Times New Roman"/>
          <w:sz w:val="28"/>
          <w:szCs w:val="28"/>
          <w:lang w:val="be-BY"/>
        </w:rPr>
        <w:t>і</w:t>
      </w:r>
      <w:r w:rsidRPr="0008780D">
        <w:rPr>
          <w:rFonts w:ascii="Times New Roman" w:hAnsi="Times New Roman" w:cs="Times New Roman"/>
          <w:sz w:val="28"/>
          <w:szCs w:val="28"/>
          <w:lang w:val="be-BY"/>
        </w:rPr>
        <w:t>ро</w:t>
      </w:r>
      <w:r w:rsidR="004D626D" w:rsidRPr="0008780D">
        <w:rPr>
          <w:rFonts w:ascii="Times New Roman" w:hAnsi="Times New Roman" w:cs="Times New Roman"/>
          <w:sz w:val="28"/>
          <w:szCs w:val="28"/>
          <w:lang w:val="be-BY"/>
        </w:rPr>
        <w:t>ці</w:t>
      </w:r>
      <w:r w:rsidRPr="0008780D">
        <w:rPr>
          <w:rFonts w:ascii="Times New Roman" w:hAnsi="Times New Roman" w:cs="Times New Roman"/>
          <w:sz w:val="28"/>
          <w:szCs w:val="28"/>
          <w:lang w:val="be-BY"/>
        </w:rPr>
        <w:t>нск</w:t>
      </w:r>
      <w:r w:rsidR="004D626D" w:rsidRPr="0008780D">
        <w:rPr>
          <w:rFonts w:ascii="Times New Roman" w:hAnsi="Times New Roman" w:cs="Times New Roman"/>
          <w:sz w:val="28"/>
          <w:szCs w:val="28"/>
          <w:lang w:val="be-BY"/>
        </w:rPr>
        <w:t>а</w:t>
      </w:r>
      <w:r w:rsidRPr="0008780D">
        <w:rPr>
          <w:rFonts w:ascii="Times New Roman" w:hAnsi="Times New Roman" w:cs="Times New Roman"/>
          <w:sz w:val="28"/>
          <w:szCs w:val="28"/>
          <w:lang w:val="be-BY"/>
        </w:rPr>
        <w:t xml:space="preserve">е – 269 і Бешанковіцкае – 38. </w:t>
      </w:r>
    </w:p>
    <w:p w:rsidR="007E3556" w:rsidRPr="00F01D79" w:rsidRDefault="007E3556" w:rsidP="0008780D">
      <w:pPr>
        <w:spacing w:after="0"/>
        <w:ind w:firstLine="709"/>
        <w:jc w:val="both"/>
        <w:rPr>
          <w:rFonts w:ascii="Times New Roman" w:hAnsi="Times New Roman"/>
          <w:sz w:val="28"/>
          <w:szCs w:val="28"/>
          <w:lang w:val="be-BY"/>
        </w:rPr>
      </w:pPr>
      <w:r w:rsidRPr="0008780D">
        <w:rPr>
          <w:rFonts w:ascii="Times New Roman" w:hAnsi="Times New Roman" w:cs="Times New Roman"/>
          <w:sz w:val="28"/>
          <w:szCs w:val="28"/>
          <w:lang w:val="be-BY"/>
        </w:rPr>
        <w:t>У 1776 годзе ў Полацкай правінцыі налічвалася 653 яўрэ</w:t>
      </w:r>
      <w:r w:rsidR="008D7B92"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 xml:space="preserve"> мужчынскага полу, а хрысціян – 1614, </w:t>
      </w:r>
      <w:r w:rsidR="008D7B92" w:rsidRPr="0008780D">
        <w:rPr>
          <w:rFonts w:ascii="Times New Roman" w:hAnsi="Times New Roman" w:cs="Times New Roman"/>
          <w:sz w:val="28"/>
          <w:szCs w:val="28"/>
          <w:lang w:val="be-BY"/>
        </w:rPr>
        <w:t xml:space="preserve">значыць </w:t>
      </w:r>
      <w:r w:rsidRPr="0008780D">
        <w:rPr>
          <w:rFonts w:ascii="Times New Roman" w:hAnsi="Times New Roman" w:cs="Times New Roman"/>
          <w:sz w:val="28"/>
          <w:szCs w:val="28"/>
          <w:lang w:val="be-BY"/>
        </w:rPr>
        <w:t>яўрэі складалі 29% ад усяго гарадскога насельніцтва. На працягу ўс</w:t>
      </w:r>
      <w:r w:rsidR="008D7B92" w:rsidRPr="0008780D">
        <w:rPr>
          <w:rFonts w:ascii="Times New Roman" w:hAnsi="Times New Roman" w:cs="Times New Roman"/>
          <w:sz w:val="28"/>
          <w:szCs w:val="28"/>
          <w:lang w:val="be-BY"/>
        </w:rPr>
        <w:t>я</w:t>
      </w:r>
      <w:r w:rsidRPr="0008780D">
        <w:rPr>
          <w:rFonts w:ascii="Times New Roman" w:hAnsi="Times New Roman" w:cs="Times New Roman"/>
          <w:sz w:val="28"/>
          <w:szCs w:val="28"/>
          <w:lang w:val="be-BY"/>
        </w:rPr>
        <w:t xml:space="preserve">го </w:t>
      </w:r>
      <w:r w:rsidR="008D7B92" w:rsidRPr="0008780D">
        <w:rPr>
          <w:rFonts w:ascii="Times New Roman" w:hAnsi="Times New Roman" w:cs="Times New Roman"/>
          <w:sz w:val="28"/>
          <w:szCs w:val="28"/>
          <w:lang w:val="be-BY"/>
        </w:rPr>
        <w:t>мінулага стагоддзя</w:t>
      </w:r>
      <w:r w:rsidRPr="0008780D">
        <w:rPr>
          <w:rFonts w:ascii="Times New Roman" w:hAnsi="Times New Roman" w:cs="Times New Roman"/>
          <w:sz w:val="28"/>
          <w:szCs w:val="28"/>
          <w:lang w:val="be-BY"/>
        </w:rPr>
        <w:t xml:space="preserve">, </w:t>
      </w:r>
      <w:r w:rsidR="008D7B92" w:rsidRPr="0008780D">
        <w:rPr>
          <w:rFonts w:ascii="Times New Roman" w:hAnsi="Times New Roman" w:cs="Times New Roman"/>
          <w:sz w:val="28"/>
          <w:szCs w:val="28"/>
          <w:lang w:val="be-BY"/>
        </w:rPr>
        <w:t>і</w:t>
      </w:r>
      <w:r w:rsidRPr="0008780D">
        <w:rPr>
          <w:rFonts w:ascii="Times New Roman" w:hAnsi="Times New Roman" w:cs="Times New Roman"/>
          <w:sz w:val="28"/>
          <w:szCs w:val="28"/>
          <w:lang w:val="be-BY"/>
        </w:rPr>
        <w:t xml:space="preserve"> </w:t>
      </w:r>
      <w:r w:rsidR="008D7B92" w:rsidRPr="0008780D">
        <w:rPr>
          <w:rFonts w:ascii="Times New Roman" w:hAnsi="Times New Roman" w:cs="Times New Roman"/>
          <w:sz w:val="28"/>
          <w:szCs w:val="28"/>
          <w:lang w:val="be-BY"/>
        </w:rPr>
        <w:t>напачатку нашага</w:t>
      </w:r>
      <w:r w:rsidRPr="0008780D">
        <w:rPr>
          <w:rFonts w:ascii="Times New Roman" w:hAnsi="Times New Roman" w:cs="Times New Roman"/>
          <w:sz w:val="28"/>
          <w:szCs w:val="28"/>
          <w:lang w:val="be-BY"/>
        </w:rPr>
        <w:t xml:space="preserve">, </w:t>
      </w:r>
      <w:r w:rsidR="008D7B92" w:rsidRPr="0008780D">
        <w:rPr>
          <w:rFonts w:ascii="Times New Roman" w:hAnsi="Times New Roman" w:cs="Times New Roman"/>
          <w:sz w:val="28"/>
          <w:szCs w:val="28"/>
          <w:lang w:val="be-BY"/>
        </w:rPr>
        <w:t>каля</w:t>
      </w:r>
      <w:r w:rsidRPr="0008780D">
        <w:rPr>
          <w:rFonts w:ascii="Times New Roman" w:hAnsi="Times New Roman" w:cs="Times New Roman"/>
          <w:sz w:val="28"/>
          <w:szCs w:val="28"/>
          <w:lang w:val="be-BY"/>
        </w:rPr>
        <w:t xml:space="preserve"> п</w:t>
      </w:r>
      <w:r w:rsidR="008D7B92" w:rsidRPr="0008780D">
        <w:rPr>
          <w:rFonts w:ascii="Times New Roman" w:hAnsi="Times New Roman" w:cs="Times New Roman"/>
          <w:sz w:val="28"/>
          <w:szCs w:val="28"/>
          <w:lang w:val="be-BY"/>
        </w:rPr>
        <w:t xml:space="preserve">аловы </w:t>
      </w:r>
      <w:r w:rsidRPr="0008780D">
        <w:rPr>
          <w:rFonts w:ascii="Times New Roman" w:hAnsi="Times New Roman" w:cs="Times New Roman"/>
          <w:sz w:val="28"/>
          <w:szCs w:val="28"/>
          <w:lang w:val="be-BY"/>
        </w:rPr>
        <w:t>ж</w:t>
      </w:r>
      <w:r w:rsidR="008D7B92" w:rsidRPr="0008780D">
        <w:rPr>
          <w:rFonts w:ascii="Times New Roman" w:hAnsi="Times New Roman" w:cs="Times New Roman"/>
          <w:sz w:val="28"/>
          <w:szCs w:val="28"/>
          <w:lang w:val="be-BY"/>
        </w:rPr>
        <w:t>ыхароў</w:t>
      </w:r>
      <w:r w:rsidRPr="0008780D">
        <w:rPr>
          <w:rFonts w:ascii="Times New Roman" w:hAnsi="Times New Roman" w:cs="Times New Roman"/>
          <w:sz w:val="28"/>
          <w:szCs w:val="28"/>
          <w:lang w:val="be-BY"/>
        </w:rPr>
        <w:t xml:space="preserve"> Пол</w:t>
      </w:r>
      <w:r w:rsidR="008D7B92" w:rsidRPr="0008780D">
        <w:rPr>
          <w:rFonts w:ascii="Times New Roman" w:hAnsi="Times New Roman" w:cs="Times New Roman"/>
          <w:sz w:val="28"/>
          <w:szCs w:val="28"/>
          <w:lang w:val="be-BY"/>
        </w:rPr>
        <w:t>а</w:t>
      </w:r>
      <w:r w:rsidRPr="0008780D">
        <w:rPr>
          <w:rFonts w:ascii="Times New Roman" w:hAnsi="Times New Roman" w:cs="Times New Roman"/>
          <w:sz w:val="28"/>
          <w:szCs w:val="28"/>
          <w:lang w:val="be-BY"/>
        </w:rPr>
        <w:t xml:space="preserve">цка </w:t>
      </w:r>
      <w:r w:rsidR="008D7B92" w:rsidRPr="0008780D">
        <w:rPr>
          <w:rFonts w:ascii="Times New Roman" w:hAnsi="Times New Roman" w:cs="Times New Roman"/>
          <w:sz w:val="28"/>
          <w:szCs w:val="28"/>
          <w:lang w:val="be-BY"/>
        </w:rPr>
        <w:t>складалі яўрэі</w:t>
      </w:r>
      <w:r w:rsidRPr="0008780D">
        <w:rPr>
          <w:rFonts w:ascii="Times New Roman" w:hAnsi="Times New Roman" w:cs="Times New Roman"/>
          <w:sz w:val="28"/>
          <w:szCs w:val="28"/>
          <w:lang w:val="be-BY"/>
        </w:rPr>
        <w:t xml:space="preserve">. </w:t>
      </w:r>
      <w:r w:rsidR="008D7B92" w:rsidRPr="0008780D">
        <w:rPr>
          <w:rFonts w:ascii="Times New Roman" w:hAnsi="Times New Roman" w:cs="Times New Roman"/>
          <w:sz w:val="28"/>
          <w:szCs w:val="28"/>
          <w:lang w:val="be-BY"/>
        </w:rPr>
        <w:t>У</w:t>
      </w:r>
      <w:r w:rsidRPr="0008780D">
        <w:rPr>
          <w:rFonts w:ascii="Times New Roman" w:hAnsi="Times New Roman" w:cs="Times New Roman"/>
          <w:sz w:val="28"/>
          <w:szCs w:val="28"/>
          <w:lang w:val="be-BY"/>
        </w:rPr>
        <w:t xml:space="preserve"> 1855 год</w:t>
      </w:r>
      <w:r w:rsidR="008D7B92" w:rsidRPr="0008780D">
        <w:rPr>
          <w:rFonts w:ascii="Times New Roman" w:hAnsi="Times New Roman" w:cs="Times New Roman"/>
          <w:sz w:val="28"/>
          <w:szCs w:val="28"/>
          <w:lang w:val="be-BY"/>
        </w:rPr>
        <w:t>зе</w:t>
      </w:r>
      <w:r w:rsidRPr="0008780D">
        <w:rPr>
          <w:rFonts w:ascii="Times New Roman" w:hAnsi="Times New Roman" w:cs="Times New Roman"/>
          <w:sz w:val="28"/>
          <w:szCs w:val="28"/>
          <w:lang w:val="be-BY"/>
        </w:rPr>
        <w:t xml:space="preserve"> </w:t>
      </w:r>
      <w:r w:rsidR="008D7B92" w:rsidRPr="0008780D">
        <w:rPr>
          <w:rFonts w:ascii="Times New Roman" w:hAnsi="Times New Roman" w:cs="Times New Roman"/>
          <w:sz w:val="28"/>
          <w:szCs w:val="28"/>
          <w:lang w:val="be-BY"/>
        </w:rPr>
        <w:t>і</w:t>
      </w:r>
      <w:r w:rsidRPr="0008780D">
        <w:rPr>
          <w:rFonts w:ascii="Times New Roman" w:hAnsi="Times New Roman" w:cs="Times New Roman"/>
          <w:sz w:val="28"/>
          <w:szCs w:val="28"/>
          <w:lang w:val="be-BY"/>
        </w:rPr>
        <w:t xml:space="preserve">х </w:t>
      </w:r>
      <w:r w:rsidR="008D7B92" w:rsidRPr="0008780D">
        <w:rPr>
          <w:rFonts w:ascii="Times New Roman" w:hAnsi="Times New Roman" w:cs="Times New Roman"/>
          <w:sz w:val="28"/>
          <w:szCs w:val="28"/>
          <w:lang w:val="be-BY"/>
        </w:rPr>
        <w:t>у</w:t>
      </w:r>
      <w:r w:rsidRPr="0008780D">
        <w:rPr>
          <w:rFonts w:ascii="Times New Roman" w:hAnsi="Times New Roman" w:cs="Times New Roman"/>
          <w:sz w:val="28"/>
          <w:szCs w:val="28"/>
          <w:lang w:val="be-BY"/>
        </w:rPr>
        <w:t xml:space="preserve"> гор</w:t>
      </w:r>
      <w:r w:rsidR="008D7B92" w:rsidRPr="0008780D">
        <w:rPr>
          <w:rFonts w:ascii="Times New Roman" w:hAnsi="Times New Roman" w:cs="Times New Roman"/>
          <w:sz w:val="28"/>
          <w:szCs w:val="28"/>
          <w:lang w:val="be-BY"/>
        </w:rPr>
        <w:t>адзе</w:t>
      </w:r>
      <w:r w:rsidRPr="0008780D">
        <w:rPr>
          <w:rFonts w:ascii="Times New Roman" w:hAnsi="Times New Roman" w:cs="Times New Roman"/>
          <w:sz w:val="28"/>
          <w:szCs w:val="28"/>
          <w:lang w:val="be-BY"/>
        </w:rPr>
        <w:t xml:space="preserve"> было 66%, </w:t>
      </w:r>
      <w:r w:rsidR="008D7B92" w:rsidRPr="0008780D">
        <w:rPr>
          <w:rFonts w:ascii="Times New Roman" w:hAnsi="Times New Roman" w:cs="Times New Roman"/>
          <w:sz w:val="28"/>
          <w:szCs w:val="28"/>
          <w:lang w:val="be-BY"/>
        </w:rPr>
        <w:t>але</w:t>
      </w:r>
      <w:r w:rsidRPr="0008780D">
        <w:rPr>
          <w:rFonts w:ascii="Times New Roman" w:hAnsi="Times New Roman" w:cs="Times New Roman"/>
          <w:sz w:val="28"/>
          <w:szCs w:val="28"/>
          <w:lang w:val="be-BY"/>
        </w:rPr>
        <w:t xml:space="preserve"> </w:t>
      </w:r>
      <w:r w:rsidR="008D7B92" w:rsidRPr="0008780D">
        <w:rPr>
          <w:rFonts w:ascii="Times New Roman" w:hAnsi="Times New Roman" w:cs="Times New Roman"/>
          <w:sz w:val="28"/>
          <w:szCs w:val="28"/>
          <w:lang w:val="be-BY"/>
        </w:rPr>
        <w:t>у</w:t>
      </w:r>
      <w:r w:rsidRPr="0008780D">
        <w:rPr>
          <w:rFonts w:ascii="Times New Roman" w:hAnsi="Times New Roman" w:cs="Times New Roman"/>
          <w:sz w:val="28"/>
          <w:szCs w:val="28"/>
          <w:lang w:val="be-BY"/>
        </w:rPr>
        <w:t xml:space="preserve">1891 – 48%. </w:t>
      </w:r>
      <w:r w:rsidR="008D7B92" w:rsidRPr="0008780D">
        <w:rPr>
          <w:rFonts w:ascii="Times New Roman" w:hAnsi="Times New Roman" w:cs="Times New Roman"/>
          <w:sz w:val="28"/>
          <w:szCs w:val="28"/>
          <w:lang w:val="be-BY"/>
        </w:rPr>
        <w:t>У</w:t>
      </w:r>
      <w:r w:rsidRPr="0008780D">
        <w:rPr>
          <w:rFonts w:ascii="Times New Roman" w:hAnsi="Times New Roman" w:cs="Times New Roman"/>
          <w:sz w:val="28"/>
          <w:szCs w:val="28"/>
          <w:lang w:val="be-BY"/>
        </w:rPr>
        <w:t xml:space="preserve"> св</w:t>
      </w:r>
      <w:r w:rsidR="008D7B92" w:rsidRPr="0008780D">
        <w:rPr>
          <w:rFonts w:ascii="Times New Roman" w:hAnsi="Times New Roman" w:cs="Times New Roman"/>
          <w:sz w:val="28"/>
          <w:szCs w:val="28"/>
          <w:lang w:val="be-BY"/>
        </w:rPr>
        <w:t>аі</w:t>
      </w:r>
      <w:r w:rsidRPr="0008780D">
        <w:rPr>
          <w:rFonts w:ascii="Times New Roman" w:hAnsi="Times New Roman" w:cs="Times New Roman"/>
          <w:sz w:val="28"/>
          <w:szCs w:val="28"/>
          <w:lang w:val="be-BY"/>
        </w:rPr>
        <w:t>х</w:t>
      </w:r>
      <w:r>
        <w:t xml:space="preserve"> </w:t>
      </w:r>
      <w:r w:rsidRPr="008D7B92">
        <w:rPr>
          <w:rFonts w:ascii="Times New Roman" w:hAnsi="Times New Roman" w:cs="Times New Roman"/>
          <w:i/>
          <w:sz w:val="28"/>
          <w:szCs w:val="28"/>
        </w:rPr>
        <w:t xml:space="preserve">«Исторических сведениях о примечательнейших местах в </w:t>
      </w:r>
      <w:r w:rsidRPr="008D7B92">
        <w:rPr>
          <w:rFonts w:ascii="Times New Roman" w:hAnsi="Times New Roman" w:cs="Times New Roman"/>
          <w:b/>
          <w:i/>
          <w:sz w:val="28"/>
          <w:szCs w:val="28"/>
        </w:rPr>
        <w:t>Белоруссии</w:t>
      </w:r>
      <w:r w:rsidRPr="008D7B92">
        <w:rPr>
          <w:rFonts w:ascii="Times New Roman" w:hAnsi="Times New Roman" w:cs="Times New Roman"/>
          <w:i/>
          <w:sz w:val="28"/>
          <w:szCs w:val="28"/>
        </w:rPr>
        <w:t>»</w:t>
      </w:r>
      <w:r w:rsidRPr="008D7B92">
        <w:rPr>
          <w:rFonts w:ascii="Times New Roman" w:hAnsi="Times New Roman" w:cs="Times New Roman"/>
          <w:sz w:val="28"/>
          <w:szCs w:val="28"/>
        </w:rPr>
        <w:t xml:space="preserve"> </w:t>
      </w:r>
      <w:r w:rsidRPr="008D7B92">
        <w:rPr>
          <w:rFonts w:ascii="Times New Roman" w:hAnsi="Times New Roman" w:cs="Times New Roman"/>
          <w:b/>
          <w:sz w:val="28"/>
          <w:szCs w:val="28"/>
        </w:rPr>
        <w:t>М.Б</w:t>
      </w:r>
      <w:r w:rsidR="00807831">
        <w:rPr>
          <w:rFonts w:ascii="Times New Roman" w:hAnsi="Times New Roman" w:cs="Times New Roman"/>
          <w:b/>
          <w:sz w:val="28"/>
          <w:szCs w:val="28"/>
          <w:lang w:val="be-BY"/>
        </w:rPr>
        <w:t>э</w:t>
      </w:r>
      <w:r w:rsidRPr="008D7B92">
        <w:rPr>
          <w:rFonts w:ascii="Times New Roman" w:hAnsi="Times New Roman" w:cs="Times New Roman"/>
          <w:b/>
          <w:sz w:val="28"/>
          <w:szCs w:val="28"/>
        </w:rPr>
        <w:t>з-К</w:t>
      </w:r>
      <w:r w:rsidR="00807831">
        <w:rPr>
          <w:rFonts w:ascii="Times New Roman" w:hAnsi="Times New Roman" w:cs="Times New Roman"/>
          <w:b/>
          <w:sz w:val="28"/>
          <w:szCs w:val="28"/>
          <w:lang w:val="be-BY"/>
        </w:rPr>
        <w:t xml:space="preserve">арніловіч </w:t>
      </w:r>
      <w:r w:rsidRPr="008D7B92">
        <w:rPr>
          <w:rFonts w:ascii="Times New Roman" w:hAnsi="Times New Roman" w:cs="Times New Roman"/>
          <w:sz w:val="28"/>
          <w:szCs w:val="28"/>
        </w:rPr>
        <w:t>нап</w:t>
      </w:r>
      <w:r w:rsidR="00807831">
        <w:rPr>
          <w:rFonts w:ascii="Times New Roman" w:hAnsi="Times New Roman" w:cs="Times New Roman"/>
          <w:sz w:val="28"/>
          <w:szCs w:val="28"/>
          <w:lang w:val="be-BY"/>
        </w:rPr>
        <w:t>і</w:t>
      </w:r>
      <w:r w:rsidRPr="008D7B92">
        <w:rPr>
          <w:rFonts w:ascii="Times New Roman" w:hAnsi="Times New Roman" w:cs="Times New Roman"/>
          <w:sz w:val="28"/>
          <w:szCs w:val="28"/>
        </w:rPr>
        <w:t>са</w:t>
      </w:r>
      <w:r w:rsidR="00807831">
        <w:rPr>
          <w:rFonts w:ascii="Times New Roman" w:hAnsi="Times New Roman" w:cs="Times New Roman"/>
          <w:sz w:val="28"/>
          <w:szCs w:val="28"/>
          <w:lang w:val="be-BY"/>
        </w:rPr>
        <w:t>ў</w:t>
      </w:r>
      <w:r w:rsidRPr="008D7B92">
        <w:rPr>
          <w:rFonts w:ascii="Times New Roman" w:hAnsi="Times New Roman" w:cs="Times New Roman"/>
          <w:sz w:val="28"/>
          <w:szCs w:val="28"/>
        </w:rPr>
        <w:t xml:space="preserve"> </w:t>
      </w:r>
      <w:r w:rsidR="00807831">
        <w:rPr>
          <w:rFonts w:ascii="Times New Roman" w:hAnsi="Times New Roman" w:cs="Times New Roman"/>
          <w:sz w:val="28"/>
          <w:szCs w:val="28"/>
          <w:lang w:val="be-BY"/>
        </w:rPr>
        <w:t>аб</w:t>
      </w:r>
      <w:r w:rsidRPr="008D7B92">
        <w:rPr>
          <w:rFonts w:ascii="Times New Roman" w:hAnsi="Times New Roman" w:cs="Times New Roman"/>
          <w:sz w:val="28"/>
          <w:szCs w:val="28"/>
        </w:rPr>
        <w:t xml:space="preserve"> </w:t>
      </w:r>
      <w:r w:rsidR="00807831">
        <w:rPr>
          <w:rFonts w:ascii="Times New Roman" w:hAnsi="Times New Roman" w:cs="Times New Roman"/>
          <w:sz w:val="28"/>
          <w:szCs w:val="28"/>
          <w:lang w:val="be-BY"/>
        </w:rPr>
        <w:t>яўрэя</w:t>
      </w:r>
      <w:r w:rsidRPr="008D7B92">
        <w:rPr>
          <w:rFonts w:ascii="Times New Roman" w:hAnsi="Times New Roman" w:cs="Times New Roman"/>
          <w:sz w:val="28"/>
          <w:szCs w:val="28"/>
        </w:rPr>
        <w:t xml:space="preserve">х: </w:t>
      </w:r>
      <w:r w:rsidRPr="008D7B92">
        <w:rPr>
          <w:rFonts w:ascii="Times New Roman" w:hAnsi="Times New Roman" w:cs="Times New Roman"/>
          <w:i/>
          <w:sz w:val="28"/>
          <w:szCs w:val="28"/>
        </w:rPr>
        <w:t xml:space="preserve">«Предприимчивы, любопытны, проницательны. С первого взгляда, с первых слов поймут, с кем имеют дело. Заранее рассчитывают барыши, какие может доставить предпринимаемая операция, исчислят расходы, и тогда возьмутся за дело. </w:t>
      </w:r>
      <w:r w:rsidRPr="008D7B92">
        <w:rPr>
          <w:rFonts w:ascii="Times New Roman" w:hAnsi="Times New Roman" w:cs="Times New Roman"/>
          <w:b/>
          <w:i/>
          <w:sz w:val="28"/>
          <w:szCs w:val="28"/>
        </w:rPr>
        <w:t>В Белоруссии</w:t>
      </w:r>
      <w:r w:rsidRPr="008D7B92">
        <w:rPr>
          <w:rFonts w:ascii="Times New Roman" w:hAnsi="Times New Roman" w:cs="Times New Roman"/>
          <w:i/>
          <w:sz w:val="28"/>
          <w:szCs w:val="28"/>
        </w:rPr>
        <w:t xml:space="preserve"> вся торговля в их руках. Винные откупы, почтовые станции, переправы через реки держат евреи. Для них никакой труд не тяжёл, если только от него предвидят для себя пользу. Евреи – народ, глубоко знающий нрав, склонности и привычки людей, умеющий пользоваться их слабостями. Они избегают утомительных работ: между ними найдёте много портных, сапожников, шапочников, стекольщиков, лудильщиков, жестянщиков, разносчиков, мастеров золотых и серебряных дел. Редко могли встретиться кузнецы, плотники, пильщики. В вере тверды до фанатизма, богомольны, единодушны, помогают своим...»</w:t>
      </w:r>
    </w:p>
    <w:p w:rsidR="00303EB0" w:rsidRPr="00F01D79" w:rsidRDefault="00123B04" w:rsidP="0008780D">
      <w:pPr>
        <w:spacing w:after="0"/>
        <w:ind w:firstLine="709"/>
        <w:jc w:val="both"/>
        <w:rPr>
          <w:rFonts w:ascii="Times New Roman" w:hAnsi="Times New Roman"/>
          <w:sz w:val="28"/>
          <w:szCs w:val="28"/>
          <w:lang w:val="be-BY"/>
        </w:rPr>
      </w:pPr>
      <w:r w:rsidRPr="00F01D79">
        <w:rPr>
          <w:rFonts w:ascii="Times New Roman" w:hAnsi="Times New Roman"/>
          <w:sz w:val="28"/>
          <w:szCs w:val="28"/>
          <w:lang w:val="be-BY"/>
        </w:rPr>
        <w:lastRenderedPageBreak/>
        <w:t>Па перапіс</w:t>
      </w:r>
      <w:r w:rsidR="00E75D04" w:rsidRPr="00F01D79">
        <w:rPr>
          <w:rFonts w:ascii="Times New Roman" w:hAnsi="Times New Roman"/>
          <w:sz w:val="28"/>
          <w:szCs w:val="28"/>
          <w:lang w:val="be-BY"/>
        </w:rPr>
        <w:t>е насельніцтва</w:t>
      </w:r>
      <w:r w:rsidRPr="00F01D79">
        <w:rPr>
          <w:rFonts w:ascii="Times New Roman" w:hAnsi="Times New Roman"/>
          <w:sz w:val="28"/>
          <w:szCs w:val="28"/>
          <w:lang w:val="be-BY"/>
        </w:rPr>
        <w:t xml:space="preserve"> 1897 г</w:t>
      </w:r>
      <w:r w:rsidR="004D626D" w:rsidRPr="00F01D79">
        <w:rPr>
          <w:rFonts w:ascii="Times New Roman" w:hAnsi="Times New Roman"/>
          <w:sz w:val="28"/>
          <w:szCs w:val="28"/>
          <w:lang w:val="be-BY"/>
        </w:rPr>
        <w:t>ода</w:t>
      </w:r>
      <w:r w:rsidRPr="00F01D79">
        <w:rPr>
          <w:rFonts w:ascii="Times New Roman" w:hAnsi="Times New Roman"/>
          <w:sz w:val="28"/>
          <w:szCs w:val="28"/>
          <w:lang w:val="be-BY"/>
        </w:rPr>
        <w:t xml:space="preserve"> ў павеце было</w:t>
      </w:r>
      <w:r w:rsidR="004D626D" w:rsidRPr="00F01D79">
        <w:rPr>
          <w:rFonts w:ascii="Times New Roman" w:hAnsi="Times New Roman"/>
          <w:sz w:val="28"/>
          <w:szCs w:val="28"/>
          <w:lang w:val="be-BY"/>
        </w:rPr>
        <w:t xml:space="preserve"> </w:t>
      </w:r>
      <w:r w:rsidRPr="00F01D79">
        <w:rPr>
          <w:rFonts w:ascii="Times New Roman" w:hAnsi="Times New Roman"/>
          <w:sz w:val="28"/>
          <w:szCs w:val="28"/>
          <w:lang w:val="be-BY"/>
        </w:rPr>
        <w:t xml:space="preserve">141 000 жыхароў. Сярод іх – 17 000 </w:t>
      </w:r>
      <w:r w:rsidR="004D626D" w:rsidRPr="00F01D79">
        <w:rPr>
          <w:rFonts w:ascii="Times New Roman" w:hAnsi="Times New Roman"/>
          <w:sz w:val="28"/>
          <w:szCs w:val="28"/>
          <w:lang w:val="be-BY"/>
        </w:rPr>
        <w:t>яў</w:t>
      </w:r>
      <w:r w:rsidRPr="00F01D79">
        <w:rPr>
          <w:rFonts w:ascii="Times New Roman" w:hAnsi="Times New Roman"/>
          <w:sz w:val="28"/>
          <w:szCs w:val="28"/>
          <w:lang w:val="be-BY"/>
        </w:rPr>
        <w:t xml:space="preserve">рэяў; у тым ліку ў Полацку з 20 294 гараджан 12 481 былі </w:t>
      </w:r>
      <w:r w:rsidR="004D626D" w:rsidRPr="00F01D79">
        <w:rPr>
          <w:rFonts w:ascii="Times New Roman" w:hAnsi="Times New Roman"/>
          <w:sz w:val="28"/>
          <w:szCs w:val="28"/>
          <w:lang w:val="be-BY"/>
        </w:rPr>
        <w:t>яў</w:t>
      </w:r>
      <w:r w:rsidRPr="00F01D79">
        <w:rPr>
          <w:rFonts w:ascii="Times New Roman" w:hAnsi="Times New Roman"/>
          <w:sz w:val="28"/>
          <w:szCs w:val="28"/>
          <w:lang w:val="be-BY"/>
        </w:rPr>
        <w:t>рэямі. У 1910 год</w:t>
      </w:r>
      <w:r w:rsidR="00303EB0" w:rsidRPr="00F01D79">
        <w:rPr>
          <w:rFonts w:ascii="Times New Roman" w:hAnsi="Times New Roman"/>
          <w:sz w:val="28"/>
          <w:szCs w:val="28"/>
          <w:lang w:val="be-BY"/>
        </w:rPr>
        <w:t>зе</w:t>
      </w:r>
      <w:r w:rsidRPr="00F01D79">
        <w:rPr>
          <w:rFonts w:ascii="Times New Roman" w:hAnsi="Times New Roman"/>
          <w:sz w:val="28"/>
          <w:szCs w:val="28"/>
          <w:lang w:val="be-BY"/>
        </w:rPr>
        <w:t xml:space="preserve"> </w:t>
      </w:r>
      <w:r w:rsidR="00303EB0" w:rsidRPr="00F01D79">
        <w:rPr>
          <w:rFonts w:ascii="Times New Roman" w:hAnsi="Times New Roman"/>
          <w:sz w:val="28"/>
          <w:szCs w:val="28"/>
          <w:lang w:val="be-BY"/>
        </w:rPr>
        <w:t>яў</w:t>
      </w:r>
      <w:r w:rsidRPr="00F01D79">
        <w:rPr>
          <w:rFonts w:ascii="Times New Roman" w:hAnsi="Times New Roman"/>
          <w:sz w:val="28"/>
          <w:szCs w:val="28"/>
          <w:lang w:val="be-BY"/>
        </w:rPr>
        <w:t>рэяў у Полацку налічвалася ўжо 19 252 чалавек</w:t>
      </w:r>
      <w:r w:rsidR="00303EB0" w:rsidRPr="00F01D79">
        <w:rPr>
          <w:rFonts w:ascii="Times New Roman" w:hAnsi="Times New Roman"/>
          <w:sz w:val="28"/>
          <w:szCs w:val="28"/>
          <w:lang w:val="be-BY"/>
        </w:rPr>
        <w:t>і</w:t>
      </w:r>
      <w:r w:rsidRPr="00F01D79">
        <w:rPr>
          <w:rFonts w:ascii="Times New Roman" w:hAnsi="Times New Roman"/>
          <w:sz w:val="28"/>
          <w:szCs w:val="28"/>
          <w:lang w:val="be-BY"/>
        </w:rPr>
        <w:t xml:space="preserve">. </w:t>
      </w:r>
    </w:p>
    <w:p w:rsidR="00123B04" w:rsidRPr="00F01D79" w:rsidRDefault="00123B04" w:rsidP="0008780D">
      <w:pPr>
        <w:spacing w:after="0"/>
        <w:ind w:firstLine="709"/>
        <w:jc w:val="both"/>
        <w:rPr>
          <w:rFonts w:ascii="Times New Roman" w:hAnsi="Times New Roman"/>
          <w:sz w:val="28"/>
          <w:szCs w:val="28"/>
          <w:lang w:val="be-BY"/>
        </w:rPr>
      </w:pPr>
      <w:r w:rsidRPr="00F01D79">
        <w:rPr>
          <w:rFonts w:ascii="Times New Roman" w:hAnsi="Times New Roman"/>
          <w:sz w:val="28"/>
          <w:szCs w:val="28"/>
          <w:lang w:val="be-BY"/>
        </w:rPr>
        <w:t>Да пачатку XX ст</w:t>
      </w:r>
      <w:r w:rsidR="00303EB0" w:rsidRPr="00F01D79">
        <w:rPr>
          <w:rFonts w:ascii="Times New Roman" w:hAnsi="Times New Roman"/>
          <w:sz w:val="28"/>
          <w:szCs w:val="28"/>
          <w:lang w:val="be-BY"/>
        </w:rPr>
        <w:t>.</w:t>
      </w:r>
      <w:r w:rsidRPr="00F01D79">
        <w:rPr>
          <w:rFonts w:ascii="Times New Roman" w:hAnsi="Times New Roman"/>
          <w:sz w:val="28"/>
          <w:szCs w:val="28"/>
          <w:lang w:val="be-BY"/>
        </w:rPr>
        <w:t xml:space="preserve"> абшчыне Полацк</w:t>
      </w:r>
      <w:r w:rsidR="00303EB0" w:rsidRPr="00F01D79">
        <w:rPr>
          <w:rFonts w:ascii="Times New Roman" w:hAnsi="Times New Roman"/>
          <w:sz w:val="28"/>
          <w:szCs w:val="28"/>
          <w:lang w:val="be-BY"/>
        </w:rPr>
        <w:t>а</w:t>
      </w:r>
      <w:r w:rsidRPr="00F01D79">
        <w:rPr>
          <w:rFonts w:ascii="Times New Roman" w:hAnsi="Times New Roman"/>
          <w:sz w:val="28"/>
          <w:szCs w:val="28"/>
          <w:lang w:val="be-BY"/>
        </w:rPr>
        <w:t xml:space="preserve"> </w:t>
      </w:r>
      <w:r w:rsidR="00303EB0" w:rsidRPr="00F01D79">
        <w:rPr>
          <w:rFonts w:ascii="Times New Roman" w:hAnsi="Times New Roman"/>
          <w:sz w:val="28"/>
          <w:szCs w:val="28"/>
          <w:lang w:val="be-BY"/>
        </w:rPr>
        <w:t>належыла</w:t>
      </w:r>
      <w:r w:rsidRPr="00F01D79">
        <w:rPr>
          <w:rFonts w:ascii="Times New Roman" w:hAnsi="Times New Roman"/>
          <w:sz w:val="28"/>
          <w:szCs w:val="28"/>
          <w:lang w:val="be-BY"/>
        </w:rPr>
        <w:t xml:space="preserve"> 23 сінагогі і </w:t>
      </w:r>
      <w:r w:rsidR="00AE2590" w:rsidRPr="00F01D79">
        <w:rPr>
          <w:rFonts w:ascii="Times New Roman" w:hAnsi="Times New Roman"/>
          <w:sz w:val="28"/>
          <w:szCs w:val="28"/>
          <w:lang w:val="be-BY"/>
        </w:rPr>
        <w:t>“</w:t>
      </w:r>
      <w:r w:rsidRPr="00F01D79">
        <w:rPr>
          <w:rFonts w:ascii="Times New Roman" w:hAnsi="Times New Roman"/>
          <w:sz w:val="28"/>
          <w:szCs w:val="28"/>
          <w:lang w:val="be-BY"/>
        </w:rPr>
        <w:t>Талмуд-Тора</w:t>
      </w:r>
      <w:r w:rsidR="00AE2590" w:rsidRPr="00F01D79">
        <w:rPr>
          <w:rFonts w:ascii="Times New Roman" w:hAnsi="Times New Roman"/>
          <w:sz w:val="28"/>
          <w:szCs w:val="28"/>
          <w:lang w:val="be-BY"/>
        </w:rPr>
        <w:t>”</w:t>
      </w:r>
      <w:r w:rsidRPr="00F01D79">
        <w:rPr>
          <w:rFonts w:ascii="Times New Roman" w:hAnsi="Times New Roman"/>
          <w:sz w:val="28"/>
          <w:szCs w:val="28"/>
          <w:lang w:val="be-BY"/>
        </w:rPr>
        <w:t xml:space="preserve"> (пачатковая духоўная </w:t>
      </w:r>
      <w:r w:rsidR="00753855" w:rsidRPr="00F01D79">
        <w:rPr>
          <w:rFonts w:ascii="Times New Roman" w:hAnsi="Times New Roman"/>
          <w:sz w:val="28"/>
          <w:szCs w:val="28"/>
          <w:lang w:val="be-BY"/>
        </w:rPr>
        <w:t>школа</w:t>
      </w:r>
      <w:r w:rsidRPr="00F01D79">
        <w:rPr>
          <w:rFonts w:ascii="Times New Roman" w:hAnsi="Times New Roman"/>
          <w:sz w:val="28"/>
          <w:szCs w:val="28"/>
          <w:lang w:val="be-BY"/>
        </w:rPr>
        <w:t xml:space="preserve">). </w:t>
      </w:r>
      <w:r w:rsidR="00753855" w:rsidRPr="00F01D79">
        <w:rPr>
          <w:rFonts w:ascii="Times New Roman" w:hAnsi="Times New Roman"/>
          <w:sz w:val="28"/>
          <w:szCs w:val="28"/>
          <w:lang w:val="be-BY"/>
        </w:rPr>
        <w:t>Было</w:t>
      </w:r>
      <w:r w:rsidRPr="00F01D79">
        <w:rPr>
          <w:rFonts w:ascii="Times New Roman" w:hAnsi="Times New Roman"/>
          <w:sz w:val="28"/>
          <w:szCs w:val="28"/>
          <w:lang w:val="be-BY"/>
        </w:rPr>
        <w:t xml:space="preserve"> таксама </w:t>
      </w:r>
      <w:r w:rsidR="00753855" w:rsidRPr="00F01D79">
        <w:rPr>
          <w:rFonts w:ascii="Times New Roman" w:hAnsi="Times New Roman"/>
          <w:sz w:val="28"/>
          <w:szCs w:val="28"/>
          <w:lang w:val="be-BY"/>
        </w:rPr>
        <w:t>дзяржаўнае</w:t>
      </w:r>
      <w:r w:rsidRPr="00F01D79">
        <w:rPr>
          <w:rFonts w:ascii="Times New Roman" w:hAnsi="Times New Roman"/>
          <w:sz w:val="28"/>
          <w:szCs w:val="28"/>
          <w:lang w:val="be-BY"/>
        </w:rPr>
        <w:t xml:space="preserve"> </w:t>
      </w:r>
      <w:r w:rsidR="00753855" w:rsidRPr="00F01D79">
        <w:rPr>
          <w:rFonts w:ascii="Times New Roman" w:hAnsi="Times New Roman"/>
          <w:sz w:val="28"/>
          <w:szCs w:val="28"/>
          <w:lang w:val="be-BY"/>
        </w:rPr>
        <w:t>а</w:t>
      </w:r>
      <w:r w:rsidRPr="00F01D79">
        <w:rPr>
          <w:rFonts w:ascii="Times New Roman" w:hAnsi="Times New Roman"/>
          <w:sz w:val="28"/>
          <w:szCs w:val="28"/>
          <w:lang w:val="be-BY"/>
        </w:rPr>
        <w:t>дн</w:t>
      </w:r>
      <w:r w:rsidR="00753855" w:rsidRPr="00F01D79">
        <w:rPr>
          <w:rFonts w:ascii="Times New Roman" w:hAnsi="Times New Roman"/>
          <w:sz w:val="28"/>
          <w:szCs w:val="28"/>
          <w:lang w:val="be-BY"/>
        </w:rPr>
        <w:t>аклас</w:t>
      </w:r>
      <w:r w:rsidRPr="00F01D79">
        <w:rPr>
          <w:rFonts w:ascii="Times New Roman" w:hAnsi="Times New Roman"/>
          <w:sz w:val="28"/>
          <w:szCs w:val="28"/>
          <w:lang w:val="be-BY"/>
        </w:rPr>
        <w:t>н</w:t>
      </w:r>
      <w:r w:rsidR="00753855" w:rsidRPr="00F01D79">
        <w:rPr>
          <w:rFonts w:ascii="Times New Roman" w:hAnsi="Times New Roman"/>
          <w:sz w:val="28"/>
          <w:szCs w:val="28"/>
          <w:lang w:val="be-BY"/>
        </w:rPr>
        <w:t xml:space="preserve">ае </w:t>
      </w:r>
      <w:r w:rsidRPr="00F01D79">
        <w:rPr>
          <w:rFonts w:ascii="Times New Roman" w:hAnsi="Times New Roman"/>
          <w:sz w:val="28"/>
          <w:szCs w:val="28"/>
          <w:lang w:val="be-BY"/>
        </w:rPr>
        <w:t>мужчынск</w:t>
      </w:r>
      <w:r w:rsidR="00753855" w:rsidRPr="00F01D79">
        <w:rPr>
          <w:rFonts w:ascii="Times New Roman" w:hAnsi="Times New Roman"/>
          <w:sz w:val="28"/>
          <w:szCs w:val="28"/>
          <w:lang w:val="be-BY"/>
        </w:rPr>
        <w:t>ае</w:t>
      </w:r>
      <w:r w:rsidRPr="00F01D79">
        <w:rPr>
          <w:rFonts w:ascii="Times New Roman" w:hAnsi="Times New Roman"/>
          <w:sz w:val="28"/>
          <w:szCs w:val="28"/>
          <w:lang w:val="be-BY"/>
        </w:rPr>
        <w:t xml:space="preserve"> </w:t>
      </w:r>
      <w:r w:rsidR="00753855" w:rsidRPr="00F01D79">
        <w:rPr>
          <w:rFonts w:ascii="Times New Roman" w:hAnsi="Times New Roman"/>
          <w:sz w:val="28"/>
          <w:szCs w:val="28"/>
          <w:lang w:val="be-BY"/>
        </w:rPr>
        <w:t>яў</w:t>
      </w:r>
      <w:r w:rsidRPr="00F01D79">
        <w:rPr>
          <w:rFonts w:ascii="Times New Roman" w:hAnsi="Times New Roman"/>
          <w:sz w:val="28"/>
          <w:szCs w:val="28"/>
          <w:lang w:val="be-BY"/>
        </w:rPr>
        <w:t>рэйска</w:t>
      </w:r>
      <w:r w:rsidR="00753855" w:rsidRPr="00F01D79">
        <w:rPr>
          <w:rFonts w:ascii="Times New Roman" w:hAnsi="Times New Roman"/>
          <w:sz w:val="28"/>
          <w:szCs w:val="28"/>
          <w:lang w:val="be-BY"/>
        </w:rPr>
        <w:t>е</w:t>
      </w:r>
      <w:r w:rsidRPr="00F01D79">
        <w:rPr>
          <w:rFonts w:ascii="Times New Roman" w:hAnsi="Times New Roman"/>
          <w:sz w:val="28"/>
          <w:szCs w:val="28"/>
          <w:lang w:val="be-BY"/>
        </w:rPr>
        <w:t xml:space="preserve"> вуч</w:t>
      </w:r>
      <w:r w:rsidR="00753855" w:rsidRPr="00F01D79">
        <w:rPr>
          <w:rFonts w:ascii="Times New Roman" w:hAnsi="Times New Roman"/>
          <w:sz w:val="28"/>
          <w:szCs w:val="28"/>
          <w:lang w:val="be-BY"/>
        </w:rPr>
        <w:t>ылішча</w:t>
      </w:r>
      <w:r w:rsidRPr="00F01D79">
        <w:rPr>
          <w:rFonts w:ascii="Times New Roman" w:hAnsi="Times New Roman"/>
          <w:sz w:val="28"/>
          <w:szCs w:val="28"/>
          <w:lang w:val="be-BY"/>
        </w:rPr>
        <w:t xml:space="preserve"> з рамесным аддзяленнем.</w:t>
      </w:r>
    </w:p>
    <w:p w:rsidR="00123B04" w:rsidRPr="00F01D79" w:rsidRDefault="00C96B5A" w:rsidP="0008780D">
      <w:pPr>
        <w:spacing w:after="0"/>
        <w:ind w:firstLine="709"/>
        <w:jc w:val="both"/>
        <w:rPr>
          <w:rFonts w:ascii="Times New Roman" w:hAnsi="Times New Roman"/>
          <w:sz w:val="28"/>
          <w:szCs w:val="28"/>
          <w:lang w:val="be-BY"/>
        </w:rPr>
      </w:pPr>
      <w:r w:rsidRPr="00F01D79">
        <w:rPr>
          <w:rFonts w:ascii="Times New Roman" w:hAnsi="Times New Roman"/>
          <w:sz w:val="28"/>
          <w:szCs w:val="28"/>
          <w:lang w:val="be-BY"/>
        </w:rPr>
        <w:t>Яў</w:t>
      </w:r>
      <w:r w:rsidR="00123B04" w:rsidRPr="00F01D79">
        <w:rPr>
          <w:rFonts w:ascii="Times New Roman" w:hAnsi="Times New Roman"/>
          <w:sz w:val="28"/>
          <w:szCs w:val="28"/>
          <w:lang w:val="be-BY"/>
        </w:rPr>
        <w:t>рэі Полацк</w:t>
      </w:r>
      <w:r w:rsidRPr="00F01D79">
        <w:rPr>
          <w:rFonts w:ascii="Times New Roman" w:hAnsi="Times New Roman"/>
          <w:sz w:val="28"/>
          <w:szCs w:val="28"/>
          <w:lang w:val="be-BY"/>
        </w:rPr>
        <w:t>а</w:t>
      </w:r>
      <w:r w:rsidR="00123B04" w:rsidRPr="00F01D79">
        <w:rPr>
          <w:rFonts w:ascii="Times New Roman" w:hAnsi="Times New Roman"/>
          <w:sz w:val="28"/>
          <w:szCs w:val="28"/>
          <w:lang w:val="be-BY"/>
        </w:rPr>
        <w:t xml:space="preserve"> ўдзельнічалі ў палітычным жыцці таго бурнага часу, падтрымліваючы розныя партыі, першым чынам </w:t>
      </w:r>
      <w:r w:rsidRPr="00F01D79">
        <w:rPr>
          <w:rFonts w:ascii="Times New Roman" w:hAnsi="Times New Roman"/>
          <w:sz w:val="28"/>
          <w:szCs w:val="28"/>
          <w:lang w:val="be-BY"/>
        </w:rPr>
        <w:t>“</w:t>
      </w:r>
      <w:r w:rsidR="00123B04" w:rsidRPr="00F01D79">
        <w:rPr>
          <w:rFonts w:ascii="Times New Roman" w:hAnsi="Times New Roman"/>
          <w:sz w:val="28"/>
          <w:szCs w:val="28"/>
          <w:lang w:val="be-BY"/>
        </w:rPr>
        <w:t>Бунд</w:t>
      </w:r>
      <w:r w:rsidRPr="00F01D79">
        <w:rPr>
          <w:rFonts w:ascii="Times New Roman" w:hAnsi="Times New Roman"/>
          <w:sz w:val="28"/>
          <w:szCs w:val="28"/>
          <w:lang w:val="be-BY"/>
        </w:rPr>
        <w:t>”</w:t>
      </w:r>
      <w:r w:rsidR="00123B04" w:rsidRPr="00F01D79">
        <w:rPr>
          <w:rFonts w:ascii="Times New Roman" w:hAnsi="Times New Roman"/>
          <w:sz w:val="28"/>
          <w:szCs w:val="28"/>
          <w:lang w:val="be-BY"/>
        </w:rPr>
        <w:t xml:space="preserve"> (</w:t>
      </w:r>
      <w:r w:rsidRPr="00F01D79">
        <w:rPr>
          <w:rFonts w:ascii="Times New Roman" w:hAnsi="Times New Roman"/>
          <w:sz w:val="28"/>
          <w:szCs w:val="28"/>
          <w:lang w:val="be-BY"/>
        </w:rPr>
        <w:t>Яў</w:t>
      </w:r>
      <w:r w:rsidR="00123B04" w:rsidRPr="00F01D79">
        <w:rPr>
          <w:rFonts w:ascii="Times New Roman" w:hAnsi="Times New Roman"/>
          <w:sz w:val="28"/>
          <w:szCs w:val="28"/>
          <w:lang w:val="be-BY"/>
        </w:rPr>
        <w:t>рэйская працоўная сацыял-дэмакратычная партыя). У той жа час, з канца XIX ст</w:t>
      </w:r>
      <w:r w:rsidRPr="00F01D79">
        <w:rPr>
          <w:rFonts w:ascii="Times New Roman" w:hAnsi="Times New Roman"/>
          <w:sz w:val="28"/>
          <w:szCs w:val="28"/>
          <w:lang w:val="be-BY"/>
        </w:rPr>
        <w:t>.</w:t>
      </w:r>
      <w:r w:rsidR="00123B04" w:rsidRPr="00F01D79">
        <w:rPr>
          <w:rFonts w:ascii="Times New Roman" w:hAnsi="Times New Roman"/>
          <w:sz w:val="28"/>
          <w:szCs w:val="28"/>
          <w:lang w:val="be-BY"/>
        </w:rPr>
        <w:t xml:space="preserve"> </w:t>
      </w:r>
      <w:r w:rsidRPr="00F01D79">
        <w:rPr>
          <w:rFonts w:ascii="Times New Roman" w:hAnsi="Times New Roman"/>
          <w:sz w:val="28"/>
          <w:szCs w:val="28"/>
          <w:lang w:val="be-BY"/>
        </w:rPr>
        <w:t>Полац</w:t>
      </w:r>
      <w:r w:rsidR="00123B04" w:rsidRPr="00F01D79">
        <w:rPr>
          <w:rFonts w:ascii="Times New Roman" w:hAnsi="Times New Roman"/>
          <w:sz w:val="28"/>
          <w:szCs w:val="28"/>
          <w:lang w:val="be-BY"/>
        </w:rPr>
        <w:t>к, дзе знаходзіл</w:t>
      </w:r>
      <w:r w:rsidRPr="00F01D79">
        <w:rPr>
          <w:rFonts w:ascii="Times New Roman" w:hAnsi="Times New Roman"/>
          <w:sz w:val="28"/>
          <w:szCs w:val="28"/>
          <w:lang w:val="be-BY"/>
        </w:rPr>
        <w:t>а</w:t>
      </w:r>
      <w:r w:rsidR="00123B04" w:rsidRPr="00F01D79">
        <w:rPr>
          <w:rFonts w:ascii="Times New Roman" w:hAnsi="Times New Roman"/>
          <w:sz w:val="28"/>
          <w:szCs w:val="28"/>
          <w:lang w:val="be-BY"/>
        </w:rPr>
        <w:t>ся некалькі праваслаўных манастыроў і кадэцкі корпус, ператварыўся ў антысеміцкі цэнтр. Таму нядзіўна, што ў кастрычніку 1905 г</w:t>
      </w:r>
      <w:r w:rsidRPr="00F01D79">
        <w:rPr>
          <w:rFonts w:ascii="Times New Roman" w:hAnsi="Times New Roman"/>
          <w:sz w:val="28"/>
          <w:szCs w:val="28"/>
          <w:lang w:val="be-BY"/>
        </w:rPr>
        <w:t>ода</w:t>
      </w:r>
      <w:r w:rsidR="00123B04" w:rsidRPr="00F01D79">
        <w:rPr>
          <w:rFonts w:ascii="Times New Roman" w:hAnsi="Times New Roman"/>
          <w:sz w:val="28"/>
          <w:szCs w:val="28"/>
          <w:lang w:val="be-BY"/>
        </w:rPr>
        <w:t xml:space="preserve"> ў горадзе адбыўся </w:t>
      </w:r>
      <w:r w:rsidRPr="00F01D79">
        <w:rPr>
          <w:rFonts w:ascii="Times New Roman" w:hAnsi="Times New Roman"/>
          <w:sz w:val="28"/>
          <w:szCs w:val="28"/>
          <w:lang w:val="be-BY"/>
        </w:rPr>
        <w:t>яў</w:t>
      </w:r>
      <w:r w:rsidR="00123B04" w:rsidRPr="00F01D79">
        <w:rPr>
          <w:rFonts w:ascii="Times New Roman" w:hAnsi="Times New Roman"/>
          <w:sz w:val="28"/>
          <w:szCs w:val="28"/>
          <w:lang w:val="be-BY"/>
        </w:rPr>
        <w:t xml:space="preserve">рэйскі пагром. Спроба арганізаваць </w:t>
      </w:r>
      <w:r w:rsidRPr="00F01D79">
        <w:rPr>
          <w:rFonts w:ascii="Times New Roman" w:hAnsi="Times New Roman"/>
          <w:sz w:val="28"/>
          <w:szCs w:val="28"/>
          <w:lang w:val="be-BY"/>
        </w:rPr>
        <w:t>яў</w:t>
      </w:r>
      <w:r w:rsidR="00123B04" w:rsidRPr="00F01D79">
        <w:rPr>
          <w:rFonts w:ascii="Times New Roman" w:hAnsi="Times New Roman"/>
          <w:sz w:val="28"/>
          <w:szCs w:val="28"/>
          <w:lang w:val="be-BY"/>
        </w:rPr>
        <w:t>рэйскі супраціў прывяла да згубы двух атрадаў самаабароны і шматлікі</w:t>
      </w:r>
      <w:r w:rsidRPr="00F01D79">
        <w:rPr>
          <w:rFonts w:ascii="Times New Roman" w:hAnsi="Times New Roman"/>
          <w:sz w:val="28"/>
          <w:szCs w:val="28"/>
          <w:lang w:val="be-BY"/>
        </w:rPr>
        <w:t>х</w:t>
      </w:r>
      <w:r w:rsidR="00123B04" w:rsidRPr="00F01D79">
        <w:rPr>
          <w:rFonts w:ascii="Times New Roman" w:hAnsi="Times New Roman"/>
          <w:sz w:val="28"/>
          <w:szCs w:val="28"/>
          <w:lang w:val="be-BY"/>
        </w:rPr>
        <w:t xml:space="preserve"> ахвяр.</w:t>
      </w:r>
      <w:r w:rsidR="009E4CB0" w:rsidRPr="009E4CB0">
        <w:rPr>
          <w:rFonts w:ascii="Times New Roman" w:hAnsi="Times New Roman" w:cs="Times New Roman"/>
          <w:sz w:val="28"/>
          <w:szCs w:val="28"/>
          <w:lang w:val="be-BY"/>
        </w:rPr>
        <w:t xml:space="preserve"> </w:t>
      </w:r>
      <w:r w:rsidR="009E4CB0" w:rsidRPr="000E3A29">
        <w:rPr>
          <w:rFonts w:ascii="Times New Roman" w:hAnsi="Times New Roman" w:cs="Times New Roman"/>
          <w:sz w:val="28"/>
          <w:szCs w:val="28"/>
        </w:rPr>
        <w:t>[</w:t>
      </w:r>
      <w:r w:rsidR="009E4CB0">
        <w:rPr>
          <w:rFonts w:ascii="Times New Roman" w:hAnsi="Times New Roman" w:cs="Times New Roman"/>
          <w:sz w:val="28"/>
          <w:szCs w:val="28"/>
        </w:rPr>
        <w:t>7, с. 132</w:t>
      </w:r>
      <w:r w:rsidR="009E4CB0" w:rsidRPr="000E3A29">
        <w:rPr>
          <w:rFonts w:ascii="Times New Roman" w:hAnsi="Times New Roman" w:cs="Times New Roman"/>
          <w:sz w:val="28"/>
          <w:szCs w:val="28"/>
        </w:rPr>
        <w:t>]</w:t>
      </w:r>
    </w:p>
    <w:p w:rsidR="00123B04" w:rsidRPr="00F01D79" w:rsidRDefault="00123B04" w:rsidP="0008780D">
      <w:pPr>
        <w:spacing w:after="0"/>
        <w:ind w:firstLine="709"/>
        <w:jc w:val="both"/>
        <w:rPr>
          <w:rFonts w:ascii="Times New Roman" w:hAnsi="Times New Roman"/>
          <w:sz w:val="28"/>
          <w:szCs w:val="28"/>
          <w:lang w:val="be-BY"/>
        </w:rPr>
      </w:pPr>
      <w:r w:rsidRPr="00F01D79">
        <w:rPr>
          <w:rFonts w:ascii="Times New Roman" w:hAnsi="Times New Roman"/>
          <w:sz w:val="28"/>
          <w:szCs w:val="28"/>
          <w:lang w:val="be-BY"/>
        </w:rPr>
        <w:t xml:space="preserve">З усталяваннем у Полацку савецкай улады (1918 год) </w:t>
      </w:r>
      <w:r w:rsidR="008D35C3" w:rsidRPr="00F01D79">
        <w:rPr>
          <w:rFonts w:ascii="Times New Roman" w:hAnsi="Times New Roman"/>
          <w:sz w:val="28"/>
          <w:szCs w:val="28"/>
          <w:lang w:val="be-BY"/>
        </w:rPr>
        <w:t>яў</w:t>
      </w:r>
      <w:r w:rsidRPr="00F01D79">
        <w:rPr>
          <w:rFonts w:ascii="Times New Roman" w:hAnsi="Times New Roman"/>
          <w:sz w:val="28"/>
          <w:szCs w:val="28"/>
          <w:lang w:val="be-BY"/>
        </w:rPr>
        <w:t>рэйскія абшчыны былі ўзяты пад кантроль і паступова скасаваны. Вялік</w:t>
      </w:r>
      <w:r w:rsidR="008D35C3" w:rsidRPr="00F01D79">
        <w:rPr>
          <w:rFonts w:ascii="Times New Roman" w:hAnsi="Times New Roman"/>
          <w:sz w:val="28"/>
          <w:szCs w:val="28"/>
          <w:lang w:val="be-BY"/>
        </w:rPr>
        <w:t>ая</w:t>
      </w:r>
      <w:r w:rsidRPr="00F01D79">
        <w:rPr>
          <w:rFonts w:ascii="Times New Roman" w:hAnsi="Times New Roman"/>
          <w:sz w:val="28"/>
          <w:szCs w:val="28"/>
          <w:lang w:val="be-BY"/>
        </w:rPr>
        <w:t xml:space="preserve"> </w:t>
      </w:r>
      <w:r w:rsidR="008D35C3" w:rsidRPr="00F01D79">
        <w:rPr>
          <w:rFonts w:ascii="Times New Roman" w:hAnsi="Times New Roman"/>
          <w:sz w:val="28"/>
          <w:szCs w:val="28"/>
          <w:lang w:val="be-BY"/>
        </w:rPr>
        <w:t>колькасць</w:t>
      </w:r>
      <w:r w:rsidRPr="00F01D79">
        <w:rPr>
          <w:rFonts w:ascii="Times New Roman" w:hAnsi="Times New Roman"/>
          <w:sz w:val="28"/>
          <w:szCs w:val="28"/>
          <w:lang w:val="be-BY"/>
        </w:rPr>
        <w:t xml:space="preserve"> </w:t>
      </w:r>
      <w:r w:rsidR="008D35C3" w:rsidRPr="00F01D79">
        <w:rPr>
          <w:rFonts w:ascii="Times New Roman" w:hAnsi="Times New Roman"/>
          <w:sz w:val="28"/>
          <w:szCs w:val="28"/>
          <w:lang w:val="be-BY"/>
        </w:rPr>
        <w:t>яў</w:t>
      </w:r>
      <w:r w:rsidRPr="00F01D79">
        <w:rPr>
          <w:rFonts w:ascii="Times New Roman" w:hAnsi="Times New Roman"/>
          <w:sz w:val="28"/>
          <w:szCs w:val="28"/>
          <w:lang w:val="be-BY"/>
        </w:rPr>
        <w:t>рэ</w:t>
      </w:r>
      <w:r w:rsidR="008D35C3" w:rsidRPr="00F01D79">
        <w:rPr>
          <w:rFonts w:ascii="Times New Roman" w:hAnsi="Times New Roman"/>
          <w:sz w:val="28"/>
          <w:szCs w:val="28"/>
          <w:lang w:val="be-BY"/>
        </w:rPr>
        <w:t>йскага насельніцтва</w:t>
      </w:r>
      <w:r w:rsidRPr="00F01D79">
        <w:rPr>
          <w:rFonts w:ascii="Times New Roman" w:hAnsi="Times New Roman"/>
          <w:sz w:val="28"/>
          <w:szCs w:val="28"/>
          <w:lang w:val="be-BY"/>
        </w:rPr>
        <w:t xml:space="preserve"> выехала ў іншыя </w:t>
      </w:r>
      <w:r w:rsidR="00920BCF" w:rsidRPr="00F01D79">
        <w:rPr>
          <w:rFonts w:ascii="Times New Roman" w:hAnsi="Times New Roman"/>
          <w:sz w:val="28"/>
          <w:szCs w:val="28"/>
          <w:lang w:val="be-BY"/>
        </w:rPr>
        <w:t xml:space="preserve">раёны </w:t>
      </w:r>
      <w:r w:rsidRPr="00F01D79">
        <w:rPr>
          <w:rFonts w:ascii="Times New Roman" w:hAnsi="Times New Roman"/>
          <w:sz w:val="28"/>
          <w:szCs w:val="28"/>
          <w:lang w:val="be-BY"/>
        </w:rPr>
        <w:t xml:space="preserve">краіны (галоўным чынам, у прамысловыя цэнтры), а таксама ў ЗША і Палестыну. </w:t>
      </w:r>
      <w:r w:rsidR="00920BCF" w:rsidRPr="00F01D79">
        <w:rPr>
          <w:rFonts w:ascii="Times New Roman" w:hAnsi="Times New Roman"/>
          <w:sz w:val="28"/>
          <w:szCs w:val="28"/>
          <w:lang w:val="be-BY"/>
        </w:rPr>
        <w:t>Колькасць яўрэяў</w:t>
      </w:r>
      <w:r w:rsidRPr="00F01D79">
        <w:rPr>
          <w:rFonts w:ascii="Times New Roman" w:hAnsi="Times New Roman"/>
          <w:sz w:val="28"/>
          <w:szCs w:val="28"/>
          <w:lang w:val="be-BY"/>
        </w:rPr>
        <w:t xml:space="preserve"> Полацк</w:t>
      </w:r>
      <w:r w:rsidR="00920BCF" w:rsidRPr="00F01D79">
        <w:rPr>
          <w:rFonts w:ascii="Times New Roman" w:hAnsi="Times New Roman"/>
          <w:sz w:val="28"/>
          <w:szCs w:val="28"/>
          <w:lang w:val="be-BY"/>
        </w:rPr>
        <w:t>а</w:t>
      </w:r>
      <w:r w:rsidRPr="00F01D79">
        <w:rPr>
          <w:rFonts w:ascii="Times New Roman" w:hAnsi="Times New Roman"/>
          <w:sz w:val="28"/>
          <w:szCs w:val="28"/>
          <w:lang w:val="be-BY"/>
        </w:rPr>
        <w:t xml:space="preserve"> скарацілася да 1926 год</w:t>
      </w:r>
      <w:r w:rsidR="00920BCF" w:rsidRPr="00F01D79">
        <w:rPr>
          <w:rFonts w:ascii="Times New Roman" w:hAnsi="Times New Roman"/>
          <w:sz w:val="28"/>
          <w:szCs w:val="28"/>
          <w:lang w:val="be-BY"/>
        </w:rPr>
        <w:t xml:space="preserve">а </w:t>
      </w:r>
      <w:r w:rsidRPr="00F01D79">
        <w:rPr>
          <w:rFonts w:ascii="Times New Roman" w:hAnsi="Times New Roman"/>
          <w:sz w:val="28"/>
          <w:szCs w:val="28"/>
          <w:lang w:val="be-BY"/>
        </w:rPr>
        <w:t xml:space="preserve"> да 8 188 чалавек (32% ад усяго насельніцтва).</w:t>
      </w:r>
    </w:p>
    <w:p w:rsidR="00A442F3" w:rsidRPr="00F01D79" w:rsidRDefault="00123B04" w:rsidP="0008780D">
      <w:pPr>
        <w:spacing w:after="0"/>
        <w:ind w:firstLine="709"/>
        <w:jc w:val="both"/>
        <w:rPr>
          <w:rFonts w:ascii="Times New Roman" w:hAnsi="Times New Roman"/>
          <w:sz w:val="28"/>
          <w:szCs w:val="28"/>
          <w:lang w:val="be-BY"/>
        </w:rPr>
      </w:pPr>
      <w:r w:rsidRPr="00F01D79">
        <w:rPr>
          <w:rFonts w:ascii="Times New Roman" w:hAnsi="Times New Roman"/>
          <w:sz w:val="28"/>
          <w:szCs w:val="28"/>
          <w:lang w:val="be-BY"/>
        </w:rPr>
        <w:t>У першыя па</w:t>
      </w:r>
      <w:r w:rsidR="000223D0" w:rsidRPr="00F01D79">
        <w:rPr>
          <w:rFonts w:ascii="Times New Roman" w:hAnsi="Times New Roman"/>
          <w:sz w:val="28"/>
          <w:szCs w:val="28"/>
          <w:lang w:val="be-BY"/>
        </w:rPr>
        <w:t>сля</w:t>
      </w:r>
      <w:r w:rsidRPr="00F01D79">
        <w:rPr>
          <w:rFonts w:ascii="Times New Roman" w:hAnsi="Times New Roman"/>
          <w:sz w:val="28"/>
          <w:szCs w:val="28"/>
          <w:lang w:val="be-BY"/>
        </w:rPr>
        <w:t xml:space="preserve">ваенныя гады ў Полацку </w:t>
      </w:r>
      <w:r w:rsidR="000223D0" w:rsidRPr="00F01D79">
        <w:rPr>
          <w:rFonts w:ascii="Times New Roman" w:hAnsi="Times New Roman"/>
          <w:sz w:val="28"/>
          <w:szCs w:val="28"/>
          <w:lang w:val="be-BY"/>
        </w:rPr>
        <w:t>пражывала</w:t>
      </w:r>
      <w:r w:rsidRPr="00F01D79">
        <w:rPr>
          <w:rFonts w:ascii="Times New Roman" w:hAnsi="Times New Roman"/>
          <w:sz w:val="28"/>
          <w:szCs w:val="28"/>
          <w:lang w:val="be-BY"/>
        </w:rPr>
        <w:t xml:space="preserve"> каля 3 000 </w:t>
      </w:r>
      <w:r w:rsidR="00C60F3A" w:rsidRPr="00F01D79">
        <w:rPr>
          <w:rFonts w:ascii="Times New Roman" w:hAnsi="Times New Roman"/>
          <w:sz w:val="28"/>
          <w:szCs w:val="28"/>
          <w:lang w:val="be-BY"/>
        </w:rPr>
        <w:t>яў</w:t>
      </w:r>
      <w:r w:rsidRPr="00F01D79">
        <w:rPr>
          <w:rFonts w:ascii="Times New Roman" w:hAnsi="Times New Roman"/>
          <w:sz w:val="28"/>
          <w:szCs w:val="28"/>
          <w:lang w:val="be-BY"/>
        </w:rPr>
        <w:t>рэяў (да вайны каля 12 000). Аднак у 1950–1960-e г</w:t>
      </w:r>
      <w:r w:rsidR="00C60F3A" w:rsidRPr="00F01D79">
        <w:rPr>
          <w:rFonts w:ascii="Times New Roman" w:hAnsi="Times New Roman"/>
          <w:sz w:val="28"/>
          <w:szCs w:val="28"/>
          <w:lang w:val="be-BY"/>
        </w:rPr>
        <w:t>г.</w:t>
      </w:r>
      <w:r w:rsidRPr="00F01D79">
        <w:rPr>
          <w:rFonts w:ascii="Times New Roman" w:hAnsi="Times New Roman"/>
          <w:sz w:val="28"/>
          <w:szCs w:val="28"/>
          <w:lang w:val="be-BY"/>
        </w:rPr>
        <w:t xml:space="preserve"> (асабліва, пасля скасавання Полацкай вобласці ў 1954 год</w:t>
      </w:r>
      <w:r w:rsidR="00C60F3A" w:rsidRPr="00F01D79">
        <w:rPr>
          <w:rFonts w:ascii="Times New Roman" w:hAnsi="Times New Roman"/>
          <w:sz w:val="28"/>
          <w:szCs w:val="28"/>
          <w:lang w:val="be-BY"/>
        </w:rPr>
        <w:t>зе</w:t>
      </w:r>
      <w:r w:rsidRPr="00F01D79">
        <w:rPr>
          <w:rFonts w:ascii="Times New Roman" w:hAnsi="Times New Roman"/>
          <w:sz w:val="28"/>
          <w:szCs w:val="28"/>
          <w:lang w:val="be-BY"/>
        </w:rPr>
        <w:t xml:space="preserve">) </w:t>
      </w:r>
      <w:r w:rsidR="00C60F3A" w:rsidRPr="00F01D79">
        <w:rPr>
          <w:rFonts w:ascii="Times New Roman" w:hAnsi="Times New Roman"/>
          <w:sz w:val="28"/>
          <w:szCs w:val="28"/>
          <w:lang w:val="be-BY"/>
        </w:rPr>
        <w:t>многія</w:t>
      </w:r>
      <w:r w:rsidRPr="00F01D79">
        <w:rPr>
          <w:rFonts w:ascii="Times New Roman" w:hAnsi="Times New Roman"/>
          <w:sz w:val="28"/>
          <w:szCs w:val="28"/>
          <w:lang w:val="be-BY"/>
        </w:rPr>
        <w:t xml:space="preserve"> з іх пераехалі ў Віцебск, М</w:t>
      </w:r>
      <w:r w:rsidR="00C60F3A" w:rsidRPr="00F01D79">
        <w:rPr>
          <w:rFonts w:ascii="Times New Roman" w:hAnsi="Times New Roman"/>
          <w:sz w:val="28"/>
          <w:szCs w:val="28"/>
          <w:lang w:val="be-BY"/>
        </w:rPr>
        <w:t>і</w:t>
      </w:r>
      <w:r w:rsidRPr="00F01D79">
        <w:rPr>
          <w:rFonts w:ascii="Times New Roman" w:hAnsi="Times New Roman"/>
          <w:sz w:val="28"/>
          <w:szCs w:val="28"/>
          <w:lang w:val="be-BY"/>
        </w:rPr>
        <w:t>нск і Ленінград. У 1970 год</w:t>
      </w:r>
      <w:r w:rsidR="00C60F3A" w:rsidRPr="00F01D79">
        <w:rPr>
          <w:rFonts w:ascii="Times New Roman" w:hAnsi="Times New Roman"/>
          <w:sz w:val="28"/>
          <w:szCs w:val="28"/>
          <w:lang w:val="be-BY"/>
        </w:rPr>
        <w:t>зе</w:t>
      </w:r>
      <w:r w:rsidRPr="00F01D79">
        <w:rPr>
          <w:rFonts w:ascii="Times New Roman" w:hAnsi="Times New Roman"/>
          <w:sz w:val="28"/>
          <w:szCs w:val="28"/>
          <w:lang w:val="be-BY"/>
        </w:rPr>
        <w:t xml:space="preserve"> колькасць </w:t>
      </w:r>
      <w:r w:rsidR="00C60F3A" w:rsidRPr="00F01D79">
        <w:rPr>
          <w:rFonts w:ascii="Times New Roman" w:hAnsi="Times New Roman"/>
          <w:sz w:val="28"/>
          <w:szCs w:val="28"/>
          <w:lang w:val="be-BY"/>
        </w:rPr>
        <w:t>яў</w:t>
      </w:r>
      <w:r w:rsidRPr="00F01D79">
        <w:rPr>
          <w:rFonts w:ascii="Times New Roman" w:hAnsi="Times New Roman"/>
          <w:sz w:val="28"/>
          <w:szCs w:val="28"/>
          <w:lang w:val="be-BY"/>
        </w:rPr>
        <w:t>рэйскага насельніцтва Полацк</w:t>
      </w:r>
      <w:r w:rsidR="00C60F3A" w:rsidRPr="00F01D79">
        <w:rPr>
          <w:rFonts w:ascii="Times New Roman" w:hAnsi="Times New Roman"/>
          <w:sz w:val="28"/>
          <w:szCs w:val="28"/>
          <w:lang w:val="be-BY"/>
        </w:rPr>
        <w:t>а</w:t>
      </w:r>
      <w:r w:rsidRPr="00F01D79">
        <w:rPr>
          <w:rFonts w:ascii="Times New Roman" w:hAnsi="Times New Roman"/>
          <w:sz w:val="28"/>
          <w:szCs w:val="28"/>
          <w:lang w:val="be-BY"/>
        </w:rPr>
        <w:t xml:space="preserve"> складала 550 чалавек, у 1986 год</w:t>
      </w:r>
      <w:r w:rsidR="00C60F3A" w:rsidRPr="00F01D79">
        <w:rPr>
          <w:rFonts w:ascii="Times New Roman" w:hAnsi="Times New Roman"/>
          <w:sz w:val="28"/>
          <w:szCs w:val="28"/>
          <w:lang w:val="be-BY"/>
        </w:rPr>
        <w:t>зе</w:t>
      </w:r>
      <w:r w:rsidRPr="00F01D79">
        <w:rPr>
          <w:rFonts w:ascii="Times New Roman" w:hAnsi="Times New Roman"/>
          <w:sz w:val="28"/>
          <w:szCs w:val="28"/>
          <w:lang w:val="be-BY"/>
        </w:rPr>
        <w:t xml:space="preserve"> – каля 1 000 чалавек. Да пачатку 80</w:t>
      </w:r>
      <w:r w:rsidR="00C60F3A" w:rsidRPr="00F01D79">
        <w:rPr>
          <w:rFonts w:ascii="Times New Roman" w:hAnsi="Times New Roman"/>
          <w:sz w:val="28"/>
          <w:szCs w:val="28"/>
          <w:lang w:val="be-BY"/>
        </w:rPr>
        <w:t xml:space="preserve"> г.</w:t>
      </w:r>
      <w:r w:rsidRPr="00F01D79">
        <w:rPr>
          <w:rFonts w:ascii="Times New Roman" w:hAnsi="Times New Roman"/>
          <w:sz w:val="28"/>
          <w:szCs w:val="28"/>
          <w:lang w:val="be-BY"/>
        </w:rPr>
        <w:t xml:space="preserve"> XX ст</w:t>
      </w:r>
      <w:r w:rsidR="00C60F3A" w:rsidRPr="00F01D79">
        <w:rPr>
          <w:rFonts w:ascii="Times New Roman" w:hAnsi="Times New Roman"/>
          <w:sz w:val="28"/>
          <w:szCs w:val="28"/>
          <w:lang w:val="be-BY"/>
        </w:rPr>
        <w:t>.</w:t>
      </w:r>
      <w:r w:rsidRPr="00F01D79">
        <w:rPr>
          <w:rFonts w:ascii="Times New Roman" w:hAnsi="Times New Roman"/>
          <w:sz w:val="28"/>
          <w:szCs w:val="28"/>
          <w:lang w:val="be-BY"/>
        </w:rPr>
        <w:t xml:space="preserve"> ў прыватн</w:t>
      </w:r>
      <w:r w:rsidR="00C60F3A" w:rsidRPr="00F01D79">
        <w:rPr>
          <w:rFonts w:ascii="Times New Roman" w:hAnsi="Times New Roman"/>
          <w:sz w:val="28"/>
          <w:szCs w:val="28"/>
          <w:lang w:val="be-BY"/>
        </w:rPr>
        <w:t>ым</w:t>
      </w:r>
      <w:r w:rsidRPr="00F01D79">
        <w:rPr>
          <w:rFonts w:ascii="Times New Roman" w:hAnsi="Times New Roman"/>
          <w:sz w:val="28"/>
          <w:szCs w:val="28"/>
          <w:lang w:val="be-BY"/>
        </w:rPr>
        <w:t xml:space="preserve"> </w:t>
      </w:r>
      <w:r w:rsidR="00C60F3A" w:rsidRPr="00F01D79">
        <w:rPr>
          <w:rFonts w:ascii="Times New Roman" w:hAnsi="Times New Roman"/>
          <w:sz w:val="28"/>
          <w:szCs w:val="28"/>
          <w:lang w:val="be-BY"/>
        </w:rPr>
        <w:t>доме</w:t>
      </w:r>
      <w:r w:rsidRPr="00F01D79">
        <w:rPr>
          <w:rFonts w:ascii="Times New Roman" w:hAnsi="Times New Roman"/>
          <w:sz w:val="28"/>
          <w:szCs w:val="28"/>
          <w:lang w:val="be-BY"/>
        </w:rPr>
        <w:t xml:space="preserve"> па вул</w:t>
      </w:r>
      <w:r w:rsidR="00C60F3A" w:rsidRPr="00F01D79">
        <w:rPr>
          <w:rFonts w:ascii="Times New Roman" w:hAnsi="Times New Roman"/>
          <w:sz w:val="28"/>
          <w:szCs w:val="28"/>
          <w:lang w:val="be-BY"/>
        </w:rPr>
        <w:t>.</w:t>
      </w:r>
      <w:r w:rsidRPr="00F01D79">
        <w:rPr>
          <w:rFonts w:ascii="Times New Roman" w:hAnsi="Times New Roman"/>
          <w:sz w:val="28"/>
          <w:szCs w:val="28"/>
          <w:lang w:val="be-BY"/>
        </w:rPr>
        <w:t xml:space="preserve"> Пралетарскай (цяпер Скарыны) збіраўся м</w:t>
      </w:r>
      <w:r w:rsidR="00C60F3A" w:rsidRPr="00F01D79">
        <w:rPr>
          <w:rFonts w:ascii="Times New Roman" w:hAnsi="Times New Roman"/>
          <w:sz w:val="28"/>
          <w:szCs w:val="28"/>
          <w:lang w:val="be-BY"/>
        </w:rPr>
        <w:t>і</w:t>
      </w:r>
      <w:r w:rsidRPr="00F01D79">
        <w:rPr>
          <w:rFonts w:ascii="Times New Roman" w:hAnsi="Times New Roman"/>
          <w:sz w:val="28"/>
          <w:szCs w:val="28"/>
          <w:lang w:val="be-BY"/>
        </w:rPr>
        <w:t xml:space="preserve">ньян. У яго склад уваходзілі паважаныя </w:t>
      </w:r>
      <w:r w:rsidR="00AD76E0" w:rsidRPr="00F01D79">
        <w:rPr>
          <w:rFonts w:ascii="Times New Roman" w:hAnsi="Times New Roman"/>
          <w:sz w:val="28"/>
          <w:szCs w:val="28"/>
          <w:lang w:val="be-BY"/>
        </w:rPr>
        <w:t>яў</w:t>
      </w:r>
      <w:r w:rsidRPr="00F01D79">
        <w:rPr>
          <w:rFonts w:ascii="Times New Roman" w:hAnsi="Times New Roman"/>
          <w:sz w:val="28"/>
          <w:szCs w:val="28"/>
          <w:lang w:val="be-BY"/>
        </w:rPr>
        <w:t xml:space="preserve">рэі горада: Аарон Свярдлоў, Мендэль </w:t>
      </w:r>
      <w:r w:rsidR="00D336DB" w:rsidRPr="00F01D79">
        <w:rPr>
          <w:rFonts w:ascii="Times New Roman" w:hAnsi="Times New Roman"/>
          <w:sz w:val="28"/>
          <w:szCs w:val="28"/>
          <w:lang w:val="be-BY"/>
        </w:rPr>
        <w:t>Асіноўскі</w:t>
      </w:r>
      <w:r w:rsidRPr="00F01D79">
        <w:rPr>
          <w:rFonts w:ascii="Times New Roman" w:hAnsi="Times New Roman"/>
          <w:sz w:val="28"/>
          <w:szCs w:val="28"/>
          <w:lang w:val="be-BY"/>
        </w:rPr>
        <w:t xml:space="preserve">, </w:t>
      </w:r>
      <w:r w:rsidR="00D336DB" w:rsidRPr="00F01D79">
        <w:rPr>
          <w:rFonts w:ascii="Times New Roman" w:hAnsi="Times New Roman"/>
          <w:sz w:val="28"/>
          <w:szCs w:val="28"/>
          <w:lang w:val="be-BY"/>
        </w:rPr>
        <w:t>Са</w:t>
      </w:r>
      <w:r w:rsidRPr="00F01D79">
        <w:rPr>
          <w:rFonts w:ascii="Times New Roman" w:hAnsi="Times New Roman"/>
          <w:sz w:val="28"/>
          <w:szCs w:val="28"/>
          <w:lang w:val="be-BY"/>
        </w:rPr>
        <w:t>я Майст</w:t>
      </w:r>
      <w:r w:rsidR="00D336DB" w:rsidRPr="00F01D79">
        <w:rPr>
          <w:rFonts w:ascii="Times New Roman" w:hAnsi="Times New Roman"/>
          <w:sz w:val="28"/>
          <w:szCs w:val="28"/>
          <w:lang w:val="be-BY"/>
        </w:rPr>
        <w:t>а</w:t>
      </w:r>
      <w:r w:rsidRPr="00F01D79">
        <w:rPr>
          <w:rFonts w:ascii="Times New Roman" w:hAnsi="Times New Roman"/>
          <w:sz w:val="28"/>
          <w:szCs w:val="28"/>
          <w:lang w:val="be-BY"/>
        </w:rPr>
        <w:t>р, Берл Хейфец, Файва Смушк</w:t>
      </w:r>
      <w:r w:rsidR="00D336DB" w:rsidRPr="00F01D79">
        <w:rPr>
          <w:rFonts w:ascii="Times New Roman" w:hAnsi="Times New Roman"/>
          <w:sz w:val="28"/>
          <w:szCs w:val="28"/>
          <w:lang w:val="be-BY"/>
        </w:rPr>
        <w:t>і</w:t>
      </w:r>
      <w:r w:rsidRPr="00F01D79">
        <w:rPr>
          <w:rFonts w:ascii="Times New Roman" w:hAnsi="Times New Roman"/>
          <w:sz w:val="28"/>
          <w:szCs w:val="28"/>
          <w:lang w:val="be-BY"/>
        </w:rPr>
        <w:t xml:space="preserve">н і іншыя. </w:t>
      </w:r>
    </w:p>
    <w:p w:rsidR="00123B04" w:rsidRPr="00F01D79" w:rsidRDefault="00123B04" w:rsidP="0008780D">
      <w:pPr>
        <w:spacing w:after="0"/>
        <w:ind w:firstLine="709"/>
        <w:jc w:val="both"/>
        <w:rPr>
          <w:rFonts w:ascii="Times New Roman" w:hAnsi="Times New Roman"/>
          <w:sz w:val="28"/>
          <w:szCs w:val="28"/>
          <w:lang w:val="be-BY"/>
        </w:rPr>
      </w:pPr>
      <w:r w:rsidRPr="00F01D79">
        <w:rPr>
          <w:rFonts w:ascii="Times New Roman" w:hAnsi="Times New Roman"/>
          <w:sz w:val="28"/>
          <w:szCs w:val="28"/>
          <w:lang w:val="be-BY"/>
        </w:rPr>
        <w:t xml:space="preserve">У апошнія дзесяцігоддзі назіраецца адраджэнне </w:t>
      </w:r>
      <w:r w:rsidR="00A442F3" w:rsidRPr="00F01D79">
        <w:rPr>
          <w:rFonts w:ascii="Times New Roman" w:hAnsi="Times New Roman"/>
          <w:sz w:val="28"/>
          <w:szCs w:val="28"/>
          <w:lang w:val="be-BY"/>
        </w:rPr>
        <w:t>яў</w:t>
      </w:r>
      <w:r w:rsidRPr="00F01D79">
        <w:rPr>
          <w:rFonts w:ascii="Times New Roman" w:hAnsi="Times New Roman"/>
          <w:sz w:val="28"/>
          <w:szCs w:val="28"/>
          <w:lang w:val="be-BY"/>
        </w:rPr>
        <w:t xml:space="preserve">рэйскага жыцця ў горадзе. У Полацку дзейнічаюць розныя </w:t>
      </w:r>
      <w:r w:rsidR="00A442F3" w:rsidRPr="00F01D79">
        <w:rPr>
          <w:rFonts w:ascii="Times New Roman" w:hAnsi="Times New Roman"/>
          <w:sz w:val="28"/>
          <w:szCs w:val="28"/>
          <w:lang w:val="be-BY"/>
        </w:rPr>
        <w:t>яў</w:t>
      </w:r>
      <w:r w:rsidRPr="00F01D79">
        <w:rPr>
          <w:rFonts w:ascii="Times New Roman" w:hAnsi="Times New Roman"/>
          <w:sz w:val="28"/>
          <w:szCs w:val="28"/>
          <w:lang w:val="be-BY"/>
        </w:rPr>
        <w:t xml:space="preserve">рэйскія арганізацыі: дабрачынная служба </w:t>
      </w:r>
      <w:r w:rsidR="00A442F3" w:rsidRPr="00F01D79">
        <w:rPr>
          <w:rFonts w:ascii="Times New Roman" w:hAnsi="Times New Roman"/>
          <w:sz w:val="28"/>
          <w:szCs w:val="28"/>
          <w:lang w:val="be-BY"/>
        </w:rPr>
        <w:t>“</w:t>
      </w:r>
      <w:r w:rsidRPr="00F01D79">
        <w:rPr>
          <w:rFonts w:ascii="Times New Roman" w:hAnsi="Times New Roman"/>
          <w:sz w:val="28"/>
          <w:szCs w:val="28"/>
          <w:lang w:val="be-BY"/>
        </w:rPr>
        <w:t>Хэс</w:t>
      </w:r>
      <w:r w:rsidR="00DA170D">
        <w:rPr>
          <w:rFonts w:ascii="Times New Roman" w:hAnsi="Times New Roman"/>
          <w:sz w:val="28"/>
          <w:szCs w:val="28"/>
          <w:lang w:val="be-BY"/>
        </w:rPr>
        <w:t>э</w:t>
      </w:r>
      <w:r w:rsidRPr="00F01D79">
        <w:rPr>
          <w:rFonts w:ascii="Times New Roman" w:hAnsi="Times New Roman"/>
          <w:sz w:val="28"/>
          <w:szCs w:val="28"/>
          <w:lang w:val="be-BY"/>
        </w:rPr>
        <w:t>д</w:t>
      </w:r>
      <w:r w:rsidR="00A442F3" w:rsidRPr="00F01D79">
        <w:rPr>
          <w:rFonts w:ascii="Times New Roman" w:hAnsi="Times New Roman"/>
          <w:sz w:val="28"/>
          <w:szCs w:val="28"/>
          <w:lang w:val="be-BY"/>
        </w:rPr>
        <w:t>”</w:t>
      </w:r>
      <w:r w:rsidRPr="00F01D79">
        <w:rPr>
          <w:rFonts w:ascii="Times New Roman" w:hAnsi="Times New Roman"/>
          <w:sz w:val="28"/>
          <w:szCs w:val="28"/>
          <w:lang w:val="be-BY"/>
        </w:rPr>
        <w:t xml:space="preserve">, нядзельная школа, гарадская арганізацыя </w:t>
      </w:r>
      <w:r w:rsidR="00A442F3" w:rsidRPr="00F01D79">
        <w:rPr>
          <w:rFonts w:ascii="Times New Roman" w:hAnsi="Times New Roman"/>
          <w:sz w:val="28"/>
          <w:szCs w:val="28"/>
          <w:lang w:val="be-BY"/>
        </w:rPr>
        <w:t>яў</w:t>
      </w:r>
      <w:r w:rsidRPr="00F01D79">
        <w:rPr>
          <w:rFonts w:ascii="Times New Roman" w:hAnsi="Times New Roman"/>
          <w:sz w:val="28"/>
          <w:szCs w:val="28"/>
          <w:lang w:val="be-BY"/>
        </w:rPr>
        <w:t>рэяў-ветэранаў вайны, інвалідаў, партызан і падпольшчыкаў і іншыя.</w:t>
      </w:r>
    </w:p>
    <w:p w:rsidR="007E203E" w:rsidRPr="009E4CB0" w:rsidRDefault="007E203E" w:rsidP="0008780D">
      <w:pPr>
        <w:spacing w:after="0"/>
        <w:ind w:firstLine="709"/>
        <w:jc w:val="both"/>
        <w:rPr>
          <w:rFonts w:ascii="Times New Roman" w:hAnsi="Times New Roman"/>
          <w:sz w:val="28"/>
          <w:szCs w:val="28"/>
          <w:lang w:val="be-BY"/>
        </w:rPr>
      </w:pPr>
    </w:p>
    <w:p w:rsidR="0008780D" w:rsidRPr="009E4CB0" w:rsidRDefault="0008780D" w:rsidP="0008780D">
      <w:pPr>
        <w:spacing w:after="0"/>
        <w:ind w:firstLine="709"/>
        <w:jc w:val="both"/>
        <w:rPr>
          <w:rFonts w:ascii="Times New Roman" w:hAnsi="Times New Roman"/>
          <w:sz w:val="28"/>
          <w:szCs w:val="28"/>
          <w:lang w:val="be-BY"/>
        </w:rPr>
      </w:pPr>
    </w:p>
    <w:p w:rsidR="0008780D" w:rsidRPr="009E4CB0" w:rsidRDefault="0008780D" w:rsidP="0008780D">
      <w:pPr>
        <w:spacing w:after="0"/>
        <w:ind w:firstLine="709"/>
        <w:jc w:val="both"/>
        <w:rPr>
          <w:rFonts w:ascii="Times New Roman" w:hAnsi="Times New Roman"/>
          <w:sz w:val="28"/>
          <w:szCs w:val="28"/>
          <w:lang w:val="be-BY"/>
        </w:rPr>
      </w:pPr>
    </w:p>
    <w:p w:rsidR="0008780D" w:rsidRPr="009E4CB0" w:rsidRDefault="0008780D" w:rsidP="0008780D">
      <w:pPr>
        <w:spacing w:after="0"/>
        <w:ind w:firstLine="709"/>
        <w:jc w:val="both"/>
        <w:rPr>
          <w:rFonts w:ascii="Times New Roman" w:hAnsi="Times New Roman"/>
          <w:sz w:val="28"/>
          <w:szCs w:val="28"/>
          <w:lang w:val="be-BY"/>
        </w:rPr>
      </w:pPr>
    </w:p>
    <w:p w:rsidR="0008780D" w:rsidRPr="009E4CB0" w:rsidRDefault="0008780D" w:rsidP="0008780D">
      <w:pPr>
        <w:spacing w:after="0"/>
        <w:ind w:firstLine="709"/>
        <w:jc w:val="both"/>
        <w:rPr>
          <w:rFonts w:ascii="Times New Roman" w:hAnsi="Times New Roman"/>
          <w:sz w:val="28"/>
          <w:szCs w:val="28"/>
          <w:lang w:val="be-BY"/>
        </w:rPr>
      </w:pPr>
    </w:p>
    <w:p w:rsidR="0008780D" w:rsidRDefault="0008780D">
      <w:pPr>
        <w:rPr>
          <w:rFonts w:ascii="Times New Roman" w:hAnsi="Times New Roman"/>
          <w:sz w:val="28"/>
          <w:szCs w:val="28"/>
          <w:lang w:val="be-BY"/>
        </w:rPr>
      </w:pPr>
      <w:r>
        <w:rPr>
          <w:rFonts w:ascii="Times New Roman" w:hAnsi="Times New Roman"/>
          <w:sz w:val="28"/>
          <w:szCs w:val="28"/>
          <w:lang w:val="be-BY"/>
        </w:rPr>
        <w:br w:type="page"/>
      </w:r>
    </w:p>
    <w:p w:rsidR="00E74181" w:rsidRDefault="007E203E" w:rsidP="007E203E">
      <w:pPr>
        <w:autoSpaceDE w:val="0"/>
        <w:autoSpaceDN w:val="0"/>
        <w:adjustRightInd w:val="0"/>
        <w:spacing w:after="0" w:line="240" w:lineRule="auto"/>
        <w:ind w:firstLine="708"/>
        <w:jc w:val="center"/>
        <w:rPr>
          <w:rFonts w:ascii="Times New Roman" w:hAnsi="Times New Roman" w:cs="Times New Roman"/>
          <w:b/>
          <w:sz w:val="28"/>
          <w:szCs w:val="28"/>
          <w:lang w:val="be-BY"/>
        </w:rPr>
      </w:pPr>
      <w:r w:rsidRPr="007E203E">
        <w:rPr>
          <w:rFonts w:ascii="Times New Roman" w:hAnsi="Times New Roman" w:cs="Times New Roman"/>
          <w:b/>
          <w:sz w:val="28"/>
          <w:szCs w:val="28"/>
          <w:lang w:val="be-BY"/>
        </w:rPr>
        <w:lastRenderedPageBreak/>
        <w:t>П</w:t>
      </w:r>
      <w:r w:rsidR="00FD4E19">
        <w:rPr>
          <w:rFonts w:ascii="Times New Roman" w:hAnsi="Times New Roman" w:cs="Times New Roman"/>
          <w:b/>
          <w:sz w:val="28"/>
          <w:szCs w:val="28"/>
          <w:lang w:val="be-BY"/>
        </w:rPr>
        <w:t>АДЗЕІ</w:t>
      </w:r>
      <w:r w:rsidRPr="007E203E">
        <w:rPr>
          <w:rFonts w:ascii="Times New Roman" w:hAnsi="Times New Roman" w:cs="Times New Roman"/>
          <w:b/>
          <w:sz w:val="28"/>
          <w:szCs w:val="28"/>
          <w:lang w:val="be-BY"/>
        </w:rPr>
        <w:t xml:space="preserve"> 1905 </w:t>
      </w:r>
      <w:r w:rsidR="00FD4E19">
        <w:rPr>
          <w:rFonts w:ascii="Times New Roman" w:hAnsi="Times New Roman" w:cs="Times New Roman"/>
          <w:b/>
          <w:sz w:val="28"/>
          <w:szCs w:val="28"/>
          <w:lang w:val="be-BY"/>
        </w:rPr>
        <w:t>ГОДА</w:t>
      </w:r>
      <w:r w:rsidRPr="007E203E">
        <w:rPr>
          <w:rFonts w:ascii="Times New Roman" w:hAnsi="Times New Roman" w:cs="Times New Roman"/>
          <w:b/>
          <w:sz w:val="28"/>
          <w:szCs w:val="28"/>
          <w:lang w:val="be-BY"/>
        </w:rPr>
        <w:t xml:space="preserve">. </w:t>
      </w:r>
      <w:r w:rsidR="00FD4E19">
        <w:rPr>
          <w:rFonts w:ascii="Times New Roman" w:hAnsi="Times New Roman" w:cs="Times New Roman"/>
          <w:b/>
          <w:sz w:val="28"/>
          <w:szCs w:val="28"/>
          <w:lang w:val="be-BY"/>
        </w:rPr>
        <w:t>ЯЎРЭЙСКІ ПАГРОМ У ПОЛАЦКУ</w:t>
      </w:r>
    </w:p>
    <w:p w:rsidR="007E203E" w:rsidRDefault="007E203E" w:rsidP="007E203E">
      <w:pPr>
        <w:autoSpaceDE w:val="0"/>
        <w:autoSpaceDN w:val="0"/>
        <w:adjustRightInd w:val="0"/>
        <w:spacing w:after="0" w:line="240" w:lineRule="auto"/>
        <w:ind w:firstLine="708"/>
        <w:jc w:val="center"/>
        <w:rPr>
          <w:rFonts w:ascii="Times New Roman" w:hAnsi="Times New Roman" w:cs="Times New Roman"/>
          <w:b/>
          <w:sz w:val="28"/>
          <w:szCs w:val="28"/>
          <w:lang w:val="be-BY"/>
        </w:rPr>
      </w:pPr>
    </w:p>
    <w:p w:rsidR="007E203E" w:rsidRPr="007E203E" w:rsidRDefault="007E203E" w:rsidP="0066092F">
      <w:pPr>
        <w:spacing w:after="0"/>
        <w:ind w:firstLine="709"/>
        <w:jc w:val="both"/>
        <w:rPr>
          <w:rFonts w:ascii="Times New Roman" w:hAnsi="Times New Roman" w:cs="Times New Roman"/>
          <w:sz w:val="28"/>
          <w:szCs w:val="28"/>
          <w:lang w:val="be-BY"/>
        </w:rPr>
      </w:pPr>
      <w:r w:rsidRPr="007E203E">
        <w:rPr>
          <w:rFonts w:ascii="Times New Roman" w:hAnsi="Times New Roman" w:cs="Times New Roman"/>
          <w:sz w:val="28"/>
          <w:szCs w:val="28"/>
          <w:lang w:val="be-BY"/>
        </w:rPr>
        <w:t>У на падзеі ў Пецярбурзе, на стралянне па мірнай дэманстрацыі ля Зімовага палацу ў гэтак званую “Крывавую нядзелю”, працоўныя полацкіх прадпрыемстваў адказалі шматлюдным страйкам, а затым на сходзе РСДРП было вырашанаправесці 15 студзеня дэманстрацыю пратэсту. Дэманстрацыя пачалася а 7-ай гадзіне ўвечары, збіраліся на Дрывяным рынку, прыйшло каля 800 чалавек, быў праведзены мітынг, у прамовах сацыял-дэмакратаў гучала рэзкае асуджэнне самаўладдзя. Адсюль дэманстрацыя пад аховай дружыннікаў баявога аддзелу выйшла з баявымі сцягамі па вул. Надзвінскай на вул. Віцебскую, дзе паліцыя загарадзіла шлях і распачала пальбу, у ход пайшлі шаблі. У выніку дэманстранты разбегліся, было некалькі параненых і каля 10 чалавек арыштаваных. Дрывянога рынку цяпер няма, пляц забудаваны, быў ён на вул. Скарыны ля будынка сяльгастэхнікума, а раней ля яго стаяў паравы млын Левіных, ад якога застаўся толькі двухпавярховы цагляны будынак, дзе жылі Левіны і была іх канцылярыя. Гэты дом знаходзіцца амаль у двары сяльгастэхнікума.</w:t>
      </w:r>
    </w:p>
    <w:p w:rsidR="007E203E" w:rsidRPr="007E203E" w:rsidRDefault="007E203E" w:rsidP="0066092F">
      <w:pPr>
        <w:spacing w:after="0"/>
        <w:ind w:firstLine="709"/>
        <w:jc w:val="both"/>
        <w:rPr>
          <w:rFonts w:ascii="Times New Roman" w:hAnsi="Times New Roman" w:cs="Times New Roman"/>
          <w:sz w:val="28"/>
          <w:szCs w:val="28"/>
          <w:lang w:val="be-BY"/>
        </w:rPr>
      </w:pPr>
      <w:r w:rsidRPr="007E203E">
        <w:rPr>
          <w:rFonts w:ascii="Times New Roman" w:hAnsi="Times New Roman" w:cs="Times New Roman"/>
          <w:sz w:val="28"/>
          <w:szCs w:val="28"/>
          <w:lang w:val="be-BY"/>
        </w:rPr>
        <w:t>У тэлеграме Віцебскага губернатара Гэршаў-Флотава ад 13.09.1905 г. намесніку міністра ўнутраных спраў у Пецярбурзе паведамляецца: “13.09.1905 г.</w:t>
      </w:r>
      <w:r w:rsidRPr="007E203E">
        <w:rPr>
          <w:rFonts w:ascii="Times New Roman" w:hAnsi="Times New Roman" w:cs="Times New Roman"/>
          <w:sz w:val="28"/>
          <w:szCs w:val="28"/>
        </w:rPr>
        <w:t xml:space="preserve"> понедельник</w:t>
      </w:r>
      <w:r w:rsidRPr="007E203E">
        <w:rPr>
          <w:rFonts w:ascii="Times New Roman" w:hAnsi="Times New Roman" w:cs="Times New Roman"/>
          <w:sz w:val="28"/>
          <w:szCs w:val="28"/>
          <w:lang w:val="be-BY"/>
        </w:rPr>
        <w:t>,</w:t>
      </w:r>
      <w:r w:rsidRPr="007E203E">
        <w:rPr>
          <w:rFonts w:ascii="Times New Roman" w:hAnsi="Times New Roman" w:cs="Times New Roman"/>
          <w:sz w:val="28"/>
          <w:szCs w:val="28"/>
        </w:rPr>
        <w:t xml:space="preserve"> девять часов вечера в Полоцке</w:t>
      </w:r>
      <w:r w:rsidRPr="007E203E">
        <w:rPr>
          <w:rFonts w:ascii="Times New Roman" w:hAnsi="Times New Roman" w:cs="Times New Roman"/>
          <w:sz w:val="28"/>
          <w:szCs w:val="28"/>
          <w:lang w:val="be-BY"/>
        </w:rPr>
        <w:t>, в</w:t>
      </w:r>
      <w:r w:rsidRPr="007E203E">
        <w:rPr>
          <w:rFonts w:ascii="Times New Roman" w:hAnsi="Times New Roman" w:cs="Times New Roman"/>
          <w:sz w:val="28"/>
          <w:szCs w:val="28"/>
        </w:rPr>
        <w:t xml:space="preserve"> доме Ривлина обнаружена сходка евреев. При следовании на место, из толпы стреляли в полицмейстера, помощника пристава. Когда окружили дом из окон последовали выстрелы залпами. Солдат полиции, офицер открыл огонь. Задержано десять, ранен один</w:t>
      </w:r>
      <w:r w:rsidRPr="007E203E">
        <w:rPr>
          <w:rFonts w:ascii="Times New Roman" w:hAnsi="Times New Roman" w:cs="Times New Roman"/>
          <w:sz w:val="28"/>
          <w:szCs w:val="28"/>
          <w:lang w:val="be-BY"/>
        </w:rPr>
        <w:t>” Гэта была другая збройная сутычка ў Полацку. Рыўліну належыла махоркавая фабрыка, гэта была двухпавярховая каменна пабудова, цяпер у гэтым будынку знаходзіцца полацкая пажарная служба. Кватэра Рыўліна знаходзілася ў двары. Наўрад ці фабрыкант Рыўлін у сваім асабістым доме ладзіў бы сход яўрэяў, ды яшчэ ўзброеных. Хутчэй за ўсё гэта быў сход яўрэйскай рэвалюцыйнай арганізацыі ў памяшканні махоркавай фабрыкі, на якім прысутнічалі і баевікі, узброеныя рэвальверамі ды пісталетамі. Учыніць сур’ёзны супраціў уладам яны не здолелі, большая частка схавалася, бо з паведамлення бачна, што ўдалося арыштаваць 10 чалавек, з іх аднаго параненага.</w:t>
      </w:r>
      <w:r w:rsidR="009E4CB0" w:rsidRPr="009E4CB0">
        <w:rPr>
          <w:rFonts w:ascii="Times New Roman" w:hAnsi="Times New Roman" w:cs="Times New Roman"/>
          <w:sz w:val="28"/>
          <w:szCs w:val="28"/>
          <w:lang w:val="be-BY"/>
        </w:rPr>
        <w:t xml:space="preserve"> </w:t>
      </w:r>
      <w:r w:rsidR="009E4CB0" w:rsidRPr="000E3A29">
        <w:rPr>
          <w:rFonts w:ascii="Times New Roman" w:hAnsi="Times New Roman" w:cs="Times New Roman"/>
          <w:sz w:val="28"/>
          <w:szCs w:val="28"/>
        </w:rPr>
        <w:t>[</w:t>
      </w:r>
      <w:r w:rsidR="009E4CB0">
        <w:rPr>
          <w:rFonts w:ascii="Times New Roman" w:hAnsi="Times New Roman" w:cs="Times New Roman"/>
          <w:sz w:val="28"/>
          <w:szCs w:val="28"/>
        </w:rPr>
        <w:t>8, с. 128</w:t>
      </w:r>
      <w:r w:rsidR="009E4CB0" w:rsidRPr="000E3A29">
        <w:rPr>
          <w:rFonts w:ascii="Times New Roman" w:hAnsi="Times New Roman" w:cs="Times New Roman"/>
          <w:sz w:val="28"/>
          <w:szCs w:val="28"/>
        </w:rPr>
        <w:t>]</w:t>
      </w:r>
    </w:p>
    <w:p w:rsidR="007E203E" w:rsidRDefault="007E203E" w:rsidP="0066092F">
      <w:pPr>
        <w:spacing w:after="0"/>
        <w:ind w:firstLine="709"/>
        <w:jc w:val="both"/>
        <w:rPr>
          <w:rFonts w:ascii="Times New Roman" w:hAnsi="Times New Roman" w:cs="Times New Roman"/>
          <w:sz w:val="28"/>
          <w:szCs w:val="28"/>
          <w:lang w:val="be-BY"/>
        </w:rPr>
      </w:pPr>
      <w:r w:rsidRPr="007E203E">
        <w:rPr>
          <w:rFonts w:ascii="Times New Roman" w:hAnsi="Times New Roman" w:cs="Times New Roman"/>
          <w:sz w:val="28"/>
          <w:szCs w:val="28"/>
          <w:lang w:val="be-BY"/>
        </w:rPr>
        <w:t xml:space="preserve">Найбольш крывавыя падзеі адбыліся ў Полацку пасля выдання царом маніфеста ад 17.10. 1905 г.,дзе было абвешчана аб палітычных свабодах і ўтварэнні Дзяржаўнай Думы. Раніцай 19.10.1905 г. стала вядома пра выданне маніфеста. Першымі даведаліся служачыя тэлеграфа, якія, як мяркуюць, і </w:t>
      </w:r>
      <w:r w:rsidRPr="007E203E">
        <w:rPr>
          <w:rFonts w:ascii="Times New Roman" w:hAnsi="Times New Roman" w:cs="Times New Roman"/>
          <w:sz w:val="28"/>
          <w:szCs w:val="28"/>
          <w:lang w:val="be-BY"/>
        </w:rPr>
        <w:lastRenderedPageBreak/>
        <w:t xml:space="preserve">паведамілі пра маніфест і яго змест нелегальнаму рэвалюцыйнаму камітэту, а той праінфармаваў працоўных і частку насельніцтва. На вул. Віцебскай пачалі збірацца людзі, збіраліся групамі і вялі размовы пра падараваныя свабоды. Паліцыя пачала разганяць, пагражаючы зброяй. На рынку, дзе </w:t>
      </w:r>
      <w:r w:rsidR="00C2122D">
        <w:rPr>
          <w:rFonts w:ascii="Times New Roman" w:hAnsi="Times New Roman" w:cs="Times New Roman"/>
          <w:sz w:val="28"/>
          <w:szCs w:val="28"/>
          <w:lang w:val="be-BY"/>
        </w:rPr>
        <w:t>цяпер сквер паміж кінатэатрам “Радзіма” і будынкам Дзяржбанку, стыхійна ўзнік мітынг, дзе прамовіў</w:t>
      </w:r>
      <w:r w:rsidR="00F76A56">
        <w:rPr>
          <w:rFonts w:ascii="Times New Roman" w:hAnsi="Times New Roman" w:cs="Times New Roman"/>
          <w:sz w:val="28"/>
          <w:szCs w:val="28"/>
          <w:lang w:val="be-BY"/>
        </w:rPr>
        <w:t xml:space="preserve"> Шалкоўскі. Паліцэйскі агент стрэліў у яго і забіў. Стрэлы сталіся сігналам, паліцыя пачала страляць у натоўп. У выніку яшчэ колькі чалавек было забіта і шмат паранена. Рэвалюцыйны камітэт абвясціў агульны страйк</w:t>
      </w:r>
      <w:r w:rsidR="0074541D">
        <w:rPr>
          <w:rFonts w:ascii="Times New Roman" w:hAnsi="Times New Roman" w:cs="Times New Roman"/>
          <w:sz w:val="28"/>
          <w:szCs w:val="28"/>
          <w:lang w:val="be-BY"/>
        </w:rPr>
        <w:t>, па ягоным патрабаванні ўсе прадпрыемствы, дзяржаўныя і навучальныя ўстановы, храмы былі зачыненыя. Паліцыя схавалася, улада у горадзе перайшла да рэвалюцыйнага камітэта. Целы забітых былі знесеныя ў яўрэйскую лякарню (вул. Войкава 8), параненым тут была аказана дапамога.</w:t>
      </w:r>
    </w:p>
    <w:p w:rsidR="006A3ABA" w:rsidRDefault="006A3ABA" w:rsidP="0066092F">
      <w:pPr>
        <w:spacing w:after="0"/>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20 кастрычніка</w:t>
      </w:r>
      <w:r w:rsidR="0066092F">
        <w:rPr>
          <w:rFonts w:ascii="Times New Roman" w:hAnsi="Times New Roman" w:cs="Times New Roman"/>
          <w:sz w:val="28"/>
          <w:szCs w:val="28"/>
          <w:lang w:val="be-BY"/>
        </w:rPr>
        <w:t xml:space="preserve"> адбыліся пахаванні забітых, на якіх прысутнічала вялікая колькасць жыхароў Полацка. Пахавальная працэсія рушыла да яўрэйскіх могілак, якія былі там</w:t>
      </w:r>
      <w:r w:rsidR="00230A6F">
        <w:rPr>
          <w:rFonts w:ascii="Times New Roman" w:hAnsi="Times New Roman" w:cs="Times New Roman"/>
          <w:sz w:val="28"/>
          <w:szCs w:val="28"/>
          <w:lang w:val="be-BY"/>
        </w:rPr>
        <w:t>, дзе цяпер стадыён “Лакаматыў”, і прайшла ля вязніцы (вул. Пушкіна 26), дзе знаходзіліся палітвязні</w:t>
      </w:r>
      <w:r w:rsidR="00FC789E">
        <w:rPr>
          <w:rFonts w:ascii="Times New Roman" w:hAnsi="Times New Roman" w:cs="Times New Roman"/>
          <w:sz w:val="28"/>
          <w:szCs w:val="28"/>
          <w:lang w:val="be-BY"/>
        </w:rPr>
        <w:t>. Цяпер вязніца ператворана ў жылы дом, мур, што атачаў яе, разбураны. Дом, дзе месціліся канцылярыя вязніцы і кватэра начальніка, ператвораны ў харчовую краму “Камсамольская”</w:t>
      </w:r>
      <w:r w:rsidR="00BA131C">
        <w:rPr>
          <w:rFonts w:ascii="Times New Roman" w:hAnsi="Times New Roman" w:cs="Times New Roman"/>
          <w:sz w:val="28"/>
          <w:szCs w:val="28"/>
          <w:lang w:val="be-BY"/>
        </w:rPr>
        <w:t>. На могілках адбыўся мітынг, прамоўцы ганьбавалі самаўладдзе, патрабавалі ягонага знішчэння. На зваротным шляху дэманстранты вызвалілі з турмы ўсіх палітзняволеных.</w:t>
      </w:r>
      <w:r w:rsidR="00DC7A63">
        <w:rPr>
          <w:rFonts w:ascii="Times New Roman" w:hAnsi="Times New Roman" w:cs="Times New Roman"/>
          <w:sz w:val="28"/>
          <w:szCs w:val="28"/>
          <w:lang w:val="be-BY"/>
        </w:rPr>
        <w:t xml:space="preserve"> 21 кастрычніка адбылося пахаванне Шалкоўскага на Міхайлаўскіх могілках. Рэвалюцыйны камітэт правёў пахаванне вельмі арганізавана.</w:t>
      </w:r>
      <w:r w:rsidR="00B7547C">
        <w:rPr>
          <w:rFonts w:ascii="Times New Roman" w:hAnsi="Times New Roman" w:cs="Times New Roman"/>
          <w:sz w:val="28"/>
          <w:szCs w:val="28"/>
          <w:lang w:val="be-BY"/>
        </w:rPr>
        <w:t xml:space="preserve"> Труну неслі на руках па галоўнай вул. Віцебскай. На дамах былі вывешаны жалобныя сцягі. У пахаванні брала ўдзел вялікая колькасць жыхароў горада: працоўных, рамеснікаў, навучэнцаў. Жалобнікі гуртаваліся ў калоны</w:t>
      </w:r>
      <w:r w:rsidR="001858F6">
        <w:rPr>
          <w:rFonts w:ascii="Times New Roman" w:hAnsi="Times New Roman" w:cs="Times New Roman"/>
          <w:sz w:val="28"/>
          <w:szCs w:val="28"/>
          <w:lang w:val="be-BY"/>
        </w:rPr>
        <w:t xml:space="preserve"> па 100 чалавек з інтэ</w:t>
      </w:r>
      <w:r w:rsidR="0070742B">
        <w:rPr>
          <w:rFonts w:ascii="Times New Roman" w:hAnsi="Times New Roman" w:cs="Times New Roman"/>
          <w:sz w:val="28"/>
          <w:szCs w:val="28"/>
          <w:lang w:val="be-BY"/>
        </w:rPr>
        <w:t>рвалам між імі, на чале кожнай сотні быў адмысловы арганізатар ад рэвалюцыйнага камітэта. З абодвух бакоў калоны, узяўшыся за рукі, ланцугом ішлі добраахвотнікі і асобы, прызначаныя камітэтам. Таксама арганізавана прайшоў перавоз на пароме праз Палату ля Сафійскай гары</w:t>
      </w:r>
      <w:r w:rsidR="00604447">
        <w:rPr>
          <w:rFonts w:ascii="Times New Roman" w:hAnsi="Times New Roman" w:cs="Times New Roman"/>
          <w:sz w:val="28"/>
          <w:szCs w:val="28"/>
          <w:lang w:val="be-BY"/>
        </w:rPr>
        <w:t xml:space="preserve">. На могілках адбыўся жалобны мітынг, у калонах луналі чырвоныя сцягі з жалобнымі стужкамі. </w:t>
      </w:r>
      <w:r w:rsidR="007B146B">
        <w:rPr>
          <w:rFonts w:ascii="Times New Roman" w:hAnsi="Times New Roman" w:cs="Times New Roman"/>
          <w:sz w:val="28"/>
          <w:szCs w:val="28"/>
          <w:lang w:val="be-BY"/>
        </w:rPr>
        <w:t>Пасля пахавання</w:t>
      </w:r>
      <w:r w:rsidR="00DB7F64">
        <w:rPr>
          <w:rFonts w:ascii="Times New Roman" w:hAnsi="Times New Roman" w:cs="Times New Roman"/>
          <w:sz w:val="28"/>
          <w:szCs w:val="28"/>
          <w:lang w:val="be-BY"/>
        </w:rPr>
        <w:t xml:space="preserve"> ўдзельнікі арганізавана пакінулі могілкі. Рэвалюцыйны камітэт сачыў за тым, каб не было ніякіх правакацый. Пазней на магіле быў усталяваны гранітны надмагільны помнік, на якім былі выбітыя імя, імя па бацьку, прозвішча і даты жыцця. Гэта магіла існавала да ліквідацыі могілак.</w:t>
      </w:r>
    </w:p>
    <w:p w:rsidR="0018736C" w:rsidRPr="0018736C" w:rsidRDefault="00684921" w:rsidP="0018736C">
      <w:pPr>
        <w:pStyle w:val="a5"/>
        <w:shd w:val="clear" w:color="auto" w:fill="auto"/>
        <w:spacing w:line="276" w:lineRule="auto"/>
        <w:ind w:firstLine="709"/>
        <w:jc w:val="both"/>
        <w:rPr>
          <w:sz w:val="28"/>
          <w:szCs w:val="28"/>
          <w:lang w:val="be-BY"/>
        </w:rPr>
      </w:pPr>
      <w:r>
        <w:rPr>
          <w:sz w:val="28"/>
          <w:szCs w:val="28"/>
          <w:lang w:val="be-BY"/>
        </w:rPr>
        <w:lastRenderedPageBreak/>
        <w:t>Пакуль адбываліся пахаванні забітых, улады рыхтаваліся нанесці ўдар па рэвалюцыйна настроенай частцы насельніцтва. У Полацк з Віцебска прыбыла рота 100-га Астроўскага палка. Паліцыя пачала распаўсюджваць чуткі аб прызначэнні на нядзелю 23 кастрычніка яўрэйскага пагрома. На гэты дзень пасля абедні ў Мікалаеўскім саборы была запланавана патрыятычная дэманстрацыя, каб даказаць, што рускі люд стаіць за самаўладдзе, што рэвалюцыя яму не патрэбна, а дамагаюцца гэтага яўрэі, каб захапіць уладу над расійскім народам</w:t>
      </w:r>
      <w:r w:rsidR="00703388">
        <w:rPr>
          <w:sz w:val="28"/>
          <w:szCs w:val="28"/>
          <w:lang w:val="be-BY"/>
        </w:rPr>
        <w:t>. Гэты чуткі асабліва пашыралі полацкія чарнасоценцы, якія агітавалі полацкіх старавераў, як гарадскіх, так і з навакольных вёсак, і розных дэкласаваных элементаў горада. Рэвалюцыйны камітэт рабіў захады дзеля абароны</w:t>
      </w:r>
      <w:r w:rsidR="00522939">
        <w:rPr>
          <w:sz w:val="28"/>
          <w:szCs w:val="28"/>
          <w:lang w:val="be-BY"/>
        </w:rPr>
        <w:t xml:space="preserve">, ствараў новыя аддзелы самаабароны, узбройваючы іх чым мог, вёў перамовы з гарадскім </w:t>
      </w:r>
      <w:r w:rsidR="009805C3">
        <w:rPr>
          <w:sz w:val="28"/>
          <w:szCs w:val="28"/>
          <w:lang w:val="be-BY"/>
        </w:rPr>
        <w:t>галавой генералам Аграмакавым</w:t>
      </w:r>
      <w:r w:rsidR="00446021">
        <w:rPr>
          <w:sz w:val="28"/>
          <w:szCs w:val="28"/>
          <w:lang w:val="be-BY"/>
        </w:rPr>
        <w:t>, які заявіў рэвалюцыйнаму камітэту, што 23 кастрычніка адбудзецца патрыятычная дэманстрацыя насельніцтва ў гонар царскага маніфеста</w:t>
      </w:r>
      <w:r w:rsidR="00AA2714">
        <w:rPr>
          <w:sz w:val="28"/>
          <w:szCs w:val="28"/>
          <w:lang w:val="be-BY"/>
        </w:rPr>
        <w:t xml:space="preserve"> ад 17 кастрычніка</w:t>
      </w:r>
      <w:r w:rsidR="003A5073">
        <w:rPr>
          <w:sz w:val="28"/>
          <w:szCs w:val="28"/>
          <w:lang w:val="be-BY"/>
        </w:rPr>
        <w:t xml:space="preserve"> і запэўніў чэсным словам генерала, што пагрома ў горадзе не будзе. Аднак яму мала хто верыў, і шэраг багатых яўрэйскіх купцоў і гандляроў паклапаціліся адаслаць свае сем’і ў іншыя гарады і мястэчкі</w:t>
      </w:r>
      <w:r w:rsidR="00470DFE">
        <w:rPr>
          <w:sz w:val="28"/>
          <w:szCs w:val="28"/>
          <w:lang w:val="be-BY"/>
        </w:rPr>
        <w:t>, дзе было спакайней. Іншыя дамаўляліся з хрысціянамі, каб схавацца ў іх у трывожны час.</w:t>
      </w:r>
      <w:r w:rsidR="001864EF">
        <w:rPr>
          <w:sz w:val="28"/>
          <w:szCs w:val="28"/>
          <w:lang w:val="be-BY"/>
        </w:rPr>
        <w:t xml:space="preserve"> Адначасова хадзілі чуткі, што яўрэйская грамада збірала сродкі дзеля подкупу некаторых асобаў, якія маглі прадухіліць пагром, сярод іх называлі полацкага</w:t>
      </w:r>
      <w:r w:rsidR="00616EEC">
        <w:rPr>
          <w:sz w:val="28"/>
          <w:szCs w:val="28"/>
          <w:lang w:val="be-BY"/>
        </w:rPr>
        <w:t xml:space="preserve"> протаярэя Зміцера Гняздоўскага, гарадскога галаву Аграмакава і некаторых паліцэйскіх начальнікаў</w:t>
      </w:r>
      <w:r w:rsidR="008F3450">
        <w:rPr>
          <w:sz w:val="28"/>
          <w:szCs w:val="28"/>
          <w:lang w:val="be-BY"/>
        </w:rPr>
        <w:t>. У нядзелю 23 кастрычніка ў Мікалаеўскім саборы праходзіла святая імша, сюды прыйшло шмат людзей: полацкія купцы, гандляры,чыноўнікі, сяляне</w:t>
      </w:r>
      <w:r w:rsidR="00F05A77">
        <w:rPr>
          <w:sz w:val="28"/>
          <w:szCs w:val="28"/>
          <w:lang w:val="be-BY"/>
        </w:rPr>
        <w:t xml:space="preserve">. Прыйшлі і стараверы з суседніх вёсак, яны ў большасці ў сабор не ўваходзілі, а гуртаваліся на пляцы, да іх далучыліся полацкія </w:t>
      </w:r>
      <w:r w:rsidR="001F23B6">
        <w:rPr>
          <w:sz w:val="28"/>
          <w:szCs w:val="28"/>
          <w:lang w:val="be-BY"/>
        </w:rPr>
        <w:t>гультаі і п’янюгі, злодзеі і іншыя.</w:t>
      </w:r>
      <w:r w:rsidR="006A2FAC">
        <w:rPr>
          <w:sz w:val="28"/>
          <w:szCs w:val="28"/>
          <w:lang w:val="be-BY"/>
        </w:rPr>
        <w:t xml:space="preserve"> Пасля богаслужэння павінна была адбыцца “патрыятычная дэманстрацыя”</w:t>
      </w:r>
      <w:r w:rsidR="00906B31">
        <w:rPr>
          <w:sz w:val="28"/>
          <w:szCs w:val="28"/>
          <w:lang w:val="be-BY"/>
        </w:rPr>
        <w:t>. З сабора выйшлі святар Гняздоўскі і Іван Емельяновіч, зацяты полацкі чарнасоценец.</w:t>
      </w:r>
      <w:r w:rsidR="002D2A72">
        <w:rPr>
          <w:sz w:val="28"/>
          <w:szCs w:val="28"/>
          <w:lang w:val="be-BY"/>
        </w:rPr>
        <w:t xml:space="preserve"> Вынеслі харугвы, абразы, партрэты цара і царыцы</w:t>
      </w:r>
      <w:r w:rsidR="008106B2">
        <w:rPr>
          <w:sz w:val="28"/>
          <w:szCs w:val="28"/>
          <w:lang w:val="be-BY"/>
        </w:rPr>
        <w:t xml:space="preserve">. Некаторыя відавочцы распавядалі, нібы Гняздоўскі пераконваў Емельяновіча і Аграмакава не праводзіць </w:t>
      </w:r>
      <w:r w:rsidR="005A4808">
        <w:rPr>
          <w:sz w:val="28"/>
          <w:szCs w:val="28"/>
          <w:lang w:val="be-BY"/>
        </w:rPr>
        <w:t xml:space="preserve">дэманстрацыю, але яго не паслухалі, і Гняздоўскі </w:t>
      </w:r>
      <w:r w:rsidR="00816B5A">
        <w:rPr>
          <w:sz w:val="28"/>
          <w:szCs w:val="28"/>
          <w:lang w:val="be-BY"/>
        </w:rPr>
        <w:t>сыйшоў. Дэманстрацыю ўзначаліў Емельяновіч. Са спевам царскага гімна і малітвамі за цара дэманстрацыя рушыла па вул. Віцебскай</w:t>
      </w:r>
      <w:r w:rsidR="004F1261">
        <w:rPr>
          <w:sz w:val="28"/>
          <w:szCs w:val="28"/>
          <w:lang w:val="be-BY"/>
        </w:rPr>
        <w:t xml:space="preserve"> і, дайшоўшы да будынка гарадской управы павярнула на вул. Вакзальную, як грымнулі стрэлы</w:t>
      </w:r>
      <w:r w:rsidR="00066857">
        <w:rPr>
          <w:sz w:val="28"/>
          <w:szCs w:val="28"/>
          <w:lang w:val="be-BY"/>
        </w:rPr>
        <w:t xml:space="preserve">, адна з куляў трапіла ў партрэт цара, пачалася мітусня. Страляніна ўзмацнілася. Хто </w:t>
      </w:r>
      <w:r w:rsidR="0012180B">
        <w:rPr>
          <w:sz w:val="28"/>
          <w:szCs w:val="28"/>
          <w:lang w:val="be-BY"/>
        </w:rPr>
        <w:t>страляў, у каго стралялі, зразумець было немагчыма. Верагодна, першы стрэл зрабіў правакатар, і гэта было сігналам д</w:t>
      </w:r>
      <w:r w:rsidR="00524BAC">
        <w:rPr>
          <w:sz w:val="28"/>
          <w:szCs w:val="28"/>
          <w:lang w:val="be-BY"/>
        </w:rPr>
        <w:t>ля</w:t>
      </w:r>
      <w:r w:rsidR="0012180B">
        <w:rPr>
          <w:sz w:val="28"/>
          <w:szCs w:val="28"/>
          <w:lang w:val="be-BY"/>
        </w:rPr>
        <w:t xml:space="preserve"> </w:t>
      </w:r>
      <w:r w:rsidR="0012180B">
        <w:rPr>
          <w:sz w:val="28"/>
          <w:szCs w:val="28"/>
          <w:lang w:val="be-BY"/>
        </w:rPr>
        <w:lastRenderedPageBreak/>
        <w:t>пачатку пагрома</w:t>
      </w:r>
      <w:r w:rsidR="00524BAC">
        <w:rPr>
          <w:sz w:val="28"/>
          <w:szCs w:val="28"/>
          <w:lang w:val="be-BY"/>
        </w:rPr>
        <w:t>. Тыя, хто нёс партрэты, абразы, харугвы, і частка людзей кінуліся па вуліцах Яўрэйскай і Задзвінскай</w:t>
      </w:r>
      <w:r w:rsidR="002048AE">
        <w:rPr>
          <w:sz w:val="28"/>
          <w:szCs w:val="28"/>
          <w:lang w:val="be-BY"/>
        </w:rPr>
        <w:t xml:space="preserve"> бегчы да Дзвіны, дзе не было страляніны</w:t>
      </w:r>
      <w:r w:rsidR="003E78B0">
        <w:rPr>
          <w:sz w:val="28"/>
          <w:szCs w:val="28"/>
          <w:lang w:val="be-BY"/>
        </w:rPr>
        <w:t>, і пачалі дабірацца вакольнымі шляхамі да сваіх кватэр. Стараверы</w:t>
      </w:r>
      <w:r w:rsidR="001F6F21">
        <w:rPr>
          <w:sz w:val="28"/>
          <w:szCs w:val="28"/>
          <w:lang w:val="be-BY"/>
        </w:rPr>
        <w:t>, дэкласаваныя элементы, чарнасоценцы пачалі руйнаваць</w:t>
      </w:r>
      <w:r w:rsidR="00E40CBB">
        <w:rPr>
          <w:sz w:val="28"/>
          <w:szCs w:val="28"/>
          <w:lang w:val="be-BY"/>
        </w:rPr>
        <w:t xml:space="preserve"> яўрэйскія крамы па вуліцах Віцебскай і Верхне-Пакроўскай</w:t>
      </w:r>
      <w:r w:rsidR="009B2F4D">
        <w:rPr>
          <w:sz w:val="28"/>
          <w:szCs w:val="28"/>
          <w:lang w:val="be-BY"/>
        </w:rPr>
        <w:t xml:space="preserve">, гандлёвыя рады і крамкі </w:t>
      </w:r>
      <w:r w:rsidR="00D46F00">
        <w:rPr>
          <w:sz w:val="28"/>
          <w:szCs w:val="28"/>
          <w:lang w:val="be-BY"/>
        </w:rPr>
        <w:t>на Верхнім і Ніжнім рынках. У бешанай сутычцы грамілі ўсё: спачатку разбурылі краму купца Шпака, які гандляваў жалезнымі таварамі і вырабамі, паляўнічымі</w:t>
      </w:r>
      <w:r w:rsidR="008A6A4C">
        <w:rPr>
          <w:sz w:val="28"/>
          <w:szCs w:val="28"/>
          <w:lang w:val="be-BY"/>
        </w:rPr>
        <w:t xml:space="preserve"> стрэльбамі, рэвальверамі (дарэчы ён не быў яўрэем).</w:t>
      </w:r>
      <w:r w:rsidR="0018736C">
        <w:rPr>
          <w:sz w:val="28"/>
          <w:szCs w:val="28"/>
          <w:lang w:val="be-BY"/>
        </w:rPr>
        <w:t xml:space="preserve"> </w:t>
      </w:r>
      <w:r w:rsidR="0018736C" w:rsidRPr="0018736C">
        <w:rPr>
          <w:sz w:val="28"/>
          <w:szCs w:val="28"/>
          <w:lang w:val="be-BY" w:eastAsia="be-BY"/>
        </w:rPr>
        <w:t xml:space="preserve">Тут шмат пагромнікаў узброіліся ламамі, сякерамі. стрэльбамі і </w:t>
      </w:r>
      <w:r w:rsidR="0018736C">
        <w:rPr>
          <w:sz w:val="28"/>
          <w:szCs w:val="28"/>
          <w:lang w:val="be-BY" w:eastAsia="be-BY"/>
        </w:rPr>
        <w:t>так далей</w:t>
      </w:r>
      <w:r w:rsidR="0018736C" w:rsidRPr="0018736C">
        <w:rPr>
          <w:sz w:val="28"/>
          <w:szCs w:val="28"/>
          <w:lang w:val="be-BY" w:eastAsia="be-BY"/>
        </w:rPr>
        <w:t>. Іншыя пача</w:t>
      </w:r>
      <w:r w:rsidR="0018736C">
        <w:rPr>
          <w:sz w:val="28"/>
          <w:szCs w:val="28"/>
          <w:lang w:val="be-BY" w:eastAsia="be-BY"/>
        </w:rPr>
        <w:t>л</w:t>
      </w:r>
      <w:r w:rsidR="0018736C" w:rsidRPr="0018736C">
        <w:rPr>
          <w:sz w:val="28"/>
          <w:szCs w:val="28"/>
          <w:lang w:val="be-BY" w:eastAsia="be-BY"/>
        </w:rPr>
        <w:t xml:space="preserve">і ламаць брукоўку . Частка пагромнікаў пасунулася ў </w:t>
      </w:r>
      <w:r w:rsidR="0018736C">
        <w:rPr>
          <w:sz w:val="28"/>
          <w:szCs w:val="28"/>
          <w:lang w:val="be-BY" w:eastAsia="be-BY"/>
        </w:rPr>
        <w:t>яў</w:t>
      </w:r>
      <w:r w:rsidR="0018736C" w:rsidRPr="0018736C">
        <w:rPr>
          <w:sz w:val="28"/>
          <w:szCs w:val="28"/>
          <w:lang w:val="be-BY" w:eastAsia="be-BY"/>
        </w:rPr>
        <w:t xml:space="preserve">рэйскія кварталы па </w:t>
      </w:r>
      <w:r w:rsidR="0018736C">
        <w:rPr>
          <w:sz w:val="28"/>
          <w:szCs w:val="28"/>
          <w:lang w:val="be-BY" w:eastAsia="be-BY"/>
        </w:rPr>
        <w:t>Яўрэйскай, Задзвінскай і Надз</w:t>
      </w:r>
      <w:r w:rsidR="0018736C" w:rsidRPr="0018736C">
        <w:rPr>
          <w:sz w:val="28"/>
          <w:szCs w:val="28"/>
          <w:lang w:val="be-BY" w:eastAsia="be-BY"/>
        </w:rPr>
        <w:t xml:space="preserve">вінскай вуліцах у бок вакзалу граміць </w:t>
      </w:r>
      <w:r w:rsidR="0018736C">
        <w:rPr>
          <w:sz w:val="28"/>
          <w:szCs w:val="28"/>
          <w:lang w:val="be-BY" w:eastAsia="be-BY"/>
        </w:rPr>
        <w:t>яўрэйскія сем’</w:t>
      </w:r>
      <w:r w:rsidR="0018736C" w:rsidRPr="0018736C">
        <w:rPr>
          <w:sz w:val="28"/>
          <w:szCs w:val="28"/>
          <w:lang w:val="be-BY" w:eastAsia="be-BY"/>
        </w:rPr>
        <w:t xml:space="preserve">і, тут яны </w:t>
      </w:r>
      <w:r w:rsidR="0018736C">
        <w:rPr>
          <w:sz w:val="28"/>
          <w:szCs w:val="28"/>
          <w:lang w:val="be-BY" w:eastAsia="be-BY"/>
        </w:rPr>
        <w:t>п</w:t>
      </w:r>
      <w:r w:rsidR="0018736C" w:rsidRPr="0018736C">
        <w:rPr>
          <w:sz w:val="28"/>
          <w:szCs w:val="28"/>
          <w:lang w:val="be-BY" w:eastAsia="be-BY"/>
        </w:rPr>
        <w:t>атрапілі на дружыны самаабароны, якія аказа</w:t>
      </w:r>
      <w:r w:rsidR="0018736C">
        <w:rPr>
          <w:sz w:val="28"/>
          <w:szCs w:val="28"/>
          <w:lang w:val="be-BY" w:eastAsia="be-BY"/>
        </w:rPr>
        <w:t>л</w:t>
      </w:r>
      <w:r w:rsidR="0018736C" w:rsidRPr="0018736C">
        <w:rPr>
          <w:sz w:val="28"/>
          <w:szCs w:val="28"/>
          <w:lang w:val="be-BY" w:eastAsia="be-BY"/>
        </w:rPr>
        <w:t>і ім супраціў. Былі ўведзеныя войскі і паліцыя,</w:t>
      </w:r>
      <w:r w:rsidR="0018736C">
        <w:rPr>
          <w:sz w:val="28"/>
          <w:szCs w:val="28"/>
          <w:lang w:val="be-BY" w:eastAsia="be-BY"/>
        </w:rPr>
        <w:t xml:space="preserve"> якія ўступілі ў бойку з дружын</w:t>
      </w:r>
      <w:r w:rsidR="0018736C" w:rsidRPr="0018736C">
        <w:rPr>
          <w:sz w:val="28"/>
          <w:szCs w:val="28"/>
          <w:lang w:val="be-BY" w:eastAsia="be-BY"/>
        </w:rPr>
        <w:t>нікамі, але не з пагромнікамі.</w:t>
      </w:r>
    </w:p>
    <w:p w:rsidR="0018736C" w:rsidRPr="00840BF8" w:rsidRDefault="0018736C" w:rsidP="0018736C">
      <w:pPr>
        <w:pStyle w:val="a5"/>
        <w:shd w:val="clear" w:color="auto" w:fill="auto"/>
        <w:spacing w:line="276" w:lineRule="auto"/>
        <w:ind w:firstLine="709"/>
        <w:jc w:val="both"/>
        <w:rPr>
          <w:sz w:val="28"/>
          <w:szCs w:val="28"/>
        </w:rPr>
      </w:pPr>
      <w:r>
        <w:rPr>
          <w:sz w:val="28"/>
          <w:szCs w:val="28"/>
          <w:lang w:val="be-BY" w:eastAsia="be-BY"/>
        </w:rPr>
        <w:t>Скарыстаўшы паведамлен</w:t>
      </w:r>
      <w:r w:rsidRPr="0018736C">
        <w:rPr>
          <w:sz w:val="28"/>
          <w:szCs w:val="28"/>
          <w:lang w:val="be-BY" w:eastAsia="be-BY"/>
        </w:rPr>
        <w:t xml:space="preserve">ні паліцэйскіх агентаў, войска і паліцыя атачылі </w:t>
      </w:r>
      <w:r>
        <w:rPr>
          <w:sz w:val="28"/>
          <w:szCs w:val="28"/>
          <w:lang w:val="be-BY" w:eastAsia="be-BY"/>
        </w:rPr>
        <w:t>ат</w:t>
      </w:r>
      <w:r w:rsidRPr="0018736C">
        <w:rPr>
          <w:sz w:val="28"/>
          <w:szCs w:val="28"/>
          <w:lang w:val="be-BY" w:eastAsia="be-BY"/>
        </w:rPr>
        <w:t xml:space="preserve">элі </w:t>
      </w:r>
      <w:r>
        <w:rPr>
          <w:sz w:val="28"/>
          <w:szCs w:val="28"/>
          <w:lang w:val="be-BY" w:eastAsia="be-BY"/>
        </w:rPr>
        <w:t>“</w:t>
      </w:r>
      <w:r w:rsidRPr="0018736C">
        <w:rPr>
          <w:sz w:val="28"/>
          <w:szCs w:val="28"/>
          <w:lang w:val="be-BY" w:eastAsia="be-BY"/>
        </w:rPr>
        <w:t>Залаты якар</w:t>
      </w:r>
      <w:r>
        <w:rPr>
          <w:sz w:val="28"/>
          <w:szCs w:val="28"/>
          <w:lang w:val="be-BY" w:eastAsia="be-BY"/>
        </w:rPr>
        <w:t>”</w:t>
      </w:r>
      <w:r w:rsidRPr="0018736C">
        <w:rPr>
          <w:sz w:val="28"/>
          <w:szCs w:val="28"/>
          <w:lang w:val="be-BY" w:eastAsia="be-BY"/>
        </w:rPr>
        <w:t xml:space="preserve"> і </w:t>
      </w:r>
      <w:r>
        <w:rPr>
          <w:sz w:val="28"/>
          <w:szCs w:val="28"/>
          <w:lang w:val="be-BY" w:eastAsia="be-BY"/>
        </w:rPr>
        <w:t>“</w:t>
      </w:r>
      <w:r w:rsidRPr="0018736C">
        <w:rPr>
          <w:sz w:val="28"/>
          <w:szCs w:val="28"/>
          <w:lang w:val="be-BY" w:eastAsia="be-BY"/>
        </w:rPr>
        <w:t>Парыж</w:t>
      </w:r>
      <w:r>
        <w:rPr>
          <w:sz w:val="28"/>
          <w:szCs w:val="28"/>
          <w:lang w:val="be-BY" w:eastAsia="be-BY"/>
        </w:rPr>
        <w:t>”, дзе знаходзіліся дружын</w:t>
      </w:r>
      <w:r w:rsidRPr="0018736C">
        <w:rPr>
          <w:sz w:val="28"/>
          <w:szCs w:val="28"/>
          <w:lang w:val="be-BY" w:eastAsia="be-BY"/>
        </w:rPr>
        <w:t>нікі. Асабліва</w:t>
      </w:r>
      <w:r>
        <w:rPr>
          <w:sz w:val="28"/>
          <w:szCs w:val="28"/>
          <w:lang w:val="be-BY" w:eastAsia="be-BY"/>
        </w:rPr>
        <w:t xml:space="preserve"> жорсткі бой быў у </w:t>
      </w:r>
      <w:r w:rsidRPr="0018736C">
        <w:rPr>
          <w:sz w:val="28"/>
          <w:szCs w:val="28"/>
          <w:lang w:val="be-BY" w:eastAsia="be-BY"/>
        </w:rPr>
        <w:t xml:space="preserve">атэлі </w:t>
      </w:r>
      <w:r>
        <w:rPr>
          <w:sz w:val="28"/>
          <w:szCs w:val="28"/>
          <w:lang w:val="be-BY" w:eastAsia="be-BY"/>
        </w:rPr>
        <w:t>“</w:t>
      </w:r>
      <w:r w:rsidRPr="0018736C">
        <w:rPr>
          <w:sz w:val="28"/>
          <w:szCs w:val="28"/>
          <w:lang w:val="be-BY" w:eastAsia="be-BY"/>
        </w:rPr>
        <w:t>Залаты якар</w:t>
      </w:r>
      <w:r>
        <w:rPr>
          <w:sz w:val="28"/>
          <w:szCs w:val="28"/>
          <w:lang w:val="be-BY" w:eastAsia="be-BY"/>
        </w:rPr>
        <w:t xml:space="preserve">”. Драўляны будынак </w:t>
      </w:r>
      <w:r w:rsidRPr="0018736C">
        <w:rPr>
          <w:sz w:val="28"/>
          <w:szCs w:val="28"/>
          <w:lang w:val="be-BY" w:eastAsia="be-BY"/>
        </w:rPr>
        <w:t>атэл</w:t>
      </w:r>
      <w:r>
        <w:rPr>
          <w:sz w:val="28"/>
          <w:szCs w:val="28"/>
          <w:lang w:val="be-BY" w:eastAsia="be-BY"/>
        </w:rPr>
        <w:t>я</w:t>
      </w:r>
      <w:r w:rsidRPr="0018736C">
        <w:rPr>
          <w:sz w:val="28"/>
          <w:szCs w:val="28"/>
          <w:lang w:val="be-BY" w:eastAsia="be-BY"/>
        </w:rPr>
        <w:t xml:space="preserve"> дрэнна абараняў ад куляў трохлінейных стрэльбаў-карабінаў. </w:t>
      </w:r>
      <w:r w:rsidRPr="00840BF8">
        <w:rPr>
          <w:sz w:val="28"/>
          <w:szCs w:val="28"/>
          <w:lang w:eastAsia="be-BY"/>
        </w:rPr>
        <w:t>Дружына баранілася адважна і ўсе былі забітыя, загінул</w:t>
      </w:r>
      <w:r>
        <w:rPr>
          <w:sz w:val="28"/>
          <w:szCs w:val="28"/>
          <w:lang w:val="be-BY" w:eastAsia="be-BY"/>
        </w:rPr>
        <w:t>а</w:t>
      </w:r>
      <w:r w:rsidRPr="00840BF8">
        <w:rPr>
          <w:sz w:val="28"/>
          <w:szCs w:val="28"/>
          <w:lang w:eastAsia="be-BY"/>
        </w:rPr>
        <w:t xml:space="preserve"> тут больш за 60 чалавек. Паво</w:t>
      </w:r>
      <w:r>
        <w:rPr>
          <w:sz w:val="28"/>
          <w:szCs w:val="28"/>
          <w:lang w:eastAsia="be-BY"/>
        </w:rPr>
        <w:t xml:space="preserve">дле расповядаў відавочцаў у </w:t>
      </w:r>
      <w:r w:rsidRPr="00840BF8">
        <w:rPr>
          <w:sz w:val="28"/>
          <w:szCs w:val="28"/>
          <w:lang w:eastAsia="be-BY"/>
        </w:rPr>
        <w:t xml:space="preserve">атэлі </w:t>
      </w:r>
      <w:r>
        <w:rPr>
          <w:sz w:val="28"/>
          <w:szCs w:val="28"/>
          <w:lang w:val="be-BY" w:eastAsia="be-BY"/>
        </w:rPr>
        <w:t>“</w:t>
      </w:r>
      <w:r w:rsidRPr="00840BF8">
        <w:rPr>
          <w:sz w:val="28"/>
          <w:szCs w:val="28"/>
          <w:lang w:eastAsia="be-BY"/>
        </w:rPr>
        <w:t>Парыж</w:t>
      </w:r>
      <w:r>
        <w:rPr>
          <w:sz w:val="28"/>
          <w:szCs w:val="28"/>
          <w:lang w:val="be-BY" w:eastAsia="be-BY"/>
        </w:rPr>
        <w:t>”</w:t>
      </w:r>
      <w:r w:rsidRPr="00840BF8">
        <w:rPr>
          <w:sz w:val="28"/>
          <w:szCs w:val="28"/>
          <w:lang w:eastAsia="be-BY"/>
        </w:rPr>
        <w:t xml:space="preserve"> абаронцаў было мала, супраціў</w:t>
      </w:r>
      <w:r>
        <w:rPr>
          <w:sz w:val="28"/>
          <w:szCs w:val="28"/>
          <w:lang w:val="be-BY" w:eastAsia="be-BY"/>
        </w:rPr>
        <w:t>ленне</w:t>
      </w:r>
      <w:r w:rsidRPr="00840BF8">
        <w:rPr>
          <w:sz w:val="28"/>
          <w:szCs w:val="28"/>
          <w:lang w:eastAsia="be-BY"/>
        </w:rPr>
        <w:t xml:space="preserve"> бы</w:t>
      </w:r>
      <w:r>
        <w:rPr>
          <w:sz w:val="28"/>
          <w:szCs w:val="28"/>
          <w:lang w:val="be-BY" w:eastAsia="be-BY"/>
        </w:rPr>
        <w:t>ло</w:t>
      </w:r>
      <w:r w:rsidRPr="00840BF8">
        <w:rPr>
          <w:sz w:val="28"/>
          <w:szCs w:val="28"/>
          <w:lang w:eastAsia="be-BY"/>
        </w:rPr>
        <w:t xml:space="preserve"> меншым, і частка іх была </w:t>
      </w:r>
      <w:r>
        <w:rPr>
          <w:sz w:val="28"/>
          <w:szCs w:val="28"/>
          <w:lang w:val="be-BY" w:eastAsia="be-BY"/>
        </w:rPr>
        <w:t>ўзятая</w:t>
      </w:r>
      <w:r w:rsidRPr="00840BF8">
        <w:rPr>
          <w:sz w:val="28"/>
          <w:szCs w:val="28"/>
          <w:lang w:eastAsia="be-BY"/>
        </w:rPr>
        <w:t xml:space="preserve"> жывымі. </w:t>
      </w:r>
      <w:r>
        <w:rPr>
          <w:sz w:val="28"/>
          <w:szCs w:val="28"/>
          <w:lang w:val="be-BY" w:eastAsia="be-BY"/>
        </w:rPr>
        <w:t>А</w:t>
      </w:r>
      <w:r w:rsidRPr="00840BF8">
        <w:rPr>
          <w:sz w:val="28"/>
          <w:szCs w:val="28"/>
          <w:lang w:eastAsia="be-BY"/>
        </w:rPr>
        <w:t xml:space="preserve">тэль </w:t>
      </w:r>
      <w:r>
        <w:rPr>
          <w:sz w:val="28"/>
          <w:szCs w:val="28"/>
          <w:lang w:val="be-BY" w:eastAsia="be-BY"/>
        </w:rPr>
        <w:t>“</w:t>
      </w:r>
      <w:r w:rsidRPr="00840BF8">
        <w:rPr>
          <w:sz w:val="28"/>
          <w:szCs w:val="28"/>
          <w:lang w:eastAsia="be-BY"/>
        </w:rPr>
        <w:t>Залаты якар</w:t>
      </w:r>
      <w:r>
        <w:rPr>
          <w:sz w:val="28"/>
          <w:szCs w:val="28"/>
          <w:lang w:val="be-BY" w:eastAsia="be-BY"/>
        </w:rPr>
        <w:t>”</w:t>
      </w:r>
      <w:r w:rsidRPr="00840BF8">
        <w:rPr>
          <w:sz w:val="28"/>
          <w:szCs w:val="28"/>
          <w:lang w:eastAsia="be-BY"/>
        </w:rPr>
        <w:t xml:space="preserve"> </w:t>
      </w:r>
      <w:r>
        <w:rPr>
          <w:sz w:val="28"/>
          <w:szCs w:val="28"/>
          <w:lang w:val="be-BY" w:eastAsia="be-BY"/>
        </w:rPr>
        <w:t>знаходзіўся</w:t>
      </w:r>
      <w:r>
        <w:rPr>
          <w:sz w:val="28"/>
          <w:szCs w:val="28"/>
          <w:lang w:eastAsia="be-BY"/>
        </w:rPr>
        <w:t xml:space="preserve"> на скрыжаван</w:t>
      </w:r>
      <w:r w:rsidRPr="00840BF8">
        <w:rPr>
          <w:sz w:val="28"/>
          <w:szCs w:val="28"/>
          <w:lang w:eastAsia="be-BY"/>
        </w:rPr>
        <w:t xml:space="preserve">ні вул. Спаскай і </w:t>
      </w:r>
      <w:r>
        <w:rPr>
          <w:sz w:val="28"/>
          <w:szCs w:val="28"/>
          <w:lang w:val="be-BY" w:eastAsia="be-BY"/>
        </w:rPr>
        <w:t>Яў</w:t>
      </w:r>
      <w:r w:rsidRPr="00840BF8">
        <w:rPr>
          <w:sz w:val="28"/>
          <w:szCs w:val="28"/>
          <w:lang w:eastAsia="be-BY"/>
        </w:rPr>
        <w:t>рэйскай. У 1930 г. у 25-і гадовы юбілей рэвалюцыі 1905 г. на</w:t>
      </w:r>
      <w:r>
        <w:rPr>
          <w:sz w:val="28"/>
          <w:szCs w:val="28"/>
          <w:lang w:val="be-BY" w:eastAsia="be-BY"/>
        </w:rPr>
        <w:t xml:space="preserve"> </w:t>
      </w:r>
      <w:r w:rsidRPr="00840BF8">
        <w:rPr>
          <w:sz w:val="28"/>
          <w:szCs w:val="28"/>
          <w:lang w:eastAsia="be-BY"/>
        </w:rPr>
        <w:t>месцы згарэ</w:t>
      </w:r>
      <w:r>
        <w:rPr>
          <w:sz w:val="28"/>
          <w:szCs w:val="28"/>
          <w:lang w:val="be-BY" w:eastAsia="be-BY"/>
        </w:rPr>
        <w:t>ўшага</w:t>
      </w:r>
      <w:r w:rsidRPr="00840BF8">
        <w:rPr>
          <w:sz w:val="28"/>
          <w:szCs w:val="28"/>
          <w:lang w:eastAsia="be-BY"/>
        </w:rPr>
        <w:t xml:space="preserve"> атэл</w:t>
      </w:r>
      <w:r>
        <w:rPr>
          <w:sz w:val="28"/>
          <w:szCs w:val="28"/>
          <w:lang w:val="be-BY" w:eastAsia="be-BY"/>
        </w:rPr>
        <w:t>я</w:t>
      </w:r>
      <w:r w:rsidRPr="00840BF8">
        <w:rPr>
          <w:sz w:val="28"/>
          <w:szCs w:val="28"/>
          <w:lang w:eastAsia="be-BY"/>
        </w:rPr>
        <w:t xml:space="preserve"> была ўста</w:t>
      </w:r>
      <w:r>
        <w:rPr>
          <w:sz w:val="28"/>
          <w:szCs w:val="28"/>
          <w:lang w:val="be-BY" w:eastAsia="be-BY"/>
        </w:rPr>
        <w:t>ноўлена</w:t>
      </w:r>
      <w:r w:rsidRPr="00840BF8">
        <w:rPr>
          <w:sz w:val="28"/>
          <w:szCs w:val="28"/>
          <w:lang w:eastAsia="be-BY"/>
        </w:rPr>
        <w:t xml:space="preserve"> памятная шыльда. У 1978 г. новая мэмарыяльная шыльда была прымацаваная на доме пр. К.Маркса №11.</w:t>
      </w:r>
    </w:p>
    <w:p w:rsidR="0018736C" w:rsidRPr="00840BF8" w:rsidRDefault="0018736C" w:rsidP="0018736C">
      <w:pPr>
        <w:pStyle w:val="a5"/>
        <w:shd w:val="clear" w:color="auto" w:fill="auto"/>
        <w:spacing w:line="276" w:lineRule="auto"/>
        <w:ind w:firstLine="709"/>
        <w:jc w:val="both"/>
        <w:rPr>
          <w:sz w:val="28"/>
          <w:szCs w:val="28"/>
        </w:rPr>
      </w:pPr>
      <w:r w:rsidRPr="00840BF8">
        <w:rPr>
          <w:sz w:val="28"/>
          <w:szCs w:val="28"/>
          <w:lang w:eastAsia="be-BY"/>
        </w:rPr>
        <w:t>Пагром крамаў адцягнуў б</w:t>
      </w:r>
      <w:r>
        <w:rPr>
          <w:sz w:val="28"/>
          <w:szCs w:val="28"/>
          <w:lang w:val="be-BY" w:eastAsia="be-BY"/>
        </w:rPr>
        <w:t>ольшую частку</w:t>
      </w:r>
      <w:r w:rsidRPr="00840BF8">
        <w:rPr>
          <w:sz w:val="28"/>
          <w:szCs w:val="28"/>
          <w:lang w:eastAsia="be-BY"/>
        </w:rPr>
        <w:t xml:space="preserve"> пагро</w:t>
      </w:r>
      <w:r>
        <w:rPr>
          <w:sz w:val="28"/>
          <w:szCs w:val="28"/>
          <w:lang w:eastAsia="be-BY"/>
        </w:rPr>
        <w:t>мнікаў. Яны з хцівасьцю накіну</w:t>
      </w:r>
      <w:r w:rsidRPr="00840BF8">
        <w:rPr>
          <w:sz w:val="28"/>
          <w:szCs w:val="28"/>
          <w:lang w:eastAsia="be-BY"/>
        </w:rPr>
        <w:t xml:space="preserve">ліся на </w:t>
      </w:r>
      <w:r>
        <w:rPr>
          <w:sz w:val="28"/>
          <w:szCs w:val="28"/>
          <w:lang w:eastAsia="be-BY"/>
        </w:rPr>
        <w:t>тавары. Казалі, што неўзабаве з</w:t>
      </w:r>
      <w:r>
        <w:rPr>
          <w:sz w:val="28"/>
          <w:szCs w:val="28"/>
          <w:lang w:val="be-BY" w:eastAsia="be-BY"/>
        </w:rPr>
        <w:t>’</w:t>
      </w:r>
      <w:r w:rsidRPr="00840BF8">
        <w:rPr>
          <w:sz w:val="28"/>
          <w:szCs w:val="28"/>
          <w:lang w:eastAsia="be-BY"/>
        </w:rPr>
        <w:t>явіліся вазы з Жарц</w:t>
      </w:r>
      <w:r>
        <w:rPr>
          <w:sz w:val="28"/>
          <w:szCs w:val="28"/>
          <w:lang w:val="be-BY" w:eastAsia="be-BY"/>
        </w:rPr>
        <w:t>а</w:t>
      </w:r>
      <w:r w:rsidRPr="00840BF8">
        <w:rPr>
          <w:sz w:val="28"/>
          <w:szCs w:val="28"/>
          <w:lang w:eastAsia="be-BY"/>
        </w:rPr>
        <w:t>ў, на іх наклад</w:t>
      </w:r>
      <w:r>
        <w:rPr>
          <w:sz w:val="28"/>
          <w:szCs w:val="28"/>
          <w:lang w:val="be-BY" w:eastAsia="be-BY"/>
        </w:rPr>
        <w:t>в</w:t>
      </w:r>
      <w:r w:rsidRPr="00840BF8">
        <w:rPr>
          <w:sz w:val="28"/>
          <w:szCs w:val="28"/>
          <w:lang w:eastAsia="be-BY"/>
        </w:rPr>
        <w:t xml:space="preserve">алі нарабаванае ды адвозілі ў вёску, а басота цягнула ў свае мярлогі. Страляніна цягнулася да ночы. Быў разгромлены шэраг </w:t>
      </w:r>
      <w:r>
        <w:rPr>
          <w:sz w:val="28"/>
          <w:szCs w:val="28"/>
          <w:lang w:val="be-BY" w:eastAsia="be-BY"/>
        </w:rPr>
        <w:t>яў</w:t>
      </w:r>
      <w:r>
        <w:rPr>
          <w:sz w:val="28"/>
          <w:szCs w:val="28"/>
          <w:lang w:eastAsia="be-BY"/>
        </w:rPr>
        <w:t>рэйскіх дамоў, забівалі жанчы</w:t>
      </w:r>
      <w:r w:rsidRPr="00840BF8">
        <w:rPr>
          <w:sz w:val="28"/>
          <w:szCs w:val="28"/>
          <w:lang w:eastAsia="be-BY"/>
        </w:rPr>
        <w:t xml:space="preserve">н, дзяцей, старых, ламалі мэблю, білі посуд, шыбы, выпускалі пух з падушак і пярынаў і г.д. Дакладных дадзеных пра колькасьць забітых і параненых няма. Казалі, што было іх </w:t>
      </w:r>
      <w:r>
        <w:rPr>
          <w:sz w:val="28"/>
          <w:szCs w:val="28"/>
          <w:lang w:val="be-BY" w:eastAsia="be-BY"/>
        </w:rPr>
        <w:t>каля</w:t>
      </w:r>
      <w:r w:rsidRPr="00840BF8">
        <w:rPr>
          <w:sz w:val="28"/>
          <w:szCs w:val="28"/>
          <w:lang w:eastAsia="be-BY"/>
        </w:rPr>
        <w:t xml:space="preserve"> 300 чалавек. </w:t>
      </w:r>
      <w:r>
        <w:rPr>
          <w:sz w:val="28"/>
          <w:szCs w:val="28"/>
          <w:lang w:val="be-BY" w:eastAsia="be-BY"/>
        </w:rPr>
        <w:t>Яў</w:t>
      </w:r>
      <w:r w:rsidRPr="00840BF8">
        <w:rPr>
          <w:sz w:val="28"/>
          <w:szCs w:val="28"/>
          <w:lang w:eastAsia="be-BY"/>
        </w:rPr>
        <w:t xml:space="preserve">рэі хавалі забітых на могілках за чыгункай, дзе цяпер стадыён </w:t>
      </w:r>
      <w:r>
        <w:rPr>
          <w:sz w:val="28"/>
          <w:szCs w:val="28"/>
          <w:lang w:val="be-BY" w:eastAsia="be-BY"/>
        </w:rPr>
        <w:t>“</w:t>
      </w:r>
      <w:r w:rsidRPr="00840BF8">
        <w:rPr>
          <w:sz w:val="28"/>
          <w:szCs w:val="28"/>
          <w:lang w:eastAsia="be-BY"/>
        </w:rPr>
        <w:t>Л</w:t>
      </w:r>
      <w:r>
        <w:rPr>
          <w:sz w:val="28"/>
          <w:szCs w:val="28"/>
          <w:lang w:val="be-BY" w:eastAsia="be-BY"/>
        </w:rPr>
        <w:t>а</w:t>
      </w:r>
      <w:r w:rsidRPr="00840BF8">
        <w:rPr>
          <w:sz w:val="28"/>
          <w:szCs w:val="28"/>
          <w:lang w:eastAsia="be-BY"/>
        </w:rPr>
        <w:t>каматыў</w:t>
      </w:r>
      <w:r>
        <w:rPr>
          <w:sz w:val="28"/>
          <w:szCs w:val="28"/>
          <w:lang w:val="be-BY" w:eastAsia="be-BY"/>
        </w:rPr>
        <w:t>”</w:t>
      </w:r>
      <w:r>
        <w:rPr>
          <w:sz w:val="28"/>
          <w:szCs w:val="28"/>
          <w:lang w:eastAsia="be-BY"/>
        </w:rPr>
        <w:t>, і на Задзвін</w:t>
      </w:r>
      <w:r w:rsidRPr="00840BF8">
        <w:rPr>
          <w:sz w:val="28"/>
          <w:szCs w:val="28"/>
          <w:lang w:eastAsia="be-BY"/>
        </w:rPr>
        <w:t>ні, д</w:t>
      </w:r>
      <w:r>
        <w:rPr>
          <w:sz w:val="28"/>
          <w:szCs w:val="28"/>
          <w:lang w:eastAsia="be-BY"/>
        </w:rPr>
        <w:t>зе цяпер насып да мосту праз Дз</w:t>
      </w:r>
      <w:r w:rsidRPr="00840BF8">
        <w:rPr>
          <w:sz w:val="28"/>
          <w:szCs w:val="28"/>
          <w:lang w:eastAsia="be-BY"/>
        </w:rPr>
        <w:t>віну па вул. Юбілейнай. Шмат хто хаваў уначы, баючыся, што ўдзень м</w:t>
      </w:r>
      <w:r>
        <w:rPr>
          <w:sz w:val="28"/>
          <w:szCs w:val="28"/>
          <w:lang w:eastAsia="be-BY"/>
        </w:rPr>
        <w:t>огуць быць новыя правакацыі і з</w:t>
      </w:r>
      <w:r w:rsidRPr="00840BF8">
        <w:rPr>
          <w:sz w:val="28"/>
          <w:szCs w:val="28"/>
          <w:lang w:eastAsia="be-BY"/>
        </w:rPr>
        <w:t>дзекі над нябожчыкамі. Палі</w:t>
      </w:r>
      <w:r>
        <w:rPr>
          <w:sz w:val="28"/>
          <w:szCs w:val="28"/>
          <w:lang w:val="be-BY" w:eastAsia="be-BY"/>
        </w:rPr>
        <w:t>ц</w:t>
      </w:r>
      <w:r w:rsidRPr="00840BF8">
        <w:rPr>
          <w:sz w:val="28"/>
          <w:szCs w:val="28"/>
          <w:lang w:eastAsia="be-BY"/>
        </w:rPr>
        <w:t xml:space="preserve">ыя ўзяла горад пад кантроль. Пачаліся </w:t>
      </w:r>
      <w:r>
        <w:rPr>
          <w:sz w:val="28"/>
          <w:szCs w:val="28"/>
          <w:lang w:val="be-BY" w:eastAsia="be-BY"/>
        </w:rPr>
        <w:t>дапросы</w:t>
      </w:r>
      <w:r w:rsidRPr="00840BF8">
        <w:rPr>
          <w:sz w:val="28"/>
          <w:szCs w:val="28"/>
          <w:lang w:eastAsia="be-BY"/>
        </w:rPr>
        <w:t xml:space="preserve"> </w:t>
      </w:r>
      <w:r>
        <w:rPr>
          <w:sz w:val="28"/>
          <w:szCs w:val="28"/>
          <w:lang w:val="be-BY" w:eastAsia="be-BY"/>
        </w:rPr>
        <w:t>і</w:t>
      </w:r>
      <w:r w:rsidRPr="00840BF8">
        <w:rPr>
          <w:sz w:val="28"/>
          <w:szCs w:val="28"/>
          <w:lang w:eastAsia="be-BY"/>
        </w:rPr>
        <w:t xml:space="preserve"> арышты. Прыбылі</w:t>
      </w:r>
      <w:r>
        <w:rPr>
          <w:sz w:val="28"/>
          <w:szCs w:val="28"/>
          <w:lang w:eastAsia="be-BY"/>
        </w:rPr>
        <w:t xml:space="preserve"> жандары з Віцебск</w:t>
      </w:r>
      <w:r>
        <w:rPr>
          <w:sz w:val="28"/>
          <w:szCs w:val="28"/>
          <w:lang w:val="be-BY" w:eastAsia="be-BY"/>
        </w:rPr>
        <w:t>а</w:t>
      </w:r>
      <w:r>
        <w:rPr>
          <w:sz w:val="28"/>
          <w:szCs w:val="28"/>
          <w:lang w:eastAsia="be-BY"/>
        </w:rPr>
        <w:t>. Рэакцыя с</w:t>
      </w:r>
      <w:r w:rsidRPr="00840BF8">
        <w:rPr>
          <w:sz w:val="28"/>
          <w:szCs w:val="28"/>
          <w:lang w:eastAsia="be-BY"/>
        </w:rPr>
        <w:t>вяткавала перамогу.</w:t>
      </w:r>
      <w:r>
        <w:rPr>
          <w:sz w:val="28"/>
          <w:szCs w:val="28"/>
          <w:lang w:eastAsia="be-BY"/>
        </w:rPr>
        <w:t xml:space="preserve"> Удар яна нанесла па рэвалюцыйнай сіле, пагромнікаў не перас</w:t>
      </w:r>
      <w:r w:rsidRPr="00840BF8">
        <w:rPr>
          <w:sz w:val="28"/>
          <w:szCs w:val="28"/>
          <w:lang w:eastAsia="be-BY"/>
        </w:rPr>
        <w:t xml:space="preserve">ледавалі. Было арыштавана шмат </w:t>
      </w:r>
      <w:r w:rsidRPr="00840BF8">
        <w:rPr>
          <w:sz w:val="28"/>
          <w:szCs w:val="28"/>
          <w:lang w:eastAsia="be-BY"/>
        </w:rPr>
        <w:lastRenderedPageBreak/>
        <w:t>уд</w:t>
      </w:r>
      <w:r>
        <w:rPr>
          <w:sz w:val="28"/>
          <w:szCs w:val="28"/>
          <w:lang w:eastAsia="be-BY"/>
        </w:rPr>
        <w:t>зельнікаў рэвалюцыйнага руху, з</w:t>
      </w:r>
      <w:r w:rsidRPr="00840BF8">
        <w:rPr>
          <w:sz w:val="28"/>
          <w:szCs w:val="28"/>
          <w:lang w:eastAsia="be-BY"/>
        </w:rPr>
        <w:t>нішчаны рэвалюцы</w:t>
      </w:r>
      <w:r>
        <w:rPr>
          <w:sz w:val="28"/>
          <w:szCs w:val="28"/>
          <w:lang w:eastAsia="be-BY"/>
        </w:rPr>
        <w:t>йны камітэт, рэвалюцыйныя арга</w:t>
      </w:r>
      <w:r w:rsidRPr="00840BF8">
        <w:rPr>
          <w:sz w:val="28"/>
          <w:szCs w:val="28"/>
          <w:lang w:eastAsia="be-BY"/>
        </w:rPr>
        <w:t>нізацыі перайшлі на нелегальнае становішча.</w:t>
      </w:r>
    </w:p>
    <w:p w:rsidR="0018736C" w:rsidRPr="001F7DA0" w:rsidRDefault="0018736C" w:rsidP="0018736C">
      <w:pPr>
        <w:pStyle w:val="a5"/>
        <w:shd w:val="clear" w:color="auto" w:fill="auto"/>
        <w:spacing w:line="276" w:lineRule="auto"/>
        <w:ind w:firstLine="709"/>
        <w:jc w:val="both"/>
        <w:rPr>
          <w:b/>
          <w:bCs/>
          <w:sz w:val="28"/>
          <w:szCs w:val="28"/>
          <w:lang w:val="be-BY"/>
        </w:rPr>
      </w:pPr>
      <w:r>
        <w:rPr>
          <w:sz w:val="28"/>
          <w:szCs w:val="28"/>
          <w:lang w:eastAsia="be-BY"/>
        </w:rPr>
        <w:t>Паз</w:t>
      </w:r>
      <w:r w:rsidRPr="00840BF8">
        <w:rPr>
          <w:sz w:val="28"/>
          <w:szCs w:val="28"/>
          <w:lang w:eastAsia="be-BY"/>
        </w:rPr>
        <w:t>ней у гарад</w:t>
      </w:r>
      <w:r w:rsidR="006F4FA5">
        <w:rPr>
          <w:sz w:val="28"/>
          <w:szCs w:val="28"/>
          <w:lang w:val="be-BY" w:eastAsia="be-BY"/>
        </w:rPr>
        <w:t>с</w:t>
      </w:r>
      <w:r w:rsidRPr="00840BF8">
        <w:rPr>
          <w:sz w:val="28"/>
          <w:szCs w:val="28"/>
          <w:lang w:eastAsia="be-BY"/>
        </w:rPr>
        <w:t>кім муз</w:t>
      </w:r>
      <w:r w:rsidR="006F4FA5">
        <w:rPr>
          <w:sz w:val="28"/>
          <w:szCs w:val="28"/>
          <w:lang w:val="be-BY" w:eastAsia="be-BY"/>
        </w:rPr>
        <w:t>е</w:t>
      </w:r>
      <w:r w:rsidR="006F4FA5">
        <w:rPr>
          <w:sz w:val="28"/>
          <w:szCs w:val="28"/>
          <w:lang w:eastAsia="be-BY"/>
        </w:rPr>
        <w:t>і была створана</w:t>
      </w:r>
      <w:r w:rsidR="0091443A">
        <w:rPr>
          <w:sz w:val="28"/>
          <w:szCs w:val="28"/>
          <w:lang w:val="be-BY" w:eastAsia="be-BY"/>
        </w:rPr>
        <w:t>я</w:t>
      </w:r>
      <w:r w:rsidRPr="00840BF8">
        <w:rPr>
          <w:sz w:val="28"/>
          <w:szCs w:val="28"/>
          <w:lang w:eastAsia="be-BY"/>
        </w:rPr>
        <w:t xml:space="preserve"> экспазыцыя</w:t>
      </w:r>
      <w:r w:rsidRPr="006F4FA5">
        <w:rPr>
          <w:rStyle w:val="13pt"/>
          <w:b w:val="0"/>
          <w:sz w:val="28"/>
          <w:szCs w:val="28"/>
          <w:lang w:eastAsia="be-BY"/>
        </w:rPr>
        <w:t xml:space="preserve"> </w:t>
      </w:r>
      <w:r w:rsidR="006F4FA5" w:rsidRPr="006F4FA5">
        <w:rPr>
          <w:rStyle w:val="13pt"/>
          <w:b w:val="0"/>
          <w:sz w:val="28"/>
          <w:szCs w:val="28"/>
          <w:lang w:val="be-BY" w:eastAsia="be-BY"/>
        </w:rPr>
        <w:t>з</w:t>
      </w:r>
      <w:r w:rsidRPr="00840BF8">
        <w:rPr>
          <w:sz w:val="28"/>
          <w:szCs w:val="28"/>
          <w:lang w:eastAsia="be-BY"/>
        </w:rPr>
        <w:t xml:space="preserve"> ф</w:t>
      </w:r>
      <w:r w:rsidR="006F4FA5">
        <w:rPr>
          <w:sz w:val="28"/>
          <w:szCs w:val="28"/>
          <w:lang w:val="be-BY" w:eastAsia="be-BY"/>
        </w:rPr>
        <w:t>отаздымкаў</w:t>
      </w:r>
      <w:r w:rsidRPr="00840BF8">
        <w:rPr>
          <w:sz w:val="28"/>
          <w:szCs w:val="28"/>
          <w:lang w:eastAsia="be-BY"/>
        </w:rPr>
        <w:t xml:space="preserve"> і дак</w:t>
      </w:r>
      <w:r w:rsidR="006F4FA5">
        <w:rPr>
          <w:sz w:val="28"/>
          <w:szCs w:val="28"/>
          <w:lang w:val="be-BY" w:eastAsia="be-BY"/>
        </w:rPr>
        <w:t>ументаў</w:t>
      </w:r>
      <w:r w:rsidRPr="00840BF8">
        <w:rPr>
          <w:sz w:val="28"/>
          <w:szCs w:val="28"/>
          <w:lang w:eastAsia="be-BY"/>
        </w:rPr>
        <w:t xml:space="preserve"> пра </w:t>
      </w:r>
      <w:r w:rsidR="006F4FA5">
        <w:rPr>
          <w:sz w:val="28"/>
          <w:szCs w:val="28"/>
          <w:lang w:val="be-BY" w:eastAsia="be-BY"/>
        </w:rPr>
        <w:t>гэт</w:t>
      </w:r>
      <w:r w:rsidRPr="00840BF8">
        <w:rPr>
          <w:sz w:val="28"/>
          <w:szCs w:val="28"/>
          <w:lang w:eastAsia="be-BY"/>
        </w:rPr>
        <w:t>ыя падзеі, успамінаў удзельнікаў рэвалюцыі. Быў</w:t>
      </w:r>
      <w:r w:rsidRPr="00840BF8">
        <w:rPr>
          <w:b/>
          <w:bCs/>
          <w:sz w:val="28"/>
          <w:szCs w:val="28"/>
        </w:rPr>
        <w:t xml:space="preserve"> </w:t>
      </w:r>
      <w:r w:rsidRPr="00840BF8">
        <w:rPr>
          <w:bCs/>
          <w:sz w:val="28"/>
          <w:szCs w:val="28"/>
        </w:rPr>
        <w:t>адшуканы</w:t>
      </w:r>
      <w:r w:rsidRPr="00840BF8">
        <w:rPr>
          <w:sz w:val="28"/>
          <w:szCs w:val="28"/>
          <w:lang w:eastAsia="be-BY"/>
        </w:rPr>
        <w:t xml:space="preserve"> шэраг магілаў забітых, выяўленыя прозвішчы некаторых рэвалюцыйных</w:t>
      </w:r>
      <w:r w:rsidRPr="00840BF8">
        <w:rPr>
          <w:bCs/>
          <w:sz w:val="28"/>
          <w:szCs w:val="28"/>
        </w:rPr>
        <w:t xml:space="preserve"> дзеяч</w:t>
      </w:r>
      <w:r w:rsidR="006F4FA5">
        <w:rPr>
          <w:bCs/>
          <w:sz w:val="28"/>
          <w:szCs w:val="28"/>
          <w:lang w:val="be-BY"/>
        </w:rPr>
        <w:t>аў</w:t>
      </w:r>
      <w:r w:rsidRPr="00840BF8">
        <w:rPr>
          <w:bCs/>
          <w:sz w:val="28"/>
          <w:szCs w:val="28"/>
        </w:rPr>
        <w:t xml:space="preserve"> </w:t>
      </w:r>
      <w:r w:rsidRPr="00840BF8">
        <w:rPr>
          <w:sz w:val="28"/>
          <w:szCs w:val="28"/>
          <w:lang w:eastAsia="be-BY"/>
        </w:rPr>
        <w:t xml:space="preserve">таго часу і </w:t>
      </w:r>
      <w:r w:rsidR="006F4FA5">
        <w:rPr>
          <w:sz w:val="28"/>
          <w:szCs w:val="28"/>
          <w:lang w:eastAsia="be-BY"/>
        </w:rPr>
        <w:t>тых, што загінулі ў баях ды вязніцах. Але гэты</w:t>
      </w:r>
      <w:r w:rsidR="006F4FA5">
        <w:rPr>
          <w:sz w:val="28"/>
          <w:szCs w:val="28"/>
          <w:lang w:val="be-BY" w:eastAsia="be-BY"/>
        </w:rPr>
        <w:t>я</w:t>
      </w:r>
      <w:r w:rsidRPr="00840BF8">
        <w:rPr>
          <w:sz w:val="28"/>
          <w:szCs w:val="28"/>
          <w:lang w:eastAsia="be-BY"/>
        </w:rPr>
        <w:t xml:space="preserve"> матэрыялы</w:t>
      </w:r>
      <w:r w:rsidRPr="00840BF8">
        <w:rPr>
          <w:bCs/>
          <w:sz w:val="28"/>
          <w:szCs w:val="28"/>
        </w:rPr>
        <w:t xml:space="preserve"> за</w:t>
      </w:r>
      <w:r w:rsidR="006F4FA5">
        <w:rPr>
          <w:bCs/>
          <w:sz w:val="28"/>
          <w:szCs w:val="28"/>
          <w:lang w:val="be-BY"/>
        </w:rPr>
        <w:t>гі</w:t>
      </w:r>
      <w:r w:rsidRPr="00840BF8">
        <w:rPr>
          <w:bCs/>
          <w:sz w:val="28"/>
          <w:szCs w:val="28"/>
        </w:rPr>
        <w:t>нул</w:t>
      </w:r>
      <w:r w:rsidR="006F4FA5">
        <w:rPr>
          <w:bCs/>
          <w:sz w:val="28"/>
          <w:szCs w:val="28"/>
          <w:lang w:val="be-BY"/>
        </w:rPr>
        <w:t>і</w:t>
      </w:r>
      <w:r w:rsidR="001F7DA0">
        <w:rPr>
          <w:bCs/>
          <w:sz w:val="28"/>
          <w:szCs w:val="28"/>
          <w:lang w:val="be-BY"/>
        </w:rPr>
        <w:t>.</w:t>
      </w:r>
      <w:r w:rsidR="009E4CB0" w:rsidRPr="009E4CB0">
        <w:rPr>
          <w:sz w:val="28"/>
          <w:szCs w:val="28"/>
          <w:lang w:val="en-US"/>
        </w:rPr>
        <w:t xml:space="preserve"> </w:t>
      </w:r>
      <w:r w:rsidR="009E4CB0">
        <w:rPr>
          <w:sz w:val="28"/>
          <w:szCs w:val="28"/>
          <w:lang w:val="en-US"/>
        </w:rPr>
        <w:t>[</w:t>
      </w:r>
      <w:r w:rsidR="009E4CB0">
        <w:rPr>
          <w:sz w:val="28"/>
          <w:szCs w:val="28"/>
        </w:rPr>
        <w:t>8, с. 267</w:t>
      </w:r>
      <w:r w:rsidR="009E4CB0">
        <w:rPr>
          <w:sz w:val="28"/>
          <w:szCs w:val="28"/>
          <w:lang w:val="en-US"/>
        </w:rPr>
        <w:t>]</w:t>
      </w:r>
    </w:p>
    <w:p w:rsidR="00DB7F64" w:rsidRPr="007E203E" w:rsidRDefault="00DB7F64" w:rsidP="0066092F">
      <w:pPr>
        <w:spacing w:after="0"/>
        <w:ind w:firstLine="709"/>
        <w:jc w:val="both"/>
        <w:rPr>
          <w:rFonts w:ascii="Times New Roman" w:hAnsi="Times New Roman" w:cs="Times New Roman"/>
          <w:sz w:val="28"/>
          <w:szCs w:val="28"/>
          <w:lang w:val="be-BY"/>
        </w:rPr>
      </w:pPr>
    </w:p>
    <w:p w:rsidR="007E203E" w:rsidRPr="007E203E" w:rsidRDefault="007E203E" w:rsidP="0066092F">
      <w:pPr>
        <w:autoSpaceDE w:val="0"/>
        <w:autoSpaceDN w:val="0"/>
        <w:adjustRightInd w:val="0"/>
        <w:spacing w:after="0"/>
        <w:ind w:firstLine="709"/>
        <w:jc w:val="both"/>
        <w:rPr>
          <w:rFonts w:ascii="Times New Roman" w:hAnsi="Times New Roman" w:cs="Times New Roman"/>
          <w:sz w:val="28"/>
          <w:szCs w:val="28"/>
          <w:lang w:val="be-BY"/>
        </w:rPr>
      </w:pPr>
    </w:p>
    <w:p w:rsidR="00E74181" w:rsidRDefault="00E74181" w:rsidP="0066092F">
      <w:pPr>
        <w:autoSpaceDE w:val="0"/>
        <w:autoSpaceDN w:val="0"/>
        <w:adjustRightInd w:val="0"/>
        <w:spacing w:after="0"/>
        <w:ind w:firstLine="709"/>
        <w:jc w:val="both"/>
        <w:rPr>
          <w:rFonts w:ascii="Times New Roman" w:hAnsi="Times New Roman" w:cs="Times New Roman"/>
          <w:sz w:val="24"/>
          <w:szCs w:val="24"/>
          <w:lang w:val="be-BY"/>
        </w:rPr>
      </w:pPr>
    </w:p>
    <w:p w:rsidR="00E74181" w:rsidRDefault="00E74181" w:rsidP="0066092F">
      <w:pPr>
        <w:autoSpaceDE w:val="0"/>
        <w:autoSpaceDN w:val="0"/>
        <w:adjustRightInd w:val="0"/>
        <w:spacing w:after="0"/>
        <w:ind w:firstLine="709"/>
        <w:jc w:val="both"/>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E74181" w:rsidRDefault="00E74181" w:rsidP="00A442F3">
      <w:pPr>
        <w:autoSpaceDE w:val="0"/>
        <w:autoSpaceDN w:val="0"/>
        <w:adjustRightInd w:val="0"/>
        <w:spacing w:after="0" w:line="240" w:lineRule="auto"/>
        <w:ind w:firstLine="708"/>
        <w:rPr>
          <w:rFonts w:ascii="Times New Roman" w:hAnsi="Times New Roman" w:cs="Times New Roman"/>
          <w:sz w:val="24"/>
          <w:szCs w:val="24"/>
          <w:lang w:val="be-BY"/>
        </w:rPr>
      </w:pPr>
    </w:p>
    <w:p w:rsidR="0008780D" w:rsidRDefault="0008780D">
      <w:pPr>
        <w:rPr>
          <w:rFonts w:ascii="Times New Roman" w:hAnsi="Times New Roman" w:cs="Times New Roman"/>
          <w:sz w:val="24"/>
          <w:szCs w:val="24"/>
          <w:lang w:val="be-BY"/>
        </w:rPr>
      </w:pPr>
      <w:r>
        <w:rPr>
          <w:rFonts w:ascii="Times New Roman" w:hAnsi="Times New Roman" w:cs="Times New Roman"/>
          <w:sz w:val="24"/>
          <w:szCs w:val="24"/>
          <w:lang w:val="be-BY"/>
        </w:rPr>
        <w:br w:type="page"/>
      </w:r>
    </w:p>
    <w:p w:rsidR="00E74181" w:rsidRDefault="00FD4E19" w:rsidP="0091443A">
      <w:pPr>
        <w:autoSpaceDE w:val="0"/>
        <w:autoSpaceDN w:val="0"/>
        <w:adjustRightInd w:val="0"/>
        <w:spacing w:after="0" w:line="240" w:lineRule="auto"/>
        <w:ind w:firstLine="708"/>
        <w:jc w:val="center"/>
        <w:rPr>
          <w:rFonts w:ascii="Times New Roman" w:hAnsi="Times New Roman" w:cs="Times New Roman"/>
          <w:b/>
          <w:sz w:val="28"/>
          <w:szCs w:val="28"/>
          <w:lang w:val="be-BY"/>
        </w:rPr>
      </w:pPr>
      <w:r>
        <w:rPr>
          <w:rFonts w:ascii="Times New Roman" w:hAnsi="Times New Roman" w:cs="Times New Roman"/>
          <w:b/>
          <w:sz w:val="28"/>
          <w:szCs w:val="28"/>
          <w:lang w:val="be-BY"/>
        </w:rPr>
        <w:lastRenderedPageBreak/>
        <w:t>ЗАНЯТКІ ЯЎРЭЙСКАГА НАСЕЛЬНІЦТВА</w:t>
      </w:r>
    </w:p>
    <w:p w:rsidR="004F0715" w:rsidRDefault="004F0715" w:rsidP="0091443A">
      <w:pPr>
        <w:autoSpaceDE w:val="0"/>
        <w:autoSpaceDN w:val="0"/>
        <w:adjustRightInd w:val="0"/>
        <w:spacing w:after="0" w:line="240" w:lineRule="auto"/>
        <w:ind w:firstLine="708"/>
        <w:jc w:val="center"/>
        <w:rPr>
          <w:rFonts w:ascii="Times New Roman" w:hAnsi="Times New Roman" w:cs="Times New Roman"/>
          <w:b/>
          <w:sz w:val="28"/>
          <w:szCs w:val="28"/>
          <w:lang w:val="be-BY"/>
        </w:rPr>
      </w:pPr>
    </w:p>
    <w:p w:rsidR="006B66C2" w:rsidRDefault="00B76D54" w:rsidP="0008780D">
      <w:pPr>
        <w:pStyle w:val="52"/>
        <w:shd w:val="clear" w:color="auto" w:fill="auto"/>
        <w:spacing w:line="276" w:lineRule="auto"/>
        <w:ind w:firstLine="709"/>
        <w:rPr>
          <w:sz w:val="28"/>
          <w:szCs w:val="28"/>
          <w:lang w:val="be-BY" w:eastAsia="be-BY"/>
        </w:rPr>
      </w:pPr>
      <w:r>
        <w:rPr>
          <w:sz w:val="28"/>
          <w:szCs w:val="28"/>
          <w:lang w:val="be-BY" w:eastAsia="be-BY"/>
        </w:rPr>
        <w:t>Асноўнымі</w:t>
      </w:r>
      <w:r w:rsidR="006B66C2" w:rsidRPr="006B66C2">
        <w:rPr>
          <w:sz w:val="28"/>
          <w:szCs w:val="28"/>
          <w:lang w:val="be-BY" w:eastAsia="be-BY"/>
        </w:rPr>
        <w:t xml:space="preserve"> заняткамі </w:t>
      </w:r>
      <w:r>
        <w:rPr>
          <w:sz w:val="28"/>
          <w:szCs w:val="28"/>
          <w:lang w:val="be-BY" w:eastAsia="be-BY"/>
        </w:rPr>
        <w:t>яў</w:t>
      </w:r>
      <w:r w:rsidR="006B66C2" w:rsidRPr="006B66C2">
        <w:rPr>
          <w:sz w:val="28"/>
          <w:szCs w:val="28"/>
          <w:lang w:val="be-BY" w:eastAsia="be-BY"/>
        </w:rPr>
        <w:t>рэйскага насельніцтва П</w:t>
      </w:r>
      <w:r>
        <w:rPr>
          <w:sz w:val="28"/>
          <w:szCs w:val="28"/>
          <w:lang w:val="be-BY" w:eastAsia="be-BY"/>
        </w:rPr>
        <w:t>олацка</w:t>
      </w:r>
      <w:r w:rsidR="006B66C2" w:rsidRPr="006B66C2">
        <w:rPr>
          <w:sz w:val="28"/>
          <w:szCs w:val="28"/>
          <w:lang w:val="be-BY" w:eastAsia="be-BY"/>
        </w:rPr>
        <w:t xml:space="preserve">. </w:t>
      </w:r>
      <w:r>
        <w:rPr>
          <w:sz w:val="28"/>
          <w:szCs w:val="28"/>
          <w:lang w:val="be-BY" w:eastAsia="be-BY"/>
        </w:rPr>
        <w:t>ў</w:t>
      </w:r>
      <w:r w:rsidR="006B66C2" w:rsidRPr="006B66C2">
        <w:rPr>
          <w:sz w:val="28"/>
          <w:szCs w:val="28"/>
          <w:lang w:val="be-BY" w:eastAsia="be-BY"/>
        </w:rPr>
        <w:t xml:space="preserve"> </w:t>
      </w:r>
      <w:r w:rsidR="00D35397">
        <w:rPr>
          <w:sz w:val="28"/>
          <w:szCs w:val="28"/>
          <w:lang w:val="en-US" w:eastAsia="be-BY"/>
        </w:rPr>
        <w:t>XIX</w:t>
      </w:r>
      <w:r w:rsidR="00D35397">
        <w:rPr>
          <w:sz w:val="28"/>
          <w:szCs w:val="28"/>
          <w:lang w:val="be-BY" w:eastAsia="be-BY"/>
        </w:rPr>
        <w:t xml:space="preserve"> – пач.</w:t>
      </w:r>
      <w:r>
        <w:rPr>
          <w:sz w:val="28"/>
          <w:szCs w:val="28"/>
          <w:lang w:val="en-US" w:eastAsia="be-BY"/>
        </w:rPr>
        <w:t>XX</w:t>
      </w:r>
      <w:r w:rsidR="006B66C2" w:rsidRPr="006B66C2">
        <w:rPr>
          <w:sz w:val="28"/>
          <w:szCs w:val="28"/>
          <w:lang w:val="be-BY" w:eastAsia="be-BY"/>
        </w:rPr>
        <w:t xml:space="preserve"> </w:t>
      </w:r>
      <w:r w:rsidR="00D35397">
        <w:rPr>
          <w:sz w:val="28"/>
          <w:szCs w:val="28"/>
          <w:lang w:val="be-BY" w:eastAsia="be-BY"/>
        </w:rPr>
        <w:t>ст</w:t>
      </w:r>
      <w:r w:rsidR="006B66C2" w:rsidRPr="006B66C2">
        <w:rPr>
          <w:sz w:val="28"/>
          <w:szCs w:val="28"/>
          <w:lang w:val="be-BY" w:eastAsia="be-BY"/>
        </w:rPr>
        <w:t>. былі гандаль і рам</w:t>
      </w:r>
      <w:r w:rsidR="00D35397">
        <w:rPr>
          <w:sz w:val="28"/>
          <w:szCs w:val="28"/>
          <w:lang w:val="be-BY" w:eastAsia="be-BY"/>
        </w:rPr>
        <w:t>яство</w:t>
      </w:r>
      <w:r w:rsidR="006B66C2" w:rsidRPr="006B66C2">
        <w:rPr>
          <w:sz w:val="28"/>
          <w:szCs w:val="28"/>
          <w:lang w:val="be-BY" w:eastAsia="be-BY"/>
        </w:rPr>
        <w:t xml:space="preserve">. У 1913 </w:t>
      </w:r>
      <w:r w:rsidR="00D35397">
        <w:rPr>
          <w:sz w:val="28"/>
          <w:szCs w:val="28"/>
          <w:lang w:val="be-BY" w:eastAsia="be-BY"/>
        </w:rPr>
        <w:t>яў</w:t>
      </w:r>
      <w:r w:rsidR="006B66C2" w:rsidRPr="006B66C2">
        <w:rPr>
          <w:sz w:val="28"/>
          <w:szCs w:val="28"/>
          <w:lang w:val="be-BY" w:eastAsia="be-BY"/>
        </w:rPr>
        <w:t>рэям у П</w:t>
      </w:r>
      <w:r w:rsidR="00D35397">
        <w:rPr>
          <w:sz w:val="28"/>
          <w:szCs w:val="28"/>
          <w:lang w:val="be-BY" w:eastAsia="be-BY"/>
        </w:rPr>
        <w:t>олацку</w:t>
      </w:r>
      <w:r w:rsidR="006B66C2" w:rsidRPr="006B66C2">
        <w:rPr>
          <w:sz w:val="28"/>
          <w:szCs w:val="28"/>
          <w:lang w:val="be-BY" w:eastAsia="be-BY"/>
        </w:rPr>
        <w:t>. належалі ўс</w:t>
      </w:r>
      <w:r w:rsidR="00D35397">
        <w:rPr>
          <w:sz w:val="28"/>
          <w:szCs w:val="28"/>
          <w:lang w:val="be-BY" w:eastAsia="be-BY"/>
        </w:rPr>
        <w:t>е</w:t>
      </w:r>
      <w:r w:rsidR="006B66C2" w:rsidRPr="006B66C2">
        <w:rPr>
          <w:sz w:val="28"/>
          <w:szCs w:val="28"/>
          <w:lang w:val="be-BY" w:eastAsia="be-BY"/>
        </w:rPr>
        <w:t xml:space="preserve"> 4 аптэкі</w:t>
      </w:r>
      <w:r w:rsidR="00D35397">
        <w:rPr>
          <w:sz w:val="28"/>
          <w:szCs w:val="28"/>
          <w:lang w:val="be-BY" w:eastAsia="be-BY"/>
        </w:rPr>
        <w:t xml:space="preserve"> і</w:t>
      </w:r>
      <w:r w:rsidR="006B66C2" w:rsidRPr="006B66C2">
        <w:rPr>
          <w:sz w:val="28"/>
          <w:szCs w:val="28"/>
          <w:lang w:val="be-BY" w:eastAsia="be-BY"/>
        </w:rPr>
        <w:t xml:space="preserve"> 15 складоў аптэчных тавараў, 7 бул</w:t>
      </w:r>
      <w:r w:rsidR="00D35397">
        <w:rPr>
          <w:sz w:val="28"/>
          <w:szCs w:val="28"/>
          <w:lang w:val="be-BY" w:eastAsia="be-BY"/>
        </w:rPr>
        <w:t>а</w:t>
      </w:r>
      <w:r w:rsidR="006B66C2" w:rsidRPr="006B66C2">
        <w:rPr>
          <w:sz w:val="28"/>
          <w:szCs w:val="28"/>
          <w:lang w:val="be-BY" w:eastAsia="be-BY"/>
        </w:rPr>
        <w:t>чных і кандытарскіх, 2 гасцініцы, ус</w:t>
      </w:r>
      <w:r w:rsidR="00D35397">
        <w:rPr>
          <w:sz w:val="28"/>
          <w:szCs w:val="28"/>
          <w:lang w:val="be-BY" w:eastAsia="be-BY"/>
        </w:rPr>
        <w:t>е</w:t>
      </w:r>
      <w:r w:rsidR="006B66C2" w:rsidRPr="006B66C2">
        <w:rPr>
          <w:sz w:val="28"/>
          <w:szCs w:val="28"/>
          <w:lang w:val="be-BY" w:eastAsia="be-BY"/>
        </w:rPr>
        <w:t xml:space="preserve"> 6 </w:t>
      </w:r>
      <w:r w:rsidR="00D35397">
        <w:rPr>
          <w:sz w:val="28"/>
          <w:szCs w:val="28"/>
          <w:lang w:val="be-BY" w:eastAsia="be-BY"/>
        </w:rPr>
        <w:t>лазняў,</w:t>
      </w:r>
      <w:r w:rsidR="006B66C2" w:rsidRPr="006B66C2">
        <w:rPr>
          <w:sz w:val="28"/>
          <w:szCs w:val="28"/>
          <w:lang w:val="be-BY" w:eastAsia="be-BY"/>
        </w:rPr>
        <w:t xml:space="preserve"> цырульня, 5 к</w:t>
      </w:r>
      <w:r w:rsidR="00D35397">
        <w:rPr>
          <w:sz w:val="28"/>
          <w:szCs w:val="28"/>
          <w:lang w:val="be-BY" w:eastAsia="be-BY"/>
        </w:rPr>
        <w:t>о</w:t>
      </w:r>
      <w:r w:rsidR="006B66C2" w:rsidRPr="006B66C2">
        <w:rPr>
          <w:sz w:val="28"/>
          <w:szCs w:val="28"/>
          <w:lang w:val="be-BY" w:eastAsia="be-BY"/>
        </w:rPr>
        <w:t>рчм</w:t>
      </w:r>
      <w:r w:rsidR="00D35397">
        <w:rPr>
          <w:sz w:val="28"/>
          <w:szCs w:val="28"/>
          <w:lang w:val="be-BY" w:eastAsia="be-BY"/>
        </w:rPr>
        <w:t>а</w:t>
      </w:r>
      <w:r w:rsidR="006B66C2" w:rsidRPr="006B66C2">
        <w:rPr>
          <w:sz w:val="28"/>
          <w:szCs w:val="28"/>
          <w:lang w:val="be-BY" w:eastAsia="be-BY"/>
        </w:rPr>
        <w:t>ў, ус</w:t>
      </w:r>
      <w:r w:rsidR="00D35397">
        <w:rPr>
          <w:sz w:val="28"/>
          <w:szCs w:val="28"/>
          <w:lang w:val="be-BY" w:eastAsia="be-BY"/>
        </w:rPr>
        <w:t>е</w:t>
      </w:r>
      <w:r w:rsidR="006B66C2" w:rsidRPr="006B66C2">
        <w:rPr>
          <w:sz w:val="28"/>
          <w:szCs w:val="28"/>
          <w:lang w:val="be-BY" w:eastAsia="be-BY"/>
        </w:rPr>
        <w:t xml:space="preserve"> 6 </w:t>
      </w:r>
      <w:r w:rsidR="00D35397">
        <w:rPr>
          <w:sz w:val="28"/>
          <w:szCs w:val="28"/>
          <w:lang w:val="be-BY" w:eastAsia="be-BY"/>
        </w:rPr>
        <w:t>майстэрань па рамонту гадзіннікаў</w:t>
      </w:r>
      <w:r w:rsidR="006B66C2" w:rsidRPr="006B66C2">
        <w:rPr>
          <w:sz w:val="28"/>
          <w:szCs w:val="28"/>
          <w:lang w:val="be-BY" w:eastAsia="be-BY"/>
        </w:rPr>
        <w:t xml:space="preserve">, </w:t>
      </w:r>
      <w:r w:rsidR="00D35397">
        <w:rPr>
          <w:sz w:val="28"/>
          <w:szCs w:val="28"/>
          <w:lang w:val="be-BY" w:eastAsia="be-BY"/>
        </w:rPr>
        <w:t>паромныя</w:t>
      </w:r>
      <w:r w:rsidR="006B66C2" w:rsidRPr="006B66C2">
        <w:rPr>
          <w:sz w:val="28"/>
          <w:szCs w:val="28"/>
          <w:lang w:val="be-BY" w:eastAsia="be-BY"/>
        </w:rPr>
        <w:t xml:space="preserve"> станцыі, кінатэатр, 3 друкарні, паравы млын, слясарная майстэрня, махоркавая ф</w:t>
      </w:r>
      <w:r w:rsidR="00D35397">
        <w:rPr>
          <w:sz w:val="28"/>
          <w:szCs w:val="28"/>
          <w:lang w:val="be-BY" w:eastAsia="be-BY"/>
        </w:rPr>
        <w:t>абры</w:t>
      </w:r>
      <w:r w:rsidR="006B66C2" w:rsidRPr="006B66C2">
        <w:rPr>
          <w:sz w:val="28"/>
          <w:szCs w:val="28"/>
          <w:lang w:val="be-BY" w:eastAsia="be-BY"/>
        </w:rPr>
        <w:t xml:space="preserve">ка, </w:t>
      </w:r>
      <w:r w:rsidR="00D35397">
        <w:rPr>
          <w:sz w:val="28"/>
          <w:szCs w:val="28"/>
          <w:lang w:val="be-BY" w:eastAsia="be-BY"/>
        </w:rPr>
        <w:t>каля</w:t>
      </w:r>
      <w:r w:rsidR="006B66C2" w:rsidRPr="006B66C2">
        <w:rPr>
          <w:sz w:val="28"/>
          <w:szCs w:val="28"/>
          <w:lang w:val="be-BY" w:eastAsia="be-BY"/>
        </w:rPr>
        <w:t>. 300 крам</w:t>
      </w:r>
      <w:r w:rsidR="00D35397">
        <w:rPr>
          <w:sz w:val="28"/>
          <w:szCs w:val="28"/>
          <w:lang w:val="be-BY" w:eastAsia="be-BY"/>
        </w:rPr>
        <w:t>аў</w:t>
      </w:r>
      <w:r w:rsidR="006B66C2" w:rsidRPr="006B66C2">
        <w:rPr>
          <w:sz w:val="28"/>
          <w:szCs w:val="28"/>
          <w:lang w:val="be-BY" w:eastAsia="be-BY"/>
        </w:rPr>
        <w:t>(у т</w:t>
      </w:r>
      <w:r w:rsidR="00D35397">
        <w:rPr>
          <w:sz w:val="28"/>
          <w:szCs w:val="28"/>
          <w:lang w:val="be-BY" w:eastAsia="be-BY"/>
        </w:rPr>
        <w:t>ым</w:t>
      </w:r>
      <w:r w:rsidR="006B66C2" w:rsidRPr="006B66C2">
        <w:rPr>
          <w:sz w:val="28"/>
          <w:szCs w:val="28"/>
          <w:lang w:val="be-BY" w:eastAsia="be-BY"/>
        </w:rPr>
        <w:t xml:space="preserve">. </w:t>
      </w:r>
      <w:r w:rsidR="00D35397">
        <w:rPr>
          <w:sz w:val="28"/>
          <w:szCs w:val="28"/>
          <w:lang w:val="be-BY" w:eastAsia="be-BY"/>
        </w:rPr>
        <w:t>ліку</w:t>
      </w:r>
      <w:r w:rsidR="006B66C2" w:rsidRPr="006B66C2">
        <w:rPr>
          <w:sz w:val="28"/>
          <w:szCs w:val="28"/>
          <w:lang w:val="be-BY" w:eastAsia="be-BY"/>
        </w:rPr>
        <w:t xml:space="preserve"> 67 бакалейных, 12 піўных, ус</w:t>
      </w:r>
      <w:r w:rsidR="00D35397">
        <w:rPr>
          <w:sz w:val="28"/>
          <w:szCs w:val="28"/>
          <w:lang w:val="be-BY" w:eastAsia="be-BY"/>
        </w:rPr>
        <w:t>е</w:t>
      </w:r>
      <w:r w:rsidR="006B66C2" w:rsidRPr="006B66C2">
        <w:rPr>
          <w:sz w:val="28"/>
          <w:szCs w:val="28"/>
          <w:lang w:val="be-BY" w:eastAsia="be-BY"/>
        </w:rPr>
        <w:t xml:space="preserve"> 10 абутковых, ус</w:t>
      </w:r>
      <w:r w:rsidR="00D35397">
        <w:rPr>
          <w:sz w:val="28"/>
          <w:szCs w:val="28"/>
          <w:lang w:val="be-BY" w:eastAsia="be-BY"/>
        </w:rPr>
        <w:t>е</w:t>
      </w:r>
      <w:r w:rsidR="006B66C2" w:rsidRPr="006B66C2">
        <w:rPr>
          <w:sz w:val="28"/>
          <w:szCs w:val="28"/>
          <w:lang w:val="be-BY" w:eastAsia="be-BY"/>
        </w:rPr>
        <w:t xml:space="preserve"> 34 мануфактурныя, ус</w:t>
      </w:r>
      <w:r w:rsidR="00D35397">
        <w:rPr>
          <w:sz w:val="28"/>
          <w:szCs w:val="28"/>
          <w:lang w:val="be-BY" w:eastAsia="be-BY"/>
        </w:rPr>
        <w:t>е</w:t>
      </w:r>
      <w:r w:rsidR="006B66C2" w:rsidRPr="006B66C2">
        <w:rPr>
          <w:sz w:val="28"/>
          <w:szCs w:val="28"/>
          <w:lang w:val="be-BY" w:eastAsia="be-BY"/>
        </w:rPr>
        <w:t xml:space="preserve"> 15 крам гатовай сукенкі). </w:t>
      </w:r>
      <w:r w:rsidR="004F0715">
        <w:rPr>
          <w:sz w:val="28"/>
          <w:szCs w:val="28"/>
          <w:lang w:val="be-BY" w:eastAsia="be-BY"/>
        </w:rPr>
        <w:t>Яў</w:t>
      </w:r>
      <w:r w:rsidR="006B66C2" w:rsidRPr="006B66C2">
        <w:rPr>
          <w:sz w:val="28"/>
          <w:szCs w:val="28"/>
          <w:lang w:val="be-BY" w:eastAsia="be-BY"/>
        </w:rPr>
        <w:t>рэямі былі ўс</w:t>
      </w:r>
      <w:r w:rsidR="004F0715">
        <w:rPr>
          <w:sz w:val="28"/>
          <w:szCs w:val="28"/>
          <w:lang w:val="be-BY" w:eastAsia="be-BY"/>
        </w:rPr>
        <w:t>е</w:t>
      </w:r>
      <w:r w:rsidR="006B66C2" w:rsidRPr="006B66C2">
        <w:rPr>
          <w:sz w:val="28"/>
          <w:szCs w:val="28"/>
          <w:lang w:val="be-BY" w:eastAsia="be-BY"/>
        </w:rPr>
        <w:t xml:space="preserve"> 12 лесапрамыслоўцаў у П</w:t>
      </w:r>
      <w:r w:rsidR="004F0715">
        <w:rPr>
          <w:sz w:val="28"/>
          <w:szCs w:val="28"/>
          <w:lang w:val="be-BY" w:eastAsia="be-BY"/>
        </w:rPr>
        <w:t>олацку</w:t>
      </w:r>
      <w:r w:rsidR="006B66C2" w:rsidRPr="006B66C2">
        <w:rPr>
          <w:sz w:val="28"/>
          <w:szCs w:val="28"/>
          <w:lang w:val="be-BY" w:eastAsia="be-BY"/>
        </w:rPr>
        <w:t xml:space="preserve">., 9 </w:t>
      </w:r>
      <w:r w:rsidR="004F0715">
        <w:rPr>
          <w:sz w:val="28"/>
          <w:szCs w:val="28"/>
          <w:lang w:val="be-BY" w:eastAsia="be-BY"/>
        </w:rPr>
        <w:t>яў</w:t>
      </w:r>
      <w:r w:rsidR="006B66C2" w:rsidRPr="006B66C2">
        <w:rPr>
          <w:sz w:val="28"/>
          <w:szCs w:val="28"/>
          <w:lang w:val="be-BY" w:eastAsia="be-BY"/>
        </w:rPr>
        <w:t xml:space="preserve">рэяў здавалі мэбляваныя пакоі, 6 займаліся гандлем </w:t>
      </w:r>
      <w:r w:rsidR="004F0715">
        <w:rPr>
          <w:sz w:val="28"/>
          <w:szCs w:val="28"/>
          <w:lang w:val="be-BY" w:eastAsia="be-BY"/>
        </w:rPr>
        <w:t>збожжа</w:t>
      </w:r>
      <w:r w:rsidR="006B66C2" w:rsidRPr="006B66C2">
        <w:rPr>
          <w:sz w:val="28"/>
          <w:szCs w:val="28"/>
          <w:lang w:val="be-BY" w:eastAsia="be-BY"/>
        </w:rPr>
        <w:t>.</w:t>
      </w:r>
    </w:p>
    <w:p w:rsidR="0091443A" w:rsidRDefault="0091443A" w:rsidP="0008780D">
      <w:pPr>
        <w:pStyle w:val="52"/>
        <w:shd w:val="clear" w:color="auto" w:fill="auto"/>
        <w:spacing w:line="276" w:lineRule="auto"/>
        <w:ind w:firstLine="709"/>
        <w:rPr>
          <w:sz w:val="28"/>
          <w:szCs w:val="28"/>
          <w:lang w:val="be-BY" w:eastAsia="be-BY"/>
        </w:rPr>
      </w:pPr>
      <w:r w:rsidRPr="0091443A">
        <w:rPr>
          <w:sz w:val="28"/>
          <w:szCs w:val="28"/>
          <w:lang w:val="be-BY" w:eastAsia="be-BY"/>
        </w:rPr>
        <w:t>Характэрная асаблівасць развіцця п</w:t>
      </w:r>
      <w:r>
        <w:rPr>
          <w:sz w:val="28"/>
          <w:szCs w:val="28"/>
          <w:lang w:val="be-BY" w:eastAsia="be-BY"/>
        </w:rPr>
        <w:t>рамысловасці Полацка ў парэфор</w:t>
      </w:r>
      <w:r w:rsidRPr="0091443A">
        <w:rPr>
          <w:sz w:val="28"/>
          <w:szCs w:val="28"/>
          <w:lang w:val="be-BY" w:eastAsia="be-BY"/>
        </w:rPr>
        <w:t>менны перыяд - перавага прадпрыемс</w:t>
      </w:r>
      <w:r>
        <w:rPr>
          <w:sz w:val="28"/>
          <w:szCs w:val="28"/>
          <w:lang w:val="be-BY" w:eastAsia="be-BY"/>
        </w:rPr>
        <w:t>тваў рамесна-саматужнага і ману</w:t>
      </w:r>
      <w:r w:rsidRPr="0091443A">
        <w:rPr>
          <w:sz w:val="28"/>
          <w:szCs w:val="28"/>
          <w:lang w:val="be-BY" w:eastAsia="be-BY"/>
        </w:rPr>
        <w:t>фактурага тыпу, заснаваных на ручной працы. Прадпрыемствы капіталістычнага тыпу з вольнанаёмнай арганізацыяй працы, якія з</w:t>
      </w:r>
      <w:r>
        <w:rPr>
          <w:sz w:val="28"/>
          <w:szCs w:val="28"/>
          <w:lang w:val="be-BY" w:eastAsia="be-BY"/>
        </w:rPr>
        <w:t>’</w:t>
      </w:r>
      <w:r w:rsidRPr="0091443A">
        <w:rPr>
          <w:sz w:val="28"/>
          <w:szCs w:val="28"/>
          <w:lang w:val="be-BY" w:eastAsia="be-BY"/>
        </w:rPr>
        <w:t xml:space="preserve">явіліся ў Полацку ў першай палове </w:t>
      </w:r>
      <w:r w:rsidRPr="00B7778C">
        <w:rPr>
          <w:sz w:val="28"/>
          <w:szCs w:val="28"/>
          <w:lang w:eastAsia="be-BY"/>
        </w:rPr>
        <w:t>XIX</w:t>
      </w:r>
      <w:r w:rsidRPr="0091443A">
        <w:rPr>
          <w:sz w:val="28"/>
          <w:szCs w:val="28"/>
          <w:lang w:val="be-BY" w:eastAsia="be-BY"/>
        </w:rPr>
        <w:t xml:space="preserve"> ст., нягледзячы на палепшаныя прылады працы, часцей за ўсё былі дробнымі паўсаматужнымі прадпрыемствамі з колькасцю рабочых ад 1 да 4. </w:t>
      </w:r>
      <w:r w:rsidRPr="00B7778C">
        <w:rPr>
          <w:sz w:val="28"/>
          <w:szCs w:val="28"/>
          <w:lang w:eastAsia="be-BY"/>
        </w:rPr>
        <w:t xml:space="preserve">Так, гарбарная прамысловасць Полацка ў 1836 </w:t>
      </w:r>
      <w:r w:rsidRPr="00B7778C">
        <w:rPr>
          <w:rStyle w:val="52pt"/>
          <w:spacing w:val="0"/>
          <w:sz w:val="28"/>
          <w:szCs w:val="28"/>
          <w:lang w:eastAsia="be-BY"/>
        </w:rPr>
        <w:t>г.,</w:t>
      </w:r>
      <w:r w:rsidRPr="00B7778C">
        <w:rPr>
          <w:sz w:val="28"/>
          <w:szCs w:val="28"/>
          <w:lang w:eastAsia="be-BY"/>
        </w:rPr>
        <w:t xml:space="preserve"> паводле афіцыйных звестак, была прадстаўлена 11 заводамі, на якіх працавала 20 рабочых. Тым не менш, у афіцыйнай статыстыцы такія прадпрыемствы незалежна ад колькасці рабочых значыліся пад рубрыкай </w:t>
      </w:r>
      <w:r>
        <w:rPr>
          <w:sz w:val="28"/>
          <w:szCs w:val="28"/>
          <w:lang w:val="be-BY" w:eastAsia="be-BY"/>
        </w:rPr>
        <w:t>“</w:t>
      </w:r>
      <w:r w:rsidRPr="00B7778C">
        <w:rPr>
          <w:sz w:val="28"/>
          <w:szCs w:val="28"/>
          <w:lang w:eastAsia="be-BY"/>
        </w:rPr>
        <w:t>фабрыкі і заводы</w:t>
      </w:r>
      <w:r>
        <w:rPr>
          <w:sz w:val="28"/>
          <w:szCs w:val="28"/>
          <w:lang w:val="be-BY" w:eastAsia="be-BY"/>
        </w:rPr>
        <w:t>”</w:t>
      </w:r>
      <w:r w:rsidRPr="00B7778C">
        <w:rPr>
          <w:sz w:val="28"/>
          <w:szCs w:val="28"/>
          <w:lang w:eastAsia="be-BY"/>
        </w:rPr>
        <w:t>.</w:t>
      </w:r>
    </w:p>
    <w:p w:rsidR="004E6EB4" w:rsidRPr="004E6EB4" w:rsidRDefault="0091443A" w:rsidP="0008780D">
      <w:pPr>
        <w:pStyle w:val="a5"/>
        <w:shd w:val="clear" w:color="auto" w:fill="auto"/>
        <w:spacing w:line="276" w:lineRule="auto"/>
        <w:ind w:firstLine="709"/>
        <w:jc w:val="both"/>
        <w:rPr>
          <w:sz w:val="28"/>
          <w:szCs w:val="28"/>
          <w:lang w:val="be-BY"/>
        </w:rPr>
      </w:pPr>
      <w:r w:rsidRPr="0091443A">
        <w:rPr>
          <w:sz w:val="28"/>
          <w:szCs w:val="28"/>
          <w:lang w:val="be-BY" w:eastAsia="be-BY"/>
        </w:rPr>
        <w:t xml:space="preserve">Вялікая ўдзельная вага дробнатаварнай вытворчасці ў </w:t>
      </w:r>
      <w:r>
        <w:rPr>
          <w:sz w:val="28"/>
          <w:szCs w:val="28"/>
          <w:lang w:val="be-BY" w:eastAsia="be-BY"/>
        </w:rPr>
        <w:t>п</w:t>
      </w:r>
      <w:r w:rsidRPr="0091443A">
        <w:rPr>
          <w:sz w:val="28"/>
          <w:szCs w:val="28"/>
          <w:lang w:val="be-BY" w:eastAsia="be-BY"/>
        </w:rPr>
        <w:t>рамысловасці Полацка тлумачыцца як гістарычнымі, так і эканамічнымі ўмовамі. Па- першае, яўрэйскае насельніцтва, якое асела ў Полацку, было пазбаўлена</w:t>
      </w:r>
      <w:r>
        <w:rPr>
          <w:sz w:val="28"/>
          <w:szCs w:val="28"/>
          <w:lang w:val="be-BY" w:eastAsia="be-BY"/>
        </w:rPr>
        <w:t xml:space="preserve"> </w:t>
      </w:r>
      <w:r w:rsidRPr="0091443A">
        <w:rPr>
          <w:rStyle w:val="14"/>
          <w:spacing w:val="0"/>
          <w:sz w:val="28"/>
          <w:szCs w:val="28"/>
          <w:lang w:val="be-BY" w:eastAsia="be-BY"/>
        </w:rPr>
        <w:t>правоў</w:t>
      </w:r>
      <w:r w:rsidRPr="0091443A">
        <w:rPr>
          <w:rStyle w:val="1pt"/>
          <w:spacing w:val="0"/>
          <w:sz w:val="28"/>
          <w:szCs w:val="28"/>
          <w:lang w:val="be-BY" w:eastAsia="be-BY"/>
        </w:rPr>
        <w:t xml:space="preserve"> на валоданне зямлёй, не мела вялікіх капіталаў для </w:t>
      </w:r>
      <w:r>
        <w:rPr>
          <w:rStyle w:val="1pt"/>
          <w:spacing w:val="0"/>
          <w:sz w:val="28"/>
          <w:szCs w:val="28"/>
          <w:lang w:val="be-BY" w:eastAsia="be-BY"/>
        </w:rPr>
        <w:t>з</w:t>
      </w:r>
      <w:r w:rsidRPr="0091443A">
        <w:rPr>
          <w:rStyle w:val="1pt"/>
          <w:spacing w:val="0"/>
          <w:sz w:val="28"/>
          <w:szCs w:val="28"/>
          <w:lang w:val="be-BY" w:eastAsia="be-BY"/>
        </w:rPr>
        <w:t>аснавання буйных прадпрыемстваў і займалася</w:t>
      </w:r>
      <w:r w:rsidRPr="0091443A">
        <w:rPr>
          <w:rStyle w:val="14"/>
          <w:spacing w:val="0"/>
          <w:sz w:val="28"/>
          <w:szCs w:val="28"/>
          <w:lang w:val="be-BY" w:eastAsia="be-BY"/>
        </w:rPr>
        <w:t xml:space="preserve"> ў</w:t>
      </w:r>
      <w:r w:rsidRPr="0091443A">
        <w:rPr>
          <w:rStyle w:val="1pt"/>
          <w:spacing w:val="0"/>
          <w:sz w:val="28"/>
          <w:szCs w:val="28"/>
          <w:lang w:val="be-BY" w:eastAsia="be-BY"/>
        </w:rPr>
        <w:t xml:space="preserve"> асноўным рамяством. Па- другое, у </w:t>
      </w:r>
      <w:r w:rsidRPr="0091443A">
        <w:rPr>
          <w:rStyle w:val="14"/>
          <w:spacing w:val="0"/>
          <w:sz w:val="28"/>
          <w:szCs w:val="28"/>
          <w:lang w:val="be-BY" w:eastAsia="be-BY"/>
        </w:rPr>
        <w:t>Полацку, як</w:t>
      </w:r>
      <w:r w:rsidRPr="0091443A">
        <w:rPr>
          <w:rStyle w:val="1pt"/>
          <w:spacing w:val="0"/>
          <w:sz w:val="28"/>
          <w:szCs w:val="28"/>
          <w:lang w:val="be-BY" w:eastAsia="be-BY"/>
        </w:rPr>
        <w:t xml:space="preserve"> </w:t>
      </w:r>
      <w:r w:rsidR="004E6EB4">
        <w:rPr>
          <w:rStyle w:val="1pt"/>
          <w:spacing w:val="0"/>
          <w:sz w:val="28"/>
          <w:szCs w:val="28"/>
          <w:lang w:val="be-BY" w:eastAsia="be-BY"/>
        </w:rPr>
        <w:t>і</w:t>
      </w:r>
      <w:r w:rsidRPr="0091443A">
        <w:rPr>
          <w:rStyle w:val="1pt"/>
          <w:spacing w:val="0"/>
          <w:sz w:val="28"/>
          <w:szCs w:val="28"/>
          <w:lang w:val="be-BY" w:eastAsia="be-BY"/>
        </w:rPr>
        <w:t xml:space="preserve"> ва ўсёй Беларусі, не было ўласнай паліўна-энергетычнай базы і сыравіны для развіцця буйной вытворчасці. Па-трэцяе, адмоўна </w:t>
      </w:r>
      <w:r w:rsidRPr="0091443A">
        <w:rPr>
          <w:rStyle w:val="14"/>
          <w:spacing w:val="0"/>
          <w:sz w:val="28"/>
          <w:szCs w:val="28"/>
          <w:lang w:val="be-BY" w:eastAsia="be-BY"/>
        </w:rPr>
        <w:t>адбівалася</w:t>
      </w:r>
      <w:r w:rsidRPr="0091443A">
        <w:rPr>
          <w:rStyle w:val="1pt"/>
          <w:spacing w:val="0"/>
          <w:sz w:val="28"/>
          <w:szCs w:val="28"/>
          <w:lang w:val="be-BY" w:eastAsia="be-BY"/>
        </w:rPr>
        <w:t xml:space="preserve"> непасрэдная блізасць з </w:t>
      </w:r>
      <w:r w:rsidR="004E6EB4">
        <w:rPr>
          <w:rStyle w:val="1pt"/>
          <w:spacing w:val="0"/>
          <w:sz w:val="28"/>
          <w:szCs w:val="28"/>
          <w:lang w:val="be-BY" w:eastAsia="be-BY"/>
        </w:rPr>
        <w:t>п</w:t>
      </w:r>
      <w:r w:rsidRPr="0091443A">
        <w:rPr>
          <w:rStyle w:val="1pt"/>
          <w:spacing w:val="0"/>
          <w:sz w:val="28"/>
          <w:szCs w:val="28"/>
          <w:lang w:val="be-BY" w:eastAsia="be-BY"/>
        </w:rPr>
        <w:t xml:space="preserve">рамысловымі раёнамі Расіі. Таму ў </w:t>
      </w:r>
      <w:r w:rsidRPr="0091443A">
        <w:rPr>
          <w:rStyle w:val="14"/>
          <w:spacing w:val="0"/>
          <w:sz w:val="28"/>
          <w:szCs w:val="28"/>
          <w:lang w:val="be-BY" w:eastAsia="be-BY"/>
        </w:rPr>
        <w:t>Полацку</w:t>
      </w:r>
      <w:r w:rsidRPr="0091443A">
        <w:rPr>
          <w:rStyle w:val="1pt"/>
          <w:spacing w:val="0"/>
          <w:sz w:val="28"/>
          <w:szCs w:val="28"/>
          <w:lang w:val="be-BY" w:eastAsia="be-BY"/>
        </w:rPr>
        <w:t xml:space="preserve"> і Полацкім павеце атрымалі развіццё тыя галіны прамысловасці, якія спецыялізаваліся на пераапрацоўцы сельскагаспадарчай і лясной </w:t>
      </w:r>
      <w:r w:rsidRPr="0091443A">
        <w:rPr>
          <w:rStyle w:val="14"/>
          <w:spacing w:val="0"/>
          <w:sz w:val="28"/>
          <w:szCs w:val="28"/>
          <w:lang w:val="be-BY" w:eastAsia="be-BY"/>
        </w:rPr>
        <w:t>сыравіны,</w:t>
      </w:r>
      <w:r w:rsidRPr="0091443A">
        <w:rPr>
          <w:rStyle w:val="1pt"/>
          <w:spacing w:val="0"/>
          <w:sz w:val="28"/>
          <w:szCs w:val="28"/>
          <w:lang w:val="be-BY" w:eastAsia="be-BY"/>
        </w:rPr>
        <w:t xml:space="preserve"> а таксама саматужна-рамесніцка</w:t>
      </w:r>
      <w:r w:rsidR="004E6EB4">
        <w:rPr>
          <w:rStyle w:val="1pt"/>
          <w:spacing w:val="0"/>
          <w:sz w:val="28"/>
          <w:szCs w:val="28"/>
          <w:lang w:val="be-BY" w:eastAsia="be-BY"/>
        </w:rPr>
        <w:t>я вытворчасць, якая абслугоўва</w:t>
      </w:r>
      <w:r w:rsidRPr="0091443A">
        <w:rPr>
          <w:rStyle w:val="1pt"/>
          <w:spacing w:val="0"/>
          <w:sz w:val="28"/>
          <w:szCs w:val="28"/>
          <w:lang w:val="be-BY" w:eastAsia="be-BY"/>
        </w:rPr>
        <w:t>ла</w:t>
      </w:r>
      <w:r w:rsidRPr="0091443A">
        <w:rPr>
          <w:rStyle w:val="14"/>
          <w:spacing w:val="0"/>
          <w:sz w:val="28"/>
          <w:szCs w:val="28"/>
          <w:lang w:val="be-BY" w:eastAsia="be-BY"/>
        </w:rPr>
        <w:t xml:space="preserve"> галоўным</w:t>
      </w:r>
      <w:r w:rsidRPr="0091443A">
        <w:rPr>
          <w:rStyle w:val="1pt"/>
          <w:spacing w:val="0"/>
          <w:sz w:val="28"/>
          <w:szCs w:val="28"/>
          <w:lang w:val="be-BY" w:eastAsia="be-BY"/>
        </w:rPr>
        <w:t xml:space="preserve"> чынам бытавыя патрэбы насельніцтва. </w:t>
      </w:r>
      <w:r w:rsidRPr="004E6EB4">
        <w:rPr>
          <w:rStyle w:val="1pt"/>
          <w:spacing w:val="0"/>
          <w:sz w:val="28"/>
          <w:szCs w:val="28"/>
          <w:lang w:val="be-BY" w:eastAsia="be-BY"/>
        </w:rPr>
        <w:t>Пераважная</w:t>
      </w:r>
      <w:r w:rsidR="004E6EB4">
        <w:rPr>
          <w:rStyle w:val="1pt"/>
          <w:spacing w:val="0"/>
          <w:sz w:val="28"/>
          <w:szCs w:val="28"/>
          <w:lang w:val="be-BY" w:eastAsia="be-BY"/>
        </w:rPr>
        <w:t xml:space="preserve"> </w:t>
      </w:r>
      <w:r w:rsidR="004E6EB4" w:rsidRPr="004E6EB4">
        <w:rPr>
          <w:rStyle w:val="1pt"/>
          <w:spacing w:val="0"/>
          <w:sz w:val="28"/>
          <w:szCs w:val="28"/>
          <w:lang w:val="be-BY" w:eastAsia="be-BY"/>
        </w:rPr>
        <w:t>боль</w:t>
      </w:r>
      <w:r w:rsidR="004E6EB4" w:rsidRPr="004E6EB4">
        <w:rPr>
          <w:rStyle w:val="14"/>
          <w:spacing w:val="0"/>
          <w:sz w:val="28"/>
          <w:szCs w:val="28"/>
          <w:lang w:val="be-BY" w:eastAsia="be-BY"/>
        </w:rPr>
        <w:t>шасць</w:t>
      </w:r>
      <w:r w:rsidR="004E6EB4" w:rsidRPr="004E6EB4">
        <w:rPr>
          <w:rStyle w:val="1pt"/>
          <w:spacing w:val="0"/>
          <w:sz w:val="28"/>
          <w:szCs w:val="28"/>
          <w:lang w:val="be-BY" w:eastAsia="be-BY"/>
        </w:rPr>
        <w:t xml:space="preserve"> прадпры</w:t>
      </w:r>
      <w:r w:rsidR="004E6EB4">
        <w:rPr>
          <w:rStyle w:val="1pt"/>
          <w:spacing w:val="0"/>
          <w:sz w:val="28"/>
          <w:szCs w:val="28"/>
          <w:lang w:val="be-BY" w:eastAsia="be-BY"/>
        </w:rPr>
        <w:t>емстваў размяшчалася за горадам ,</w:t>
      </w:r>
      <w:r w:rsidR="004E6EB4" w:rsidRPr="004E6EB4">
        <w:rPr>
          <w:rStyle w:val="1pt"/>
          <w:spacing w:val="0"/>
          <w:sz w:val="28"/>
          <w:szCs w:val="28"/>
          <w:lang w:val="be-BY" w:eastAsia="be-BY"/>
        </w:rPr>
        <w:t xml:space="preserve">у сельскай мясцовасці, </w:t>
      </w:r>
      <w:r w:rsidR="004E6EB4" w:rsidRPr="004E6EB4">
        <w:rPr>
          <w:rStyle w:val="14"/>
          <w:spacing w:val="0"/>
          <w:sz w:val="28"/>
          <w:szCs w:val="28"/>
          <w:lang w:val="be-BY" w:eastAsia="be-BY"/>
        </w:rPr>
        <w:t>паблізу</w:t>
      </w:r>
      <w:r w:rsidR="004E6EB4" w:rsidRPr="004E6EB4">
        <w:rPr>
          <w:rStyle w:val="1pt"/>
          <w:spacing w:val="0"/>
          <w:sz w:val="28"/>
          <w:szCs w:val="28"/>
          <w:lang w:val="be-BY" w:eastAsia="be-BY"/>
        </w:rPr>
        <w:t xml:space="preserve"> ад крыніц сыравіны і таннай рабочай сілы.</w:t>
      </w:r>
    </w:p>
    <w:p w:rsidR="004E6EB4" w:rsidRPr="005A4829" w:rsidRDefault="004E6EB4" w:rsidP="0008780D">
      <w:pPr>
        <w:pStyle w:val="60"/>
        <w:shd w:val="clear" w:color="auto" w:fill="auto"/>
        <w:spacing w:line="276" w:lineRule="auto"/>
        <w:ind w:firstLine="709"/>
        <w:rPr>
          <w:spacing w:val="0"/>
          <w:w w:val="100"/>
          <w:sz w:val="28"/>
          <w:szCs w:val="28"/>
        </w:rPr>
      </w:pPr>
      <w:r w:rsidRPr="00B7778C">
        <w:rPr>
          <w:rStyle w:val="61pt"/>
          <w:spacing w:val="0"/>
          <w:w w:val="100"/>
          <w:sz w:val="28"/>
          <w:szCs w:val="28"/>
          <w:lang w:eastAsia="be-BY"/>
        </w:rPr>
        <w:t>Усе заводы</w:t>
      </w:r>
      <w:r w:rsidRPr="00B7778C">
        <w:rPr>
          <w:rStyle w:val="615pt"/>
          <w:sz w:val="28"/>
          <w:szCs w:val="28"/>
          <w:lang w:eastAsia="be-BY"/>
        </w:rPr>
        <w:t xml:space="preserve"> ў</w:t>
      </w:r>
      <w:r w:rsidRPr="00B7778C">
        <w:rPr>
          <w:rStyle w:val="61pt"/>
          <w:spacing w:val="0"/>
          <w:w w:val="100"/>
          <w:sz w:val="28"/>
          <w:szCs w:val="28"/>
          <w:lang w:eastAsia="be-BY"/>
        </w:rPr>
        <w:t xml:space="preserve"> афіцыйных дакументах таго часу падзяляліся, хаця і ўмоўна, на 4 групы. Да першай адносіліся заводы, якія апрацоўвалі ж</w:t>
      </w:r>
      <w:r>
        <w:rPr>
          <w:rStyle w:val="61pt"/>
          <w:spacing w:val="0"/>
          <w:w w:val="100"/>
          <w:sz w:val="28"/>
          <w:szCs w:val="28"/>
          <w:lang w:val="be-BY" w:eastAsia="be-BY"/>
        </w:rPr>
        <w:t>ывёль</w:t>
      </w:r>
      <w:r w:rsidRPr="00B7778C">
        <w:rPr>
          <w:rStyle w:val="615pt3"/>
          <w:spacing w:val="0"/>
          <w:sz w:val="28"/>
          <w:szCs w:val="28"/>
          <w:lang w:eastAsia="be-BY"/>
        </w:rPr>
        <w:t>ныя</w:t>
      </w:r>
      <w:r>
        <w:rPr>
          <w:rStyle w:val="61pt"/>
          <w:spacing w:val="0"/>
          <w:w w:val="100"/>
          <w:sz w:val="28"/>
          <w:szCs w:val="28"/>
          <w:lang w:eastAsia="be-BY"/>
        </w:rPr>
        <w:t xml:space="preserve"> </w:t>
      </w:r>
      <w:r>
        <w:rPr>
          <w:rStyle w:val="61pt"/>
          <w:spacing w:val="0"/>
          <w:w w:val="100"/>
          <w:sz w:val="28"/>
          <w:szCs w:val="28"/>
          <w:lang w:eastAsia="be-BY"/>
        </w:rPr>
        <w:lastRenderedPageBreak/>
        <w:t>прадукты. Значнае распаўс</w:t>
      </w:r>
      <w:r w:rsidRPr="00B7778C">
        <w:rPr>
          <w:rStyle w:val="61pt"/>
          <w:spacing w:val="0"/>
          <w:w w:val="100"/>
          <w:sz w:val="28"/>
          <w:szCs w:val="28"/>
          <w:lang w:eastAsia="be-BY"/>
        </w:rPr>
        <w:t>юджванне атрымалі гарбарныя майстэр</w:t>
      </w:r>
      <w:r>
        <w:rPr>
          <w:rStyle w:val="61pt"/>
          <w:spacing w:val="0"/>
          <w:w w:val="100"/>
          <w:sz w:val="28"/>
          <w:szCs w:val="28"/>
          <w:lang w:val="be-BY" w:eastAsia="be-BY"/>
        </w:rPr>
        <w:t>н</w:t>
      </w:r>
      <w:r w:rsidRPr="00B7778C">
        <w:rPr>
          <w:rStyle w:val="61pt"/>
          <w:spacing w:val="0"/>
          <w:w w:val="100"/>
          <w:sz w:val="28"/>
          <w:szCs w:val="28"/>
          <w:lang w:eastAsia="be-BY"/>
        </w:rPr>
        <w:t>і купцоў і мяшчан з вольнанаёмнымі май</w:t>
      </w:r>
      <w:r>
        <w:rPr>
          <w:rStyle w:val="61pt"/>
          <w:spacing w:val="0"/>
          <w:w w:val="100"/>
          <w:sz w:val="28"/>
          <w:szCs w:val="28"/>
          <w:lang w:eastAsia="be-BY"/>
        </w:rPr>
        <w:t>страмі і рабочымі. Працэс апра</w:t>
      </w:r>
      <w:r w:rsidRPr="00B7778C">
        <w:rPr>
          <w:rStyle w:val="61pt"/>
          <w:spacing w:val="0"/>
          <w:w w:val="100"/>
          <w:sz w:val="28"/>
          <w:szCs w:val="28"/>
          <w:lang w:eastAsia="be-BY"/>
        </w:rPr>
        <w:t>цоўкі скуры патрабаваў вялікай колькасці вады, таму заводы размяшчал</w:t>
      </w:r>
      <w:r w:rsidRPr="00B7778C">
        <w:rPr>
          <w:rStyle w:val="615pt"/>
          <w:sz w:val="28"/>
          <w:szCs w:val="28"/>
          <w:lang w:eastAsia="be-BY"/>
        </w:rPr>
        <w:t>іся</w:t>
      </w:r>
      <w:r w:rsidRPr="00B7778C">
        <w:rPr>
          <w:rStyle w:val="61pt"/>
          <w:spacing w:val="0"/>
          <w:w w:val="100"/>
          <w:sz w:val="28"/>
          <w:szCs w:val="28"/>
          <w:lang w:eastAsia="be-BY"/>
        </w:rPr>
        <w:t xml:space="preserve"> на берагах рэк. У прыватнасці, на в</w:t>
      </w:r>
      <w:r>
        <w:rPr>
          <w:rStyle w:val="61pt"/>
          <w:spacing w:val="0"/>
          <w:w w:val="100"/>
          <w:sz w:val="28"/>
          <w:szCs w:val="28"/>
          <w:lang w:val="be-BY" w:eastAsia="be-BY"/>
        </w:rPr>
        <w:t>ул</w:t>
      </w:r>
      <w:r w:rsidRPr="00B7778C">
        <w:rPr>
          <w:rStyle w:val="61pt"/>
          <w:spacing w:val="0"/>
          <w:w w:val="100"/>
          <w:sz w:val="28"/>
          <w:szCs w:val="28"/>
          <w:lang w:eastAsia="be-BY"/>
        </w:rPr>
        <w:t>.</w:t>
      </w:r>
      <w:r>
        <w:rPr>
          <w:rStyle w:val="61pt"/>
          <w:spacing w:val="0"/>
          <w:w w:val="100"/>
          <w:sz w:val="28"/>
          <w:szCs w:val="28"/>
          <w:lang w:val="be-BY" w:eastAsia="be-BY"/>
        </w:rPr>
        <w:t xml:space="preserve"> </w:t>
      </w:r>
      <w:r w:rsidRPr="004E6EB4">
        <w:rPr>
          <w:rStyle w:val="61pt"/>
          <w:spacing w:val="0"/>
          <w:w w:val="100"/>
          <w:sz w:val="28"/>
          <w:szCs w:val="28"/>
          <w:lang w:val="be-BY" w:eastAsia="be-BY"/>
        </w:rPr>
        <w:t xml:space="preserve">Ніжнепакроўскай, на беразе р.Дзвіна, </w:t>
      </w:r>
      <w:r w:rsidRPr="004E6EB4">
        <w:rPr>
          <w:rStyle w:val="615pt"/>
          <w:sz w:val="28"/>
          <w:szCs w:val="28"/>
          <w:lang w:val="be-BY" w:eastAsia="be-BY"/>
        </w:rPr>
        <w:t>ва</w:t>
      </w:r>
      <w:r w:rsidRPr="004E6EB4">
        <w:rPr>
          <w:rStyle w:val="61pt"/>
          <w:spacing w:val="0"/>
          <w:w w:val="100"/>
          <w:sz w:val="28"/>
          <w:szCs w:val="28"/>
          <w:lang w:val="be-BY" w:eastAsia="be-BY"/>
        </w:rPr>
        <w:t xml:space="preserve"> ўласных драўляных дамах знаходзіліся гарбарні мяшчан Крывіцкай, Шаламка, Коўнера, Коца. Гэта былі невялікія майстэрні, дзе працаваў сам гаспадар- майстар з 1 рабочым. </w:t>
      </w:r>
      <w:r w:rsidRPr="00B7778C">
        <w:rPr>
          <w:rStyle w:val="61pt"/>
          <w:spacing w:val="0"/>
          <w:w w:val="100"/>
          <w:sz w:val="28"/>
          <w:szCs w:val="28"/>
          <w:lang w:eastAsia="be-BY"/>
        </w:rPr>
        <w:t>Непадалёку ад р.Палата, на в</w:t>
      </w:r>
      <w:r>
        <w:rPr>
          <w:rStyle w:val="61pt"/>
          <w:spacing w:val="0"/>
          <w:w w:val="100"/>
          <w:sz w:val="28"/>
          <w:szCs w:val="28"/>
          <w:lang w:val="be-BY" w:eastAsia="be-BY"/>
        </w:rPr>
        <w:t>ул</w:t>
      </w:r>
      <w:r w:rsidRPr="00B7778C">
        <w:rPr>
          <w:rStyle w:val="61pt"/>
          <w:spacing w:val="0"/>
          <w:w w:val="100"/>
          <w:sz w:val="28"/>
          <w:szCs w:val="28"/>
          <w:lang w:eastAsia="be-BY"/>
        </w:rPr>
        <w:t>.</w:t>
      </w:r>
      <w:r>
        <w:rPr>
          <w:rStyle w:val="61pt"/>
          <w:spacing w:val="0"/>
          <w:w w:val="100"/>
          <w:sz w:val="28"/>
          <w:szCs w:val="28"/>
          <w:lang w:val="be-BY" w:eastAsia="be-BY"/>
        </w:rPr>
        <w:t xml:space="preserve"> </w:t>
      </w:r>
      <w:r w:rsidRPr="004E6EB4">
        <w:rPr>
          <w:rStyle w:val="61pt"/>
          <w:spacing w:val="0"/>
          <w:w w:val="100"/>
          <w:sz w:val="28"/>
          <w:szCs w:val="28"/>
          <w:lang w:val="be-BY" w:eastAsia="be-BY"/>
        </w:rPr>
        <w:t>Плігаўскай, знаходзіўся завод Шутко, на якім працавала 3 рабочых. У сярэднім кож</w:t>
      </w:r>
      <w:r w:rsidRPr="004E6EB4">
        <w:rPr>
          <w:rStyle w:val="615pt"/>
          <w:sz w:val="28"/>
          <w:szCs w:val="28"/>
          <w:lang w:val="be-BY" w:eastAsia="be-BY"/>
        </w:rPr>
        <w:t>ная</w:t>
      </w:r>
      <w:r w:rsidRPr="004E6EB4">
        <w:rPr>
          <w:rStyle w:val="61pt"/>
          <w:spacing w:val="0"/>
          <w:w w:val="100"/>
          <w:sz w:val="28"/>
          <w:szCs w:val="28"/>
          <w:lang w:val="be-BY" w:eastAsia="be-BY"/>
        </w:rPr>
        <w:t xml:space="preserve"> гарбарня апрацоўвала ад 200 да 500 скур у год. У к</w:t>
      </w:r>
      <w:r w:rsidR="00813635">
        <w:rPr>
          <w:rStyle w:val="61pt"/>
          <w:spacing w:val="0"/>
          <w:w w:val="100"/>
          <w:sz w:val="28"/>
          <w:szCs w:val="28"/>
          <w:lang w:val="be-BY" w:eastAsia="be-BY"/>
        </w:rPr>
        <w:t>ан</w:t>
      </w:r>
      <w:r w:rsidRPr="004E6EB4">
        <w:rPr>
          <w:rStyle w:val="61pt"/>
          <w:spacing w:val="0"/>
          <w:w w:val="100"/>
          <w:sz w:val="28"/>
          <w:szCs w:val="28"/>
          <w:lang w:val="be-BY" w:eastAsia="be-BY"/>
        </w:rPr>
        <w:t>. ХІХст. У в</w:t>
      </w:r>
      <w:r w:rsidR="00813635">
        <w:rPr>
          <w:rStyle w:val="61pt"/>
          <w:spacing w:val="0"/>
          <w:w w:val="100"/>
          <w:sz w:val="28"/>
          <w:szCs w:val="28"/>
          <w:lang w:val="be-BY" w:eastAsia="be-BY"/>
        </w:rPr>
        <w:t>ы</w:t>
      </w:r>
      <w:r w:rsidRPr="004E6EB4">
        <w:rPr>
          <w:rStyle w:val="61pt"/>
          <w:spacing w:val="0"/>
          <w:w w:val="100"/>
          <w:sz w:val="28"/>
          <w:szCs w:val="28"/>
          <w:lang w:val="be-BY" w:eastAsia="be-BY"/>
        </w:rPr>
        <w:t>ніку канцэнтрацыі вытворчасці і канкурэнцы</w:t>
      </w:r>
      <w:r w:rsidR="00813635">
        <w:rPr>
          <w:rStyle w:val="61pt"/>
          <w:spacing w:val="0"/>
          <w:w w:val="100"/>
          <w:sz w:val="28"/>
          <w:szCs w:val="28"/>
          <w:lang w:val="be-BY" w:eastAsia="be-BY"/>
        </w:rPr>
        <w:t>і назіралася тэндэнцыя да змян</w:t>
      </w:r>
      <w:r w:rsidRPr="004E6EB4">
        <w:rPr>
          <w:rStyle w:val="61pt"/>
          <w:spacing w:val="0"/>
          <w:w w:val="100"/>
          <w:sz w:val="28"/>
          <w:szCs w:val="28"/>
          <w:lang w:val="be-BY" w:eastAsia="be-BY"/>
        </w:rPr>
        <w:t>шэння гарбарняў, але павялічваецца ко</w:t>
      </w:r>
      <w:r w:rsidRPr="00813635">
        <w:rPr>
          <w:rStyle w:val="61pt"/>
          <w:spacing w:val="0"/>
          <w:w w:val="100"/>
          <w:sz w:val="28"/>
          <w:szCs w:val="28"/>
          <w:lang w:val="be-BY" w:eastAsia="be-BY"/>
        </w:rPr>
        <w:t xml:space="preserve">лькасць рабочых у іх. </w:t>
      </w:r>
      <w:r w:rsidRPr="00B7778C">
        <w:rPr>
          <w:rStyle w:val="61pt"/>
          <w:spacing w:val="0"/>
          <w:w w:val="100"/>
          <w:sz w:val="28"/>
          <w:szCs w:val="28"/>
          <w:lang w:eastAsia="be-BY"/>
        </w:rPr>
        <w:t xml:space="preserve">У 1910 г. </w:t>
      </w:r>
      <w:r w:rsidRPr="00B7778C">
        <w:rPr>
          <w:rStyle w:val="615pt"/>
          <w:sz w:val="28"/>
          <w:szCs w:val="28"/>
          <w:lang w:eastAsia="be-BY"/>
        </w:rPr>
        <w:t>ў</w:t>
      </w:r>
      <w:r w:rsidRPr="00B7778C">
        <w:rPr>
          <w:rStyle w:val="61pt"/>
          <w:spacing w:val="0"/>
          <w:w w:val="100"/>
          <w:sz w:val="28"/>
          <w:szCs w:val="28"/>
          <w:lang w:eastAsia="be-BY"/>
        </w:rPr>
        <w:t xml:space="preserve"> Полацку працавала 4 гарбарні з колькасцю рабочых ад 3 да 5.</w:t>
      </w:r>
      <w:r w:rsidR="005A4829" w:rsidRPr="005A4829">
        <w:rPr>
          <w:sz w:val="28"/>
          <w:szCs w:val="28"/>
        </w:rPr>
        <w:t xml:space="preserve"> </w:t>
      </w:r>
    </w:p>
    <w:p w:rsidR="004E6EB4" w:rsidRPr="000E3A29" w:rsidRDefault="004E6EB4" w:rsidP="0008780D">
      <w:pPr>
        <w:pStyle w:val="60"/>
        <w:shd w:val="clear" w:color="auto" w:fill="auto"/>
        <w:spacing w:line="276" w:lineRule="auto"/>
        <w:ind w:firstLine="709"/>
        <w:rPr>
          <w:spacing w:val="0"/>
          <w:w w:val="100"/>
          <w:sz w:val="28"/>
          <w:szCs w:val="28"/>
          <w:lang w:val="be-BY"/>
        </w:rPr>
      </w:pPr>
      <w:r w:rsidRPr="00813635">
        <w:rPr>
          <w:rStyle w:val="61pt"/>
          <w:spacing w:val="0"/>
          <w:w w:val="100"/>
          <w:sz w:val="28"/>
          <w:szCs w:val="28"/>
          <w:lang w:val="be-BY" w:eastAsia="be-BY"/>
        </w:rPr>
        <w:t>Свечачныя заводы былі невялікія і па памерах і па аб</w:t>
      </w:r>
      <w:r w:rsidR="00813635">
        <w:rPr>
          <w:rStyle w:val="61pt"/>
          <w:spacing w:val="0"/>
          <w:w w:val="100"/>
          <w:sz w:val="28"/>
          <w:szCs w:val="28"/>
          <w:lang w:val="be-BY" w:eastAsia="be-BY"/>
        </w:rPr>
        <w:t>’</w:t>
      </w:r>
      <w:r w:rsidRPr="00813635">
        <w:rPr>
          <w:rStyle w:val="61pt"/>
          <w:spacing w:val="0"/>
          <w:w w:val="100"/>
          <w:sz w:val="28"/>
          <w:szCs w:val="28"/>
          <w:lang w:val="be-BY" w:eastAsia="be-BY"/>
        </w:rPr>
        <w:t>ёму вытвор</w:t>
      </w:r>
      <w:r w:rsidRPr="00813635">
        <w:rPr>
          <w:rStyle w:val="615pt"/>
          <w:sz w:val="28"/>
          <w:szCs w:val="28"/>
          <w:lang w:val="be-BY" w:eastAsia="be-BY"/>
        </w:rPr>
        <w:t>часці.</w:t>
      </w:r>
      <w:r w:rsidRPr="00813635">
        <w:rPr>
          <w:rStyle w:val="61pt"/>
          <w:spacing w:val="0"/>
          <w:w w:val="100"/>
          <w:sz w:val="28"/>
          <w:szCs w:val="28"/>
          <w:lang w:val="be-BY" w:eastAsia="be-BY"/>
        </w:rPr>
        <w:t xml:space="preserve"> </w:t>
      </w:r>
      <w:r w:rsidRPr="00BE3A5A">
        <w:rPr>
          <w:rStyle w:val="61pt"/>
          <w:spacing w:val="0"/>
          <w:w w:val="100"/>
          <w:sz w:val="28"/>
          <w:szCs w:val="28"/>
          <w:lang w:val="be-BY" w:eastAsia="be-BY"/>
        </w:rPr>
        <w:t>Працавалі там самі гаспадары з 1 рабочым. У 1886 г. з</w:t>
      </w:r>
      <w:r w:rsidR="00813635">
        <w:rPr>
          <w:rStyle w:val="61pt"/>
          <w:spacing w:val="0"/>
          <w:w w:val="100"/>
          <w:sz w:val="28"/>
          <w:szCs w:val="28"/>
          <w:lang w:val="be-BY" w:eastAsia="be-BY"/>
        </w:rPr>
        <w:t>’</w:t>
      </w:r>
      <w:r w:rsidRPr="00BE3A5A">
        <w:rPr>
          <w:rStyle w:val="61pt"/>
          <w:spacing w:val="0"/>
          <w:w w:val="100"/>
          <w:sz w:val="28"/>
          <w:szCs w:val="28"/>
          <w:lang w:val="be-BY" w:eastAsia="be-BY"/>
        </w:rPr>
        <w:t xml:space="preserve">явіўся </w:t>
      </w:r>
      <w:r w:rsidRPr="00BE3A5A">
        <w:rPr>
          <w:rStyle w:val="615pt"/>
          <w:sz w:val="28"/>
          <w:szCs w:val="28"/>
          <w:lang w:val="be-BY" w:eastAsia="be-BY"/>
        </w:rPr>
        <w:t>ў</w:t>
      </w:r>
      <w:r w:rsidRPr="00BE3A5A">
        <w:rPr>
          <w:rStyle w:val="61pt"/>
          <w:spacing w:val="0"/>
          <w:w w:val="100"/>
          <w:sz w:val="28"/>
          <w:szCs w:val="28"/>
          <w:lang w:val="be-BY" w:eastAsia="be-BY"/>
        </w:rPr>
        <w:t xml:space="preserve"> горадзе мылаварны завод купца Лебедзева на Старавакзальнай вуліцы, </w:t>
      </w:r>
      <w:r w:rsidRPr="00BE3A5A">
        <w:rPr>
          <w:rStyle w:val="615pt"/>
          <w:sz w:val="28"/>
          <w:szCs w:val="28"/>
          <w:lang w:val="be-BY" w:eastAsia="be-BY"/>
        </w:rPr>
        <w:t>дзе</w:t>
      </w:r>
      <w:r w:rsidRPr="00BE3A5A">
        <w:rPr>
          <w:rStyle w:val="61pt"/>
          <w:spacing w:val="0"/>
          <w:w w:val="100"/>
          <w:sz w:val="28"/>
          <w:szCs w:val="28"/>
          <w:lang w:val="be-BY" w:eastAsia="be-BY"/>
        </w:rPr>
        <w:t xml:space="preserve"> працавала 5 рабочых.</w:t>
      </w:r>
      <w:r w:rsidR="005A4829" w:rsidRPr="000E3A29">
        <w:rPr>
          <w:sz w:val="28"/>
          <w:szCs w:val="28"/>
          <w:lang w:val="be-BY"/>
        </w:rPr>
        <w:t xml:space="preserve"> </w:t>
      </w:r>
    </w:p>
    <w:p w:rsidR="004E6EB4" w:rsidRPr="00E3717B" w:rsidRDefault="004E6EB4" w:rsidP="0008780D">
      <w:pPr>
        <w:pStyle w:val="60"/>
        <w:shd w:val="clear" w:color="auto" w:fill="auto"/>
        <w:spacing w:line="276" w:lineRule="auto"/>
        <w:ind w:firstLine="709"/>
        <w:rPr>
          <w:spacing w:val="0"/>
          <w:w w:val="100"/>
          <w:sz w:val="28"/>
          <w:szCs w:val="28"/>
          <w:lang w:val="be-BY"/>
        </w:rPr>
      </w:pPr>
      <w:r w:rsidRPr="00B7778C">
        <w:rPr>
          <w:rStyle w:val="61pt"/>
          <w:spacing w:val="0"/>
          <w:w w:val="100"/>
          <w:sz w:val="28"/>
          <w:szCs w:val="28"/>
          <w:lang w:eastAsia="be-BY"/>
        </w:rPr>
        <w:t>Другая група заводаў, якія апрацоўвалі раслінныя прадукты, выдз</w:t>
      </w:r>
      <w:r w:rsidR="00813635">
        <w:rPr>
          <w:rStyle w:val="61pt"/>
          <w:spacing w:val="0"/>
          <w:w w:val="100"/>
          <w:sz w:val="28"/>
          <w:szCs w:val="28"/>
          <w:lang w:val="be-BY" w:eastAsia="be-BY"/>
        </w:rPr>
        <w:t>ялялася</w:t>
      </w:r>
      <w:r w:rsidR="00813635">
        <w:rPr>
          <w:rStyle w:val="615pt"/>
          <w:sz w:val="28"/>
          <w:szCs w:val="28"/>
          <w:lang w:val="be-BY" w:eastAsia="be-BY"/>
        </w:rPr>
        <w:t xml:space="preserve"> </w:t>
      </w:r>
      <w:r w:rsidRPr="00B7778C">
        <w:rPr>
          <w:rStyle w:val="61pt"/>
          <w:spacing w:val="0"/>
          <w:w w:val="100"/>
          <w:sz w:val="28"/>
          <w:szCs w:val="28"/>
          <w:lang w:eastAsia="be-BY"/>
        </w:rPr>
        <w:t>высокай удзельнай вагай у суме вытворчасці. Прадукцыя гэтых заво</w:t>
      </w:r>
      <w:r w:rsidRPr="00B7778C">
        <w:rPr>
          <w:rStyle w:val="615pt"/>
          <w:sz w:val="28"/>
          <w:szCs w:val="28"/>
          <w:lang w:eastAsia="be-BY"/>
        </w:rPr>
        <w:t>даў</w:t>
      </w:r>
      <w:r w:rsidRPr="00B7778C">
        <w:rPr>
          <w:rStyle w:val="61pt"/>
          <w:spacing w:val="0"/>
          <w:w w:val="100"/>
          <w:sz w:val="28"/>
          <w:szCs w:val="28"/>
          <w:lang w:eastAsia="be-BY"/>
        </w:rPr>
        <w:t xml:space="preserve"> - вінакурных, гарэлачных, мёдазарных, піваварных </w:t>
      </w:r>
      <w:r w:rsidR="00E3717B">
        <w:rPr>
          <w:rStyle w:val="61pt"/>
          <w:spacing w:val="0"/>
          <w:w w:val="100"/>
          <w:sz w:val="28"/>
          <w:szCs w:val="28"/>
          <w:lang w:eastAsia="be-BY"/>
        </w:rPr>
        <w:t>і тытунёвых карыс</w:t>
      </w:r>
      <w:r w:rsidRPr="00B7778C">
        <w:rPr>
          <w:rStyle w:val="61pt"/>
          <w:spacing w:val="0"/>
          <w:w w:val="100"/>
          <w:sz w:val="28"/>
          <w:szCs w:val="28"/>
          <w:lang w:eastAsia="be-BY"/>
        </w:rPr>
        <w:t xml:space="preserve">талася попытам і </w:t>
      </w:r>
      <w:r w:rsidR="00E3717B">
        <w:rPr>
          <w:rStyle w:val="61pt"/>
          <w:spacing w:val="0"/>
          <w:w w:val="100"/>
          <w:sz w:val="28"/>
          <w:szCs w:val="28"/>
          <w:lang w:val="be-BY" w:eastAsia="be-BY"/>
        </w:rPr>
        <w:t>п</w:t>
      </w:r>
      <w:r w:rsidRPr="00B7778C">
        <w:rPr>
          <w:rStyle w:val="61pt"/>
          <w:spacing w:val="0"/>
          <w:w w:val="100"/>
          <w:sz w:val="28"/>
          <w:szCs w:val="28"/>
          <w:lang w:eastAsia="be-BY"/>
        </w:rPr>
        <w:t>рыносіла немалы да</w:t>
      </w:r>
      <w:r w:rsidR="00E3717B">
        <w:rPr>
          <w:rStyle w:val="61pt"/>
          <w:spacing w:val="0"/>
          <w:w w:val="100"/>
          <w:sz w:val="28"/>
          <w:szCs w:val="28"/>
          <w:lang w:eastAsia="be-BY"/>
        </w:rPr>
        <w:t>ход. Важным відам гандлёва-кап</w:t>
      </w:r>
      <w:r w:rsidRPr="00B7778C">
        <w:rPr>
          <w:rStyle w:val="61pt"/>
          <w:spacing w:val="0"/>
          <w:w w:val="100"/>
          <w:sz w:val="28"/>
          <w:szCs w:val="28"/>
          <w:lang w:eastAsia="be-BY"/>
        </w:rPr>
        <w:t>італістычнага прад</w:t>
      </w:r>
      <w:r w:rsidR="00E3717B">
        <w:rPr>
          <w:rStyle w:val="61pt"/>
          <w:spacing w:val="0"/>
          <w:w w:val="100"/>
          <w:sz w:val="28"/>
          <w:szCs w:val="28"/>
          <w:lang w:val="be-BY" w:eastAsia="be-BY"/>
        </w:rPr>
        <w:t>п</w:t>
      </w:r>
      <w:r w:rsidRPr="00B7778C">
        <w:rPr>
          <w:rStyle w:val="61pt"/>
          <w:spacing w:val="0"/>
          <w:w w:val="100"/>
          <w:sz w:val="28"/>
          <w:szCs w:val="28"/>
          <w:lang w:eastAsia="be-BY"/>
        </w:rPr>
        <w:t>рымальніцтва з</w:t>
      </w:r>
      <w:r w:rsidR="00E3717B">
        <w:rPr>
          <w:rStyle w:val="61pt"/>
          <w:spacing w:val="0"/>
          <w:w w:val="100"/>
          <w:sz w:val="28"/>
          <w:szCs w:val="28"/>
          <w:lang w:val="be-BY" w:eastAsia="be-BY"/>
        </w:rPr>
        <w:t>’</w:t>
      </w:r>
      <w:r w:rsidRPr="00B7778C">
        <w:rPr>
          <w:rStyle w:val="61pt"/>
          <w:spacing w:val="0"/>
          <w:w w:val="100"/>
          <w:sz w:val="28"/>
          <w:szCs w:val="28"/>
          <w:lang w:eastAsia="be-BY"/>
        </w:rPr>
        <w:t>яўлялася вінакурэнне.</w:t>
      </w:r>
      <w:r w:rsidRPr="00B7778C">
        <w:rPr>
          <w:rStyle w:val="615pt"/>
          <w:sz w:val="28"/>
          <w:szCs w:val="28"/>
          <w:lang w:eastAsia="be-BY"/>
        </w:rPr>
        <w:t xml:space="preserve"> Прадпрыемствы </w:t>
      </w:r>
      <w:r w:rsidRPr="00B7778C">
        <w:rPr>
          <w:rStyle w:val="61pt"/>
          <w:spacing w:val="0"/>
          <w:w w:val="100"/>
          <w:sz w:val="28"/>
          <w:szCs w:val="28"/>
          <w:lang w:eastAsia="be-BY"/>
        </w:rPr>
        <w:t xml:space="preserve">належалі галоўным чынам </w:t>
      </w:r>
      <w:r w:rsidR="00E3717B">
        <w:rPr>
          <w:rStyle w:val="61pt"/>
          <w:spacing w:val="0"/>
          <w:w w:val="100"/>
          <w:sz w:val="28"/>
          <w:szCs w:val="28"/>
          <w:lang w:val="be-BY" w:eastAsia="be-BY"/>
        </w:rPr>
        <w:t xml:space="preserve">буйным яўрэйскім </w:t>
      </w:r>
      <w:r w:rsidRPr="00B7778C">
        <w:rPr>
          <w:rStyle w:val="61pt"/>
          <w:spacing w:val="0"/>
          <w:w w:val="100"/>
          <w:sz w:val="28"/>
          <w:szCs w:val="28"/>
          <w:lang w:eastAsia="be-BY"/>
        </w:rPr>
        <w:t>памешчыкам, якія з высокай выгадай збы</w:t>
      </w:r>
      <w:r w:rsidR="00E3717B">
        <w:rPr>
          <w:rStyle w:val="61pt"/>
          <w:spacing w:val="0"/>
          <w:w w:val="100"/>
          <w:sz w:val="28"/>
          <w:szCs w:val="28"/>
          <w:lang w:val="be-BY" w:eastAsia="be-BY"/>
        </w:rPr>
        <w:t>в</w:t>
      </w:r>
      <w:r w:rsidRPr="00B7778C">
        <w:rPr>
          <w:rStyle w:val="61pt"/>
          <w:spacing w:val="0"/>
          <w:w w:val="100"/>
          <w:sz w:val="28"/>
          <w:szCs w:val="28"/>
          <w:lang w:eastAsia="be-BY"/>
        </w:rPr>
        <w:t>алі спірт ў многія гарады Расіі і нават за мяжу. Першы гарэлачны завод Парнаса з</w:t>
      </w:r>
      <w:r w:rsidR="00E3717B">
        <w:rPr>
          <w:rStyle w:val="61pt"/>
          <w:spacing w:val="0"/>
          <w:w w:val="100"/>
          <w:sz w:val="28"/>
          <w:szCs w:val="28"/>
          <w:lang w:val="be-BY" w:eastAsia="be-BY"/>
        </w:rPr>
        <w:t>’</w:t>
      </w:r>
      <w:r w:rsidRPr="00B7778C">
        <w:rPr>
          <w:rStyle w:val="61pt"/>
          <w:spacing w:val="0"/>
          <w:w w:val="100"/>
          <w:sz w:val="28"/>
          <w:szCs w:val="28"/>
          <w:lang w:eastAsia="be-BY"/>
        </w:rPr>
        <w:t xml:space="preserve">явіўся ў 1804 г. на Віцебскай вуліцы. У 1866 г. зарэгістраваны </w:t>
      </w:r>
      <w:r w:rsidRPr="00B7778C">
        <w:rPr>
          <w:rStyle w:val="615pt"/>
          <w:sz w:val="28"/>
          <w:szCs w:val="28"/>
          <w:lang w:eastAsia="be-BY"/>
        </w:rPr>
        <w:t>завод</w:t>
      </w:r>
      <w:r w:rsidRPr="00B7778C">
        <w:rPr>
          <w:rStyle w:val="61pt"/>
          <w:spacing w:val="0"/>
          <w:w w:val="100"/>
          <w:sz w:val="28"/>
          <w:szCs w:val="28"/>
          <w:lang w:eastAsia="be-BY"/>
        </w:rPr>
        <w:t xml:space="preserve"> Гурэвіча. У 1872 г. на двух заводах працавала 7 рабочых. Вінакурні </w:t>
      </w:r>
      <w:r w:rsidRPr="00B7778C">
        <w:rPr>
          <w:rStyle w:val="1pt"/>
          <w:spacing w:val="0"/>
          <w:w w:val="100"/>
          <w:sz w:val="28"/>
          <w:szCs w:val="28"/>
          <w:lang w:eastAsia="be-BY"/>
        </w:rPr>
        <w:t>былі невялікія, але з ростам выпуску спі</w:t>
      </w:r>
      <w:r w:rsidR="00E3717B">
        <w:rPr>
          <w:rStyle w:val="1pt"/>
          <w:spacing w:val="0"/>
          <w:w w:val="100"/>
          <w:sz w:val="28"/>
          <w:szCs w:val="28"/>
          <w:lang w:eastAsia="be-BY"/>
        </w:rPr>
        <w:t>рту адбывалася ўзбуйненне віна</w:t>
      </w:r>
      <w:r w:rsidRPr="00B7778C">
        <w:rPr>
          <w:rStyle w:val="1pt"/>
          <w:spacing w:val="0"/>
          <w:w w:val="100"/>
          <w:sz w:val="28"/>
          <w:szCs w:val="28"/>
          <w:lang w:eastAsia="be-BY"/>
        </w:rPr>
        <w:t xml:space="preserve">курных прадпрыемстваў. Такі завод купца Хайкіна з колькасцю рабочых ад 12 да 20 і 2 паравымі рухавікамі працаваў у Полацку ў </w:t>
      </w:r>
      <w:r w:rsidRPr="00B7778C">
        <w:rPr>
          <w:rStyle w:val="0pt"/>
          <w:spacing w:val="0"/>
          <w:w w:val="100"/>
          <w:sz w:val="28"/>
          <w:szCs w:val="28"/>
          <w:lang w:eastAsia="be-BY"/>
        </w:rPr>
        <w:t>80-</w:t>
      </w:r>
      <w:r w:rsidRPr="00B7778C">
        <w:rPr>
          <w:rStyle w:val="1pt"/>
          <w:spacing w:val="0"/>
          <w:w w:val="100"/>
          <w:sz w:val="28"/>
          <w:szCs w:val="28"/>
          <w:lang w:eastAsia="be-BY"/>
        </w:rPr>
        <w:t xml:space="preserve"> х гг. ХІХст. Прадукцыя вывозілася ў Варшаву, Ма</w:t>
      </w:r>
      <w:r w:rsidR="00E3717B">
        <w:rPr>
          <w:rStyle w:val="1pt"/>
          <w:spacing w:val="0"/>
          <w:w w:val="100"/>
          <w:sz w:val="28"/>
          <w:szCs w:val="28"/>
          <w:lang w:eastAsia="be-BY"/>
        </w:rPr>
        <w:t>скву, Віленскую і Смаленскую г</w:t>
      </w:r>
      <w:r w:rsidR="00E3717B">
        <w:rPr>
          <w:rStyle w:val="1pt"/>
          <w:spacing w:val="0"/>
          <w:w w:val="100"/>
          <w:sz w:val="28"/>
          <w:szCs w:val="28"/>
          <w:lang w:val="be-BY" w:eastAsia="be-BY"/>
        </w:rPr>
        <w:t>у</w:t>
      </w:r>
      <w:r w:rsidRPr="00B7778C">
        <w:rPr>
          <w:rStyle w:val="1pt"/>
          <w:spacing w:val="0"/>
          <w:w w:val="100"/>
          <w:sz w:val="28"/>
          <w:szCs w:val="28"/>
          <w:lang w:eastAsia="be-BY"/>
        </w:rPr>
        <w:t>берніі.</w:t>
      </w:r>
    </w:p>
    <w:p w:rsidR="004E6EB4" w:rsidRPr="005A4829" w:rsidRDefault="004E6EB4" w:rsidP="0008780D">
      <w:pPr>
        <w:pStyle w:val="a5"/>
        <w:shd w:val="clear" w:color="auto" w:fill="auto"/>
        <w:spacing w:line="276" w:lineRule="auto"/>
        <w:ind w:firstLine="709"/>
        <w:jc w:val="both"/>
        <w:rPr>
          <w:sz w:val="28"/>
          <w:szCs w:val="28"/>
          <w:lang w:val="be-BY"/>
        </w:rPr>
      </w:pPr>
      <w:r w:rsidRPr="00BE3A5A">
        <w:rPr>
          <w:rStyle w:val="0pt"/>
          <w:spacing w:val="0"/>
          <w:sz w:val="28"/>
          <w:szCs w:val="28"/>
          <w:lang w:val="be-BY" w:eastAsia="be-BY"/>
        </w:rPr>
        <w:t>У 60-х</w:t>
      </w:r>
      <w:r w:rsidRPr="00BE3A5A">
        <w:rPr>
          <w:rStyle w:val="1pt"/>
          <w:spacing w:val="0"/>
          <w:sz w:val="28"/>
          <w:szCs w:val="28"/>
          <w:lang w:val="be-BY" w:eastAsia="be-BY"/>
        </w:rPr>
        <w:t xml:space="preserve"> гг.ХІХ ст. з'явіліся мёдаварныя заводы купцоў Кізенштэльна і Бруднага , </w:t>
      </w:r>
      <w:r w:rsidRPr="00BE3A5A">
        <w:rPr>
          <w:rStyle w:val="1pt1"/>
          <w:spacing w:val="0"/>
          <w:sz w:val="28"/>
          <w:szCs w:val="28"/>
          <w:lang w:val="be-BY" w:eastAsia="be-BY"/>
        </w:rPr>
        <w:t>дзе</w:t>
      </w:r>
      <w:r w:rsidRPr="00BE3A5A">
        <w:rPr>
          <w:rStyle w:val="1pt"/>
          <w:spacing w:val="0"/>
          <w:sz w:val="28"/>
          <w:szCs w:val="28"/>
          <w:lang w:val="be-BY" w:eastAsia="be-BY"/>
        </w:rPr>
        <w:t xml:space="preserve"> працавала па аднаму майстру.</w:t>
      </w:r>
      <w:r w:rsidR="0008780D" w:rsidRPr="0008780D">
        <w:rPr>
          <w:rStyle w:val="1pt"/>
          <w:spacing w:val="0"/>
          <w:sz w:val="28"/>
          <w:szCs w:val="28"/>
          <w:lang w:val="be-BY" w:eastAsia="be-BY"/>
        </w:rPr>
        <w:t xml:space="preserve"> </w:t>
      </w:r>
      <w:r w:rsidRPr="00BE3A5A">
        <w:rPr>
          <w:rStyle w:val="1pt"/>
          <w:spacing w:val="0"/>
          <w:sz w:val="28"/>
          <w:szCs w:val="28"/>
          <w:lang w:val="be-BY" w:eastAsia="be-BY"/>
        </w:rPr>
        <w:t>Праіснавалі гэтыя заводы</w:t>
      </w:r>
      <w:r w:rsidR="0008780D" w:rsidRPr="009E4CB0">
        <w:rPr>
          <w:rStyle w:val="1pt"/>
          <w:spacing w:val="0"/>
          <w:sz w:val="28"/>
          <w:szCs w:val="28"/>
          <w:lang w:val="be-BY" w:eastAsia="be-BY"/>
        </w:rPr>
        <w:t xml:space="preserve"> </w:t>
      </w:r>
      <w:r w:rsidRPr="009E4CB0">
        <w:rPr>
          <w:rStyle w:val="1pt"/>
          <w:spacing w:val="0"/>
          <w:sz w:val="28"/>
          <w:szCs w:val="28"/>
          <w:lang w:val="be-BY" w:eastAsia="be-BY"/>
        </w:rPr>
        <w:t>нядоўга ў сувязі з заняпадам пчалярства.</w:t>
      </w:r>
      <w:r w:rsidR="005A4829">
        <w:rPr>
          <w:rStyle w:val="1pt"/>
          <w:spacing w:val="0"/>
          <w:sz w:val="28"/>
          <w:szCs w:val="28"/>
          <w:lang w:val="be-BY" w:eastAsia="be-BY"/>
        </w:rPr>
        <w:t xml:space="preserve"> </w:t>
      </w:r>
      <w:r w:rsidR="005A4829" w:rsidRPr="005A4829">
        <w:rPr>
          <w:sz w:val="28"/>
          <w:szCs w:val="28"/>
          <w:lang w:val="be-BY"/>
        </w:rPr>
        <w:t>[</w:t>
      </w:r>
      <w:r w:rsidR="005A4829">
        <w:rPr>
          <w:sz w:val="28"/>
          <w:szCs w:val="28"/>
          <w:lang w:val="be-BY"/>
        </w:rPr>
        <w:t>5</w:t>
      </w:r>
      <w:r w:rsidR="005A4829" w:rsidRPr="005A4829">
        <w:rPr>
          <w:sz w:val="28"/>
          <w:szCs w:val="28"/>
          <w:lang w:val="be-BY"/>
        </w:rPr>
        <w:t xml:space="preserve">, с. </w:t>
      </w:r>
      <w:r w:rsidR="005A4829">
        <w:rPr>
          <w:sz w:val="28"/>
          <w:szCs w:val="28"/>
          <w:lang w:val="be-BY"/>
        </w:rPr>
        <w:t>87</w:t>
      </w:r>
      <w:r w:rsidR="005A4829" w:rsidRPr="005A4829">
        <w:rPr>
          <w:sz w:val="28"/>
          <w:szCs w:val="28"/>
          <w:lang w:val="be-BY"/>
        </w:rPr>
        <w:t>]</w:t>
      </w:r>
    </w:p>
    <w:p w:rsidR="004E6EB4" w:rsidRPr="00C50CCD" w:rsidRDefault="004E6EB4" w:rsidP="0008780D">
      <w:pPr>
        <w:pStyle w:val="60"/>
        <w:shd w:val="clear" w:color="auto" w:fill="auto"/>
        <w:spacing w:line="276" w:lineRule="auto"/>
        <w:ind w:firstLine="709"/>
        <w:rPr>
          <w:spacing w:val="0"/>
          <w:w w:val="100"/>
          <w:sz w:val="28"/>
          <w:szCs w:val="28"/>
          <w:lang w:val="be-BY"/>
        </w:rPr>
      </w:pPr>
      <w:r w:rsidRPr="009E4CB0">
        <w:rPr>
          <w:rStyle w:val="61pt2"/>
          <w:spacing w:val="0"/>
          <w:w w:val="100"/>
          <w:sz w:val="28"/>
          <w:szCs w:val="28"/>
          <w:lang w:val="be-BY" w:eastAsia="be-BY"/>
        </w:rPr>
        <w:t>У 1785 годзе ў Полацку з</w:t>
      </w:r>
      <w:r w:rsidR="00C50CCD">
        <w:rPr>
          <w:rStyle w:val="61pt2"/>
          <w:spacing w:val="0"/>
          <w:w w:val="100"/>
          <w:sz w:val="28"/>
          <w:szCs w:val="28"/>
          <w:lang w:val="be-BY" w:eastAsia="be-BY"/>
        </w:rPr>
        <w:t>’</w:t>
      </w:r>
      <w:r w:rsidRPr="009E4CB0">
        <w:rPr>
          <w:rStyle w:val="61pt2"/>
          <w:spacing w:val="0"/>
          <w:w w:val="100"/>
          <w:sz w:val="28"/>
          <w:szCs w:val="28"/>
          <w:lang w:val="be-BY" w:eastAsia="be-BY"/>
        </w:rPr>
        <w:t>явіўся першы піваварны завод Хайкіна на</w:t>
      </w:r>
      <w:r w:rsidR="0008780D" w:rsidRPr="009E4CB0">
        <w:rPr>
          <w:rStyle w:val="61pt2"/>
          <w:spacing w:val="0"/>
          <w:w w:val="100"/>
          <w:sz w:val="28"/>
          <w:szCs w:val="28"/>
          <w:lang w:val="be-BY" w:eastAsia="be-BY"/>
        </w:rPr>
        <w:t xml:space="preserve"> </w:t>
      </w:r>
      <w:r w:rsidRPr="009E4CB0">
        <w:rPr>
          <w:rStyle w:val="61pt2"/>
          <w:spacing w:val="0"/>
          <w:w w:val="100"/>
          <w:sz w:val="28"/>
          <w:szCs w:val="28"/>
          <w:lang w:val="be-BY" w:eastAsia="be-BY"/>
        </w:rPr>
        <w:t>в</w:t>
      </w:r>
      <w:r w:rsidR="00C50CCD">
        <w:rPr>
          <w:rStyle w:val="61pt2"/>
          <w:spacing w:val="0"/>
          <w:w w:val="100"/>
          <w:sz w:val="28"/>
          <w:szCs w:val="28"/>
          <w:lang w:val="be-BY" w:eastAsia="be-BY"/>
        </w:rPr>
        <w:t>ул</w:t>
      </w:r>
      <w:r w:rsidRPr="009E4CB0">
        <w:rPr>
          <w:rStyle w:val="61pt2"/>
          <w:spacing w:val="0"/>
          <w:w w:val="100"/>
          <w:sz w:val="28"/>
          <w:szCs w:val="28"/>
          <w:lang w:val="be-BY" w:eastAsia="be-BY"/>
        </w:rPr>
        <w:t>.</w:t>
      </w:r>
      <w:r w:rsidR="00C50CCD">
        <w:rPr>
          <w:rStyle w:val="61pt2"/>
          <w:spacing w:val="0"/>
          <w:w w:val="100"/>
          <w:sz w:val="28"/>
          <w:szCs w:val="28"/>
          <w:lang w:val="be-BY" w:eastAsia="be-BY"/>
        </w:rPr>
        <w:t xml:space="preserve"> </w:t>
      </w:r>
      <w:r w:rsidRPr="00B7778C">
        <w:rPr>
          <w:rStyle w:val="61pt2"/>
          <w:spacing w:val="0"/>
          <w:w w:val="100"/>
          <w:sz w:val="28"/>
          <w:szCs w:val="28"/>
          <w:lang w:eastAsia="be-BY"/>
        </w:rPr>
        <w:t>Ніжнепакроўскай.</w:t>
      </w:r>
      <w:r w:rsidR="00C50CCD">
        <w:rPr>
          <w:rStyle w:val="61pt2"/>
          <w:spacing w:val="0"/>
          <w:w w:val="100"/>
          <w:sz w:val="28"/>
          <w:szCs w:val="28"/>
          <w:vertAlign w:val="superscript"/>
          <w:lang w:val="be-BY" w:eastAsia="be-BY"/>
        </w:rPr>
        <w:t xml:space="preserve"> </w:t>
      </w:r>
      <w:r w:rsidRPr="00C50CCD">
        <w:rPr>
          <w:rStyle w:val="61pt2"/>
          <w:spacing w:val="0"/>
          <w:w w:val="100"/>
          <w:sz w:val="28"/>
          <w:szCs w:val="28"/>
          <w:lang w:val="be-BY" w:eastAsia="be-BY"/>
        </w:rPr>
        <w:t>У 60- я гг. зарэгістраваны яшчэ два заводы: Шуера на в</w:t>
      </w:r>
      <w:r w:rsidR="00C50CCD">
        <w:rPr>
          <w:rStyle w:val="61pt2"/>
          <w:spacing w:val="0"/>
          <w:w w:val="100"/>
          <w:sz w:val="28"/>
          <w:szCs w:val="28"/>
          <w:lang w:val="be-BY" w:eastAsia="be-BY"/>
        </w:rPr>
        <w:t>ул</w:t>
      </w:r>
      <w:r w:rsidRPr="00C50CCD">
        <w:rPr>
          <w:rStyle w:val="61pt2"/>
          <w:spacing w:val="0"/>
          <w:w w:val="100"/>
          <w:sz w:val="28"/>
          <w:szCs w:val="28"/>
          <w:lang w:val="be-BY" w:eastAsia="be-BY"/>
        </w:rPr>
        <w:t>.</w:t>
      </w:r>
      <w:r w:rsidR="00C50CCD">
        <w:rPr>
          <w:rStyle w:val="61pt2"/>
          <w:spacing w:val="0"/>
          <w:w w:val="100"/>
          <w:sz w:val="28"/>
          <w:szCs w:val="28"/>
          <w:lang w:val="be-BY" w:eastAsia="be-BY"/>
        </w:rPr>
        <w:t xml:space="preserve"> </w:t>
      </w:r>
      <w:r w:rsidRPr="00C50CCD">
        <w:rPr>
          <w:rStyle w:val="61pt2"/>
          <w:spacing w:val="0"/>
          <w:w w:val="100"/>
          <w:sz w:val="28"/>
          <w:szCs w:val="28"/>
          <w:lang w:val="be-BY" w:eastAsia="be-BY"/>
        </w:rPr>
        <w:t>Рыжскай і Тампаркіна на в</w:t>
      </w:r>
      <w:r w:rsidR="00C50CCD">
        <w:rPr>
          <w:rStyle w:val="61pt2"/>
          <w:spacing w:val="0"/>
          <w:w w:val="100"/>
          <w:sz w:val="28"/>
          <w:szCs w:val="28"/>
          <w:lang w:val="be-BY" w:eastAsia="be-BY"/>
        </w:rPr>
        <w:t>ул</w:t>
      </w:r>
      <w:r w:rsidRPr="00C50CCD">
        <w:rPr>
          <w:rStyle w:val="61pt2"/>
          <w:spacing w:val="0"/>
          <w:w w:val="100"/>
          <w:sz w:val="28"/>
          <w:szCs w:val="28"/>
          <w:lang w:val="be-BY" w:eastAsia="be-BY"/>
        </w:rPr>
        <w:t>.</w:t>
      </w:r>
      <w:r w:rsidR="00C50CCD">
        <w:rPr>
          <w:rStyle w:val="61pt2"/>
          <w:spacing w:val="0"/>
          <w:w w:val="100"/>
          <w:sz w:val="28"/>
          <w:szCs w:val="28"/>
          <w:lang w:val="be-BY" w:eastAsia="be-BY"/>
        </w:rPr>
        <w:t xml:space="preserve"> </w:t>
      </w:r>
      <w:r w:rsidRPr="00C50CCD">
        <w:rPr>
          <w:rStyle w:val="61pt2"/>
          <w:spacing w:val="0"/>
          <w:w w:val="100"/>
          <w:sz w:val="28"/>
          <w:szCs w:val="28"/>
          <w:lang w:val="be-BY" w:eastAsia="be-BY"/>
        </w:rPr>
        <w:t xml:space="preserve">Ніжнепакроўскай. Гэта былі невялікія заводы, якія выпускалі баварскае піва і збывалі яго толькі </w:t>
      </w:r>
      <w:r w:rsidR="00C50CCD">
        <w:rPr>
          <w:rStyle w:val="61pt2"/>
          <w:spacing w:val="0"/>
          <w:w w:val="100"/>
          <w:sz w:val="28"/>
          <w:szCs w:val="28"/>
          <w:lang w:val="be-BY" w:eastAsia="be-BY"/>
        </w:rPr>
        <w:t>ў</w:t>
      </w:r>
      <w:r w:rsidRPr="00C50CCD">
        <w:rPr>
          <w:rStyle w:val="61pt2"/>
          <w:spacing w:val="0"/>
          <w:w w:val="100"/>
          <w:sz w:val="28"/>
          <w:szCs w:val="28"/>
          <w:lang w:val="be-BY" w:eastAsia="be-BY"/>
        </w:rPr>
        <w:t xml:space="preserve"> сваім горадзе.</w:t>
      </w:r>
    </w:p>
    <w:p w:rsidR="00591164" w:rsidRPr="00591164" w:rsidRDefault="004E6EB4" w:rsidP="0008780D">
      <w:pPr>
        <w:pStyle w:val="60"/>
        <w:shd w:val="clear" w:color="auto" w:fill="auto"/>
        <w:tabs>
          <w:tab w:val="left" w:pos="437"/>
        </w:tabs>
        <w:spacing w:line="276" w:lineRule="auto"/>
        <w:ind w:firstLine="709"/>
        <w:rPr>
          <w:spacing w:val="0"/>
          <w:w w:val="100"/>
          <w:sz w:val="28"/>
          <w:szCs w:val="28"/>
          <w:lang w:val="be-BY"/>
        </w:rPr>
      </w:pPr>
      <w:r w:rsidRPr="00C50CCD">
        <w:rPr>
          <w:rStyle w:val="61pt2"/>
          <w:spacing w:val="0"/>
          <w:w w:val="100"/>
          <w:sz w:val="28"/>
          <w:szCs w:val="28"/>
          <w:lang w:val="be-BY" w:eastAsia="be-BY"/>
        </w:rPr>
        <w:lastRenderedPageBreak/>
        <w:t>Адносна вялікімі ў Полацку былі тытунёвыя фабрыкі. Рост колькасці тытунёвых фабрык і рабочых на іх на Беларусі ў гэты перыяд тл</w:t>
      </w:r>
      <w:r w:rsidR="00C50CCD" w:rsidRPr="00C50CCD">
        <w:rPr>
          <w:rStyle w:val="61pt2"/>
          <w:spacing w:val="0"/>
          <w:w w:val="100"/>
          <w:sz w:val="28"/>
          <w:szCs w:val="28"/>
          <w:lang w:val="be-BY" w:eastAsia="be-BY"/>
        </w:rPr>
        <w:t>умачыц</w:t>
      </w:r>
      <w:r w:rsidRPr="00C50CCD">
        <w:rPr>
          <w:rStyle w:val="61pt2"/>
          <w:spacing w:val="0"/>
          <w:w w:val="100"/>
          <w:sz w:val="28"/>
          <w:szCs w:val="28"/>
          <w:lang w:val="be-BY" w:eastAsia="be-BY"/>
        </w:rPr>
        <w:t>ца ўплывам сусветнага сельскагаспадарча</w:t>
      </w:r>
      <w:r w:rsidR="00C50CCD">
        <w:rPr>
          <w:rStyle w:val="61pt2"/>
          <w:spacing w:val="0"/>
          <w:w w:val="100"/>
          <w:sz w:val="28"/>
          <w:szCs w:val="28"/>
          <w:lang w:val="be-BY" w:eastAsia="be-BY"/>
        </w:rPr>
        <w:t xml:space="preserve">га крызісу, які стымуляваў вытворчасць тэхнічных культур, у тым </w:t>
      </w:r>
      <w:r w:rsidRPr="00C50CCD">
        <w:rPr>
          <w:rStyle w:val="61pt2"/>
          <w:spacing w:val="0"/>
          <w:w w:val="100"/>
          <w:sz w:val="28"/>
          <w:szCs w:val="28"/>
          <w:lang w:val="be-BY" w:eastAsia="be-BY"/>
        </w:rPr>
        <w:t>л</w:t>
      </w:r>
      <w:r w:rsidR="00C50CCD">
        <w:rPr>
          <w:rStyle w:val="61pt2"/>
          <w:spacing w:val="0"/>
          <w:w w:val="100"/>
          <w:sz w:val="28"/>
          <w:szCs w:val="28"/>
          <w:lang w:val="be-BY" w:eastAsia="be-BY"/>
        </w:rPr>
        <w:t>іку</w:t>
      </w:r>
      <w:r w:rsidRPr="00C50CCD">
        <w:rPr>
          <w:rStyle w:val="61pt2"/>
          <w:spacing w:val="0"/>
          <w:w w:val="100"/>
          <w:sz w:val="28"/>
          <w:szCs w:val="28"/>
          <w:lang w:val="be-BY" w:eastAsia="be-BY"/>
        </w:rPr>
        <w:t xml:space="preserve"> і тытуню. </w:t>
      </w:r>
      <w:r w:rsidR="00C50CCD" w:rsidRPr="00C50CCD">
        <w:rPr>
          <w:rStyle w:val="61pt2"/>
          <w:spacing w:val="0"/>
          <w:w w:val="100"/>
          <w:sz w:val="28"/>
          <w:szCs w:val="28"/>
          <w:lang w:val="be-BY" w:eastAsia="be-BY"/>
        </w:rPr>
        <w:t>Упершыню тытунёвая фаб</w:t>
      </w:r>
      <w:r w:rsidRPr="00C50CCD">
        <w:rPr>
          <w:rStyle w:val="61pt2"/>
          <w:spacing w:val="0"/>
          <w:w w:val="100"/>
          <w:sz w:val="28"/>
          <w:szCs w:val="28"/>
          <w:lang w:val="be-BY" w:eastAsia="be-BY"/>
        </w:rPr>
        <w:t>рыка ў Полацку ўпамінаецца ў справаздачнай ведамасці паліцмайстра за 1865г, у наступныя гады ў справаздачн</w:t>
      </w:r>
      <w:r w:rsidR="00C50CCD">
        <w:rPr>
          <w:rStyle w:val="61pt2"/>
          <w:spacing w:val="0"/>
          <w:w w:val="100"/>
          <w:sz w:val="28"/>
          <w:szCs w:val="28"/>
          <w:lang w:val="be-BY" w:eastAsia="be-BY"/>
        </w:rPr>
        <w:t>ых дакументах яна не ўпамінаец</w:t>
      </w:r>
      <w:r w:rsidRPr="00C50CCD">
        <w:rPr>
          <w:rStyle w:val="61pt2"/>
          <w:spacing w:val="0"/>
          <w:w w:val="100"/>
          <w:sz w:val="28"/>
          <w:szCs w:val="28"/>
          <w:lang w:val="be-BY" w:eastAsia="be-BY"/>
        </w:rPr>
        <w:t>ца. А.Семянтоўскі адзначае ў 1875 г</w:t>
      </w:r>
      <w:r w:rsidR="00C50CCD">
        <w:rPr>
          <w:rStyle w:val="61pt2"/>
          <w:spacing w:val="0"/>
          <w:w w:val="100"/>
          <w:sz w:val="28"/>
          <w:szCs w:val="28"/>
          <w:lang w:val="be-BY" w:eastAsia="be-BY"/>
        </w:rPr>
        <w:t>. 2 тытунёвыя фабрыкі ў Полац</w:t>
      </w:r>
      <w:r w:rsidRPr="00C50CCD">
        <w:rPr>
          <w:rStyle w:val="61pt2"/>
          <w:spacing w:val="0"/>
          <w:w w:val="100"/>
          <w:sz w:val="28"/>
          <w:szCs w:val="28"/>
          <w:lang w:val="be-BY" w:eastAsia="be-BY"/>
        </w:rPr>
        <w:t>ку. Але дакладна можна адзначыць адначасовае з</w:t>
      </w:r>
      <w:r w:rsidR="00C50CCD">
        <w:rPr>
          <w:rStyle w:val="61pt2"/>
          <w:spacing w:val="0"/>
          <w:w w:val="100"/>
          <w:sz w:val="28"/>
          <w:szCs w:val="28"/>
          <w:lang w:val="be-BY" w:eastAsia="be-BY"/>
        </w:rPr>
        <w:t>’</w:t>
      </w:r>
      <w:r w:rsidRPr="00C50CCD">
        <w:rPr>
          <w:rStyle w:val="61pt2"/>
          <w:spacing w:val="0"/>
          <w:w w:val="100"/>
          <w:sz w:val="28"/>
          <w:szCs w:val="28"/>
          <w:lang w:val="be-BY" w:eastAsia="be-BY"/>
        </w:rPr>
        <w:t>яўленне толькі ў 1883</w:t>
      </w:r>
      <w:r w:rsidR="00C50CCD">
        <w:rPr>
          <w:rStyle w:val="61pt2"/>
          <w:spacing w:val="0"/>
          <w:w w:val="100"/>
          <w:sz w:val="28"/>
          <w:szCs w:val="28"/>
          <w:lang w:val="be-BY" w:eastAsia="be-BY"/>
        </w:rPr>
        <w:t xml:space="preserve"> г. </w:t>
      </w:r>
      <w:r w:rsidRPr="00C50CCD">
        <w:rPr>
          <w:rStyle w:val="61pt2"/>
          <w:spacing w:val="0"/>
          <w:w w:val="100"/>
          <w:sz w:val="28"/>
          <w:szCs w:val="28"/>
          <w:lang w:val="be-BY" w:eastAsia="be-BY"/>
        </w:rPr>
        <w:t>двух тытунёвых фабрык . Першая належала купцу Янкелю Рыўліну, размяшчалася спачатку на в</w:t>
      </w:r>
      <w:r w:rsidR="00C50CCD">
        <w:rPr>
          <w:rStyle w:val="61pt2"/>
          <w:spacing w:val="0"/>
          <w:w w:val="100"/>
          <w:sz w:val="28"/>
          <w:szCs w:val="28"/>
          <w:lang w:val="be-BY" w:eastAsia="be-BY"/>
        </w:rPr>
        <w:t>ул</w:t>
      </w:r>
      <w:r w:rsidRPr="00C50CCD">
        <w:rPr>
          <w:rStyle w:val="61pt2"/>
          <w:spacing w:val="0"/>
          <w:w w:val="100"/>
          <w:sz w:val="28"/>
          <w:szCs w:val="28"/>
          <w:lang w:val="be-BY" w:eastAsia="be-BY"/>
        </w:rPr>
        <w:t>. Верхнепакроўскай, потым на Спаскай</w:t>
      </w:r>
      <w:r w:rsidR="00C50CCD">
        <w:rPr>
          <w:rStyle w:val="61pt2"/>
          <w:spacing w:val="0"/>
          <w:w w:val="100"/>
          <w:sz w:val="28"/>
          <w:szCs w:val="28"/>
          <w:lang w:eastAsia="be-BY"/>
        </w:rPr>
        <w:t>. Дру</w:t>
      </w:r>
      <w:r w:rsidRPr="00B7778C">
        <w:rPr>
          <w:rStyle w:val="61pt2"/>
          <w:spacing w:val="0"/>
          <w:w w:val="100"/>
          <w:sz w:val="28"/>
          <w:szCs w:val="28"/>
          <w:lang w:eastAsia="be-BY"/>
        </w:rPr>
        <w:t>гая фабрыка купца Маісея Коца</w:t>
      </w:r>
      <w:r w:rsidR="00591164">
        <w:rPr>
          <w:rStyle w:val="61pt2"/>
          <w:spacing w:val="0"/>
          <w:w w:val="100"/>
          <w:sz w:val="28"/>
          <w:szCs w:val="28"/>
          <w:lang w:val="be-BY" w:eastAsia="be-BY"/>
        </w:rPr>
        <w:t xml:space="preserve"> </w:t>
      </w:r>
      <w:r w:rsidR="00591164" w:rsidRPr="00B7778C">
        <w:rPr>
          <w:rStyle w:val="61pt2"/>
          <w:spacing w:val="0"/>
          <w:w w:val="100"/>
          <w:sz w:val="28"/>
          <w:szCs w:val="28"/>
          <w:lang w:eastAsia="be-BY"/>
        </w:rPr>
        <w:t>размяшчалася на в</w:t>
      </w:r>
      <w:r w:rsidR="00591164">
        <w:rPr>
          <w:rStyle w:val="61pt2"/>
          <w:spacing w:val="0"/>
          <w:w w:val="100"/>
          <w:sz w:val="28"/>
          <w:szCs w:val="28"/>
          <w:lang w:val="be-BY" w:eastAsia="be-BY"/>
        </w:rPr>
        <w:t>ул</w:t>
      </w:r>
      <w:r w:rsidR="00591164" w:rsidRPr="00B7778C">
        <w:rPr>
          <w:rStyle w:val="61pt2"/>
          <w:spacing w:val="0"/>
          <w:w w:val="100"/>
          <w:sz w:val="28"/>
          <w:szCs w:val="28"/>
          <w:lang w:eastAsia="be-BY"/>
        </w:rPr>
        <w:t>.</w:t>
      </w:r>
      <w:r w:rsidR="00591164">
        <w:rPr>
          <w:rStyle w:val="61pt2"/>
          <w:spacing w:val="0"/>
          <w:w w:val="100"/>
          <w:sz w:val="28"/>
          <w:szCs w:val="28"/>
          <w:lang w:val="be-BY" w:eastAsia="be-BY"/>
        </w:rPr>
        <w:t xml:space="preserve"> </w:t>
      </w:r>
      <w:r w:rsidR="00591164" w:rsidRPr="00B7778C">
        <w:rPr>
          <w:rStyle w:val="61pt2"/>
          <w:spacing w:val="0"/>
          <w:w w:val="100"/>
          <w:sz w:val="28"/>
          <w:szCs w:val="28"/>
          <w:lang w:eastAsia="be-BY"/>
        </w:rPr>
        <w:t>Школьнай. На кожнай з фабрык працавала па 29-30 чалавек, але г</w:t>
      </w:r>
      <w:r w:rsidR="00591164">
        <w:rPr>
          <w:rStyle w:val="61pt2"/>
          <w:spacing w:val="0"/>
          <w:w w:val="100"/>
          <w:sz w:val="28"/>
          <w:szCs w:val="28"/>
          <w:lang w:eastAsia="be-BY"/>
        </w:rPr>
        <w:t>эта былі хутчэй за ўсё мануфак</w:t>
      </w:r>
      <w:r w:rsidR="00591164" w:rsidRPr="00B7778C">
        <w:rPr>
          <w:rStyle w:val="61pt2"/>
          <w:spacing w:val="0"/>
          <w:w w:val="100"/>
          <w:sz w:val="28"/>
          <w:szCs w:val="28"/>
          <w:lang w:eastAsia="be-BY"/>
        </w:rPr>
        <w:t>туры, таму што там ужывалася ручная праца.</w:t>
      </w:r>
      <w:r w:rsidR="00591164">
        <w:rPr>
          <w:rStyle w:val="61pt2"/>
          <w:spacing w:val="0"/>
          <w:w w:val="100"/>
          <w:sz w:val="28"/>
          <w:szCs w:val="28"/>
          <w:lang w:eastAsia="be-BY"/>
        </w:rPr>
        <w:t xml:space="preserve"> Тытунёвае лісце завозіла</w:t>
      </w:r>
      <w:r w:rsidR="00591164" w:rsidRPr="00B7778C">
        <w:rPr>
          <w:rStyle w:val="61pt2"/>
          <w:spacing w:val="0"/>
          <w:w w:val="100"/>
          <w:sz w:val="28"/>
          <w:szCs w:val="28"/>
          <w:lang w:eastAsia="be-BY"/>
        </w:rPr>
        <w:t>ся галоўным чынам з поўдня Расіі, прадукцыя збывалася ў межах Полацк</w:t>
      </w:r>
      <w:r w:rsidR="00591164">
        <w:rPr>
          <w:rStyle w:val="61pt2"/>
          <w:spacing w:val="0"/>
          <w:w w:val="100"/>
          <w:sz w:val="28"/>
          <w:szCs w:val="28"/>
          <w:lang w:val="be-BY" w:eastAsia="be-BY"/>
        </w:rPr>
        <w:t>а</w:t>
      </w:r>
      <w:r w:rsidR="00591164">
        <w:rPr>
          <w:spacing w:val="0"/>
          <w:w w:val="100"/>
          <w:sz w:val="28"/>
          <w:szCs w:val="28"/>
          <w:lang w:val="be-BY"/>
        </w:rPr>
        <w:t xml:space="preserve"> і </w:t>
      </w:r>
      <w:r w:rsidR="00591164" w:rsidRPr="00B7778C">
        <w:rPr>
          <w:rStyle w:val="61pt2"/>
          <w:spacing w:val="0"/>
          <w:w w:val="100"/>
          <w:sz w:val="28"/>
          <w:szCs w:val="28"/>
          <w:lang w:eastAsia="be-BY"/>
        </w:rPr>
        <w:t>Полацкага павета. У 1901 г. засталася толькі адна фабрыка Рыўліна, дзе працавала 38 рабочых.</w:t>
      </w:r>
    </w:p>
    <w:p w:rsidR="00591164" w:rsidRPr="00591164" w:rsidRDefault="00591164" w:rsidP="0008780D">
      <w:pPr>
        <w:pStyle w:val="60"/>
        <w:shd w:val="clear" w:color="auto" w:fill="auto"/>
        <w:spacing w:line="276" w:lineRule="auto"/>
        <w:ind w:firstLine="709"/>
        <w:rPr>
          <w:spacing w:val="0"/>
          <w:w w:val="100"/>
          <w:sz w:val="28"/>
          <w:szCs w:val="28"/>
          <w:lang w:val="be-BY"/>
        </w:rPr>
      </w:pPr>
      <w:r w:rsidRPr="00BE3A5A">
        <w:rPr>
          <w:rStyle w:val="61pt2"/>
          <w:spacing w:val="0"/>
          <w:w w:val="100"/>
          <w:sz w:val="28"/>
          <w:szCs w:val="28"/>
          <w:lang w:val="be-BY" w:eastAsia="be-BY"/>
        </w:rPr>
        <w:t xml:space="preserve">У сувязі з ростам горада атрымала развіццё вытворчасць будаўнічых матэрыялаў, у першую чаргу цэглы і вапны. </w:t>
      </w:r>
      <w:r w:rsidRPr="00B7778C">
        <w:rPr>
          <w:rStyle w:val="61pt2"/>
          <w:spacing w:val="0"/>
          <w:w w:val="100"/>
          <w:sz w:val="28"/>
          <w:szCs w:val="28"/>
          <w:lang w:eastAsia="be-BY"/>
        </w:rPr>
        <w:t>Яшчэ ў 40-я гг. ХІХст. Узнікла</w:t>
      </w:r>
      <w:r>
        <w:rPr>
          <w:spacing w:val="0"/>
          <w:w w:val="100"/>
          <w:sz w:val="28"/>
          <w:szCs w:val="28"/>
          <w:lang w:val="be-BY"/>
        </w:rPr>
        <w:t xml:space="preserve"> 2 </w:t>
      </w:r>
      <w:r w:rsidRPr="00B7778C">
        <w:rPr>
          <w:rStyle w:val="61pt2"/>
          <w:spacing w:val="0"/>
          <w:w w:val="100"/>
          <w:sz w:val="28"/>
          <w:szCs w:val="28"/>
          <w:lang w:eastAsia="be-BY"/>
        </w:rPr>
        <w:t>вапнавых завода на беразе Дзвіны мяшчан Хайкіна і Зінгера, у 1901 г. застаўся толькі завод Зінгера, дзе працавала 10 рабочых.</w:t>
      </w:r>
    </w:p>
    <w:p w:rsidR="00591164" w:rsidRPr="00591164" w:rsidRDefault="00591164" w:rsidP="0008780D">
      <w:pPr>
        <w:pStyle w:val="60"/>
        <w:shd w:val="clear" w:color="auto" w:fill="auto"/>
        <w:spacing w:line="276" w:lineRule="auto"/>
        <w:ind w:firstLine="709"/>
        <w:rPr>
          <w:spacing w:val="0"/>
          <w:w w:val="100"/>
          <w:sz w:val="28"/>
          <w:szCs w:val="28"/>
          <w:lang w:val="be-BY"/>
        </w:rPr>
      </w:pPr>
      <w:r w:rsidRPr="00B7778C">
        <w:rPr>
          <w:rStyle w:val="61pt2"/>
          <w:spacing w:val="0"/>
          <w:w w:val="100"/>
          <w:sz w:val="28"/>
          <w:szCs w:val="28"/>
          <w:lang w:eastAsia="be-BY"/>
        </w:rPr>
        <w:t>У канцы 80-х гг. ХІХст. пры чы</w:t>
      </w:r>
      <w:r>
        <w:rPr>
          <w:rStyle w:val="61pt2"/>
          <w:spacing w:val="0"/>
          <w:w w:val="100"/>
          <w:sz w:val="28"/>
          <w:szCs w:val="28"/>
          <w:lang w:eastAsia="be-BY"/>
        </w:rPr>
        <w:t>гуначнай станцыі Полацка з</w:t>
      </w:r>
      <w:r>
        <w:rPr>
          <w:rStyle w:val="61pt2"/>
          <w:spacing w:val="0"/>
          <w:w w:val="100"/>
          <w:sz w:val="28"/>
          <w:szCs w:val="28"/>
          <w:lang w:val="be-BY" w:eastAsia="be-BY"/>
        </w:rPr>
        <w:t>’</w:t>
      </w:r>
      <w:r w:rsidRPr="00B7778C">
        <w:rPr>
          <w:rStyle w:val="61pt2"/>
          <w:spacing w:val="0"/>
          <w:w w:val="100"/>
          <w:sz w:val="28"/>
          <w:szCs w:val="28"/>
          <w:lang w:eastAsia="be-BY"/>
        </w:rPr>
        <w:t>явілася запалкавая фабрыка Грынберга, дзе працавала 27рабочых.</w:t>
      </w:r>
      <w:r>
        <w:rPr>
          <w:rStyle w:val="61pt2"/>
          <w:spacing w:val="0"/>
          <w:w w:val="100"/>
          <w:sz w:val="28"/>
          <w:szCs w:val="28"/>
          <w:lang w:eastAsia="be-BY"/>
        </w:rPr>
        <w:t xml:space="preserve"> Гэта фабры</w:t>
      </w:r>
      <w:r w:rsidRPr="00B7778C">
        <w:rPr>
          <w:rStyle w:val="61pt2"/>
          <w:spacing w:val="0"/>
          <w:w w:val="100"/>
          <w:sz w:val="28"/>
          <w:szCs w:val="28"/>
          <w:lang w:eastAsia="be-BY"/>
        </w:rPr>
        <w:t>ка ўваходзіла ў сіндыкат, які быў створаны ў 1898 г. з мэтай барацьбы з канкурэнтамі</w:t>
      </w:r>
      <w:r>
        <w:rPr>
          <w:rStyle w:val="61pt2"/>
          <w:spacing w:val="0"/>
          <w:w w:val="100"/>
          <w:sz w:val="28"/>
          <w:szCs w:val="28"/>
          <w:lang w:val="be-BY" w:eastAsia="be-BY"/>
        </w:rPr>
        <w:t>.</w:t>
      </w:r>
    </w:p>
    <w:p w:rsidR="0011624B" w:rsidRPr="000E3A29" w:rsidRDefault="00591164" w:rsidP="0008780D">
      <w:pPr>
        <w:pStyle w:val="60"/>
        <w:shd w:val="clear" w:color="auto" w:fill="auto"/>
        <w:spacing w:line="276" w:lineRule="auto"/>
        <w:ind w:firstLine="709"/>
        <w:rPr>
          <w:rStyle w:val="61pt1"/>
          <w:spacing w:val="0"/>
          <w:w w:val="100"/>
          <w:sz w:val="28"/>
          <w:szCs w:val="28"/>
          <w:lang w:val="be-BY" w:eastAsia="be-BY"/>
        </w:rPr>
      </w:pPr>
      <w:r w:rsidRPr="00591164">
        <w:rPr>
          <w:rStyle w:val="61pt2"/>
          <w:spacing w:val="0"/>
          <w:w w:val="100"/>
          <w:sz w:val="28"/>
          <w:szCs w:val="28"/>
          <w:lang w:val="be-BY" w:eastAsia="be-BY"/>
        </w:rPr>
        <w:t xml:space="preserve">Неабходна адзначыць яшчэ адзін завод, які спачатку называўся </w:t>
      </w:r>
      <w:r>
        <w:rPr>
          <w:rStyle w:val="61pt2"/>
          <w:spacing w:val="0"/>
          <w:w w:val="100"/>
          <w:sz w:val="28"/>
          <w:szCs w:val="28"/>
          <w:lang w:val="be-BY" w:eastAsia="be-BY"/>
        </w:rPr>
        <w:t>“</w:t>
      </w:r>
      <w:r w:rsidRPr="00591164">
        <w:rPr>
          <w:rStyle w:val="61pt2"/>
          <w:spacing w:val="0"/>
          <w:w w:val="100"/>
          <w:sz w:val="28"/>
          <w:szCs w:val="28"/>
          <w:lang w:val="be-BY" w:eastAsia="be-BY"/>
        </w:rPr>
        <w:t>завод с</w:t>
      </w:r>
      <w:r>
        <w:rPr>
          <w:rStyle w:val="61pt2"/>
          <w:spacing w:val="0"/>
          <w:w w:val="100"/>
          <w:sz w:val="28"/>
          <w:szCs w:val="28"/>
          <w:lang w:val="be-BY" w:eastAsia="be-BY"/>
        </w:rPr>
        <w:t>и</w:t>
      </w:r>
      <w:r w:rsidRPr="00591164">
        <w:rPr>
          <w:rStyle w:val="61pt2"/>
          <w:spacing w:val="0"/>
          <w:w w:val="100"/>
          <w:sz w:val="28"/>
          <w:szCs w:val="28"/>
          <w:lang w:val="be-BY" w:eastAsia="be-BY"/>
        </w:rPr>
        <w:t>пучей воды</w:t>
      </w:r>
      <w:r>
        <w:rPr>
          <w:rStyle w:val="61pt2"/>
          <w:spacing w:val="0"/>
          <w:w w:val="100"/>
          <w:sz w:val="28"/>
          <w:szCs w:val="28"/>
          <w:lang w:val="be-BY" w:eastAsia="be-BY"/>
        </w:rPr>
        <w:t>”</w:t>
      </w:r>
      <w:r w:rsidRPr="00591164">
        <w:rPr>
          <w:rStyle w:val="61pt2"/>
          <w:spacing w:val="0"/>
          <w:w w:val="100"/>
          <w:sz w:val="28"/>
          <w:szCs w:val="28"/>
          <w:lang w:val="be-BY" w:eastAsia="be-BY"/>
        </w:rPr>
        <w:t>. З</w:t>
      </w:r>
      <w:r>
        <w:rPr>
          <w:rStyle w:val="61pt2"/>
          <w:spacing w:val="0"/>
          <w:w w:val="100"/>
          <w:sz w:val="28"/>
          <w:szCs w:val="28"/>
          <w:lang w:val="be-BY" w:eastAsia="be-BY"/>
        </w:rPr>
        <w:t>’</w:t>
      </w:r>
      <w:r w:rsidRPr="00591164">
        <w:rPr>
          <w:rStyle w:val="61pt2"/>
          <w:spacing w:val="0"/>
          <w:w w:val="100"/>
          <w:sz w:val="28"/>
          <w:szCs w:val="28"/>
          <w:lang w:val="be-BY" w:eastAsia="be-BY"/>
        </w:rPr>
        <w:t>явіўся ён у 1879 г. на вул</w:t>
      </w:r>
      <w:r w:rsidR="0011624B">
        <w:rPr>
          <w:rStyle w:val="61pt2"/>
          <w:spacing w:val="0"/>
          <w:w w:val="100"/>
          <w:sz w:val="28"/>
          <w:szCs w:val="28"/>
          <w:lang w:val="be-BY" w:eastAsia="be-BY"/>
        </w:rPr>
        <w:t xml:space="preserve">. </w:t>
      </w:r>
      <w:r w:rsidRPr="00591164">
        <w:rPr>
          <w:rStyle w:val="61pt2"/>
          <w:spacing w:val="0"/>
          <w:w w:val="100"/>
          <w:sz w:val="28"/>
          <w:szCs w:val="28"/>
          <w:lang w:val="be-BY" w:eastAsia="be-BY"/>
        </w:rPr>
        <w:t>Ніжнепакроўскай і нале</w:t>
      </w:r>
      <w:r w:rsidR="0011624B" w:rsidRPr="0011624B">
        <w:rPr>
          <w:rStyle w:val="615pt2"/>
          <w:spacing w:val="0"/>
          <w:sz w:val="28"/>
          <w:szCs w:val="28"/>
          <w:lang w:val="be-BY" w:eastAsia="be-BY"/>
        </w:rPr>
        <w:t>жаў</w:t>
      </w:r>
      <w:r w:rsidR="0011624B" w:rsidRPr="0011624B">
        <w:rPr>
          <w:rStyle w:val="61pt1"/>
          <w:spacing w:val="0"/>
          <w:w w:val="100"/>
          <w:sz w:val="28"/>
          <w:szCs w:val="28"/>
          <w:lang w:val="be-BY" w:eastAsia="be-BY"/>
        </w:rPr>
        <w:t xml:space="preserve"> мяшчаніну Райнісу. У 1889 г. завод зарэгістраваны пад новай на</w:t>
      </w:r>
      <w:r w:rsidR="0011624B" w:rsidRPr="0011624B">
        <w:rPr>
          <w:rStyle w:val="615pt2"/>
          <w:spacing w:val="0"/>
          <w:sz w:val="28"/>
          <w:szCs w:val="28"/>
          <w:lang w:val="be-BY" w:eastAsia="be-BY"/>
        </w:rPr>
        <w:t>звай</w:t>
      </w:r>
      <w:r w:rsidR="0011624B" w:rsidRPr="0011624B">
        <w:rPr>
          <w:rStyle w:val="61pt1"/>
          <w:spacing w:val="0"/>
          <w:w w:val="100"/>
          <w:sz w:val="28"/>
          <w:szCs w:val="28"/>
          <w:lang w:val="be-BY" w:eastAsia="be-BY"/>
        </w:rPr>
        <w:t xml:space="preserve"> </w:t>
      </w:r>
      <w:r w:rsidR="0011624B">
        <w:rPr>
          <w:rStyle w:val="61pt1"/>
          <w:spacing w:val="0"/>
          <w:w w:val="100"/>
          <w:sz w:val="28"/>
          <w:szCs w:val="28"/>
          <w:lang w:val="be-BY" w:eastAsia="be-BY"/>
        </w:rPr>
        <w:t>–“</w:t>
      </w:r>
      <w:r w:rsidR="0011624B" w:rsidRPr="0011624B">
        <w:rPr>
          <w:rStyle w:val="61pt1"/>
          <w:spacing w:val="0"/>
          <w:w w:val="100"/>
          <w:sz w:val="28"/>
          <w:szCs w:val="28"/>
          <w:lang w:val="be-BY" w:eastAsia="be-BY"/>
        </w:rPr>
        <w:t>завод сельтерской вод</w:t>
      </w:r>
      <w:r w:rsidR="0011624B">
        <w:rPr>
          <w:rStyle w:val="61pt1"/>
          <w:spacing w:val="0"/>
          <w:w w:val="100"/>
          <w:sz w:val="28"/>
          <w:szCs w:val="28"/>
          <w:lang w:val="be-BY" w:eastAsia="be-BY"/>
        </w:rPr>
        <w:t>ы”</w:t>
      </w:r>
      <w:r w:rsidR="0011624B" w:rsidRPr="0011624B">
        <w:rPr>
          <w:rStyle w:val="61pt1"/>
          <w:spacing w:val="0"/>
          <w:w w:val="100"/>
          <w:sz w:val="28"/>
          <w:szCs w:val="28"/>
          <w:lang w:val="be-BY" w:eastAsia="be-BY"/>
        </w:rPr>
        <w:t>.</w:t>
      </w:r>
      <w:r w:rsidR="005A4829" w:rsidRPr="005A4829">
        <w:rPr>
          <w:rStyle w:val="61pt1"/>
          <w:spacing w:val="0"/>
          <w:w w:val="100"/>
          <w:sz w:val="28"/>
          <w:szCs w:val="28"/>
          <w:lang w:val="be-BY" w:eastAsia="be-BY"/>
        </w:rPr>
        <w:t xml:space="preserve"> [</w:t>
      </w:r>
      <w:r w:rsidR="005A4829">
        <w:rPr>
          <w:rStyle w:val="61pt1"/>
          <w:spacing w:val="0"/>
          <w:w w:val="100"/>
          <w:sz w:val="28"/>
          <w:szCs w:val="28"/>
          <w:lang w:val="be-BY" w:eastAsia="be-BY"/>
        </w:rPr>
        <w:t>9</w:t>
      </w:r>
      <w:r w:rsidR="005A4829" w:rsidRPr="005A4829">
        <w:rPr>
          <w:rStyle w:val="61pt1"/>
          <w:spacing w:val="0"/>
          <w:w w:val="100"/>
          <w:sz w:val="28"/>
          <w:szCs w:val="28"/>
          <w:lang w:val="be-BY" w:eastAsia="be-BY"/>
        </w:rPr>
        <w:t xml:space="preserve">, с. </w:t>
      </w:r>
      <w:r w:rsidR="005A4829">
        <w:rPr>
          <w:rStyle w:val="61pt1"/>
          <w:spacing w:val="0"/>
          <w:w w:val="100"/>
          <w:sz w:val="28"/>
          <w:szCs w:val="28"/>
          <w:lang w:val="be-BY" w:eastAsia="be-BY"/>
        </w:rPr>
        <w:t>301</w:t>
      </w:r>
      <w:r w:rsidR="005A4829" w:rsidRPr="005A4829">
        <w:rPr>
          <w:rStyle w:val="61pt1"/>
          <w:spacing w:val="0"/>
          <w:w w:val="100"/>
          <w:sz w:val="28"/>
          <w:szCs w:val="28"/>
          <w:lang w:val="be-BY" w:eastAsia="be-BY"/>
        </w:rPr>
        <w:t>]</w:t>
      </w:r>
    </w:p>
    <w:p w:rsidR="0011624B" w:rsidRPr="0011624B" w:rsidRDefault="0011624B" w:rsidP="0008780D">
      <w:pPr>
        <w:pStyle w:val="60"/>
        <w:shd w:val="clear" w:color="auto" w:fill="auto"/>
        <w:spacing w:line="276" w:lineRule="auto"/>
        <w:ind w:firstLine="709"/>
        <w:rPr>
          <w:spacing w:val="0"/>
          <w:w w:val="100"/>
          <w:sz w:val="28"/>
          <w:szCs w:val="28"/>
          <w:lang w:val="be-BY"/>
        </w:rPr>
      </w:pPr>
      <w:r w:rsidRPr="0011624B">
        <w:rPr>
          <w:rStyle w:val="61pt1"/>
          <w:spacing w:val="0"/>
          <w:w w:val="100"/>
          <w:sz w:val="28"/>
          <w:szCs w:val="28"/>
          <w:lang w:val="be-BY" w:eastAsia="be-BY"/>
        </w:rPr>
        <w:t xml:space="preserve">У пачатку ХХст. у Полацку і </w:t>
      </w:r>
      <w:r>
        <w:rPr>
          <w:rStyle w:val="61pt1"/>
          <w:spacing w:val="0"/>
          <w:w w:val="100"/>
          <w:sz w:val="28"/>
          <w:szCs w:val="28"/>
          <w:lang w:val="be-BY" w:eastAsia="be-BY"/>
        </w:rPr>
        <w:t>П</w:t>
      </w:r>
      <w:r w:rsidRPr="0011624B">
        <w:rPr>
          <w:rStyle w:val="61pt1"/>
          <w:spacing w:val="0"/>
          <w:w w:val="100"/>
          <w:sz w:val="28"/>
          <w:szCs w:val="28"/>
          <w:lang w:val="be-BY" w:eastAsia="be-BY"/>
        </w:rPr>
        <w:t>олацкім павеце з</w:t>
      </w:r>
      <w:r>
        <w:rPr>
          <w:rStyle w:val="61pt1"/>
          <w:spacing w:val="0"/>
          <w:w w:val="100"/>
          <w:sz w:val="28"/>
          <w:szCs w:val="28"/>
          <w:lang w:val="be-BY" w:eastAsia="be-BY"/>
        </w:rPr>
        <w:t>’</w:t>
      </w:r>
      <w:r w:rsidRPr="0011624B">
        <w:rPr>
          <w:rStyle w:val="61pt1"/>
          <w:spacing w:val="0"/>
          <w:w w:val="100"/>
          <w:sz w:val="28"/>
          <w:szCs w:val="28"/>
          <w:lang w:val="be-BY" w:eastAsia="be-BY"/>
        </w:rPr>
        <w:t>явіліся новыя зав</w:t>
      </w:r>
      <w:r>
        <w:rPr>
          <w:rStyle w:val="61pt1"/>
          <w:spacing w:val="0"/>
          <w:w w:val="100"/>
          <w:sz w:val="28"/>
          <w:szCs w:val="28"/>
          <w:lang w:val="be-BY" w:eastAsia="be-BY"/>
        </w:rPr>
        <w:t>о</w:t>
      </w:r>
      <w:r w:rsidRPr="0011624B">
        <w:rPr>
          <w:rStyle w:val="615pt2"/>
          <w:spacing w:val="0"/>
          <w:sz w:val="28"/>
          <w:szCs w:val="28"/>
          <w:lang w:val="be-BY" w:eastAsia="be-BY"/>
        </w:rPr>
        <w:t>ды -</w:t>
      </w:r>
      <w:r w:rsidRPr="0011624B">
        <w:rPr>
          <w:rStyle w:val="61pt1"/>
          <w:spacing w:val="0"/>
          <w:w w:val="100"/>
          <w:sz w:val="28"/>
          <w:szCs w:val="28"/>
          <w:lang w:val="be-BY" w:eastAsia="be-BY"/>
        </w:rPr>
        <w:t xml:space="preserve"> лесапільна-мукамольны, спірта-рэктыфікацыйны, кардонны і інш.</w:t>
      </w:r>
    </w:p>
    <w:p w:rsidR="0011624B" w:rsidRPr="005A4829" w:rsidRDefault="0011624B" w:rsidP="0008780D">
      <w:pPr>
        <w:pStyle w:val="60"/>
        <w:shd w:val="clear" w:color="auto" w:fill="auto"/>
        <w:spacing w:line="276" w:lineRule="auto"/>
        <w:ind w:firstLine="709"/>
        <w:rPr>
          <w:spacing w:val="0"/>
          <w:w w:val="100"/>
          <w:sz w:val="28"/>
          <w:szCs w:val="28"/>
        </w:rPr>
      </w:pPr>
      <w:r w:rsidRPr="0011624B">
        <w:rPr>
          <w:rStyle w:val="61pt1"/>
          <w:spacing w:val="0"/>
          <w:w w:val="100"/>
          <w:sz w:val="28"/>
          <w:szCs w:val="28"/>
          <w:lang w:val="be-BY" w:eastAsia="be-BY"/>
        </w:rPr>
        <w:t xml:space="preserve">Структурная класіфікацыя і канкрэтны пералік рамесных прафесій </w:t>
      </w:r>
      <w:r w:rsidRPr="0011624B">
        <w:rPr>
          <w:rStyle w:val="615pt2"/>
          <w:spacing w:val="0"/>
          <w:sz w:val="28"/>
          <w:szCs w:val="28"/>
          <w:lang w:val="be-BY" w:eastAsia="be-BY"/>
        </w:rPr>
        <w:t>даюць</w:t>
      </w:r>
      <w:r w:rsidRPr="0011624B">
        <w:rPr>
          <w:rStyle w:val="61pt1"/>
          <w:spacing w:val="0"/>
          <w:w w:val="100"/>
          <w:sz w:val="28"/>
          <w:szCs w:val="28"/>
          <w:lang w:val="be-BY" w:eastAsia="be-BY"/>
        </w:rPr>
        <w:t xml:space="preserve"> уяўленне</w:t>
      </w:r>
      <w:r w:rsidRPr="0011624B">
        <w:rPr>
          <w:rStyle w:val="615pt2"/>
          <w:spacing w:val="0"/>
          <w:sz w:val="28"/>
          <w:szCs w:val="28"/>
          <w:lang w:val="be-BY" w:eastAsia="be-BY"/>
        </w:rPr>
        <w:t xml:space="preserve"> аб</w:t>
      </w:r>
      <w:r w:rsidRPr="0011624B">
        <w:rPr>
          <w:rStyle w:val="61pt1"/>
          <w:spacing w:val="0"/>
          <w:w w:val="100"/>
          <w:sz w:val="28"/>
          <w:szCs w:val="28"/>
          <w:lang w:val="be-BY" w:eastAsia="be-BY"/>
        </w:rPr>
        <w:t xml:space="preserve"> спецыялізацыі рамяства і ўзроўні яго сацыяльна</w:t>
      </w:r>
      <w:r w:rsidRPr="0011624B">
        <w:rPr>
          <w:rStyle w:val="615pt2"/>
          <w:spacing w:val="0"/>
          <w:sz w:val="28"/>
          <w:szCs w:val="28"/>
          <w:lang w:val="be-BY" w:eastAsia="be-BY"/>
        </w:rPr>
        <w:t>-эк</w:t>
      </w:r>
      <w:r>
        <w:rPr>
          <w:rStyle w:val="615pt2"/>
          <w:spacing w:val="0"/>
          <w:sz w:val="28"/>
          <w:szCs w:val="28"/>
          <w:lang w:val="be-BY" w:eastAsia="be-BY"/>
        </w:rPr>
        <w:t>а</w:t>
      </w:r>
      <w:r w:rsidRPr="0011624B">
        <w:rPr>
          <w:rStyle w:val="61pt1"/>
          <w:spacing w:val="0"/>
          <w:w w:val="100"/>
          <w:sz w:val="28"/>
          <w:szCs w:val="28"/>
          <w:lang w:val="be-BY" w:eastAsia="be-BY"/>
        </w:rPr>
        <w:t>намічнага развіцця. Найбольш распаўсюджанымі рамёствамі былі</w:t>
      </w:r>
      <w:r w:rsidRPr="0011624B">
        <w:rPr>
          <w:rStyle w:val="615pt1"/>
          <w:spacing w:val="0"/>
          <w:sz w:val="28"/>
          <w:szCs w:val="28"/>
          <w:lang w:val="be-BY" w:eastAsia="be-BY"/>
        </w:rPr>
        <w:t xml:space="preserve"> </w:t>
      </w:r>
      <w:r>
        <w:rPr>
          <w:rStyle w:val="615pt1"/>
          <w:spacing w:val="0"/>
          <w:sz w:val="28"/>
          <w:szCs w:val="28"/>
          <w:lang w:val="be-BY" w:eastAsia="be-BY"/>
        </w:rPr>
        <w:t>тыя</w:t>
      </w:r>
      <w:r w:rsidRPr="0011624B">
        <w:rPr>
          <w:rStyle w:val="615pt1"/>
          <w:spacing w:val="0"/>
          <w:sz w:val="28"/>
          <w:szCs w:val="28"/>
          <w:lang w:val="be-BY" w:eastAsia="be-BY"/>
        </w:rPr>
        <w:t xml:space="preserve">, </w:t>
      </w:r>
      <w:r w:rsidRPr="0011624B">
        <w:rPr>
          <w:rStyle w:val="61pt1"/>
          <w:spacing w:val="0"/>
          <w:w w:val="100"/>
          <w:sz w:val="28"/>
          <w:szCs w:val="28"/>
          <w:lang w:val="be-BY" w:eastAsia="be-BY"/>
        </w:rPr>
        <w:t xml:space="preserve">вырабы якіх карысталіся попытам сярод шырокіх слаёў насельніцтва. </w:t>
      </w:r>
      <w:r>
        <w:rPr>
          <w:rStyle w:val="61pt1"/>
          <w:spacing w:val="0"/>
          <w:w w:val="100"/>
          <w:sz w:val="28"/>
          <w:szCs w:val="28"/>
          <w:lang w:val="be-BY" w:eastAsia="be-BY"/>
        </w:rPr>
        <w:t>П</w:t>
      </w:r>
      <w:r w:rsidRPr="0011624B">
        <w:rPr>
          <w:rStyle w:val="61pt1"/>
          <w:spacing w:val="0"/>
          <w:w w:val="100"/>
          <w:sz w:val="28"/>
          <w:szCs w:val="28"/>
          <w:lang w:val="be-BY" w:eastAsia="be-BY"/>
        </w:rPr>
        <w:t xml:space="preserve">а колькасці рамеснікаў на першым месце стаялі шаўцы, краўцы, хлебнікі, цесляры, рамізнікі, на апошнім — камінары і залатары. Няўхільны рост колькасці рамеснікаў быў абумоўлены </w:t>
      </w:r>
      <w:r>
        <w:rPr>
          <w:rStyle w:val="61pt1"/>
          <w:spacing w:val="0"/>
          <w:w w:val="100"/>
          <w:sz w:val="28"/>
          <w:szCs w:val="28"/>
          <w:lang w:val="be-BY" w:eastAsia="be-BY"/>
        </w:rPr>
        <w:t>хранічным крызісам паўпрыгонні</w:t>
      </w:r>
      <w:r w:rsidRPr="0011624B">
        <w:rPr>
          <w:rStyle w:val="61pt1"/>
          <w:spacing w:val="0"/>
          <w:w w:val="100"/>
          <w:sz w:val="28"/>
          <w:szCs w:val="28"/>
          <w:lang w:val="be-BY" w:eastAsia="be-BY"/>
        </w:rPr>
        <w:t xml:space="preserve">цкай сістэмы </w:t>
      </w:r>
      <w:r w:rsidRPr="0011624B">
        <w:rPr>
          <w:rStyle w:val="61pt1"/>
          <w:spacing w:val="0"/>
          <w:w w:val="100"/>
          <w:sz w:val="28"/>
          <w:szCs w:val="28"/>
          <w:lang w:val="be-BY" w:eastAsia="be-BY"/>
        </w:rPr>
        <w:lastRenderedPageBreak/>
        <w:t xml:space="preserve">земляробства, што выштурхоўвала з сельскай гаспадаркі вялікую колькасць лішніх людзей, а таксама недастатковым развіццём ў Полацку буйнай прамысловасці. </w:t>
      </w:r>
      <w:r w:rsidRPr="00B7778C">
        <w:rPr>
          <w:rStyle w:val="61pt1"/>
          <w:spacing w:val="0"/>
          <w:w w:val="100"/>
          <w:sz w:val="28"/>
          <w:szCs w:val="28"/>
          <w:lang w:eastAsia="be-BY"/>
        </w:rPr>
        <w:t>Памеры рамеснай вытворчасці няўхіль</w:t>
      </w:r>
      <w:r>
        <w:rPr>
          <w:rStyle w:val="61pt1"/>
          <w:spacing w:val="0"/>
          <w:w w:val="100"/>
          <w:sz w:val="28"/>
          <w:szCs w:val="28"/>
          <w:lang w:val="be-BY" w:eastAsia="be-BY"/>
        </w:rPr>
        <w:t>н</w:t>
      </w:r>
      <w:r w:rsidRPr="00B7778C">
        <w:rPr>
          <w:rStyle w:val="61pt1"/>
          <w:spacing w:val="0"/>
          <w:w w:val="100"/>
          <w:sz w:val="28"/>
          <w:szCs w:val="28"/>
          <w:lang w:eastAsia="be-BY"/>
        </w:rPr>
        <w:t>а павялічваліся за кошт наёмных рабочых у той час, як колькасць май</w:t>
      </w:r>
      <w:r>
        <w:rPr>
          <w:rStyle w:val="61pt1"/>
          <w:spacing w:val="0"/>
          <w:w w:val="100"/>
          <w:sz w:val="28"/>
          <w:szCs w:val="28"/>
          <w:lang w:val="be-BY" w:eastAsia="be-BY"/>
        </w:rPr>
        <w:t>стро</w:t>
      </w:r>
      <w:r w:rsidRPr="00B7778C">
        <w:rPr>
          <w:rStyle w:val="61pt1"/>
          <w:spacing w:val="0"/>
          <w:w w:val="100"/>
          <w:sz w:val="28"/>
          <w:szCs w:val="28"/>
          <w:lang w:eastAsia="be-BY"/>
        </w:rPr>
        <w:t>ў скарачалася.</w:t>
      </w:r>
      <w:r w:rsidR="005A4829" w:rsidRPr="005A4829">
        <w:rPr>
          <w:sz w:val="28"/>
          <w:szCs w:val="28"/>
        </w:rPr>
        <w:t xml:space="preserve"> </w:t>
      </w:r>
    </w:p>
    <w:p w:rsidR="0011624B" w:rsidRPr="005A4829" w:rsidRDefault="0011624B" w:rsidP="0008780D">
      <w:pPr>
        <w:pStyle w:val="60"/>
        <w:shd w:val="clear" w:color="auto" w:fill="auto"/>
        <w:spacing w:line="276" w:lineRule="auto"/>
        <w:ind w:firstLine="709"/>
        <w:rPr>
          <w:rStyle w:val="61pt1"/>
          <w:spacing w:val="0"/>
          <w:w w:val="100"/>
          <w:sz w:val="28"/>
          <w:szCs w:val="28"/>
          <w:lang w:eastAsia="be-BY"/>
        </w:rPr>
      </w:pPr>
      <w:r w:rsidRPr="00B7778C">
        <w:rPr>
          <w:rStyle w:val="61pt1"/>
          <w:spacing w:val="0"/>
          <w:w w:val="100"/>
          <w:sz w:val="28"/>
          <w:szCs w:val="28"/>
          <w:lang w:eastAsia="be-BY"/>
        </w:rPr>
        <w:t>Прыведзеныя звесткі сведчаць, што ў парэформены перыяд Полацк не прайшоў поўнасцю шлях капіталістычнага развіцця з яго жорсткім, але эфектным гаспадараннем і палітычным навучаннем. Гэта мы адчуваем і сёння.</w:t>
      </w:r>
      <w:r w:rsidR="005A4829" w:rsidRPr="005A4829">
        <w:rPr>
          <w:rStyle w:val="61pt1"/>
          <w:spacing w:val="0"/>
          <w:w w:val="100"/>
          <w:sz w:val="28"/>
          <w:szCs w:val="28"/>
          <w:lang w:eastAsia="be-BY"/>
        </w:rPr>
        <w:t xml:space="preserve"> [</w:t>
      </w:r>
      <w:r w:rsidR="005A4829">
        <w:rPr>
          <w:rStyle w:val="61pt1"/>
          <w:spacing w:val="0"/>
          <w:w w:val="100"/>
          <w:sz w:val="28"/>
          <w:szCs w:val="28"/>
          <w:lang w:eastAsia="be-BY"/>
        </w:rPr>
        <w:t>5</w:t>
      </w:r>
      <w:r w:rsidR="005A4829" w:rsidRPr="005A4829">
        <w:rPr>
          <w:rStyle w:val="61pt1"/>
          <w:spacing w:val="0"/>
          <w:w w:val="100"/>
          <w:sz w:val="28"/>
          <w:szCs w:val="28"/>
          <w:lang w:eastAsia="be-BY"/>
        </w:rPr>
        <w:t xml:space="preserve">, с. </w:t>
      </w:r>
      <w:r w:rsidR="005A4829">
        <w:rPr>
          <w:rStyle w:val="61pt1"/>
          <w:spacing w:val="0"/>
          <w:w w:val="100"/>
          <w:sz w:val="28"/>
          <w:szCs w:val="28"/>
          <w:lang w:eastAsia="be-BY"/>
        </w:rPr>
        <w:t>95</w:t>
      </w:r>
      <w:r w:rsidR="005A4829" w:rsidRPr="005A4829">
        <w:rPr>
          <w:rStyle w:val="61pt1"/>
          <w:spacing w:val="0"/>
          <w:w w:val="100"/>
          <w:sz w:val="28"/>
          <w:szCs w:val="28"/>
          <w:lang w:eastAsia="be-BY"/>
        </w:rPr>
        <w:t>]</w:t>
      </w:r>
    </w:p>
    <w:p w:rsidR="0091443A" w:rsidRPr="0008780D" w:rsidRDefault="0091443A" w:rsidP="0008780D">
      <w:pPr>
        <w:pStyle w:val="60"/>
        <w:shd w:val="clear" w:color="auto" w:fill="auto"/>
        <w:spacing w:line="276" w:lineRule="auto"/>
        <w:ind w:firstLine="709"/>
        <w:rPr>
          <w:rStyle w:val="61pt1"/>
          <w:spacing w:val="0"/>
          <w:w w:val="100"/>
          <w:sz w:val="28"/>
          <w:szCs w:val="28"/>
          <w:lang w:eastAsia="be-BY"/>
        </w:rPr>
      </w:pPr>
    </w:p>
    <w:p w:rsidR="0091443A" w:rsidRPr="0008780D" w:rsidRDefault="0091443A" w:rsidP="0008780D">
      <w:pPr>
        <w:pStyle w:val="60"/>
        <w:shd w:val="clear" w:color="auto" w:fill="auto"/>
        <w:spacing w:line="276" w:lineRule="auto"/>
        <w:ind w:firstLine="709"/>
        <w:rPr>
          <w:rStyle w:val="61pt1"/>
          <w:spacing w:val="0"/>
          <w:w w:val="100"/>
          <w:sz w:val="28"/>
          <w:szCs w:val="28"/>
          <w:lang w:eastAsia="be-BY"/>
        </w:rPr>
      </w:pPr>
    </w:p>
    <w:p w:rsidR="00E74181" w:rsidRPr="0008780D" w:rsidRDefault="00E7418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FD11C1" w:rsidRPr="0008780D" w:rsidRDefault="00FD11C1" w:rsidP="0008780D">
      <w:pPr>
        <w:pStyle w:val="60"/>
        <w:shd w:val="clear" w:color="auto" w:fill="auto"/>
        <w:spacing w:line="276" w:lineRule="auto"/>
        <w:ind w:firstLine="709"/>
        <w:rPr>
          <w:rStyle w:val="61pt1"/>
          <w:spacing w:val="0"/>
          <w:w w:val="100"/>
          <w:sz w:val="28"/>
          <w:szCs w:val="28"/>
          <w:lang w:eastAsia="be-BY"/>
        </w:rPr>
      </w:pPr>
    </w:p>
    <w:p w:rsidR="0008780D" w:rsidRDefault="0008780D">
      <w:pPr>
        <w:rPr>
          <w:rStyle w:val="61pt1"/>
          <w:spacing w:val="0"/>
          <w:w w:val="100"/>
          <w:sz w:val="28"/>
          <w:szCs w:val="28"/>
          <w:lang w:eastAsia="be-BY"/>
        </w:rPr>
      </w:pPr>
      <w:r>
        <w:rPr>
          <w:rStyle w:val="61pt1"/>
          <w:spacing w:val="0"/>
          <w:w w:val="100"/>
          <w:sz w:val="28"/>
          <w:szCs w:val="28"/>
          <w:lang w:eastAsia="be-BY"/>
        </w:rPr>
        <w:br w:type="page"/>
      </w:r>
    </w:p>
    <w:p w:rsidR="00F43910" w:rsidRPr="0008780D" w:rsidRDefault="00217283" w:rsidP="00F43910">
      <w:pPr>
        <w:jc w:val="center"/>
        <w:rPr>
          <w:rFonts w:ascii="Times New Roman" w:hAnsi="Times New Roman"/>
          <w:b/>
          <w:sz w:val="28"/>
          <w:szCs w:val="28"/>
        </w:rPr>
      </w:pPr>
      <w:r>
        <w:rPr>
          <w:rFonts w:ascii="Times New Roman" w:hAnsi="Times New Roman"/>
          <w:b/>
          <w:sz w:val="28"/>
          <w:szCs w:val="28"/>
          <w:lang w:val="be-BY"/>
        </w:rPr>
        <w:lastRenderedPageBreak/>
        <w:t>ПОЛАЦКАЕ ГЕТА</w:t>
      </w:r>
    </w:p>
    <w:p w:rsidR="00F43910" w:rsidRDefault="00F43910" w:rsidP="0008780D">
      <w:pPr>
        <w:spacing w:after="0"/>
        <w:ind w:firstLine="709"/>
        <w:jc w:val="both"/>
        <w:rPr>
          <w:rFonts w:ascii="Times New Roman" w:hAnsi="Times New Roman"/>
          <w:sz w:val="28"/>
          <w:szCs w:val="28"/>
          <w:lang w:val="be-BY"/>
        </w:rPr>
      </w:pPr>
      <w:r>
        <w:rPr>
          <w:rFonts w:ascii="Times New Roman" w:hAnsi="Times New Roman"/>
          <w:sz w:val="28"/>
          <w:szCs w:val="28"/>
          <w:lang w:val="be-BY"/>
        </w:rPr>
        <w:t xml:space="preserve">Адным з самых жахлівых бакоў фашысцкага акупацыйнага рэжыму было правядзенне генацыду ў адносінах да асоб яўрэйскай нацыянальнасці. Услед за войскамі вермахта прыбылі эрзацкаманды і іншыя карныя органы, у абавязкіх уваходзіла “вырашэнне яўрэйскага пытання”. Амаль з першых дзён акупацыі раёна фашысты пачалі жорстка распраўляцца з яўрэйскім насельніцтвам. У кастрычніку </w:t>
      </w:r>
      <w:smartTag w:uri="urn:schemas-microsoft-com:office:smarttags" w:element="metricconverter">
        <w:smartTagPr>
          <w:attr w:name="ProductID" w:val="1941 г"/>
        </w:smartTagPr>
        <w:r>
          <w:rPr>
            <w:rFonts w:ascii="Times New Roman" w:hAnsi="Times New Roman"/>
            <w:sz w:val="28"/>
            <w:szCs w:val="28"/>
            <w:lang w:val="be-BY"/>
          </w:rPr>
          <w:t>1941 г</w:t>
        </w:r>
      </w:smartTag>
      <w:r>
        <w:rPr>
          <w:rFonts w:ascii="Times New Roman" w:hAnsi="Times New Roman"/>
          <w:sz w:val="28"/>
          <w:szCs w:val="28"/>
          <w:lang w:val="be-BY"/>
        </w:rPr>
        <w:t xml:space="preserve">. немцы зрабілі аблаву ў в. Баравуха 1-я і навакольных вёсках. Сабралі ўсё яўрэйскае насельніцтва, змясцілі іх у казармах ваеннага гарадка, а праз 2 тыдні пагрузілі ў машыны, вывезлі ў поле і расстралялі. У той дзень загінула 50 чалавек. 13 студзеня </w:t>
      </w:r>
      <w:smartTag w:uri="urn:schemas-microsoft-com:office:smarttags" w:element="metricconverter">
        <w:smartTagPr>
          <w:attr w:name="ProductID" w:val="1942 г"/>
        </w:smartTagPr>
        <w:r>
          <w:rPr>
            <w:rFonts w:ascii="Times New Roman" w:hAnsi="Times New Roman"/>
            <w:sz w:val="28"/>
            <w:szCs w:val="28"/>
            <w:lang w:val="be-BY"/>
          </w:rPr>
          <w:t>1942 г</w:t>
        </w:r>
      </w:smartTag>
      <w:r>
        <w:rPr>
          <w:rFonts w:ascii="Times New Roman" w:hAnsi="Times New Roman"/>
          <w:sz w:val="28"/>
          <w:szCs w:val="28"/>
          <w:lang w:val="be-BY"/>
        </w:rPr>
        <w:t xml:space="preserve">. такая акцыя паўтарылася, і на палігоне расстралялі яшчэ 65 яўрэяў, у тым ліку ва ўзросце да 15 гадоў— 40 чалавек. У в. Замошша зімой </w:t>
      </w:r>
      <w:smartTag w:uri="urn:schemas-microsoft-com:office:smarttags" w:element="metricconverter">
        <w:smartTagPr>
          <w:attr w:name="ProductID" w:val="1941 г"/>
        </w:smartTagPr>
        <w:r>
          <w:rPr>
            <w:rFonts w:ascii="Times New Roman" w:hAnsi="Times New Roman"/>
            <w:sz w:val="28"/>
            <w:szCs w:val="28"/>
            <w:lang w:val="be-BY"/>
          </w:rPr>
          <w:t>1941 г</w:t>
        </w:r>
      </w:smartTag>
      <w:r>
        <w:rPr>
          <w:rFonts w:ascii="Times New Roman" w:hAnsi="Times New Roman"/>
          <w:sz w:val="28"/>
          <w:szCs w:val="28"/>
          <w:lang w:val="be-BY"/>
        </w:rPr>
        <w:t xml:space="preserve">. у лазні ратаваліся 3 яўрэйскія сям’і, якіх немцы збілі плёткамі і спалілі ў гэтай жа будыніне (загінула 7 дзяцей). У сакавіку </w:t>
      </w:r>
      <w:smartTag w:uri="urn:schemas-microsoft-com:office:smarttags" w:element="metricconverter">
        <w:smartTagPr>
          <w:attr w:name="ProductID" w:val="1942 г"/>
        </w:smartTagPr>
        <w:r>
          <w:rPr>
            <w:rFonts w:ascii="Times New Roman" w:hAnsi="Times New Roman"/>
            <w:sz w:val="28"/>
            <w:szCs w:val="28"/>
            <w:lang w:val="be-BY"/>
          </w:rPr>
          <w:t>1942 г</w:t>
        </w:r>
      </w:smartTag>
      <w:r>
        <w:rPr>
          <w:rFonts w:ascii="Times New Roman" w:hAnsi="Times New Roman"/>
          <w:sz w:val="28"/>
          <w:szCs w:val="28"/>
          <w:lang w:val="be-BY"/>
        </w:rPr>
        <w:t>. камендант Шульц загадаў сабраць усіх яўрэяў в. Казімірова, вывезці ў лес і расстраляць. У час карнай экспедыцыі ўсіх яўрэяў в. Труды – 76 чалавек – сагналі ў тры дамы, не кармілі, прымушалі да непасільнай работы. Праз некалькі дзён іх раздзелі і пагналі ва ўрочышча Рабінаўка. Расстрэльвалі па 2 чалавекі. Ніхто не застаўся жывым. Маленькіх дзяцей падкідвалі ўверх і расстрэльвалі з лёту. Трупы фашысты закідалі снегам, а вечарам прыгналі мясцовых жыхароў і яны закапалі загінуўшых (</w:t>
      </w:r>
      <w:r w:rsidR="0045234A">
        <w:rPr>
          <w:rFonts w:ascii="Times New Roman" w:hAnsi="Times New Roman"/>
          <w:sz w:val="28"/>
          <w:szCs w:val="28"/>
          <w:lang w:val="be-BY"/>
        </w:rPr>
        <w:t>6</w:t>
      </w:r>
      <w:r>
        <w:rPr>
          <w:rFonts w:ascii="Times New Roman" w:hAnsi="Times New Roman"/>
          <w:sz w:val="28"/>
          <w:szCs w:val="28"/>
          <w:lang w:val="be-BY"/>
        </w:rPr>
        <w:t>, с.144).</w:t>
      </w:r>
    </w:p>
    <w:p w:rsidR="00F43910" w:rsidRDefault="00F43910" w:rsidP="0008780D">
      <w:pPr>
        <w:spacing w:after="0"/>
        <w:ind w:firstLine="709"/>
        <w:jc w:val="both"/>
        <w:rPr>
          <w:rFonts w:ascii="Times New Roman" w:hAnsi="Times New Roman"/>
          <w:sz w:val="28"/>
          <w:szCs w:val="28"/>
          <w:lang w:val="be-BY"/>
        </w:rPr>
      </w:pPr>
      <w:r>
        <w:rPr>
          <w:rFonts w:ascii="Times New Roman" w:hAnsi="Times New Roman"/>
          <w:sz w:val="28"/>
          <w:szCs w:val="28"/>
          <w:lang w:val="be-BY"/>
        </w:rPr>
        <w:t xml:space="preserve">Гета было створана праз 2-3 тыдні пасля акупацыі горада. Усіх яўрэяў перасялялі ў раён вуліц Камуністычнай, Гогалеўскай, Войкава, Інтэрнацыянальнай (былая Яўрэйская). На тэрыторыіі гета знаходзіліся амбулаторыя, банна-пральны камбінат, электрастанцыя, школа № 12, сінагога, пошта. Гета было абнесена дротам. З боку вуліцы Гогалеўскай быў надпіс “Гета”. Тут жа вісеў плакат: “Кожны заўважаны на тэрыторыі лагера “Гета” рускі будзе пакараны”. </w:t>
      </w:r>
    </w:p>
    <w:p w:rsidR="00F43910" w:rsidRDefault="00F43910" w:rsidP="0008780D">
      <w:pPr>
        <w:spacing w:after="0"/>
        <w:ind w:firstLine="709"/>
        <w:jc w:val="both"/>
        <w:rPr>
          <w:rFonts w:ascii="Times New Roman" w:hAnsi="Times New Roman"/>
          <w:sz w:val="28"/>
          <w:szCs w:val="28"/>
          <w:lang w:val="be-BY"/>
        </w:rPr>
      </w:pPr>
      <w:r>
        <w:rPr>
          <w:rFonts w:ascii="Times New Roman" w:hAnsi="Times New Roman"/>
          <w:sz w:val="28"/>
          <w:szCs w:val="28"/>
          <w:lang w:val="be-BY"/>
        </w:rPr>
        <w:t>Рускія і беларусы з гэтага раёна былі пераселены ў вызваленыя яўрэйскія кватэры.</w:t>
      </w:r>
    </w:p>
    <w:p w:rsidR="00F43910" w:rsidRDefault="00F43910" w:rsidP="0008780D">
      <w:pPr>
        <w:spacing w:after="0"/>
        <w:ind w:firstLine="709"/>
        <w:jc w:val="both"/>
        <w:rPr>
          <w:rFonts w:ascii="Times New Roman" w:hAnsi="Times New Roman"/>
          <w:sz w:val="28"/>
          <w:szCs w:val="28"/>
          <w:lang w:val="be-BY"/>
        </w:rPr>
      </w:pPr>
      <w:r>
        <w:rPr>
          <w:rFonts w:ascii="Times New Roman" w:hAnsi="Times New Roman"/>
          <w:sz w:val="28"/>
          <w:szCs w:val="28"/>
          <w:lang w:val="be-BY"/>
        </w:rPr>
        <w:t>У гета знаходзілася каля 5 тыс. чалавек. Да вайны ў горадзе пражывала 10-12 тыс. яўрэяў. Прыкладна палавіна засталася жывымі. Шмат дамоў у гета было разбурана, таму людзі жылі ў страшнай цеснаце. У кожным доме жыло па 10-15 сямей. Забаранялася выходзіць за тэрыторыю гета. Злева на грудзях і на спіне яўрэі павінны былі насіць шасціканцовыя зоркі. Усіх ганялі на работу (</w:t>
      </w:r>
      <w:r w:rsidR="0045234A">
        <w:rPr>
          <w:rFonts w:ascii="Times New Roman" w:hAnsi="Times New Roman"/>
          <w:sz w:val="28"/>
          <w:szCs w:val="28"/>
          <w:lang w:val="be-BY"/>
        </w:rPr>
        <w:t>6</w:t>
      </w:r>
      <w:r>
        <w:rPr>
          <w:rFonts w:ascii="Times New Roman" w:hAnsi="Times New Roman"/>
          <w:sz w:val="28"/>
          <w:szCs w:val="28"/>
          <w:lang w:val="be-BY"/>
        </w:rPr>
        <w:t>, с. 145).</w:t>
      </w:r>
    </w:p>
    <w:p w:rsidR="00F43910" w:rsidRDefault="00F43910" w:rsidP="0008780D">
      <w:pPr>
        <w:spacing w:after="0"/>
        <w:ind w:firstLine="709"/>
        <w:jc w:val="both"/>
        <w:rPr>
          <w:rFonts w:ascii="Times New Roman" w:hAnsi="Times New Roman"/>
          <w:sz w:val="28"/>
          <w:szCs w:val="28"/>
          <w:lang w:val="be-BY"/>
        </w:rPr>
      </w:pPr>
      <w:r>
        <w:rPr>
          <w:rFonts w:ascii="Times New Roman" w:hAnsi="Times New Roman"/>
          <w:sz w:val="28"/>
          <w:szCs w:val="28"/>
          <w:lang w:val="be-BY"/>
        </w:rPr>
        <w:lastRenderedPageBreak/>
        <w:t xml:space="preserve"> У верасні </w:t>
      </w:r>
      <w:smartTag w:uri="urn:schemas-microsoft-com:office:smarttags" w:element="metricconverter">
        <w:smartTagPr>
          <w:attr w:name="ProductID" w:val="1941 г"/>
        </w:smartTagPr>
        <w:r>
          <w:rPr>
            <w:rFonts w:ascii="Times New Roman" w:hAnsi="Times New Roman"/>
            <w:sz w:val="28"/>
            <w:szCs w:val="28"/>
            <w:lang w:val="be-BY"/>
          </w:rPr>
          <w:t>1941 г</w:t>
        </w:r>
      </w:smartTag>
      <w:r>
        <w:rPr>
          <w:rFonts w:ascii="Times New Roman" w:hAnsi="Times New Roman"/>
          <w:sz w:val="28"/>
          <w:szCs w:val="28"/>
          <w:lang w:val="be-BY"/>
        </w:rPr>
        <w:t xml:space="preserve">. гета перамясцілі на ўскраіну горада, у раён в. Лазоўка, непадалёку ад ваенных гарадкоў Баравуха-2 і Баравуха-3. Тут ужо знаходзілася каля 8 тыс. чалавек. Прыгналі яўрэяў з навакольных вёсак. Размясцілі ўсіх у 10 бараках. Гета было абнесена плотам з калючага дроту. Ахоўвалі паліцаі. Немцы прыязджалі толькі рабаваць. Вось як гэта адбывалася: усіх выганялі на вуліцу, загадвалі распранацца, потым абшуквалі, забіралі пярсцёнкі, гадзіннікі, каштоўныя рэчы і золата. Рэжым у гета быў падпарадкаваны мэтам масавага знішчэння яўрэйскага насельніцтва. Ежа выдавалася адзін раз у суткі, гэта была мучная баланда без солі і </w:t>
      </w:r>
      <w:smartTag w:uri="urn:schemas-microsoft-com:office:smarttags" w:element="metricconverter">
        <w:smartTagPr>
          <w:attr w:name="ProductID" w:val="100 г"/>
        </w:smartTagPr>
        <w:r>
          <w:rPr>
            <w:rFonts w:ascii="Times New Roman" w:hAnsi="Times New Roman"/>
            <w:sz w:val="28"/>
            <w:szCs w:val="28"/>
            <w:lang w:val="be-BY"/>
          </w:rPr>
          <w:t>100 г</w:t>
        </w:r>
      </w:smartTag>
      <w:r>
        <w:rPr>
          <w:rFonts w:ascii="Times New Roman" w:hAnsi="Times New Roman"/>
          <w:sz w:val="28"/>
          <w:szCs w:val="28"/>
          <w:lang w:val="be-BY"/>
        </w:rPr>
        <w:t>. хлеба з сумесі здробненага пілавання са жмыхам. Вады не давалі зусім. Тых, хто не мог працаваць, расстрэльвалі або збівалі да паўсмерці.</w:t>
      </w:r>
    </w:p>
    <w:p w:rsidR="00F43910" w:rsidRDefault="00F43910" w:rsidP="0008780D">
      <w:pPr>
        <w:spacing w:after="0"/>
        <w:ind w:firstLine="709"/>
        <w:jc w:val="both"/>
        <w:rPr>
          <w:rFonts w:ascii="Times New Roman" w:hAnsi="Times New Roman"/>
          <w:sz w:val="28"/>
          <w:szCs w:val="28"/>
          <w:lang w:val="be-BY"/>
        </w:rPr>
      </w:pPr>
      <w:r>
        <w:rPr>
          <w:rFonts w:ascii="Times New Roman" w:hAnsi="Times New Roman"/>
          <w:sz w:val="28"/>
          <w:szCs w:val="28"/>
          <w:lang w:val="be-BY"/>
        </w:rPr>
        <w:t>Ствараліся ўмовы для распаўсюджвання інфекцыйных захворванняў. Людзі сотнямі паміралі ад голаду, холаду і захворванняў. Жыхарка Полацка Аксіння Баўтрукова паведаміла: “На маіх вачах былі вывезены з лагера і пахаваны на Старасвецкіх могілках больш за 500 трупаў, сярод якіх прыблізна палова дзіцячых.”</w:t>
      </w:r>
    </w:p>
    <w:p w:rsidR="00F43910" w:rsidRDefault="00F43910" w:rsidP="0008780D">
      <w:pPr>
        <w:spacing w:after="0"/>
        <w:ind w:firstLine="709"/>
        <w:jc w:val="both"/>
        <w:rPr>
          <w:rFonts w:ascii="Times New Roman" w:hAnsi="Times New Roman"/>
          <w:sz w:val="28"/>
          <w:szCs w:val="28"/>
          <w:lang w:val="be-BY"/>
        </w:rPr>
      </w:pPr>
      <w:r>
        <w:rPr>
          <w:rFonts w:ascii="Times New Roman" w:hAnsi="Times New Roman"/>
          <w:sz w:val="28"/>
          <w:szCs w:val="28"/>
          <w:lang w:val="be-BY"/>
        </w:rPr>
        <w:t>Умовы жыцця ў гета былі жудасныя. Людзі спалі пад адкрытым небам. З яўрэямі фашысты абыходзіліся як з жывёла.</w:t>
      </w:r>
    </w:p>
    <w:p w:rsidR="00F43910" w:rsidRDefault="00F43910" w:rsidP="0008780D">
      <w:pPr>
        <w:spacing w:after="0"/>
        <w:ind w:firstLine="709"/>
        <w:jc w:val="both"/>
        <w:rPr>
          <w:rFonts w:ascii="Times New Roman" w:hAnsi="Times New Roman"/>
          <w:sz w:val="28"/>
          <w:szCs w:val="28"/>
          <w:lang w:val="be-BY"/>
        </w:rPr>
      </w:pPr>
      <w:r>
        <w:rPr>
          <w:rFonts w:ascii="Times New Roman" w:hAnsi="Times New Roman"/>
          <w:sz w:val="28"/>
          <w:szCs w:val="28"/>
          <w:lang w:val="be-BY"/>
        </w:rPr>
        <w:t>Кіравалі ў гета стараста Абрам Шэрман і яго намеснік, былы працаўнік майстэрні па рамонту веласіпедаў Апкін. Па даручэнню немцаў яны накіроўвалі на працу нават дзяцей і білі іх бізунамі. Дарэчы, Шэрмана расстралялі раней за ўсіх (</w:t>
      </w:r>
      <w:r w:rsidR="0045234A">
        <w:rPr>
          <w:rFonts w:ascii="Times New Roman" w:hAnsi="Times New Roman"/>
          <w:sz w:val="28"/>
          <w:szCs w:val="28"/>
          <w:lang w:val="be-BY"/>
        </w:rPr>
        <w:t>7</w:t>
      </w:r>
      <w:r>
        <w:rPr>
          <w:rFonts w:ascii="Times New Roman" w:hAnsi="Times New Roman"/>
          <w:sz w:val="28"/>
          <w:szCs w:val="28"/>
          <w:lang w:val="be-BY"/>
        </w:rPr>
        <w:t>, с.411).</w:t>
      </w:r>
    </w:p>
    <w:p w:rsidR="00F43910" w:rsidRDefault="00F43910" w:rsidP="0008780D">
      <w:pPr>
        <w:spacing w:after="0"/>
        <w:ind w:firstLine="709"/>
        <w:jc w:val="both"/>
        <w:rPr>
          <w:rFonts w:ascii="Times New Roman" w:hAnsi="Times New Roman"/>
          <w:sz w:val="28"/>
          <w:szCs w:val="28"/>
          <w:lang w:val="be-BY"/>
        </w:rPr>
      </w:pPr>
      <w:r>
        <w:rPr>
          <w:rFonts w:ascii="Times New Roman" w:hAnsi="Times New Roman"/>
          <w:sz w:val="28"/>
          <w:szCs w:val="28"/>
          <w:lang w:val="be-BY"/>
        </w:rPr>
        <w:t>Уцячы з гета спачатку можна было, але уцякаць не было куды. Раніцай 21 лістапада зноў прыехалі немцы і паліцаі. Людзі палічылі, што гэта, як і раней прыехалі рабаваць. Але ўсіх выгналі, пералічылі, пастроілі ў калону, адчынілі вароты і пагналі ў бок Баравухі-2, што за 2-</w:t>
      </w:r>
      <w:smartTag w:uri="urn:schemas-microsoft-com:office:smarttags" w:element="metricconverter">
        <w:smartTagPr>
          <w:attr w:name="ProductID" w:val="3 км"/>
        </w:smartTagPr>
        <w:r>
          <w:rPr>
            <w:rFonts w:ascii="Times New Roman" w:hAnsi="Times New Roman"/>
            <w:sz w:val="28"/>
            <w:szCs w:val="28"/>
            <w:lang w:val="be-BY"/>
          </w:rPr>
          <w:t>3 км</w:t>
        </w:r>
      </w:smartTag>
      <w:r>
        <w:rPr>
          <w:rFonts w:ascii="Times New Roman" w:hAnsi="Times New Roman"/>
          <w:sz w:val="28"/>
          <w:szCs w:val="28"/>
          <w:lang w:val="be-BY"/>
        </w:rPr>
        <w:t xml:space="preserve">. ад в. Лазоўка. Што вядуць расстрэльваць, людзі нават не здагадваліся. Калона выцягнулася на кіламетр, тыя, хто ішоў усярэдзіне, раптам пачулі стрэлы – гэта першых ужо пачалі расстрэльва. Сведка тых падзей успамінае. Калону ахоўвалі толькі паліцаі, уцячы было магчыма. Мой знаёмы хлопец па мянушцы Пастэрнак нават угаворваў зрабіць гэта. Але маці трымала мяне за руку і прыгаворвала: “Калі ты пабяжыш, то ўсё роўна заб’юць, а так будзем ляжаць усе разам”. Калі звярнулі з дарогі, ужо было бачна: машыны, немцы, паліцаі, выкапаныя ямы. Яўрэяў распраналі, адзенне кідалі ў кучу, расстрэльвалі ў ямах. Некалькі чалавек спрабавалі збегчы, але іх адразу ж забілі. Расстрэльвалі немцы. Па пяць забойцаў стаялі каля кожнай ямы. Паліцай Шасцітка, які жыў на нашай вуліцы і </w:t>
      </w:r>
      <w:r>
        <w:rPr>
          <w:rFonts w:ascii="Times New Roman" w:hAnsi="Times New Roman"/>
          <w:sz w:val="28"/>
          <w:szCs w:val="28"/>
          <w:lang w:val="be-BY"/>
        </w:rPr>
        <w:lastRenderedPageBreak/>
        <w:t>быў суседам, заўважыў, што я неахвотна іду да ямы, выгукнуў: “А ты чаго стаіш? А ну-ка пайшоў!” – і ўдарыў па галаве веласіпедным цэпам. На галаве была шапка, яна змякчыла ўдар, але канец цэпу зачапіў руку. Яна потым апухла. І я пайшоў, не ведаючы куды…Міма гэтых ямаў, у лес, а потым пабег. Чуў, як наўздагон крычалі і стралялі…”</w:t>
      </w:r>
    </w:p>
    <w:p w:rsidR="00F43910" w:rsidRDefault="00F43910" w:rsidP="0008780D">
      <w:pPr>
        <w:spacing w:after="0"/>
        <w:ind w:firstLine="709"/>
        <w:jc w:val="both"/>
        <w:rPr>
          <w:rFonts w:ascii="Times New Roman" w:hAnsi="Times New Roman"/>
          <w:sz w:val="28"/>
          <w:szCs w:val="28"/>
          <w:lang w:val="be-BY"/>
        </w:rPr>
      </w:pPr>
      <w:r>
        <w:rPr>
          <w:rFonts w:ascii="Times New Roman" w:hAnsi="Times New Roman"/>
          <w:sz w:val="28"/>
          <w:szCs w:val="28"/>
          <w:lang w:val="be-BY"/>
        </w:rPr>
        <w:t>А вось што павядамляе яшчэ адзін сведка знішчэння дзяцей Полацкага гета Міхаіл Барысавіч Міньковіч. 21 лістапада вялікую колькасць дзяцей і моладзі з нашага лагера прыканваіравалі ў Баравуху-2, дзе былі выкапаны 4 вялікія ямы, куды жывымі кідалі маленькіх дзяцей. Немцаў было чалавек 15, паліцаяў – каля 40. Сярод паліцаяў былі: Шасцітка, Лабецкі, Правіла і іншыя. Перад расстрэлам усіх распраналі. Мяне таксама распрануў Васілі Правіла, а перад тым моцна сцёбнуў бізуном па галаве….Але ж, дзякуючы выпадковасці, я застаўся жывы. Пасля 21 лістапада хаваўся ў гушчары, потым у навакольных вёсках.</w:t>
      </w:r>
    </w:p>
    <w:p w:rsidR="00F43910" w:rsidRDefault="00F43910" w:rsidP="0008780D">
      <w:pPr>
        <w:spacing w:after="0"/>
        <w:ind w:firstLine="709"/>
        <w:jc w:val="both"/>
        <w:rPr>
          <w:rFonts w:ascii="Times New Roman" w:hAnsi="Times New Roman"/>
          <w:sz w:val="28"/>
          <w:szCs w:val="28"/>
          <w:lang w:val="be-BY"/>
        </w:rPr>
      </w:pPr>
      <w:r>
        <w:rPr>
          <w:rFonts w:ascii="Times New Roman" w:hAnsi="Times New Roman"/>
          <w:sz w:val="28"/>
          <w:szCs w:val="28"/>
          <w:lang w:val="be-BY"/>
        </w:rPr>
        <w:t xml:space="preserve">Сведка Зінаіда Дзмітрыўна Спірыдонава паведаміла, што бачыла з вакна сваёй хаты: “у </w:t>
      </w:r>
      <w:smartTag w:uri="urn:schemas-microsoft-com:office:smarttags" w:element="metricconverter">
        <w:smartTagPr>
          <w:attr w:name="ProductID" w:val="1941 г"/>
        </w:smartTagPr>
        <w:r>
          <w:rPr>
            <w:rFonts w:ascii="Times New Roman" w:hAnsi="Times New Roman"/>
            <w:sz w:val="28"/>
            <w:szCs w:val="28"/>
            <w:lang w:val="be-BY"/>
          </w:rPr>
          <w:t>1941 г</w:t>
        </w:r>
      </w:smartTag>
      <w:r>
        <w:rPr>
          <w:rFonts w:ascii="Times New Roman" w:hAnsi="Times New Roman"/>
          <w:sz w:val="28"/>
          <w:szCs w:val="28"/>
          <w:lang w:val="be-BY"/>
        </w:rPr>
        <w:t>. зверскі расстрэльвалі яўрэйскае насельніцтва ў Полацку. Немцы прымушалі яўрэяў капаць сабе ямы, а потым укладвалі ў іх людзей і расстрэльвалі. Адзін хлопчык спалохаўся, адбег ад ямы і ўхапіўся за дрэва. Тады немцы адсеклі яму рукі”(</w:t>
      </w:r>
      <w:r w:rsidR="0045234A">
        <w:rPr>
          <w:rFonts w:ascii="Times New Roman" w:hAnsi="Times New Roman"/>
          <w:sz w:val="28"/>
          <w:szCs w:val="28"/>
          <w:lang w:val="be-BY"/>
        </w:rPr>
        <w:t>7</w:t>
      </w:r>
      <w:r>
        <w:rPr>
          <w:rFonts w:ascii="Times New Roman" w:hAnsi="Times New Roman"/>
          <w:sz w:val="28"/>
          <w:szCs w:val="28"/>
          <w:lang w:val="be-BY"/>
        </w:rPr>
        <w:t>, с.412).</w:t>
      </w:r>
    </w:p>
    <w:p w:rsidR="00F43910" w:rsidRDefault="00F43910" w:rsidP="0008780D">
      <w:pPr>
        <w:autoSpaceDE w:val="0"/>
        <w:autoSpaceDN w:val="0"/>
        <w:adjustRightInd w:val="0"/>
        <w:spacing w:after="0"/>
        <w:ind w:firstLine="709"/>
        <w:jc w:val="both"/>
        <w:rPr>
          <w:rFonts w:ascii="Times New Roman" w:hAnsi="Times New Roman" w:cs="Times New Roman"/>
          <w:b/>
          <w:sz w:val="28"/>
          <w:szCs w:val="28"/>
          <w:lang w:val="be-BY"/>
        </w:rPr>
      </w:pPr>
    </w:p>
    <w:p w:rsidR="00217283" w:rsidRDefault="00217283" w:rsidP="0008780D">
      <w:pPr>
        <w:autoSpaceDE w:val="0"/>
        <w:autoSpaceDN w:val="0"/>
        <w:adjustRightInd w:val="0"/>
        <w:spacing w:after="0"/>
        <w:ind w:firstLine="709"/>
        <w:jc w:val="both"/>
        <w:rPr>
          <w:rFonts w:ascii="Times New Roman" w:hAnsi="Times New Roman" w:cs="Times New Roman"/>
          <w:b/>
          <w:sz w:val="28"/>
          <w:szCs w:val="28"/>
          <w:lang w:val="be-BY"/>
        </w:rPr>
      </w:pPr>
    </w:p>
    <w:p w:rsidR="00217283" w:rsidRDefault="00217283" w:rsidP="0008780D">
      <w:pPr>
        <w:autoSpaceDE w:val="0"/>
        <w:autoSpaceDN w:val="0"/>
        <w:adjustRightInd w:val="0"/>
        <w:spacing w:after="0"/>
        <w:ind w:firstLine="709"/>
        <w:jc w:val="both"/>
        <w:rPr>
          <w:rFonts w:ascii="Times New Roman" w:hAnsi="Times New Roman" w:cs="Times New Roman"/>
          <w:b/>
          <w:sz w:val="28"/>
          <w:szCs w:val="28"/>
          <w:lang w:val="be-BY"/>
        </w:rPr>
      </w:pPr>
    </w:p>
    <w:p w:rsidR="00217283" w:rsidRDefault="00217283" w:rsidP="0008780D">
      <w:pPr>
        <w:autoSpaceDE w:val="0"/>
        <w:autoSpaceDN w:val="0"/>
        <w:adjustRightInd w:val="0"/>
        <w:spacing w:after="0"/>
        <w:ind w:firstLine="709"/>
        <w:jc w:val="both"/>
        <w:rPr>
          <w:rFonts w:ascii="Times New Roman" w:hAnsi="Times New Roman" w:cs="Times New Roman"/>
          <w:b/>
          <w:sz w:val="28"/>
          <w:szCs w:val="28"/>
          <w:lang w:val="be-BY"/>
        </w:rPr>
      </w:pPr>
    </w:p>
    <w:p w:rsidR="00217283" w:rsidRDefault="00217283" w:rsidP="0008780D">
      <w:pPr>
        <w:autoSpaceDE w:val="0"/>
        <w:autoSpaceDN w:val="0"/>
        <w:adjustRightInd w:val="0"/>
        <w:spacing w:after="0"/>
        <w:ind w:firstLine="709"/>
        <w:jc w:val="both"/>
        <w:rPr>
          <w:rFonts w:ascii="Times New Roman" w:hAnsi="Times New Roman" w:cs="Times New Roman"/>
          <w:b/>
          <w:sz w:val="28"/>
          <w:szCs w:val="28"/>
          <w:lang w:val="be-BY"/>
        </w:rPr>
      </w:pPr>
    </w:p>
    <w:p w:rsidR="00217283" w:rsidRDefault="00217283" w:rsidP="0008780D">
      <w:pPr>
        <w:autoSpaceDE w:val="0"/>
        <w:autoSpaceDN w:val="0"/>
        <w:adjustRightInd w:val="0"/>
        <w:spacing w:after="0"/>
        <w:ind w:firstLine="709"/>
        <w:jc w:val="both"/>
        <w:rPr>
          <w:rFonts w:ascii="Times New Roman" w:hAnsi="Times New Roman" w:cs="Times New Roman"/>
          <w:b/>
          <w:sz w:val="28"/>
          <w:szCs w:val="28"/>
          <w:lang w:val="be-BY"/>
        </w:rPr>
      </w:pPr>
    </w:p>
    <w:p w:rsidR="00217283" w:rsidRDefault="00217283" w:rsidP="0008780D">
      <w:pPr>
        <w:autoSpaceDE w:val="0"/>
        <w:autoSpaceDN w:val="0"/>
        <w:adjustRightInd w:val="0"/>
        <w:spacing w:after="0"/>
        <w:ind w:firstLine="709"/>
        <w:jc w:val="both"/>
        <w:rPr>
          <w:rFonts w:ascii="Times New Roman" w:hAnsi="Times New Roman" w:cs="Times New Roman"/>
          <w:b/>
          <w:sz w:val="28"/>
          <w:szCs w:val="28"/>
          <w:lang w:val="be-BY"/>
        </w:rPr>
      </w:pPr>
    </w:p>
    <w:p w:rsidR="00217283" w:rsidRDefault="00217283" w:rsidP="0008780D">
      <w:pPr>
        <w:autoSpaceDE w:val="0"/>
        <w:autoSpaceDN w:val="0"/>
        <w:adjustRightInd w:val="0"/>
        <w:spacing w:after="0"/>
        <w:ind w:firstLine="709"/>
        <w:jc w:val="both"/>
        <w:rPr>
          <w:rFonts w:ascii="Times New Roman" w:hAnsi="Times New Roman" w:cs="Times New Roman"/>
          <w:b/>
          <w:sz w:val="28"/>
          <w:szCs w:val="28"/>
          <w:lang w:val="be-BY"/>
        </w:rPr>
      </w:pPr>
    </w:p>
    <w:p w:rsidR="00217283" w:rsidRDefault="00217283" w:rsidP="0008780D">
      <w:pPr>
        <w:autoSpaceDE w:val="0"/>
        <w:autoSpaceDN w:val="0"/>
        <w:adjustRightInd w:val="0"/>
        <w:spacing w:after="0"/>
        <w:ind w:firstLine="709"/>
        <w:jc w:val="both"/>
        <w:rPr>
          <w:rFonts w:ascii="Times New Roman" w:hAnsi="Times New Roman" w:cs="Times New Roman"/>
          <w:b/>
          <w:sz w:val="28"/>
          <w:szCs w:val="28"/>
          <w:lang w:val="be-BY"/>
        </w:rPr>
      </w:pPr>
    </w:p>
    <w:p w:rsidR="00217283" w:rsidRDefault="00217283" w:rsidP="0008780D">
      <w:pPr>
        <w:autoSpaceDE w:val="0"/>
        <w:autoSpaceDN w:val="0"/>
        <w:adjustRightInd w:val="0"/>
        <w:spacing w:after="0"/>
        <w:ind w:firstLine="709"/>
        <w:jc w:val="both"/>
        <w:rPr>
          <w:rFonts w:ascii="Times New Roman" w:hAnsi="Times New Roman" w:cs="Times New Roman"/>
          <w:b/>
          <w:sz w:val="28"/>
          <w:szCs w:val="28"/>
          <w:lang w:val="be-BY"/>
        </w:rPr>
      </w:pPr>
    </w:p>
    <w:p w:rsidR="00217283" w:rsidRDefault="00217283" w:rsidP="0008780D">
      <w:pPr>
        <w:autoSpaceDE w:val="0"/>
        <w:autoSpaceDN w:val="0"/>
        <w:adjustRightInd w:val="0"/>
        <w:spacing w:after="0"/>
        <w:ind w:firstLine="709"/>
        <w:jc w:val="both"/>
        <w:rPr>
          <w:rFonts w:ascii="Times New Roman" w:hAnsi="Times New Roman" w:cs="Times New Roman"/>
          <w:b/>
          <w:sz w:val="28"/>
          <w:szCs w:val="28"/>
          <w:lang w:val="be-BY"/>
        </w:rPr>
      </w:pPr>
    </w:p>
    <w:p w:rsidR="00217283" w:rsidRDefault="00217283" w:rsidP="0008780D">
      <w:pPr>
        <w:autoSpaceDE w:val="0"/>
        <w:autoSpaceDN w:val="0"/>
        <w:adjustRightInd w:val="0"/>
        <w:spacing w:after="0"/>
        <w:ind w:firstLine="709"/>
        <w:jc w:val="both"/>
        <w:rPr>
          <w:rFonts w:ascii="Times New Roman" w:hAnsi="Times New Roman" w:cs="Times New Roman"/>
          <w:b/>
          <w:sz w:val="28"/>
          <w:szCs w:val="28"/>
          <w:lang w:val="be-BY"/>
        </w:rPr>
      </w:pPr>
    </w:p>
    <w:p w:rsidR="00217283" w:rsidRPr="009E4CB0" w:rsidRDefault="00217283" w:rsidP="0008780D">
      <w:pPr>
        <w:autoSpaceDE w:val="0"/>
        <w:autoSpaceDN w:val="0"/>
        <w:adjustRightInd w:val="0"/>
        <w:spacing w:after="0"/>
        <w:ind w:firstLine="709"/>
        <w:jc w:val="both"/>
        <w:rPr>
          <w:rFonts w:ascii="Times New Roman" w:hAnsi="Times New Roman" w:cs="Times New Roman"/>
          <w:b/>
          <w:sz w:val="28"/>
          <w:szCs w:val="28"/>
          <w:lang w:val="be-BY"/>
        </w:rPr>
      </w:pPr>
    </w:p>
    <w:p w:rsidR="0008780D" w:rsidRPr="009E4CB0" w:rsidRDefault="0008780D" w:rsidP="0008780D">
      <w:pPr>
        <w:autoSpaceDE w:val="0"/>
        <w:autoSpaceDN w:val="0"/>
        <w:adjustRightInd w:val="0"/>
        <w:spacing w:after="0"/>
        <w:ind w:firstLine="709"/>
        <w:jc w:val="both"/>
        <w:rPr>
          <w:rFonts w:ascii="Times New Roman" w:hAnsi="Times New Roman" w:cs="Times New Roman"/>
          <w:b/>
          <w:sz w:val="28"/>
          <w:szCs w:val="28"/>
          <w:lang w:val="be-BY"/>
        </w:rPr>
      </w:pPr>
    </w:p>
    <w:p w:rsidR="0008780D" w:rsidRPr="009E4CB0" w:rsidRDefault="0008780D" w:rsidP="0008780D">
      <w:pPr>
        <w:autoSpaceDE w:val="0"/>
        <w:autoSpaceDN w:val="0"/>
        <w:adjustRightInd w:val="0"/>
        <w:spacing w:after="0"/>
        <w:ind w:firstLine="709"/>
        <w:jc w:val="both"/>
        <w:rPr>
          <w:rFonts w:ascii="Times New Roman" w:hAnsi="Times New Roman" w:cs="Times New Roman"/>
          <w:b/>
          <w:sz w:val="28"/>
          <w:szCs w:val="28"/>
          <w:lang w:val="be-BY"/>
        </w:rPr>
      </w:pPr>
    </w:p>
    <w:p w:rsidR="0008780D" w:rsidRPr="009E4CB0" w:rsidRDefault="0008780D" w:rsidP="0008780D">
      <w:pPr>
        <w:autoSpaceDE w:val="0"/>
        <w:autoSpaceDN w:val="0"/>
        <w:adjustRightInd w:val="0"/>
        <w:spacing w:after="0"/>
        <w:ind w:firstLine="709"/>
        <w:jc w:val="both"/>
        <w:rPr>
          <w:rFonts w:ascii="Times New Roman" w:hAnsi="Times New Roman" w:cs="Times New Roman"/>
          <w:b/>
          <w:sz w:val="28"/>
          <w:szCs w:val="28"/>
          <w:lang w:val="be-BY"/>
        </w:rPr>
      </w:pPr>
    </w:p>
    <w:p w:rsidR="0008780D" w:rsidRPr="009E4CB0" w:rsidRDefault="0008780D">
      <w:pPr>
        <w:rPr>
          <w:rFonts w:ascii="Times New Roman" w:hAnsi="Times New Roman" w:cs="Times New Roman"/>
          <w:b/>
          <w:sz w:val="28"/>
          <w:szCs w:val="28"/>
          <w:lang w:val="be-BY"/>
        </w:rPr>
      </w:pPr>
      <w:r w:rsidRPr="009E4CB0">
        <w:rPr>
          <w:rFonts w:ascii="Times New Roman" w:hAnsi="Times New Roman" w:cs="Times New Roman"/>
          <w:b/>
          <w:sz w:val="28"/>
          <w:szCs w:val="28"/>
          <w:lang w:val="be-BY"/>
        </w:rPr>
        <w:br w:type="page"/>
      </w:r>
    </w:p>
    <w:p w:rsidR="002D0458" w:rsidRDefault="00217283" w:rsidP="00C52705">
      <w:pPr>
        <w:autoSpaceDE w:val="0"/>
        <w:autoSpaceDN w:val="0"/>
        <w:adjustRightInd w:val="0"/>
        <w:spacing w:after="0" w:line="240" w:lineRule="auto"/>
        <w:ind w:firstLine="708"/>
        <w:jc w:val="center"/>
        <w:rPr>
          <w:rFonts w:ascii="Times New Roman" w:hAnsi="Times New Roman" w:cs="Times New Roman"/>
          <w:sz w:val="28"/>
          <w:szCs w:val="28"/>
          <w:lang w:val="be-BY"/>
        </w:rPr>
      </w:pPr>
      <w:r>
        <w:rPr>
          <w:rFonts w:ascii="Times New Roman" w:hAnsi="Times New Roman" w:cs="Times New Roman"/>
          <w:b/>
          <w:sz w:val="28"/>
          <w:szCs w:val="28"/>
          <w:lang w:val="be-BY"/>
        </w:rPr>
        <w:lastRenderedPageBreak/>
        <w:t>ЗНАКАМІТЫЯ ДЗЕЯЧЫ</w:t>
      </w:r>
    </w:p>
    <w:p w:rsidR="002D0458" w:rsidRPr="0008780D" w:rsidRDefault="002D0458" w:rsidP="0008780D">
      <w:pPr>
        <w:autoSpaceDE w:val="0"/>
        <w:autoSpaceDN w:val="0"/>
        <w:adjustRightInd w:val="0"/>
        <w:spacing w:after="0"/>
        <w:ind w:firstLine="709"/>
        <w:jc w:val="both"/>
        <w:rPr>
          <w:rFonts w:ascii="Times New Roman" w:hAnsi="Times New Roman" w:cs="Times New Roman"/>
          <w:sz w:val="28"/>
          <w:szCs w:val="28"/>
          <w:lang w:val="be-BY"/>
        </w:rPr>
      </w:pPr>
    </w:p>
    <w:p w:rsidR="002D0458" w:rsidRPr="0008780D" w:rsidRDefault="002D0458" w:rsidP="0008780D">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sz w:val="28"/>
          <w:szCs w:val="28"/>
          <w:lang w:val="be-BY"/>
        </w:rPr>
        <w:t>У Полацку</w:t>
      </w:r>
      <w:r w:rsidR="003F30F5" w:rsidRPr="0008780D">
        <w:rPr>
          <w:rFonts w:ascii="Times New Roman" w:hAnsi="Times New Roman" w:cs="Times New Roman"/>
          <w:sz w:val="28"/>
          <w:szCs w:val="28"/>
          <w:lang w:val="be-BY"/>
        </w:rPr>
        <w:t xml:space="preserve"> ў </w:t>
      </w:r>
      <w:r w:rsidRPr="0008780D">
        <w:rPr>
          <w:rFonts w:ascii="Times New Roman" w:hAnsi="Times New Roman" w:cs="Times New Roman"/>
          <w:sz w:val="28"/>
          <w:szCs w:val="28"/>
          <w:lang w:val="be-BY"/>
        </w:rPr>
        <w:t xml:space="preserve">кан </w:t>
      </w:r>
      <w:r w:rsidRPr="0008780D">
        <w:rPr>
          <w:rFonts w:ascii="Times New Roman" w:hAnsi="Times New Roman" w:cs="Times New Roman"/>
          <w:sz w:val="28"/>
          <w:szCs w:val="28"/>
        </w:rPr>
        <w:t>XIX</w:t>
      </w:r>
      <w:r w:rsidRPr="0008780D">
        <w:rPr>
          <w:rFonts w:ascii="Times New Roman" w:hAnsi="Times New Roman" w:cs="Times New Roman"/>
          <w:sz w:val="28"/>
          <w:szCs w:val="28"/>
          <w:lang w:val="be-BY"/>
        </w:rPr>
        <w:t xml:space="preserve"> </w:t>
      </w:r>
      <w:r w:rsidR="003F30F5" w:rsidRPr="0008780D">
        <w:rPr>
          <w:rFonts w:ascii="Times New Roman" w:hAnsi="Times New Roman" w:cs="Times New Roman"/>
          <w:sz w:val="28"/>
          <w:szCs w:val="28"/>
          <w:lang w:val="be-BY"/>
        </w:rPr>
        <w:t>–</w:t>
      </w:r>
      <w:r w:rsidRPr="0008780D">
        <w:rPr>
          <w:rFonts w:ascii="Times New Roman" w:hAnsi="Times New Roman" w:cs="Times New Roman"/>
          <w:sz w:val="28"/>
          <w:szCs w:val="28"/>
          <w:lang w:val="be-BY"/>
        </w:rPr>
        <w:t xml:space="preserve"> пач</w:t>
      </w:r>
      <w:r w:rsidR="003F30F5" w:rsidRPr="0008780D">
        <w:rPr>
          <w:rFonts w:ascii="Times New Roman" w:hAnsi="Times New Roman" w:cs="Times New Roman"/>
          <w:sz w:val="28"/>
          <w:szCs w:val="28"/>
          <w:lang w:val="be-BY"/>
        </w:rPr>
        <w:t>.</w:t>
      </w:r>
      <w:r w:rsidRPr="0008780D">
        <w:rPr>
          <w:rFonts w:ascii="Times New Roman" w:hAnsi="Times New Roman" w:cs="Times New Roman"/>
          <w:sz w:val="28"/>
          <w:szCs w:val="28"/>
        </w:rPr>
        <w:t>XX</w:t>
      </w:r>
      <w:r w:rsidRPr="0008780D">
        <w:rPr>
          <w:rFonts w:ascii="Times New Roman" w:hAnsi="Times New Roman" w:cs="Times New Roman"/>
          <w:sz w:val="28"/>
          <w:szCs w:val="28"/>
          <w:lang w:val="be-BY"/>
        </w:rPr>
        <w:t xml:space="preserve"> ст</w:t>
      </w:r>
      <w:r w:rsidR="003F30F5" w:rsidRPr="0008780D">
        <w:rPr>
          <w:rFonts w:ascii="Times New Roman" w:hAnsi="Times New Roman" w:cs="Times New Roman"/>
          <w:sz w:val="28"/>
          <w:szCs w:val="28"/>
          <w:lang w:val="be-BY"/>
        </w:rPr>
        <w:t>ст.</w:t>
      </w:r>
      <w:r w:rsidRPr="0008780D">
        <w:rPr>
          <w:rFonts w:ascii="Times New Roman" w:hAnsi="Times New Roman" w:cs="Times New Roman"/>
          <w:sz w:val="28"/>
          <w:szCs w:val="28"/>
          <w:lang w:val="be-BY"/>
        </w:rPr>
        <w:t xml:space="preserve">, нарадзіліся прадстаўнікі </w:t>
      </w:r>
      <w:r w:rsidR="003F30F5"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рэйскай нацыянальнасці, якімі па прав</w:t>
      </w:r>
      <w:r w:rsidR="003F30F5" w:rsidRPr="0008780D">
        <w:rPr>
          <w:rFonts w:ascii="Times New Roman" w:hAnsi="Times New Roman" w:cs="Times New Roman"/>
          <w:sz w:val="28"/>
          <w:szCs w:val="28"/>
          <w:lang w:val="be-BY"/>
        </w:rPr>
        <w:t>у</w:t>
      </w:r>
      <w:r w:rsidRPr="0008780D">
        <w:rPr>
          <w:rFonts w:ascii="Times New Roman" w:hAnsi="Times New Roman" w:cs="Times New Roman"/>
          <w:sz w:val="28"/>
          <w:szCs w:val="28"/>
          <w:lang w:val="be-BY"/>
        </w:rPr>
        <w:t xml:space="preserve"> можа ганарыцца </w:t>
      </w:r>
      <w:r w:rsidR="003F30F5"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 xml:space="preserve">рэйскі народ. </w:t>
      </w:r>
    </w:p>
    <w:p w:rsidR="002D0458" w:rsidRPr="0008780D" w:rsidRDefault="002D0458" w:rsidP="0008780D">
      <w:pPr>
        <w:autoSpaceDE w:val="0"/>
        <w:autoSpaceDN w:val="0"/>
        <w:adjustRightInd w:val="0"/>
        <w:spacing w:after="0"/>
        <w:ind w:firstLine="709"/>
        <w:jc w:val="both"/>
        <w:rPr>
          <w:rFonts w:ascii="Times New Roman" w:hAnsi="Times New Roman" w:cs="Times New Roman"/>
          <w:sz w:val="28"/>
          <w:szCs w:val="28"/>
        </w:rPr>
      </w:pPr>
      <w:r w:rsidRPr="0008780D">
        <w:rPr>
          <w:rFonts w:ascii="Times New Roman" w:hAnsi="Times New Roman" w:cs="Times New Roman"/>
          <w:sz w:val="28"/>
          <w:szCs w:val="28"/>
          <w:lang w:val="be-BY"/>
        </w:rPr>
        <w:t xml:space="preserve">Па полацкіх вуліцах бегала </w:t>
      </w:r>
      <w:r w:rsidR="00C1359F"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рэйская дзяўчынка Марыя, якая ў дзесяцігадовым узросце перае</w:t>
      </w:r>
      <w:r w:rsidR="00C1359F" w:rsidRPr="0008780D">
        <w:rPr>
          <w:rFonts w:ascii="Times New Roman" w:hAnsi="Times New Roman" w:cs="Times New Roman"/>
          <w:sz w:val="28"/>
          <w:szCs w:val="28"/>
          <w:lang w:val="be-BY"/>
        </w:rPr>
        <w:t xml:space="preserve">хала </w:t>
      </w:r>
      <w:r w:rsidRPr="0008780D">
        <w:rPr>
          <w:rFonts w:ascii="Times New Roman" w:hAnsi="Times New Roman" w:cs="Times New Roman"/>
          <w:sz w:val="28"/>
          <w:szCs w:val="28"/>
          <w:lang w:val="be-BY"/>
        </w:rPr>
        <w:t>з бацькамі ў ЗША і ста</w:t>
      </w:r>
      <w:r w:rsidR="00C1359F" w:rsidRPr="0008780D">
        <w:rPr>
          <w:rFonts w:ascii="Times New Roman" w:hAnsi="Times New Roman" w:cs="Times New Roman"/>
          <w:sz w:val="28"/>
          <w:szCs w:val="28"/>
          <w:lang w:val="be-BY"/>
        </w:rPr>
        <w:t>ла</w:t>
      </w:r>
      <w:r w:rsidRPr="0008780D">
        <w:rPr>
          <w:rFonts w:ascii="Times New Roman" w:hAnsi="Times New Roman" w:cs="Times New Roman"/>
          <w:sz w:val="28"/>
          <w:szCs w:val="28"/>
          <w:lang w:val="be-BY"/>
        </w:rPr>
        <w:t xml:space="preserve"> вядомая як пісьменніца Мэры </w:t>
      </w:r>
      <w:r w:rsidRPr="0008780D">
        <w:rPr>
          <w:rFonts w:ascii="Times New Roman" w:hAnsi="Times New Roman" w:cs="Times New Roman"/>
          <w:iCs/>
          <w:sz w:val="28"/>
          <w:szCs w:val="28"/>
          <w:lang w:val="be-BY"/>
        </w:rPr>
        <w:t>Эн</w:t>
      </w:r>
      <w:r w:rsidR="00C1359F" w:rsidRPr="0008780D">
        <w:rPr>
          <w:rFonts w:ascii="Times New Roman" w:hAnsi="Times New Roman" w:cs="Times New Roman"/>
          <w:iCs/>
          <w:sz w:val="28"/>
          <w:szCs w:val="28"/>
          <w:lang w:val="be-BY"/>
        </w:rPr>
        <w:t>ці</w:t>
      </w:r>
      <w:r w:rsidRPr="0008780D">
        <w:rPr>
          <w:rFonts w:ascii="Times New Roman" w:hAnsi="Times New Roman" w:cs="Times New Roman"/>
          <w:iCs/>
          <w:sz w:val="28"/>
          <w:szCs w:val="28"/>
          <w:lang w:val="be-BY"/>
        </w:rPr>
        <w:t>н</w:t>
      </w:r>
      <w:r w:rsidRPr="0008780D">
        <w:rPr>
          <w:rFonts w:ascii="Times New Roman" w:hAnsi="Times New Roman" w:cs="Times New Roman"/>
          <w:sz w:val="28"/>
          <w:szCs w:val="28"/>
          <w:lang w:val="be-BY"/>
        </w:rPr>
        <w:t xml:space="preserve">. </w:t>
      </w:r>
      <w:r w:rsidRPr="0008780D">
        <w:rPr>
          <w:rFonts w:ascii="Times New Roman" w:hAnsi="Times New Roman" w:cs="Times New Roman"/>
          <w:sz w:val="28"/>
          <w:szCs w:val="28"/>
        </w:rPr>
        <w:t>У 1899 год</w:t>
      </w:r>
      <w:r w:rsidR="00C1359F" w:rsidRPr="0008780D">
        <w:rPr>
          <w:rFonts w:ascii="Times New Roman" w:hAnsi="Times New Roman" w:cs="Times New Roman"/>
          <w:sz w:val="28"/>
          <w:szCs w:val="28"/>
          <w:lang w:val="be-BY"/>
        </w:rPr>
        <w:t>зе</w:t>
      </w:r>
      <w:r w:rsidRPr="0008780D">
        <w:rPr>
          <w:rFonts w:ascii="Times New Roman" w:hAnsi="Times New Roman" w:cs="Times New Roman"/>
          <w:sz w:val="28"/>
          <w:szCs w:val="28"/>
        </w:rPr>
        <w:t xml:space="preserve"> ў Бостане вый</w:t>
      </w:r>
      <w:r w:rsidR="00C1359F" w:rsidRPr="0008780D">
        <w:rPr>
          <w:rFonts w:ascii="Times New Roman" w:hAnsi="Times New Roman" w:cs="Times New Roman"/>
          <w:sz w:val="28"/>
          <w:szCs w:val="28"/>
          <w:lang w:val="be-BY"/>
        </w:rPr>
        <w:t>дзе</w:t>
      </w:r>
      <w:r w:rsidRPr="0008780D">
        <w:rPr>
          <w:rFonts w:ascii="Times New Roman" w:hAnsi="Times New Roman" w:cs="Times New Roman"/>
          <w:sz w:val="28"/>
          <w:szCs w:val="28"/>
        </w:rPr>
        <w:t xml:space="preserve"> яе першая кніга </w:t>
      </w:r>
      <w:r w:rsidR="00C1359F" w:rsidRPr="0008780D">
        <w:rPr>
          <w:rFonts w:ascii="Times New Roman" w:hAnsi="Times New Roman" w:cs="Times New Roman"/>
          <w:sz w:val="28"/>
          <w:szCs w:val="28"/>
          <w:lang w:val="be-BY"/>
        </w:rPr>
        <w:t>“</w:t>
      </w:r>
      <w:r w:rsidRPr="0008780D">
        <w:rPr>
          <w:rFonts w:ascii="Times New Roman" w:hAnsi="Times New Roman" w:cs="Times New Roman"/>
          <w:sz w:val="28"/>
          <w:szCs w:val="28"/>
        </w:rPr>
        <w:t>З Полацк</w:t>
      </w:r>
      <w:r w:rsidR="00C1359F" w:rsidRPr="0008780D">
        <w:rPr>
          <w:rFonts w:ascii="Times New Roman" w:hAnsi="Times New Roman" w:cs="Times New Roman"/>
          <w:sz w:val="28"/>
          <w:szCs w:val="28"/>
          <w:lang w:val="be-BY"/>
        </w:rPr>
        <w:t>а</w:t>
      </w:r>
      <w:r w:rsidRPr="0008780D">
        <w:rPr>
          <w:rFonts w:ascii="Times New Roman" w:hAnsi="Times New Roman" w:cs="Times New Roman"/>
          <w:sz w:val="28"/>
          <w:szCs w:val="28"/>
        </w:rPr>
        <w:t xml:space="preserve"> да Бостана</w:t>
      </w:r>
      <w:r w:rsidR="00C1359F" w:rsidRPr="0008780D">
        <w:rPr>
          <w:rFonts w:ascii="Times New Roman" w:hAnsi="Times New Roman" w:cs="Times New Roman"/>
          <w:sz w:val="28"/>
          <w:szCs w:val="28"/>
          <w:lang w:val="be-BY"/>
        </w:rPr>
        <w:t>”</w:t>
      </w:r>
      <w:r w:rsidRPr="0008780D">
        <w:rPr>
          <w:rFonts w:ascii="Times New Roman" w:hAnsi="Times New Roman" w:cs="Times New Roman"/>
          <w:sz w:val="28"/>
          <w:szCs w:val="28"/>
        </w:rPr>
        <w:t>, потым убачыла св</w:t>
      </w:r>
      <w:r w:rsidR="00BB5E28" w:rsidRPr="0008780D">
        <w:rPr>
          <w:rFonts w:ascii="Times New Roman" w:hAnsi="Times New Roman" w:cs="Times New Roman"/>
          <w:sz w:val="28"/>
          <w:szCs w:val="28"/>
          <w:lang w:val="be-BY"/>
        </w:rPr>
        <w:t>ет</w:t>
      </w:r>
      <w:r w:rsidRPr="0008780D">
        <w:rPr>
          <w:rFonts w:ascii="Times New Roman" w:hAnsi="Times New Roman" w:cs="Times New Roman"/>
          <w:sz w:val="28"/>
          <w:szCs w:val="28"/>
        </w:rPr>
        <w:t xml:space="preserve"> </w:t>
      </w:r>
      <w:r w:rsidR="00BB5E28" w:rsidRPr="0008780D">
        <w:rPr>
          <w:rFonts w:ascii="Times New Roman" w:hAnsi="Times New Roman" w:cs="Times New Roman"/>
          <w:sz w:val="28"/>
          <w:szCs w:val="28"/>
          <w:lang w:val="be-BY"/>
        </w:rPr>
        <w:t>“</w:t>
      </w:r>
      <w:r w:rsidRPr="0008780D">
        <w:rPr>
          <w:rFonts w:ascii="Times New Roman" w:hAnsi="Times New Roman" w:cs="Times New Roman"/>
          <w:sz w:val="28"/>
          <w:szCs w:val="28"/>
        </w:rPr>
        <w:t>Зямля запаве</w:t>
      </w:r>
      <w:r w:rsidR="00BB5E28" w:rsidRPr="0008780D">
        <w:rPr>
          <w:rFonts w:ascii="Times New Roman" w:hAnsi="Times New Roman" w:cs="Times New Roman"/>
          <w:sz w:val="28"/>
          <w:szCs w:val="28"/>
          <w:lang w:val="be-BY"/>
        </w:rPr>
        <w:t>т</w:t>
      </w:r>
      <w:r w:rsidRPr="0008780D">
        <w:rPr>
          <w:rFonts w:ascii="Times New Roman" w:hAnsi="Times New Roman" w:cs="Times New Roman"/>
          <w:sz w:val="28"/>
          <w:szCs w:val="28"/>
        </w:rPr>
        <w:t>ная</w:t>
      </w:r>
      <w:r w:rsidR="00BB5E28" w:rsidRPr="0008780D">
        <w:rPr>
          <w:rFonts w:ascii="Times New Roman" w:hAnsi="Times New Roman" w:cs="Times New Roman"/>
          <w:sz w:val="28"/>
          <w:szCs w:val="28"/>
          <w:lang w:val="be-BY"/>
        </w:rPr>
        <w:t>”</w:t>
      </w:r>
      <w:r w:rsidRPr="0008780D">
        <w:rPr>
          <w:rFonts w:ascii="Times New Roman" w:hAnsi="Times New Roman" w:cs="Times New Roman"/>
          <w:sz w:val="28"/>
          <w:szCs w:val="28"/>
        </w:rPr>
        <w:t xml:space="preserve">, і праз два гады </w:t>
      </w:r>
      <w:r w:rsidR="00BB5E28" w:rsidRPr="0008780D">
        <w:rPr>
          <w:rFonts w:ascii="Times New Roman" w:hAnsi="Times New Roman" w:cs="Times New Roman"/>
          <w:sz w:val="28"/>
          <w:szCs w:val="28"/>
        </w:rPr>
        <w:t>–</w:t>
      </w:r>
      <w:r w:rsidRPr="0008780D">
        <w:rPr>
          <w:rFonts w:ascii="Times New Roman" w:hAnsi="Times New Roman" w:cs="Times New Roman"/>
          <w:sz w:val="28"/>
          <w:szCs w:val="28"/>
        </w:rPr>
        <w:t xml:space="preserve"> </w:t>
      </w:r>
      <w:r w:rsidR="00BB5E28" w:rsidRPr="0008780D">
        <w:rPr>
          <w:rFonts w:ascii="Times New Roman" w:hAnsi="Times New Roman" w:cs="Times New Roman"/>
          <w:sz w:val="28"/>
          <w:szCs w:val="28"/>
          <w:lang w:val="be-BY"/>
        </w:rPr>
        <w:t>“</w:t>
      </w:r>
      <w:r w:rsidRPr="0008780D">
        <w:rPr>
          <w:rFonts w:ascii="Times New Roman" w:hAnsi="Times New Roman" w:cs="Times New Roman"/>
          <w:sz w:val="28"/>
          <w:szCs w:val="28"/>
        </w:rPr>
        <w:t>Тыя, хто стукае ў нашы вароты</w:t>
      </w:r>
      <w:r w:rsidR="00BB5E28" w:rsidRPr="0008780D">
        <w:rPr>
          <w:rFonts w:ascii="Times New Roman" w:hAnsi="Times New Roman" w:cs="Times New Roman"/>
          <w:sz w:val="28"/>
          <w:szCs w:val="28"/>
          <w:lang w:val="be-BY"/>
        </w:rPr>
        <w:t>”</w:t>
      </w:r>
      <w:r w:rsidRPr="0008780D">
        <w:rPr>
          <w:rFonts w:ascii="Times New Roman" w:hAnsi="Times New Roman" w:cs="Times New Roman"/>
          <w:sz w:val="28"/>
          <w:szCs w:val="28"/>
        </w:rPr>
        <w:t xml:space="preserve">. </w:t>
      </w:r>
      <w:r w:rsidR="00BB5E28" w:rsidRPr="0008780D">
        <w:rPr>
          <w:rFonts w:ascii="Times New Roman" w:hAnsi="Times New Roman" w:cs="Times New Roman"/>
          <w:sz w:val="28"/>
          <w:szCs w:val="28"/>
          <w:lang w:val="be-BY"/>
        </w:rPr>
        <w:t>“</w:t>
      </w:r>
      <w:r w:rsidRPr="0008780D">
        <w:rPr>
          <w:rFonts w:ascii="Times New Roman" w:hAnsi="Times New Roman" w:cs="Times New Roman"/>
          <w:sz w:val="28"/>
          <w:szCs w:val="28"/>
        </w:rPr>
        <w:t>Зямля запаве</w:t>
      </w:r>
      <w:r w:rsidR="00BB5E28" w:rsidRPr="0008780D">
        <w:rPr>
          <w:rFonts w:ascii="Times New Roman" w:hAnsi="Times New Roman" w:cs="Times New Roman"/>
          <w:sz w:val="28"/>
          <w:szCs w:val="28"/>
          <w:lang w:val="be-BY"/>
        </w:rPr>
        <w:t>т</w:t>
      </w:r>
      <w:r w:rsidRPr="0008780D">
        <w:rPr>
          <w:rFonts w:ascii="Times New Roman" w:hAnsi="Times New Roman" w:cs="Times New Roman"/>
          <w:sz w:val="28"/>
          <w:szCs w:val="28"/>
        </w:rPr>
        <w:t>ная</w:t>
      </w:r>
      <w:r w:rsidR="00BB5E28" w:rsidRPr="0008780D">
        <w:rPr>
          <w:rFonts w:ascii="Times New Roman" w:hAnsi="Times New Roman" w:cs="Times New Roman"/>
          <w:sz w:val="28"/>
          <w:szCs w:val="28"/>
          <w:lang w:val="be-BY"/>
        </w:rPr>
        <w:t>”</w:t>
      </w:r>
      <w:r w:rsidRPr="0008780D">
        <w:rPr>
          <w:rFonts w:ascii="Times New Roman" w:hAnsi="Times New Roman" w:cs="Times New Roman"/>
          <w:sz w:val="28"/>
          <w:szCs w:val="28"/>
        </w:rPr>
        <w:t xml:space="preserve"> - твор цалкам біяграфічн</w:t>
      </w:r>
      <w:r w:rsidR="00D471C3" w:rsidRPr="0008780D">
        <w:rPr>
          <w:rFonts w:ascii="Times New Roman" w:hAnsi="Times New Roman" w:cs="Times New Roman"/>
          <w:sz w:val="28"/>
          <w:szCs w:val="28"/>
          <w:lang w:val="be-BY"/>
        </w:rPr>
        <w:t>ы</w:t>
      </w:r>
      <w:r w:rsidRPr="0008780D">
        <w:rPr>
          <w:rFonts w:ascii="Times New Roman" w:hAnsi="Times New Roman" w:cs="Times New Roman"/>
          <w:sz w:val="28"/>
          <w:szCs w:val="28"/>
        </w:rPr>
        <w:t>. На фота</w:t>
      </w:r>
      <w:r w:rsidR="00D471C3" w:rsidRPr="0008780D">
        <w:rPr>
          <w:rFonts w:ascii="Times New Roman" w:hAnsi="Times New Roman" w:cs="Times New Roman"/>
          <w:sz w:val="28"/>
          <w:szCs w:val="28"/>
          <w:lang w:val="be-BY"/>
        </w:rPr>
        <w:t>здымках кнігі</w:t>
      </w:r>
      <w:r w:rsidRPr="0008780D">
        <w:rPr>
          <w:rFonts w:ascii="Times New Roman" w:hAnsi="Times New Roman" w:cs="Times New Roman"/>
          <w:sz w:val="28"/>
          <w:szCs w:val="28"/>
        </w:rPr>
        <w:t xml:space="preserve"> можна ўбачыць жыхароў Полацк</w:t>
      </w:r>
      <w:r w:rsidR="006A38DB" w:rsidRPr="0008780D">
        <w:rPr>
          <w:rFonts w:ascii="Times New Roman" w:hAnsi="Times New Roman" w:cs="Times New Roman"/>
          <w:sz w:val="28"/>
          <w:szCs w:val="28"/>
          <w:lang w:val="be-BY"/>
        </w:rPr>
        <w:t>а</w:t>
      </w:r>
      <w:r w:rsidRPr="0008780D">
        <w:rPr>
          <w:rFonts w:ascii="Times New Roman" w:hAnsi="Times New Roman" w:cs="Times New Roman"/>
          <w:sz w:val="28"/>
          <w:szCs w:val="28"/>
        </w:rPr>
        <w:t xml:space="preserve">, гарадскія крамы, </w:t>
      </w:r>
      <w:r w:rsidR="006A38DB" w:rsidRPr="0008780D">
        <w:rPr>
          <w:rFonts w:ascii="Times New Roman" w:hAnsi="Times New Roman" w:cs="Times New Roman"/>
          <w:sz w:val="28"/>
          <w:szCs w:val="28"/>
          <w:lang w:val="be-BY"/>
        </w:rPr>
        <w:t>яў</w:t>
      </w:r>
      <w:r w:rsidRPr="0008780D">
        <w:rPr>
          <w:rFonts w:ascii="Times New Roman" w:hAnsi="Times New Roman" w:cs="Times New Roman"/>
          <w:sz w:val="28"/>
          <w:szCs w:val="28"/>
        </w:rPr>
        <w:t xml:space="preserve">рэйскую школу - хедар, зімовую Дзвіну. </w:t>
      </w:r>
      <w:r w:rsidR="006A38DB" w:rsidRPr="0008780D">
        <w:rPr>
          <w:rFonts w:ascii="Times New Roman" w:hAnsi="Times New Roman" w:cs="Times New Roman"/>
          <w:sz w:val="28"/>
          <w:szCs w:val="28"/>
          <w:lang w:val="be-BY"/>
        </w:rPr>
        <w:t>Да</w:t>
      </w:r>
      <w:r w:rsidRPr="0008780D">
        <w:rPr>
          <w:rFonts w:ascii="Times New Roman" w:hAnsi="Times New Roman" w:cs="Times New Roman"/>
          <w:sz w:val="28"/>
          <w:szCs w:val="28"/>
        </w:rPr>
        <w:t xml:space="preserve"> аб</w:t>
      </w:r>
      <w:r w:rsidR="006A38DB" w:rsidRPr="0008780D">
        <w:rPr>
          <w:rFonts w:ascii="Times New Roman" w:hAnsi="Times New Roman" w:cs="Times New Roman"/>
          <w:sz w:val="28"/>
          <w:szCs w:val="28"/>
          <w:lang w:val="be-BY"/>
        </w:rPr>
        <w:t>’</w:t>
      </w:r>
      <w:r w:rsidRPr="0008780D">
        <w:rPr>
          <w:rFonts w:ascii="Times New Roman" w:hAnsi="Times New Roman" w:cs="Times New Roman"/>
          <w:sz w:val="28"/>
          <w:szCs w:val="28"/>
        </w:rPr>
        <w:t>ёмнай, амаль 400 старонак</w:t>
      </w:r>
      <w:r w:rsidR="006A38DB" w:rsidRPr="0008780D">
        <w:rPr>
          <w:rFonts w:ascii="Times New Roman" w:hAnsi="Times New Roman" w:cs="Times New Roman"/>
          <w:sz w:val="28"/>
          <w:szCs w:val="28"/>
          <w:lang w:val="be-BY"/>
        </w:rPr>
        <w:t>,</w:t>
      </w:r>
      <w:r w:rsidRPr="0008780D">
        <w:rPr>
          <w:rFonts w:ascii="Times New Roman" w:hAnsi="Times New Roman" w:cs="Times New Roman"/>
          <w:sz w:val="28"/>
          <w:szCs w:val="28"/>
        </w:rPr>
        <w:t xml:space="preserve"> кні</w:t>
      </w:r>
      <w:r w:rsidR="006A38DB" w:rsidRPr="0008780D">
        <w:rPr>
          <w:rFonts w:ascii="Times New Roman" w:hAnsi="Times New Roman" w:cs="Times New Roman"/>
          <w:sz w:val="28"/>
          <w:szCs w:val="28"/>
          <w:lang w:val="be-BY"/>
        </w:rPr>
        <w:t>гі</w:t>
      </w:r>
      <w:r w:rsidRPr="0008780D">
        <w:rPr>
          <w:rFonts w:ascii="Times New Roman" w:hAnsi="Times New Roman" w:cs="Times New Roman"/>
          <w:sz w:val="28"/>
          <w:szCs w:val="28"/>
        </w:rPr>
        <w:t xml:space="preserve">, быў </w:t>
      </w:r>
      <w:r w:rsidR="006A38DB" w:rsidRPr="0008780D">
        <w:rPr>
          <w:rFonts w:ascii="Times New Roman" w:hAnsi="Times New Roman" w:cs="Times New Roman"/>
          <w:sz w:val="28"/>
          <w:szCs w:val="28"/>
          <w:lang w:val="be-BY"/>
        </w:rPr>
        <w:t>дада</w:t>
      </w:r>
      <w:r w:rsidRPr="0008780D">
        <w:rPr>
          <w:rFonts w:ascii="Times New Roman" w:hAnsi="Times New Roman" w:cs="Times New Roman"/>
          <w:sz w:val="28"/>
          <w:szCs w:val="28"/>
        </w:rPr>
        <w:t>дзены слоўнік-гласар, з якога амерыканскі чытач атрымліваў магчымасць пазнаць звесткі пра беларускія геаграфічныя найменні, імёны.</w:t>
      </w:r>
      <w:r w:rsidR="005A4829" w:rsidRPr="005A4829">
        <w:rPr>
          <w:rFonts w:ascii="Times New Roman" w:hAnsi="Times New Roman" w:cs="Times New Roman"/>
          <w:sz w:val="28"/>
          <w:szCs w:val="28"/>
        </w:rPr>
        <w:t xml:space="preserve"> </w:t>
      </w:r>
      <w:r w:rsidR="005A4829" w:rsidRPr="000E3A29">
        <w:rPr>
          <w:rFonts w:ascii="Times New Roman" w:hAnsi="Times New Roman" w:cs="Times New Roman"/>
          <w:sz w:val="28"/>
          <w:szCs w:val="28"/>
        </w:rPr>
        <w:t>[</w:t>
      </w:r>
      <w:r w:rsidR="005A4829">
        <w:rPr>
          <w:rFonts w:ascii="Times New Roman" w:hAnsi="Times New Roman" w:cs="Times New Roman"/>
          <w:sz w:val="28"/>
          <w:szCs w:val="28"/>
        </w:rPr>
        <w:t>3</w:t>
      </w:r>
      <w:r w:rsidR="005A4829" w:rsidRPr="005A4829">
        <w:rPr>
          <w:rFonts w:ascii="Times New Roman" w:hAnsi="Times New Roman" w:cs="Times New Roman"/>
          <w:sz w:val="28"/>
          <w:szCs w:val="28"/>
        </w:rPr>
        <w:t xml:space="preserve">, с. </w:t>
      </w:r>
      <w:r w:rsidR="005A4829">
        <w:rPr>
          <w:rFonts w:ascii="Times New Roman" w:hAnsi="Times New Roman" w:cs="Times New Roman"/>
          <w:sz w:val="28"/>
          <w:szCs w:val="28"/>
        </w:rPr>
        <w:t>109</w:t>
      </w:r>
      <w:r w:rsidR="005A4829" w:rsidRPr="000E3A29">
        <w:rPr>
          <w:rFonts w:ascii="Times New Roman" w:hAnsi="Times New Roman" w:cs="Times New Roman"/>
          <w:sz w:val="28"/>
          <w:szCs w:val="28"/>
        </w:rPr>
        <w:t>]</w:t>
      </w:r>
    </w:p>
    <w:p w:rsidR="002D0458" w:rsidRPr="0008780D" w:rsidRDefault="006A38DB" w:rsidP="0008780D">
      <w:pPr>
        <w:autoSpaceDE w:val="0"/>
        <w:autoSpaceDN w:val="0"/>
        <w:adjustRightInd w:val="0"/>
        <w:spacing w:after="0"/>
        <w:ind w:firstLine="709"/>
        <w:jc w:val="both"/>
        <w:rPr>
          <w:rFonts w:ascii="Times New Roman" w:hAnsi="Times New Roman" w:cs="Times New Roman"/>
          <w:sz w:val="28"/>
          <w:szCs w:val="28"/>
        </w:rPr>
      </w:pPr>
      <w:r w:rsidRPr="0008780D">
        <w:rPr>
          <w:rFonts w:ascii="Times New Roman" w:hAnsi="Times New Roman" w:cs="Times New Roman"/>
          <w:sz w:val="28"/>
          <w:szCs w:val="28"/>
        </w:rPr>
        <w:t>Пола</w:t>
      </w:r>
      <w:r w:rsidR="007067C7" w:rsidRPr="0008780D">
        <w:rPr>
          <w:rFonts w:ascii="Times New Roman" w:hAnsi="Times New Roman" w:cs="Times New Roman"/>
          <w:sz w:val="28"/>
          <w:szCs w:val="28"/>
          <w:lang w:val="be-BY"/>
        </w:rPr>
        <w:t>ц</w:t>
      </w:r>
      <w:r w:rsidR="002D0458" w:rsidRPr="0008780D">
        <w:rPr>
          <w:rFonts w:ascii="Times New Roman" w:hAnsi="Times New Roman" w:cs="Times New Roman"/>
          <w:sz w:val="28"/>
          <w:szCs w:val="28"/>
        </w:rPr>
        <w:t xml:space="preserve">к - радзіма опернага спевака і рэжысёра Аляксандра </w:t>
      </w:r>
      <w:r w:rsidRPr="0008780D">
        <w:rPr>
          <w:rFonts w:ascii="Times New Roman" w:hAnsi="Times New Roman" w:cs="Times New Roman"/>
          <w:iCs/>
          <w:sz w:val="28"/>
          <w:szCs w:val="28"/>
        </w:rPr>
        <w:t>Альтшул</w:t>
      </w:r>
      <w:r w:rsidR="002D0458" w:rsidRPr="0008780D">
        <w:rPr>
          <w:rFonts w:ascii="Times New Roman" w:hAnsi="Times New Roman" w:cs="Times New Roman"/>
          <w:iCs/>
          <w:sz w:val="28"/>
          <w:szCs w:val="28"/>
        </w:rPr>
        <w:t>ера</w:t>
      </w:r>
      <w:r w:rsidR="002D0458" w:rsidRPr="0008780D">
        <w:rPr>
          <w:rFonts w:ascii="Times New Roman" w:hAnsi="Times New Roman" w:cs="Times New Roman"/>
          <w:sz w:val="28"/>
          <w:szCs w:val="28"/>
        </w:rPr>
        <w:t xml:space="preserve">, вядомага пад псеўданімам </w:t>
      </w:r>
      <w:r w:rsidR="002D0458" w:rsidRPr="0008780D">
        <w:rPr>
          <w:rFonts w:ascii="Times New Roman" w:hAnsi="Times New Roman" w:cs="Times New Roman"/>
          <w:iCs/>
          <w:sz w:val="28"/>
          <w:szCs w:val="28"/>
        </w:rPr>
        <w:t>Альту</w:t>
      </w:r>
      <w:r w:rsidRPr="0008780D">
        <w:rPr>
          <w:rFonts w:ascii="Times New Roman" w:hAnsi="Times New Roman" w:cs="Times New Roman"/>
          <w:iCs/>
          <w:sz w:val="28"/>
          <w:szCs w:val="28"/>
          <w:lang w:val="be-BY"/>
        </w:rPr>
        <w:t>ці</w:t>
      </w:r>
      <w:r w:rsidR="002D0458" w:rsidRPr="0008780D">
        <w:rPr>
          <w:rFonts w:ascii="Times New Roman" w:hAnsi="Times New Roman" w:cs="Times New Roman"/>
          <w:sz w:val="28"/>
          <w:szCs w:val="28"/>
        </w:rPr>
        <w:t xml:space="preserve">. У 23 гады ён дэбютуе ў маскоўскай оперы, дзе спявае з легендарным Леанідам </w:t>
      </w:r>
      <w:r w:rsidR="002D0458" w:rsidRPr="0008780D">
        <w:rPr>
          <w:rFonts w:ascii="Times New Roman" w:hAnsi="Times New Roman" w:cs="Times New Roman"/>
          <w:iCs/>
          <w:sz w:val="28"/>
          <w:szCs w:val="28"/>
        </w:rPr>
        <w:t>С</w:t>
      </w:r>
      <w:r w:rsidRPr="0008780D">
        <w:rPr>
          <w:rFonts w:ascii="Times New Roman" w:hAnsi="Times New Roman" w:cs="Times New Roman"/>
          <w:iCs/>
          <w:sz w:val="28"/>
          <w:szCs w:val="28"/>
          <w:lang w:val="be-BY"/>
        </w:rPr>
        <w:t>а</w:t>
      </w:r>
      <w:r w:rsidR="002D0458" w:rsidRPr="0008780D">
        <w:rPr>
          <w:rFonts w:ascii="Times New Roman" w:hAnsi="Times New Roman" w:cs="Times New Roman"/>
          <w:iCs/>
          <w:sz w:val="28"/>
          <w:szCs w:val="28"/>
        </w:rPr>
        <w:t>б</w:t>
      </w:r>
      <w:r w:rsidRPr="0008780D">
        <w:rPr>
          <w:rFonts w:ascii="Times New Roman" w:hAnsi="Times New Roman" w:cs="Times New Roman"/>
          <w:iCs/>
          <w:sz w:val="28"/>
          <w:szCs w:val="28"/>
          <w:lang w:val="be-BY"/>
        </w:rPr>
        <w:t>і</w:t>
      </w:r>
      <w:r w:rsidR="002D0458" w:rsidRPr="0008780D">
        <w:rPr>
          <w:rFonts w:ascii="Times New Roman" w:hAnsi="Times New Roman" w:cs="Times New Roman"/>
          <w:iCs/>
          <w:sz w:val="28"/>
          <w:szCs w:val="28"/>
        </w:rPr>
        <w:t>н</w:t>
      </w:r>
      <w:r w:rsidRPr="0008780D">
        <w:rPr>
          <w:rFonts w:ascii="Times New Roman" w:hAnsi="Times New Roman" w:cs="Times New Roman"/>
          <w:iCs/>
          <w:sz w:val="28"/>
          <w:szCs w:val="28"/>
          <w:lang w:val="be-BY"/>
        </w:rPr>
        <w:t>а</w:t>
      </w:r>
      <w:r w:rsidR="002D0458" w:rsidRPr="0008780D">
        <w:rPr>
          <w:rFonts w:ascii="Times New Roman" w:hAnsi="Times New Roman" w:cs="Times New Roman"/>
          <w:iCs/>
          <w:sz w:val="28"/>
          <w:szCs w:val="28"/>
        </w:rPr>
        <w:t>вым</w:t>
      </w:r>
      <w:r w:rsidR="002D0458" w:rsidRPr="0008780D">
        <w:rPr>
          <w:rFonts w:ascii="Times New Roman" w:hAnsi="Times New Roman" w:cs="Times New Roman"/>
          <w:sz w:val="28"/>
          <w:szCs w:val="28"/>
        </w:rPr>
        <w:t>, у 20-</w:t>
      </w:r>
      <w:r w:rsidR="002D0458" w:rsidRPr="0008780D">
        <w:rPr>
          <w:rFonts w:ascii="Times New Roman" w:hAnsi="Times New Roman" w:cs="Times New Roman"/>
          <w:iCs/>
          <w:sz w:val="28"/>
          <w:szCs w:val="28"/>
        </w:rPr>
        <w:t>е</w:t>
      </w:r>
      <w:r w:rsidR="002D0458" w:rsidRPr="0008780D">
        <w:rPr>
          <w:rFonts w:ascii="Times New Roman" w:hAnsi="Times New Roman" w:cs="Times New Roman"/>
          <w:sz w:val="28"/>
          <w:szCs w:val="28"/>
        </w:rPr>
        <w:t xml:space="preserve"> гады займае пасад</w:t>
      </w:r>
      <w:r w:rsidRPr="0008780D">
        <w:rPr>
          <w:rFonts w:ascii="Times New Roman" w:hAnsi="Times New Roman" w:cs="Times New Roman"/>
          <w:sz w:val="28"/>
          <w:szCs w:val="28"/>
          <w:lang w:val="be-BY"/>
        </w:rPr>
        <w:t>у</w:t>
      </w:r>
      <w:r w:rsidR="002D0458" w:rsidRPr="0008780D">
        <w:rPr>
          <w:rFonts w:ascii="Times New Roman" w:hAnsi="Times New Roman" w:cs="Times New Roman"/>
          <w:sz w:val="28"/>
          <w:szCs w:val="28"/>
        </w:rPr>
        <w:t xml:space="preserve"> галоўнага рэжысёра Харкаўскага опернага тэатра, паставіць на яго сцэне </w:t>
      </w:r>
      <w:r w:rsidRPr="0008780D">
        <w:rPr>
          <w:rFonts w:ascii="Times New Roman" w:hAnsi="Times New Roman" w:cs="Times New Roman"/>
          <w:sz w:val="28"/>
          <w:szCs w:val="28"/>
          <w:lang w:val="be-BY"/>
        </w:rPr>
        <w:t>“</w:t>
      </w:r>
      <w:r w:rsidR="002D0458" w:rsidRPr="0008780D">
        <w:rPr>
          <w:rFonts w:ascii="Times New Roman" w:hAnsi="Times New Roman" w:cs="Times New Roman"/>
          <w:sz w:val="28"/>
          <w:szCs w:val="28"/>
        </w:rPr>
        <w:t>Кармэн</w:t>
      </w:r>
      <w:r w:rsidRPr="0008780D">
        <w:rPr>
          <w:rFonts w:ascii="Times New Roman" w:hAnsi="Times New Roman" w:cs="Times New Roman"/>
          <w:sz w:val="28"/>
          <w:szCs w:val="28"/>
          <w:lang w:val="be-BY"/>
        </w:rPr>
        <w:t>”</w:t>
      </w:r>
      <w:r w:rsidR="002D0458" w:rsidRPr="0008780D">
        <w:rPr>
          <w:rFonts w:ascii="Times New Roman" w:hAnsi="Times New Roman" w:cs="Times New Roman"/>
          <w:sz w:val="28"/>
          <w:szCs w:val="28"/>
        </w:rPr>
        <w:t xml:space="preserve">, </w:t>
      </w:r>
      <w:r w:rsidRPr="0008780D">
        <w:rPr>
          <w:rFonts w:ascii="Times New Roman" w:hAnsi="Times New Roman" w:cs="Times New Roman"/>
          <w:sz w:val="28"/>
          <w:szCs w:val="28"/>
          <w:lang w:val="be-BY"/>
        </w:rPr>
        <w:t>“</w:t>
      </w:r>
      <w:r w:rsidR="002D0458" w:rsidRPr="0008780D">
        <w:rPr>
          <w:rFonts w:ascii="Times New Roman" w:hAnsi="Times New Roman" w:cs="Times New Roman"/>
          <w:iCs/>
          <w:sz w:val="28"/>
          <w:szCs w:val="28"/>
        </w:rPr>
        <w:t>Аид</w:t>
      </w:r>
      <w:r w:rsidRPr="0008780D">
        <w:rPr>
          <w:rFonts w:ascii="Times New Roman" w:hAnsi="Times New Roman" w:cs="Times New Roman"/>
          <w:sz w:val="28"/>
          <w:szCs w:val="28"/>
          <w:lang w:val="be-BY"/>
        </w:rPr>
        <w:t>”</w:t>
      </w:r>
      <w:r w:rsidR="002D0458" w:rsidRPr="0008780D">
        <w:rPr>
          <w:rFonts w:ascii="Times New Roman" w:hAnsi="Times New Roman" w:cs="Times New Roman"/>
          <w:sz w:val="28"/>
          <w:szCs w:val="28"/>
        </w:rPr>
        <w:t xml:space="preserve">,  </w:t>
      </w:r>
      <w:r w:rsidRPr="0008780D">
        <w:rPr>
          <w:rFonts w:ascii="Times New Roman" w:hAnsi="Times New Roman" w:cs="Times New Roman"/>
          <w:sz w:val="28"/>
          <w:szCs w:val="28"/>
          <w:lang w:val="be-BY"/>
        </w:rPr>
        <w:t>“</w:t>
      </w:r>
      <w:r w:rsidR="002D0458" w:rsidRPr="0008780D">
        <w:rPr>
          <w:rFonts w:ascii="Times New Roman" w:hAnsi="Times New Roman" w:cs="Times New Roman"/>
          <w:sz w:val="28"/>
          <w:szCs w:val="28"/>
        </w:rPr>
        <w:t>Царскую нявесту</w:t>
      </w:r>
      <w:r w:rsidRPr="0008780D">
        <w:rPr>
          <w:rFonts w:ascii="Times New Roman" w:hAnsi="Times New Roman" w:cs="Times New Roman"/>
          <w:sz w:val="28"/>
          <w:szCs w:val="28"/>
          <w:lang w:val="be-BY"/>
        </w:rPr>
        <w:t>”</w:t>
      </w:r>
      <w:r w:rsidR="002D0458" w:rsidRPr="0008780D">
        <w:rPr>
          <w:rFonts w:ascii="Times New Roman" w:hAnsi="Times New Roman" w:cs="Times New Roman"/>
          <w:sz w:val="28"/>
          <w:szCs w:val="28"/>
        </w:rPr>
        <w:t>.</w:t>
      </w:r>
    </w:p>
    <w:p w:rsidR="002D0458" w:rsidRPr="009E4CB0" w:rsidRDefault="002D0458" w:rsidP="0008780D">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sz w:val="28"/>
          <w:szCs w:val="28"/>
          <w:lang w:val="be-BY"/>
        </w:rPr>
        <w:t xml:space="preserve">Вядомы мастак Савелій </w:t>
      </w:r>
      <w:r w:rsidRPr="0008780D">
        <w:rPr>
          <w:rFonts w:ascii="Times New Roman" w:hAnsi="Times New Roman" w:cs="Times New Roman"/>
          <w:iCs/>
          <w:sz w:val="28"/>
          <w:szCs w:val="28"/>
          <w:lang w:val="be-BY"/>
        </w:rPr>
        <w:t>Сор</w:t>
      </w:r>
      <w:r w:rsidR="006A38DB" w:rsidRPr="0008780D">
        <w:rPr>
          <w:rFonts w:ascii="Times New Roman" w:hAnsi="Times New Roman" w:cs="Times New Roman"/>
          <w:iCs/>
          <w:sz w:val="28"/>
          <w:szCs w:val="28"/>
          <w:lang w:val="be-BY"/>
        </w:rPr>
        <w:t>ы</w:t>
      </w:r>
      <w:r w:rsidRPr="0008780D">
        <w:rPr>
          <w:rFonts w:ascii="Times New Roman" w:hAnsi="Times New Roman" w:cs="Times New Roman"/>
          <w:iCs/>
          <w:sz w:val="28"/>
          <w:szCs w:val="28"/>
          <w:lang w:val="be-BY"/>
        </w:rPr>
        <w:t>н</w:t>
      </w:r>
      <w:r w:rsidRPr="0008780D">
        <w:rPr>
          <w:rFonts w:ascii="Times New Roman" w:hAnsi="Times New Roman" w:cs="Times New Roman"/>
          <w:sz w:val="28"/>
          <w:szCs w:val="28"/>
          <w:lang w:val="be-BY"/>
        </w:rPr>
        <w:t xml:space="preserve"> нарадзіўся ў горадзе Полацку ў 1787 год</w:t>
      </w:r>
      <w:r w:rsidR="006A38DB" w:rsidRPr="0008780D">
        <w:rPr>
          <w:rFonts w:ascii="Times New Roman" w:hAnsi="Times New Roman" w:cs="Times New Roman"/>
          <w:sz w:val="28"/>
          <w:szCs w:val="28"/>
          <w:lang w:val="be-BY"/>
        </w:rPr>
        <w:t>зе</w:t>
      </w:r>
      <w:r w:rsidRPr="0008780D">
        <w:rPr>
          <w:rFonts w:ascii="Times New Roman" w:hAnsi="Times New Roman" w:cs="Times New Roman"/>
          <w:sz w:val="28"/>
          <w:szCs w:val="28"/>
          <w:lang w:val="be-BY"/>
        </w:rPr>
        <w:t xml:space="preserve"> ў беднай шматдзетнай </w:t>
      </w:r>
      <w:r w:rsidR="006A38DB"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рэйскай сям</w:t>
      </w:r>
      <w:r w:rsidR="006A38DB" w:rsidRPr="0008780D">
        <w:rPr>
          <w:rFonts w:ascii="Times New Roman" w:hAnsi="Times New Roman" w:cs="Times New Roman"/>
          <w:sz w:val="28"/>
          <w:szCs w:val="28"/>
          <w:lang w:val="be-BY"/>
        </w:rPr>
        <w:t>’</w:t>
      </w:r>
      <w:r w:rsidRPr="0008780D">
        <w:rPr>
          <w:rFonts w:ascii="Times New Roman" w:hAnsi="Times New Roman" w:cs="Times New Roman"/>
          <w:sz w:val="28"/>
          <w:szCs w:val="28"/>
          <w:lang w:val="be-BY"/>
        </w:rPr>
        <w:t xml:space="preserve">і. </w:t>
      </w:r>
      <w:r w:rsidRPr="0008780D">
        <w:rPr>
          <w:rFonts w:ascii="Times New Roman" w:hAnsi="Times New Roman" w:cs="Times New Roman"/>
          <w:sz w:val="28"/>
          <w:szCs w:val="28"/>
        </w:rPr>
        <w:t>Вучыцца пачаў толькі з 1896 г</w:t>
      </w:r>
      <w:r w:rsidR="006A38DB" w:rsidRPr="0008780D">
        <w:rPr>
          <w:rFonts w:ascii="Times New Roman" w:hAnsi="Times New Roman" w:cs="Times New Roman"/>
          <w:sz w:val="28"/>
          <w:szCs w:val="28"/>
          <w:lang w:val="be-BY"/>
        </w:rPr>
        <w:t>ода</w:t>
      </w:r>
      <w:r w:rsidRPr="0008780D">
        <w:rPr>
          <w:rFonts w:ascii="Times New Roman" w:hAnsi="Times New Roman" w:cs="Times New Roman"/>
          <w:sz w:val="28"/>
          <w:szCs w:val="28"/>
        </w:rPr>
        <w:t>, для чаго, пераадолеўшы супраціў</w:t>
      </w:r>
      <w:r w:rsidR="006A38DB" w:rsidRPr="0008780D">
        <w:rPr>
          <w:rFonts w:ascii="Times New Roman" w:hAnsi="Times New Roman" w:cs="Times New Roman"/>
          <w:sz w:val="28"/>
          <w:szCs w:val="28"/>
          <w:lang w:val="be-BY"/>
        </w:rPr>
        <w:t>ленне</w:t>
      </w:r>
      <w:r w:rsidRPr="0008780D">
        <w:rPr>
          <w:rFonts w:ascii="Times New Roman" w:hAnsi="Times New Roman" w:cs="Times New Roman"/>
          <w:sz w:val="28"/>
          <w:szCs w:val="28"/>
        </w:rPr>
        <w:t xml:space="preserve"> свайго асяроддзя, адправіўся ў Адэсу, дзе паступіў у Агульнаадукацыйнае, першага разраду, вуч</w:t>
      </w:r>
      <w:r w:rsidR="006A38DB" w:rsidRPr="0008780D">
        <w:rPr>
          <w:rFonts w:ascii="Times New Roman" w:hAnsi="Times New Roman" w:cs="Times New Roman"/>
          <w:sz w:val="28"/>
          <w:szCs w:val="28"/>
          <w:lang w:val="be-BY"/>
        </w:rPr>
        <w:t>ылішча</w:t>
      </w:r>
      <w:r w:rsidRPr="0008780D">
        <w:rPr>
          <w:rFonts w:ascii="Times New Roman" w:hAnsi="Times New Roman" w:cs="Times New Roman"/>
          <w:sz w:val="28"/>
          <w:szCs w:val="28"/>
        </w:rPr>
        <w:t xml:space="preserve"> </w:t>
      </w:r>
      <w:r w:rsidR="007F5820" w:rsidRPr="0008780D">
        <w:rPr>
          <w:rFonts w:ascii="Times New Roman" w:hAnsi="Times New Roman" w:cs="Times New Roman"/>
          <w:sz w:val="28"/>
          <w:szCs w:val="28"/>
          <w:lang w:val="be-BY"/>
        </w:rPr>
        <w:t>“</w:t>
      </w:r>
      <w:r w:rsidR="007F5820" w:rsidRPr="0008780D">
        <w:rPr>
          <w:rFonts w:ascii="Times New Roman" w:hAnsi="Times New Roman" w:cs="Times New Roman"/>
          <w:sz w:val="28"/>
          <w:szCs w:val="28"/>
        </w:rPr>
        <w:t>Общества изящных искусств</w:t>
      </w:r>
      <w:r w:rsidR="007F5820" w:rsidRPr="0008780D">
        <w:rPr>
          <w:rFonts w:ascii="Times New Roman" w:hAnsi="Times New Roman" w:cs="Times New Roman"/>
          <w:sz w:val="28"/>
          <w:szCs w:val="28"/>
          <w:lang w:val="be-BY"/>
        </w:rPr>
        <w:t>”</w:t>
      </w:r>
      <w:r w:rsidRPr="0008780D">
        <w:rPr>
          <w:rFonts w:ascii="Times New Roman" w:hAnsi="Times New Roman" w:cs="Times New Roman"/>
          <w:sz w:val="28"/>
          <w:szCs w:val="28"/>
        </w:rPr>
        <w:t xml:space="preserve">. Яго настаўнікам стаў вядомы ўкраінскі мастак </w:t>
      </w:r>
      <w:r w:rsidRPr="0008780D">
        <w:rPr>
          <w:rFonts w:ascii="Times New Roman" w:hAnsi="Times New Roman" w:cs="Times New Roman"/>
          <w:iCs/>
          <w:sz w:val="28"/>
          <w:szCs w:val="28"/>
        </w:rPr>
        <w:t>К</w:t>
      </w:r>
      <w:r w:rsidRPr="0008780D">
        <w:rPr>
          <w:rFonts w:ascii="Times New Roman" w:hAnsi="Times New Roman" w:cs="Times New Roman"/>
          <w:sz w:val="28"/>
          <w:szCs w:val="28"/>
        </w:rPr>
        <w:t xml:space="preserve">. </w:t>
      </w:r>
      <w:r w:rsidRPr="0008780D">
        <w:rPr>
          <w:rFonts w:ascii="Times New Roman" w:hAnsi="Times New Roman" w:cs="Times New Roman"/>
          <w:iCs/>
          <w:sz w:val="28"/>
          <w:szCs w:val="28"/>
        </w:rPr>
        <w:t>К</w:t>
      </w:r>
      <w:r w:rsidR="007F5820" w:rsidRPr="0008780D">
        <w:rPr>
          <w:rFonts w:ascii="Times New Roman" w:hAnsi="Times New Roman" w:cs="Times New Roman"/>
          <w:iCs/>
          <w:sz w:val="28"/>
          <w:szCs w:val="28"/>
          <w:lang w:val="be-BY"/>
        </w:rPr>
        <w:t>а</w:t>
      </w:r>
      <w:r w:rsidRPr="0008780D">
        <w:rPr>
          <w:rFonts w:ascii="Times New Roman" w:hAnsi="Times New Roman" w:cs="Times New Roman"/>
          <w:iCs/>
          <w:sz w:val="28"/>
          <w:szCs w:val="28"/>
        </w:rPr>
        <w:t>станд</w:t>
      </w:r>
      <w:r w:rsidR="007F5820" w:rsidRPr="0008780D">
        <w:rPr>
          <w:rFonts w:ascii="Times New Roman" w:hAnsi="Times New Roman" w:cs="Times New Roman"/>
          <w:iCs/>
          <w:sz w:val="28"/>
          <w:szCs w:val="28"/>
          <w:lang w:val="be-BY"/>
        </w:rPr>
        <w:t>зі</w:t>
      </w:r>
      <w:r w:rsidRPr="0008780D">
        <w:rPr>
          <w:rFonts w:ascii="Times New Roman" w:hAnsi="Times New Roman" w:cs="Times New Roman"/>
          <w:sz w:val="28"/>
          <w:szCs w:val="28"/>
        </w:rPr>
        <w:t>. Адначасова</w:t>
      </w:r>
      <w:r w:rsidR="007F5820" w:rsidRPr="0008780D">
        <w:rPr>
          <w:rFonts w:ascii="Times New Roman" w:hAnsi="Times New Roman" w:cs="Times New Roman"/>
          <w:sz w:val="28"/>
          <w:szCs w:val="28"/>
          <w:lang w:val="be-BY"/>
        </w:rPr>
        <w:t xml:space="preserve"> з вучобай Сорын</w:t>
      </w:r>
      <w:r w:rsidRPr="0008780D">
        <w:rPr>
          <w:rFonts w:ascii="Times New Roman" w:hAnsi="Times New Roman" w:cs="Times New Roman"/>
          <w:sz w:val="28"/>
          <w:szCs w:val="28"/>
        </w:rPr>
        <w:t xml:space="preserve"> працаваў. </w:t>
      </w:r>
      <w:r w:rsidR="007F5820" w:rsidRPr="0008780D">
        <w:rPr>
          <w:rFonts w:ascii="Times New Roman" w:hAnsi="Times New Roman" w:cs="Times New Roman"/>
          <w:sz w:val="28"/>
          <w:szCs w:val="28"/>
          <w:lang w:val="be-BY"/>
        </w:rPr>
        <w:t>Затым была</w:t>
      </w:r>
      <w:r w:rsidRPr="0008780D">
        <w:rPr>
          <w:rFonts w:ascii="Times New Roman" w:hAnsi="Times New Roman" w:cs="Times New Roman"/>
          <w:sz w:val="28"/>
          <w:szCs w:val="28"/>
        </w:rPr>
        <w:t xml:space="preserve"> вышэйша</w:t>
      </w:r>
      <w:r w:rsidR="007F5820" w:rsidRPr="0008780D">
        <w:rPr>
          <w:rFonts w:ascii="Times New Roman" w:hAnsi="Times New Roman" w:cs="Times New Roman"/>
          <w:sz w:val="28"/>
          <w:szCs w:val="28"/>
          <w:lang w:val="be-BY"/>
        </w:rPr>
        <w:t>я</w:t>
      </w:r>
      <w:r w:rsidRPr="0008780D">
        <w:rPr>
          <w:rFonts w:ascii="Times New Roman" w:hAnsi="Times New Roman" w:cs="Times New Roman"/>
          <w:sz w:val="28"/>
          <w:szCs w:val="28"/>
        </w:rPr>
        <w:t xml:space="preserve"> мастацка</w:t>
      </w:r>
      <w:r w:rsidR="007F5820" w:rsidRPr="0008780D">
        <w:rPr>
          <w:rFonts w:ascii="Times New Roman" w:hAnsi="Times New Roman" w:cs="Times New Roman"/>
          <w:sz w:val="28"/>
          <w:szCs w:val="28"/>
          <w:lang w:val="be-BY"/>
        </w:rPr>
        <w:t>я</w:t>
      </w:r>
      <w:r w:rsidRPr="0008780D">
        <w:rPr>
          <w:rFonts w:ascii="Times New Roman" w:hAnsi="Times New Roman" w:cs="Times New Roman"/>
          <w:sz w:val="28"/>
          <w:szCs w:val="28"/>
        </w:rPr>
        <w:t xml:space="preserve"> акадэмі</w:t>
      </w:r>
      <w:r w:rsidR="007F5820" w:rsidRPr="0008780D">
        <w:rPr>
          <w:rFonts w:ascii="Times New Roman" w:hAnsi="Times New Roman" w:cs="Times New Roman"/>
          <w:sz w:val="28"/>
          <w:szCs w:val="28"/>
          <w:lang w:val="be-BY"/>
        </w:rPr>
        <w:t>я</w:t>
      </w:r>
      <w:r w:rsidRPr="0008780D">
        <w:rPr>
          <w:rFonts w:ascii="Times New Roman" w:hAnsi="Times New Roman" w:cs="Times New Roman"/>
          <w:sz w:val="28"/>
          <w:szCs w:val="28"/>
        </w:rPr>
        <w:t xml:space="preserve"> </w:t>
      </w:r>
      <w:r w:rsidR="007F5820" w:rsidRPr="0008780D">
        <w:rPr>
          <w:rFonts w:ascii="Times New Roman" w:hAnsi="Times New Roman" w:cs="Times New Roman"/>
          <w:sz w:val="28"/>
          <w:szCs w:val="28"/>
          <w:lang w:val="be-BY"/>
        </w:rPr>
        <w:t>ў Пецярбургу</w:t>
      </w:r>
      <w:r w:rsidRPr="0008780D">
        <w:rPr>
          <w:rFonts w:ascii="Times New Roman" w:hAnsi="Times New Roman" w:cs="Times New Roman"/>
          <w:sz w:val="28"/>
          <w:szCs w:val="28"/>
        </w:rPr>
        <w:t>,</w:t>
      </w:r>
      <w:r w:rsidR="007F5820" w:rsidRPr="0008780D">
        <w:rPr>
          <w:rFonts w:ascii="Times New Roman" w:hAnsi="Times New Roman" w:cs="Times New Roman"/>
          <w:sz w:val="28"/>
          <w:szCs w:val="28"/>
          <w:lang w:val="be-BY"/>
        </w:rPr>
        <w:t>а</w:t>
      </w:r>
      <w:r w:rsidRPr="0008780D">
        <w:rPr>
          <w:rFonts w:ascii="Times New Roman" w:hAnsi="Times New Roman" w:cs="Times New Roman"/>
          <w:sz w:val="28"/>
          <w:szCs w:val="28"/>
        </w:rPr>
        <w:t xml:space="preserve"> затым </w:t>
      </w:r>
      <w:r w:rsidR="007F5820" w:rsidRPr="0008780D">
        <w:rPr>
          <w:rFonts w:ascii="Times New Roman" w:hAnsi="Times New Roman" w:cs="Times New Roman"/>
          <w:sz w:val="28"/>
          <w:szCs w:val="28"/>
          <w:lang w:val="be-BY"/>
        </w:rPr>
        <w:t>і</w:t>
      </w:r>
      <w:r w:rsidRPr="0008780D">
        <w:rPr>
          <w:rFonts w:ascii="Times New Roman" w:hAnsi="Times New Roman" w:cs="Times New Roman"/>
          <w:sz w:val="28"/>
          <w:szCs w:val="28"/>
        </w:rPr>
        <w:t xml:space="preserve"> майстэр</w:t>
      </w:r>
      <w:r w:rsidR="007F5820" w:rsidRPr="0008780D">
        <w:rPr>
          <w:rFonts w:ascii="Times New Roman" w:hAnsi="Times New Roman" w:cs="Times New Roman"/>
          <w:sz w:val="28"/>
          <w:szCs w:val="28"/>
          <w:lang w:val="be-BY"/>
        </w:rPr>
        <w:t>ня</w:t>
      </w:r>
      <w:r w:rsidRPr="0008780D">
        <w:rPr>
          <w:rFonts w:ascii="Times New Roman" w:hAnsi="Times New Roman" w:cs="Times New Roman"/>
          <w:sz w:val="28"/>
          <w:szCs w:val="28"/>
        </w:rPr>
        <w:t xml:space="preserve"> Іллі </w:t>
      </w:r>
      <w:r w:rsidRPr="0008780D">
        <w:rPr>
          <w:rFonts w:ascii="Times New Roman" w:hAnsi="Times New Roman" w:cs="Times New Roman"/>
          <w:iCs/>
          <w:sz w:val="28"/>
          <w:szCs w:val="28"/>
        </w:rPr>
        <w:t>Р</w:t>
      </w:r>
      <w:r w:rsidR="007F5820" w:rsidRPr="0008780D">
        <w:rPr>
          <w:rFonts w:ascii="Times New Roman" w:hAnsi="Times New Roman" w:cs="Times New Roman"/>
          <w:iCs/>
          <w:sz w:val="28"/>
          <w:szCs w:val="28"/>
          <w:lang w:val="be-BY"/>
        </w:rPr>
        <w:t>э</w:t>
      </w:r>
      <w:r w:rsidRPr="0008780D">
        <w:rPr>
          <w:rFonts w:ascii="Times New Roman" w:hAnsi="Times New Roman" w:cs="Times New Roman"/>
          <w:iCs/>
          <w:sz w:val="28"/>
          <w:szCs w:val="28"/>
        </w:rPr>
        <w:t>п</w:t>
      </w:r>
      <w:r w:rsidR="007F5820" w:rsidRPr="0008780D">
        <w:rPr>
          <w:rFonts w:ascii="Times New Roman" w:hAnsi="Times New Roman" w:cs="Times New Roman"/>
          <w:iCs/>
          <w:sz w:val="28"/>
          <w:szCs w:val="28"/>
          <w:lang w:val="be-BY"/>
        </w:rPr>
        <w:t>і</w:t>
      </w:r>
      <w:r w:rsidRPr="0008780D">
        <w:rPr>
          <w:rFonts w:ascii="Times New Roman" w:hAnsi="Times New Roman" w:cs="Times New Roman"/>
          <w:iCs/>
          <w:sz w:val="28"/>
          <w:szCs w:val="28"/>
        </w:rPr>
        <w:t>на</w:t>
      </w:r>
      <w:r w:rsidRPr="0008780D">
        <w:rPr>
          <w:rFonts w:ascii="Times New Roman" w:hAnsi="Times New Roman" w:cs="Times New Roman"/>
          <w:sz w:val="28"/>
          <w:szCs w:val="28"/>
        </w:rPr>
        <w:t>, якую ён з поспехам скончыў у 1908 год</w:t>
      </w:r>
      <w:r w:rsidR="007F5820" w:rsidRPr="0008780D">
        <w:rPr>
          <w:rFonts w:ascii="Times New Roman" w:hAnsi="Times New Roman" w:cs="Times New Roman"/>
          <w:sz w:val="28"/>
          <w:szCs w:val="28"/>
          <w:lang w:val="be-BY"/>
        </w:rPr>
        <w:t>зе</w:t>
      </w:r>
      <w:r w:rsidRPr="0008780D">
        <w:rPr>
          <w:rFonts w:ascii="Times New Roman" w:hAnsi="Times New Roman" w:cs="Times New Roman"/>
          <w:sz w:val="28"/>
          <w:szCs w:val="28"/>
        </w:rPr>
        <w:t xml:space="preserve">, атрымаўшы пры гэтым права паездкі за мяжу. На працягу двух гадоў, малады мастак вывучаў скарбы музеяў Галандыі, Італіі, Парыжа найновай плыні французскага мастацтва. Немалую ролю ў творчым лёсе мастака </w:t>
      </w:r>
      <w:r w:rsidR="00757663" w:rsidRPr="0008780D">
        <w:rPr>
          <w:rFonts w:ascii="Times New Roman" w:hAnsi="Times New Roman" w:cs="Times New Roman"/>
          <w:sz w:val="28"/>
          <w:szCs w:val="28"/>
          <w:lang w:val="be-BY"/>
        </w:rPr>
        <w:t>знаёмства</w:t>
      </w:r>
      <w:r w:rsidRPr="0008780D">
        <w:rPr>
          <w:rFonts w:ascii="Times New Roman" w:hAnsi="Times New Roman" w:cs="Times New Roman"/>
          <w:sz w:val="28"/>
          <w:szCs w:val="28"/>
        </w:rPr>
        <w:t xml:space="preserve"> з </w:t>
      </w:r>
      <w:r w:rsidRPr="0008780D">
        <w:rPr>
          <w:rFonts w:ascii="Times New Roman" w:hAnsi="Times New Roman" w:cs="Times New Roman"/>
          <w:iCs/>
          <w:sz w:val="28"/>
          <w:szCs w:val="28"/>
        </w:rPr>
        <w:t>М</w:t>
      </w:r>
      <w:r w:rsidR="00757663" w:rsidRPr="0008780D">
        <w:rPr>
          <w:rFonts w:ascii="Times New Roman" w:hAnsi="Times New Roman" w:cs="Times New Roman"/>
          <w:sz w:val="28"/>
          <w:szCs w:val="28"/>
        </w:rPr>
        <w:t xml:space="preserve">. </w:t>
      </w:r>
      <w:r w:rsidRPr="0008780D">
        <w:rPr>
          <w:rFonts w:ascii="Times New Roman" w:hAnsi="Times New Roman" w:cs="Times New Roman"/>
          <w:sz w:val="28"/>
          <w:szCs w:val="28"/>
        </w:rPr>
        <w:t xml:space="preserve">Горкім і </w:t>
      </w:r>
      <w:r w:rsidRPr="0008780D">
        <w:rPr>
          <w:rFonts w:ascii="Times New Roman" w:hAnsi="Times New Roman" w:cs="Times New Roman"/>
          <w:iCs/>
          <w:sz w:val="28"/>
          <w:szCs w:val="28"/>
        </w:rPr>
        <w:t>Ф</w:t>
      </w:r>
      <w:r w:rsidRPr="0008780D">
        <w:rPr>
          <w:rFonts w:ascii="Times New Roman" w:hAnsi="Times New Roman" w:cs="Times New Roman"/>
          <w:sz w:val="28"/>
          <w:szCs w:val="28"/>
        </w:rPr>
        <w:t xml:space="preserve">. </w:t>
      </w:r>
      <w:r w:rsidRPr="0008780D">
        <w:rPr>
          <w:rFonts w:ascii="Times New Roman" w:hAnsi="Times New Roman" w:cs="Times New Roman"/>
          <w:iCs/>
          <w:sz w:val="28"/>
          <w:szCs w:val="28"/>
        </w:rPr>
        <w:t>Шаляп</w:t>
      </w:r>
      <w:r w:rsidR="00757663" w:rsidRPr="0008780D">
        <w:rPr>
          <w:rFonts w:ascii="Times New Roman" w:hAnsi="Times New Roman" w:cs="Times New Roman"/>
          <w:iCs/>
          <w:sz w:val="28"/>
          <w:szCs w:val="28"/>
          <w:lang w:val="be-BY"/>
        </w:rPr>
        <w:t>і</w:t>
      </w:r>
      <w:r w:rsidRPr="0008780D">
        <w:rPr>
          <w:rFonts w:ascii="Times New Roman" w:hAnsi="Times New Roman" w:cs="Times New Roman"/>
          <w:iCs/>
          <w:sz w:val="28"/>
          <w:szCs w:val="28"/>
        </w:rPr>
        <w:t>ным</w:t>
      </w:r>
      <w:r w:rsidRPr="0008780D">
        <w:rPr>
          <w:rFonts w:ascii="Times New Roman" w:hAnsi="Times New Roman" w:cs="Times New Roman"/>
          <w:sz w:val="28"/>
          <w:szCs w:val="28"/>
        </w:rPr>
        <w:t>, якія ўбачылі ў маладым мастаку вялік</w:t>
      </w:r>
      <w:r w:rsidR="0076296F" w:rsidRPr="0008780D">
        <w:rPr>
          <w:rFonts w:ascii="Times New Roman" w:hAnsi="Times New Roman" w:cs="Times New Roman"/>
          <w:sz w:val="28"/>
          <w:szCs w:val="28"/>
          <w:lang w:val="be-BY"/>
        </w:rPr>
        <w:t>ія</w:t>
      </w:r>
      <w:r w:rsidRPr="0008780D">
        <w:rPr>
          <w:rFonts w:ascii="Times New Roman" w:hAnsi="Times New Roman" w:cs="Times New Roman"/>
          <w:sz w:val="28"/>
          <w:szCs w:val="28"/>
        </w:rPr>
        <w:t xml:space="preserve"> здольнасц</w:t>
      </w:r>
      <w:r w:rsidR="0076296F" w:rsidRPr="0008780D">
        <w:rPr>
          <w:rFonts w:ascii="Times New Roman" w:hAnsi="Times New Roman" w:cs="Times New Roman"/>
          <w:sz w:val="28"/>
          <w:szCs w:val="28"/>
          <w:lang w:val="be-BY"/>
        </w:rPr>
        <w:t>і</w:t>
      </w:r>
      <w:r w:rsidRPr="0008780D">
        <w:rPr>
          <w:rFonts w:ascii="Times New Roman" w:hAnsi="Times New Roman" w:cs="Times New Roman"/>
          <w:sz w:val="28"/>
          <w:szCs w:val="28"/>
        </w:rPr>
        <w:t xml:space="preserve">. Першыя значныя </w:t>
      </w:r>
      <w:r w:rsidR="00937D83" w:rsidRPr="0008780D">
        <w:rPr>
          <w:rFonts w:ascii="Times New Roman" w:hAnsi="Times New Roman" w:cs="Times New Roman"/>
          <w:sz w:val="28"/>
          <w:szCs w:val="28"/>
          <w:lang w:val="be-BY"/>
        </w:rPr>
        <w:t>работы</w:t>
      </w:r>
      <w:r w:rsidRPr="0008780D">
        <w:rPr>
          <w:rFonts w:ascii="Times New Roman" w:hAnsi="Times New Roman" w:cs="Times New Roman"/>
          <w:sz w:val="28"/>
          <w:szCs w:val="28"/>
        </w:rPr>
        <w:t xml:space="preserve">, </w:t>
      </w:r>
      <w:r w:rsidR="00937D83" w:rsidRPr="0008780D">
        <w:rPr>
          <w:rFonts w:ascii="Times New Roman" w:hAnsi="Times New Roman" w:cs="Times New Roman"/>
          <w:sz w:val="28"/>
          <w:szCs w:val="28"/>
          <w:lang w:val="be-BY"/>
        </w:rPr>
        <w:t>напісаны</w:t>
      </w:r>
      <w:r w:rsidRPr="0008780D">
        <w:rPr>
          <w:rFonts w:ascii="Times New Roman" w:hAnsi="Times New Roman" w:cs="Times New Roman"/>
          <w:sz w:val="28"/>
          <w:szCs w:val="28"/>
        </w:rPr>
        <w:t xml:space="preserve">я ім яшчэ пад вялікім уплывам </w:t>
      </w:r>
      <w:r w:rsidRPr="0008780D">
        <w:rPr>
          <w:rFonts w:ascii="Times New Roman" w:hAnsi="Times New Roman" w:cs="Times New Roman"/>
          <w:iCs/>
          <w:sz w:val="28"/>
          <w:szCs w:val="28"/>
        </w:rPr>
        <w:t>р</w:t>
      </w:r>
      <w:r w:rsidR="00937D83" w:rsidRPr="0008780D">
        <w:rPr>
          <w:rFonts w:ascii="Times New Roman" w:hAnsi="Times New Roman" w:cs="Times New Roman"/>
          <w:iCs/>
          <w:sz w:val="28"/>
          <w:szCs w:val="28"/>
          <w:lang w:val="be-BY"/>
        </w:rPr>
        <w:t>э</w:t>
      </w:r>
      <w:r w:rsidRPr="0008780D">
        <w:rPr>
          <w:rFonts w:ascii="Times New Roman" w:hAnsi="Times New Roman" w:cs="Times New Roman"/>
          <w:iCs/>
          <w:sz w:val="28"/>
          <w:szCs w:val="28"/>
        </w:rPr>
        <w:t>п</w:t>
      </w:r>
      <w:r w:rsidR="00937D83" w:rsidRPr="0008780D">
        <w:rPr>
          <w:rFonts w:ascii="Times New Roman" w:hAnsi="Times New Roman" w:cs="Times New Roman"/>
          <w:iCs/>
          <w:sz w:val="28"/>
          <w:szCs w:val="28"/>
          <w:lang w:val="be-BY"/>
        </w:rPr>
        <w:t>і</w:t>
      </w:r>
      <w:r w:rsidRPr="0008780D">
        <w:rPr>
          <w:rFonts w:ascii="Times New Roman" w:hAnsi="Times New Roman" w:cs="Times New Roman"/>
          <w:iCs/>
          <w:sz w:val="28"/>
          <w:szCs w:val="28"/>
        </w:rPr>
        <w:t>нск</w:t>
      </w:r>
      <w:r w:rsidR="00937D83" w:rsidRPr="0008780D">
        <w:rPr>
          <w:rFonts w:ascii="Times New Roman" w:hAnsi="Times New Roman" w:cs="Times New Roman"/>
          <w:iCs/>
          <w:sz w:val="28"/>
          <w:szCs w:val="28"/>
          <w:lang w:val="be-BY"/>
        </w:rPr>
        <w:t>ага</w:t>
      </w:r>
      <w:r w:rsidRPr="0008780D">
        <w:rPr>
          <w:rFonts w:ascii="Times New Roman" w:hAnsi="Times New Roman" w:cs="Times New Roman"/>
          <w:sz w:val="28"/>
          <w:szCs w:val="28"/>
        </w:rPr>
        <w:t xml:space="preserve"> жывапісу, былі партрэтамі</w:t>
      </w:r>
      <w:r w:rsidR="00937D83" w:rsidRPr="0008780D">
        <w:rPr>
          <w:rFonts w:ascii="Times New Roman" w:hAnsi="Times New Roman" w:cs="Times New Roman"/>
          <w:sz w:val="28"/>
          <w:szCs w:val="28"/>
          <w:lang w:val="be-BY"/>
        </w:rPr>
        <w:t xml:space="preserve">. </w:t>
      </w:r>
      <w:r w:rsidRPr="0008780D">
        <w:rPr>
          <w:rFonts w:ascii="Times New Roman" w:hAnsi="Times New Roman" w:cs="Times New Roman"/>
          <w:sz w:val="28"/>
          <w:szCs w:val="28"/>
          <w:lang w:val="be-BY"/>
        </w:rPr>
        <w:t>Улетку 1917 г</w:t>
      </w:r>
      <w:r w:rsidR="00937D83" w:rsidRPr="0008780D">
        <w:rPr>
          <w:rFonts w:ascii="Times New Roman" w:hAnsi="Times New Roman" w:cs="Times New Roman"/>
          <w:sz w:val="28"/>
          <w:szCs w:val="28"/>
          <w:lang w:val="be-BY"/>
        </w:rPr>
        <w:t>ода</w:t>
      </w:r>
      <w:r w:rsidRPr="0008780D">
        <w:rPr>
          <w:rFonts w:ascii="Times New Roman" w:hAnsi="Times New Roman" w:cs="Times New Roman"/>
          <w:sz w:val="28"/>
          <w:szCs w:val="28"/>
          <w:lang w:val="be-BY"/>
        </w:rPr>
        <w:t xml:space="preserve"> ва ўзросце 39 гадоў мастак пакідае Радзіму</w:t>
      </w:r>
      <w:r w:rsidR="00937D83" w:rsidRPr="0008780D">
        <w:rPr>
          <w:rFonts w:ascii="Times New Roman" w:hAnsi="Times New Roman" w:cs="Times New Roman"/>
          <w:sz w:val="28"/>
          <w:szCs w:val="28"/>
          <w:lang w:val="be-BY"/>
        </w:rPr>
        <w:t xml:space="preserve"> і</w:t>
      </w:r>
      <w:r w:rsidRPr="0008780D">
        <w:rPr>
          <w:rFonts w:ascii="Times New Roman" w:hAnsi="Times New Roman" w:cs="Times New Roman"/>
          <w:sz w:val="28"/>
          <w:szCs w:val="28"/>
          <w:lang w:val="be-BY"/>
        </w:rPr>
        <w:t xml:space="preserve"> </w:t>
      </w:r>
      <w:r w:rsidR="00840397" w:rsidRPr="0008780D">
        <w:rPr>
          <w:rFonts w:ascii="Times New Roman" w:hAnsi="Times New Roman" w:cs="Times New Roman"/>
          <w:sz w:val="28"/>
          <w:szCs w:val="28"/>
          <w:lang w:val="be-BY"/>
        </w:rPr>
        <w:t>едзіць</w:t>
      </w:r>
      <w:r w:rsidRPr="0008780D">
        <w:rPr>
          <w:rFonts w:ascii="Times New Roman" w:hAnsi="Times New Roman" w:cs="Times New Roman"/>
          <w:sz w:val="28"/>
          <w:szCs w:val="28"/>
          <w:lang w:val="be-BY"/>
        </w:rPr>
        <w:t xml:space="preserve"> ў Францыю. </w:t>
      </w:r>
      <w:r w:rsidRPr="009E4CB0">
        <w:rPr>
          <w:rFonts w:ascii="Times New Roman" w:hAnsi="Times New Roman" w:cs="Times New Roman"/>
          <w:sz w:val="28"/>
          <w:szCs w:val="28"/>
          <w:lang w:val="be-BY"/>
        </w:rPr>
        <w:t>На парыжскіх выставах 1922 - 1923 гадоў яго партрэты мелі вялікі поспех. Персанальныя выставы ў ЗША, Англіі, Нямеччын</w:t>
      </w:r>
      <w:r w:rsidR="00937D83" w:rsidRPr="0008780D">
        <w:rPr>
          <w:rFonts w:ascii="Times New Roman" w:hAnsi="Times New Roman" w:cs="Times New Roman"/>
          <w:sz w:val="28"/>
          <w:szCs w:val="28"/>
          <w:lang w:val="be-BY"/>
        </w:rPr>
        <w:t>е</w:t>
      </w:r>
      <w:r w:rsidRPr="009E4CB0">
        <w:rPr>
          <w:rFonts w:ascii="Times New Roman" w:hAnsi="Times New Roman" w:cs="Times New Roman"/>
          <w:sz w:val="28"/>
          <w:szCs w:val="28"/>
          <w:lang w:val="be-BY"/>
        </w:rPr>
        <w:t xml:space="preserve"> спрыялі яго папулярнасці. За мяжой </w:t>
      </w:r>
      <w:r w:rsidRPr="009E4CB0">
        <w:rPr>
          <w:rFonts w:ascii="Times New Roman" w:hAnsi="Times New Roman" w:cs="Times New Roman"/>
          <w:iCs/>
          <w:sz w:val="28"/>
          <w:szCs w:val="28"/>
          <w:lang w:val="be-BY"/>
        </w:rPr>
        <w:t>Сор</w:t>
      </w:r>
      <w:r w:rsidR="00937D83" w:rsidRPr="0008780D">
        <w:rPr>
          <w:rFonts w:ascii="Times New Roman" w:hAnsi="Times New Roman" w:cs="Times New Roman"/>
          <w:iCs/>
          <w:sz w:val="28"/>
          <w:szCs w:val="28"/>
          <w:lang w:val="be-BY"/>
        </w:rPr>
        <w:t>ы</w:t>
      </w:r>
      <w:r w:rsidRPr="009E4CB0">
        <w:rPr>
          <w:rFonts w:ascii="Times New Roman" w:hAnsi="Times New Roman" w:cs="Times New Roman"/>
          <w:iCs/>
          <w:sz w:val="28"/>
          <w:szCs w:val="28"/>
          <w:lang w:val="be-BY"/>
        </w:rPr>
        <w:t>н</w:t>
      </w:r>
      <w:r w:rsidRPr="009E4CB0">
        <w:rPr>
          <w:rFonts w:ascii="Times New Roman" w:hAnsi="Times New Roman" w:cs="Times New Roman"/>
          <w:sz w:val="28"/>
          <w:szCs w:val="28"/>
          <w:lang w:val="be-BY"/>
        </w:rPr>
        <w:t xml:space="preserve"> не парываў сувязяў з айчынным мастацтвам. Падчас Вялікай Айчыннай вайны рабіў </w:t>
      </w:r>
      <w:r w:rsidRPr="009E4CB0">
        <w:rPr>
          <w:rFonts w:ascii="Times New Roman" w:hAnsi="Times New Roman" w:cs="Times New Roman"/>
          <w:sz w:val="28"/>
          <w:szCs w:val="28"/>
          <w:lang w:val="be-BY"/>
        </w:rPr>
        <w:lastRenderedPageBreak/>
        <w:t>грашовыя ў</w:t>
      </w:r>
      <w:r w:rsidR="00937D83" w:rsidRPr="0008780D">
        <w:rPr>
          <w:rFonts w:ascii="Times New Roman" w:hAnsi="Times New Roman" w:cs="Times New Roman"/>
          <w:sz w:val="28"/>
          <w:szCs w:val="28"/>
          <w:lang w:val="be-BY"/>
        </w:rPr>
        <w:t>клады</w:t>
      </w:r>
      <w:r w:rsidRPr="009E4CB0">
        <w:rPr>
          <w:rFonts w:ascii="Times New Roman" w:hAnsi="Times New Roman" w:cs="Times New Roman"/>
          <w:sz w:val="28"/>
          <w:szCs w:val="28"/>
          <w:lang w:val="be-BY"/>
        </w:rPr>
        <w:t xml:space="preserve"> ў фонд дапамогі Савецкаму </w:t>
      </w:r>
      <w:r w:rsidR="00937D83" w:rsidRPr="0008780D">
        <w:rPr>
          <w:rFonts w:ascii="Times New Roman" w:hAnsi="Times New Roman" w:cs="Times New Roman"/>
          <w:sz w:val="28"/>
          <w:szCs w:val="28"/>
          <w:lang w:val="be-BY"/>
        </w:rPr>
        <w:t>Саюзу</w:t>
      </w:r>
      <w:r w:rsidRPr="009E4CB0">
        <w:rPr>
          <w:rFonts w:ascii="Times New Roman" w:hAnsi="Times New Roman" w:cs="Times New Roman"/>
          <w:sz w:val="28"/>
          <w:szCs w:val="28"/>
          <w:lang w:val="be-BY"/>
        </w:rPr>
        <w:t xml:space="preserve">. Але </w:t>
      </w:r>
      <w:r w:rsidR="00090D1E" w:rsidRPr="0008780D">
        <w:rPr>
          <w:rFonts w:ascii="Times New Roman" w:hAnsi="Times New Roman" w:cs="Times New Roman"/>
          <w:sz w:val="28"/>
          <w:szCs w:val="28"/>
          <w:lang w:val="be-BY"/>
        </w:rPr>
        <w:t>творчасць</w:t>
      </w:r>
      <w:r w:rsidRPr="009E4CB0">
        <w:rPr>
          <w:rFonts w:ascii="Times New Roman" w:hAnsi="Times New Roman" w:cs="Times New Roman"/>
          <w:sz w:val="28"/>
          <w:szCs w:val="28"/>
          <w:lang w:val="be-BY"/>
        </w:rPr>
        <w:t xml:space="preserve"> мастака, да яго вялікага засмучэння, засталося </w:t>
      </w:r>
      <w:r w:rsidR="00090D1E" w:rsidRPr="0008780D">
        <w:rPr>
          <w:rFonts w:ascii="Times New Roman" w:hAnsi="Times New Roman" w:cs="Times New Roman"/>
          <w:iCs/>
          <w:sz w:val="28"/>
          <w:szCs w:val="28"/>
          <w:lang w:val="be-BY"/>
        </w:rPr>
        <w:t>невядомым</w:t>
      </w:r>
      <w:r w:rsidRPr="009E4CB0">
        <w:rPr>
          <w:rFonts w:ascii="Times New Roman" w:hAnsi="Times New Roman" w:cs="Times New Roman"/>
          <w:sz w:val="28"/>
          <w:szCs w:val="28"/>
          <w:lang w:val="be-BY"/>
        </w:rPr>
        <w:t xml:space="preserve"> на Радзіме. Памёр </w:t>
      </w:r>
      <w:r w:rsidRPr="009E4CB0">
        <w:rPr>
          <w:rFonts w:ascii="Times New Roman" w:hAnsi="Times New Roman" w:cs="Times New Roman"/>
          <w:iCs/>
          <w:sz w:val="28"/>
          <w:szCs w:val="28"/>
          <w:lang w:val="be-BY"/>
        </w:rPr>
        <w:t>Сор</w:t>
      </w:r>
      <w:r w:rsidR="00090D1E" w:rsidRPr="0008780D">
        <w:rPr>
          <w:rFonts w:ascii="Times New Roman" w:hAnsi="Times New Roman" w:cs="Times New Roman"/>
          <w:iCs/>
          <w:sz w:val="28"/>
          <w:szCs w:val="28"/>
          <w:lang w:val="be-BY"/>
        </w:rPr>
        <w:t>ы</w:t>
      </w:r>
      <w:r w:rsidRPr="009E4CB0">
        <w:rPr>
          <w:rFonts w:ascii="Times New Roman" w:hAnsi="Times New Roman" w:cs="Times New Roman"/>
          <w:iCs/>
          <w:sz w:val="28"/>
          <w:szCs w:val="28"/>
          <w:lang w:val="be-BY"/>
        </w:rPr>
        <w:t>н</w:t>
      </w:r>
      <w:r w:rsidRPr="009E4CB0">
        <w:rPr>
          <w:rFonts w:ascii="Times New Roman" w:hAnsi="Times New Roman" w:cs="Times New Roman"/>
          <w:sz w:val="28"/>
          <w:szCs w:val="28"/>
          <w:lang w:val="be-BY"/>
        </w:rPr>
        <w:t xml:space="preserve"> у 1954 год</w:t>
      </w:r>
      <w:r w:rsidR="00090D1E" w:rsidRPr="0008780D">
        <w:rPr>
          <w:rFonts w:ascii="Times New Roman" w:hAnsi="Times New Roman" w:cs="Times New Roman"/>
          <w:sz w:val="28"/>
          <w:szCs w:val="28"/>
          <w:lang w:val="be-BY"/>
        </w:rPr>
        <w:t>зе</w:t>
      </w:r>
      <w:r w:rsidRPr="009E4CB0">
        <w:rPr>
          <w:rFonts w:ascii="Times New Roman" w:hAnsi="Times New Roman" w:cs="Times New Roman"/>
          <w:sz w:val="28"/>
          <w:szCs w:val="28"/>
          <w:lang w:val="be-BY"/>
        </w:rPr>
        <w:t>. Паводле завяшчання мастака, трыццаць яго твораў у 1793 год</w:t>
      </w:r>
      <w:r w:rsidR="00090D1E" w:rsidRPr="0008780D">
        <w:rPr>
          <w:rFonts w:ascii="Times New Roman" w:hAnsi="Times New Roman" w:cs="Times New Roman"/>
          <w:sz w:val="28"/>
          <w:szCs w:val="28"/>
          <w:lang w:val="be-BY"/>
        </w:rPr>
        <w:t>зе</w:t>
      </w:r>
      <w:r w:rsidRPr="009E4CB0">
        <w:rPr>
          <w:rFonts w:ascii="Times New Roman" w:hAnsi="Times New Roman" w:cs="Times New Roman"/>
          <w:sz w:val="28"/>
          <w:szCs w:val="28"/>
          <w:lang w:val="be-BY"/>
        </w:rPr>
        <w:t xml:space="preserve"> перададзены ўдавой мастака Ганнай Сцяпанаўнай </w:t>
      </w:r>
      <w:r w:rsidRPr="009E4CB0">
        <w:rPr>
          <w:rFonts w:ascii="Times New Roman" w:hAnsi="Times New Roman" w:cs="Times New Roman"/>
          <w:iCs/>
          <w:sz w:val="28"/>
          <w:szCs w:val="28"/>
          <w:lang w:val="be-BY"/>
        </w:rPr>
        <w:t>Сор</w:t>
      </w:r>
      <w:r w:rsidR="00090D1E" w:rsidRPr="0008780D">
        <w:rPr>
          <w:rFonts w:ascii="Times New Roman" w:hAnsi="Times New Roman" w:cs="Times New Roman"/>
          <w:iCs/>
          <w:sz w:val="28"/>
          <w:szCs w:val="28"/>
          <w:lang w:val="be-BY"/>
        </w:rPr>
        <w:t>ы</w:t>
      </w:r>
      <w:r w:rsidRPr="009E4CB0">
        <w:rPr>
          <w:rFonts w:ascii="Times New Roman" w:hAnsi="Times New Roman" w:cs="Times New Roman"/>
          <w:iCs/>
          <w:sz w:val="28"/>
          <w:szCs w:val="28"/>
          <w:lang w:val="be-BY"/>
        </w:rPr>
        <w:t>н</w:t>
      </w:r>
      <w:r w:rsidR="00090D1E" w:rsidRPr="0008780D">
        <w:rPr>
          <w:rFonts w:ascii="Times New Roman" w:hAnsi="Times New Roman" w:cs="Times New Roman"/>
          <w:iCs/>
          <w:sz w:val="28"/>
          <w:szCs w:val="28"/>
          <w:lang w:val="be-BY"/>
        </w:rPr>
        <w:t>а</w:t>
      </w:r>
      <w:r w:rsidRPr="009E4CB0">
        <w:rPr>
          <w:rFonts w:ascii="Times New Roman" w:hAnsi="Times New Roman" w:cs="Times New Roman"/>
          <w:iCs/>
          <w:sz w:val="28"/>
          <w:szCs w:val="28"/>
          <w:lang w:val="be-BY"/>
        </w:rPr>
        <w:t>й</w:t>
      </w:r>
      <w:r w:rsidRPr="009E4CB0">
        <w:rPr>
          <w:rFonts w:ascii="Times New Roman" w:hAnsi="Times New Roman" w:cs="Times New Roman"/>
          <w:sz w:val="28"/>
          <w:szCs w:val="28"/>
          <w:lang w:val="be-BY"/>
        </w:rPr>
        <w:t xml:space="preserve"> у Трэццякоўскую галерэю. </w:t>
      </w:r>
      <w:r w:rsidR="005A4829" w:rsidRPr="000E3A29">
        <w:rPr>
          <w:rFonts w:ascii="Times New Roman" w:hAnsi="Times New Roman" w:cs="Times New Roman"/>
          <w:sz w:val="28"/>
          <w:szCs w:val="28"/>
          <w:lang w:val="be-BY"/>
        </w:rPr>
        <w:t>[2, с. 45]</w:t>
      </w:r>
    </w:p>
    <w:p w:rsidR="002D0458" w:rsidRPr="009E4CB0" w:rsidRDefault="002D0458" w:rsidP="0008780D">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sz w:val="28"/>
          <w:szCs w:val="28"/>
          <w:lang w:val="be-BY"/>
        </w:rPr>
        <w:t xml:space="preserve">Выхадзец </w:t>
      </w:r>
      <w:r w:rsidR="00840397" w:rsidRPr="0008780D">
        <w:rPr>
          <w:rFonts w:ascii="Times New Roman" w:hAnsi="Times New Roman" w:cs="Times New Roman"/>
          <w:sz w:val="28"/>
          <w:szCs w:val="28"/>
          <w:lang w:val="be-BY"/>
        </w:rPr>
        <w:t xml:space="preserve">з </w:t>
      </w:r>
      <w:r w:rsidRPr="0008780D">
        <w:rPr>
          <w:rFonts w:ascii="Times New Roman" w:hAnsi="Times New Roman" w:cs="Times New Roman"/>
          <w:sz w:val="28"/>
          <w:szCs w:val="28"/>
          <w:lang w:val="be-BY"/>
        </w:rPr>
        <w:t>Полацк</w:t>
      </w:r>
      <w:r w:rsidR="00840397" w:rsidRPr="0008780D">
        <w:rPr>
          <w:rFonts w:ascii="Times New Roman" w:hAnsi="Times New Roman" w:cs="Times New Roman"/>
          <w:sz w:val="28"/>
          <w:szCs w:val="28"/>
          <w:lang w:val="be-BY"/>
        </w:rPr>
        <w:t>а</w:t>
      </w:r>
      <w:r w:rsidRPr="0008780D">
        <w:rPr>
          <w:rFonts w:ascii="Times New Roman" w:hAnsi="Times New Roman" w:cs="Times New Roman"/>
          <w:sz w:val="28"/>
          <w:szCs w:val="28"/>
          <w:lang w:val="be-BY"/>
        </w:rPr>
        <w:t xml:space="preserve"> Барыс Рыгоравіч </w:t>
      </w:r>
      <w:r w:rsidRPr="0008780D">
        <w:rPr>
          <w:rFonts w:ascii="Times New Roman" w:hAnsi="Times New Roman" w:cs="Times New Roman"/>
          <w:iCs/>
          <w:sz w:val="28"/>
          <w:szCs w:val="28"/>
          <w:lang w:val="be-BY"/>
        </w:rPr>
        <w:t>Гал</w:t>
      </w:r>
      <w:r w:rsidR="00840397" w:rsidRPr="0008780D">
        <w:rPr>
          <w:rFonts w:ascii="Times New Roman" w:hAnsi="Times New Roman" w:cs="Times New Roman"/>
          <w:iCs/>
          <w:sz w:val="28"/>
          <w:szCs w:val="28"/>
          <w:lang w:val="be-BY"/>
        </w:rPr>
        <w:t>ё</w:t>
      </w:r>
      <w:r w:rsidRPr="0008780D">
        <w:rPr>
          <w:rFonts w:ascii="Times New Roman" w:hAnsi="Times New Roman" w:cs="Times New Roman"/>
          <w:iCs/>
          <w:sz w:val="28"/>
          <w:szCs w:val="28"/>
          <w:lang w:val="be-BY"/>
        </w:rPr>
        <w:t>рк</w:t>
      </w:r>
      <w:r w:rsidR="00840397" w:rsidRPr="0008780D">
        <w:rPr>
          <w:rFonts w:ascii="Times New Roman" w:hAnsi="Times New Roman" w:cs="Times New Roman"/>
          <w:iCs/>
          <w:sz w:val="28"/>
          <w:szCs w:val="28"/>
          <w:lang w:val="be-BY"/>
        </w:rPr>
        <w:t>і</w:t>
      </w:r>
      <w:r w:rsidRPr="0008780D">
        <w:rPr>
          <w:rFonts w:ascii="Times New Roman" w:hAnsi="Times New Roman" w:cs="Times New Roman"/>
          <w:iCs/>
          <w:sz w:val="28"/>
          <w:szCs w:val="28"/>
          <w:lang w:val="be-BY"/>
        </w:rPr>
        <w:t>н</w:t>
      </w:r>
      <w:r w:rsidRPr="0008780D">
        <w:rPr>
          <w:rFonts w:ascii="Times New Roman" w:hAnsi="Times New Roman" w:cs="Times New Roman"/>
          <w:sz w:val="28"/>
          <w:szCs w:val="28"/>
          <w:lang w:val="be-BY"/>
        </w:rPr>
        <w:t xml:space="preserve">, пасля </w:t>
      </w:r>
      <w:r w:rsidR="00840397" w:rsidRPr="0008780D">
        <w:rPr>
          <w:rFonts w:ascii="Times New Roman" w:hAnsi="Times New Roman" w:cs="Times New Roman"/>
          <w:sz w:val="28"/>
          <w:szCs w:val="28"/>
          <w:lang w:val="be-BY"/>
        </w:rPr>
        <w:t>заканчэння</w:t>
      </w:r>
      <w:r w:rsidRPr="0008780D">
        <w:rPr>
          <w:rFonts w:ascii="Times New Roman" w:hAnsi="Times New Roman" w:cs="Times New Roman"/>
          <w:sz w:val="28"/>
          <w:szCs w:val="28"/>
          <w:lang w:val="be-BY"/>
        </w:rPr>
        <w:t xml:space="preserve"> Пецярбургскага тэхналагічнага інстытута, займаўся навуковай і педагагічнай дзейнасцю. З 1920 г</w:t>
      </w:r>
      <w:r w:rsidR="00840397" w:rsidRPr="0008780D">
        <w:rPr>
          <w:rFonts w:ascii="Times New Roman" w:hAnsi="Times New Roman" w:cs="Times New Roman"/>
          <w:sz w:val="28"/>
          <w:szCs w:val="28"/>
          <w:lang w:val="be-BY"/>
        </w:rPr>
        <w:t>ода</w:t>
      </w:r>
      <w:r w:rsidRPr="0008780D">
        <w:rPr>
          <w:rFonts w:ascii="Times New Roman" w:hAnsi="Times New Roman" w:cs="Times New Roman"/>
          <w:sz w:val="28"/>
          <w:szCs w:val="28"/>
          <w:lang w:val="be-BY"/>
        </w:rPr>
        <w:t xml:space="preserve"> ён прафесар, заг. кафедрай механікі Ленінградскага політэхнічнага інстытута. Барыс Рыгоравіч - адзін з найбуйн</w:t>
      </w:r>
      <w:r w:rsidR="00840397" w:rsidRPr="0008780D">
        <w:rPr>
          <w:rFonts w:ascii="Times New Roman" w:hAnsi="Times New Roman" w:cs="Times New Roman"/>
          <w:sz w:val="28"/>
          <w:szCs w:val="28"/>
          <w:lang w:val="be-BY"/>
        </w:rPr>
        <w:t>ейшы</w:t>
      </w:r>
      <w:r w:rsidRPr="0008780D">
        <w:rPr>
          <w:rFonts w:ascii="Times New Roman" w:hAnsi="Times New Roman" w:cs="Times New Roman"/>
          <w:sz w:val="28"/>
          <w:szCs w:val="28"/>
          <w:lang w:val="be-BY"/>
        </w:rPr>
        <w:t xml:space="preserve">х савецкіх </w:t>
      </w:r>
      <w:r w:rsidR="00840397" w:rsidRPr="0008780D">
        <w:rPr>
          <w:rFonts w:ascii="Times New Roman" w:hAnsi="Times New Roman" w:cs="Times New Roman"/>
          <w:sz w:val="28"/>
          <w:szCs w:val="28"/>
          <w:lang w:val="be-BY"/>
        </w:rPr>
        <w:t>вучоных</w:t>
      </w:r>
      <w:r w:rsidRPr="0008780D">
        <w:rPr>
          <w:rFonts w:ascii="Times New Roman" w:hAnsi="Times New Roman" w:cs="Times New Roman"/>
          <w:sz w:val="28"/>
          <w:szCs w:val="28"/>
          <w:lang w:val="be-BY"/>
        </w:rPr>
        <w:t xml:space="preserve"> у вобласці будаўнічай механікі і тэорыі пругкасці, акадэмік </w:t>
      </w:r>
      <w:r w:rsidRPr="0008780D">
        <w:rPr>
          <w:rFonts w:ascii="Times New Roman" w:hAnsi="Times New Roman" w:cs="Times New Roman"/>
          <w:iCs/>
          <w:sz w:val="28"/>
          <w:szCs w:val="28"/>
          <w:lang w:val="be-BY"/>
        </w:rPr>
        <w:t>АН</w:t>
      </w:r>
      <w:r w:rsidRPr="0008780D">
        <w:rPr>
          <w:rFonts w:ascii="Times New Roman" w:hAnsi="Times New Roman" w:cs="Times New Roman"/>
          <w:sz w:val="28"/>
          <w:szCs w:val="28"/>
          <w:lang w:val="be-BY"/>
        </w:rPr>
        <w:t xml:space="preserve"> СССР, заслужаны дзеяч навукі і тэхнікі РСФСР, генерал-лейтэнант інжынерна-тэхнічных войскаў. </w:t>
      </w:r>
      <w:r w:rsidRPr="009E4CB0">
        <w:rPr>
          <w:rFonts w:ascii="Times New Roman" w:hAnsi="Times New Roman" w:cs="Times New Roman"/>
          <w:sz w:val="28"/>
          <w:szCs w:val="28"/>
          <w:lang w:val="be-BY"/>
        </w:rPr>
        <w:t>У 1942 год</w:t>
      </w:r>
      <w:r w:rsidR="00840397" w:rsidRPr="0008780D">
        <w:rPr>
          <w:rFonts w:ascii="Times New Roman" w:hAnsi="Times New Roman" w:cs="Times New Roman"/>
          <w:sz w:val="28"/>
          <w:szCs w:val="28"/>
          <w:lang w:val="be-BY"/>
        </w:rPr>
        <w:t>зе</w:t>
      </w:r>
      <w:r w:rsidRPr="009E4CB0">
        <w:rPr>
          <w:rFonts w:ascii="Times New Roman" w:hAnsi="Times New Roman" w:cs="Times New Roman"/>
          <w:sz w:val="28"/>
          <w:szCs w:val="28"/>
          <w:lang w:val="be-BY"/>
        </w:rPr>
        <w:t xml:space="preserve"> яго </w:t>
      </w:r>
      <w:r w:rsidR="009C34B1" w:rsidRPr="0008780D">
        <w:rPr>
          <w:rFonts w:ascii="Times New Roman" w:hAnsi="Times New Roman" w:cs="Times New Roman"/>
          <w:sz w:val="28"/>
          <w:szCs w:val="28"/>
          <w:lang w:val="be-BY"/>
        </w:rPr>
        <w:t>ўзнагародзілі</w:t>
      </w:r>
      <w:r w:rsidRPr="009E4CB0">
        <w:rPr>
          <w:rFonts w:ascii="Times New Roman" w:hAnsi="Times New Roman" w:cs="Times New Roman"/>
          <w:sz w:val="28"/>
          <w:szCs w:val="28"/>
          <w:lang w:val="be-BY"/>
        </w:rPr>
        <w:t xml:space="preserve"> Дзяржаўнай прэмі</w:t>
      </w:r>
      <w:r w:rsidR="009C34B1" w:rsidRPr="0008780D">
        <w:rPr>
          <w:rFonts w:ascii="Times New Roman" w:hAnsi="Times New Roman" w:cs="Times New Roman"/>
          <w:sz w:val="28"/>
          <w:szCs w:val="28"/>
          <w:lang w:val="be-BY"/>
        </w:rPr>
        <w:t>яй</w:t>
      </w:r>
      <w:r w:rsidRPr="009E4CB0">
        <w:rPr>
          <w:rFonts w:ascii="Times New Roman" w:hAnsi="Times New Roman" w:cs="Times New Roman"/>
          <w:sz w:val="28"/>
          <w:szCs w:val="28"/>
          <w:lang w:val="be-BY"/>
        </w:rPr>
        <w:t xml:space="preserve"> СССР. Ён узнагароджаны двума Ордэнамі Леніна. </w:t>
      </w:r>
    </w:p>
    <w:p w:rsidR="002D0458" w:rsidRPr="009E4CB0" w:rsidRDefault="002D0458" w:rsidP="0008780D">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iCs/>
          <w:sz w:val="28"/>
          <w:szCs w:val="28"/>
          <w:lang w:val="be-BY"/>
        </w:rPr>
        <w:t>Гельшт</w:t>
      </w:r>
      <w:r w:rsidR="001C1BAB" w:rsidRPr="0008780D">
        <w:rPr>
          <w:rFonts w:ascii="Times New Roman" w:hAnsi="Times New Roman" w:cs="Times New Roman"/>
          <w:iCs/>
          <w:sz w:val="28"/>
          <w:szCs w:val="28"/>
          <w:lang w:val="be-BY"/>
        </w:rPr>
        <w:t>э</w:t>
      </w:r>
      <w:r w:rsidRPr="0008780D">
        <w:rPr>
          <w:rFonts w:ascii="Times New Roman" w:hAnsi="Times New Roman" w:cs="Times New Roman"/>
          <w:iCs/>
          <w:sz w:val="28"/>
          <w:szCs w:val="28"/>
          <w:lang w:val="be-BY"/>
        </w:rPr>
        <w:t>йн</w:t>
      </w:r>
      <w:r w:rsidRPr="0008780D">
        <w:rPr>
          <w:rFonts w:ascii="Times New Roman" w:hAnsi="Times New Roman" w:cs="Times New Roman"/>
          <w:sz w:val="28"/>
          <w:szCs w:val="28"/>
          <w:lang w:val="be-BY"/>
        </w:rPr>
        <w:t xml:space="preserve"> </w:t>
      </w:r>
      <w:r w:rsidRPr="0008780D">
        <w:rPr>
          <w:rFonts w:ascii="Times New Roman" w:hAnsi="Times New Roman" w:cs="Times New Roman"/>
          <w:iCs/>
          <w:sz w:val="28"/>
          <w:szCs w:val="28"/>
          <w:lang w:val="be-BY"/>
        </w:rPr>
        <w:t>Эл</w:t>
      </w:r>
      <w:r w:rsidR="001C1BAB" w:rsidRPr="0008780D">
        <w:rPr>
          <w:rFonts w:ascii="Times New Roman" w:hAnsi="Times New Roman" w:cs="Times New Roman"/>
          <w:iCs/>
          <w:sz w:val="28"/>
          <w:szCs w:val="28"/>
          <w:lang w:val="be-BY"/>
        </w:rPr>
        <w:t>і</w:t>
      </w:r>
      <w:r w:rsidRPr="0008780D">
        <w:rPr>
          <w:rFonts w:ascii="Times New Roman" w:hAnsi="Times New Roman" w:cs="Times New Roman"/>
          <w:iCs/>
          <w:sz w:val="28"/>
          <w:szCs w:val="28"/>
          <w:lang w:val="be-BY"/>
        </w:rPr>
        <w:t>зар</w:t>
      </w:r>
      <w:r w:rsidRPr="0008780D">
        <w:rPr>
          <w:rFonts w:ascii="Times New Roman" w:hAnsi="Times New Roman" w:cs="Times New Roman"/>
          <w:sz w:val="28"/>
          <w:szCs w:val="28"/>
          <w:lang w:val="be-BY"/>
        </w:rPr>
        <w:t xml:space="preserve"> Маркавіч</w:t>
      </w:r>
      <w:r w:rsidR="001C1BAB" w:rsidRPr="0008780D">
        <w:rPr>
          <w:rFonts w:ascii="Times New Roman" w:hAnsi="Times New Roman" w:cs="Times New Roman"/>
          <w:sz w:val="28"/>
          <w:szCs w:val="28"/>
          <w:lang w:val="be-BY"/>
        </w:rPr>
        <w:t xml:space="preserve"> - </w:t>
      </w:r>
      <w:r w:rsidRPr="0008780D">
        <w:rPr>
          <w:rFonts w:ascii="Times New Roman" w:hAnsi="Times New Roman" w:cs="Times New Roman"/>
          <w:sz w:val="28"/>
          <w:szCs w:val="28"/>
          <w:lang w:val="be-BY"/>
        </w:rPr>
        <w:t>доктар медыцынскіх навук, заслужаны дзеяч навукі Расіі, нарадзіўся ў Полацку ў 1897 год</w:t>
      </w:r>
      <w:r w:rsidR="000A6129" w:rsidRPr="0008780D">
        <w:rPr>
          <w:rFonts w:ascii="Times New Roman" w:hAnsi="Times New Roman" w:cs="Times New Roman"/>
          <w:sz w:val="28"/>
          <w:szCs w:val="28"/>
          <w:lang w:val="be-BY"/>
        </w:rPr>
        <w:t>зе</w:t>
      </w:r>
      <w:r w:rsidRPr="0008780D">
        <w:rPr>
          <w:rFonts w:ascii="Times New Roman" w:hAnsi="Times New Roman" w:cs="Times New Roman"/>
          <w:sz w:val="28"/>
          <w:szCs w:val="28"/>
          <w:lang w:val="be-BY"/>
        </w:rPr>
        <w:t xml:space="preserve">. </w:t>
      </w:r>
      <w:r w:rsidRPr="009E4CB0">
        <w:rPr>
          <w:rFonts w:ascii="Times New Roman" w:hAnsi="Times New Roman" w:cs="Times New Roman"/>
          <w:sz w:val="28"/>
          <w:szCs w:val="28"/>
          <w:lang w:val="be-BY"/>
        </w:rPr>
        <w:t xml:space="preserve">У 1919 скончыў медыцынскі факультэт </w:t>
      </w:r>
      <w:r w:rsidR="00F01FE9" w:rsidRPr="0008780D">
        <w:rPr>
          <w:rFonts w:ascii="Times New Roman" w:hAnsi="Times New Roman" w:cs="Times New Roman"/>
          <w:sz w:val="28"/>
          <w:szCs w:val="28"/>
          <w:lang w:val="be-BY"/>
        </w:rPr>
        <w:t>М</w:t>
      </w:r>
      <w:r w:rsidRPr="009E4CB0">
        <w:rPr>
          <w:rFonts w:ascii="Times New Roman" w:hAnsi="Times New Roman" w:cs="Times New Roman"/>
          <w:sz w:val="28"/>
          <w:szCs w:val="28"/>
          <w:lang w:val="be-BY"/>
        </w:rPr>
        <w:t>аскоўскага ўніверсітэта. Спецыялізаваўся па ўнутраных хваробах. У 1935 год</w:t>
      </w:r>
      <w:r w:rsidR="000A6129" w:rsidRPr="0008780D">
        <w:rPr>
          <w:rFonts w:ascii="Times New Roman" w:hAnsi="Times New Roman" w:cs="Times New Roman"/>
          <w:sz w:val="28"/>
          <w:szCs w:val="28"/>
          <w:lang w:val="be-BY"/>
        </w:rPr>
        <w:t>зе</w:t>
      </w:r>
      <w:r w:rsidRPr="009E4CB0">
        <w:rPr>
          <w:rFonts w:ascii="Times New Roman" w:hAnsi="Times New Roman" w:cs="Times New Roman"/>
          <w:sz w:val="28"/>
          <w:szCs w:val="28"/>
          <w:lang w:val="be-BY"/>
        </w:rPr>
        <w:t xml:space="preserve"> абараніў доктарскую дысертацыю па </w:t>
      </w:r>
      <w:r w:rsidRPr="009E4CB0">
        <w:rPr>
          <w:rFonts w:ascii="Times New Roman" w:hAnsi="Times New Roman" w:cs="Times New Roman"/>
          <w:iCs/>
          <w:sz w:val="28"/>
          <w:szCs w:val="28"/>
          <w:lang w:val="be-BY"/>
        </w:rPr>
        <w:t>р</w:t>
      </w:r>
      <w:r w:rsidR="000A6129" w:rsidRPr="0008780D">
        <w:rPr>
          <w:rFonts w:ascii="Times New Roman" w:hAnsi="Times New Roman" w:cs="Times New Roman"/>
          <w:iCs/>
          <w:sz w:val="28"/>
          <w:szCs w:val="28"/>
          <w:lang w:val="be-BY"/>
        </w:rPr>
        <w:t>э</w:t>
      </w:r>
      <w:r w:rsidR="000A6129" w:rsidRPr="009E4CB0">
        <w:rPr>
          <w:rFonts w:ascii="Times New Roman" w:hAnsi="Times New Roman" w:cs="Times New Roman"/>
          <w:iCs/>
          <w:sz w:val="28"/>
          <w:szCs w:val="28"/>
          <w:lang w:val="be-BY"/>
        </w:rPr>
        <w:t>н</w:t>
      </w:r>
      <w:r w:rsidRPr="009E4CB0">
        <w:rPr>
          <w:rFonts w:ascii="Times New Roman" w:hAnsi="Times New Roman" w:cs="Times New Roman"/>
          <w:iCs/>
          <w:sz w:val="28"/>
          <w:szCs w:val="28"/>
          <w:lang w:val="be-BY"/>
        </w:rPr>
        <w:t>ген</w:t>
      </w:r>
      <w:r w:rsidR="000A6129" w:rsidRPr="0008780D">
        <w:rPr>
          <w:rFonts w:ascii="Times New Roman" w:hAnsi="Times New Roman" w:cs="Times New Roman"/>
          <w:iCs/>
          <w:sz w:val="28"/>
          <w:szCs w:val="28"/>
          <w:lang w:val="be-BY"/>
        </w:rPr>
        <w:t>а</w:t>
      </w:r>
      <w:r w:rsidRPr="009E4CB0">
        <w:rPr>
          <w:rFonts w:ascii="Times New Roman" w:hAnsi="Times New Roman" w:cs="Times New Roman"/>
          <w:iCs/>
          <w:sz w:val="28"/>
          <w:szCs w:val="28"/>
          <w:lang w:val="be-BY"/>
        </w:rPr>
        <w:t>д</w:t>
      </w:r>
      <w:r w:rsidR="000A6129" w:rsidRPr="0008780D">
        <w:rPr>
          <w:rFonts w:ascii="Times New Roman" w:hAnsi="Times New Roman" w:cs="Times New Roman"/>
          <w:iCs/>
          <w:sz w:val="28"/>
          <w:szCs w:val="28"/>
          <w:lang w:val="be-BY"/>
        </w:rPr>
        <w:t>ыя</w:t>
      </w:r>
      <w:r w:rsidRPr="009E4CB0">
        <w:rPr>
          <w:rFonts w:ascii="Times New Roman" w:hAnsi="Times New Roman" w:cs="Times New Roman"/>
          <w:iCs/>
          <w:sz w:val="28"/>
          <w:szCs w:val="28"/>
          <w:lang w:val="be-BY"/>
        </w:rPr>
        <w:t>гност</w:t>
      </w:r>
      <w:r w:rsidR="000A6129" w:rsidRPr="0008780D">
        <w:rPr>
          <w:rFonts w:ascii="Times New Roman" w:hAnsi="Times New Roman" w:cs="Times New Roman"/>
          <w:iCs/>
          <w:sz w:val="28"/>
          <w:szCs w:val="28"/>
          <w:lang w:val="be-BY"/>
        </w:rPr>
        <w:t>ыцы</w:t>
      </w:r>
      <w:r w:rsidRPr="009E4CB0">
        <w:rPr>
          <w:rFonts w:ascii="Times New Roman" w:hAnsi="Times New Roman" w:cs="Times New Roman"/>
          <w:sz w:val="28"/>
          <w:szCs w:val="28"/>
          <w:lang w:val="be-BY"/>
        </w:rPr>
        <w:t xml:space="preserve"> захворванняў сэрца. У гады Вялікай Айчыннай вайны знаходзіўся ў блакадным Ленінградзе. Па </w:t>
      </w:r>
      <w:r w:rsidRPr="009E4CB0">
        <w:rPr>
          <w:rFonts w:ascii="Times New Roman" w:hAnsi="Times New Roman" w:cs="Times New Roman"/>
          <w:iCs/>
          <w:sz w:val="28"/>
          <w:szCs w:val="28"/>
          <w:lang w:val="be-BY"/>
        </w:rPr>
        <w:t>в</w:t>
      </w:r>
      <w:r w:rsidR="00EA02BA" w:rsidRPr="0008780D">
        <w:rPr>
          <w:rFonts w:ascii="Times New Roman" w:hAnsi="Times New Roman" w:cs="Times New Roman"/>
          <w:iCs/>
          <w:sz w:val="28"/>
          <w:szCs w:val="28"/>
          <w:lang w:val="be-BY"/>
        </w:rPr>
        <w:t>яртанні</w:t>
      </w:r>
      <w:r w:rsidRPr="009E4CB0">
        <w:rPr>
          <w:rFonts w:ascii="Times New Roman" w:hAnsi="Times New Roman" w:cs="Times New Roman"/>
          <w:sz w:val="28"/>
          <w:szCs w:val="28"/>
          <w:lang w:val="be-BY"/>
        </w:rPr>
        <w:t xml:space="preserve"> ў Маскву </w:t>
      </w:r>
      <w:r w:rsidR="00EA02BA" w:rsidRPr="0008780D">
        <w:rPr>
          <w:rFonts w:ascii="Times New Roman" w:hAnsi="Times New Roman" w:cs="Times New Roman"/>
          <w:sz w:val="28"/>
          <w:szCs w:val="28"/>
          <w:lang w:val="be-BY"/>
        </w:rPr>
        <w:t>ўзначальваў</w:t>
      </w:r>
      <w:r w:rsidRPr="009E4CB0">
        <w:rPr>
          <w:rFonts w:ascii="Times New Roman" w:hAnsi="Times New Roman" w:cs="Times New Roman"/>
          <w:sz w:val="28"/>
          <w:szCs w:val="28"/>
          <w:lang w:val="be-BY"/>
        </w:rPr>
        <w:t xml:space="preserve"> кафедр</w:t>
      </w:r>
      <w:r w:rsidR="00EA02BA" w:rsidRPr="0008780D">
        <w:rPr>
          <w:rFonts w:ascii="Times New Roman" w:hAnsi="Times New Roman" w:cs="Times New Roman"/>
          <w:sz w:val="28"/>
          <w:szCs w:val="28"/>
          <w:lang w:val="be-BY"/>
        </w:rPr>
        <w:t>у ў</w:t>
      </w:r>
      <w:r w:rsidRPr="009E4CB0">
        <w:rPr>
          <w:rFonts w:ascii="Times New Roman" w:hAnsi="Times New Roman" w:cs="Times New Roman"/>
          <w:sz w:val="28"/>
          <w:szCs w:val="28"/>
          <w:lang w:val="be-BY"/>
        </w:rPr>
        <w:t>нутраных хвароб 2-</w:t>
      </w:r>
      <w:r w:rsidR="00681D86" w:rsidRPr="0008780D">
        <w:rPr>
          <w:rFonts w:ascii="Times New Roman" w:hAnsi="Times New Roman" w:cs="Times New Roman"/>
          <w:iCs/>
          <w:sz w:val="28"/>
          <w:szCs w:val="28"/>
          <w:lang w:val="be-BY"/>
        </w:rPr>
        <w:t>а</w:t>
      </w:r>
      <w:r w:rsidRPr="009E4CB0">
        <w:rPr>
          <w:rFonts w:ascii="Times New Roman" w:hAnsi="Times New Roman" w:cs="Times New Roman"/>
          <w:iCs/>
          <w:sz w:val="28"/>
          <w:szCs w:val="28"/>
          <w:lang w:val="be-BY"/>
        </w:rPr>
        <w:t>г</w:t>
      </w:r>
      <w:r w:rsidR="00EA02BA" w:rsidRPr="0008780D">
        <w:rPr>
          <w:rFonts w:ascii="Times New Roman" w:hAnsi="Times New Roman" w:cs="Times New Roman"/>
          <w:iCs/>
          <w:sz w:val="28"/>
          <w:szCs w:val="28"/>
          <w:lang w:val="be-BY"/>
        </w:rPr>
        <w:t>а</w:t>
      </w:r>
      <w:r w:rsidRPr="009E4CB0">
        <w:rPr>
          <w:rFonts w:ascii="Times New Roman" w:hAnsi="Times New Roman" w:cs="Times New Roman"/>
          <w:sz w:val="28"/>
          <w:szCs w:val="28"/>
          <w:lang w:val="be-BY"/>
        </w:rPr>
        <w:t xml:space="preserve"> </w:t>
      </w:r>
      <w:r w:rsidR="00F01FE9" w:rsidRPr="0008780D">
        <w:rPr>
          <w:rFonts w:ascii="Times New Roman" w:hAnsi="Times New Roman" w:cs="Times New Roman"/>
          <w:sz w:val="28"/>
          <w:szCs w:val="28"/>
          <w:lang w:val="be-BY"/>
        </w:rPr>
        <w:t>М</w:t>
      </w:r>
      <w:r w:rsidRPr="009E4CB0">
        <w:rPr>
          <w:rFonts w:ascii="Times New Roman" w:hAnsi="Times New Roman" w:cs="Times New Roman"/>
          <w:sz w:val="28"/>
          <w:szCs w:val="28"/>
          <w:lang w:val="be-BY"/>
        </w:rPr>
        <w:t>аскоўскага інстытута. Памёр у 1955 год</w:t>
      </w:r>
      <w:r w:rsidR="00EA02BA" w:rsidRPr="0008780D">
        <w:rPr>
          <w:rFonts w:ascii="Times New Roman" w:hAnsi="Times New Roman" w:cs="Times New Roman"/>
          <w:sz w:val="28"/>
          <w:szCs w:val="28"/>
          <w:lang w:val="be-BY"/>
        </w:rPr>
        <w:t>зе</w:t>
      </w:r>
      <w:r w:rsidRPr="009E4CB0">
        <w:rPr>
          <w:rFonts w:ascii="Times New Roman" w:hAnsi="Times New Roman" w:cs="Times New Roman"/>
          <w:sz w:val="28"/>
          <w:szCs w:val="28"/>
          <w:lang w:val="be-BY"/>
        </w:rPr>
        <w:t>.</w:t>
      </w:r>
    </w:p>
    <w:p w:rsidR="002D0458" w:rsidRPr="009E4CB0" w:rsidRDefault="002D0458" w:rsidP="0008780D">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iCs/>
          <w:sz w:val="28"/>
          <w:szCs w:val="28"/>
          <w:lang w:val="be-BY"/>
        </w:rPr>
        <w:t>Каем</w:t>
      </w:r>
      <w:r w:rsidRPr="0008780D">
        <w:rPr>
          <w:rFonts w:ascii="Times New Roman" w:hAnsi="Times New Roman" w:cs="Times New Roman"/>
          <w:sz w:val="28"/>
          <w:szCs w:val="28"/>
          <w:lang w:val="be-BY"/>
        </w:rPr>
        <w:t xml:space="preserve"> Язэп Юр</w:t>
      </w:r>
      <w:r w:rsidR="00EA02BA" w:rsidRPr="0008780D">
        <w:rPr>
          <w:rFonts w:ascii="Times New Roman" w:hAnsi="Times New Roman" w:cs="Times New Roman"/>
          <w:sz w:val="28"/>
          <w:szCs w:val="28"/>
          <w:lang w:val="be-BY"/>
        </w:rPr>
        <w:t>’</w:t>
      </w:r>
      <w:r w:rsidRPr="0008780D">
        <w:rPr>
          <w:rFonts w:ascii="Times New Roman" w:hAnsi="Times New Roman" w:cs="Times New Roman"/>
          <w:sz w:val="28"/>
          <w:szCs w:val="28"/>
          <w:lang w:val="be-BY"/>
        </w:rPr>
        <w:t>евіч</w:t>
      </w:r>
      <w:r w:rsidR="00EA02BA" w:rsidRPr="0008780D">
        <w:rPr>
          <w:rFonts w:ascii="Times New Roman" w:hAnsi="Times New Roman" w:cs="Times New Roman"/>
          <w:sz w:val="28"/>
          <w:szCs w:val="28"/>
          <w:lang w:val="be-BY"/>
        </w:rPr>
        <w:t xml:space="preserve"> - </w:t>
      </w:r>
      <w:r w:rsidRPr="0008780D">
        <w:rPr>
          <w:rFonts w:ascii="Times New Roman" w:hAnsi="Times New Roman" w:cs="Times New Roman"/>
          <w:sz w:val="28"/>
          <w:szCs w:val="28"/>
          <w:lang w:val="be-BY"/>
        </w:rPr>
        <w:t>педагог, навуковец, нарадзіўся ў Полацку ў 1905 год</w:t>
      </w:r>
      <w:r w:rsidR="00EA02BA" w:rsidRPr="0008780D">
        <w:rPr>
          <w:rFonts w:ascii="Times New Roman" w:hAnsi="Times New Roman" w:cs="Times New Roman"/>
          <w:sz w:val="28"/>
          <w:szCs w:val="28"/>
          <w:lang w:val="be-BY"/>
        </w:rPr>
        <w:t>зе</w:t>
      </w:r>
      <w:r w:rsidRPr="0008780D">
        <w:rPr>
          <w:rFonts w:ascii="Times New Roman" w:hAnsi="Times New Roman" w:cs="Times New Roman"/>
          <w:sz w:val="28"/>
          <w:szCs w:val="28"/>
          <w:lang w:val="be-BY"/>
        </w:rPr>
        <w:t xml:space="preserve">. Скончыў </w:t>
      </w:r>
      <w:r w:rsidR="00F01FE9" w:rsidRPr="0008780D">
        <w:rPr>
          <w:rFonts w:ascii="Times New Roman" w:hAnsi="Times New Roman" w:cs="Times New Roman"/>
          <w:sz w:val="28"/>
          <w:szCs w:val="28"/>
          <w:lang w:val="be-BY"/>
        </w:rPr>
        <w:t>С</w:t>
      </w:r>
      <w:r w:rsidRPr="0008780D">
        <w:rPr>
          <w:rFonts w:ascii="Times New Roman" w:hAnsi="Times New Roman" w:cs="Times New Roman"/>
          <w:sz w:val="28"/>
          <w:szCs w:val="28"/>
          <w:lang w:val="be-BY"/>
        </w:rPr>
        <w:t>маленскі медінстытут, спецыялізаваўся ў ленінградскім навукова-даследчым інстытуце траўматалогіі і артапедыі. З 1947 г</w:t>
      </w:r>
      <w:r w:rsidR="007C2053" w:rsidRPr="0008780D">
        <w:rPr>
          <w:rFonts w:ascii="Times New Roman" w:hAnsi="Times New Roman" w:cs="Times New Roman"/>
          <w:sz w:val="28"/>
          <w:szCs w:val="28"/>
          <w:lang w:val="be-BY"/>
        </w:rPr>
        <w:t>одзе</w:t>
      </w:r>
      <w:r w:rsidRPr="0008780D">
        <w:rPr>
          <w:rFonts w:ascii="Times New Roman" w:hAnsi="Times New Roman" w:cs="Times New Roman"/>
          <w:sz w:val="28"/>
          <w:szCs w:val="28"/>
          <w:lang w:val="be-BY"/>
        </w:rPr>
        <w:t xml:space="preserve"> ў Маскве </w:t>
      </w:r>
      <w:r w:rsidR="007C2053" w:rsidRPr="0008780D">
        <w:rPr>
          <w:rFonts w:ascii="Times New Roman" w:hAnsi="Times New Roman" w:cs="Times New Roman"/>
          <w:sz w:val="28"/>
          <w:szCs w:val="28"/>
          <w:lang w:val="be-BY"/>
        </w:rPr>
        <w:t>заведаваў</w:t>
      </w:r>
      <w:r w:rsidRPr="0008780D">
        <w:rPr>
          <w:rFonts w:ascii="Times New Roman" w:hAnsi="Times New Roman" w:cs="Times New Roman"/>
          <w:sz w:val="28"/>
          <w:szCs w:val="28"/>
          <w:lang w:val="be-BY"/>
        </w:rPr>
        <w:t xml:space="preserve"> траўматалагічным аддзяленнем 2-</w:t>
      </w:r>
      <w:r w:rsidRPr="0008780D">
        <w:rPr>
          <w:rFonts w:ascii="Times New Roman" w:hAnsi="Times New Roman" w:cs="Times New Roman"/>
          <w:iCs/>
          <w:sz w:val="28"/>
          <w:szCs w:val="28"/>
          <w:lang w:val="be-BY"/>
        </w:rPr>
        <w:t>й</w:t>
      </w:r>
      <w:r w:rsidRPr="0008780D">
        <w:rPr>
          <w:rFonts w:ascii="Times New Roman" w:hAnsi="Times New Roman" w:cs="Times New Roman"/>
          <w:sz w:val="28"/>
          <w:szCs w:val="28"/>
          <w:lang w:val="be-BY"/>
        </w:rPr>
        <w:t xml:space="preserve"> клінічнай </w:t>
      </w:r>
      <w:r w:rsidR="007C2053" w:rsidRPr="0008780D">
        <w:rPr>
          <w:rFonts w:ascii="Times New Roman" w:hAnsi="Times New Roman" w:cs="Times New Roman"/>
          <w:sz w:val="28"/>
          <w:szCs w:val="28"/>
          <w:lang w:val="be-BY"/>
        </w:rPr>
        <w:t>бальніцы</w:t>
      </w:r>
      <w:r w:rsidRPr="0008780D">
        <w:rPr>
          <w:rFonts w:ascii="Times New Roman" w:hAnsi="Times New Roman" w:cs="Times New Roman"/>
          <w:sz w:val="28"/>
          <w:szCs w:val="28"/>
          <w:lang w:val="be-BY"/>
        </w:rPr>
        <w:t>. З 1955 г</w:t>
      </w:r>
      <w:r w:rsidR="007C2053" w:rsidRPr="0008780D">
        <w:rPr>
          <w:rFonts w:ascii="Times New Roman" w:hAnsi="Times New Roman" w:cs="Times New Roman"/>
          <w:sz w:val="28"/>
          <w:szCs w:val="28"/>
          <w:lang w:val="be-BY"/>
        </w:rPr>
        <w:t>ода</w:t>
      </w:r>
      <w:r w:rsidRPr="0008780D">
        <w:rPr>
          <w:rFonts w:ascii="Times New Roman" w:hAnsi="Times New Roman" w:cs="Times New Roman"/>
          <w:sz w:val="28"/>
          <w:szCs w:val="28"/>
          <w:lang w:val="be-BY"/>
        </w:rPr>
        <w:t xml:space="preserve"> займаўся навукова-педагагічнай дзейнасцю. Дацэнт кафедры хірургіі і траўматалогіі санітарна-гігіенічнага факультэта 1-</w:t>
      </w:r>
      <w:r w:rsidR="007C2053" w:rsidRPr="0008780D">
        <w:rPr>
          <w:rFonts w:ascii="Times New Roman" w:hAnsi="Times New Roman" w:cs="Times New Roman"/>
          <w:iCs/>
          <w:sz w:val="28"/>
          <w:szCs w:val="28"/>
          <w:lang w:val="be-BY"/>
        </w:rPr>
        <w:t>а</w:t>
      </w:r>
      <w:r w:rsidRPr="0008780D">
        <w:rPr>
          <w:rFonts w:ascii="Times New Roman" w:hAnsi="Times New Roman" w:cs="Times New Roman"/>
          <w:iCs/>
          <w:sz w:val="28"/>
          <w:szCs w:val="28"/>
          <w:lang w:val="be-BY"/>
        </w:rPr>
        <w:t>г</w:t>
      </w:r>
      <w:r w:rsidR="007C2053" w:rsidRPr="0008780D">
        <w:rPr>
          <w:rFonts w:ascii="Times New Roman" w:hAnsi="Times New Roman" w:cs="Times New Roman"/>
          <w:iCs/>
          <w:sz w:val="28"/>
          <w:szCs w:val="28"/>
          <w:lang w:val="be-BY"/>
        </w:rPr>
        <w:t>а</w:t>
      </w:r>
      <w:r w:rsidRPr="0008780D">
        <w:rPr>
          <w:rFonts w:ascii="Times New Roman" w:hAnsi="Times New Roman" w:cs="Times New Roman"/>
          <w:sz w:val="28"/>
          <w:szCs w:val="28"/>
          <w:lang w:val="be-BY"/>
        </w:rPr>
        <w:t xml:space="preserve"> медыцынскага інстытута. </w:t>
      </w:r>
      <w:r w:rsidRPr="009E4CB0">
        <w:rPr>
          <w:rFonts w:ascii="Times New Roman" w:hAnsi="Times New Roman" w:cs="Times New Roman"/>
          <w:sz w:val="28"/>
          <w:szCs w:val="28"/>
          <w:lang w:val="be-BY"/>
        </w:rPr>
        <w:t xml:space="preserve">Аўтар кнігі </w:t>
      </w:r>
      <w:r w:rsidR="00681D86" w:rsidRPr="0008780D">
        <w:rPr>
          <w:rFonts w:ascii="Times New Roman" w:hAnsi="Times New Roman" w:cs="Times New Roman"/>
          <w:sz w:val="28"/>
          <w:szCs w:val="28"/>
          <w:lang w:val="be-BY"/>
        </w:rPr>
        <w:t>“</w:t>
      </w:r>
      <w:r w:rsidRPr="009E4CB0">
        <w:rPr>
          <w:rFonts w:ascii="Times New Roman" w:hAnsi="Times New Roman" w:cs="Times New Roman"/>
          <w:sz w:val="28"/>
          <w:szCs w:val="28"/>
          <w:lang w:val="be-BY"/>
        </w:rPr>
        <w:t>Атлас пераломаў сцягна і іх аператыўнае лячэнне</w:t>
      </w:r>
      <w:r w:rsidR="00681D86" w:rsidRPr="0008780D">
        <w:rPr>
          <w:rFonts w:ascii="Times New Roman" w:hAnsi="Times New Roman" w:cs="Times New Roman"/>
          <w:sz w:val="28"/>
          <w:szCs w:val="28"/>
          <w:lang w:val="be-BY"/>
        </w:rPr>
        <w:t>”</w:t>
      </w:r>
      <w:r w:rsidRPr="009E4CB0">
        <w:rPr>
          <w:rFonts w:ascii="Times New Roman" w:hAnsi="Times New Roman" w:cs="Times New Roman"/>
          <w:sz w:val="28"/>
          <w:szCs w:val="28"/>
          <w:lang w:val="be-BY"/>
        </w:rPr>
        <w:t>. Узнагароджаны дзевятнаццаццю ордэнамі і медалямі. Памёр у 1973 год</w:t>
      </w:r>
      <w:r w:rsidR="00681D86" w:rsidRPr="0008780D">
        <w:rPr>
          <w:rFonts w:ascii="Times New Roman" w:hAnsi="Times New Roman" w:cs="Times New Roman"/>
          <w:sz w:val="28"/>
          <w:szCs w:val="28"/>
          <w:lang w:val="be-BY"/>
        </w:rPr>
        <w:t>зе</w:t>
      </w:r>
      <w:r w:rsidRPr="009E4CB0">
        <w:rPr>
          <w:rFonts w:ascii="Times New Roman" w:hAnsi="Times New Roman" w:cs="Times New Roman"/>
          <w:sz w:val="28"/>
          <w:szCs w:val="28"/>
          <w:lang w:val="be-BY"/>
        </w:rPr>
        <w:t>.</w:t>
      </w:r>
    </w:p>
    <w:p w:rsidR="002D0458" w:rsidRPr="0008780D" w:rsidRDefault="002D0458" w:rsidP="0008780D">
      <w:pPr>
        <w:autoSpaceDE w:val="0"/>
        <w:autoSpaceDN w:val="0"/>
        <w:adjustRightInd w:val="0"/>
        <w:spacing w:after="0"/>
        <w:ind w:firstLine="709"/>
        <w:jc w:val="both"/>
        <w:rPr>
          <w:rFonts w:ascii="Times New Roman" w:hAnsi="Times New Roman" w:cs="Times New Roman"/>
          <w:sz w:val="28"/>
          <w:szCs w:val="28"/>
        </w:rPr>
      </w:pPr>
      <w:r w:rsidRPr="009E4CB0">
        <w:rPr>
          <w:rFonts w:ascii="Times New Roman" w:hAnsi="Times New Roman" w:cs="Times New Roman"/>
          <w:iCs/>
          <w:sz w:val="28"/>
          <w:szCs w:val="28"/>
          <w:lang w:val="be-BY"/>
        </w:rPr>
        <w:t>Р</w:t>
      </w:r>
      <w:r w:rsidR="004C7B27" w:rsidRPr="0008780D">
        <w:rPr>
          <w:rFonts w:ascii="Times New Roman" w:hAnsi="Times New Roman" w:cs="Times New Roman"/>
          <w:iCs/>
          <w:sz w:val="28"/>
          <w:szCs w:val="28"/>
          <w:lang w:val="be-BY"/>
        </w:rPr>
        <w:t>э</w:t>
      </w:r>
      <w:r w:rsidRPr="009E4CB0">
        <w:rPr>
          <w:rFonts w:ascii="Times New Roman" w:hAnsi="Times New Roman" w:cs="Times New Roman"/>
          <w:iCs/>
          <w:sz w:val="28"/>
          <w:szCs w:val="28"/>
          <w:lang w:val="be-BY"/>
        </w:rPr>
        <w:t>йнус</w:t>
      </w:r>
      <w:r w:rsidRPr="009E4CB0">
        <w:rPr>
          <w:rFonts w:ascii="Times New Roman" w:hAnsi="Times New Roman" w:cs="Times New Roman"/>
          <w:sz w:val="28"/>
          <w:szCs w:val="28"/>
          <w:lang w:val="be-BY"/>
        </w:rPr>
        <w:t xml:space="preserve"> Абрам Міхайлавіч</w:t>
      </w:r>
      <w:r w:rsidR="00681D86" w:rsidRPr="0008780D">
        <w:rPr>
          <w:rFonts w:ascii="Times New Roman" w:hAnsi="Times New Roman" w:cs="Times New Roman"/>
          <w:sz w:val="28"/>
          <w:szCs w:val="28"/>
          <w:lang w:val="be-BY"/>
        </w:rPr>
        <w:t xml:space="preserve"> - </w:t>
      </w:r>
      <w:r w:rsidRPr="009E4CB0">
        <w:rPr>
          <w:rFonts w:ascii="Times New Roman" w:hAnsi="Times New Roman" w:cs="Times New Roman"/>
          <w:sz w:val="28"/>
          <w:szCs w:val="28"/>
          <w:lang w:val="be-BY"/>
        </w:rPr>
        <w:t>прафесар медыцыны. Нарадзіўся ў Полацку ў 1897 год</w:t>
      </w:r>
      <w:r w:rsidR="00681D86" w:rsidRPr="0008780D">
        <w:rPr>
          <w:rFonts w:ascii="Times New Roman" w:hAnsi="Times New Roman" w:cs="Times New Roman"/>
          <w:sz w:val="28"/>
          <w:szCs w:val="28"/>
          <w:lang w:val="be-BY"/>
        </w:rPr>
        <w:t>зе</w:t>
      </w:r>
      <w:r w:rsidRPr="009E4CB0">
        <w:rPr>
          <w:rFonts w:ascii="Times New Roman" w:hAnsi="Times New Roman" w:cs="Times New Roman"/>
          <w:sz w:val="28"/>
          <w:szCs w:val="28"/>
          <w:lang w:val="be-BY"/>
        </w:rPr>
        <w:t>. Скончыў медыцынскі факультэт Саратаўскага ўніверсітэта, у 1923 год</w:t>
      </w:r>
      <w:r w:rsidR="00681D86" w:rsidRPr="0008780D">
        <w:rPr>
          <w:rFonts w:ascii="Times New Roman" w:hAnsi="Times New Roman" w:cs="Times New Roman"/>
          <w:sz w:val="28"/>
          <w:szCs w:val="28"/>
          <w:lang w:val="be-BY"/>
        </w:rPr>
        <w:t>зе</w:t>
      </w:r>
      <w:r w:rsidR="00681D86" w:rsidRPr="009E4CB0">
        <w:rPr>
          <w:rFonts w:ascii="Times New Roman" w:hAnsi="Times New Roman" w:cs="Times New Roman"/>
          <w:sz w:val="28"/>
          <w:szCs w:val="28"/>
          <w:lang w:val="be-BY"/>
        </w:rPr>
        <w:t xml:space="preserve"> - </w:t>
      </w:r>
      <w:r w:rsidRPr="009E4CB0">
        <w:rPr>
          <w:rFonts w:ascii="Times New Roman" w:hAnsi="Times New Roman" w:cs="Times New Roman"/>
          <w:sz w:val="28"/>
          <w:szCs w:val="28"/>
          <w:lang w:val="be-BY"/>
        </w:rPr>
        <w:t>Пермскі ўніверсітэт. У гады грамадзянскай вайны быў фельчара</w:t>
      </w:r>
      <w:r w:rsidR="00681D86" w:rsidRPr="0008780D">
        <w:rPr>
          <w:rFonts w:ascii="Times New Roman" w:hAnsi="Times New Roman" w:cs="Times New Roman"/>
          <w:sz w:val="28"/>
          <w:szCs w:val="28"/>
          <w:lang w:val="be-BY"/>
        </w:rPr>
        <w:t>м</w:t>
      </w:r>
      <w:r w:rsidRPr="009E4CB0">
        <w:rPr>
          <w:rFonts w:ascii="Times New Roman" w:hAnsi="Times New Roman" w:cs="Times New Roman"/>
          <w:sz w:val="28"/>
          <w:szCs w:val="28"/>
          <w:lang w:val="be-BY"/>
        </w:rPr>
        <w:t xml:space="preserve"> перавязачнага атрада першых частак Чырвонага Войска. Пасля вучобы працаваў асістэнтам кафедры хвароб вуха, горлы, носа ў Данскім універсітэце ў Растове - на - Дон</w:t>
      </w:r>
      <w:r w:rsidR="00681D86" w:rsidRPr="0008780D">
        <w:rPr>
          <w:rFonts w:ascii="Times New Roman" w:hAnsi="Times New Roman" w:cs="Times New Roman"/>
          <w:sz w:val="28"/>
          <w:szCs w:val="28"/>
          <w:lang w:val="be-BY"/>
        </w:rPr>
        <w:t>е</w:t>
      </w:r>
      <w:r w:rsidRPr="009E4CB0">
        <w:rPr>
          <w:rFonts w:ascii="Times New Roman" w:hAnsi="Times New Roman" w:cs="Times New Roman"/>
          <w:sz w:val="28"/>
          <w:szCs w:val="28"/>
          <w:lang w:val="be-BY"/>
        </w:rPr>
        <w:t xml:space="preserve">, а затым - заг. кафедры ў Кубанскім медыцынскім інстытуце. </w:t>
      </w:r>
      <w:r w:rsidRPr="0008780D">
        <w:rPr>
          <w:rFonts w:ascii="Times New Roman" w:hAnsi="Times New Roman" w:cs="Times New Roman"/>
          <w:sz w:val="28"/>
          <w:szCs w:val="28"/>
        </w:rPr>
        <w:t>Ім былі ўдасканалены некаторыя складаныя аперацыі, прапанаваны</w:t>
      </w:r>
      <w:r w:rsidR="004C7B27" w:rsidRPr="0008780D">
        <w:rPr>
          <w:rFonts w:ascii="Times New Roman" w:hAnsi="Times New Roman" w:cs="Times New Roman"/>
          <w:sz w:val="28"/>
          <w:szCs w:val="28"/>
          <w:lang w:val="be-BY"/>
        </w:rPr>
        <w:t>я</w:t>
      </w:r>
      <w:r w:rsidRPr="0008780D">
        <w:rPr>
          <w:rFonts w:ascii="Times New Roman" w:hAnsi="Times New Roman" w:cs="Times New Roman"/>
          <w:sz w:val="28"/>
          <w:szCs w:val="28"/>
        </w:rPr>
        <w:t xml:space="preserve"> новыя прылады для абследавання хворых. Апошнія 29 гадоў жыцця прафесар </w:t>
      </w:r>
      <w:r w:rsidRPr="0008780D">
        <w:rPr>
          <w:rFonts w:ascii="Times New Roman" w:hAnsi="Times New Roman" w:cs="Times New Roman"/>
          <w:iCs/>
          <w:sz w:val="28"/>
          <w:szCs w:val="28"/>
        </w:rPr>
        <w:t>Р</w:t>
      </w:r>
      <w:r w:rsidR="004C7B27" w:rsidRPr="0008780D">
        <w:rPr>
          <w:rFonts w:ascii="Times New Roman" w:hAnsi="Times New Roman" w:cs="Times New Roman"/>
          <w:iCs/>
          <w:sz w:val="28"/>
          <w:szCs w:val="28"/>
          <w:lang w:val="be-BY"/>
        </w:rPr>
        <w:t>э</w:t>
      </w:r>
      <w:r w:rsidRPr="0008780D">
        <w:rPr>
          <w:rFonts w:ascii="Times New Roman" w:hAnsi="Times New Roman" w:cs="Times New Roman"/>
          <w:iCs/>
          <w:sz w:val="28"/>
          <w:szCs w:val="28"/>
        </w:rPr>
        <w:t>йнус</w:t>
      </w:r>
      <w:r w:rsidRPr="0008780D">
        <w:rPr>
          <w:rFonts w:ascii="Times New Roman" w:hAnsi="Times New Roman" w:cs="Times New Roman"/>
          <w:sz w:val="28"/>
          <w:szCs w:val="28"/>
        </w:rPr>
        <w:t xml:space="preserve"> </w:t>
      </w:r>
      <w:r w:rsidR="004C7B27" w:rsidRPr="0008780D">
        <w:rPr>
          <w:rFonts w:ascii="Times New Roman" w:hAnsi="Times New Roman" w:cs="Times New Roman"/>
          <w:sz w:val="28"/>
          <w:szCs w:val="28"/>
          <w:lang w:val="be-BY"/>
        </w:rPr>
        <w:lastRenderedPageBreak/>
        <w:t>узначальваў</w:t>
      </w:r>
      <w:r w:rsidRPr="0008780D">
        <w:rPr>
          <w:rFonts w:ascii="Times New Roman" w:hAnsi="Times New Roman" w:cs="Times New Roman"/>
          <w:sz w:val="28"/>
          <w:szCs w:val="28"/>
        </w:rPr>
        <w:t xml:space="preserve"> кафедр</w:t>
      </w:r>
      <w:r w:rsidR="004C7B27" w:rsidRPr="0008780D">
        <w:rPr>
          <w:rFonts w:ascii="Times New Roman" w:hAnsi="Times New Roman" w:cs="Times New Roman"/>
          <w:sz w:val="28"/>
          <w:szCs w:val="28"/>
          <w:lang w:val="be-BY"/>
        </w:rPr>
        <w:t>у</w:t>
      </w:r>
      <w:r w:rsidRPr="0008780D">
        <w:rPr>
          <w:rFonts w:ascii="Times New Roman" w:hAnsi="Times New Roman" w:cs="Times New Roman"/>
          <w:sz w:val="28"/>
          <w:szCs w:val="28"/>
        </w:rPr>
        <w:t xml:space="preserve"> Крымскага медыцынскага інстытута, быў настаўнікам</w:t>
      </w:r>
      <w:r w:rsidR="004C7B27" w:rsidRPr="0008780D">
        <w:rPr>
          <w:rFonts w:ascii="Times New Roman" w:hAnsi="Times New Roman" w:cs="Times New Roman"/>
          <w:sz w:val="28"/>
          <w:szCs w:val="28"/>
        </w:rPr>
        <w:t xml:space="preserve"> </w:t>
      </w:r>
      <w:r w:rsidRPr="0008780D">
        <w:rPr>
          <w:rFonts w:ascii="Times New Roman" w:hAnsi="Times New Roman" w:cs="Times New Roman"/>
          <w:sz w:val="28"/>
          <w:szCs w:val="28"/>
        </w:rPr>
        <w:t>17 кандыдатаў навук. Памёр у 1972 год</w:t>
      </w:r>
      <w:r w:rsidR="004C7B27" w:rsidRPr="0008780D">
        <w:rPr>
          <w:rFonts w:ascii="Times New Roman" w:hAnsi="Times New Roman" w:cs="Times New Roman"/>
          <w:sz w:val="28"/>
          <w:szCs w:val="28"/>
          <w:lang w:val="be-BY"/>
        </w:rPr>
        <w:t>зе</w:t>
      </w:r>
      <w:r w:rsidRPr="0008780D">
        <w:rPr>
          <w:rFonts w:ascii="Times New Roman" w:hAnsi="Times New Roman" w:cs="Times New Roman"/>
          <w:sz w:val="28"/>
          <w:szCs w:val="28"/>
        </w:rPr>
        <w:t>.</w:t>
      </w:r>
    </w:p>
    <w:p w:rsidR="0090550D" w:rsidRPr="0008780D" w:rsidRDefault="0005728F" w:rsidP="0008780D">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sz w:val="28"/>
          <w:szCs w:val="28"/>
          <w:lang w:val="be-BY"/>
        </w:rPr>
        <w:t>Н</w:t>
      </w:r>
      <w:r w:rsidR="0090550D" w:rsidRPr="0008780D">
        <w:rPr>
          <w:rFonts w:ascii="Times New Roman" w:hAnsi="Times New Roman" w:cs="Times New Roman"/>
          <w:sz w:val="28"/>
          <w:szCs w:val="28"/>
          <w:lang w:val="be-BY"/>
        </w:rPr>
        <w:t xml:space="preserve">аўрад </w:t>
      </w:r>
      <w:r w:rsidRPr="0008780D">
        <w:rPr>
          <w:rFonts w:ascii="Times New Roman" w:hAnsi="Times New Roman" w:cs="Times New Roman"/>
          <w:sz w:val="28"/>
          <w:szCs w:val="28"/>
          <w:lang w:val="be-BY"/>
        </w:rPr>
        <w:t xml:space="preserve">ці </w:t>
      </w:r>
      <w:r w:rsidR="0090550D" w:rsidRPr="0008780D">
        <w:rPr>
          <w:rFonts w:ascii="Times New Roman" w:hAnsi="Times New Roman" w:cs="Times New Roman"/>
          <w:sz w:val="28"/>
          <w:szCs w:val="28"/>
          <w:lang w:val="be-BY"/>
        </w:rPr>
        <w:t>знойдзеш у Ізраілі горад, адна з вуліц якога не насіла б імя Эл</w:t>
      </w:r>
      <w:r w:rsidRPr="0008780D">
        <w:rPr>
          <w:rFonts w:ascii="Times New Roman" w:hAnsi="Times New Roman" w:cs="Times New Roman"/>
          <w:sz w:val="28"/>
          <w:szCs w:val="28"/>
          <w:lang w:val="be-BY"/>
        </w:rPr>
        <w:t>і</w:t>
      </w:r>
      <w:r w:rsidR="0090550D" w:rsidRPr="0008780D">
        <w:rPr>
          <w:rFonts w:ascii="Times New Roman" w:hAnsi="Times New Roman" w:cs="Times New Roman"/>
          <w:sz w:val="28"/>
          <w:szCs w:val="28"/>
          <w:lang w:val="be-BY"/>
        </w:rPr>
        <w:t>эз</w:t>
      </w:r>
      <w:r w:rsidRPr="0008780D">
        <w:rPr>
          <w:rFonts w:ascii="Times New Roman" w:hAnsi="Times New Roman" w:cs="Times New Roman"/>
          <w:sz w:val="28"/>
          <w:szCs w:val="28"/>
          <w:lang w:val="be-BY"/>
        </w:rPr>
        <w:t>э</w:t>
      </w:r>
      <w:r w:rsidR="0090550D" w:rsidRPr="0008780D">
        <w:rPr>
          <w:rFonts w:ascii="Times New Roman" w:hAnsi="Times New Roman" w:cs="Times New Roman"/>
          <w:sz w:val="28"/>
          <w:szCs w:val="28"/>
          <w:lang w:val="be-BY"/>
        </w:rPr>
        <w:t>ра Бэн-</w:t>
      </w:r>
      <w:r w:rsidRPr="0008780D">
        <w:rPr>
          <w:rFonts w:ascii="Times New Roman" w:hAnsi="Times New Roman" w:cs="Times New Roman"/>
          <w:sz w:val="28"/>
          <w:szCs w:val="28"/>
          <w:lang w:val="be-BY"/>
        </w:rPr>
        <w:t>Ія</w:t>
      </w:r>
      <w:r w:rsidR="0090550D" w:rsidRPr="0008780D">
        <w:rPr>
          <w:rFonts w:ascii="Times New Roman" w:hAnsi="Times New Roman" w:cs="Times New Roman"/>
          <w:sz w:val="28"/>
          <w:szCs w:val="28"/>
          <w:lang w:val="be-BY"/>
        </w:rPr>
        <w:t>гуды. Неардынарная асоба, бліскучы лінгвіст, адораны публіцыст, Бэн-</w:t>
      </w:r>
      <w:r w:rsidRPr="0008780D">
        <w:rPr>
          <w:rFonts w:ascii="Times New Roman" w:hAnsi="Times New Roman" w:cs="Times New Roman"/>
          <w:sz w:val="28"/>
          <w:szCs w:val="28"/>
          <w:lang w:val="be-BY"/>
        </w:rPr>
        <w:t>Ія</w:t>
      </w:r>
      <w:r w:rsidR="0090550D" w:rsidRPr="0008780D">
        <w:rPr>
          <w:rFonts w:ascii="Times New Roman" w:hAnsi="Times New Roman" w:cs="Times New Roman"/>
          <w:sz w:val="28"/>
          <w:szCs w:val="28"/>
          <w:lang w:val="be-BY"/>
        </w:rPr>
        <w:t>гуда мадэрнізаваў іўрыт - мова, на якім напісана Тора.</w:t>
      </w:r>
    </w:p>
    <w:p w:rsidR="0090550D" w:rsidRPr="0008780D" w:rsidRDefault="0005728F" w:rsidP="0008780D">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sz w:val="28"/>
          <w:szCs w:val="28"/>
          <w:lang w:val="be-BY"/>
        </w:rPr>
        <w:t>Ён</w:t>
      </w:r>
      <w:r w:rsidR="0090550D" w:rsidRPr="0008780D">
        <w:rPr>
          <w:rFonts w:ascii="Times New Roman" w:hAnsi="Times New Roman" w:cs="Times New Roman"/>
          <w:sz w:val="28"/>
          <w:szCs w:val="28"/>
          <w:lang w:val="be-BY"/>
        </w:rPr>
        <w:t xml:space="preserve"> нарадзіўся ў 1858 год</w:t>
      </w:r>
      <w:r w:rsidRPr="0008780D">
        <w:rPr>
          <w:rFonts w:ascii="Times New Roman" w:hAnsi="Times New Roman" w:cs="Times New Roman"/>
          <w:sz w:val="28"/>
          <w:szCs w:val="28"/>
          <w:lang w:val="be-BY"/>
        </w:rPr>
        <w:t>зе</w:t>
      </w:r>
      <w:r w:rsidR="0090550D" w:rsidRPr="0008780D">
        <w:rPr>
          <w:rFonts w:ascii="Times New Roman" w:hAnsi="Times New Roman" w:cs="Times New Roman"/>
          <w:sz w:val="28"/>
          <w:szCs w:val="28"/>
          <w:lang w:val="be-BY"/>
        </w:rPr>
        <w:t xml:space="preserve"> ў мястэчку Лужк</w:t>
      </w:r>
      <w:r w:rsidRPr="0008780D">
        <w:rPr>
          <w:rFonts w:ascii="Times New Roman" w:hAnsi="Times New Roman" w:cs="Times New Roman"/>
          <w:sz w:val="28"/>
          <w:szCs w:val="28"/>
          <w:lang w:val="be-BY"/>
        </w:rPr>
        <w:t>і (недалёка ад полацка)</w:t>
      </w:r>
      <w:r w:rsidR="0090550D" w:rsidRPr="0008780D">
        <w:rPr>
          <w:rFonts w:ascii="Times New Roman" w:hAnsi="Times New Roman" w:cs="Times New Roman"/>
          <w:sz w:val="28"/>
          <w:szCs w:val="28"/>
          <w:lang w:val="be-BY"/>
        </w:rPr>
        <w:t xml:space="preserve">. Бацькі хлопчыка - </w:t>
      </w:r>
      <w:r w:rsidRPr="0008780D">
        <w:rPr>
          <w:rFonts w:ascii="Times New Roman" w:hAnsi="Times New Roman" w:cs="Times New Roman"/>
          <w:sz w:val="28"/>
          <w:szCs w:val="28"/>
          <w:lang w:val="be-BY"/>
        </w:rPr>
        <w:t>Ія</w:t>
      </w:r>
      <w:r w:rsidR="0090550D" w:rsidRPr="0008780D">
        <w:rPr>
          <w:rFonts w:ascii="Times New Roman" w:hAnsi="Times New Roman" w:cs="Times New Roman"/>
          <w:sz w:val="28"/>
          <w:szCs w:val="28"/>
          <w:lang w:val="be-BY"/>
        </w:rPr>
        <w:t>гуда і Фейга Пер</w:t>
      </w:r>
      <w:r w:rsidRPr="0008780D">
        <w:rPr>
          <w:rFonts w:ascii="Times New Roman" w:hAnsi="Times New Roman" w:cs="Times New Roman"/>
          <w:sz w:val="28"/>
          <w:szCs w:val="28"/>
          <w:lang w:val="be-BY"/>
        </w:rPr>
        <w:t>а</w:t>
      </w:r>
      <w:r w:rsidR="0090550D" w:rsidRPr="0008780D">
        <w:rPr>
          <w:rFonts w:ascii="Times New Roman" w:hAnsi="Times New Roman" w:cs="Times New Roman"/>
          <w:sz w:val="28"/>
          <w:szCs w:val="28"/>
          <w:lang w:val="be-BY"/>
        </w:rPr>
        <w:t>льман былі людзьмі вер</w:t>
      </w:r>
      <w:r w:rsidRPr="0008780D">
        <w:rPr>
          <w:rFonts w:ascii="Times New Roman" w:hAnsi="Times New Roman" w:cs="Times New Roman"/>
          <w:sz w:val="28"/>
          <w:szCs w:val="28"/>
          <w:lang w:val="be-BY"/>
        </w:rPr>
        <w:t>уючымі</w:t>
      </w:r>
      <w:r w:rsidR="0090550D" w:rsidRPr="0008780D">
        <w:rPr>
          <w:rFonts w:ascii="Times New Roman" w:hAnsi="Times New Roman" w:cs="Times New Roman"/>
          <w:sz w:val="28"/>
          <w:szCs w:val="28"/>
          <w:lang w:val="be-BY"/>
        </w:rPr>
        <w:t>, чыталі на іўрыце псал</w:t>
      </w:r>
      <w:r w:rsidRPr="0008780D">
        <w:rPr>
          <w:rFonts w:ascii="Times New Roman" w:hAnsi="Times New Roman" w:cs="Times New Roman"/>
          <w:sz w:val="28"/>
          <w:szCs w:val="28"/>
          <w:lang w:val="be-BY"/>
        </w:rPr>
        <w:t>ь</w:t>
      </w:r>
      <w:r w:rsidR="0090550D" w:rsidRPr="0008780D">
        <w:rPr>
          <w:rFonts w:ascii="Times New Roman" w:hAnsi="Times New Roman" w:cs="Times New Roman"/>
          <w:sz w:val="28"/>
          <w:szCs w:val="28"/>
          <w:lang w:val="be-BY"/>
        </w:rPr>
        <w:t>мы.</w:t>
      </w:r>
    </w:p>
    <w:p w:rsidR="0090550D" w:rsidRPr="009E4CB0" w:rsidRDefault="0090550D" w:rsidP="0008780D">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sz w:val="28"/>
          <w:szCs w:val="28"/>
          <w:lang w:val="be-BY"/>
        </w:rPr>
        <w:t>У 1881 год</w:t>
      </w:r>
      <w:r w:rsidR="00FE1DFF" w:rsidRPr="0008780D">
        <w:rPr>
          <w:rFonts w:ascii="Times New Roman" w:hAnsi="Times New Roman" w:cs="Times New Roman"/>
          <w:sz w:val="28"/>
          <w:szCs w:val="28"/>
          <w:lang w:val="be-BY"/>
        </w:rPr>
        <w:t>зе</w:t>
      </w:r>
      <w:r w:rsidRPr="0008780D">
        <w:rPr>
          <w:rFonts w:ascii="Times New Roman" w:hAnsi="Times New Roman" w:cs="Times New Roman"/>
          <w:sz w:val="28"/>
          <w:szCs w:val="28"/>
          <w:lang w:val="be-BY"/>
        </w:rPr>
        <w:t xml:space="preserve"> Эл</w:t>
      </w:r>
      <w:r w:rsidR="00FE1DFF" w:rsidRPr="0008780D">
        <w:rPr>
          <w:rFonts w:ascii="Times New Roman" w:hAnsi="Times New Roman" w:cs="Times New Roman"/>
          <w:sz w:val="28"/>
          <w:szCs w:val="28"/>
          <w:lang w:val="be-BY"/>
        </w:rPr>
        <w:t>і</w:t>
      </w:r>
      <w:r w:rsidRPr="0008780D">
        <w:rPr>
          <w:rFonts w:ascii="Times New Roman" w:hAnsi="Times New Roman" w:cs="Times New Roman"/>
          <w:sz w:val="28"/>
          <w:szCs w:val="28"/>
          <w:lang w:val="be-BY"/>
        </w:rPr>
        <w:t>эз</w:t>
      </w:r>
      <w:r w:rsidR="00FE1DFF" w:rsidRPr="0008780D">
        <w:rPr>
          <w:rFonts w:ascii="Times New Roman" w:hAnsi="Times New Roman" w:cs="Times New Roman"/>
          <w:sz w:val="28"/>
          <w:szCs w:val="28"/>
          <w:lang w:val="be-BY"/>
        </w:rPr>
        <w:t>э</w:t>
      </w:r>
      <w:r w:rsidRPr="0008780D">
        <w:rPr>
          <w:rFonts w:ascii="Times New Roman" w:hAnsi="Times New Roman" w:cs="Times New Roman"/>
          <w:sz w:val="28"/>
          <w:szCs w:val="28"/>
          <w:lang w:val="be-BY"/>
        </w:rPr>
        <w:t>р Бэн-</w:t>
      </w:r>
      <w:r w:rsidR="00FE1DFF" w:rsidRPr="0008780D">
        <w:rPr>
          <w:rFonts w:ascii="Times New Roman" w:hAnsi="Times New Roman" w:cs="Times New Roman"/>
          <w:sz w:val="28"/>
          <w:szCs w:val="28"/>
          <w:lang w:val="be-BY"/>
        </w:rPr>
        <w:t>Ія</w:t>
      </w:r>
      <w:r w:rsidRPr="0008780D">
        <w:rPr>
          <w:rFonts w:ascii="Times New Roman" w:hAnsi="Times New Roman" w:cs="Times New Roman"/>
          <w:sz w:val="28"/>
          <w:szCs w:val="28"/>
          <w:lang w:val="be-BY"/>
        </w:rPr>
        <w:t>гуд</w:t>
      </w:r>
      <w:r w:rsidR="0055629E" w:rsidRPr="0008780D">
        <w:rPr>
          <w:rFonts w:ascii="Times New Roman" w:hAnsi="Times New Roman" w:cs="Times New Roman"/>
          <w:sz w:val="28"/>
          <w:szCs w:val="28"/>
          <w:lang w:val="be-BY"/>
        </w:rPr>
        <w:t>а</w:t>
      </w:r>
      <w:r w:rsidRPr="0008780D">
        <w:rPr>
          <w:rFonts w:ascii="Times New Roman" w:hAnsi="Times New Roman" w:cs="Times New Roman"/>
          <w:sz w:val="28"/>
          <w:szCs w:val="28"/>
          <w:lang w:val="be-BY"/>
        </w:rPr>
        <w:t xml:space="preserve"> пераб</w:t>
      </w:r>
      <w:r w:rsidR="0055629E" w:rsidRPr="0008780D">
        <w:rPr>
          <w:rFonts w:ascii="Times New Roman" w:hAnsi="Times New Roman" w:cs="Times New Roman"/>
          <w:sz w:val="28"/>
          <w:szCs w:val="28"/>
          <w:lang w:val="be-BY"/>
        </w:rPr>
        <w:t>і</w:t>
      </w:r>
      <w:r w:rsidRPr="0008780D">
        <w:rPr>
          <w:rFonts w:ascii="Times New Roman" w:hAnsi="Times New Roman" w:cs="Times New Roman"/>
          <w:sz w:val="28"/>
          <w:szCs w:val="28"/>
          <w:lang w:val="be-BY"/>
        </w:rPr>
        <w:t>ра</w:t>
      </w:r>
      <w:r w:rsidR="0055629E" w:rsidRPr="0008780D">
        <w:rPr>
          <w:rFonts w:ascii="Times New Roman" w:hAnsi="Times New Roman" w:cs="Times New Roman"/>
          <w:sz w:val="28"/>
          <w:szCs w:val="28"/>
          <w:lang w:val="be-BY"/>
        </w:rPr>
        <w:t>е</w:t>
      </w:r>
      <w:r w:rsidRPr="0008780D">
        <w:rPr>
          <w:rFonts w:ascii="Times New Roman" w:hAnsi="Times New Roman" w:cs="Times New Roman"/>
          <w:sz w:val="28"/>
          <w:szCs w:val="28"/>
          <w:lang w:val="be-BY"/>
        </w:rPr>
        <w:t xml:space="preserve">цца ў Іерусалім. </w:t>
      </w:r>
    </w:p>
    <w:p w:rsidR="00BD0CB1" w:rsidRPr="009E4CB0" w:rsidRDefault="0090550D" w:rsidP="0008780D">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sz w:val="28"/>
          <w:szCs w:val="28"/>
        </w:rPr>
        <w:t>З 1882 па 1885 год Бэн-</w:t>
      </w:r>
      <w:r w:rsidR="0055629E" w:rsidRPr="0008780D">
        <w:rPr>
          <w:rFonts w:ascii="Times New Roman" w:hAnsi="Times New Roman" w:cs="Times New Roman"/>
          <w:sz w:val="28"/>
          <w:szCs w:val="28"/>
          <w:lang w:val="be-BY"/>
        </w:rPr>
        <w:t>Ія</w:t>
      </w:r>
      <w:r w:rsidRPr="0008780D">
        <w:rPr>
          <w:rFonts w:ascii="Times New Roman" w:hAnsi="Times New Roman" w:cs="Times New Roman"/>
          <w:sz w:val="28"/>
          <w:szCs w:val="28"/>
        </w:rPr>
        <w:t xml:space="preserve">гуда працуе над </w:t>
      </w:r>
      <w:r w:rsidR="0055629E" w:rsidRPr="0008780D">
        <w:rPr>
          <w:rFonts w:ascii="Times New Roman" w:hAnsi="Times New Roman" w:cs="Times New Roman"/>
          <w:sz w:val="28"/>
          <w:szCs w:val="28"/>
          <w:lang w:val="be-BY"/>
        </w:rPr>
        <w:t>іў</w:t>
      </w:r>
      <w:r w:rsidRPr="0008780D">
        <w:rPr>
          <w:rFonts w:ascii="Times New Roman" w:hAnsi="Times New Roman" w:cs="Times New Roman"/>
          <w:sz w:val="28"/>
          <w:szCs w:val="28"/>
        </w:rPr>
        <w:t>р</w:t>
      </w:r>
      <w:r w:rsidR="0055629E" w:rsidRPr="0008780D">
        <w:rPr>
          <w:rFonts w:ascii="Times New Roman" w:hAnsi="Times New Roman" w:cs="Times New Roman"/>
          <w:sz w:val="28"/>
          <w:szCs w:val="28"/>
          <w:lang w:val="be-BY"/>
        </w:rPr>
        <w:t>ы</w:t>
      </w:r>
      <w:r w:rsidRPr="0008780D">
        <w:rPr>
          <w:rFonts w:ascii="Times New Roman" w:hAnsi="Times New Roman" w:cs="Times New Roman"/>
          <w:sz w:val="28"/>
          <w:szCs w:val="28"/>
        </w:rPr>
        <w:t>тск</w:t>
      </w:r>
      <w:r w:rsidR="0055629E" w:rsidRPr="0008780D">
        <w:rPr>
          <w:rFonts w:ascii="Times New Roman" w:hAnsi="Times New Roman" w:cs="Times New Roman"/>
          <w:sz w:val="28"/>
          <w:szCs w:val="28"/>
          <w:lang w:val="be-BY"/>
        </w:rPr>
        <w:t>і</w:t>
      </w:r>
      <w:r w:rsidRPr="0008780D">
        <w:rPr>
          <w:rFonts w:ascii="Times New Roman" w:hAnsi="Times New Roman" w:cs="Times New Roman"/>
          <w:sz w:val="28"/>
          <w:szCs w:val="28"/>
        </w:rPr>
        <w:t xml:space="preserve">м перыядычным выданнем </w:t>
      </w:r>
      <w:r w:rsidR="0055629E" w:rsidRPr="0008780D">
        <w:rPr>
          <w:rFonts w:ascii="Times New Roman" w:hAnsi="Times New Roman" w:cs="Times New Roman"/>
          <w:sz w:val="28"/>
          <w:szCs w:val="28"/>
          <w:lang w:val="be-BY"/>
        </w:rPr>
        <w:t>“</w:t>
      </w:r>
      <w:r w:rsidRPr="0008780D">
        <w:rPr>
          <w:rFonts w:ascii="Times New Roman" w:hAnsi="Times New Roman" w:cs="Times New Roman"/>
          <w:sz w:val="28"/>
          <w:szCs w:val="28"/>
        </w:rPr>
        <w:t>Ха-хавац</w:t>
      </w:r>
      <w:r w:rsidR="0055629E" w:rsidRPr="0008780D">
        <w:rPr>
          <w:rFonts w:ascii="Times New Roman" w:hAnsi="Times New Roman" w:cs="Times New Roman"/>
          <w:sz w:val="28"/>
          <w:szCs w:val="28"/>
          <w:lang w:val="be-BY"/>
        </w:rPr>
        <w:t>э</w:t>
      </w:r>
      <w:r w:rsidRPr="0008780D">
        <w:rPr>
          <w:rFonts w:ascii="Times New Roman" w:hAnsi="Times New Roman" w:cs="Times New Roman"/>
          <w:sz w:val="28"/>
          <w:szCs w:val="28"/>
        </w:rPr>
        <w:t>лет</w:t>
      </w:r>
      <w:r w:rsidR="0055629E" w:rsidRPr="0008780D">
        <w:rPr>
          <w:rFonts w:ascii="Times New Roman" w:hAnsi="Times New Roman" w:cs="Times New Roman"/>
          <w:sz w:val="28"/>
          <w:szCs w:val="28"/>
          <w:lang w:val="be-BY"/>
        </w:rPr>
        <w:t xml:space="preserve">”. </w:t>
      </w:r>
      <w:r w:rsidRPr="0008780D">
        <w:rPr>
          <w:rFonts w:ascii="Times New Roman" w:hAnsi="Times New Roman" w:cs="Times New Roman"/>
          <w:sz w:val="28"/>
          <w:szCs w:val="28"/>
          <w:lang w:val="be-BY"/>
        </w:rPr>
        <w:t xml:space="preserve">Паралельна ён </w:t>
      </w:r>
      <w:r w:rsidR="0055629E" w:rsidRPr="0008780D">
        <w:rPr>
          <w:rFonts w:ascii="Times New Roman" w:hAnsi="Times New Roman" w:cs="Times New Roman"/>
          <w:sz w:val="28"/>
          <w:szCs w:val="28"/>
          <w:lang w:val="be-BY"/>
        </w:rPr>
        <w:t>працуе настаўнікам</w:t>
      </w:r>
      <w:r w:rsidRPr="0008780D">
        <w:rPr>
          <w:rFonts w:ascii="Times New Roman" w:hAnsi="Times New Roman" w:cs="Times New Roman"/>
          <w:sz w:val="28"/>
          <w:szCs w:val="28"/>
          <w:lang w:val="be-BY"/>
        </w:rPr>
        <w:t xml:space="preserve"> ў школе Іерусаліма. Бэн-</w:t>
      </w:r>
      <w:r w:rsidR="0055629E" w:rsidRPr="0008780D">
        <w:rPr>
          <w:rFonts w:ascii="Times New Roman" w:hAnsi="Times New Roman" w:cs="Times New Roman"/>
          <w:sz w:val="28"/>
          <w:szCs w:val="28"/>
          <w:lang w:val="be-BY"/>
        </w:rPr>
        <w:t>Ія</w:t>
      </w:r>
      <w:r w:rsidRPr="0008780D">
        <w:rPr>
          <w:rFonts w:ascii="Times New Roman" w:hAnsi="Times New Roman" w:cs="Times New Roman"/>
          <w:sz w:val="28"/>
          <w:szCs w:val="28"/>
          <w:lang w:val="be-BY"/>
        </w:rPr>
        <w:t xml:space="preserve">гуда выдаў на іўрыце падручнік геаграфіі. Ён перавёў на іўрыт мноства тэкстаў </w:t>
      </w:r>
      <w:r w:rsidR="0055629E" w:rsidRPr="0008780D">
        <w:rPr>
          <w:rFonts w:ascii="Times New Roman" w:hAnsi="Times New Roman" w:cs="Times New Roman"/>
          <w:sz w:val="28"/>
          <w:szCs w:val="28"/>
          <w:lang w:val="be-BY"/>
        </w:rPr>
        <w:t>–</w:t>
      </w:r>
      <w:r w:rsidRPr="0008780D">
        <w:rPr>
          <w:rFonts w:ascii="Times New Roman" w:hAnsi="Times New Roman" w:cs="Times New Roman"/>
          <w:sz w:val="28"/>
          <w:szCs w:val="28"/>
          <w:lang w:val="be-BY"/>
        </w:rPr>
        <w:t xml:space="preserve"> </w:t>
      </w:r>
      <w:r w:rsidR="0055629E" w:rsidRPr="0008780D">
        <w:rPr>
          <w:rFonts w:ascii="Times New Roman" w:hAnsi="Times New Roman" w:cs="Times New Roman"/>
          <w:sz w:val="28"/>
          <w:szCs w:val="28"/>
          <w:lang w:val="be-BY"/>
        </w:rPr>
        <w:t>пачынаючы з</w:t>
      </w:r>
      <w:r w:rsidRPr="0008780D">
        <w:rPr>
          <w:rFonts w:ascii="Times New Roman" w:hAnsi="Times New Roman" w:cs="Times New Roman"/>
          <w:sz w:val="28"/>
          <w:szCs w:val="28"/>
          <w:lang w:val="be-BY"/>
        </w:rPr>
        <w:t xml:space="preserve"> матэматычных і </w:t>
      </w:r>
      <w:r w:rsidR="0055629E" w:rsidRPr="0008780D">
        <w:rPr>
          <w:rFonts w:ascii="Times New Roman" w:hAnsi="Times New Roman" w:cs="Times New Roman"/>
          <w:sz w:val="28"/>
          <w:szCs w:val="28"/>
          <w:lang w:val="be-BY"/>
        </w:rPr>
        <w:t>за</w:t>
      </w:r>
      <w:r w:rsidRPr="0008780D">
        <w:rPr>
          <w:rFonts w:ascii="Times New Roman" w:hAnsi="Times New Roman" w:cs="Times New Roman"/>
          <w:sz w:val="28"/>
          <w:szCs w:val="28"/>
          <w:lang w:val="be-BY"/>
        </w:rPr>
        <w:t>канч</w:t>
      </w:r>
      <w:r w:rsidR="0055629E" w:rsidRPr="0008780D">
        <w:rPr>
          <w:rFonts w:ascii="Times New Roman" w:hAnsi="Times New Roman" w:cs="Times New Roman"/>
          <w:sz w:val="28"/>
          <w:szCs w:val="28"/>
          <w:lang w:val="be-BY"/>
        </w:rPr>
        <w:t>в</w:t>
      </w:r>
      <w:r w:rsidRPr="0008780D">
        <w:rPr>
          <w:rFonts w:ascii="Times New Roman" w:hAnsi="Times New Roman" w:cs="Times New Roman"/>
          <w:sz w:val="28"/>
          <w:szCs w:val="28"/>
          <w:lang w:val="be-BY"/>
        </w:rPr>
        <w:t xml:space="preserve">аючы літаратурнымі. </w:t>
      </w:r>
    </w:p>
    <w:p w:rsidR="0090550D" w:rsidRPr="0008780D" w:rsidRDefault="0090550D" w:rsidP="0008780D">
      <w:pPr>
        <w:autoSpaceDE w:val="0"/>
        <w:autoSpaceDN w:val="0"/>
        <w:adjustRightInd w:val="0"/>
        <w:spacing w:after="0"/>
        <w:ind w:firstLine="709"/>
        <w:jc w:val="both"/>
        <w:rPr>
          <w:rFonts w:ascii="Times New Roman" w:hAnsi="Times New Roman" w:cs="Times New Roman"/>
          <w:sz w:val="28"/>
          <w:szCs w:val="28"/>
        </w:rPr>
      </w:pPr>
      <w:r w:rsidRPr="0008780D">
        <w:rPr>
          <w:rFonts w:ascii="Times New Roman" w:hAnsi="Times New Roman" w:cs="Times New Roman"/>
          <w:sz w:val="28"/>
          <w:szCs w:val="28"/>
        </w:rPr>
        <w:t>Эл</w:t>
      </w:r>
      <w:r w:rsidR="00BD0CB1" w:rsidRPr="0008780D">
        <w:rPr>
          <w:rFonts w:ascii="Times New Roman" w:hAnsi="Times New Roman" w:cs="Times New Roman"/>
          <w:sz w:val="28"/>
          <w:szCs w:val="28"/>
          <w:lang w:val="be-BY"/>
        </w:rPr>
        <w:t>і</w:t>
      </w:r>
      <w:r w:rsidRPr="0008780D">
        <w:rPr>
          <w:rFonts w:ascii="Times New Roman" w:hAnsi="Times New Roman" w:cs="Times New Roman"/>
          <w:sz w:val="28"/>
          <w:szCs w:val="28"/>
        </w:rPr>
        <w:t>эз</w:t>
      </w:r>
      <w:r w:rsidR="00BD0CB1" w:rsidRPr="0008780D">
        <w:rPr>
          <w:rFonts w:ascii="Times New Roman" w:hAnsi="Times New Roman" w:cs="Times New Roman"/>
          <w:sz w:val="28"/>
          <w:szCs w:val="28"/>
          <w:lang w:val="be-BY"/>
        </w:rPr>
        <w:t>э</w:t>
      </w:r>
      <w:r w:rsidRPr="0008780D">
        <w:rPr>
          <w:rFonts w:ascii="Times New Roman" w:hAnsi="Times New Roman" w:cs="Times New Roman"/>
          <w:sz w:val="28"/>
          <w:szCs w:val="28"/>
        </w:rPr>
        <w:t>р Бэн-</w:t>
      </w:r>
      <w:r w:rsidR="00BD0CB1" w:rsidRPr="0008780D">
        <w:rPr>
          <w:rFonts w:ascii="Times New Roman" w:hAnsi="Times New Roman" w:cs="Times New Roman"/>
          <w:sz w:val="28"/>
          <w:szCs w:val="28"/>
          <w:lang w:val="be-BY"/>
        </w:rPr>
        <w:t>Ія</w:t>
      </w:r>
      <w:r w:rsidRPr="0008780D">
        <w:rPr>
          <w:rFonts w:ascii="Times New Roman" w:hAnsi="Times New Roman" w:cs="Times New Roman"/>
          <w:sz w:val="28"/>
          <w:szCs w:val="28"/>
        </w:rPr>
        <w:t>гуда памёр у снежні 1922 г, у</w:t>
      </w:r>
      <w:r w:rsidR="00BD0CB1" w:rsidRPr="0008780D">
        <w:rPr>
          <w:rFonts w:ascii="Times New Roman" w:hAnsi="Times New Roman" w:cs="Times New Roman"/>
          <w:sz w:val="28"/>
          <w:szCs w:val="28"/>
          <w:lang w:val="be-BY"/>
        </w:rPr>
        <w:t xml:space="preserve"> </w:t>
      </w:r>
      <w:r w:rsidRPr="0008780D">
        <w:rPr>
          <w:rFonts w:ascii="Times New Roman" w:hAnsi="Times New Roman" w:cs="Times New Roman"/>
          <w:sz w:val="28"/>
          <w:szCs w:val="28"/>
        </w:rPr>
        <w:t xml:space="preserve">вечар другога дня </w:t>
      </w:r>
      <w:r w:rsidR="00BD0CB1" w:rsidRPr="0008780D">
        <w:rPr>
          <w:rFonts w:ascii="Times New Roman" w:hAnsi="Times New Roman" w:cs="Times New Roman"/>
          <w:sz w:val="28"/>
          <w:szCs w:val="28"/>
          <w:lang w:val="be-BY"/>
        </w:rPr>
        <w:t>яў</w:t>
      </w:r>
      <w:r w:rsidRPr="0008780D">
        <w:rPr>
          <w:rFonts w:ascii="Times New Roman" w:hAnsi="Times New Roman" w:cs="Times New Roman"/>
          <w:sz w:val="28"/>
          <w:szCs w:val="28"/>
        </w:rPr>
        <w:t>рэйскага свята Ханука.</w:t>
      </w:r>
      <w:r w:rsidR="005A4829" w:rsidRPr="005A4829">
        <w:rPr>
          <w:rFonts w:ascii="Times New Roman" w:hAnsi="Times New Roman" w:cs="Times New Roman"/>
          <w:sz w:val="28"/>
          <w:szCs w:val="28"/>
          <w:lang w:val="be-BY"/>
        </w:rPr>
        <w:t xml:space="preserve"> </w:t>
      </w:r>
      <w:r w:rsidR="005A4829" w:rsidRPr="009E4CB0">
        <w:rPr>
          <w:rFonts w:ascii="Times New Roman" w:hAnsi="Times New Roman" w:cs="Times New Roman"/>
          <w:sz w:val="28"/>
          <w:szCs w:val="28"/>
          <w:lang w:val="be-BY"/>
        </w:rPr>
        <w:t xml:space="preserve">” </w:t>
      </w:r>
      <w:r w:rsidR="005A4829" w:rsidRPr="005A4829">
        <w:rPr>
          <w:rFonts w:ascii="Times New Roman" w:hAnsi="Times New Roman" w:cs="Times New Roman"/>
          <w:sz w:val="28"/>
          <w:szCs w:val="28"/>
          <w:lang w:val="be-BY"/>
        </w:rPr>
        <w:t>[1</w:t>
      </w:r>
      <w:r w:rsidR="005A4829">
        <w:rPr>
          <w:rFonts w:ascii="Times New Roman" w:hAnsi="Times New Roman" w:cs="Times New Roman"/>
          <w:sz w:val="28"/>
          <w:szCs w:val="28"/>
          <w:lang w:val="be-BY"/>
        </w:rPr>
        <w:t>0</w:t>
      </w:r>
      <w:r w:rsidR="005A4829" w:rsidRPr="005A4829">
        <w:rPr>
          <w:rFonts w:ascii="Times New Roman" w:hAnsi="Times New Roman" w:cs="Times New Roman"/>
          <w:sz w:val="28"/>
          <w:szCs w:val="28"/>
          <w:lang w:val="be-BY"/>
        </w:rPr>
        <w:t>]</w:t>
      </w:r>
      <w:r w:rsidR="005A4829" w:rsidRPr="009E4CB0">
        <w:rPr>
          <w:rFonts w:ascii="Times New Roman" w:hAnsi="Times New Roman" w:cs="Times New Roman"/>
          <w:sz w:val="28"/>
          <w:szCs w:val="28"/>
          <w:lang w:val="be-BY"/>
        </w:rPr>
        <w:t>.</w:t>
      </w:r>
    </w:p>
    <w:p w:rsidR="0090550D" w:rsidRPr="0008780D" w:rsidRDefault="0090550D"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995DDF" w:rsidRPr="0008780D" w:rsidRDefault="00995DDF" w:rsidP="0008780D">
      <w:pPr>
        <w:autoSpaceDE w:val="0"/>
        <w:autoSpaceDN w:val="0"/>
        <w:adjustRightInd w:val="0"/>
        <w:spacing w:after="0"/>
        <w:ind w:firstLine="709"/>
        <w:jc w:val="both"/>
        <w:rPr>
          <w:rFonts w:ascii="Times New Roman" w:hAnsi="Times New Roman" w:cs="Times New Roman"/>
          <w:sz w:val="28"/>
          <w:szCs w:val="28"/>
          <w:lang w:val="be-BY"/>
        </w:rPr>
      </w:pPr>
    </w:p>
    <w:p w:rsidR="0008780D" w:rsidRDefault="0008780D">
      <w:pPr>
        <w:rPr>
          <w:rFonts w:ascii="Times New Roman" w:hAnsi="Times New Roman" w:cs="Times New Roman"/>
          <w:sz w:val="28"/>
          <w:szCs w:val="28"/>
          <w:lang w:val="be-BY"/>
        </w:rPr>
      </w:pPr>
      <w:r>
        <w:rPr>
          <w:rFonts w:ascii="Times New Roman" w:hAnsi="Times New Roman" w:cs="Times New Roman"/>
          <w:sz w:val="28"/>
          <w:szCs w:val="28"/>
          <w:lang w:val="be-BY"/>
        </w:rPr>
        <w:br w:type="page"/>
      </w:r>
    </w:p>
    <w:p w:rsidR="001E7037" w:rsidRDefault="00995DDF" w:rsidP="00995DDF">
      <w:pPr>
        <w:jc w:val="center"/>
        <w:rPr>
          <w:rFonts w:ascii="Times New Roman" w:hAnsi="Times New Roman" w:cs="Times New Roman"/>
          <w:b/>
          <w:sz w:val="28"/>
          <w:szCs w:val="28"/>
          <w:lang w:val="be-BY"/>
        </w:rPr>
      </w:pPr>
      <w:r w:rsidRPr="00995DDF">
        <w:rPr>
          <w:rFonts w:ascii="Times New Roman" w:hAnsi="Times New Roman" w:cs="Times New Roman"/>
          <w:b/>
          <w:sz w:val="28"/>
          <w:szCs w:val="28"/>
          <w:lang w:val="be-BY"/>
        </w:rPr>
        <w:lastRenderedPageBreak/>
        <w:t>СЛОЎНІК ТЭРМІНАЎ ПА ТЭМЕ</w:t>
      </w:r>
    </w:p>
    <w:p w:rsidR="00497FEB" w:rsidRDefault="00497FEB" w:rsidP="00497FEB">
      <w:pPr>
        <w:autoSpaceDE w:val="0"/>
        <w:autoSpaceDN w:val="0"/>
        <w:adjustRightInd w:val="0"/>
        <w:spacing w:after="0"/>
        <w:ind w:firstLine="709"/>
        <w:jc w:val="both"/>
        <w:rPr>
          <w:rFonts w:ascii="Times New Roman" w:hAnsi="Times New Roman" w:cs="Times New Roman"/>
          <w:sz w:val="28"/>
          <w:szCs w:val="28"/>
          <w:lang w:val="be-BY"/>
        </w:rPr>
      </w:pPr>
      <w:r w:rsidRPr="009E4CB0">
        <w:rPr>
          <w:rFonts w:ascii="Times New Roman" w:hAnsi="Times New Roman" w:cs="Times New Roman"/>
          <w:b/>
          <w:i/>
          <w:sz w:val="28"/>
          <w:szCs w:val="28"/>
          <w:lang w:val="be-BY"/>
        </w:rPr>
        <w:t>І</w:t>
      </w:r>
      <w:r w:rsidRPr="009E4CB0">
        <w:rPr>
          <w:rFonts w:ascii="Times New Roman" w:hAnsi="Times New Roman" w:cs="Times New Roman"/>
          <w:b/>
          <w:i/>
          <w:iCs/>
          <w:sz w:val="28"/>
          <w:szCs w:val="28"/>
          <w:lang w:val="be-BY"/>
        </w:rPr>
        <w:t>д</w:t>
      </w:r>
      <w:r w:rsidRPr="0008780D">
        <w:rPr>
          <w:rFonts w:ascii="Times New Roman" w:hAnsi="Times New Roman" w:cs="Times New Roman"/>
          <w:b/>
          <w:i/>
          <w:iCs/>
          <w:sz w:val="28"/>
          <w:szCs w:val="28"/>
          <w:lang w:val="be-BY"/>
        </w:rPr>
        <w:t>зі</w:t>
      </w:r>
      <w:r w:rsidRPr="009E4CB0">
        <w:rPr>
          <w:rFonts w:ascii="Times New Roman" w:hAnsi="Times New Roman" w:cs="Times New Roman"/>
          <w:b/>
          <w:i/>
          <w:iCs/>
          <w:sz w:val="28"/>
          <w:szCs w:val="28"/>
          <w:lang w:val="be-BY"/>
        </w:rPr>
        <w:t>ш</w:t>
      </w:r>
      <w:r w:rsidRPr="009E4CB0">
        <w:rPr>
          <w:rFonts w:ascii="Times New Roman" w:hAnsi="Times New Roman" w:cs="Times New Roman"/>
          <w:sz w:val="28"/>
          <w:szCs w:val="28"/>
          <w:lang w:val="be-BY"/>
        </w:rPr>
        <w:t xml:space="preserve"> (даслоўна: </w:t>
      </w:r>
      <w:r w:rsidRPr="0008780D">
        <w:rPr>
          <w:rFonts w:ascii="Times New Roman" w:hAnsi="Times New Roman" w:cs="Times New Roman"/>
          <w:sz w:val="28"/>
          <w:szCs w:val="28"/>
          <w:lang w:val="be-BY"/>
        </w:rPr>
        <w:t>“яў</w:t>
      </w:r>
      <w:r w:rsidRPr="009E4CB0">
        <w:rPr>
          <w:rFonts w:ascii="Times New Roman" w:hAnsi="Times New Roman" w:cs="Times New Roman"/>
          <w:sz w:val="28"/>
          <w:szCs w:val="28"/>
          <w:lang w:val="be-BY"/>
        </w:rPr>
        <w:t>рэйскі</w:t>
      </w:r>
      <w:r w:rsidRPr="0008780D">
        <w:rPr>
          <w:rFonts w:ascii="Times New Roman" w:hAnsi="Times New Roman" w:cs="Times New Roman"/>
          <w:sz w:val="28"/>
          <w:szCs w:val="28"/>
          <w:lang w:val="be-BY"/>
        </w:rPr>
        <w:t>”</w:t>
      </w:r>
      <w:r w:rsidRPr="009E4CB0">
        <w:rPr>
          <w:rFonts w:ascii="Times New Roman" w:hAnsi="Times New Roman" w:cs="Times New Roman"/>
          <w:sz w:val="28"/>
          <w:szCs w:val="28"/>
          <w:lang w:val="be-BY"/>
        </w:rPr>
        <w:t xml:space="preserve">) - </w:t>
      </w:r>
      <w:r w:rsidRPr="0008780D">
        <w:rPr>
          <w:rFonts w:ascii="Times New Roman" w:hAnsi="Times New Roman" w:cs="Times New Roman"/>
          <w:sz w:val="28"/>
          <w:szCs w:val="28"/>
          <w:lang w:val="be-BY"/>
        </w:rPr>
        <w:t>яў</w:t>
      </w:r>
      <w:r w:rsidRPr="009E4CB0">
        <w:rPr>
          <w:rFonts w:ascii="Times New Roman" w:hAnsi="Times New Roman" w:cs="Times New Roman"/>
          <w:sz w:val="28"/>
          <w:szCs w:val="28"/>
          <w:lang w:val="be-BY"/>
        </w:rPr>
        <w:t xml:space="preserve">рэйскі </w:t>
      </w:r>
      <w:r w:rsidRPr="009E4CB0">
        <w:rPr>
          <w:rFonts w:ascii="Times New Roman" w:hAnsi="Times New Roman" w:cs="Times New Roman"/>
          <w:iCs/>
          <w:sz w:val="28"/>
          <w:szCs w:val="28"/>
          <w:lang w:val="be-BY"/>
        </w:rPr>
        <w:t>язык</w:t>
      </w:r>
      <w:r w:rsidRPr="0008780D">
        <w:rPr>
          <w:rFonts w:ascii="Times New Roman" w:hAnsi="Times New Roman" w:cs="Times New Roman"/>
          <w:iCs/>
          <w:sz w:val="28"/>
          <w:szCs w:val="28"/>
          <w:lang w:val="be-BY"/>
        </w:rPr>
        <w:t xml:space="preserve"> </w:t>
      </w:r>
      <w:r w:rsidRPr="009E4CB0">
        <w:rPr>
          <w:rFonts w:ascii="Times New Roman" w:hAnsi="Times New Roman" w:cs="Times New Roman"/>
          <w:iCs/>
          <w:sz w:val="28"/>
          <w:szCs w:val="28"/>
          <w:lang w:val="be-BY"/>
        </w:rPr>
        <w:t>германской</w:t>
      </w:r>
      <w:r w:rsidRPr="009E4CB0">
        <w:rPr>
          <w:rFonts w:ascii="Times New Roman" w:hAnsi="Times New Roman" w:cs="Times New Roman"/>
          <w:sz w:val="28"/>
          <w:szCs w:val="28"/>
          <w:lang w:val="be-BY"/>
        </w:rPr>
        <w:t xml:space="preserve"> групы, гістарычна асноўная мова </w:t>
      </w:r>
      <w:r w:rsidRPr="0008780D">
        <w:rPr>
          <w:rFonts w:ascii="Times New Roman" w:hAnsi="Times New Roman" w:cs="Times New Roman"/>
          <w:iCs/>
          <w:sz w:val="28"/>
          <w:szCs w:val="28"/>
          <w:lang w:val="be-BY"/>
        </w:rPr>
        <w:t>яўрэяў</w:t>
      </w:r>
      <w:r w:rsidRPr="009E4CB0">
        <w:rPr>
          <w:rFonts w:ascii="Times New Roman" w:hAnsi="Times New Roman" w:cs="Times New Roman"/>
          <w:sz w:val="28"/>
          <w:szCs w:val="28"/>
          <w:lang w:val="be-BY"/>
        </w:rPr>
        <w:t>, на як</w:t>
      </w:r>
      <w:r w:rsidRPr="0008780D">
        <w:rPr>
          <w:rFonts w:ascii="Times New Roman" w:hAnsi="Times New Roman" w:cs="Times New Roman"/>
          <w:sz w:val="28"/>
          <w:szCs w:val="28"/>
          <w:lang w:val="be-BY"/>
        </w:rPr>
        <w:t>ой</w:t>
      </w:r>
      <w:r w:rsidRPr="009E4CB0">
        <w:rPr>
          <w:rFonts w:ascii="Times New Roman" w:hAnsi="Times New Roman" w:cs="Times New Roman"/>
          <w:sz w:val="28"/>
          <w:szCs w:val="28"/>
          <w:lang w:val="be-BY"/>
        </w:rPr>
        <w:t xml:space="preserve"> у </w:t>
      </w:r>
      <w:r w:rsidRPr="0008780D">
        <w:rPr>
          <w:rFonts w:ascii="Times New Roman" w:hAnsi="Times New Roman" w:cs="Times New Roman"/>
          <w:sz w:val="28"/>
          <w:szCs w:val="28"/>
          <w:lang w:val="be-BY"/>
        </w:rPr>
        <w:t xml:space="preserve">пач. </w:t>
      </w:r>
      <w:r w:rsidRPr="0008780D">
        <w:rPr>
          <w:rFonts w:ascii="Times New Roman" w:hAnsi="Times New Roman" w:cs="Times New Roman"/>
          <w:sz w:val="28"/>
          <w:szCs w:val="28"/>
        </w:rPr>
        <w:t>XX</w:t>
      </w:r>
      <w:r w:rsidRPr="0008780D">
        <w:rPr>
          <w:rFonts w:ascii="Times New Roman" w:hAnsi="Times New Roman" w:cs="Times New Roman"/>
          <w:sz w:val="28"/>
          <w:szCs w:val="28"/>
          <w:lang w:val="be-BY"/>
        </w:rPr>
        <w:t xml:space="preserve"> ст. размаўляла каля 11 млн яўрэяў па ўсім свеце.</w:t>
      </w:r>
    </w:p>
    <w:p w:rsidR="00497FEB" w:rsidRDefault="00497FEB" w:rsidP="00497FEB">
      <w:pPr>
        <w:autoSpaceDE w:val="0"/>
        <w:autoSpaceDN w:val="0"/>
        <w:adjustRightInd w:val="0"/>
        <w:spacing w:after="0"/>
        <w:ind w:firstLine="709"/>
        <w:jc w:val="both"/>
        <w:rPr>
          <w:rFonts w:ascii="Times New Roman" w:hAnsi="Times New Roman" w:cs="Times New Roman"/>
          <w:sz w:val="28"/>
          <w:szCs w:val="28"/>
          <w:lang w:val="be-BY"/>
        </w:rPr>
      </w:pPr>
    </w:p>
    <w:p w:rsidR="00497FEB" w:rsidRDefault="00497FEB" w:rsidP="00497FEB">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b/>
          <w:i/>
          <w:sz w:val="28"/>
          <w:szCs w:val="28"/>
          <w:lang w:val="be-BY"/>
        </w:rPr>
        <w:t>Коэны</w:t>
      </w:r>
      <w:r w:rsidRPr="0008780D">
        <w:rPr>
          <w:rFonts w:ascii="Times New Roman" w:hAnsi="Times New Roman" w:cs="Times New Roman"/>
          <w:sz w:val="28"/>
          <w:szCs w:val="28"/>
          <w:lang w:val="be-BY"/>
        </w:rPr>
        <w:t xml:space="preserve"> (</w:t>
      </w:r>
      <w:r w:rsidRPr="0008780D">
        <w:rPr>
          <w:rFonts w:ascii="Times New Roman" w:hAnsi="Times New Roman" w:cs="Times New Roman"/>
          <w:iCs/>
          <w:sz w:val="28"/>
          <w:szCs w:val="28"/>
          <w:lang w:val="be-BY"/>
        </w:rPr>
        <w:t>іўр</w:t>
      </w:r>
      <w:r w:rsidRPr="0008780D">
        <w:rPr>
          <w:rFonts w:ascii="Times New Roman" w:hAnsi="Times New Roman" w:cs="Times New Roman"/>
          <w:sz w:val="28"/>
          <w:szCs w:val="28"/>
          <w:lang w:val="be-BY"/>
        </w:rPr>
        <w:t xml:space="preserve">) - у іўдаізме яўрэйскае саслоўе святароў з роду нашчадкаў Аарона. </w:t>
      </w:r>
      <w:r w:rsidRPr="009E4CB0">
        <w:rPr>
          <w:rFonts w:ascii="Times New Roman" w:hAnsi="Times New Roman" w:cs="Times New Roman"/>
          <w:iCs/>
          <w:sz w:val="28"/>
          <w:szCs w:val="28"/>
          <w:lang w:val="be-BY"/>
        </w:rPr>
        <w:t>Коэны</w:t>
      </w:r>
      <w:r w:rsidRPr="009E4CB0">
        <w:rPr>
          <w:rFonts w:ascii="Times New Roman" w:hAnsi="Times New Roman" w:cs="Times New Roman"/>
          <w:sz w:val="28"/>
          <w:szCs w:val="28"/>
          <w:lang w:val="be-BY"/>
        </w:rPr>
        <w:t xml:space="preserve"> выконвалі святарства спачатку ў Скініі, а пасля ў Іерусалімскім храме. Гэты тэрмін у Бібліі ўжываецца таксама і д</w:t>
      </w:r>
      <w:r w:rsidRPr="0008780D">
        <w:rPr>
          <w:rFonts w:ascii="Times New Roman" w:hAnsi="Times New Roman" w:cs="Times New Roman"/>
          <w:sz w:val="28"/>
          <w:szCs w:val="28"/>
          <w:lang w:val="be-BY"/>
        </w:rPr>
        <w:t>ля</w:t>
      </w:r>
      <w:r w:rsidRPr="009E4CB0">
        <w:rPr>
          <w:rFonts w:ascii="Times New Roman" w:hAnsi="Times New Roman" w:cs="Times New Roman"/>
          <w:sz w:val="28"/>
          <w:szCs w:val="28"/>
          <w:lang w:val="be-BY"/>
        </w:rPr>
        <w:t xml:space="preserve"> жрацоў паганскіх культаў</w:t>
      </w:r>
    </w:p>
    <w:p w:rsidR="00497FEB" w:rsidRPr="0008780D" w:rsidRDefault="00497FEB" w:rsidP="00497FEB">
      <w:pPr>
        <w:autoSpaceDE w:val="0"/>
        <w:autoSpaceDN w:val="0"/>
        <w:adjustRightInd w:val="0"/>
        <w:spacing w:after="0"/>
        <w:ind w:firstLine="709"/>
        <w:jc w:val="both"/>
        <w:rPr>
          <w:rFonts w:ascii="Times New Roman" w:hAnsi="Times New Roman" w:cs="Times New Roman"/>
          <w:sz w:val="28"/>
          <w:szCs w:val="28"/>
          <w:lang w:val="be-BY"/>
        </w:rPr>
      </w:pPr>
    </w:p>
    <w:p w:rsidR="00D17983" w:rsidRDefault="00D17983" w:rsidP="0008780D">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b/>
          <w:i/>
          <w:iCs/>
          <w:sz w:val="28"/>
          <w:szCs w:val="28"/>
          <w:lang w:val="be-BY"/>
        </w:rPr>
        <w:t>Кисле</w:t>
      </w:r>
      <w:r w:rsidRPr="0008780D">
        <w:rPr>
          <w:rFonts w:ascii="Times New Roman" w:hAnsi="Times New Roman" w:cs="Times New Roman"/>
          <w:b/>
          <w:i/>
          <w:sz w:val="28"/>
          <w:szCs w:val="28"/>
          <w:lang w:val="be-BY"/>
        </w:rPr>
        <w:t>ў</w:t>
      </w:r>
      <w:r w:rsidRPr="0008780D">
        <w:rPr>
          <w:rFonts w:ascii="Times New Roman" w:hAnsi="Times New Roman" w:cs="Times New Roman"/>
          <w:sz w:val="28"/>
          <w:szCs w:val="28"/>
          <w:lang w:val="be-BY"/>
        </w:rPr>
        <w:t xml:space="preserve"> (</w:t>
      </w:r>
      <w:r w:rsidRPr="0008780D">
        <w:rPr>
          <w:rFonts w:ascii="Times New Roman" w:hAnsi="Times New Roman" w:cs="Times New Roman"/>
          <w:iCs/>
          <w:sz w:val="28"/>
          <w:szCs w:val="28"/>
          <w:lang w:val="be-BY"/>
        </w:rPr>
        <w:t>іўрыт)</w:t>
      </w:r>
      <w:r w:rsidRPr="0008780D">
        <w:rPr>
          <w:rFonts w:ascii="Times New Roman" w:hAnsi="Times New Roman" w:cs="Times New Roman"/>
          <w:sz w:val="28"/>
          <w:szCs w:val="28"/>
          <w:lang w:val="be-BY"/>
        </w:rPr>
        <w:t>- трэці месяц яўрэйскага года (пры адліку паводле Торы - дзевяты). Адпавядае звычайна лістападу-снежню.У гэтым месяцы можа быць 29 ці 30 дзён. На 25-</w:t>
      </w:r>
      <w:r w:rsidRPr="0008780D">
        <w:rPr>
          <w:rFonts w:ascii="Times New Roman" w:hAnsi="Times New Roman" w:cs="Times New Roman"/>
          <w:iCs/>
          <w:sz w:val="28"/>
          <w:szCs w:val="28"/>
          <w:lang w:val="be-BY"/>
        </w:rPr>
        <w:t>й</w:t>
      </w:r>
      <w:r w:rsidRPr="0008780D">
        <w:rPr>
          <w:rFonts w:ascii="Times New Roman" w:hAnsi="Times New Roman" w:cs="Times New Roman"/>
          <w:sz w:val="28"/>
          <w:szCs w:val="28"/>
          <w:lang w:val="be-BY"/>
        </w:rPr>
        <w:t xml:space="preserve"> дзень месяца даводзіцца пачатак свята </w:t>
      </w:r>
      <w:r w:rsidRPr="0008780D">
        <w:rPr>
          <w:rFonts w:ascii="Times New Roman" w:hAnsi="Times New Roman" w:cs="Times New Roman"/>
          <w:iCs/>
          <w:sz w:val="28"/>
          <w:szCs w:val="28"/>
          <w:lang w:val="be-BY"/>
        </w:rPr>
        <w:t>Ханука</w:t>
      </w:r>
      <w:r w:rsidRPr="0008780D">
        <w:rPr>
          <w:rFonts w:ascii="Times New Roman" w:hAnsi="Times New Roman" w:cs="Times New Roman"/>
          <w:sz w:val="28"/>
          <w:szCs w:val="28"/>
          <w:lang w:val="be-BY"/>
        </w:rPr>
        <w:t>.</w:t>
      </w:r>
    </w:p>
    <w:p w:rsidR="00497FEB" w:rsidRDefault="00497FEB" w:rsidP="0008780D">
      <w:pPr>
        <w:autoSpaceDE w:val="0"/>
        <w:autoSpaceDN w:val="0"/>
        <w:adjustRightInd w:val="0"/>
        <w:spacing w:after="0"/>
        <w:ind w:firstLine="709"/>
        <w:jc w:val="both"/>
        <w:rPr>
          <w:rFonts w:ascii="Times New Roman" w:hAnsi="Times New Roman" w:cs="Times New Roman"/>
          <w:sz w:val="28"/>
          <w:szCs w:val="28"/>
          <w:lang w:val="be-BY"/>
        </w:rPr>
      </w:pPr>
    </w:p>
    <w:p w:rsidR="00497FEB" w:rsidRPr="009E4CB0" w:rsidRDefault="00497FEB" w:rsidP="00497FEB">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b/>
          <w:i/>
          <w:sz w:val="28"/>
          <w:szCs w:val="28"/>
          <w:lang w:val="be-BY"/>
        </w:rPr>
        <w:t>Мі</w:t>
      </w:r>
      <w:r w:rsidRPr="0008780D">
        <w:rPr>
          <w:rFonts w:ascii="Times New Roman" w:hAnsi="Times New Roman" w:cs="Times New Roman"/>
          <w:b/>
          <w:i/>
          <w:iCs/>
          <w:sz w:val="28"/>
          <w:szCs w:val="28"/>
          <w:lang w:val="be-BY"/>
        </w:rPr>
        <w:t>ква</w:t>
      </w:r>
      <w:r w:rsidRPr="0008780D">
        <w:rPr>
          <w:rFonts w:ascii="Times New Roman" w:hAnsi="Times New Roman" w:cs="Times New Roman"/>
          <w:sz w:val="28"/>
          <w:szCs w:val="28"/>
          <w:lang w:val="be-BY"/>
        </w:rPr>
        <w:t xml:space="preserve"> - яўрэйская лазня (</w:t>
      </w:r>
      <w:r w:rsidRPr="0008780D">
        <w:rPr>
          <w:rFonts w:ascii="Times New Roman" w:hAnsi="Times New Roman" w:cs="Times New Roman"/>
          <w:iCs/>
          <w:sz w:val="28"/>
          <w:szCs w:val="28"/>
          <w:lang w:val="be-BY"/>
        </w:rPr>
        <w:t xml:space="preserve">іўр </w:t>
      </w:r>
      <w:r w:rsidRPr="0008780D">
        <w:rPr>
          <w:rFonts w:ascii="Times New Roman" w:hAnsi="Times New Roman" w:cs="Times New Roman"/>
          <w:sz w:val="28"/>
          <w:szCs w:val="28"/>
          <w:lang w:val="be-BY"/>
        </w:rPr>
        <w:t xml:space="preserve">у </w:t>
      </w:r>
      <w:r w:rsidRPr="0008780D">
        <w:rPr>
          <w:rFonts w:ascii="Times New Roman" w:hAnsi="Times New Roman" w:cs="Times New Roman"/>
          <w:iCs/>
          <w:sz w:val="28"/>
          <w:szCs w:val="28"/>
          <w:lang w:val="be-BY"/>
        </w:rPr>
        <w:t>сефардскім</w:t>
      </w:r>
      <w:r w:rsidRPr="0008780D">
        <w:rPr>
          <w:rFonts w:ascii="Times New Roman" w:hAnsi="Times New Roman" w:cs="Times New Roman"/>
          <w:sz w:val="28"/>
          <w:szCs w:val="28"/>
          <w:lang w:val="be-BY"/>
        </w:rPr>
        <w:t xml:space="preserve"> вымаўленні </w:t>
      </w:r>
      <w:r w:rsidRPr="0008780D">
        <w:rPr>
          <w:rFonts w:ascii="Times New Roman" w:hAnsi="Times New Roman" w:cs="Times New Roman"/>
          <w:iCs/>
          <w:sz w:val="28"/>
          <w:szCs w:val="28"/>
          <w:lang w:val="be-BY"/>
        </w:rPr>
        <w:t>міквэ</w:t>
      </w:r>
      <w:r w:rsidRPr="0008780D">
        <w:rPr>
          <w:rFonts w:ascii="Times New Roman" w:hAnsi="Times New Roman" w:cs="Times New Roman"/>
          <w:sz w:val="28"/>
          <w:szCs w:val="28"/>
          <w:lang w:val="be-BY"/>
        </w:rPr>
        <w:t xml:space="preserve">) - водны рэзервуар для абмывання з мэтай рытуальнаг ачышчэння </w:t>
      </w:r>
    </w:p>
    <w:p w:rsidR="00497FEB" w:rsidRPr="0008780D" w:rsidRDefault="00497FEB" w:rsidP="0008780D">
      <w:pPr>
        <w:autoSpaceDE w:val="0"/>
        <w:autoSpaceDN w:val="0"/>
        <w:adjustRightInd w:val="0"/>
        <w:spacing w:after="0"/>
        <w:ind w:firstLine="709"/>
        <w:jc w:val="both"/>
        <w:rPr>
          <w:rFonts w:ascii="Times New Roman" w:hAnsi="Times New Roman" w:cs="Times New Roman"/>
          <w:sz w:val="28"/>
          <w:szCs w:val="28"/>
          <w:lang w:val="be-BY"/>
        </w:rPr>
      </w:pPr>
    </w:p>
    <w:p w:rsidR="00497FEB" w:rsidRDefault="00497FEB" w:rsidP="00497FEB">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b/>
          <w:i/>
          <w:iCs/>
          <w:sz w:val="28"/>
          <w:szCs w:val="28"/>
          <w:lang w:val="be-BY"/>
        </w:rPr>
        <w:t>Міньян</w:t>
      </w:r>
      <w:r w:rsidRPr="0008780D">
        <w:rPr>
          <w:rFonts w:ascii="Times New Roman" w:hAnsi="Times New Roman" w:cs="Times New Roman"/>
          <w:sz w:val="28"/>
          <w:szCs w:val="28"/>
          <w:lang w:val="be-BY"/>
        </w:rPr>
        <w:t xml:space="preserve"> (</w:t>
      </w:r>
      <w:r w:rsidRPr="0008780D">
        <w:rPr>
          <w:rFonts w:ascii="Times New Roman" w:hAnsi="Times New Roman" w:cs="Times New Roman"/>
          <w:iCs/>
          <w:sz w:val="28"/>
          <w:szCs w:val="28"/>
          <w:lang w:val="be-BY"/>
        </w:rPr>
        <w:t>іўр.</w:t>
      </w:r>
      <w:r w:rsidRPr="0008780D">
        <w:rPr>
          <w:rFonts w:ascii="Times New Roman" w:hAnsi="Times New Roman" w:cs="Times New Roman"/>
          <w:sz w:val="28"/>
          <w:szCs w:val="28"/>
          <w:lang w:val="be-BY"/>
        </w:rPr>
        <w:t xml:space="preserve"> падлік, лічба) - у іўдаізме, кворум з дзесяці сталых мужчын (старэй 13 гадоў), неабходны для грамадскага набажэнства і для шэрагу рэлігійных цырымоній.</w:t>
      </w:r>
    </w:p>
    <w:p w:rsidR="00497FEB" w:rsidRDefault="00497FEB" w:rsidP="00497FEB">
      <w:pPr>
        <w:autoSpaceDE w:val="0"/>
        <w:autoSpaceDN w:val="0"/>
        <w:adjustRightInd w:val="0"/>
        <w:spacing w:after="0"/>
        <w:ind w:firstLine="709"/>
        <w:jc w:val="both"/>
        <w:rPr>
          <w:rFonts w:ascii="Times New Roman" w:hAnsi="Times New Roman" w:cs="Times New Roman"/>
          <w:sz w:val="28"/>
          <w:szCs w:val="28"/>
          <w:lang w:val="be-BY"/>
        </w:rPr>
      </w:pPr>
    </w:p>
    <w:p w:rsidR="00497FEB" w:rsidRPr="0008780D" w:rsidRDefault="00497FEB" w:rsidP="00497FEB">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b/>
          <w:i/>
          <w:iCs/>
          <w:sz w:val="28"/>
          <w:szCs w:val="28"/>
          <w:lang w:val="be-BY"/>
        </w:rPr>
        <w:t>Талмуд</w:t>
      </w:r>
      <w:r w:rsidRPr="0008780D">
        <w:rPr>
          <w:rFonts w:ascii="Times New Roman" w:hAnsi="Times New Roman" w:cs="Times New Roman"/>
          <w:b/>
          <w:i/>
          <w:sz w:val="28"/>
          <w:szCs w:val="28"/>
          <w:lang w:val="be-BY"/>
        </w:rPr>
        <w:t>-Тора</w:t>
      </w:r>
      <w:r w:rsidRPr="0008780D">
        <w:rPr>
          <w:rFonts w:ascii="Times New Roman" w:hAnsi="Times New Roman" w:cs="Times New Roman"/>
          <w:sz w:val="28"/>
          <w:szCs w:val="28"/>
          <w:lang w:val="be-BY"/>
        </w:rPr>
        <w:t xml:space="preserve"> – яўрэйскія рэлігійныя навучальныя ўстановы для хлопчыкаў з малазабяспечаных сем’яў.</w:t>
      </w:r>
    </w:p>
    <w:p w:rsidR="00497FEB" w:rsidRPr="0008780D" w:rsidRDefault="00497FEB" w:rsidP="00497FEB">
      <w:pPr>
        <w:autoSpaceDE w:val="0"/>
        <w:autoSpaceDN w:val="0"/>
        <w:adjustRightInd w:val="0"/>
        <w:spacing w:after="0"/>
        <w:ind w:firstLine="709"/>
        <w:jc w:val="both"/>
        <w:rPr>
          <w:rFonts w:ascii="Times New Roman" w:hAnsi="Times New Roman" w:cs="Times New Roman"/>
          <w:sz w:val="28"/>
          <w:szCs w:val="28"/>
          <w:lang w:val="be-BY"/>
        </w:rPr>
      </w:pPr>
    </w:p>
    <w:p w:rsidR="00D17983" w:rsidRPr="0008780D" w:rsidRDefault="00D17983" w:rsidP="0008780D">
      <w:pPr>
        <w:autoSpaceDE w:val="0"/>
        <w:autoSpaceDN w:val="0"/>
        <w:adjustRightInd w:val="0"/>
        <w:spacing w:after="0"/>
        <w:ind w:firstLine="709"/>
        <w:jc w:val="both"/>
        <w:rPr>
          <w:rFonts w:ascii="Times New Roman" w:hAnsi="Times New Roman" w:cs="Times New Roman"/>
          <w:iCs/>
          <w:sz w:val="28"/>
          <w:szCs w:val="28"/>
          <w:lang w:val="be-BY"/>
        </w:rPr>
      </w:pPr>
      <w:r w:rsidRPr="0008780D">
        <w:rPr>
          <w:rFonts w:ascii="Times New Roman" w:hAnsi="Times New Roman" w:cs="Times New Roman"/>
          <w:b/>
          <w:i/>
          <w:iCs/>
          <w:sz w:val="28"/>
          <w:szCs w:val="28"/>
          <w:lang w:val="be-BY"/>
        </w:rPr>
        <w:t>Хасідызм</w:t>
      </w:r>
      <w:r w:rsidRPr="0008780D">
        <w:rPr>
          <w:rFonts w:ascii="Times New Roman" w:hAnsi="Times New Roman" w:cs="Times New Roman"/>
          <w:sz w:val="28"/>
          <w:szCs w:val="28"/>
          <w:lang w:val="be-BY"/>
        </w:rPr>
        <w:t xml:space="preserve"> (ад </w:t>
      </w:r>
      <w:r w:rsidRPr="0008780D">
        <w:rPr>
          <w:rFonts w:ascii="Times New Roman" w:hAnsi="Times New Roman" w:cs="Times New Roman"/>
          <w:iCs/>
          <w:sz w:val="28"/>
          <w:szCs w:val="28"/>
          <w:lang w:val="be-BY"/>
        </w:rPr>
        <w:t>іўр</w:t>
      </w:r>
      <w:r w:rsidRPr="0008780D">
        <w:rPr>
          <w:rFonts w:ascii="Times New Roman" w:hAnsi="Times New Roman" w:cs="Times New Roman"/>
          <w:sz w:val="28"/>
          <w:szCs w:val="28"/>
          <w:lang w:val="be-BY"/>
        </w:rPr>
        <w:t xml:space="preserve">., </w:t>
      </w:r>
      <w:r w:rsidRPr="0008780D">
        <w:rPr>
          <w:rFonts w:ascii="Times New Roman" w:hAnsi="Times New Roman" w:cs="Times New Roman"/>
          <w:iCs/>
          <w:sz w:val="28"/>
          <w:szCs w:val="28"/>
          <w:lang w:val="be-BY"/>
        </w:rPr>
        <w:t>хасідут</w:t>
      </w:r>
      <w:r w:rsidRPr="0008780D">
        <w:rPr>
          <w:rFonts w:ascii="Times New Roman" w:hAnsi="Times New Roman" w:cs="Times New Roman"/>
          <w:sz w:val="28"/>
          <w:szCs w:val="28"/>
          <w:lang w:val="be-BY"/>
        </w:rPr>
        <w:t xml:space="preserve">, “праведнасць”) - рэлігійная плынь у іудаізме, якая ў пер. пал. </w:t>
      </w:r>
      <w:r w:rsidRPr="0008780D">
        <w:rPr>
          <w:rFonts w:ascii="Times New Roman" w:hAnsi="Times New Roman" w:cs="Times New Roman"/>
          <w:sz w:val="28"/>
          <w:szCs w:val="28"/>
        </w:rPr>
        <w:t>XVIII</w:t>
      </w:r>
      <w:r w:rsidRPr="0008780D">
        <w:rPr>
          <w:rFonts w:ascii="Times New Roman" w:hAnsi="Times New Roman" w:cs="Times New Roman"/>
          <w:sz w:val="28"/>
          <w:szCs w:val="28"/>
          <w:lang w:val="be-BY"/>
        </w:rPr>
        <w:t xml:space="preserve"> ст. за вельмі кароткі час ахапіла яўрэйскае насельніцтва Украіны, з незвычайнай хуткасцю распаўсюдзілася па Літве і Беларусі.</w:t>
      </w:r>
    </w:p>
    <w:p w:rsidR="00AF4D3F" w:rsidRPr="0008780D" w:rsidRDefault="00AF4D3F" w:rsidP="0008780D">
      <w:pPr>
        <w:autoSpaceDE w:val="0"/>
        <w:autoSpaceDN w:val="0"/>
        <w:adjustRightInd w:val="0"/>
        <w:spacing w:after="0"/>
        <w:ind w:firstLine="709"/>
        <w:jc w:val="both"/>
        <w:rPr>
          <w:rFonts w:ascii="Times New Roman" w:hAnsi="Times New Roman" w:cs="Times New Roman"/>
          <w:sz w:val="28"/>
          <w:szCs w:val="28"/>
          <w:lang w:val="be-BY"/>
        </w:rPr>
      </w:pPr>
    </w:p>
    <w:p w:rsidR="00F26BD4" w:rsidRPr="0008780D" w:rsidRDefault="00AF4D3F" w:rsidP="0008780D">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b/>
          <w:i/>
          <w:iCs/>
          <w:sz w:val="28"/>
          <w:szCs w:val="28"/>
          <w:lang w:val="be-BY"/>
        </w:rPr>
        <w:t>Хеўра-Кадзіша</w:t>
      </w:r>
      <w:r w:rsidR="00D17983" w:rsidRPr="0008780D">
        <w:rPr>
          <w:rFonts w:ascii="Times New Roman" w:hAnsi="Times New Roman" w:cs="Times New Roman"/>
          <w:sz w:val="28"/>
          <w:szCs w:val="28"/>
          <w:lang w:val="be-BY"/>
        </w:rPr>
        <w:t xml:space="preserve"> (на арамейскім </w:t>
      </w:r>
      <w:r w:rsidRPr="0008780D">
        <w:rPr>
          <w:rFonts w:ascii="Times New Roman" w:hAnsi="Times New Roman" w:cs="Times New Roman"/>
          <w:sz w:val="28"/>
          <w:szCs w:val="28"/>
          <w:lang w:val="be-BY"/>
        </w:rPr>
        <w:t>“</w:t>
      </w:r>
      <w:r w:rsidR="00D17983" w:rsidRPr="0008780D">
        <w:rPr>
          <w:rFonts w:ascii="Times New Roman" w:hAnsi="Times New Roman" w:cs="Times New Roman"/>
          <w:sz w:val="28"/>
          <w:szCs w:val="28"/>
          <w:lang w:val="be-BY"/>
        </w:rPr>
        <w:t>святое грамадства</w:t>
      </w:r>
      <w:r w:rsidRPr="0008780D">
        <w:rPr>
          <w:rFonts w:ascii="Times New Roman" w:hAnsi="Times New Roman" w:cs="Times New Roman"/>
          <w:sz w:val="28"/>
          <w:szCs w:val="28"/>
          <w:lang w:val="be-BY"/>
        </w:rPr>
        <w:t>”</w:t>
      </w:r>
      <w:r w:rsidR="00D17983" w:rsidRPr="0008780D">
        <w:rPr>
          <w:rFonts w:ascii="Times New Roman" w:hAnsi="Times New Roman" w:cs="Times New Roman"/>
          <w:sz w:val="28"/>
          <w:szCs w:val="28"/>
          <w:lang w:val="be-BY"/>
        </w:rPr>
        <w:t xml:space="preserve">), пахавальнае братэрства </w:t>
      </w:r>
      <w:r w:rsidR="00F26BD4" w:rsidRPr="0008780D">
        <w:rPr>
          <w:rFonts w:ascii="Times New Roman" w:hAnsi="Times New Roman" w:cs="Times New Roman"/>
          <w:sz w:val="28"/>
          <w:szCs w:val="28"/>
          <w:lang w:val="be-BY"/>
        </w:rPr>
        <w:t>–</w:t>
      </w:r>
      <w:r w:rsidR="00D17983" w:rsidRPr="0008780D">
        <w:rPr>
          <w:rFonts w:ascii="Times New Roman" w:hAnsi="Times New Roman" w:cs="Times New Roman"/>
          <w:sz w:val="28"/>
          <w:szCs w:val="28"/>
          <w:lang w:val="be-BY"/>
        </w:rPr>
        <w:t xml:space="preserve"> </w:t>
      </w:r>
      <w:r w:rsidR="00F26BD4" w:rsidRPr="0008780D">
        <w:rPr>
          <w:rFonts w:ascii="Times New Roman" w:hAnsi="Times New Roman" w:cs="Times New Roman"/>
          <w:sz w:val="28"/>
          <w:szCs w:val="28"/>
          <w:lang w:val="be-BY"/>
        </w:rPr>
        <w:t>аб’</w:t>
      </w:r>
      <w:r w:rsidR="00D17983" w:rsidRPr="0008780D">
        <w:rPr>
          <w:rFonts w:ascii="Times New Roman" w:hAnsi="Times New Roman" w:cs="Times New Roman"/>
          <w:sz w:val="28"/>
          <w:szCs w:val="28"/>
          <w:lang w:val="be-BY"/>
        </w:rPr>
        <w:t xml:space="preserve">яднанне людзей, якія аказваюць апошнія ўшанаванні памерламу, рыхтуюць яго да пахавання, праводзяць абрад пахаванняў. </w:t>
      </w:r>
    </w:p>
    <w:p w:rsidR="00F26BD4" w:rsidRPr="0008780D" w:rsidRDefault="00F26BD4" w:rsidP="0008780D">
      <w:pPr>
        <w:autoSpaceDE w:val="0"/>
        <w:autoSpaceDN w:val="0"/>
        <w:adjustRightInd w:val="0"/>
        <w:spacing w:after="0"/>
        <w:ind w:firstLine="709"/>
        <w:jc w:val="both"/>
        <w:rPr>
          <w:rFonts w:ascii="Times New Roman" w:hAnsi="Times New Roman" w:cs="Times New Roman"/>
          <w:sz w:val="28"/>
          <w:szCs w:val="28"/>
          <w:lang w:val="be-BY"/>
        </w:rPr>
      </w:pPr>
    </w:p>
    <w:p w:rsidR="00D17983" w:rsidRPr="0008780D" w:rsidRDefault="00D17983" w:rsidP="0008780D">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b/>
          <w:i/>
          <w:iCs/>
          <w:sz w:val="28"/>
          <w:szCs w:val="28"/>
          <w:lang w:val="be-BY"/>
        </w:rPr>
        <w:t>Хе</w:t>
      </w:r>
      <w:r w:rsidR="006A6BCC" w:rsidRPr="0008780D">
        <w:rPr>
          <w:rFonts w:ascii="Times New Roman" w:hAnsi="Times New Roman" w:cs="Times New Roman"/>
          <w:b/>
          <w:i/>
          <w:sz w:val="28"/>
          <w:szCs w:val="28"/>
          <w:lang w:val="be-BY"/>
        </w:rPr>
        <w:t>дэра</w:t>
      </w:r>
      <w:r w:rsidRPr="0008780D">
        <w:rPr>
          <w:rFonts w:ascii="Times New Roman" w:hAnsi="Times New Roman" w:cs="Times New Roman"/>
          <w:b/>
          <w:i/>
          <w:sz w:val="28"/>
          <w:szCs w:val="28"/>
          <w:lang w:val="be-BY"/>
        </w:rPr>
        <w:t xml:space="preserve"> </w:t>
      </w:r>
      <w:r w:rsidRPr="0008780D">
        <w:rPr>
          <w:rFonts w:ascii="Times New Roman" w:hAnsi="Times New Roman" w:cs="Times New Roman"/>
          <w:sz w:val="28"/>
          <w:szCs w:val="28"/>
          <w:lang w:val="be-BY"/>
        </w:rPr>
        <w:t xml:space="preserve">(літар. пакой) - </w:t>
      </w:r>
      <w:r w:rsidR="006A6BCC" w:rsidRPr="0008780D">
        <w:rPr>
          <w:rFonts w:ascii="Times New Roman" w:hAnsi="Times New Roman" w:cs="Times New Roman"/>
          <w:sz w:val="28"/>
          <w:szCs w:val="28"/>
          <w:lang w:val="be-BY"/>
        </w:rPr>
        <w:t>яў</w:t>
      </w:r>
      <w:r w:rsidRPr="0008780D">
        <w:rPr>
          <w:rFonts w:ascii="Times New Roman" w:hAnsi="Times New Roman" w:cs="Times New Roman"/>
          <w:sz w:val="28"/>
          <w:szCs w:val="28"/>
          <w:lang w:val="be-BY"/>
        </w:rPr>
        <w:t>рэйская рэлігійная пачатковая школа.</w:t>
      </w:r>
    </w:p>
    <w:p w:rsidR="003174C7" w:rsidRPr="0008780D" w:rsidRDefault="003174C7" w:rsidP="0008780D">
      <w:pPr>
        <w:autoSpaceDE w:val="0"/>
        <w:autoSpaceDN w:val="0"/>
        <w:adjustRightInd w:val="0"/>
        <w:spacing w:after="0"/>
        <w:ind w:firstLine="709"/>
        <w:jc w:val="both"/>
        <w:rPr>
          <w:rFonts w:ascii="Times New Roman" w:hAnsi="Times New Roman" w:cs="Times New Roman"/>
          <w:sz w:val="28"/>
          <w:szCs w:val="28"/>
          <w:lang w:val="be-BY"/>
        </w:rPr>
      </w:pPr>
    </w:p>
    <w:p w:rsidR="003C7F2E" w:rsidRPr="0008780D" w:rsidRDefault="003174C7" w:rsidP="0008780D">
      <w:pPr>
        <w:autoSpaceDE w:val="0"/>
        <w:autoSpaceDN w:val="0"/>
        <w:adjustRightInd w:val="0"/>
        <w:spacing w:after="0"/>
        <w:ind w:firstLine="709"/>
        <w:jc w:val="both"/>
        <w:rPr>
          <w:rFonts w:ascii="Times New Roman" w:hAnsi="Times New Roman" w:cs="Times New Roman"/>
          <w:sz w:val="28"/>
          <w:szCs w:val="28"/>
          <w:lang w:val="be-BY"/>
        </w:rPr>
      </w:pPr>
      <w:r w:rsidRPr="0008780D">
        <w:rPr>
          <w:rFonts w:ascii="Times New Roman" w:hAnsi="Times New Roman" w:cs="Times New Roman"/>
          <w:b/>
          <w:i/>
          <w:iCs/>
          <w:sz w:val="28"/>
          <w:szCs w:val="28"/>
          <w:lang w:val="be-BY"/>
        </w:rPr>
        <w:t>Шаб</w:t>
      </w:r>
      <w:r w:rsidR="003C7F2E" w:rsidRPr="0008780D">
        <w:rPr>
          <w:rFonts w:ascii="Times New Roman" w:hAnsi="Times New Roman" w:cs="Times New Roman"/>
          <w:b/>
          <w:i/>
          <w:iCs/>
          <w:sz w:val="28"/>
          <w:szCs w:val="28"/>
          <w:lang w:val="be-BY"/>
        </w:rPr>
        <w:t>ат</w:t>
      </w:r>
      <w:r w:rsidR="003C7F2E" w:rsidRPr="0008780D">
        <w:rPr>
          <w:rFonts w:ascii="Times New Roman" w:hAnsi="Times New Roman" w:cs="Times New Roman"/>
          <w:b/>
          <w:i/>
          <w:sz w:val="28"/>
          <w:szCs w:val="28"/>
          <w:lang w:val="be-BY"/>
        </w:rPr>
        <w:t xml:space="preserve"> </w:t>
      </w:r>
      <w:r w:rsidR="003C7F2E" w:rsidRPr="0008780D">
        <w:rPr>
          <w:rFonts w:ascii="Times New Roman" w:hAnsi="Times New Roman" w:cs="Times New Roman"/>
          <w:sz w:val="28"/>
          <w:szCs w:val="28"/>
          <w:lang w:val="be-BY"/>
        </w:rPr>
        <w:t>(</w:t>
      </w:r>
      <w:r w:rsidRPr="0008780D">
        <w:rPr>
          <w:rFonts w:ascii="Times New Roman" w:hAnsi="Times New Roman" w:cs="Times New Roman"/>
          <w:iCs/>
          <w:sz w:val="28"/>
          <w:szCs w:val="28"/>
          <w:lang w:val="be-BY"/>
        </w:rPr>
        <w:t>іўр.</w:t>
      </w:r>
      <w:r w:rsidR="003C7F2E" w:rsidRPr="0008780D">
        <w:rPr>
          <w:rFonts w:ascii="Times New Roman" w:hAnsi="Times New Roman" w:cs="Times New Roman"/>
          <w:sz w:val="28"/>
          <w:szCs w:val="28"/>
          <w:lang w:val="be-BY"/>
        </w:rPr>
        <w:t xml:space="preserve"> </w:t>
      </w:r>
      <w:r w:rsidRPr="0008780D">
        <w:rPr>
          <w:rFonts w:ascii="Times New Roman" w:hAnsi="Times New Roman" w:cs="Times New Roman"/>
          <w:sz w:val="28"/>
          <w:szCs w:val="28"/>
          <w:lang w:val="be-BY"/>
        </w:rPr>
        <w:t>“</w:t>
      </w:r>
      <w:r w:rsidR="00DA6C71" w:rsidRPr="0008780D">
        <w:rPr>
          <w:rFonts w:ascii="Times New Roman" w:hAnsi="Times New Roman" w:cs="Times New Roman"/>
          <w:sz w:val="28"/>
          <w:szCs w:val="28"/>
          <w:lang w:val="be-BY"/>
        </w:rPr>
        <w:t>супакоіцца</w:t>
      </w:r>
      <w:r w:rsidR="003C7F2E" w:rsidRPr="0008780D">
        <w:rPr>
          <w:rFonts w:ascii="Times New Roman" w:hAnsi="Times New Roman" w:cs="Times New Roman"/>
          <w:sz w:val="28"/>
          <w:szCs w:val="28"/>
          <w:lang w:val="be-BY"/>
        </w:rPr>
        <w:t>, спын</w:t>
      </w:r>
      <w:r w:rsidRPr="0008780D">
        <w:rPr>
          <w:rFonts w:ascii="Times New Roman" w:hAnsi="Times New Roman" w:cs="Times New Roman"/>
          <w:sz w:val="28"/>
          <w:szCs w:val="28"/>
          <w:lang w:val="be-BY"/>
        </w:rPr>
        <w:t>і</w:t>
      </w:r>
      <w:r w:rsidR="003C7F2E" w:rsidRPr="0008780D">
        <w:rPr>
          <w:rFonts w:ascii="Times New Roman" w:hAnsi="Times New Roman" w:cs="Times New Roman"/>
          <w:sz w:val="28"/>
          <w:szCs w:val="28"/>
          <w:lang w:val="be-BY"/>
        </w:rPr>
        <w:t>ць дзейнасць</w:t>
      </w:r>
      <w:r w:rsidRPr="0008780D">
        <w:rPr>
          <w:rFonts w:ascii="Times New Roman" w:hAnsi="Times New Roman" w:cs="Times New Roman"/>
          <w:sz w:val="28"/>
          <w:szCs w:val="28"/>
          <w:lang w:val="be-BY"/>
        </w:rPr>
        <w:t>”</w:t>
      </w:r>
      <w:r w:rsidR="003C7F2E" w:rsidRPr="0008780D">
        <w:rPr>
          <w:rFonts w:ascii="Times New Roman" w:hAnsi="Times New Roman" w:cs="Times New Roman"/>
          <w:sz w:val="28"/>
          <w:szCs w:val="28"/>
          <w:lang w:val="be-BY"/>
        </w:rPr>
        <w:t xml:space="preserve">), у </w:t>
      </w:r>
      <w:r w:rsidRPr="0008780D">
        <w:rPr>
          <w:rFonts w:ascii="Times New Roman" w:hAnsi="Times New Roman" w:cs="Times New Roman"/>
          <w:sz w:val="28"/>
          <w:szCs w:val="28"/>
          <w:lang w:val="be-BY"/>
        </w:rPr>
        <w:t>іў</w:t>
      </w:r>
      <w:r w:rsidR="003C7F2E" w:rsidRPr="0008780D">
        <w:rPr>
          <w:rFonts w:ascii="Times New Roman" w:hAnsi="Times New Roman" w:cs="Times New Roman"/>
          <w:sz w:val="28"/>
          <w:szCs w:val="28"/>
          <w:lang w:val="be-BY"/>
        </w:rPr>
        <w:t>даізме - сёмы дзень тыдня, у які Тора прадпісвае ўстрымлівацца ад працы.</w:t>
      </w:r>
    </w:p>
    <w:p w:rsidR="004F6ACA" w:rsidRDefault="004F6ACA" w:rsidP="004F6ACA">
      <w:pPr>
        <w:pStyle w:val="a3"/>
        <w:spacing w:before="96" w:beforeAutospacing="0" w:after="120" w:afterAutospacing="0" w:line="360" w:lineRule="atLeast"/>
        <w:jc w:val="center"/>
        <w:rPr>
          <w:b/>
          <w:color w:val="000000"/>
          <w:sz w:val="28"/>
          <w:szCs w:val="28"/>
          <w:lang w:val="be-BY"/>
        </w:rPr>
      </w:pPr>
      <w:r w:rsidRPr="004F6ACA">
        <w:rPr>
          <w:b/>
          <w:color w:val="000000"/>
          <w:sz w:val="28"/>
          <w:szCs w:val="28"/>
          <w:lang w:val="be-BY"/>
        </w:rPr>
        <w:lastRenderedPageBreak/>
        <w:t>ЗАКЛЮЧЭННЕ</w:t>
      </w:r>
    </w:p>
    <w:p w:rsidR="00952101" w:rsidRPr="009E4CB0" w:rsidRDefault="00952101" w:rsidP="0008780D">
      <w:pPr>
        <w:autoSpaceDE w:val="0"/>
        <w:autoSpaceDN w:val="0"/>
        <w:adjustRightInd w:val="0"/>
        <w:spacing w:after="0"/>
        <w:ind w:firstLine="709"/>
        <w:jc w:val="both"/>
        <w:rPr>
          <w:rFonts w:ascii="Times New Roman" w:hAnsi="Times New Roman" w:cs="Times New Roman"/>
          <w:sz w:val="28"/>
          <w:szCs w:val="28"/>
          <w:lang w:val="be-BY"/>
        </w:rPr>
      </w:pPr>
      <w:r w:rsidRPr="00952101">
        <w:rPr>
          <w:rFonts w:ascii="Times New Roman" w:hAnsi="Times New Roman" w:cs="Times New Roman"/>
          <w:sz w:val="28"/>
          <w:szCs w:val="28"/>
          <w:lang w:val="be-BY"/>
        </w:rPr>
        <w:t xml:space="preserve">Утварэнне яўрэйскай дыяспары </w:t>
      </w:r>
      <w:r>
        <w:rPr>
          <w:rFonts w:ascii="Times New Roman" w:hAnsi="Times New Roman" w:cs="Times New Roman"/>
          <w:sz w:val="28"/>
          <w:szCs w:val="28"/>
          <w:lang w:val="be-BY"/>
        </w:rPr>
        <w:t xml:space="preserve">ў Полацку </w:t>
      </w:r>
      <w:r w:rsidRPr="00952101">
        <w:rPr>
          <w:rFonts w:ascii="Times New Roman" w:hAnsi="Times New Roman" w:cs="Times New Roman"/>
          <w:sz w:val="28"/>
          <w:szCs w:val="28"/>
          <w:lang w:val="be-BY"/>
        </w:rPr>
        <w:t xml:space="preserve">спрыяла развіццю дывергентных працэсаў, што выявілася ў пераходзе яўрэяў на мову народа, сярод якога яны жылі. </w:t>
      </w:r>
      <w:r w:rsidRPr="009E4CB0">
        <w:rPr>
          <w:rFonts w:ascii="Times New Roman" w:hAnsi="Times New Roman" w:cs="Times New Roman"/>
          <w:sz w:val="28"/>
          <w:szCs w:val="28"/>
          <w:lang w:val="be-BY"/>
        </w:rPr>
        <w:t xml:space="preserve">Старажытная яўрэйская мова – іўрыт, паступова выйшла з паўсядзённага ўжытку і захоўвалася толькі ў рэлігійнай сферы. Беларускі пісьменнік Змітрок Бядуля (Самуіл Яфімавіч Плаўнік) у пачатку 20 стагоддзя пісаў: “...яўрэі, жыўшы тут, у сваей новай бацькаўшчыне, болей перанялі ад беларусаў, чым беларусы ад іх” </w:t>
      </w:r>
      <w:r w:rsidR="005A4829" w:rsidRPr="005A4829">
        <w:rPr>
          <w:rFonts w:ascii="Times New Roman" w:hAnsi="Times New Roman" w:cs="Times New Roman"/>
          <w:sz w:val="28"/>
          <w:szCs w:val="28"/>
          <w:lang w:val="be-BY"/>
        </w:rPr>
        <w:t>[1]</w:t>
      </w:r>
      <w:r w:rsidRPr="009E4CB0">
        <w:rPr>
          <w:rFonts w:ascii="Times New Roman" w:hAnsi="Times New Roman" w:cs="Times New Roman"/>
          <w:sz w:val="28"/>
          <w:szCs w:val="28"/>
          <w:lang w:val="be-BY"/>
        </w:rPr>
        <w:t>.</w:t>
      </w:r>
    </w:p>
    <w:p w:rsidR="00952101" w:rsidRPr="00952101" w:rsidRDefault="00952101" w:rsidP="0008780D">
      <w:pPr>
        <w:autoSpaceDE w:val="0"/>
        <w:autoSpaceDN w:val="0"/>
        <w:adjustRightInd w:val="0"/>
        <w:spacing w:after="0"/>
        <w:ind w:firstLine="709"/>
        <w:jc w:val="both"/>
        <w:rPr>
          <w:rFonts w:ascii="Times New Roman" w:hAnsi="Times New Roman" w:cs="Times New Roman"/>
          <w:sz w:val="28"/>
          <w:szCs w:val="28"/>
          <w:lang w:val="be-BY"/>
        </w:rPr>
      </w:pPr>
      <w:r w:rsidRPr="00952101">
        <w:rPr>
          <w:rFonts w:ascii="Times New Roman" w:hAnsi="Times New Roman" w:cs="Times New Roman"/>
          <w:sz w:val="28"/>
          <w:szCs w:val="28"/>
        </w:rPr>
        <w:t xml:space="preserve">З сімпатыяй пра яўрэйскае насельніцтва неаднойчы друкавала беларуская газета “Наша Ніва”: “Калі мы глянем на яўрэйскае мястэчка на Беларусі, то пабачым на кожным кроку нешта роднае, сваё, у будоўлях і ва ўсёй абставе” </w:t>
      </w:r>
      <w:r w:rsidR="005A4829" w:rsidRPr="005A4829">
        <w:rPr>
          <w:rFonts w:ascii="Times New Roman" w:hAnsi="Times New Roman" w:cs="Times New Roman"/>
          <w:sz w:val="28"/>
          <w:szCs w:val="28"/>
          <w:lang w:val="be-BY"/>
        </w:rPr>
        <w:t>[1]</w:t>
      </w:r>
      <w:r w:rsidR="005A4829" w:rsidRPr="009E4CB0">
        <w:rPr>
          <w:rFonts w:ascii="Times New Roman" w:hAnsi="Times New Roman" w:cs="Times New Roman"/>
          <w:sz w:val="28"/>
          <w:szCs w:val="28"/>
          <w:lang w:val="be-BY"/>
        </w:rPr>
        <w:t>.</w:t>
      </w:r>
    </w:p>
    <w:p w:rsidR="00952101" w:rsidRPr="00952101" w:rsidRDefault="00952101" w:rsidP="0008780D">
      <w:pPr>
        <w:autoSpaceDE w:val="0"/>
        <w:autoSpaceDN w:val="0"/>
        <w:adjustRightInd w:val="0"/>
        <w:spacing w:after="0"/>
        <w:ind w:firstLine="709"/>
        <w:jc w:val="both"/>
        <w:rPr>
          <w:rFonts w:ascii="Times New Roman" w:hAnsi="Times New Roman" w:cs="Times New Roman"/>
          <w:sz w:val="28"/>
          <w:szCs w:val="28"/>
        </w:rPr>
      </w:pPr>
      <w:r w:rsidRPr="00952101">
        <w:rPr>
          <w:rFonts w:ascii="Times New Roman" w:hAnsi="Times New Roman" w:cs="Times New Roman"/>
          <w:sz w:val="28"/>
          <w:szCs w:val="28"/>
        </w:rPr>
        <w:t>Шматгадовае суседства двух народаў не магло не рабіць уплыў на характар краю. Адбываўся натуральны абмен культурнымі вартасцямі, ствараліся эканамічныя стасункі, у якіх адна нацыя без другой ужо не маглі абысціся.</w:t>
      </w:r>
    </w:p>
    <w:p w:rsidR="005B0A45" w:rsidRPr="00952101" w:rsidRDefault="00952101" w:rsidP="0008780D">
      <w:pPr>
        <w:autoSpaceDE w:val="0"/>
        <w:autoSpaceDN w:val="0"/>
        <w:adjustRightInd w:val="0"/>
        <w:spacing w:after="0"/>
        <w:ind w:firstLine="709"/>
        <w:jc w:val="both"/>
        <w:rPr>
          <w:rFonts w:ascii="Times New Roman" w:hAnsi="Times New Roman" w:cs="Times New Roman"/>
          <w:sz w:val="28"/>
          <w:szCs w:val="28"/>
          <w:lang w:val="be-BY"/>
        </w:rPr>
      </w:pPr>
      <w:r w:rsidRPr="00952101">
        <w:rPr>
          <w:rFonts w:ascii="Times New Roman" w:hAnsi="Times New Roman" w:cs="Times New Roman"/>
          <w:sz w:val="28"/>
          <w:szCs w:val="28"/>
        </w:rPr>
        <w:t xml:space="preserve">Адпаведныя працэсы адбываліся і непасрэдна ў горадзе </w:t>
      </w:r>
      <w:r>
        <w:rPr>
          <w:rFonts w:ascii="Times New Roman" w:hAnsi="Times New Roman" w:cs="Times New Roman"/>
          <w:sz w:val="28"/>
          <w:szCs w:val="28"/>
          <w:lang w:val="be-BY"/>
        </w:rPr>
        <w:t>Полацку</w:t>
      </w:r>
      <w:r w:rsidRPr="00952101">
        <w:rPr>
          <w:rFonts w:ascii="Times New Roman" w:hAnsi="Times New Roman" w:cs="Times New Roman"/>
          <w:sz w:val="28"/>
          <w:szCs w:val="28"/>
        </w:rPr>
        <w:t>.</w:t>
      </w: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Default="004F6ACA" w:rsidP="0008780D">
      <w:pPr>
        <w:pStyle w:val="a3"/>
        <w:spacing w:before="0" w:beforeAutospacing="0" w:after="0" w:afterAutospacing="0" w:line="276" w:lineRule="auto"/>
        <w:ind w:firstLine="709"/>
        <w:jc w:val="both"/>
        <w:rPr>
          <w:b/>
          <w:color w:val="000000"/>
          <w:sz w:val="28"/>
          <w:szCs w:val="28"/>
          <w:lang w:val="be-BY"/>
        </w:rPr>
      </w:pPr>
    </w:p>
    <w:p w:rsidR="004F6ACA" w:rsidRPr="009E4CB0" w:rsidRDefault="004F6ACA" w:rsidP="0008780D">
      <w:pPr>
        <w:pStyle w:val="a3"/>
        <w:spacing w:before="0" w:beforeAutospacing="0" w:after="0" w:afterAutospacing="0" w:line="276" w:lineRule="auto"/>
        <w:ind w:firstLine="709"/>
        <w:jc w:val="both"/>
        <w:rPr>
          <w:b/>
          <w:color w:val="000000"/>
          <w:sz w:val="28"/>
          <w:szCs w:val="28"/>
        </w:rPr>
      </w:pPr>
    </w:p>
    <w:p w:rsidR="0008780D" w:rsidRPr="009E4CB0" w:rsidRDefault="0008780D" w:rsidP="0008780D">
      <w:pPr>
        <w:pStyle w:val="a3"/>
        <w:spacing w:before="0" w:beforeAutospacing="0" w:after="0" w:afterAutospacing="0" w:line="276" w:lineRule="auto"/>
        <w:ind w:firstLine="709"/>
        <w:jc w:val="both"/>
        <w:rPr>
          <w:b/>
          <w:color w:val="000000"/>
          <w:sz w:val="28"/>
          <w:szCs w:val="28"/>
        </w:rPr>
      </w:pPr>
    </w:p>
    <w:p w:rsidR="0008780D" w:rsidRPr="009E4CB0" w:rsidRDefault="0008780D" w:rsidP="0008780D">
      <w:pPr>
        <w:pStyle w:val="a3"/>
        <w:spacing w:before="0" w:beforeAutospacing="0" w:after="0" w:afterAutospacing="0" w:line="276" w:lineRule="auto"/>
        <w:ind w:firstLine="709"/>
        <w:jc w:val="both"/>
        <w:rPr>
          <w:b/>
          <w:color w:val="000000"/>
          <w:sz w:val="28"/>
          <w:szCs w:val="28"/>
        </w:rPr>
      </w:pPr>
    </w:p>
    <w:p w:rsidR="0008780D" w:rsidRPr="009E4CB0" w:rsidRDefault="0008780D">
      <w:pPr>
        <w:rPr>
          <w:rFonts w:ascii="Times New Roman" w:eastAsia="Times New Roman" w:hAnsi="Times New Roman" w:cs="Times New Roman"/>
          <w:b/>
          <w:color w:val="000000"/>
          <w:sz w:val="28"/>
          <w:szCs w:val="28"/>
        </w:rPr>
      </w:pPr>
      <w:r w:rsidRPr="009E4CB0">
        <w:rPr>
          <w:b/>
          <w:color w:val="000000"/>
          <w:sz w:val="28"/>
          <w:szCs w:val="28"/>
        </w:rPr>
        <w:br w:type="page"/>
      </w:r>
    </w:p>
    <w:p w:rsidR="004F6ACA" w:rsidRDefault="004F6ACA" w:rsidP="004F6ACA">
      <w:pPr>
        <w:spacing w:before="100" w:beforeAutospacing="1" w:after="100" w:afterAutospacing="1" w:line="240" w:lineRule="auto"/>
        <w:ind w:right="240"/>
        <w:jc w:val="center"/>
        <w:textAlignment w:val="baseline"/>
        <w:outlineLvl w:val="4"/>
        <w:rPr>
          <w:rFonts w:ascii="Times New Roman" w:eastAsia="Times New Roman" w:hAnsi="Times New Roman" w:cs="Times New Roman"/>
          <w:b/>
          <w:bCs/>
          <w:color w:val="000000"/>
          <w:sz w:val="27"/>
          <w:szCs w:val="27"/>
          <w:lang w:val="be-BY"/>
        </w:rPr>
      </w:pPr>
      <w:r>
        <w:rPr>
          <w:rFonts w:ascii="Times New Roman" w:eastAsia="Times New Roman" w:hAnsi="Times New Roman" w:cs="Times New Roman"/>
          <w:b/>
          <w:bCs/>
          <w:color w:val="000000"/>
          <w:sz w:val="27"/>
          <w:szCs w:val="27"/>
          <w:lang w:val="be-BY"/>
        </w:rPr>
        <w:lastRenderedPageBreak/>
        <w:t>СПІС ВЫКАРЫСТАНЫХ КРЫНІЦ</w:t>
      </w:r>
    </w:p>
    <w:p w:rsidR="000101BE" w:rsidRPr="000101BE" w:rsidRDefault="000101BE" w:rsidP="00F85748">
      <w:pPr>
        <w:numPr>
          <w:ilvl w:val="0"/>
          <w:numId w:val="2"/>
        </w:numPr>
        <w:tabs>
          <w:tab w:val="clear" w:pos="900"/>
          <w:tab w:val="num" w:pos="1418"/>
        </w:tabs>
        <w:spacing w:after="0"/>
        <w:ind w:left="0" w:firstLine="709"/>
        <w:jc w:val="both"/>
      </w:pPr>
      <w:r w:rsidRPr="000101BE">
        <w:rPr>
          <w:rFonts w:ascii="Times New Roman" w:hAnsi="Times New Roman"/>
          <w:sz w:val="28"/>
          <w:szCs w:val="28"/>
          <w:lang w:val="be-BY"/>
        </w:rPr>
        <w:t>Бядуля З. Жыды на Беларусі. –Мн., друкарня Я. А. Грынелята, 1918, перадрукаванне 1992. – с.17.</w:t>
      </w:r>
    </w:p>
    <w:p w:rsidR="000101BE" w:rsidRDefault="000101BE" w:rsidP="0008780D">
      <w:pPr>
        <w:numPr>
          <w:ilvl w:val="0"/>
          <w:numId w:val="2"/>
        </w:numPr>
        <w:spacing w:after="0"/>
        <w:ind w:left="0" w:firstLine="709"/>
        <w:jc w:val="both"/>
        <w:rPr>
          <w:rFonts w:ascii="Times New Roman" w:hAnsi="Times New Roman"/>
          <w:sz w:val="28"/>
          <w:szCs w:val="28"/>
          <w:lang w:val="be-BY"/>
        </w:rPr>
      </w:pPr>
      <w:r w:rsidRPr="000101BE">
        <w:rPr>
          <w:rFonts w:ascii="Times New Roman" w:hAnsi="Times New Roman"/>
          <w:sz w:val="28"/>
          <w:szCs w:val="28"/>
          <w:lang w:val="be-BY"/>
        </w:rPr>
        <w:t>Краткая еврейская энциклопедия. Том 9, кол. 671-695.</w:t>
      </w:r>
    </w:p>
    <w:p w:rsidR="000101BE" w:rsidRDefault="000101BE" w:rsidP="0008780D">
      <w:pPr>
        <w:numPr>
          <w:ilvl w:val="0"/>
          <w:numId w:val="2"/>
        </w:numPr>
        <w:spacing w:after="0"/>
        <w:ind w:left="0" w:firstLine="709"/>
        <w:jc w:val="both"/>
        <w:rPr>
          <w:rFonts w:ascii="Times New Roman" w:hAnsi="Times New Roman"/>
          <w:sz w:val="28"/>
          <w:szCs w:val="28"/>
          <w:lang w:val="be-BY"/>
        </w:rPr>
      </w:pPr>
      <w:r w:rsidRPr="000101BE">
        <w:rPr>
          <w:rFonts w:ascii="Times New Roman" w:hAnsi="Times New Roman"/>
          <w:sz w:val="28"/>
          <w:szCs w:val="28"/>
          <w:lang w:val="be-BY"/>
        </w:rPr>
        <w:t>Краткая еврейская энциклопедия. Том 10, кол. 224 – 227.</w:t>
      </w:r>
    </w:p>
    <w:p w:rsidR="000101BE" w:rsidRPr="000101BE" w:rsidRDefault="000101BE" w:rsidP="0008780D">
      <w:pPr>
        <w:numPr>
          <w:ilvl w:val="0"/>
          <w:numId w:val="2"/>
        </w:numPr>
        <w:spacing w:after="0"/>
        <w:ind w:left="0" w:firstLine="709"/>
        <w:jc w:val="both"/>
        <w:rPr>
          <w:rFonts w:ascii="Times New Roman" w:hAnsi="Times New Roman"/>
          <w:sz w:val="28"/>
          <w:szCs w:val="28"/>
          <w:lang w:val="be-BY"/>
        </w:rPr>
      </w:pPr>
      <w:r w:rsidRPr="000101BE">
        <w:rPr>
          <w:rFonts w:ascii="Times New Roman" w:hAnsi="Times New Roman"/>
          <w:sz w:val="28"/>
          <w:szCs w:val="28"/>
          <w:lang w:val="be-BY"/>
        </w:rPr>
        <w:t>Ліпецкі Э. Бунд. //Беларуская мінуўшчына. –1996. -№3 – с.11-13.</w:t>
      </w:r>
    </w:p>
    <w:p w:rsidR="000101BE" w:rsidRDefault="000101BE" w:rsidP="0008780D">
      <w:pPr>
        <w:numPr>
          <w:ilvl w:val="0"/>
          <w:numId w:val="2"/>
        </w:numPr>
        <w:spacing w:after="0"/>
        <w:ind w:left="0" w:firstLine="709"/>
        <w:jc w:val="both"/>
        <w:rPr>
          <w:rFonts w:ascii="Times New Roman" w:hAnsi="Times New Roman"/>
          <w:sz w:val="28"/>
          <w:szCs w:val="28"/>
          <w:lang w:val="be-BY"/>
        </w:rPr>
      </w:pPr>
      <w:r>
        <w:rPr>
          <w:rFonts w:ascii="Times New Roman" w:hAnsi="Times New Roman"/>
          <w:sz w:val="28"/>
          <w:szCs w:val="28"/>
          <w:lang w:val="be-BY"/>
        </w:rPr>
        <w:t>Матэрыялы навукова –практычнай канферэнцыі (па выніках навукова-даследчай работы ў 2000 г.)</w:t>
      </w:r>
      <w:r>
        <w:rPr>
          <w:rFonts w:ascii="Times New Roman" w:hAnsi="Times New Roman"/>
          <w:sz w:val="28"/>
          <w:szCs w:val="28"/>
          <w:lang w:val="be-BY"/>
        </w:rPr>
        <w:tab/>
        <w:t xml:space="preserve"> - Полацк 2001 г. – 115 с.</w:t>
      </w:r>
    </w:p>
    <w:p w:rsidR="007B53D6" w:rsidRDefault="007B53D6" w:rsidP="0008780D">
      <w:pPr>
        <w:numPr>
          <w:ilvl w:val="0"/>
          <w:numId w:val="2"/>
        </w:numPr>
        <w:spacing w:after="0"/>
        <w:ind w:left="0" w:firstLine="709"/>
        <w:jc w:val="both"/>
        <w:rPr>
          <w:rFonts w:ascii="Times New Roman" w:hAnsi="Times New Roman"/>
          <w:sz w:val="28"/>
          <w:szCs w:val="28"/>
          <w:lang w:val="be-BY"/>
        </w:rPr>
      </w:pPr>
      <w:r>
        <w:rPr>
          <w:rFonts w:ascii="Times New Roman" w:hAnsi="Times New Roman"/>
          <w:sz w:val="28"/>
          <w:szCs w:val="28"/>
          <w:lang w:val="be-BY"/>
        </w:rPr>
        <w:t>Памяць: Гіст.- дакум. хроніка Полацка / Рэд.калегія.: Г. П. Пашкоў(гал. рэд.) і інш..– Мн.: Бел.Эн., 2002. – 912с.: іл.</w:t>
      </w:r>
    </w:p>
    <w:p w:rsidR="007B53D6" w:rsidRDefault="007B53D6" w:rsidP="0008780D">
      <w:pPr>
        <w:numPr>
          <w:ilvl w:val="0"/>
          <w:numId w:val="2"/>
        </w:numPr>
        <w:spacing w:after="0"/>
        <w:ind w:left="0" w:firstLine="709"/>
        <w:jc w:val="both"/>
        <w:rPr>
          <w:rFonts w:ascii="Times New Roman" w:hAnsi="Times New Roman"/>
          <w:sz w:val="28"/>
          <w:szCs w:val="28"/>
          <w:lang w:val="be-BY"/>
        </w:rPr>
      </w:pPr>
      <w:r>
        <w:rPr>
          <w:rFonts w:ascii="Times New Roman" w:hAnsi="Times New Roman"/>
          <w:sz w:val="28"/>
          <w:szCs w:val="28"/>
          <w:lang w:val="be-BY"/>
        </w:rPr>
        <w:t>Памяць: Гіст.- дакум. хроніка Полацкага раёна. – Мн.: Выш. школа., 1999. – 700с.: іл.</w:t>
      </w:r>
      <w:r>
        <w:rPr>
          <w:rFonts w:ascii="Times New Roman" w:hAnsi="Times New Roman"/>
          <w:sz w:val="28"/>
          <w:szCs w:val="28"/>
          <w:lang w:val="be-BY"/>
        </w:rPr>
        <w:tab/>
      </w:r>
    </w:p>
    <w:p w:rsidR="007B53D6" w:rsidRDefault="007B53D6" w:rsidP="0008780D">
      <w:pPr>
        <w:numPr>
          <w:ilvl w:val="0"/>
          <w:numId w:val="2"/>
        </w:numPr>
        <w:spacing w:after="0"/>
        <w:ind w:left="0" w:firstLine="709"/>
        <w:jc w:val="both"/>
        <w:rPr>
          <w:rFonts w:ascii="Times New Roman" w:hAnsi="Times New Roman"/>
          <w:sz w:val="28"/>
          <w:szCs w:val="28"/>
          <w:lang w:val="be-BY"/>
        </w:rPr>
      </w:pPr>
      <w:r w:rsidRPr="00F8530A">
        <w:rPr>
          <w:rFonts w:ascii="Times New Roman" w:hAnsi="Times New Roman"/>
          <w:sz w:val="28"/>
          <w:szCs w:val="28"/>
          <w:lang w:val="be-BY"/>
        </w:rPr>
        <w:t>По</w:t>
      </w:r>
      <w:r>
        <w:rPr>
          <w:rFonts w:ascii="Times New Roman" w:hAnsi="Times New Roman"/>
          <w:sz w:val="28"/>
          <w:szCs w:val="28"/>
          <w:lang w:val="be-BY"/>
        </w:rPr>
        <w:t>лацкая даўніна</w:t>
      </w:r>
      <w:r w:rsidRPr="00F8530A">
        <w:rPr>
          <w:rFonts w:ascii="Times New Roman" w:hAnsi="Times New Roman"/>
          <w:sz w:val="28"/>
          <w:szCs w:val="28"/>
          <w:lang w:val="be-BY"/>
        </w:rPr>
        <w:t xml:space="preserve"> </w:t>
      </w:r>
      <w:r>
        <w:rPr>
          <w:rFonts w:ascii="Times New Roman" w:hAnsi="Times New Roman" w:cs="Times New Roman"/>
          <w:sz w:val="28"/>
          <w:szCs w:val="28"/>
          <w:lang w:val="be-BY"/>
        </w:rPr>
        <w:t>/</w:t>
      </w:r>
      <w:r>
        <w:rPr>
          <w:rFonts w:ascii="Times New Roman" w:hAnsi="Times New Roman"/>
          <w:sz w:val="28"/>
          <w:szCs w:val="28"/>
          <w:lang w:val="be-BY"/>
        </w:rPr>
        <w:t xml:space="preserve"> І.П. Дэйніс -</w:t>
      </w:r>
      <w:r w:rsidRPr="00B76842">
        <w:rPr>
          <w:rFonts w:ascii="Times New Roman" w:hAnsi="Times New Roman"/>
          <w:sz w:val="28"/>
          <w:szCs w:val="28"/>
          <w:lang w:val="be-BY"/>
        </w:rPr>
        <w:t xml:space="preserve"> </w:t>
      </w:r>
      <w:r>
        <w:rPr>
          <w:rFonts w:ascii="Times New Roman" w:hAnsi="Times New Roman"/>
          <w:sz w:val="28"/>
          <w:szCs w:val="28"/>
          <w:lang w:val="be-BY"/>
        </w:rPr>
        <w:t>Мн.:</w:t>
      </w:r>
      <w:r w:rsidRPr="00F8530A">
        <w:rPr>
          <w:rFonts w:ascii="Times New Roman" w:hAnsi="Times New Roman"/>
          <w:sz w:val="28"/>
          <w:szCs w:val="28"/>
          <w:lang w:val="be-BY"/>
        </w:rPr>
        <w:t xml:space="preserve"> </w:t>
      </w:r>
      <w:r>
        <w:rPr>
          <w:rFonts w:ascii="Times New Roman" w:hAnsi="Times New Roman"/>
          <w:sz w:val="28"/>
          <w:szCs w:val="28"/>
          <w:lang w:val="be-BY"/>
        </w:rPr>
        <w:t>Ме</w:t>
      </w:r>
      <w:r w:rsidRPr="007B53D6">
        <w:rPr>
          <w:rFonts w:ascii="Times New Roman" w:hAnsi="Times New Roman"/>
          <w:sz w:val="28"/>
          <w:szCs w:val="28"/>
          <w:lang w:val="be-BY"/>
        </w:rPr>
        <w:t>ди</w:t>
      </w:r>
      <w:r>
        <w:rPr>
          <w:rFonts w:ascii="Times New Roman" w:hAnsi="Times New Roman"/>
          <w:sz w:val="28"/>
          <w:szCs w:val="28"/>
          <w:lang w:val="be-BY"/>
        </w:rPr>
        <w:t>сонт.,</w:t>
      </w:r>
      <w:r w:rsidRPr="00F8530A">
        <w:rPr>
          <w:rFonts w:ascii="Times New Roman" w:hAnsi="Times New Roman"/>
          <w:sz w:val="28"/>
          <w:szCs w:val="28"/>
          <w:lang w:val="be-BY"/>
        </w:rPr>
        <w:t xml:space="preserve"> </w:t>
      </w:r>
      <w:r>
        <w:rPr>
          <w:rFonts w:ascii="Times New Roman" w:hAnsi="Times New Roman"/>
          <w:sz w:val="28"/>
          <w:szCs w:val="28"/>
          <w:lang w:val="be-BY"/>
        </w:rPr>
        <w:t>2007</w:t>
      </w:r>
      <w:r w:rsidRPr="00F8530A">
        <w:rPr>
          <w:rFonts w:ascii="Times New Roman" w:hAnsi="Times New Roman"/>
          <w:sz w:val="28"/>
          <w:szCs w:val="28"/>
          <w:lang w:val="be-BY"/>
        </w:rPr>
        <w:t xml:space="preserve"> г.</w:t>
      </w:r>
      <w:r>
        <w:rPr>
          <w:rFonts w:ascii="Times New Roman" w:hAnsi="Times New Roman"/>
          <w:sz w:val="28"/>
          <w:szCs w:val="28"/>
          <w:lang w:val="be-BY"/>
        </w:rPr>
        <w:t>- 330 с.</w:t>
      </w:r>
      <w:r w:rsidRPr="00F8530A">
        <w:rPr>
          <w:rFonts w:ascii="Times New Roman" w:hAnsi="Times New Roman"/>
          <w:sz w:val="28"/>
          <w:szCs w:val="28"/>
          <w:lang w:val="be-BY"/>
        </w:rPr>
        <w:t xml:space="preserve"> </w:t>
      </w:r>
    </w:p>
    <w:p w:rsidR="000101BE" w:rsidRPr="00F85748" w:rsidRDefault="000101BE" w:rsidP="0008780D">
      <w:pPr>
        <w:numPr>
          <w:ilvl w:val="0"/>
          <w:numId w:val="2"/>
        </w:numPr>
        <w:spacing w:after="0"/>
        <w:ind w:left="0" w:firstLine="709"/>
        <w:jc w:val="both"/>
        <w:rPr>
          <w:rFonts w:ascii="Times New Roman" w:hAnsi="Times New Roman"/>
          <w:sz w:val="28"/>
          <w:szCs w:val="28"/>
          <w:lang w:val="be-BY"/>
        </w:rPr>
      </w:pPr>
      <w:r w:rsidRPr="000101BE">
        <w:rPr>
          <w:rFonts w:ascii="Times New Roman" w:hAnsi="Times New Roman"/>
          <w:sz w:val="28"/>
          <w:szCs w:val="28"/>
          <w:lang w:val="be-BY"/>
        </w:rPr>
        <w:t xml:space="preserve">Прамысловыя прадпрыемствы дарэвалюцыйнай </w:t>
      </w:r>
      <w:r w:rsidR="005A4829">
        <w:rPr>
          <w:rFonts w:ascii="Times New Roman" w:hAnsi="Times New Roman"/>
          <w:sz w:val="28"/>
          <w:szCs w:val="28"/>
          <w:lang w:val="be-BY"/>
        </w:rPr>
        <w:t>Беларусі. – Мн., 1988. – с. 313</w:t>
      </w:r>
    </w:p>
    <w:p w:rsidR="00F85748" w:rsidRDefault="00F85748" w:rsidP="0008780D">
      <w:pPr>
        <w:numPr>
          <w:ilvl w:val="0"/>
          <w:numId w:val="2"/>
        </w:numPr>
        <w:spacing w:after="0"/>
        <w:ind w:left="0" w:firstLine="709"/>
        <w:jc w:val="both"/>
        <w:rPr>
          <w:rFonts w:ascii="Times New Roman" w:hAnsi="Times New Roman"/>
          <w:sz w:val="28"/>
          <w:szCs w:val="28"/>
          <w:lang w:val="be-BY"/>
        </w:rPr>
      </w:pPr>
      <w:r>
        <w:rPr>
          <w:rFonts w:ascii="Times New Roman" w:hAnsi="Times New Roman"/>
          <w:sz w:val="28"/>
          <w:szCs w:val="28"/>
          <w:lang w:val="be-BY"/>
        </w:rPr>
        <w:t>“</w:t>
      </w:r>
      <w:r w:rsidRPr="00F8530A">
        <w:rPr>
          <w:rFonts w:ascii="Times New Roman" w:hAnsi="Times New Roman"/>
          <w:sz w:val="28"/>
          <w:szCs w:val="28"/>
          <w:lang w:val="be-BY"/>
        </w:rPr>
        <w:t>Яўрэі Беларусі. Гісторыя і культура</w:t>
      </w:r>
      <w:r>
        <w:rPr>
          <w:rFonts w:ascii="Times New Roman" w:hAnsi="Times New Roman"/>
          <w:sz w:val="28"/>
          <w:szCs w:val="28"/>
          <w:lang w:val="be-BY"/>
        </w:rPr>
        <w:t>” // Савецкая Беларусь.2002.- 15 красавіка</w:t>
      </w:r>
    </w:p>
    <w:p w:rsidR="004F6ACA" w:rsidRDefault="004F6ACA" w:rsidP="000541FD">
      <w:pPr>
        <w:spacing w:before="100" w:beforeAutospacing="1" w:after="100" w:afterAutospacing="1" w:line="240" w:lineRule="auto"/>
        <w:ind w:right="240"/>
        <w:textAlignment w:val="baseline"/>
        <w:outlineLvl w:val="4"/>
        <w:rPr>
          <w:rFonts w:ascii="Times New Roman" w:eastAsia="Times New Roman" w:hAnsi="Times New Roman" w:cs="Times New Roman"/>
          <w:b/>
          <w:bCs/>
          <w:color w:val="000000"/>
          <w:sz w:val="27"/>
          <w:szCs w:val="27"/>
          <w:lang w:val="be-BY"/>
        </w:rPr>
      </w:pPr>
    </w:p>
    <w:sectPr w:rsidR="004F6ACA" w:rsidSect="000541FD">
      <w:headerReference w:type="default" r:id="rId7"/>
      <w:pgSz w:w="12240" w:h="15840"/>
      <w:pgMar w:top="1134" w:right="850"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D6D" w:rsidRDefault="000D0D6D" w:rsidP="000541FD">
      <w:pPr>
        <w:spacing w:after="0" w:line="240" w:lineRule="auto"/>
      </w:pPr>
      <w:r>
        <w:separator/>
      </w:r>
    </w:p>
  </w:endnote>
  <w:endnote w:type="continuationSeparator" w:id="1">
    <w:p w:rsidR="000D0D6D" w:rsidRDefault="000D0D6D" w:rsidP="000541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D6D" w:rsidRDefault="000D0D6D" w:rsidP="000541FD">
      <w:pPr>
        <w:spacing w:after="0" w:line="240" w:lineRule="auto"/>
      </w:pPr>
      <w:r>
        <w:separator/>
      </w:r>
    </w:p>
  </w:footnote>
  <w:footnote w:type="continuationSeparator" w:id="1">
    <w:p w:rsidR="000D0D6D" w:rsidRDefault="000D0D6D" w:rsidP="000541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32485"/>
      <w:docPartObj>
        <w:docPartGallery w:val="Page Numbers (Top of Page)"/>
        <w:docPartUnique/>
      </w:docPartObj>
    </w:sdtPr>
    <w:sdtContent>
      <w:p w:rsidR="000541FD" w:rsidRDefault="008D7198">
        <w:pPr>
          <w:pStyle w:val="a8"/>
          <w:jc w:val="right"/>
        </w:pPr>
        <w:fldSimple w:instr=" PAGE   \* MERGEFORMAT ">
          <w:r w:rsidR="009F75C2">
            <w:rPr>
              <w:noProof/>
            </w:rPr>
            <w:t>22</w:t>
          </w:r>
        </w:fldSimple>
      </w:p>
    </w:sdtContent>
  </w:sdt>
  <w:p w:rsidR="000541FD" w:rsidRDefault="000541F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20"/>
        <w:w w:val="5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20"/>
        <w:w w:val="5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20"/>
        <w:w w:val="5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20"/>
        <w:w w:val="5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20"/>
        <w:w w:val="5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20"/>
        <w:w w:val="5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20"/>
        <w:w w:val="5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20"/>
        <w:w w:val="5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20"/>
        <w:w w:val="50"/>
        <w:position w:val="0"/>
        <w:sz w:val="29"/>
        <w:szCs w:val="29"/>
        <w:u w:val="none"/>
      </w:rPr>
    </w:lvl>
  </w:abstractNum>
  <w:abstractNum w:abstractNumId="1">
    <w:nsid w:val="5B895ECC"/>
    <w:multiLevelType w:val="hybridMultilevel"/>
    <w:tmpl w:val="18083240"/>
    <w:lvl w:ilvl="0" w:tplc="19122A56">
      <w:start w:val="1"/>
      <w:numFmt w:val="decimal"/>
      <w:lvlText w:val="%1."/>
      <w:lvlJc w:val="left"/>
      <w:pPr>
        <w:tabs>
          <w:tab w:val="num" w:pos="900"/>
        </w:tabs>
        <w:ind w:left="90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23B04"/>
    <w:rsid w:val="00002DE3"/>
    <w:rsid w:val="00006270"/>
    <w:rsid w:val="000101BE"/>
    <w:rsid w:val="00015B83"/>
    <w:rsid w:val="000223D0"/>
    <w:rsid w:val="00037A53"/>
    <w:rsid w:val="000541FD"/>
    <w:rsid w:val="0005728F"/>
    <w:rsid w:val="00066857"/>
    <w:rsid w:val="000739F5"/>
    <w:rsid w:val="0008780D"/>
    <w:rsid w:val="00087E90"/>
    <w:rsid w:val="00090D1E"/>
    <w:rsid w:val="00091C6E"/>
    <w:rsid w:val="000A6129"/>
    <w:rsid w:val="000D0D6D"/>
    <w:rsid w:val="000D78B5"/>
    <w:rsid w:val="000E3A29"/>
    <w:rsid w:val="000E4F55"/>
    <w:rsid w:val="001139C3"/>
    <w:rsid w:val="0011624B"/>
    <w:rsid w:val="0012180B"/>
    <w:rsid w:val="00123B04"/>
    <w:rsid w:val="001858F6"/>
    <w:rsid w:val="001864EF"/>
    <w:rsid w:val="0018736C"/>
    <w:rsid w:val="001903E6"/>
    <w:rsid w:val="00192E21"/>
    <w:rsid w:val="001A09AC"/>
    <w:rsid w:val="001B246F"/>
    <w:rsid w:val="001C17BC"/>
    <w:rsid w:val="001C1BAB"/>
    <w:rsid w:val="001D015B"/>
    <w:rsid w:val="001D67AC"/>
    <w:rsid w:val="001E7037"/>
    <w:rsid w:val="001F23B6"/>
    <w:rsid w:val="001F6F21"/>
    <w:rsid w:val="001F7DA0"/>
    <w:rsid w:val="002048AE"/>
    <w:rsid w:val="0020722C"/>
    <w:rsid w:val="00217283"/>
    <w:rsid w:val="00220BA7"/>
    <w:rsid w:val="00230A6F"/>
    <w:rsid w:val="00246C57"/>
    <w:rsid w:val="002506C4"/>
    <w:rsid w:val="00274A00"/>
    <w:rsid w:val="00275A40"/>
    <w:rsid w:val="002B7A52"/>
    <w:rsid w:val="002D0458"/>
    <w:rsid w:val="002D2A72"/>
    <w:rsid w:val="002D5619"/>
    <w:rsid w:val="00300B7E"/>
    <w:rsid w:val="00303EB0"/>
    <w:rsid w:val="00313168"/>
    <w:rsid w:val="003174C7"/>
    <w:rsid w:val="003A46D9"/>
    <w:rsid w:val="003A5073"/>
    <w:rsid w:val="003B0BC9"/>
    <w:rsid w:val="003C1AC5"/>
    <w:rsid w:val="003C7F2E"/>
    <w:rsid w:val="003D77FF"/>
    <w:rsid w:val="003E78B0"/>
    <w:rsid w:val="003F30F5"/>
    <w:rsid w:val="003F3774"/>
    <w:rsid w:val="00413D09"/>
    <w:rsid w:val="00423336"/>
    <w:rsid w:val="0043238B"/>
    <w:rsid w:val="00437D04"/>
    <w:rsid w:val="00446021"/>
    <w:rsid w:val="0045234A"/>
    <w:rsid w:val="00455750"/>
    <w:rsid w:val="00470DFE"/>
    <w:rsid w:val="00497FEB"/>
    <w:rsid w:val="004A32D5"/>
    <w:rsid w:val="004C7B27"/>
    <w:rsid w:val="004D626D"/>
    <w:rsid w:val="004E6EB4"/>
    <w:rsid w:val="004F0715"/>
    <w:rsid w:val="004F1261"/>
    <w:rsid w:val="004F6ACA"/>
    <w:rsid w:val="00506404"/>
    <w:rsid w:val="00522939"/>
    <w:rsid w:val="00524BAC"/>
    <w:rsid w:val="0055629E"/>
    <w:rsid w:val="00591164"/>
    <w:rsid w:val="00591D3B"/>
    <w:rsid w:val="005A4808"/>
    <w:rsid w:val="005A4829"/>
    <w:rsid w:val="005B0A45"/>
    <w:rsid w:val="005E7BEF"/>
    <w:rsid w:val="006018FA"/>
    <w:rsid w:val="00604447"/>
    <w:rsid w:val="00612DF0"/>
    <w:rsid w:val="006148AB"/>
    <w:rsid w:val="00616EEC"/>
    <w:rsid w:val="0063092A"/>
    <w:rsid w:val="006321F6"/>
    <w:rsid w:val="0066092F"/>
    <w:rsid w:val="00661F53"/>
    <w:rsid w:val="00666E1B"/>
    <w:rsid w:val="00681D86"/>
    <w:rsid w:val="00684921"/>
    <w:rsid w:val="00696BB0"/>
    <w:rsid w:val="006A2FAC"/>
    <w:rsid w:val="006A38DB"/>
    <w:rsid w:val="006A3ABA"/>
    <w:rsid w:val="006A6BCC"/>
    <w:rsid w:val="006B66C2"/>
    <w:rsid w:val="006D7282"/>
    <w:rsid w:val="006F4FA5"/>
    <w:rsid w:val="00703388"/>
    <w:rsid w:val="007067C7"/>
    <w:rsid w:val="0070742B"/>
    <w:rsid w:val="0074541D"/>
    <w:rsid w:val="00750C83"/>
    <w:rsid w:val="00751FCB"/>
    <w:rsid w:val="00753855"/>
    <w:rsid w:val="00757663"/>
    <w:rsid w:val="007622C2"/>
    <w:rsid w:val="0076296F"/>
    <w:rsid w:val="007739A2"/>
    <w:rsid w:val="007762FB"/>
    <w:rsid w:val="007A1E31"/>
    <w:rsid w:val="007B146B"/>
    <w:rsid w:val="007B53D6"/>
    <w:rsid w:val="007C2053"/>
    <w:rsid w:val="007E203E"/>
    <w:rsid w:val="007E2DFE"/>
    <w:rsid w:val="007E3556"/>
    <w:rsid w:val="007F0F90"/>
    <w:rsid w:val="007F5820"/>
    <w:rsid w:val="00807831"/>
    <w:rsid w:val="008106B2"/>
    <w:rsid w:val="00813635"/>
    <w:rsid w:val="00816B5A"/>
    <w:rsid w:val="00840397"/>
    <w:rsid w:val="00864721"/>
    <w:rsid w:val="0087757E"/>
    <w:rsid w:val="0088241B"/>
    <w:rsid w:val="008940E5"/>
    <w:rsid w:val="008A6A4C"/>
    <w:rsid w:val="008D35C3"/>
    <w:rsid w:val="008D7198"/>
    <w:rsid w:val="008D7B92"/>
    <w:rsid w:val="008F3450"/>
    <w:rsid w:val="0090550D"/>
    <w:rsid w:val="00906B31"/>
    <w:rsid w:val="0091443A"/>
    <w:rsid w:val="00920BCF"/>
    <w:rsid w:val="00937D83"/>
    <w:rsid w:val="00952101"/>
    <w:rsid w:val="00953B61"/>
    <w:rsid w:val="009805C3"/>
    <w:rsid w:val="00995DDF"/>
    <w:rsid w:val="009B19A7"/>
    <w:rsid w:val="009B2F4D"/>
    <w:rsid w:val="009C34B1"/>
    <w:rsid w:val="009E4CB0"/>
    <w:rsid w:val="009F75C2"/>
    <w:rsid w:val="00A33742"/>
    <w:rsid w:val="00A43D08"/>
    <w:rsid w:val="00A442F3"/>
    <w:rsid w:val="00A535C6"/>
    <w:rsid w:val="00A8058F"/>
    <w:rsid w:val="00AA2714"/>
    <w:rsid w:val="00AD76E0"/>
    <w:rsid w:val="00AE2590"/>
    <w:rsid w:val="00AE42DF"/>
    <w:rsid w:val="00AF4D3F"/>
    <w:rsid w:val="00B36AD6"/>
    <w:rsid w:val="00B55115"/>
    <w:rsid w:val="00B7547C"/>
    <w:rsid w:val="00B75857"/>
    <w:rsid w:val="00B76D54"/>
    <w:rsid w:val="00B868C7"/>
    <w:rsid w:val="00BA021D"/>
    <w:rsid w:val="00BA131C"/>
    <w:rsid w:val="00BB5E28"/>
    <w:rsid w:val="00BD0CB1"/>
    <w:rsid w:val="00BE3A5A"/>
    <w:rsid w:val="00BF2200"/>
    <w:rsid w:val="00BF46FC"/>
    <w:rsid w:val="00C1359F"/>
    <w:rsid w:val="00C2122D"/>
    <w:rsid w:val="00C50CCD"/>
    <w:rsid w:val="00C52705"/>
    <w:rsid w:val="00C60F3A"/>
    <w:rsid w:val="00C8576F"/>
    <w:rsid w:val="00C96B5A"/>
    <w:rsid w:val="00CA1D3B"/>
    <w:rsid w:val="00CA3980"/>
    <w:rsid w:val="00CC53F8"/>
    <w:rsid w:val="00CC6207"/>
    <w:rsid w:val="00CC66EA"/>
    <w:rsid w:val="00CE0ADC"/>
    <w:rsid w:val="00D17983"/>
    <w:rsid w:val="00D336DB"/>
    <w:rsid w:val="00D35397"/>
    <w:rsid w:val="00D46F00"/>
    <w:rsid w:val="00D47181"/>
    <w:rsid w:val="00D471C3"/>
    <w:rsid w:val="00D776C0"/>
    <w:rsid w:val="00DA170D"/>
    <w:rsid w:val="00DA25D8"/>
    <w:rsid w:val="00DA6C71"/>
    <w:rsid w:val="00DB424F"/>
    <w:rsid w:val="00DB7F64"/>
    <w:rsid w:val="00DC7A63"/>
    <w:rsid w:val="00DE0496"/>
    <w:rsid w:val="00E3717B"/>
    <w:rsid w:val="00E406EC"/>
    <w:rsid w:val="00E40CBB"/>
    <w:rsid w:val="00E65FB0"/>
    <w:rsid w:val="00E74181"/>
    <w:rsid w:val="00E75D04"/>
    <w:rsid w:val="00E77DBB"/>
    <w:rsid w:val="00E858B4"/>
    <w:rsid w:val="00EA02BA"/>
    <w:rsid w:val="00EA0FE5"/>
    <w:rsid w:val="00EE1CE5"/>
    <w:rsid w:val="00EF249F"/>
    <w:rsid w:val="00F01D79"/>
    <w:rsid w:val="00F01FE9"/>
    <w:rsid w:val="00F05A77"/>
    <w:rsid w:val="00F26BD4"/>
    <w:rsid w:val="00F34FC0"/>
    <w:rsid w:val="00F43910"/>
    <w:rsid w:val="00F61094"/>
    <w:rsid w:val="00F76A56"/>
    <w:rsid w:val="00F85748"/>
    <w:rsid w:val="00FC789E"/>
    <w:rsid w:val="00FD11C1"/>
    <w:rsid w:val="00FD4E19"/>
    <w:rsid w:val="00FE1DFF"/>
    <w:rsid w:val="00FF3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7BC"/>
  </w:style>
  <w:style w:type="paragraph" w:styleId="5">
    <w:name w:val="heading 5"/>
    <w:basedOn w:val="a"/>
    <w:link w:val="50"/>
    <w:uiPriority w:val="9"/>
    <w:qFormat/>
    <w:rsid w:val="001E703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1E7037"/>
    <w:rPr>
      <w:rFonts w:ascii="Times New Roman" w:eastAsia="Times New Roman" w:hAnsi="Times New Roman" w:cs="Times New Roman"/>
      <w:b/>
      <w:bCs/>
      <w:sz w:val="20"/>
      <w:szCs w:val="20"/>
    </w:rPr>
  </w:style>
  <w:style w:type="paragraph" w:styleId="a3">
    <w:name w:val="Normal (Web)"/>
    <w:basedOn w:val="a"/>
    <w:uiPriority w:val="99"/>
    <w:semiHidden/>
    <w:unhideWhenUsed/>
    <w:rsid w:val="001E7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E7037"/>
  </w:style>
  <w:style w:type="character" w:styleId="a4">
    <w:name w:val="Hyperlink"/>
    <w:basedOn w:val="a0"/>
    <w:unhideWhenUsed/>
    <w:rsid w:val="001E7037"/>
    <w:rPr>
      <w:color w:val="0000FF"/>
      <w:u w:val="single"/>
    </w:rPr>
  </w:style>
  <w:style w:type="character" w:customStyle="1" w:styleId="apple-style-span">
    <w:name w:val="apple-style-span"/>
    <w:basedOn w:val="a0"/>
    <w:rsid w:val="001E7037"/>
  </w:style>
  <w:style w:type="character" w:customStyle="1" w:styleId="1">
    <w:name w:val="Основной текст Знак1"/>
    <w:basedOn w:val="a0"/>
    <w:link w:val="a5"/>
    <w:uiPriority w:val="99"/>
    <w:rsid w:val="0018736C"/>
    <w:rPr>
      <w:rFonts w:ascii="Times New Roman" w:hAnsi="Times New Roman" w:cs="Times New Roman"/>
      <w:sz w:val="30"/>
      <w:szCs w:val="30"/>
      <w:shd w:val="clear" w:color="auto" w:fill="FFFFFF"/>
    </w:rPr>
  </w:style>
  <w:style w:type="character" w:customStyle="1" w:styleId="13pt">
    <w:name w:val="Основной текст + 13 pt"/>
    <w:aliases w:val="Полужирный"/>
    <w:basedOn w:val="1"/>
    <w:uiPriority w:val="99"/>
    <w:rsid w:val="0018736C"/>
    <w:rPr>
      <w:b/>
      <w:bCs/>
      <w:sz w:val="26"/>
      <w:szCs w:val="26"/>
    </w:rPr>
  </w:style>
  <w:style w:type="paragraph" w:styleId="a5">
    <w:name w:val="Body Text"/>
    <w:basedOn w:val="a"/>
    <w:link w:val="1"/>
    <w:uiPriority w:val="99"/>
    <w:rsid w:val="0018736C"/>
    <w:pPr>
      <w:shd w:val="clear" w:color="auto" w:fill="FFFFFF"/>
      <w:spacing w:after="0" w:line="354" w:lineRule="exact"/>
    </w:pPr>
    <w:rPr>
      <w:rFonts w:ascii="Times New Roman" w:hAnsi="Times New Roman" w:cs="Times New Roman"/>
      <w:sz w:val="30"/>
      <w:szCs w:val="30"/>
    </w:rPr>
  </w:style>
  <w:style w:type="character" w:customStyle="1" w:styleId="a6">
    <w:name w:val="Основной текст Знак"/>
    <w:basedOn w:val="a0"/>
    <w:link w:val="a5"/>
    <w:uiPriority w:val="99"/>
    <w:semiHidden/>
    <w:rsid w:val="0018736C"/>
  </w:style>
  <w:style w:type="character" w:customStyle="1" w:styleId="51">
    <w:name w:val="Основной текст (5)_"/>
    <w:basedOn w:val="a0"/>
    <w:link w:val="52"/>
    <w:uiPriority w:val="99"/>
    <w:rsid w:val="0091443A"/>
    <w:rPr>
      <w:rFonts w:ascii="Times New Roman" w:hAnsi="Times New Roman" w:cs="Times New Roman"/>
      <w:sz w:val="23"/>
      <w:szCs w:val="23"/>
      <w:shd w:val="clear" w:color="auto" w:fill="FFFFFF"/>
    </w:rPr>
  </w:style>
  <w:style w:type="character" w:customStyle="1" w:styleId="52pt">
    <w:name w:val="Основной текст (5) + Интервал 2 pt"/>
    <w:basedOn w:val="51"/>
    <w:uiPriority w:val="99"/>
    <w:rsid w:val="0091443A"/>
    <w:rPr>
      <w:spacing w:val="40"/>
    </w:rPr>
  </w:style>
  <w:style w:type="paragraph" w:customStyle="1" w:styleId="52">
    <w:name w:val="Основной текст (5)"/>
    <w:basedOn w:val="a"/>
    <w:link w:val="51"/>
    <w:uiPriority w:val="99"/>
    <w:rsid w:val="0091443A"/>
    <w:pPr>
      <w:shd w:val="clear" w:color="auto" w:fill="FFFFFF"/>
      <w:spacing w:after="0" w:line="307" w:lineRule="exact"/>
      <w:ind w:firstLine="500"/>
      <w:jc w:val="both"/>
    </w:pPr>
    <w:rPr>
      <w:rFonts w:ascii="Times New Roman" w:hAnsi="Times New Roman" w:cs="Times New Roman"/>
      <w:sz w:val="23"/>
      <w:szCs w:val="23"/>
    </w:rPr>
  </w:style>
  <w:style w:type="character" w:customStyle="1" w:styleId="14">
    <w:name w:val="Основной текст + 14"/>
    <w:aliases w:val="5 pt,Интервал 1 pt"/>
    <w:basedOn w:val="1"/>
    <w:uiPriority w:val="99"/>
    <w:rsid w:val="0091443A"/>
    <w:rPr>
      <w:spacing w:val="20"/>
      <w:sz w:val="29"/>
      <w:szCs w:val="29"/>
    </w:rPr>
  </w:style>
  <w:style w:type="character" w:customStyle="1" w:styleId="1pt">
    <w:name w:val="Основной текст + Интервал 1 pt"/>
    <w:basedOn w:val="1"/>
    <w:uiPriority w:val="99"/>
    <w:rsid w:val="0091443A"/>
    <w:rPr>
      <w:spacing w:val="20"/>
    </w:rPr>
  </w:style>
  <w:style w:type="character" w:customStyle="1" w:styleId="6">
    <w:name w:val="Основной текст (6)_"/>
    <w:basedOn w:val="a0"/>
    <w:link w:val="60"/>
    <w:uiPriority w:val="99"/>
    <w:rsid w:val="004E6EB4"/>
    <w:rPr>
      <w:rFonts w:ascii="Times New Roman" w:hAnsi="Times New Roman" w:cs="Times New Roman"/>
      <w:spacing w:val="-30"/>
      <w:w w:val="50"/>
      <w:sz w:val="29"/>
      <w:szCs w:val="29"/>
      <w:shd w:val="clear" w:color="auto" w:fill="FFFFFF"/>
    </w:rPr>
  </w:style>
  <w:style w:type="character" w:customStyle="1" w:styleId="61pt">
    <w:name w:val="Основной текст (6) + Интервал 1 pt"/>
    <w:basedOn w:val="6"/>
    <w:uiPriority w:val="99"/>
    <w:rsid w:val="004E6EB4"/>
    <w:rPr>
      <w:spacing w:val="20"/>
    </w:rPr>
  </w:style>
  <w:style w:type="character" w:customStyle="1" w:styleId="615pt">
    <w:name w:val="Основной текст (6) + 15 pt"/>
    <w:aliases w:val="Интервал 0 pt,Масштаб 100%"/>
    <w:basedOn w:val="6"/>
    <w:uiPriority w:val="99"/>
    <w:rsid w:val="004E6EB4"/>
    <w:rPr>
      <w:spacing w:val="0"/>
      <w:w w:val="100"/>
      <w:sz w:val="30"/>
      <w:szCs w:val="30"/>
    </w:rPr>
  </w:style>
  <w:style w:type="character" w:customStyle="1" w:styleId="615pt3">
    <w:name w:val="Основной текст (6) + 15 pt3"/>
    <w:aliases w:val="Интервал 1 pt2,Масштаб 100%3"/>
    <w:basedOn w:val="6"/>
    <w:uiPriority w:val="99"/>
    <w:rsid w:val="004E6EB4"/>
    <w:rPr>
      <w:spacing w:val="20"/>
      <w:w w:val="100"/>
      <w:sz w:val="30"/>
      <w:szCs w:val="30"/>
    </w:rPr>
  </w:style>
  <w:style w:type="character" w:customStyle="1" w:styleId="0pt">
    <w:name w:val="Основной текст + Интервал 0 pt"/>
    <w:basedOn w:val="1"/>
    <w:uiPriority w:val="99"/>
    <w:rsid w:val="004E6EB4"/>
    <w:rPr>
      <w:spacing w:val="-10"/>
    </w:rPr>
  </w:style>
  <w:style w:type="character" w:customStyle="1" w:styleId="1pt1">
    <w:name w:val="Основной текст + Интервал 1 pt1"/>
    <w:basedOn w:val="1"/>
    <w:uiPriority w:val="99"/>
    <w:rsid w:val="004E6EB4"/>
    <w:rPr>
      <w:spacing w:val="20"/>
    </w:rPr>
  </w:style>
  <w:style w:type="character" w:customStyle="1" w:styleId="61pt2">
    <w:name w:val="Основной текст (6) + Интервал 1 pt2"/>
    <w:basedOn w:val="6"/>
    <w:uiPriority w:val="99"/>
    <w:rsid w:val="004E6EB4"/>
    <w:rPr>
      <w:spacing w:val="20"/>
    </w:rPr>
  </w:style>
  <w:style w:type="paragraph" w:customStyle="1" w:styleId="60">
    <w:name w:val="Основной текст (6)"/>
    <w:basedOn w:val="a"/>
    <w:link w:val="6"/>
    <w:uiPriority w:val="99"/>
    <w:rsid w:val="004E6EB4"/>
    <w:pPr>
      <w:shd w:val="clear" w:color="auto" w:fill="FFFFFF"/>
      <w:spacing w:after="0" w:line="432" w:lineRule="exact"/>
      <w:jc w:val="both"/>
    </w:pPr>
    <w:rPr>
      <w:rFonts w:ascii="Times New Roman" w:hAnsi="Times New Roman" w:cs="Times New Roman"/>
      <w:spacing w:val="-30"/>
      <w:w w:val="50"/>
      <w:sz w:val="29"/>
      <w:szCs w:val="29"/>
    </w:rPr>
  </w:style>
  <w:style w:type="character" w:customStyle="1" w:styleId="615pt2">
    <w:name w:val="Основной текст (6) + 15 pt2"/>
    <w:aliases w:val="Интервал 1 pt1,Масштаб 100%2"/>
    <w:basedOn w:val="6"/>
    <w:uiPriority w:val="99"/>
    <w:rsid w:val="0011624B"/>
    <w:rPr>
      <w:spacing w:val="20"/>
      <w:w w:val="100"/>
      <w:sz w:val="30"/>
      <w:szCs w:val="30"/>
    </w:rPr>
  </w:style>
  <w:style w:type="character" w:customStyle="1" w:styleId="61pt1">
    <w:name w:val="Основной текст (6) + Интервал 1 pt1"/>
    <w:basedOn w:val="6"/>
    <w:uiPriority w:val="99"/>
    <w:rsid w:val="0011624B"/>
    <w:rPr>
      <w:spacing w:val="20"/>
    </w:rPr>
  </w:style>
  <w:style w:type="character" w:customStyle="1" w:styleId="615pt1">
    <w:name w:val="Основной текст (6) + 15 pt1"/>
    <w:aliases w:val="Интервал 2 pt,Масштаб 100%1"/>
    <w:basedOn w:val="6"/>
    <w:uiPriority w:val="99"/>
    <w:rsid w:val="0011624B"/>
    <w:rPr>
      <w:spacing w:val="50"/>
      <w:w w:val="100"/>
      <w:sz w:val="30"/>
      <w:szCs w:val="30"/>
    </w:rPr>
  </w:style>
  <w:style w:type="table" w:styleId="a7">
    <w:name w:val="Table Grid"/>
    <w:basedOn w:val="a1"/>
    <w:uiPriority w:val="59"/>
    <w:rsid w:val="00BE3A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0541F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541FD"/>
  </w:style>
  <w:style w:type="paragraph" w:styleId="aa">
    <w:name w:val="footer"/>
    <w:basedOn w:val="a"/>
    <w:link w:val="ab"/>
    <w:uiPriority w:val="99"/>
    <w:semiHidden/>
    <w:unhideWhenUsed/>
    <w:rsid w:val="000541F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541FD"/>
  </w:style>
</w:styles>
</file>

<file path=word/webSettings.xml><?xml version="1.0" encoding="utf-8"?>
<w:webSettings xmlns:r="http://schemas.openxmlformats.org/officeDocument/2006/relationships" xmlns:w="http://schemas.openxmlformats.org/wordprocessingml/2006/main">
  <w:divs>
    <w:div w:id="191961999">
      <w:bodyDiv w:val="1"/>
      <w:marLeft w:val="0"/>
      <w:marRight w:val="0"/>
      <w:marTop w:val="0"/>
      <w:marBottom w:val="0"/>
      <w:divBdr>
        <w:top w:val="none" w:sz="0" w:space="0" w:color="auto"/>
        <w:left w:val="none" w:sz="0" w:space="0" w:color="auto"/>
        <w:bottom w:val="none" w:sz="0" w:space="0" w:color="auto"/>
        <w:right w:val="none" w:sz="0" w:space="0" w:color="auto"/>
      </w:divBdr>
    </w:div>
    <w:div w:id="273052788">
      <w:bodyDiv w:val="1"/>
      <w:marLeft w:val="0"/>
      <w:marRight w:val="0"/>
      <w:marTop w:val="0"/>
      <w:marBottom w:val="0"/>
      <w:divBdr>
        <w:top w:val="none" w:sz="0" w:space="0" w:color="auto"/>
        <w:left w:val="none" w:sz="0" w:space="0" w:color="auto"/>
        <w:bottom w:val="none" w:sz="0" w:space="0" w:color="auto"/>
        <w:right w:val="none" w:sz="0" w:space="0" w:color="auto"/>
      </w:divBdr>
    </w:div>
    <w:div w:id="281035141">
      <w:bodyDiv w:val="1"/>
      <w:marLeft w:val="0"/>
      <w:marRight w:val="0"/>
      <w:marTop w:val="0"/>
      <w:marBottom w:val="0"/>
      <w:divBdr>
        <w:top w:val="none" w:sz="0" w:space="0" w:color="auto"/>
        <w:left w:val="none" w:sz="0" w:space="0" w:color="auto"/>
        <w:bottom w:val="none" w:sz="0" w:space="0" w:color="auto"/>
        <w:right w:val="none" w:sz="0" w:space="0" w:color="auto"/>
      </w:divBdr>
    </w:div>
    <w:div w:id="484863191">
      <w:bodyDiv w:val="1"/>
      <w:marLeft w:val="0"/>
      <w:marRight w:val="0"/>
      <w:marTop w:val="0"/>
      <w:marBottom w:val="0"/>
      <w:divBdr>
        <w:top w:val="none" w:sz="0" w:space="0" w:color="auto"/>
        <w:left w:val="none" w:sz="0" w:space="0" w:color="auto"/>
        <w:bottom w:val="none" w:sz="0" w:space="0" w:color="auto"/>
        <w:right w:val="none" w:sz="0" w:space="0" w:color="auto"/>
      </w:divBdr>
    </w:div>
    <w:div w:id="621766040">
      <w:bodyDiv w:val="1"/>
      <w:marLeft w:val="0"/>
      <w:marRight w:val="0"/>
      <w:marTop w:val="0"/>
      <w:marBottom w:val="0"/>
      <w:divBdr>
        <w:top w:val="none" w:sz="0" w:space="0" w:color="auto"/>
        <w:left w:val="none" w:sz="0" w:space="0" w:color="auto"/>
        <w:bottom w:val="none" w:sz="0" w:space="0" w:color="auto"/>
        <w:right w:val="none" w:sz="0" w:space="0" w:color="auto"/>
      </w:divBdr>
    </w:div>
    <w:div w:id="792869467">
      <w:bodyDiv w:val="1"/>
      <w:marLeft w:val="0"/>
      <w:marRight w:val="0"/>
      <w:marTop w:val="0"/>
      <w:marBottom w:val="0"/>
      <w:divBdr>
        <w:top w:val="none" w:sz="0" w:space="0" w:color="auto"/>
        <w:left w:val="none" w:sz="0" w:space="0" w:color="auto"/>
        <w:bottom w:val="none" w:sz="0" w:space="0" w:color="auto"/>
        <w:right w:val="none" w:sz="0" w:space="0" w:color="auto"/>
      </w:divBdr>
    </w:div>
    <w:div w:id="1186166785">
      <w:bodyDiv w:val="1"/>
      <w:marLeft w:val="0"/>
      <w:marRight w:val="0"/>
      <w:marTop w:val="0"/>
      <w:marBottom w:val="0"/>
      <w:divBdr>
        <w:top w:val="none" w:sz="0" w:space="0" w:color="auto"/>
        <w:left w:val="none" w:sz="0" w:space="0" w:color="auto"/>
        <w:bottom w:val="none" w:sz="0" w:space="0" w:color="auto"/>
        <w:right w:val="none" w:sz="0" w:space="0" w:color="auto"/>
      </w:divBdr>
    </w:div>
    <w:div w:id="120829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25</Pages>
  <Words>6555</Words>
  <Characters>37367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NEITRINO</dc:creator>
  <cp:keywords/>
  <dc:description/>
  <cp:lastModifiedBy>NEITRINO</cp:lastModifiedBy>
  <cp:revision>249</cp:revision>
  <dcterms:created xsi:type="dcterms:W3CDTF">2010-11-24T18:07:00Z</dcterms:created>
  <dcterms:modified xsi:type="dcterms:W3CDTF">2010-12-01T21:30:00Z</dcterms:modified>
</cp:coreProperties>
</file>